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9B" w:rsidRPr="00841D9A" w:rsidRDefault="00650B9B" w:rsidP="00650B9B">
      <w:pPr>
        <w:jc w:val="center"/>
        <w:rPr>
          <w:rFonts w:ascii="Verdana" w:eastAsia="Verdana" w:hAnsi="Verdana" w:cs="Verdana"/>
          <w:b/>
          <w:color w:val="0000FF"/>
          <w:sz w:val="24"/>
          <w:szCs w:val="24"/>
        </w:rPr>
      </w:pPr>
      <w:r w:rsidRPr="00650B9B">
        <w:rPr>
          <w:rFonts w:ascii="Verdana" w:eastAsia="Verdana" w:hAnsi="Verdana" w:cs="Verdana"/>
          <w:b/>
          <w:color w:val="0000FF"/>
          <w:sz w:val="24"/>
          <w:szCs w:val="24"/>
        </w:rPr>
        <w:t>ANEXOS 6, 22 y 26 de las Reglas Generales de Comercio Exterior para 2023, publicadas en edición vespertina del 27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A5291A" w:rsidRDefault="00650B9B" w:rsidP="00650B9B">
      <w:pPr>
        <w:jc w:val="both"/>
        <w:rPr>
          <w:rFonts w:ascii="Arial" w:hAnsi="Arial" w:cs="Arial"/>
          <w:b/>
          <w:color w:val="2F2F2F"/>
          <w:sz w:val="18"/>
          <w:szCs w:val="18"/>
          <w:shd w:val="clear" w:color="auto" w:fill="FFFFFF"/>
        </w:rPr>
      </w:pPr>
      <w:r w:rsidRPr="00650B9B">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650B9B" w:rsidRPr="00650B9B" w:rsidRDefault="00650B9B" w:rsidP="00650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B9B">
        <w:rPr>
          <w:rFonts w:ascii="Times" w:eastAsia="Times New Roman" w:hAnsi="Times" w:cs="Times"/>
          <w:b/>
          <w:bCs/>
          <w:color w:val="2F2F2F"/>
          <w:sz w:val="18"/>
          <w:szCs w:val="18"/>
          <w:lang w:eastAsia="es-MX"/>
        </w:rPr>
        <w:t>ANEXO 6 DE LAS REGLAS GENERALES DE COMERCIO EXTERIOR PARA 2023</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Criterios de clasificación arancelaria y del NICO</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REGLAS DE OPERACIÓN DEL CONSEJO DE CLASIFICACIÓN ARANCELARIA</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Competencia</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Primera. </w:t>
      </w:r>
      <w:r w:rsidRPr="00650B9B">
        <w:rPr>
          <w:rFonts w:ascii="Arial" w:eastAsia="Times New Roman" w:hAnsi="Arial" w:cs="Arial"/>
          <w:color w:val="2F2F2F"/>
          <w:sz w:val="18"/>
          <w:szCs w:val="18"/>
          <w:lang w:eastAsia="es-MX"/>
        </w:rPr>
        <w:t>El Consejo será competente para emitir opinión respecto de la clasificación arancelaria y el NICO de las mercancías que la autoridad someta a su consideración, mediante la emisión de dictámenes técnicos que podrán servir de apoyo para resolver las consultas a que se refieren los artículos 47 y 48 de la Ley.</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Integración</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Segunda. </w:t>
      </w:r>
      <w:r w:rsidRPr="00650B9B">
        <w:rPr>
          <w:rFonts w:ascii="Arial" w:eastAsia="Times New Roman" w:hAnsi="Arial" w:cs="Arial"/>
          <w:color w:val="2F2F2F"/>
          <w:sz w:val="18"/>
          <w:szCs w:val="18"/>
          <w:lang w:eastAsia="es-MX"/>
        </w:rPr>
        <w:t>El Consejo estará integrado por funcionarios, conforme a lo siguiente:</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Como Presidente, el titular de la AGJ.</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Como Secretario Ejecutivo, el titular de la ACNCE.</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Como Consejeros, los titulares de la ANAM y de la AGACE.</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Como invitados permanentes, los peritos propuestos por las confederaciones, cámaras y asociaciones industriales e instituciones académicas, de conformidad con la ficha de trámite 29/LA del Anexo 2.</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Los funcionarios a que se refieren las fracciones I, II y III tienen derecho de voz y voto ante el Consejo.</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Los invitados permanentes a que se refiere la fracción IV solo tendrán voz ante el Consejo.</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Invitados especiales</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Tercera.</w:t>
      </w:r>
      <w:r w:rsidRPr="00650B9B">
        <w:rPr>
          <w:rFonts w:ascii="Arial" w:eastAsia="Times New Roman" w:hAnsi="Arial" w:cs="Arial"/>
          <w:color w:val="2F2F2F"/>
          <w:sz w:val="18"/>
          <w:szCs w:val="18"/>
          <w:lang w:eastAsia="es-MX"/>
        </w:rPr>
        <w:t xml:space="preserve"> El Consejo, cuando lo estime necesario, podrá convocar a invitados especiales, tales como los Titulares de las Administraciones Centrales del SAT, Directores Generales Adjuntos de la SHCP u homólogos de cualquier otra dependencia o entidad, así como a particulares con conocimientos de </w:t>
      </w:r>
      <w:proofErr w:type="spellStart"/>
      <w:r w:rsidRPr="00650B9B">
        <w:rPr>
          <w:rFonts w:ascii="Arial" w:eastAsia="Times New Roman" w:hAnsi="Arial" w:cs="Arial"/>
          <w:color w:val="2F2F2F"/>
          <w:sz w:val="18"/>
          <w:szCs w:val="18"/>
          <w:lang w:eastAsia="es-MX"/>
        </w:rPr>
        <w:t>merceología</w:t>
      </w:r>
      <w:proofErr w:type="spellEnd"/>
      <w:r w:rsidRPr="00650B9B">
        <w:rPr>
          <w:rFonts w:ascii="Arial" w:eastAsia="Times New Roman" w:hAnsi="Arial" w:cs="Arial"/>
          <w:color w:val="2F2F2F"/>
          <w:sz w:val="18"/>
          <w:szCs w:val="18"/>
          <w:lang w:eastAsia="es-MX"/>
        </w:rPr>
        <w:t xml:space="preserve"> o en nomenclatura arancelaria, o en ambas, a fin de establecer la identificación de las mercancías y su clasificación arancelaria, incluyendo el NICO correspondiente.</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Los invitados especiales solo tendrán voz ante el Consejo.</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Acreditación</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Cuarta. </w:t>
      </w:r>
      <w:r w:rsidRPr="00650B9B">
        <w:rPr>
          <w:rFonts w:ascii="Arial" w:eastAsia="Times New Roman" w:hAnsi="Arial" w:cs="Arial"/>
          <w:color w:val="2F2F2F"/>
          <w:sz w:val="18"/>
          <w:szCs w:val="18"/>
          <w:lang w:eastAsia="es-MX"/>
        </w:rPr>
        <w:t>Las confederaciones, cámaras y asociaciones industriales e instituciones académicas, deberán enviar al Secretario Ejecutivo del Consejo, la información sobre los peritos propuestos que los representen, de conformidad con la ficha de trámite 29/LA del Anexo 2, a fin de someter a consideración su participación en el Consejo.</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Quinta. </w:t>
      </w:r>
      <w:r w:rsidRPr="00650B9B">
        <w:rPr>
          <w:rFonts w:ascii="Arial" w:eastAsia="Times New Roman" w:hAnsi="Arial" w:cs="Arial"/>
          <w:color w:val="2F2F2F"/>
          <w:sz w:val="18"/>
          <w:szCs w:val="18"/>
          <w:lang w:eastAsia="es-MX"/>
        </w:rPr>
        <w:t>El Secretario Ejecutivo informará por escrito si se acepta la propuesta, confirmando su acreditación como invitado permanente en el Consejo.</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Suplencia</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Sexta. </w:t>
      </w:r>
      <w:r w:rsidRPr="00650B9B">
        <w:rPr>
          <w:rFonts w:ascii="Arial" w:eastAsia="Times New Roman" w:hAnsi="Arial" w:cs="Arial"/>
          <w:color w:val="2F2F2F"/>
          <w:sz w:val="18"/>
          <w:szCs w:val="18"/>
          <w:lang w:eastAsia="es-MX"/>
        </w:rPr>
        <w:t xml:space="preserve">El Presidente del Consejo, así como el Secretario Ejecutivo y los Consejeros, podrán designar un suplente que los represente en su ausencia, quién deberá contar con nivel mínimo de Administrador de área </w:t>
      </w:r>
      <w:proofErr w:type="spellStart"/>
      <w:r w:rsidRPr="00650B9B">
        <w:rPr>
          <w:rFonts w:ascii="Arial" w:eastAsia="Times New Roman" w:hAnsi="Arial" w:cs="Arial"/>
          <w:color w:val="2F2F2F"/>
          <w:sz w:val="18"/>
          <w:szCs w:val="18"/>
          <w:lang w:eastAsia="es-MX"/>
        </w:rPr>
        <w:t>u</w:t>
      </w:r>
      <w:proofErr w:type="spellEnd"/>
      <w:r w:rsidRPr="00650B9B">
        <w:rPr>
          <w:rFonts w:ascii="Arial" w:eastAsia="Times New Roman" w:hAnsi="Arial" w:cs="Arial"/>
          <w:color w:val="2F2F2F"/>
          <w:sz w:val="18"/>
          <w:szCs w:val="18"/>
          <w:lang w:eastAsia="es-MX"/>
        </w:rPr>
        <w:t> homólogo y únicamente tendrá voz y voto ante el Consejo en ausencia del integrante al que suple.</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Dicho nombramiento deberá hacerse del conocimiento del Presidente y Secretario Ejecutivo mediante oficio. En caso de requerirse la designación de un nuevo suplente, esta deberá ser informada antes de la sesión correspondiente, quedando sin efectos la designación previa.</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Funciones</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Séptima. </w:t>
      </w:r>
      <w:r w:rsidRPr="00650B9B">
        <w:rPr>
          <w:rFonts w:ascii="Arial" w:eastAsia="Times New Roman" w:hAnsi="Arial" w:cs="Arial"/>
          <w:color w:val="2F2F2F"/>
          <w:sz w:val="18"/>
          <w:szCs w:val="18"/>
          <w:lang w:eastAsia="es-MX"/>
        </w:rPr>
        <w:t>Son funciones del Presidente, las siguientes: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Aprobar las sesiones del Consejo.</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lastRenderedPageBreak/>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Avalar los asuntos que deben ser atendidos en las sesiones.</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Aprobar el orden del día.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Aprobar la participación de invitados especiales a las sesiones del Consejo, cuando la naturaleza del tema lo requiera.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Dirigir el desarrollo de las sesiones.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Aprobar los planteamientos y/o propuestas de criterio que se publicarán en el Portal del SAT y en el DOF para la clasificación arancelaria y, en su caso, respecto de la determinación del NICO.</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Establecer las fechas compromiso para el desahogo y cumplimiento de los acuerdos tomados.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Aprobar la minuta de cada sesión.</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Octava. </w:t>
      </w:r>
      <w:r w:rsidRPr="00650B9B">
        <w:rPr>
          <w:rFonts w:ascii="Arial" w:eastAsia="Times New Roman" w:hAnsi="Arial" w:cs="Arial"/>
          <w:color w:val="2F2F2F"/>
          <w:sz w:val="18"/>
          <w:szCs w:val="18"/>
          <w:lang w:eastAsia="es-MX"/>
        </w:rPr>
        <w:t>Son funciones del Secretario Ejecutivo, las siguientes: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Convocar a sesión.</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Someter a consideración del Presidente los asuntos que deben ser atendidos en las sesiones.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Proponer al Presidente la asistencia de invitados especiales cuando la naturaleza del tema lo requiera.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Convocar a los invitados especiales cuando la naturaleza del tema lo requiera.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Presidir las sesiones, en ausencia del Presidente.</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Proponer el orden del día.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Verificar que exista quórum para la celebración de cada sesión.</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VIII.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Moderar el desarrollo de las sesiones.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IX.</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Elaborar las minutas de las sesiones.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X.</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Llevar el control y seguimiento de los acuerdos tomados en cada sesión.</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XI.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Gestionar la publicación de los criterios de clasificación arancelaria y, en su caso, para la determinación del NICO, en el Portal del SAT y en el DOF.</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XII.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Interpretar las presentes Reglas de Operación.</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Novena. </w:t>
      </w:r>
      <w:r w:rsidRPr="00650B9B">
        <w:rPr>
          <w:rFonts w:ascii="Arial" w:eastAsia="Times New Roman" w:hAnsi="Arial" w:cs="Arial"/>
          <w:color w:val="2F2F2F"/>
          <w:sz w:val="18"/>
          <w:szCs w:val="18"/>
          <w:lang w:eastAsia="es-MX"/>
        </w:rPr>
        <w:t>Son funciones de los Consejeros, las siguientes: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Sugerir al Secretario Ejecutivo la asistencia de invitados cuando la naturaleza del tema lo requiera.</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Dar cumplimiento a los acuerdos materia de su competencia.</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w:t>
      </w:r>
      <w:r w:rsidRPr="00650B9B">
        <w:rPr>
          <w:rFonts w:ascii="Arial" w:eastAsia="Times New Roman" w:hAnsi="Arial" w:cs="Arial"/>
          <w:color w:val="2F2F2F"/>
          <w:sz w:val="18"/>
          <w:szCs w:val="18"/>
          <w:lang w:eastAsia="es-MX"/>
        </w:rPr>
        <w:t>Son funciones de los invitados permanentes, las siguientes: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Sugerir al Secretario Ejecutivo la asistencia de invitados cuando la naturaleza del tema lo requiera.</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Convocatoria y Asuntos Relevantes</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primera.</w:t>
      </w:r>
      <w:r w:rsidRPr="00650B9B">
        <w:rPr>
          <w:rFonts w:ascii="Arial" w:eastAsia="Times New Roman" w:hAnsi="Arial" w:cs="Arial"/>
          <w:color w:val="2F2F2F"/>
          <w:sz w:val="18"/>
          <w:szCs w:val="18"/>
          <w:lang w:eastAsia="es-MX"/>
        </w:rPr>
        <w:t> El Secretario Ejecutivo elaborará un directorio con la información de los funcionarios titulares, suplentes e invitados para realizar las convocatorias conforme a los últimos datos registrados en el mismo.</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segunda. </w:t>
      </w:r>
      <w:r w:rsidRPr="00650B9B">
        <w:rPr>
          <w:rFonts w:ascii="Arial" w:eastAsia="Times New Roman" w:hAnsi="Arial" w:cs="Arial"/>
          <w:color w:val="2F2F2F"/>
          <w:sz w:val="18"/>
          <w:szCs w:val="18"/>
          <w:lang w:eastAsia="es-MX"/>
        </w:rPr>
        <w:t>La convocatoria será enviada por el Secretario Ejecutivo vía correo electrónico, junto con el orden del día, por lo menos con tres días de anticipación a la celebración de la sesión, anexando las propuestas y/o problemáticas a tratar y sus antecedentes con la finalidad de que tengan oportunidad de analizarlos previamente.</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tercera. </w:t>
      </w:r>
      <w:r w:rsidRPr="00650B9B">
        <w:rPr>
          <w:rFonts w:ascii="Arial" w:eastAsia="Times New Roman" w:hAnsi="Arial" w:cs="Arial"/>
          <w:color w:val="2F2F2F"/>
          <w:sz w:val="18"/>
          <w:szCs w:val="18"/>
          <w:lang w:eastAsia="es-MX"/>
        </w:rPr>
        <w:t>El orden del día deberá contener al menos los siguientes apartados: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Verificación del quórum e invitados de la sesión.</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Revisión de los asuntos aprobados por el Presidente para ser discutidos en la reunión.</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Seguimiento de los acuerdos y/o casos pendientes de sesiones anteriores.</w:t>
      </w:r>
    </w:p>
    <w:p w:rsidR="00650B9B" w:rsidRPr="00650B9B" w:rsidRDefault="00650B9B" w:rsidP="00650B9B">
      <w:pPr>
        <w:shd w:val="clear" w:color="auto" w:fill="FFFFFF"/>
        <w:spacing w:after="6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IV.</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Asuntos generales.</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Sesiones</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cuarta. </w:t>
      </w:r>
      <w:r w:rsidRPr="00650B9B">
        <w:rPr>
          <w:rFonts w:ascii="Arial" w:eastAsia="Times New Roman" w:hAnsi="Arial" w:cs="Arial"/>
          <w:color w:val="2F2F2F"/>
          <w:sz w:val="18"/>
          <w:szCs w:val="18"/>
          <w:lang w:eastAsia="es-MX"/>
        </w:rPr>
        <w:t>El Consejo sesionará cuando se requiera. En caso de que se presente una circunstancia debidamente justificada que impida la celebración de alguna sesión, el Presidente fijará una nueva fecha para llevarla a cabo.</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lastRenderedPageBreak/>
        <w:t>Décima quinta. </w:t>
      </w:r>
      <w:r w:rsidRPr="00650B9B">
        <w:rPr>
          <w:rFonts w:ascii="Arial" w:eastAsia="Times New Roman" w:hAnsi="Arial" w:cs="Arial"/>
          <w:color w:val="2F2F2F"/>
          <w:sz w:val="18"/>
          <w:szCs w:val="18"/>
          <w:lang w:eastAsia="es-MX"/>
        </w:rPr>
        <w:t>Para que el Consejo pueda sesionar, se requiere la asistencia de por lo menos el Presidente o el Secretario Ejecutivo y los Consejeros o sus respectivos suplentes. Al inicio de cada sesión, el Secretario Ejecutivo elaborará una lista de asistencia con la finalidad de verificar el quórum.</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En caso de ausencia del Presidente del Consejo, el Secretario Ejecutivo presidirá la reunión.</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La validación del criterio que emita el Consejo, deberá contar con la mayoría de votos. En caso de empate, el Presidente o en su caso, el Secretario Ejecutivo, tendrán el voto de calidad.</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sexta. </w:t>
      </w:r>
      <w:r w:rsidRPr="00650B9B">
        <w:rPr>
          <w:rFonts w:ascii="Arial" w:eastAsia="Times New Roman" w:hAnsi="Arial" w:cs="Arial"/>
          <w:color w:val="2F2F2F"/>
          <w:sz w:val="18"/>
          <w:szCs w:val="18"/>
          <w:lang w:eastAsia="es-MX"/>
        </w:rPr>
        <w:t>La sesión iniciará con la verificación del quórum, procediendo el Presidente a determinar la instalación del Consejo.</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Una vez instalado el Consejo, se procederá conforme al orden del día y el Secretario Ejecutivo presentará los asuntos a tratar.</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Los integrantes procederán a la discusión de los planteamientos y emitirán sus comentarios y opiniones.</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séptima. </w:t>
      </w:r>
      <w:r w:rsidRPr="00650B9B">
        <w:rPr>
          <w:rFonts w:ascii="Arial" w:eastAsia="Times New Roman" w:hAnsi="Arial" w:cs="Arial"/>
          <w:color w:val="2F2F2F"/>
          <w:sz w:val="18"/>
          <w:szCs w:val="18"/>
          <w:lang w:eastAsia="es-MX"/>
        </w:rPr>
        <w:t>De cada sesión que se celebre se levantará una minuta, que será firmada por los integrantes del Consejo e invitados especiales y contendrá, al menos, el nombre y cargo de los asistentes, los asuntos que se discutieron en la reunión, los comentarios relevantes a los planteamientos, los acuerdos adoptados y votos de los integrantes.</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En caso de inasistencia de alguno de los integrantes, la minuta deberá firmarse por el suplente que asistió a la reunión, a efecto de que ambos refrenden los acuerdos adoptados.</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La minuta se elaborará por el Secretario Ejecutivo dentro de los cinco días siguientes a la realización de la sesión y será enviada a los integrantes vía correo electrónico para su retroalimentación.</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Si no se reciben comentarios a la minuta dentro de los tres días posteriores a su envío, se entenderá que los integrantes están de acuerdo con su contenido y se considerará como la minuta definitiva de la sesión, procediéndose a su firma.</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En caso de existir comentarios, el Secretario Ejecutivo efectuará los cambios que el Presidente considere procedentes y los hará del conocimiento del resto de los integrantes para su validación para proceder a la firma de la minuta definitiva.</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Las minutas definitivas serán enviadas físicamente para firma de los integrantes del Consejo y de los invitados especiales y devueltas al Secretario Ejecutivo.</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Dictámenes</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Décima octava. </w:t>
      </w:r>
      <w:r w:rsidRPr="00650B9B">
        <w:rPr>
          <w:rFonts w:ascii="Arial" w:eastAsia="Times New Roman" w:hAnsi="Arial" w:cs="Arial"/>
          <w:color w:val="2F2F2F"/>
          <w:sz w:val="18"/>
          <w:szCs w:val="18"/>
          <w:lang w:eastAsia="es-MX"/>
        </w:rPr>
        <w:t>Los dictámenes técnicos emitidos por el Consejo, respecto de los cuales el SAT se apoye para emitir sus resoluciones, serán publicados en el Portal del SAT y en el DOF.</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2</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CRITERIOS DE CLASIFICACIÓN ARANCELARIA</w:t>
      </w:r>
    </w:p>
    <w:p w:rsidR="00650B9B" w:rsidRPr="00650B9B" w:rsidRDefault="00650B9B" w:rsidP="00650B9B">
      <w:pPr>
        <w:shd w:val="clear" w:color="auto" w:fill="FFFFFF"/>
        <w:spacing w:after="84"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Con base en el artículo 48 de la Ley y la Regla Décima octava de las Reglas de Operación del Consejo de Clasificación Arancelaria del presente anexo, se da a conocer el criterio del Consejo para la mercancía siguiente:</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Panel solar, generador fotovoltaico (Se deroga)</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Descripción:</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 xml:space="preserve">Se trata de un dispositivo que capta la radiación solar para generar energía eléctrica. Está constituido medularmente por células fotovoltaicas interconectadas entre sí sobre un tablero plástico provisto de un armazón (marco) de aluminio, las células fotovoltaicas se encuentran protegidas por una mica plástica transparente; están provistos de circuitos integrados idénticos (diodos que dirigen la corriente, </w:t>
      </w:r>
      <w:proofErr w:type="spellStart"/>
      <w:r w:rsidRPr="00650B9B">
        <w:rPr>
          <w:rFonts w:ascii="Arial" w:eastAsia="Times New Roman" w:hAnsi="Arial" w:cs="Arial"/>
          <w:strike/>
          <w:color w:val="2F2F2F"/>
          <w:sz w:val="18"/>
          <w:szCs w:val="18"/>
          <w:lang w:eastAsia="es-MX"/>
        </w:rPr>
        <w:t>p.e</w:t>
      </w:r>
      <w:proofErr w:type="spellEnd"/>
      <w:r w:rsidRPr="00650B9B">
        <w:rPr>
          <w:rFonts w:ascii="Arial" w:eastAsia="Times New Roman" w:hAnsi="Arial" w:cs="Arial"/>
          <w:strike/>
          <w:color w:val="2F2F2F"/>
          <w:sz w:val="18"/>
          <w:szCs w:val="18"/>
          <w:lang w:eastAsia="es-MX"/>
        </w:rPr>
        <w:t xml:space="preserve">. tipo </w:t>
      </w:r>
      <w:proofErr w:type="spellStart"/>
      <w:r w:rsidRPr="00650B9B">
        <w:rPr>
          <w:rFonts w:ascii="Arial" w:eastAsia="Times New Roman" w:hAnsi="Arial" w:cs="Arial"/>
          <w:strike/>
          <w:color w:val="2F2F2F"/>
          <w:sz w:val="18"/>
          <w:szCs w:val="18"/>
          <w:lang w:eastAsia="es-MX"/>
        </w:rPr>
        <w:t>Schottky</w:t>
      </w:r>
      <w:proofErr w:type="spellEnd"/>
      <w:r w:rsidRPr="00650B9B">
        <w:rPr>
          <w:rFonts w:ascii="Arial" w:eastAsia="Times New Roman" w:hAnsi="Arial" w:cs="Arial"/>
          <w:strike/>
          <w:color w:val="2F2F2F"/>
          <w:sz w:val="18"/>
          <w:szCs w:val="18"/>
          <w:lang w:eastAsia="es-MX"/>
        </w:rPr>
        <w:t>) y conductores eléctricos con conectores, con potencia de salida inferior o igual a 750 W.</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Reproducción gráfica:</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Clasificación arancelaria:</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De conformidad con la Regla General 1 para la aplicación de la TIGIE, contenida en el artículo 2 fracciones I y II, publicada en el DOF el 18 de junio de 2007, la clasificación arancelaria está determinada legalmente por los textos de las partidas y de las Notas de Sección o de Capítulo, en tal virtud, la mercancía se encuentra comprendida en el texto de la partida 85.01 de texto: "Motores y generadores, eléctricos, excepto los grupos electrógenos.".</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 xml:space="preserve">Así mismo, las Notas Explicativas contenidas en el Apéndice del Acuerdo por el que se dan a conocer las Notas Explicativas de la Tarifa arancelaria, las que por disposición de la Regla Complementaria 3ª son de </w:t>
      </w:r>
      <w:r w:rsidRPr="00650B9B">
        <w:rPr>
          <w:rFonts w:ascii="Arial" w:eastAsia="Times New Roman" w:hAnsi="Arial" w:cs="Arial"/>
          <w:strike/>
          <w:color w:val="2F2F2F"/>
          <w:sz w:val="18"/>
          <w:szCs w:val="18"/>
          <w:lang w:eastAsia="es-MX"/>
        </w:rPr>
        <w:lastRenderedPageBreak/>
        <w:t xml:space="preserve">aplicación obligatoria para determinar la partida y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aplicables, describen de forma particular a la mercancía que nos ocupa, </w:t>
      </w:r>
      <w:proofErr w:type="spellStart"/>
      <w:r w:rsidRPr="00650B9B">
        <w:rPr>
          <w:rFonts w:ascii="Arial" w:eastAsia="Times New Roman" w:hAnsi="Arial" w:cs="Arial"/>
          <w:strike/>
          <w:color w:val="2F2F2F"/>
          <w:sz w:val="18"/>
          <w:szCs w:val="18"/>
          <w:lang w:eastAsia="es-MX"/>
        </w:rPr>
        <w:t>describiendose</w:t>
      </w:r>
      <w:proofErr w:type="spellEnd"/>
      <w:r w:rsidRPr="00650B9B">
        <w:rPr>
          <w:rFonts w:ascii="Arial" w:eastAsia="Times New Roman" w:hAnsi="Arial" w:cs="Arial"/>
          <w:strike/>
          <w:color w:val="2F2F2F"/>
          <w:sz w:val="18"/>
          <w:szCs w:val="18"/>
          <w:lang w:eastAsia="es-MX"/>
        </w:rPr>
        <w:t xml:space="preserve"> como sigue:</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"85.01 MOTORES Y GENERADORES, ELECTRICOS, EXCEPTO LOS GRUPOS ELECTROGENOS.</w:t>
      </w:r>
    </w:p>
    <w:p w:rsidR="00650B9B" w:rsidRPr="00650B9B" w:rsidRDefault="00650B9B" w:rsidP="00650B9B">
      <w:pPr>
        <w:shd w:val="clear" w:color="auto" w:fill="FFFFFF"/>
        <w:spacing w:after="100" w:line="240" w:lineRule="auto"/>
        <w:ind w:hanging="425"/>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b/>
          <w:bCs/>
          <w:i/>
          <w:iCs/>
          <w:strike/>
          <w:color w:val="2F2F2F"/>
          <w:sz w:val="18"/>
          <w:szCs w:val="18"/>
          <w:lang w:eastAsia="es-MX"/>
        </w:rPr>
        <w:t>...</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II.- GENERADORES ELECTRICOS</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Son máquinas cuya función es </w:t>
      </w:r>
      <w:r w:rsidRPr="00650B9B">
        <w:rPr>
          <w:rFonts w:ascii="Arial" w:eastAsia="Times New Roman" w:hAnsi="Arial" w:cs="Arial"/>
          <w:b/>
          <w:bCs/>
          <w:i/>
          <w:iCs/>
          <w:strike/>
          <w:color w:val="2F2F2F"/>
          <w:sz w:val="18"/>
          <w:szCs w:val="18"/>
          <w:lang w:eastAsia="es-MX"/>
        </w:rPr>
        <w:t>producir energía eléctrica</w:t>
      </w:r>
      <w:r w:rsidRPr="00650B9B">
        <w:rPr>
          <w:rFonts w:ascii="Arial" w:eastAsia="Times New Roman" w:hAnsi="Arial" w:cs="Arial"/>
          <w:i/>
          <w:iCs/>
          <w:strike/>
          <w:color w:val="2F2F2F"/>
          <w:sz w:val="18"/>
          <w:szCs w:val="18"/>
          <w:lang w:eastAsia="es-MX"/>
        </w:rPr>
        <w:t> </w:t>
      </w:r>
      <w:r w:rsidRPr="00650B9B">
        <w:rPr>
          <w:rFonts w:ascii="Arial" w:eastAsia="Times New Roman" w:hAnsi="Arial" w:cs="Arial"/>
          <w:b/>
          <w:bCs/>
          <w:i/>
          <w:iCs/>
          <w:strike/>
          <w:color w:val="2F2F2F"/>
          <w:sz w:val="18"/>
          <w:szCs w:val="18"/>
          <w:lang w:eastAsia="es-MX"/>
        </w:rPr>
        <w:t>a partir </w:t>
      </w:r>
      <w:r w:rsidRPr="00650B9B">
        <w:rPr>
          <w:rFonts w:ascii="Arial" w:eastAsia="Times New Roman" w:hAnsi="Arial" w:cs="Arial"/>
          <w:i/>
          <w:iCs/>
          <w:strike/>
          <w:color w:val="2F2F2F"/>
          <w:sz w:val="18"/>
          <w:szCs w:val="18"/>
          <w:lang w:eastAsia="es-MX"/>
        </w:rPr>
        <w:t>de ciertas fuentes </w:t>
      </w:r>
      <w:r w:rsidRPr="00650B9B">
        <w:rPr>
          <w:rFonts w:ascii="Arial" w:eastAsia="Times New Roman" w:hAnsi="Arial" w:cs="Arial"/>
          <w:b/>
          <w:bCs/>
          <w:i/>
          <w:iCs/>
          <w:strike/>
          <w:color w:val="2F2F2F"/>
          <w:sz w:val="18"/>
          <w:szCs w:val="18"/>
          <w:lang w:eastAsia="es-MX"/>
        </w:rPr>
        <w:t>de energía</w:t>
      </w:r>
      <w:r w:rsidRPr="00650B9B">
        <w:rPr>
          <w:rFonts w:ascii="Arial" w:eastAsia="Times New Roman" w:hAnsi="Arial" w:cs="Arial"/>
          <w:i/>
          <w:iCs/>
          <w:strike/>
          <w:color w:val="2F2F2F"/>
          <w:sz w:val="18"/>
          <w:szCs w:val="18"/>
          <w:lang w:eastAsia="es-MX"/>
        </w:rPr>
        <w:t> (mecánica, </w:t>
      </w:r>
      <w:r w:rsidRPr="00650B9B">
        <w:rPr>
          <w:rFonts w:ascii="Arial" w:eastAsia="Times New Roman" w:hAnsi="Arial" w:cs="Arial"/>
          <w:b/>
          <w:bCs/>
          <w:i/>
          <w:iCs/>
          <w:strike/>
          <w:color w:val="2F2F2F"/>
          <w:sz w:val="18"/>
          <w:szCs w:val="18"/>
          <w:lang w:eastAsia="es-MX"/>
        </w:rPr>
        <w:t>solar</w:t>
      </w:r>
      <w:r w:rsidRPr="00650B9B">
        <w:rPr>
          <w:rFonts w:ascii="Arial" w:eastAsia="Times New Roman" w:hAnsi="Arial" w:cs="Arial"/>
          <w:i/>
          <w:iCs/>
          <w:strike/>
          <w:color w:val="2F2F2F"/>
          <w:sz w:val="18"/>
          <w:szCs w:val="18"/>
          <w:lang w:eastAsia="es-MX"/>
        </w:rPr>
        <w:t>, etc.), que se clasifican aquí, siempre que se trate de aparatos no expresados ni comprendidos más específicamente en otras partidas de la Nomenclatura.</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b/>
          <w:bCs/>
          <w:i/>
          <w:iCs/>
          <w:strike/>
          <w:color w:val="2F2F2F"/>
          <w:sz w:val="18"/>
          <w:szCs w:val="18"/>
          <w:lang w:eastAsia="es-MX"/>
        </w:rPr>
        <w:t>...</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Se clasifican igualmente en esta partida, los </w:t>
      </w:r>
      <w:r w:rsidRPr="00650B9B">
        <w:rPr>
          <w:rFonts w:ascii="Arial" w:eastAsia="Times New Roman" w:hAnsi="Arial" w:cs="Arial"/>
          <w:b/>
          <w:bCs/>
          <w:i/>
          <w:iCs/>
          <w:strike/>
          <w:color w:val="2F2F2F"/>
          <w:sz w:val="18"/>
          <w:szCs w:val="18"/>
          <w:lang w:eastAsia="es-MX"/>
        </w:rPr>
        <w:t>generadores fotovoltaicos</w:t>
      </w:r>
      <w:r w:rsidRPr="00650B9B">
        <w:rPr>
          <w:rFonts w:ascii="Arial" w:eastAsia="Times New Roman" w:hAnsi="Arial" w:cs="Arial"/>
          <w:i/>
          <w:iCs/>
          <w:strike/>
          <w:color w:val="2F2F2F"/>
          <w:sz w:val="18"/>
          <w:szCs w:val="18"/>
          <w:lang w:eastAsia="es-MX"/>
        </w:rPr>
        <w:t>, que consisten en paneles de células fotovoltaicas combinadas con otros dispositivos, tales como acumuladores de almacenado, electrónica de gestión (regulador de tensión u ondulador, etc.), así como los paneles o los módulos </w:t>
      </w:r>
      <w:r w:rsidRPr="00650B9B">
        <w:rPr>
          <w:rFonts w:ascii="Arial" w:eastAsia="Times New Roman" w:hAnsi="Arial" w:cs="Arial"/>
          <w:b/>
          <w:bCs/>
          <w:i/>
          <w:iCs/>
          <w:strike/>
          <w:color w:val="2F2F2F"/>
          <w:sz w:val="18"/>
          <w:szCs w:val="18"/>
          <w:lang w:eastAsia="es-MX"/>
        </w:rPr>
        <w:t>equipados con</w:t>
      </w:r>
      <w:r w:rsidRPr="00650B9B">
        <w:rPr>
          <w:rFonts w:ascii="Arial" w:eastAsia="Times New Roman" w:hAnsi="Arial" w:cs="Arial"/>
          <w:i/>
          <w:iCs/>
          <w:strike/>
          <w:color w:val="2F2F2F"/>
          <w:sz w:val="18"/>
          <w:szCs w:val="18"/>
          <w:lang w:eastAsia="es-MX"/>
        </w:rPr>
        <w:t> dispositivos, incluso muy sencillos (por ejemplo, </w:t>
      </w:r>
      <w:r w:rsidRPr="00650B9B">
        <w:rPr>
          <w:rFonts w:ascii="Arial" w:eastAsia="Times New Roman" w:hAnsi="Arial" w:cs="Arial"/>
          <w:b/>
          <w:bCs/>
          <w:i/>
          <w:iCs/>
          <w:strike/>
          <w:color w:val="2F2F2F"/>
          <w:sz w:val="18"/>
          <w:szCs w:val="18"/>
          <w:lang w:eastAsia="es-MX"/>
        </w:rPr>
        <w:t>diodos para dirigir la corriente</w:t>
      </w:r>
      <w:r w:rsidRPr="00650B9B">
        <w:rPr>
          <w:rFonts w:ascii="Arial" w:eastAsia="Times New Roman" w:hAnsi="Arial" w:cs="Arial"/>
          <w:i/>
          <w:iCs/>
          <w:strike/>
          <w:color w:val="2F2F2F"/>
          <w:sz w:val="18"/>
          <w:szCs w:val="18"/>
          <w:lang w:eastAsia="es-MX"/>
        </w:rPr>
        <w:t>), que permiten proporcionar energía directamente utilizable, por ejemplo, por un motor o un aparato de electrólisis.</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La producción de la energía eléctrica se efectúa en este caso gracias a fotopilas solares (o células solares) que transforman directamente la energía solar en energía eléctrica (conversión fotovoltaica).</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i/>
          <w:iCs/>
          <w:strike/>
          <w:color w:val="2F2F2F"/>
          <w:sz w:val="18"/>
          <w:szCs w:val="18"/>
          <w:lang w:eastAsia="es-MX"/>
        </w:rPr>
        <w:t>Esta partida comprende los </w:t>
      </w:r>
      <w:r w:rsidRPr="00650B9B">
        <w:rPr>
          <w:rFonts w:ascii="Arial" w:eastAsia="Times New Roman" w:hAnsi="Arial" w:cs="Arial"/>
          <w:b/>
          <w:bCs/>
          <w:i/>
          <w:iCs/>
          <w:strike/>
          <w:color w:val="2F2F2F"/>
          <w:sz w:val="18"/>
          <w:szCs w:val="18"/>
          <w:lang w:eastAsia="es-MX"/>
        </w:rPr>
        <w:t>generadores de cualquier tipo y para cualquier uso</w:t>
      </w:r>
      <w:r w:rsidRPr="00650B9B">
        <w:rPr>
          <w:rFonts w:ascii="Arial" w:eastAsia="Times New Roman" w:hAnsi="Arial" w:cs="Arial"/>
          <w:i/>
          <w:iCs/>
          <w:strike/>
          <w:color w:val="2F2F2F"/>
          <w:sz w:val="18"/>
          <w:szCs w:val="18"/>
          <w:lang w:eastAsia="es-MX"/>
        </w:rPr>
        <w:t xml:space="preserve">, ya se trate de grandes dinamos o alternadores para centrales eléctricas, de los diversos generadores de dimensiones variables utilizados en los barcos, casas de campo aisladas, en las locomotoras </w:t>
      </w:r>
      <w:proofErr w:type="spellStart"/>
      <w:r w:rsidRPr="00650B9B">
        <w:rPr>
          <w:rFonts w:ascii="Arial" w:eastAsia="Times New Roman" w:hAnsi="Arial" w:cs="Arial"/>
          <w:i/>
          <w:iCs/>
          <w:strike/>
          <w:color w:val="2F2F2F"/>
          <w:sz w:val="18"/>
          <w:szCs w:val="18"/>
          <w:lang w:eastAsia="es-MX"/>
        </w:rPr>
        <w:t>diesel</w:t>
      </w:r>
      <w:proofErr w:type="spellEnd"/>
      <w:r w:rsidRPr="00650B9B">
        <w:rPr>
          <w:rFonts w:ascii="Arial" w:eastAsia="Times New Roman" w:hAnsi="Arial" w:cs="Arial"/>
          <w:i/>
          <w:iCs/>
          <w:strike/>
          <w:color w:val="2F2F2F"/>
          <w:sz w:val="18"/>
          <w:szCs w:val="18"/>
          <w:lang w:eastAsia="es-MX"/>
        </w:rPr>
        <w:t>-eléctricas, en la industria (por ejemplo, para electrólisis o soldadura) o, incluso, los pequeños generadores auxiliares (excitatrices) utilizados para excitar las bobinas de inducción de otros generadores.</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b/>
          <w:bCs/>
          <w:i/>
          <w:iCs/>
          <w:strike/>
          <w:color w:val="2F2F2F"/>
          <w:sz w:val="18"/>
          <w:szCs w:val="18"/>
          <w:lang w:eastAsia="es-MX"/>
        </w:rPr>
        <w:t>..."</w:t>
      </w:r>
    </w:p>
    <w:p w:rsidR="00650B9B" w:rsidRPr="00650B9B" w:rsidRDefault="00650B9B" w:rsidP="00650B9B">
      <w:pPr>
        <w:shd w:val="clear" w:color="auto" w:fill="FFFFFF"/>
        <w:spacing w:after="80" w:line="240" w:lineRule="auto"/>
        <w:ind w:hanging="432"/>
        <w:jc w:val="right"/>
        <w:rPr>
          <w:rFonts w:ascii="Arial" w:eastAsia="Times New Roman" w:hAnsi="Arial" w:cs="Arial"/>
          <w:color w:val="2F2F2F"/>
          <w:sz w:val="18"/>
          <w:szCs w:val="18"/>
          <w:lang w:eastAsia="es-MX"/>
        </w:rPr>
      </w:pPr>
      <w:r w:rsidRPr="00650B9B">
        <w:rPr>
          <w:rFonts w:ascii="Arial" w:eastAsia="Times New Roman" w:hAnsi="Arial" w:cs="Arial"/>
          <w:i/>
          <w:iCs/>
          <w:strike/>
          <w:color w:val="2F2F2F"/>
          <w:sz w:val="18"/>
          <w:szCs w:val="18"/>
          <w:lang w:eastAsia="es-MX"/>
        </w:rPr>
        <w:t>Énfasis añadido.</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 xml:space="preserve">De la misma manera, la Regla General 6 para la aplicación de la TIGIE, contenida en el artículo 2 fracciones I y II, establece que la clasificación de mercancías en las </w:t>
      </w:r>
      <w:proofErr w:type="spellStart"/>
      <w:r w:rsidRPr="00650B9B">
        <w:rPr>
          <w:rFonts w:ascii="Arial" w:eastAsia="Times New Roman" w:hAnsi="Arial" w:cs="Arial"/>
          <w:strike/>
          <w:color w:val="2F2F2F"/>
          <w:sz w:val="18"/>
          <w:szCs w:val="18"/>
          <w:lang w:eastAsia="es-MX"/>
        </w:rPr>
        <w:t>subpartidas</w:t>
      </w:r>
      <w:proofErr w:type="spellEnd"/>
      <w:r w:rsidRPr="00650B9B">
        <w:rPr>
          <w:rFonts w:ascii="Arial" w:eastAsia="Times New Roman" w:hAnsi="Arial" w:cs="Arial"/>
          <w:strike/>
          <w:color w:val="2F2F2F"/>
          <w:sz w:val="18"/>
          <w:szCs w:val="18"/>
          <w:lang w:eastAsia="es-MX"/>
        </w:rPr>
        <w:t xml:space="preserve"> de una misma partida está determinada legalmente por los textos de las </w:t>
      </w:r>
      <w:proofErr w:type="spellStart"/>
      <w:r w:rsidRPr="00650B9B">
        <w:rPr>
          <w:rFonts w:ascii="Arial" w:eastAsia="Times New Roman" w:hAnsi="Arial" w:cs="Arial"/>
          <w:strike/>
          <w:color w:val="2F2F2F"/>
          <w:sz w:val="18"/>
          <w:szCs w:val="18"/>
          <w:lang w:eastAsia="es-MX"/>
        </w:rPr>
        <w:t>subpartidas</w:t>
      </w:r>
      <w:proofErr w:type="spellEnd"/>
      <w:r w:rsidRPr="00650B9B">
        <w:rPr>
          <w:rFonts w:ascii="Arial" w:eastAsia="Times New Roman" w:hAnsi="Arial" w:cs="Arial"/>
          <w:strike/>
          <w:color w:val="2F2F2F"/>
          <w:sz w:val="18"/>
          <w:szCs w:val="18"/>
          <w:lang w:eastAsia="es-MX"/>
        </w:rPr>
        <w:t xml:space="preserve"> y de las Notas de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así como mutatis mutandis, por las Reglas Generales 1 a 5, bien entendido que solo pueden compararse </w:t>
      </w:r>
      <w:proofErr w:type="spellStart"/>
      <w:r w:rsidRPr="00650B9B">
        <w:rPr>
          <w:rFonts w:ascii="Arial" w:eastAsia="Times New Roman" w:hAnsi="Arial" w:cs="Arial"/>
          <w:strike/>
          <w:color w:val="2F2F2F"/>
          <w:sz w:val="18"/>
          <w:szCs w:val="18"/>
          <w:lang w:eastAsia="es-MX"/>
        </w:rPr>
        <w:t>subpartidas</w:t>
      </w:r>
      <w:proofErr w:type="spellEnd"/>
      <w:r w:rsidRPr="00650B9B">
        <w:rPr>
          <w:rFonts w:ascii="Arial" w:eastAsia="Times New Roman" w:hAnsi="Arial" w:cs="Arial"/>
          <w:strike/>
          <w:color w:val="2F2F2F"/>
          <w:sz w:val="18"/>
          <w:szCs w:val="18"/>
          <w:lang w:eastAsia="es-MX"/>
        </w:rPr>
        <w:t xml:space="preserve"> del mismo nivel. Así, dado que la mercancía que nos ocupa es un generador de corriente continua con una potencia de la salida inferior a 750 W, es procedente su ubicación en la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de primer nivel sin codificación de texto " Los demás motores de corriente continua; generadores de corriente continua:", así como en la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de segundo nivel 8501.31 de texto"- - De potencia de salida inferior o igual a 750 W.".</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 xml:space="preserve">Finalmente, las Reglas Complementarias 1a y 2a inciso d) establecen, respectivamente, que las Reglas Generales son igualmente válidas para establecer dentro de cada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la fracción arancelaria aplicable y que las fracciones arancelarias se identificarán adicionando al código de la </w:t>
      </w:r>
      <w:proofErr w:type="spellStart"/>
      <w:r w:rsidRPr="00650B9B">
        <w:rPr>
          <w:rFonts w:ascii="Arial" w:eastAsia="Times New Roman" w:hAnsi="Arial" w:cs="Arial"/>
          <w:strike/>
          <w:color w:val="2F2F2F"/>
          <w:sz w:val="18"/>
          <w:szCs w:val="18"/>
          <w:lang w:eastAsia="es-MX"/>
        </w:rPr>
        <w:t>subpartida</w:t>
      </w:r>
      <w:proofErr w:type="spellEnd"/>
      <w:r w:rsidRPr="00650B9B">
        <w:rPr>
          <w:rFonts w:ascii="Arial" w:eastAsia="Times New Roman" w:hAnsi="Arial" w:cs="Arial"/>
          <w:strike/>
          <w:color w:val="2F2F2F"/>
          <w:sz w:val="18"/>
          <w:szCs w:val="18"/>
          <w:lang w:eastAsia="es-MX"/>
        </w:rPr>
        <w:t xml:space="preserve"> un séptimo y octavo dígitos, las cuales estarán ordenadas del 01 al 99, reservando el 99 para clasificar las mercancías que no estén comprendidas en las fracciones con terminación 01 a 98.</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strike/>
          <w:color w:val="2F2F2F"/>
          <w:sz w:val="18"/>
          <w:szCs w:val="18"/>
          <w:lang w:eastAsia="es-MX"/>
        </w:rPr>
        <w:t>Por lo anteriormente expuesto y dado que se trata de un generador eléctrico, la fracción arancelaria que le corresponde es la 8501.31.01 de texto: Generadores, contenida en la TIGIE vigente.</w:t>
      </w:r>
    </w:p>
    <w:p w:rsidR="00650B9B" w:rsidRPr="00650B9B" w:rsidRDefault="00650B9B" w:rsidP="00650B9B">
      <w:pPr>
        <w:shd w:val="clear" w:color="auto" w:fill="FFFFFF"/>
        <w:spacing w:after="8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876"/>
        <w:gridCol w:w="6224"/>
      </w:tblGrid>
      <w:tr w:rsidR="00650B9B" w:rsidRPr="00650B9B" w:rsidTr="00650B9B">
        <w:trPr>
          <w:trHeight w:val="335"/>
        </w:trPr>
        <w:tc>
          <w:tcPr>
            <w:tcW w:w="1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Arial" w:eastAsia="Times New Roman" w:hAnsi="Arial" w:cs="Arial"/>
                <w:b/>
                <w:bCs/>
                <w:color w:val="000000"/>
                <w:sz w:val="18"/>
                <w:szCs w:val="18"/>
                <w:lang w:eastAsia="es-MX"/>
              </w:rPr>
              <w:t>Origen</w:t>
            </w:r>
          </w:p>
        </w:tc>
        <w:tc>
          <w:tcPr>
            <w:tcW w:w="62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Arial" w:eastAsia="Times New Roman" w:hAnsi="Arial" w:cs="Arial"/>
                <w:b/>
                <w:bCs/>
                <w:color w:val="000000"/>
                <w:sz w:val="18"/>
                <w:szCs w:val="18"/>
                <w:lang w:eastAsia="es-MX"/>
              </w:rPr>
              <w:t>Primer Antecedente</w:t>
            </w:r>
          </w:p>
        </w:tc>
      </w:tr>
      <w:tr w:rsidR="00650B9B" w:rsidRPr="00650B9B" w:rsidTr="00650B9B">
        <w:trPr>
          <w:trHeight w:val="980"/>
        </w:trPr>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Arial" w:eastAsia="Times New Roman" w:hAnsi="Arial" w:cs="Arial"/>
                <w:color w:val="000000"/>
                <w:sz w:val="18"/>
                <w:szCs w:val="18"/>
                <w:lang w:eastAsia="es-MX"/>
              </w:rPr>
              <w:t>Anexo 6</w:t>
            </w:r>
          </w:p>
        </w:tc>
        <w:tc>
          <w:tcPr>
            <w:tcW w:w="6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Arial" w:eastAsia="Times New Roman" w:hAnsi="Arial" w:cs="Arial"/>
                <w:color w:val="000000"/>
                <w:sz w:val="18"/>
                <w:szCs w:val="18"/>
                <w:lang w:eastAsia="es-MX"/>
              </w:rPr>
              <w:t>Emitido mediante el Anexo 6 de las Reglas Generales de Comercio Exterior para 2019, contenido en la Primera Resolución de Modificaciones a las Reglas Generales de Comercio Exterior para 2019, publicada en el DOF del 07 de octubre de 2019.</w:t>
            </w:r>
          </w:p>
        </w:tc>
      </w:tr>
      <w:tr w:rsidR="00650B9B" w:rsidRPr="00650B9B" w:rsidTr="00650B9B">
        <w:trPr>
          <w:trHeight w:val="320"/>
        </w:trPr>
        <w:tc>
          <w:tcPr>
            <w:tcW w:w="810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Arial" w:eastAsia="Times New Roman" w:hAnsi="Arial" w:cs="Arial"/>
                <w:b/>
                <w:bCs/>
                <w:color w:val="000000"/>
                <w:sz w:val="18"/>
                <w:szCs w:val="18"/>
                <w:lang w:eastAsia="es-MX"/>
              </w:rPr>
              <w:t>Motivo de la derogación</w:t>
            </w:r>
          </w:p>
        </w:tc>
      </w:tr>
      <w:tr w:rsidR="00650B9B" w:rsidRPr="00650B9B" w:rsidTr="00650B9B">
        <w:trPr>
          <w:trHeight w:val="1215"/>
        </w:trPr>
        <w:tc>
          <w:tcPr>
            <w:tcW w:w="81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Arial" w:eastAsia="Times New Roman" w:hAnsi="Arial" w:cs="Arial"/>
                <w:color w:val="000000"/>
                <w:sz w:val="18"/>
                <w:szCs w:val="18"/>
                <w:lang w:eastAsia="es-MX"/>
              </w:rPr>
              <w:t>El contenido del presente criterio de Clasificación Arancelaria se emitió de conformidad con la Ley de los Impuestos Generales de Importación y Exportación, publicada en el DOF el 18 de junio de 2007, por lo que el mismo queda sin materia derivado de la entrada en vigor del "Decreto por el que se expide la Ley de los Impuestos Generales de Importación y Exportación, y se reforman y adicionan diversas disposiciones de la Ley Aduanera", publicado en el DOF el 01 de julio de 2020.</w:t>
            </w:r>
          </w:p>
        </w:tc>
      </w:tr>
    </w:tbl>
    <w:p w:rsidR="00650B9B" w:rsidRPr="00650B9B" w:rsidRDefault="00650B9B" w:rsidP="00650B9B">
      <w:pPr>
        <w:shd w:val="clear" w:color="auto" w:fill="FFFFFF"/>
        <w:spacing w:after="60" w:line="240" w:lineRule="auto"/>
        <w:ind w:hanging="504"/>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lastRenderedPageBreak/>
        <w:t>Atentamente,</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650B9B">
        <w:rPr>
          <w:rFonts w:ascii="Arial" w:eastAsia="Times New Roman" w:hAnsi="Arial" w:cs="Arial"/>
          <w:b/>
          <w:bCs/>
          <w:color w:val="2F2F2F"/>
          <w:sz w:val="18"/>
          <w:szCs w:val="18"/>
          <w:lang w:eastAsia="es-MX"/>
        </w:rPr>
        <w:t>Ricardo Carrasco Varona</w:t>
      </w:r>
      <w:r w:rsidRPr="00650B9B">
        <w:rPr>
          <w:rFonts w:ascii="Arial" w:eastAsia="Times New Roman" w:hAnsi="Arial" w:cs="Arial"/>
          <w:color w:val="2F2F2F"/>
          <w:sz w:val="18"/>
          <w:szCs w:val="18"/>
          <w:lang w:eastAsia="es-MX"/>
        </w:rPr>
        <w:t>.- Rúbrica.</w:t>
      </w:r>
    </w:p>
    <w:p w:rsidR="00650B9B" w:rsidRPr="00650B9B" w:rsidRDefault="00650B9B" w:rsidP="00650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B9B">
        <w:rPr>
          <w:rFonts w:ascii="Times" w:eastAsia="Times New Roman" w:hAnsi="Times" w:cs="Times"/>
          <w:b/>
          <w:bCs/>
          <w:color w:val="2F2F2F"/>
          <w:sz w:val="18"/>
          <w:szCs w:val="18"/>
          <w:lang w:eastAsia="es-MX"/>
        </w:rPr>
        <w:t>ANEXO 22 DE LAS REGLAS GENERALES DE COMERCIO EXTERIOR PARA 2023</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Instructivo para el llenado del Pedimento</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2"/>
        <w:gridCol w:w="5506"/>
      </w:tblGrid>
      <w:tr w:rsidR="00650B9B" w:rsidRPr="00650B9B" w:rsidTr="00650B9B">
        <w:trPr>
          <w:trHeight w:val="316"/>
        </w:trPr>
        <w:tc>
          <w:tcPr>
            <w:tcW w:w="3477" w:type="dxa"/>
            <w:gridSpan w:val="2"/>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CAMPO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CONTENIDO</w:t>
            </w:r>
          </w:p>
        </w:tc>
      </w:tr>
      <w:tr w:rsidR="00650B9B" w:rsidRPr="00650B9B" w:rsidTr="00650B9B">
        <w:trPr>
          <w:trHeight w:val="316"/>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ENCABEZADO PRINCIPAL DEL PEDIMENTO</w:t>
            </w:r>
          </w:p>
        </w:tc>
      </w:tr>
      <w:tr w:rsidR="00650B9B" w:rsidRPr="00650B9B" w:rsidTr="00650B9B">
        <w:trPr>
          <w:trHeight w:val="277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PEDIMENTO.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asignado por el agente aduanal, agencia aduanal, importador, exportador, apoderado aduanal o de Almacén, integrado con quince dígitos, que corresponden a:</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del año de validación.</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aduana de despacho.</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cuatro dígitos.</w:t>
            </w:r>
          </w:p>
        </w:tc>
      </w:tr>
      <w:tr w:rsidR="00650B9B" w:rsidRPr="00650B9B" w:rsidTr="00650B9B">
        <w:trPr>
          <w:trHeight w:val="250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dígito,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debe corresponder al último dígito del año en curso, salvo que se trate de un pedimento consolidado iniciado en el año inmediato anterior o del pedimento original de una rectificación.</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cuales serán numeración progresiva por aduana en la que se encuentren autorizados para el despacho, asignada por cada agente aduanal, agencia aduanal, importador, exportador, apoderado aduanal o de Almacén, referido a todos los tipos de pedimento.</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Dicha numeración deberá iniciar con 000001.</w:t>
            </w:r>
          </w:p>
        </w:tc>
      </w:tr>
      <w:tr w:rsidR="00650B9B" w:rsidRPr="00650B9B" w:rsidTr="00650B9B">
        <w:trPr>
          <w:trHeight w:val="133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Cada uno de estos grupos de dígitos deberá ser separado por dos espacios en blanco, excepto entre el dígito que corresponde al último dígito del año en curso y los seis dígitos de la numeración progresiva.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de rectificación o pedimentos complementarios, deberá de identificarse con un número nuevo.</w:t>
            </w:r>
          </w:p>
        </w:tc>
      </w:tr>
      <w:tr w:rsidR="00650B9B" w:rsidRPr="00650B9B" w:rsidTr="00650B9B">
        <w:trPr>
          <w:trHeight w:val="205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 OPER.</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Leyenda que identifica al tipo de operación.</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(EXP)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Exportación/retorno.</w:t>
            </w:r>
          </w:p>
          <w:p w:rsidR="00650B9B" w:rsidRPr="00650B9B" w:rsidRDefault="00650B9B" w:rsidP="00650B9B">
            <w:pPr>
              <w:spacing w:after="100" w:line="240" w:lineRule="auto"/>
              <w:ind w:hanging="10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Tránsitos.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y tránsito internacional, en cuyo caso, la impresión del nombre de este campo es opcional.</w:t>
            </w:r>
          </w:p>
        </w:tc>
      </w:tr>
      <w:tr w:rsidR="00650B9B" w:rsidRPr="00650B9B" w:rsidTr="00650B9B">
        <w:trPr>
          <w:trHeight w:val="55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PEDIMENTO.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de que se trate, conforme al Apéndice 2 del presente Anexo.</w:t>
            </w:r>
          </w:p>
        </w:tc>
      </w:tr>
      <w:tr w:rsidR="00650B9B" w:rsidRPr="00650B9B" w:rsidTr="00650B9B">
        <w:trPr>
          <w:trHeight w:val="133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4.</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RÉGIMEN.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Régimen aduanero al que se destinan las mercancías conforme al Apéndice 16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55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DESTINO/ORIGEN.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con la que se identifica el destino de la mercancía en importaciones, tránsito interno a la importación o el origen en exportaciones, conforme al Apéndice 15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y tránsito internacional, en cuyo caso, la impresión del nombre de este campo es opcional.</w:t>
            </w:r>
          </w:p>
        </w:tc>
      </w:tr>
      <w:tr w:rsidR="00650B9B" w:rsidRPr="00650B9B" w:rsidTr="00650B9B">
        <w:trPr>
          <w:trHeight w:val="310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CAMBIO.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de cambio del peso mexicano con respecto al dólar de los Estados Unidos de América para efectos fiscales, vigente en la fecha de entrada o de presentación de la mercancía a que se refiere el artículo 56, fracciones I y II de la Ley; o en la fecha de pago de las contribuciones de acuerdo al artículo 83, tercer párrafo de la Ley, según se trate.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el tipo de cambio del peso mexicano con respecto al dólar de los Estados Unidos de América para efectos fiscales, vigente en la fecha de determinación o, en su caso, pago de las contribuciones.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Quienes opten por utilizar el pedimento consolidado, deberán declarar el tipo de cambio del peso mexicano con respecto al dólar de los Estados Unidos de América para efectos fiscales, vigente a la fecha de pago de dicho pedimento, salvo tratándose de la Industria Automotriz.</w:t>
            </w:r>
          </w:p>
        </w:tc>
      </w:tr>
      <w:tr w:rsidR="00650B9B" w:rsidRPr="00650B9B" w:rsidTr="00650B9B">
        <w:trPr>
          <w:trHeight w:val="106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 BRUTO.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en kilogramos, del peso bruto total de la mercancía.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2"/>
        <w:gridCol w:w="5506"/>
      </w:tblGrid>
      <w:tr w:rsidR="00650B9B" w:rsidRPr="00650B9B" w:rsidTr="00650B9B">
        <w:trPr>
          <w:trHeight w:val="279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ADUANA 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importación será la clave de la ADUANA/SECCIÓN, por la que entra la mercancía a territorio nacional, conforme al Apéndice 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exportación será la clave de la ADUANA/SECCIÓN por la que la mercancía sale del territorio nacional, conforme al Apéndice 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de tránsito se deberá señalar la clave de la aduana y sección aduanera de arribo del tránsito, conforme al Apéndice 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49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 DE TRANSPORTE.</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medio de transporte en que se conduce la mercancía para su ENTRADA/SALIDA al o del territorio nacional, conforme al Apéndice 3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el nombre de este campo es opcional.</w:t>
            </w:r>
          </w:p>
        </w:tc>
      </w:tr>
      <w:tr w:rsidR="00650B9B" w:rsidRPr="00650B9B" w:rsidTr="00650B9B">
        <w:trPr>
          <w:trHeight w:val="149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10.</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 DE TRANSPORTE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ARRIBO.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medio de transporte en que se conduce la mercancía cuando arriba a la ADUANA/SECCIÓN de despacho, conforme al Apéndice 3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49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11.</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 DE TRANSPORTE DE SALIDA.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medio de transporte en que se conduce la mercancía cuando abandona la ADUANA/SECCIÓN de despacho, conforme al Apéndice 3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71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12.</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DÓLARES.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equivalente en dólares de los Estados Unidos de América, del valor en aduana de las mercancías conforme al campo 13 o del valor comercial de las mercancías conforme al campo 14, ambas de este bloque del instructivo, según corresponda.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342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13.</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ADUANA.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tránsito interno a la importación o tránsito internacional, la suma del valor en aduana de todas las mercancías asentadas en el pedimento expresado en moneda nacional y determinado conforme a lo dispuesto en el Título Tercero, Capítulo III, Sección Primera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exportaciones, este campo deberá declararse en cero.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de extracción de mercancía nacional y extranjera de locales autorizados como depósito fiscal para la exposición y venta de mercancías extranjeras y nacionales en puertos aéreos internacionales, fronterizos y marítimos, se deberá declarar el valor de venta.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71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14.</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PRECIO PAGADO/VALOR</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COMERCIAL.</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Pago total en moneda nacional que, por las mercancías importadas, en tránsito interno a la importación o tránsito internacional, haya efectuado o vaya a efectuar el importador de manera directa o indirecta al vendedor o en beneficio de éste, sin considerar los descuentos que en su caso hayan acordado las partes.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exportación y retornos se deberá expresar la suma del valor comercial de todas las partidas declaradas en el pedimento.</w:t>
            </w:r>
          </w:p>
        </w:tc>
      </w:tr>
      <w:tr w:rsidR="00650B9B" w:rsidRPr="00650B9B" w:rsidTr="00650B9B">
        <w:trPr>
          <w:trHeight w:val="257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Asimismo, este campo no deberá considerar los conceptos que la propia Ley establece que no formarán parte del valor en aduana de las mercancías, siempre que éstos se distingan del precio pagado en los propios CFDI, documentos equivalentes o en otros documentos comerciales, pues en caso contrario, sí deben considerarse para efectos de la base gravable, tal como lo exige el último párrafo, del artículo 66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402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15.</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IMPORTADOR/</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EXPORTADOR.</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IMPORTADOR/EXPORTADOR que efectúe la operación de comercio exterior.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declaración del RFC será obligatoria, salvo los casos para los que las disposiciones aplicables señalen la utilización de algún RFC genérico o a 10 posiciones, conformado por:</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apellido paterno.</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vocal del apellido paterno (que no sea la primera letra).</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apellido materno.</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nombre.</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dos últimos dígitos del año de nacimiento.</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Mes de nacimiento a dos dígitos.</w:t>
            </w:r>
          </w:p>
          <w:p w:rsidR="00650B9B" w:rsidRPr="00650B9B" w:rsidRDefault="00650B9B" w:rsidP="00650B9B">
            <w:pPr>
              <w:spacing w:after="100" w:line="240" w:lineRule="auto"/>
              <w:ind w:hanging="35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Día de nacimiento a dos dígitos.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se deberá declarar el RFC del contribuyente que realizó la exportación (retorno).</w:t>
            </w:r>
          </w:p>
        </w:tc>
      </w:tr>
      <w:tr w:rsidR="00650B9B" w:rsidRPr="00650B9B" w:rsidTr="00650B9B">
        <w:trPr>
          <w:trHeight w:val="159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16.</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IMPORTADOR/</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EXPORTADOR.</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IMPORTADOR/EXPORTADOR que efectúe la operación de comercio exterior.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se deberá declarar la CURP del contribuyente que realizó la exportación (retorno).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declaración de la CURP es opcional, si el IMPORTADOR/EXPORTADOR es persona física y cuenta con RFC.</w:t>
            </w:r>
          </w:p>
        </w:tc>
      </w:tr>
      <w:tr w:rsidR="00650B9B" w:rsidRPr="00650B9B" w:rsidTr="00650B9B">
        <w:trPr>
          <w:trHeight w:val="175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17.</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RAZÓN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SOCIAL DEL IMPORTADOR/</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EXPORTADOR.</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razón social del importador o exportador, tal como lo haya manifestado para efectos del RFC en caso de estar inscrito en este registro o en el caso de la utilización de RFC genéricos, el que conste en los documentos oficiales.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se deberá declarar el nombre, denominación o razón social del contribuyente que realizó la exportación (retorno).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2"/>
        <w:gridCol w:w="5506"/>
      </w:tblGrid>
      <w:tr w:rsidR="00650B9B" w:rsidRPr="00650B9B" w:rsidTr="00650B9B">
        <w:trPr>
          <w:trHeight w:val="175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18.</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 DEL IMPORTADOR/</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EXPORTADOR.</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 fiscal del importador o exportador, y en el caso de la utilización de RFC genéricos, el que conste en los documentos oficiales, compuesto de la Calle, Número Exterior, Número Interior, Código Postal, Municipio, Ciudad, Entidad Federativa, País.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53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19.</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SEGUROS.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valor total de todas las mercancías asentadas en el pedimento declarado para efectos del seguro expresado en moneda nacional.</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121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20.</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SEGUROS.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en moneda nacional del total de las primas de los seguros pagados por la mercancía, siempre que no estén comprendidos dentro del mismo precio pagado (campo 14 de este bloque), del lugar de embarque hasta que se den los supuestos a que se refiere el artículo 56, fracción I de la Ley.</w:t>
            </w:r>
          </w:p>
        </w:tc>
      </w:tr>
      <w:tr w:rsidR="00650B9B" w:rsidRPr="00650B9B" w:rsidTr="00650B9B">
        <w:trPr>
          <w:trHeight w:val="98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extracciones de Almacenes Generales de Depósito, la parte proporcional del importe que corresponda a las mercancías que se extraen del Depósito Fiscal en moneda nacional, de los seguros declarados en el pedimento de origen.</w:t>
            </w:r>
          </w:p>
        </w:tc>
      </w:tr>
      <w:tr w:rsidR="00650B9B" w:rsidRPr="00650B9B" w:rsidTr="00650B9B">
        <w:trPr>
          <w:trHeight w:val="98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318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21.</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FLETES.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importe en moneda nacional del total de los fletes pagados por el transporte de la mercancía, hasta que se den los supuestos a que se refiere el artículo 56, fracción I de la Ley, siempre y cuando no estén comprendidos dentro del mismo precio pagado (campo 14 de este bloque), por la transportación de la mercancía.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extracciones de Almacenes Generales de Depósito, la parte proporcional del importe que corresponda a las mercancías que se extraen del Depósito Fiscal en moneda nacional, de los fletes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98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22.</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EMBALAJES.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en moneda nacional del total de empaques y embalajes de la mercancía, siempre y cuando no estén comprendidos dentro del precio pagado (campo 14 de este bloque), conforme al artículo 65, fracción I, incisos b) y c) de la Ley.</w:t>
            </w:r>
          </w:p>
        </w:tc>
      </w:tr>
      <w:tr w:rsidR="00650B9B" w:rsidRPr="00650B9B" w:rsidTr="00650B9B">
        <w:trPr>
          <w:trHeight w:val="90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extracciones de Almacenes Generales de Depósito, la parte proporcional del importe que corresponda a las mercancías que se extraen del Depósito Fiscal en moneda nacional, de los embalajes declarados en el pedimento de origen.</w:t>
            </w:r>
          </w:p>
        </w:tc>
      </w:tr>
      <w:tr w:rsidR="00650B9B" w:rsidRPr="00650B9B" w:rsidTr="00650B9B">
        <w:trPr>
          <w:trHeight w:val="96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173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23.</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 INCREMENTABLES.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en moneda nacional del total de las cantidades correspondientes a los conceptos que deben incrementarse al precio pagado, siempre y cuando no estén comprendidos dentro del mismo precio pagado (campo 14 de este bloque), de conformidad con lo establecido en la Ley; incluyendo los conceptos señalados en los documentos que se anexan al pedimento o en otros documentos que no es obligatorio acompañar al pedimento y no estén comprendidos en los campos 20, 21 y 22 de este bloque del instructivo.</w:t>
            </w:r>
          </w:p>
        </w:tc>
      </w:tr>
      <w:tr w:rsidR="00650B9B" w:rsidRPr="00650B9B" w:rsidTr="00650B9B">
        <w:trPr>
          <w:trHeight w:val="91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extracciones de Almacenes Generales de Depósito, la parte proporcional del importe que corresponda a las mercancías que se extraen del Depósito Fiscal en moneda nacional, de otros incrementables declarados en el pedimento de origen.</w:t>
            </w:r>
          </w:p>
        </w:tc>
      </w:tr>
      <w:tr w:rsidR="00650B9B" w:rsidRPr="00650B9B" w:rsidTr="00650B9B">
        <w:trPr>
          <w:trHeight w:val="91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en cuyo caso, la impresión del nombre de este campo es opcional.</w:t>
            </w:r>
          </w:p>
        </w:tc>
      </w:tr>
      <w:tr w:rsidR="00650B9B" w:rsidRPr="00650B9B" w:rsidTr="00650B9B">
        <w:trPr>
          <w:trHeight w:val="295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24.</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TRANSPORTE DECREMENTABLES.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conformidad con el artículo 66 de la Ley, el importe en moneda nacional del total de los gastos pagados por el transporte de la mercancía, en que se incurra y que se realicen con posterioridad a que se den los supuestos a que se refiere el artículo 56, fracción I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En extracciones de Almacenes Generales de Depósito, la parte proporcional del importe que corresponda a las mercancías que se extraen del Depósito Fiscal en moneda nacional, de los fletes </w:t>
            </w:r>
            <w:proofErr w:type="spellStart"/>
            <w:r w:rsidRPr="00650B9B">
              <w:rPr>
                <w:rFonts w:ascii="Arial" w:eastAsia="Times New Roman" w:hAnsi="Arial" w:cs="Arial"/>
                <w:color w:val="000000"/>
                <w:sz w:val="16"/>
                <w:szCs w:val="16"/>
                <w:lang w:eastAsia="es-MX"/>
              </w:rPr>
              <w:t>decrementables</w:t>
            </w:r>
            <w:proofErr w:type="spellEnd"/>
            <w:r w:rsidRPr="00650B9B">
              <w:rPr>
                <w:rFonts w:ascii="Arial" w:eastAsia="Times New Roman" w:hAnsi="Arial" w:cs="Arial"/>
                <w:color w:val="000000"/>
                <w:sz w:val="16"/>
                <w:szCs w:val="16"/>
                <w:lang w:eastAsia="es-MX"/>
              </w:rPr>
              <w:t>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650B9B" w:rsidRPr="00650B9B" w:rsidTr="00650B9B">
        <w:trPr>
          <w:trHeight w:val="295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25.</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SEGURO DECREMENTABLES.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conformidad con el artículo 66 de la Ley, el importe en moneda nacional del total de las primas de los seguros pagados por la mercancía, y que correspondan posterior a que se den los supuestos a que se refiere el artículo 56, fracción I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En extracciones de Almacenes Generales de Depósito, la parte proporcional del importe que corresponda a las mercancías que se extraen del Depósito Fiscal en moneda nacional, de los seguros </w:t>
            </w:r>
            <w:proofErr w:type="spellStart"/>
            <w:r w:rsidRPr="00650B9B">
              <w:rPr>
                <w:rFonts w:ascii="Arial" w:eastAsia="Times New Roman" w:hAnsi="Arial" w:cs="Arial"/>
                <w:color w:val="000000"/>
                <w:sz w:val="16"/>
                <w:szCs w:val="16"/>
                <w:lang w:eastAsia="es-MX"/>
              </w:rPr>
              <w:t>decrementables</w:t>
            </w:r>
            <w:proofErr w:type="spellEnd"/>
            <w:r w:rsidRPr="00650B9B">
              <w:rPr>
                <w:rFonts w:ascii="Arial" w:eastAsia="Times New Roman" w:hAnsi="Arial" w:cs="Arial"/>
                <w:color w:val="000000"/>
                <w:sz w:val="16"/>
                <w:szCs w:val="16"/>
                <w:lang w:eastAsia="es-MX"/>
              </w:rPr>
              <w:t>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2"/>
        <w:gridCol w:w="5506"/>
      </w:tblGrid>
      <w:tr w:rsidR="00650B9B" w:rsidRPr="00650B9B" w:rsidTr="00650B9B">
        <w:trPr>
          <w:trHeight w:val="279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26.</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CARGA DECREMENTABLES.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conformidad con el artículo 66 de la Ley, el importe en moneda nacional del total del gasto pagado por la carga de la mercancía, después de que se den los supuestos a que se refiere el artículo 56, fracción I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En extracciones de Almacenes Generales de Depósito, la parte proporcional del importe que corresponda a las mercancías que se extraen del Depósito Fiscal en moneda nacional, de los fletes </w:t>
            </w:r>
            <w:proofErr w:type="spellStart"/>
            <w:r w:rsidRPr="00650B9B">
              <w:rPr>
                <w:rFonts w:ascii="Arial" w:eastAsia="Times New Roman" w:hAnsi="Arial" w:cs="Arial"/>
                <w:color w:val="000000"/>
                <w:sz w:val="16"/>
                <w:szCs w:val="16"/>
                <w:lang w:eastAsia="es-MX"/>
              </w:rPr>
              <w:t>decrementables</w:t>
            </w:r>
            <w:proofErr w:type="spellEnd"/>
            <w:r w:rsidRPr="00650B9B">
              <w:rPr>
                <w:rFonts w:ascii="Arial" w:eastAsia="Times New Roman" w:hAnsi="Arial" w:cs="Arial"/>
                <w:color w:val="000000"/>
                <w:sz w:val="16"/>
                <w:szCs w:val="16"/>
                <w:lang w:eastAsia="es-MX"/>
              </w:rPr>
              <w:t>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650B9B" w:rsidRPr="00650B9B" w:rsidTr="00650B9B">
        <w:trPr>
          <w:trHeight w:val="300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27.</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DESCARGA DECREMENTABLES.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conformidad con el artículo 66 de la Ley, el importe en moneda nacional del total del gasto pagado por la descarga de la mercancía, después de que se den los supuestos a que se refiere el artículo 56, fracción I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En extracciones de Almacenes Generales de Depósito, la parte proporcional del importe que corresponda a las mercancías que se extraen del Depósito Fiscal en moneda nacional, de los fletes </w:t>
            </w:r>
            <w:proofErr w:type="spellStart"/>
            <w:r w:rsidRPr="00650B9B">
              <w:rPr>
                <w:rFonts w:ascii="Arial" w:eastAsia="Times New Roman" w:hAnsi="Arial" w:cs="Arial"/>
                <w:color w:val="000000"/>
                <w:sz w:val="16"/>
                <w:szCs w:val="16"/>
                <w:lang w:eastAsia="es-MX"/>
              </w:rPr>
              <w:t>decrementables</w:t>
            </w:r>
            <w:proofErr w:type="spellEnd"/>
            <w:r w:rsidRPr="00650B9B">
              <w:rPr>
                <w:rFonts w:ascii="Arial" w:eastAsia="Times New Roman" w:hAnsi="Arial" w:cs="Arial"/>
                <w:color w:val="000000"/>
                <w:sz w:val="16"/>
                <w:szCs w:val="16"/>
                <w:lang w:eastAsia="es-MX"/>
              </w:rPr>
              <w:t>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650B9B" w:rsidRPr="00650B9B" w:rsidTr="00650B9B">
        <w:trPr>
          <w:trHeight w:val="279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28.</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 DECREMENTABLES.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conformidad con el artículo 66 de la Ley, el importe en moneda nacional del total de las cantidades correspondientes a los conceptos que deben </w:t>
            </w:r>
            <w:proofErr w:type="spellStart"/>
            <w:r w:rsidRPr="00650B9B">
              <w:rPr>
                <w:rFonts w:ascii="Arial" w:eastAsia="Times New Roman" w:hAnsi="Arial" w:cs="Arial"/>
                <w:color w:val="000000"/>
                <w:sz w:val="16"/>
                <w:szCs w:val="16"/>
                <w:lang w:eastAsia="es-MX"/>
              </w:rPr>
              <w:t>decrementarse</w:t>
            </w:r>
            <w:proofErr w:type="spellEnd"/>
            <w:r w:rsidRPr="00650B9B">
              <w:rPr>
                <w:rFonts w:ascii="Arial" w:eastAsia="Times New Roman" w:hAnsi="Arial" w:cs="Arial"/>
                <w:color w:val="000000"/>
                <w:sz w:val="16"/>
                <w:szCs w:val="16"/>
                <w:lang w:eastAsia="es-MX"/>
              </w:rPr>
              <w:t xml:space="preserve"> al precio pagado, (campo 14 de este bloque).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En extracciones de Almacenes Generales de Depósito, la parte proporcional del importe que corresponda a las mercancías que se extraen del Depósito Fiscal en moneda nacional, de otros </w:t>
            </w:r>
            <w:proofErr w:type="spellStart"/>
            <w:r w:rsidRPr="00650B9B">
              <w:rPr>
                <w:rFonts w:ascii="Arial" w:eastAsia="Times New Roman" w:hAnsi="Arial" w:cs="Arial"/>
                <w:color w:val="000000"/>
                <w:sz w:val="16"/>
                <w:szCs w:val="16"/>
                <w:lang w:eastAsia="es-MX"/>
              </w:rPr>
              <w:t>decrementables</w:t>
            </w:r>
            <w:proofErr w:type="spellEnd"/>
            <w:r w:rsidRPr="00650B9B">
              <w:rPr>
                <w:rFonts w:ascii="Arial" w:eastAsia="Times New Roman" w:hAnsi="Arial" w:cs="Arial"/>
                <w:color w:val="000000"/>
                <w:sz w:val="16"/>
                <w:szCs w:val="16"/>
                <w:lang w:eastAsia="es-MX"/>
              </w:rPr>
              <w:t> declarados en el pedimento de origen.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650B9B" w:rsidRPr="00650B9B" w:rsidTr="00650B9B">
        <w:trPr>
          <w:trHeight w:val="72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29.</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ELECTRÓNICO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VALIDACIÓN.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Electrónico de Validación, compuesto de ocho caracteres con el cual se comprueba que la autoridad aduanera ha recibido electrónicamente la información transmitida para procesar el pedimento.</w:t>
            </w:r>
          </w:p>
        </w:tc>
      </w:tr>
      <w:tr w:rsidR="00650B9B" w:rsidRPr="00650B9B" w:rsidTr="00650B9B">
        <w:trPr>
          <w:trHeight w:val="124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30.</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CÓDIGO DE BARRAS.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código de barras impreso por el agente aduanal, agencia aduanal, importador, exportador o apoderado aduanal, conforme a lo que se establece en el Apéndice 17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código de barras deberá imprimirse entre el acuse de recibo y la clave de la sección aduanera de despacho.</w:t>
            </w:r>
          </w:p>
        </w:tc>
      </w:tr>
      <w:tr w:rsidR="00650B9B" w:rsidRPr="00650B9B" w:rsidTr="00650B9B">
        <w:trPr>
          <w:trHeight w:val="196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31.</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SECCIÓN ADUANERA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DE DESPACHO.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aduana y sección aduanera ante la cual se promueve el despacho (tres posiciones), conforme al Apéndice 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de tránsito se deberá señalar la clave de la aduana y sección aduanera de inicio del tránsito, conforme al Apéndice 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124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32.</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MARCAS, NÚMEROS Y TOTAL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BULTOS.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Marcas, números y total de bultos que contienen las mercancías amparadas por el pedimento.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en cuyo caso, la impresión del nombre de este campo es opcional.</w:t>
            </w:r>
          </w:p>
        </w:tc>
      </w:tr>
      <w:tr w:rsidR="00650B9B" w:rsidRPr="00650B9B" w:rsidTr="00650B9B">
        <w:trPr>
          <w:trHeight w:val="478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33.</w:t>
            </w:r>
          </w:p>
        </w:tc>
        <w:tc>
          <w:tcPr>
            <w:tcW w:w="3013"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del tipo de fecha que se trate, conforme a las siguientes opciones:</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Impresión</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 Completa.</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ENTRADA.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entrada a territorio nacional.</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PAGO.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pago de las contribuciones y cuotas compensatorias o medida de transición.</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EXTRACCIÓN.</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extracción de Depósito Fiscal.</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 PRESENTACIÓN.</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presentación.</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IMP. EUA/CAN.</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importación a Estados Unidos de América o Canadá. (Únicamente para Pedimentos Complementarios con clave CT cuando se cuente con la prueba suficiente).</w:t>
            </w:r>
          </w:p>
          <w:p w:rsidR="00650B9B" w:rsidRPr="00650B9B" w:rsidRDefault="00650B9B" w:rsidP="00650B9B">
            <w:pPr>
              <w:spacing w:after="100" w:line="240" w:lineRule="auto"/>
              <w:ind w:hanging="179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 ORIGINAL.</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pago del pedimento original. (Para los casos de cambio de régimen de insumos, y para regularización de mercancías; excepto desperdicios).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Seguido de cada descripción, deberá declararse la fecha con el siguiente formato DD/MM/AAAA.</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34.</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CONTRIB.</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abreviada de la contribución que aplique a nivel pedimento (G), conforme al Apéndice 12 del presente Anexo.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35.</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T. TASA.</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tipo de tasa aplicable, conforme al Apéndice 18 del presente Anexo.</w:t>
            </w:r>
          </w:p>
        </w:tc>
      </w:tr>
      <w:tr w:rsidR="00650B9B" w:rsidRPr="00650B9B" w:rsidTr="00650B9B">
        <w:trPr>
          <w:trHeight w:val="6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36.</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TASA.</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Tasas aplicables para el pago de las cuotas por concepto de DTA conforme a lo establecido en la LFD y accesorios de las contribuciones (recargos y multas).</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37.</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CONCEPTO.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abreviada de la contribución a nivel pedimento o a nivel partida, que aplique, conforme al Apéndice 12 del presente Anexo.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38.</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F.P.</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forma de pago del concepto a liquidar, conforme al Apéndice 13 del presente Anexo.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39.</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en moneda nacional del concepto a liquidar, para la forma de pago declarada.</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40.</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EFECTIVO.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el importe total en moneda nacional, de todos los conceptos, a pagar en efectivo.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41.</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 el importe total en moneda nacional, de todos los conceptos, determinados en las formas de pago distintas al efectivo.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42.</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TOTAL.</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suma de las cantidades asentadas en los campos 35 y 36 de este bloque del instructivo.</w:t>
            </w:r>
          </w:p>
        </w:tc>
      </w:tr>
      <w:tr w:rsidR="00650B9B" w:rsidRPr="00650B9B" w:rsidTr="00650B9B">
        <w:trPr>
          <w:trHeight w:val="48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43.</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CERTIFICACIÓN.</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este campo se deberá asentar la certificación de la selección automatizada.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2"/>
        <w:gridCol w:w="5506"/>
      </w:tblGrid>
      <w:tr w:rsidR="00650B9B" w:rsidRPr="00650B9B" w:rsidTr="00650B9B">
        <w:trPr>
          <w:trHeight w:val="154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44.</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DEPÓSITO REFERENCIADO Y EN SU</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CASO LA IMPRESIÓN DEL PAGO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ELECTRÓNICO CONFORME AL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APÉNDICE 23.</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este bloque deberá asentarse la línea de captura para el pago de las contribuciones, aprovechamientos, multas y sus accesorios y, en su caso, la información del pago electrónico, cuando los importes sean determinados con forma de pago 0 (cero, Efectivo Apéndice 13 del presente Anexo).</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no existan importes a pagar en efectivo, deberá contener la leyenda "NO APLICA-SIN PAGO EN EFECTIVO".</w:t>
            </w:r>
          </w:p>
        </w:tc>
      </w:tr>
      <w:tr w:rsidR="00650B9B" w:rsidRPr="00650B9B" w:rsidTr="00650B9B">
        <w:trPr>
          <w:trHeight w:val="520"/>
        </w:trPr>
        <w:tc>
          <w:tcPr>
            <w:tcW w:w="46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45.</w:t>
            </w:r>
          </w:p>
        </w:tc>
        <w:tc>
          <w:tcPr>
            <w:tcW w:w="3013" w:type="dxa"/>
            <w:tcMar>
              <w:top w:w="15" w:type="dxa"/>
              <w:left w:w="72" w:type="dxa"/>
              <w:bottom w:w="15" w:type="dxa"/>
              <w:right w:w="72" w:type="dxa"/>
            </w:tcMar>
            <w:hideMark/>
          </w:tcPr>
          <w:p w:rsidR="00650B9B" w:rsidRPr="00650B9B" w:rsidRDefault="00650B9B" w:rsidP="00650B9B">
            <w:pPr>
              <w:spacing w:after="8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CÓDIGO QR, VERIFICADOR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PAGO O CUMPLIMIENTO.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este bloque deberá asentarse el código QR, verificador de pago o cumplimiento.</w:t>
            </w:r>
          </w:p>
        </w:tc>
      </w:tr>
      <w:tr w:rsidR="00650B9B" w:rsidRPr="00650B9B" w:rsidTr="00650B9B">
        <w:trPr>
          <w:trHeight w:val="532"/>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ind w:hanging="666"/>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todos los campos que componen un sub-bloque (renglón) no requieran ser declarados, por tratarse de un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pedimento complementario, se podrá eliminar de la impresión dicho sub-bloque (renglón).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ENCABEZADO PARA PÁGINAS SECUNDARIAS DEL PEDIMENTO</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4"/>
        <w:gridCol w:w="3010"/>
        <w:gridCol w:w="5508"/>
      </w:tblGrid>
      <w:tr w:rsidR="00650B9B" w:rsidRPr="00650B9B" w:rsidTr="00650B9B">
        <w:trPr>
          <w:trHeight w:val="282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1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PEDIMENTO.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asignado por el agente aduanal, agencia aduanal, importador, exportador, apoderado aduanal o de Almacén, integrado con quince dígitos, que corresponden a:</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del año de validación.</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aduana de despacho.</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cuatro dígitos.</w:t>
            </w:r>
          </w:p>
        </w:tc>
      </w:tr>
      <w:tr w:rsidR="00650B9B" w:rsidRPr="00650B9B" w:rsidTr="00650B9B">
        <w:trPr>
          <w:trHeight w:val="1052"/>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301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dígito,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debe corresponder al último dígito del año en curso, salvo que se trate de un pedimento consolidado iniciado en el año inmediato anterior o del pedimento original de una rectificación.</w:t>
            </w:r>
          </w:p>
        </w:tc>
      </w:tr>
      <w:tr w:rsidR="00650B9B" w:rsidRPr="00650B9B" w:rsidTr="00650B9B">
        <w:trPr>
          <w:trHeight w:val="162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dígitos,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cuales serán numeración progresiva por la aduana en la que se encuentren autorizados para el despacho, asignada por cada agente aduanal o agencia aduanal, importador, exportador, apoderado aduanal o de Almacén, referido a todos los tipos de pedimento.</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Dicha numeración deberá iniciar con 000001.</w:t>
            </w:r>
          </w:p>
        </w:tc>
      </w:tr>
      <w:tr w:rsidR="00650B9B" w:rsidRPr="00650B9B" w:rsidTr="00650B9B">
        <w:trPr>
          <w:trHeight w:val="139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Cada uno de estos grupos de dígitos deberá ser separado por dos espacios en blanco, excepto entre el dígito que corresponde al último dígito del año en curso y los seis dígitos de la numeración progresiva.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de rectificación o pedimentos complementarios, deberá de identificarse con un número nuevo.</w:t>
            </w:r>
          </w:p>
        </w:tc>
      </w:tr>
      <w:tr w:rsidR="00650B9B" w:rsidRPr="00650B9B" w:rsidTr="00650B9B">
        <w:trPr>
          <w:trHeight w:val="216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1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OPER.</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Leyenda que identifica al tipo de operación.</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(EXP)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w:t>
            </w:r>
          </w:p>
          <w:p w:rsidR="00650B9B" w:rsidRPr="00650B9B" w:rsidRDefault="00650B9B" w:rsidP="00650B9B">
            <w:pPr>
              <w:spacing w:after="100" w:line="240" w:lineRule="auto"/>
              <w:ind w:hanging="107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Tránsitos.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deberá ser llenado cuando se trate de pedimentos complementarios o tránsito internacional, en cuyo caso, la impresión del nombre de este campo es opcional.</w:t>
            </w:r>
          </w:p>
        </w:tc>
      </w:tr>
      <w:tr w:rsidR="00650B9B" w:rsidRPr="00650B9B" w:rsidTr="00650B9B">
        <w:trPr>
          <w:trHeight w:val="57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1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PEDIM.</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de que se trate, conforme al Apéndice 2 del presente Anexo.</w:t>
            </w:r>
          </w:p>
        </w:tc>
      </w:tr>
      <w:tr w:rsidR="00650B9B" w:rsidRPr="00650B9B" w:rsidTr="00650B9B">
        <w:trPr>
          <w:trHeight w:val="1390"/>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1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IMPORTADOR/EXPORTADOR que efectúe la operación de comercio exterior.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declaración del RFC será obligatoria, salvo los casos para los que las disposiciones aplicables señalen la utilización de algún RFC genérico o a 10 posiciones, conformado por:</w:t>
            </w:r>
          </w:p>
        </w:tc>
      </w:tr>
      <w:tr w:rsidR="00650B9B" w:rsidRPr="00650B9B" w:rsidTr="00650B9B">
        <w:trPr>
          <w:trHeight w:val="2604"/>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apellido paterno.</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vocal del apellido paterno (que no sea la primera letra).</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apellido materno.</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primera letra del nombre.</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dos últimos dígitos del año de nacimiento.</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Mes de nacimiento a dos dígitos.</w:t>
            </w:r>
          </w:p>
          <w:p w:rsidR="00650B9B" w:rsidRPr="00650B9B" w:rsidRDefault="00650B9B" w:rsidP="00650B9B">
            <w:pPr>
              <w:spacing w:after="10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Día de nacimiento a dos dígitos.</w:t>
            </w:r>
          </w:p>
        </w:tc>
      </w:tr>
      <w:tr w:rsidR="00650B9B" w:rsidRPr="00650B9B" w:rsidTr="00650B9B">
        <w:trPr>
          <w:trHeight w:val="576"/>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1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se deberá declarar el RFC del contribuyente que realizó la exportación (retorno).</w:t>
            </w:r>
          </w:p>
        </w:tc>
      </w:tr>
      <w:tr w:rsidR="00650B9B" w:rsidRPr="00650B9B" w:rsidTr="00650B9B">
        <w:trPr>
          <w:trHeight w:val="1728"/>
        </w:trPr>
        <w:tc>
          <w:tcPr>
            <w:tcW w:w="46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5.</w:t>
            </w:r>
          </w:p>
        </w:tc>
        <w:tc>
          <w:tcPr>
            <w:tcW w:w="301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IMPORTADOR/EXPORTADOR que efectúe la operación de comercio exterior.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pedimentos complementarios, se deberá declarar la CURP del contribuyente que realizó la exportación (retorno).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declaración de la CURP es opcional, si el IMPORTADOR/EXPORTADOR es persona física y cuenta con dicha información.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PIE DE PÁGINA</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AGENTE ADUANAL O AGENCIA ADUANAL, REPRESENTANTE LEGAL, APODERADO ADUANAL O DE</w:t>
      </w:r>
      <w:r w:rsidRPr="00650B9B">
        <w:rPr>
          <w:rFonts w:ascii="Arial" w:eastAsia="Times New Roman" w:hAnsi="Arial" w:cs="Arial"/>
          <w:color w:val="2F2F2F"/>
          <w:sz w:val="18"/>
          <w:szCs w:val="18"/>
          <w:lang w:eastAsia="es-MX"/>
        </w:rPr>
        <w:br/>
      </w:r>
      <w:r w:rsidRPr="00650B9B">
        <w:rPr>
          <w:rFonts w:ascii="Arial" w:eastAsia="Times New Roman" w:hAnsi="Arial" w:cs="Arial"/>
          <w:b/>
          <w:bCs/>
          <w:color w:val="2F2F2F"/>
          <w:sz w:val="18"/>
          <w:szCs w:val="18"/>
          <w:lang w:eastAsia="es-MX"/>
        </w:rPr>
        <w:t>ALMACÉN</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4"/>
        <w:gridCol w:w="3031"/>
        <w:gridCol w:w="5507"/>
      </w:tblGrid>
      <w:tr w:rsidR="00650B9B" w:rsidRPr="00650B9B" w:rsidTr="00650B9B">
        <w:trPr>
          <w:trHeight w:val="1622"/>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 SOC.</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completo del agente aduanal o agencia aduanal, apoderado aduanal o representante legal, que promueve el despacho y su RFC, así como en su caso el nombre completo, denominación o razón social de la sociedad constituida por el agente aduanal o agencia aduanal que promueve el despacho.</w:t>
            </w:r>
          </w:p>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Almacenes Generales de Depósito, se asentará la razón social del Almacén.</w:t>
            </w:r>
          </w:p>
        </w:tc>
      </w:tr>
      <w:tr w:rsidR="00650B9B" w:rsidRPr="00650B9B" w:rsidTr="00650B9B">
        <w:trPr>
          <w:trHeight w:val="708"/>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agente aduanal o agencia aduanal que acumula el ingreso o RFC de la Sociedad que factura a la persona que contrate los servicios de conformidad con lo establecido en el último párrafo de la regla 1.4.9.</w:t>
            </w:r>
          </w:p>
        </w:tc>
      </w:tr>
      <w:tr w:rsidR="00650B9B" w:rsidRPr="00650B9B" w:rsidTr="00650B9B">
        <w:trPr>
          <w:trHeight w:val="502"/>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agente aduanal o representante legal, o apoderado aduanal que realiza el trámite.</w:t>
            </w:r>
          </w:p>
        </w:tc>
      </w:tr>
      <w:tr w:rsidR="00650B9B" w:rsidRPr="00650B9B" w:rsidTr="00650B9B">
        <w:trPr>
          <w:trHeight w:val="914"/>
        </w:trPr>
        <w:tc>
          <w:tcPr>
            <w:tcW w:w="3475" w:type="dxa"/>
            <w:gridSpan w:val="2"/>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MANDATARIO/PERSONA AUTORIZADA.</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el pedimento lleve la firma electrónica avanzada expedida por el SAT, del mandatario del agente aduanal o de la agencia aduanal o se trate de extracciones de Depósito Fiscal se deberán imprimir los siguientes datos:</w:t>
            </w:r>
          </w:p>
        </w:tc>
      </w:tr>
      <w:tr w:rsidR="00650B9B" w:rsidRPr="00650B9B" w:rsidTr="00650B9B">
        <w:trPr>
          <w:trHeight w:val="1210"/>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completo del mandatario del agente aduanal o agencia aduanal que promueve el despacho.</w:t>
            </w:r>
          </w:p>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Almacenes Generales de Depósito, se asentará el nombre completo de la persona autorizada para realizar trámites ante la aduana en su representación.</w:t>
            </w:r>
          </w:p>
        </w:tc>
      </w:tr>
      <w:tr w:rsidR="00650B9B" w:rsidRPr="00650B9B" w:rsidTr="00650B9B">
        <w:trPr>
          <w:trHeight w:val="502"/>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mandatario del agente aduanal, de la agencia aduanal o del representante del Almacén autorizado, que realiza el trámite.</w:t>
            </w:r>
          </w:p>
        </w:tc>
      </w:tr>
      <w:tr w:rsidR="00650B9B" w:rsidRPr="00650B9B" w:rsidTr="00650B9B">
        <w:trPr>
          <w:trHeight w:val="502"/>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mandatario del agente aduanal, de la agencia aduanal o del representante del Almacén autorizado, que realiza el trámite.</w:t>
            </w:r>
          </w:p>
        </w:tc>
      </w:tr>
      <w:tr w:rsidR="00650B9B" w:rsidRPr="00650B9B" w:rsidTr="00650B9B">
        <w:trPr>
          <w:trHeight w:val="708"/>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PATENTE O AUTORIZACIÓN.</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patente o autorización otorgada por la ANAM al agente aduanal, agencia aduanal, importador, exportador, apoderado aduanal o del Almacén que promueve el despacho.</w:t>
            </w:r>
          </w:p>
        </w:tc>
      </w:tr>
      <w:tr w:rsidR="00650B9B" w:rsidRPr="00650B9B" w:rsidTr="00650B9B">
        <w:trPr>
          <w:trHeight w:val="708"/>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FIRMA ELECTRÓNICA AVANZADA.</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Firma electrónica avanzada del agente aduanal, importador, exportador, apoderado aduanal, apoderado del Almacén o mandatario del agente aduanal o de la agencia aduanal, que promueve el despacho.</w:t>
            </w:r>
          </w:p>
        </w:tc>
      </w:tr>
      <w:tr w:rsidR="00650B9B" w:rsidRPr="00650B9B" w:rsidTr="00650B9B">
        <w:trPr>
          <w:trHeight w:val="914"/>
        </w:trPr>
        <w:tc>
          <w:tcPr>
            <w:tcW w:w="444"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p>
        </w:tc>
        <w:tc>
          <w:tcPr>
            <w:tcW w:w="3031"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DE SERIE DEL CERTIFICADO.</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serie del certificado de la firma electrónica avanzada del agente aduanal, agencia aduanal, importador, exportador, apoderado aduanal, apoderado de Almacén o mandatario del agente aduanal o de la agencia aduanal, que promueve el despacho.</w:t>
            </w:r>
          </w:p>
        </w:tc>
      </w:tr>
      <w:tr w:rsidR="00650B9B" w:rsidRPr="00650B9B" w:rsidTr="00650B9B">
        <w:trPr>
          <w:trHeight w:val="708"/>
        </w:trPr>
        <w:tc>
          <w:tcPr>
            <w:tcW w:w="3475" w:type="dxa"/>
            <w:gridSpan w:val="2"/>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FIN DEL PEDIMENTO.</w:t>
            </w:r>
          </w:p>
        </w:tc>
        <w:tc>
          <w:tcPr>
            <w:tcW w:w="5509" w:type="dxa"/>
            <w:tcMar>
              <w:top w:w="15" w:type="dxa"/>
              <w:left w:w="72" w:type="dxa"/>
              <w:bottom w:w="15" w:type="dxa"/>
              <w:right w:w="72" w:type="dxa"/>
            </w:tcMar>
            <w:hideMark/>
          </w:tcPr>
          <w:p w:rsidR="00650B9B" w:rsidRPr="00650B9B" w:rsidRDefault="00650B9B" w:rsidP="00650B9B">
            <w:pPr>
              <w:spacing w:after="9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Se deberá colocar al final de la última partida la leyenda de FIN DE PEDIMENTO, en el cual se anotará el número total de partidas que integran el mismo, así como la clave del </w:t>
            </w:r>
            <w:proofErr w:type="spellStart"/>
            <w:r w:rsidRPr="00650B9B">
              <w:rPr>
                <w:rFonts w:ascii="Arial" w:eastAsia="Times New Roman" w:hAnsi="Arial" w:cs="Arial"/>
                <w:color w:val="000000"/>
                <w:sz w:val="16"/>
                <w:szCs w:val="16"/>
                <w:lang w:eastAsia="es-MX"/>
              </w:rPr>
              <w:t>prevalidador</w:t>
            </w:r>
            <w:proofErr w:type="spellEnd"/>
            <w:r w:rsidRPr="00650B9B">
              <w:rPr>
                <w:rFonts w:ascii="Arial" w:eastAsia="Times New Roman" w:hAnsi="Arial" w:cs="Arial"/>
                <w:color w:val="000000"/>
                <w:sz w:val="16"/>
                <w:szCs w:val="16"/>
                <w:lang w:eastAsia="es-MX"/>
              </w:rPr>
              <w:t xml:space="preserve"> correspondiente.</w:t>
            </w:r>
          </w:p>
        </w:tc>
      </w:tr>
      <w:tr w:rsidR="00650B9B" w:rsidRPr="00650B9B" w:rsidTr="00650B9B">
        <w:trPr>
          <w:trHeight w:val="1000"/>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Nota: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agente aduanal, agencia aduanal, importador, exportador o apoderado aduanal o del Almacén que promueve el despacho podrá incrementar los anexos del pedimento en caso de considerarlo necesario, utilizando el encabezado para páginas secundarias y el pie de página correspondiente.</w:t>
            </w:r>
          </w:p>
        </w:tc>
      </w:tr>
      <w:tr w:rsidR="00650B9B" w:rsidRPr="00650B9B" w:rsidTr="00650B9B">
        <w:trPr>
          <w:trHeight w:val="2500"/>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DATOS DEL PROVEEDOR/COMPRADOR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extracciones de depósito fiscal y de operaciones de tránsito, la declaración de este bloque no es obligatoria, salvo que se traten de operaciones realizadas conforme a la regla 4.6.5.</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exportaciones, si no existe CFDI, sólo será necesario imprimir la información relativa al comprador.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La obligación de declarar en el pedimento los campos 1, 2, 3, 5, 6, 8, 9 y 11 de este bloque, deberá ser cumplida en la transmisión a que se refieren las reglas 1.9.16.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1.9.17.; por lo que en el pedimento sólo deberá declararse el número del acuse de valor obtenido con la transmisión.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Como excepción a lo dispuesto en el párrafo anterior, tratándose de los campos 1, 2 y 5, además de cumplir con la transmisión de datos y declaración del Comprobante de Valor Electrónico se deberán declarar en el pedimento los datos correspondientes.</w:t>
            </w:r>
          </w:p>
        </w:tc>
      </w:tr>
      <w:tr w:rsidR="00650B9B" w:rsidRPr="00650B9B" w:rsidTr="00650B9B">
        <w:trPr>
          <w:trHeight w:val="4800"/>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 FISCAL.</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importaciones la clave de identificación fiscal del proveedor bajo los siguientes supuestos: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Canadá, el número de negocios o el número de seguro social.</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los Estados Unidos de América, el número de identificación fiscal o el número de seguridad social.</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Francia, el número de IVA o el número de seguridad social.</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Japón, el número de la persona jurídica (</w:t>
            </w:r>
            <w:proofErr w:type="spellStart"/>
            <w:r w:rsidRPr="00650B9B">
              <w:rPr>
                <w:rFonts w:ascii="Arial" w:eastAsia="Times New Roman" w:hAnsi="Arial" w:cs="Arial"/>
                <w:color w:val="000000"/>
                <w:sz w:val="16"/>
                <w:szCs w:val="16"/>
                <w:lang w:eastAsia="es-MX"/>
              </w:rPr>
              <w:t>Corporate</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Number</w:t>
            </w:r>
            <w:proofErr w:type="spellEnd"/>
            <w:r w:rsidRPr="00650B9B">
              <w:rPr>
                <w:rFonts w:ascii="Arial" w:eastAsia="Times New Roman" w:hAnsi="Arial" w:cs="Arial"/>
                <w:color w:val="000000"/>
                <w:sz w:val="16"/>
                <w:szCs w:val="16"/>
                <w:lang w:eastAsia="es-MX"/>
              </w:rPr>
              <w:t>) establecido en el artículo 2-(15) de la Ley sobre el Uso de Números para Identificar a cada Individuo determinado en el marco de Trámites Administrativos (</w:t>
            </w:r>
            <w:proofErr w:type="spellStart"/>
            <w:r w:rsidRPr="00650B9B">
              <w:rPr>
                <w:rFonts w:ascii="Arial" w:eastAsia="Times New Roman" w:hAnsi="Arial" w:cs="Arial"/>
                <w:color w:val="000000"/>
                <w:sz w:val="16"/>
                <w:szCs w:val="16"/>
                <w:lang w:eastAsia="es-MX"/>
              </w:rPr>
              <w:t>Act</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on</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the</w:t>
            </w:r>
            <w:proofErr w:type="spellEnd"/>
            <w:r w:rsidRPr="00650B9B">
              <w:rPr>
                <w:rFonts w:ascii="Arial" w:eastAsia="Times New Roman" w:hAnsi="Arial" w:cs="Arial"/>
                <w:color w:val="000000"/>
                <w:sz w:val="16"/>
                <w:szCs w:val="16"/>
                <w:lang w:eastAsia="es-MX"/>
              </w:rPr>
              <w:t xml:space="preserve"> Use of </w:t>
            </w:r>
            <w:proofErr w:type="spellStart"/>
            <w:r w:rsidRPr="00650B9B">
              <w:rPr>
                <w:rFonts w:ascii="Arial" w:eastAsia="Times New Roman" w:hAnsi="Arial" w:cs="Arial"/>
                <w:color w:val="000000"/>
                <w:sz w:val="16"/>
                <w:szCs w:val="16"/>
                <w:lang w:eastAsia="es-MX"/>
              </w:rPr>
              <w:t>Numbers</w:t>
            </w:r>
            <w:proofErr w:type="spellEnd"/>
            <w:r w:rsidRPr="00650B9B">
              <w:rPr>
                <w:rFonts w:ascii="Arial" w:eastAsia="Times New Roman" w:hAnsi="Arial" w:cs="Arial"/>
                <w:color w:val="000000"/>
                <w:sz w:val="16"/>
                <w:szCs w:val="16"/>
                <w:lang w:eastAsia="es-MX"/>
              </w:rPr>
              <w:t xml:space="preserve"> to </w:t>
            </w:r>
            <w:proofErr w:type="spellStart"/>
            <w:r w:rsidRPr="00650B9B">
              <w:rPr>
                <w:rFonts w:ascii="Arial" w:eastAsia="Times New Roman" w:hAnsi="Arial" w:cs="Arial"/>
                <w:color w:val="000000"/>
                <w:sz w:val="16"/>
                <w:szCs w:val="16"/>
                <w:lang w:eastAsia="es-MX"/>
              </w:rPr>
              <w:t>Identify</w:t>
            </w:r>
            <w:proofErr w:type="spellEnd"/>
            <w:r w:rsidRPr="00650B9B">
              <w:rPr>
                <w:rFonts w:ascii="Arial" w:eastAsia="Times New Roman" w:hAnsi="Arial" w:cs="Arial"/>
                <w:color w:val="000000"/>
                <w:sz w:val="16"/>
                <w:szCs w:val="16"/>
                <w:lang w:eastAsia="es-MX"/>
              </w:rPr>
              <w:t xml:space="preserve"> a </w:t>
            </w:r>
            <w:proofErr w:type="spellStart"/>
            <w:r w:rsidRPr="00650B9B">
              <w:rPr>
                <w:rFonts w:ascii="Arial" w:eastAsia="Times New Roman" w:hAnsi="Arial" w:cs="Arial"/>
                <w:color w:val="000000"/>
                <w:sz w:val="16"/>
                <w:szCs w:val="16"/>
                <w:lang w:eastAsia="es-MX"/>
              </w:rPr>
              <w:t>Specific</w:t>
            </w:r>
            <w:proofErr w:type="spellEnd"/>
            <w:r w:rsidRPr="00650B9B">
              <w:rPr>
                <w:rFonts w:ascii="Arial" w:eastAsia="Times New Roman" w:hAnsi="Arial" w:cs="Arial"/>
                <w:color w:val="000000"/>
                <w:sz w:val="16"/>
                <w:szCs w:val="16"/>
                <w:lang w:eastAsia="es-MX"/>
              </w:rPr>
              <w:t xml:space="preserve"> Individual in </w:t>
            </w:r>
            <w:proofErr w:type="spellStart"/>
            <w:r w:rsidRPr="00650B9B">
              <w:rPr>
                <w:rFonts w:ascii="Arial" w:eastAsia="Times New Roman" w:hAnsi="Arial" w:cs="Arial"/>
                <w:color w:val="000000"/>
                <w:sz w:val="16"/>
                <w:szCs w:val="16"/>
                <w:lang w:eastAsia="es-MX"/>
              </w:rPr>
              <w:t>the</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Administrative</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Procedure</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países distintos a los mencionados, el número de registro que se utiliza en el país a que pertenece el proveedor o el exportador para identificarlo en su pago de impuestos.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supuesto de que no exista dicho número, deberá hacerse constar dicha circunstancia en el campo de observaciones del pedimento correspondiente, con base en una declaración bajo protesta de decir verdad del importador.</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exportaciones, este campo es opcional.</w:t>
            </w:r>
          </w:p>
        </w:tc>
      </w:tr>
      <w:tr w:rsidR="00650B9B" w:rsidRPr="00650B9B" w:rsidTr="00650B9B">
        <w:trPr>
          <w:trHeight w:val="992"/>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RAZÓN SOCIAL.</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Nombre, denominación o razón social del proveedor de las mercancías.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exportación: Nombre, denominación o razón social del comprador de las mercancías.</w:t>
            </w:r>
          </w:p>
        </w:tc>
      </w:tr>
      <w:tr w:rsidR="00650B9B" w:rsidRPr="00650B9B" w:rsidTr="00650B9B">
        <w:trPr>
          <w:trHeight w:val="1408"/>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domicilio fiscal o su equivalente en el país del proveedor compuesto de la calle, número exterior, número interior, Código Postal, Municipio/Ciudad, Entidad Federativa y País.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exportación: domicilio fiscal o su equivalente en el país del comprador compuesto de la calle, número exterior, número interior, Código Postal, Municipio/Ciudad, Entidad Federativa y País.</w:t>
            </w:r>
          </w:p>
        </w:tc>
      </w:tr>
      <w:tr w:rsidR="00650B9B" w:rsidRPr="00650B9B" w:rsidTr="00650B9B">
        <w:trPr>
          <w:trHeight w:val="784"/>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VINCULACIÓN.</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se anotará "SI" si existe vinculación y "NO" si no existe vinculación.</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exportación: este dato no es obligatorio.</w:t>
            </w:r>
          </w:p>
        </w:tc>
      </w:tr>
      <w:tr w:rsidR="00650B9B" w:rsidRPr="00650B9B" w:rsidTr="00650B9B">
        <w:trPr>
          <w:trHeight w:val="496"/>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CFDI O DOCUMENTO EQUIVALENTE.</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de cada uno de los CFDI o documentos equivalentes que amparen las mercancías.</w:t>
            </w:r>
          </w:p>
        </w:tc>
      </w:tr>
      <w:tr w:rsidR="00650B9B" w:rsidRPr="00650B9B" w:rsidTr="00650B9B">
        <w:trPr>
          <w:trHeight w:val="496"/>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facturación de cada uno de los CFDI o documentos equivalentes que amparen las mercancías.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4"/>
        <w:gridCol w:w="3030"/>
        <w:gridCol w:w="5508"/>
      </w:tblGrid>
      <w:tr w:rsidR="00650B9B" w:rsidRPr="00650B9B" w:rsidTr="00650B9B">
        <w:trPr>
          <w:trHeight w:val="2448"/>
        </w:trPr>
        <w:tc>
          <w:tcPr>
            <w:tcW w:w="44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31"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INCOTERM.</w:t>
            </w:r>
          </w:p>
        </w:tc>
        <w:tc>
          <w:tcPr>
            <w:tcW w:w="5509"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forma de facturación de acuerdo con los INCOTERMS internacionales vigentes, conforme al Apéndice 14 del presente Anexo.</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podrá declarar el Término de Facturación correcto, presentando declaración bajo protesta de decir verdad del importador, exportador, agente aduanal, agencia aduanal o apoderado aduanal, cuando en el CFDI o documento equivalente se cite un INCOTERM no aplicable, conforme a la regla 3.1.8. Esta declaración deberá anexarse al pedimento antes de activar el mecanismo de selección automatizado.</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en que se realicen transferencias virtuales de mercancías, al amparo de las claves de pedimento V1, V2, V5 y V6, no será necesario llenar este campo.</w:t>
            </w:r>
          </w:p>
        </w:tc>
      </w:tr>
      <w:tr w:rsidR="00650B9B" w:rsidRPr="00650B9B" w:rsidTr="00650B9B">
        <w:trPr>
          <w:trHeight w:val="53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MONEDA FACT.</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moneda utilizada en la facturación, conforme al Apéndice 5 del presente Anexo.</w:t>
            </w:r>
          </w:p>
        </w:tc>
      </w:tr>
      <w:tr w:rsidR="00650B9B" w:rsidRPr="00650B9B" w:rsidTr="00650B9B">
        <w:trPr>
          <w:trHeight w:val="128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MON. FACT.</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total de las mercancías que amparan los CFDI o documentos equivalentes, en la unidad monetaria utilizada en la facturación, considerando el INCOTERM aplicable.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subdivisión del CFDI o documento equivalente, se deberá declarar el valor de las mercancías que ampara el pedimento.</w:t>
            </w:r>
          </w:p>
        </w:tc>
      </w:tr>
      <w:tr w:rsidR="00650B9B" w:rsidRPr="00650B9B" w:rsidTr="00650B9B">
        <w:trPr>
          <w:trHeight w:val="1502"/>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10.</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FACTOR MON. FACT.</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Factor de equivalencia de la moneda de facturación en dólares de los Estados Unidos de América, vigente en la fecha de entrada o de presentación de la mercancía a que se refiere el artículo 56, fracciones I y II de la Ley o en la fecha de pago de las contribuciones de acuerdo al artículo 83, tercer párrafo de la misma Ley, según se trate, conforme a la publicación correspondiente en el DOF. Tratándose del dólar de los Estados Unidos de América el factor será de 1.0000.</w:t>
            </w:r>
          </w:p>
        </w:tc>
      </w:tr>
      <w:tr w:rsidR="00650B9B" w:rsidRPr="00650B9B" w:rsidTr="00650B9B">
        <w:trPr>
          <w:trHeight w:val="1150"/>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11.</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DÓLARES.</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equivalente en dólares de los Estados Unidos de América, del valor total de las mercancías asentadas en el pedimento, que amparan los CFDI o documentos equivalentes, considerando el INCOTERM aplicable.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subdivisión del CFDI o documento equivalente, se deberá declarar el valor de las mercancías que ampara el pedimento.</w:t>
            </w:r>
          </w:p>
        </w:tc>
      </w:tr>
    </w:tbl>
    <w:p w:rsidR="00650B9B" w:rsidRPr="00650B9B" w:rsidRDefault="00650B9B" w:rsidP="00650B9B">
      <w:pPr>
        <w:shd w:val="clear" w:color="auto" w:fill="FFFFFF"/>
        <w:spacing w:after="6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4"/>
        <w:gridCol w:w="3031"/>
        <w:gridCol w:w="5507"/>
      </w:tblGrid>
      <w:tr w:rsidR="00650B9B" w:rsidRPr="00650B9B" w:rsidTr="00650B9B">
        <w:trPr>
          <w:trHeight w:val="1416"/>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DATOS DEL DESTINATARIO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de tránsito, la declaración de este bloque no es obligatoria, salvo que se traten de operaciones realizadas conforme a la regla 4.6.5.</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La obligación de declarar en el pedimento los campos de este bloque, deberá ser cumplida en la transmisión a que se refieren las reglas 1.9.16.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1.9.17.; por lo que en el pedimento sólo deberá declararse número del acuse de valor obtenido con la transmisión.</w:t>
            </w:r>
          </w:p>
        </w:tc>
      </w:tr>
      <w:tr w:rsidR="00650B9B" w:rsidRPr="00650B9B" w:rsidTr="00650B9B">
        <w:trPr>
          <w:trHeight w:val="3776"/>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 FISCAL.</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 identificación fiscal del destinatario bajo los siguientes supuestos: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Canadá, el número de negocios o el número de seguro social.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Corea, el número de negocios o el número de residencia.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los Estados Unidos de América, el número de identificación fiscal o el número de seguridad social.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Francia, el número de IVA o el número de seguridad social.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países distintos a los mencionados, el número de registro que se utiliza en el país a que pertenece el destinatario para identificarlo en su pago de impuestos.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supuesto de que no exista dicho número, deberá hacerse constar dicha circunstancia en el campo de observaciones del pedimento correspondiente, con base en una declaración bajo protesta de decir verdad del exportador.</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es opcional).</w:t>
            </w:r>
          </w:p>
        </w:tc>
      </w:tr>
      <w:tr w:rsidR="00650B9B" w:rsidRPr="00650B9B" w:rsidTr="00650B9B">
        <w:trPr>
          <w:trHeight w:val="472"/>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RAZÓN SOCIAL.</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denominación o razón social del destinatario de las mercancías.</w:t>
            </w:r>
          </w:p>
        </w:tc>
      </w:tr>
      <w:tr w:rsidR="00650B9B" w:rsidRPr="00650B9B" w:rsidTr="00650B9B">
        <w:trPr>
          <w:trHeight w:val="678"/>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 comercial del destinatario, compuesto de la calle, número exterior, número interior, Código Postal, Municipio/Ciudad, Entidad Federativa, País.</w:t>
            </w:r>
          </w:p>
        </w:tc>
      </w:tr>
      <w:tr w:rsidR="00650B9B" w:rsidRPr="00650B9B" w:rsidTr="00650B9B">
        <w:trPr>
          <w:trHeight w:val="1416"/>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DATOS DEL TRANSPORTE Y TRANSPORTISTA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Los campos 1 y 2 de este bloque se exigirán a la importación en las siguientes modalidades: transporte carretero, ferroviario y marítimo, excepto cuando se realice mediante pedimentos consolidados, así como cuando se trate de operaciones en las que no se requiera la presentación física de las mercancías para realizar su despacho.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Tratándose de operaciones de tránsito, excepto para tránsito internacional de </w:t>
            </w:r>
            <w:proofErr w:type="spellStart"/>
            <w:r w:rsidRPr="00650B9B">
              <w:rPr>
                <w:rFonts w:ascii="Arial" w:eastAsia="Times New Roman" w:hAnsi="Arial" w:cs="Arial"/>
                <w:color w:val="000000"/>
                <w:sz w:val="16"/>
                <w:szCs w:val="16"/>
                <w:lang w:eastAsia="es-MX"/>
              </w:rPr>
              <w:t>transmigrante</w:t>
            </w:r>
            <w:proofErr w:type="spellEnd"/>
            <w:r w:rsidRPr="00650B9B">
              <w:rPr>
                <w:rFonts w:ascii="Arial" w:eastAsia="Times New Roman" w:hAnsi="Arial" w:cs="Arial"/>
                <w:color w:val="000000"/>
                <w:sz w:val="16"/>
                <w:szCs w:val="16"/>
                <w:lang w:eastAsia="es-MX"/>
              </w:rPr>
              <w:t>, serán exigibles todos los campos (1 a 6) de este bloque.</w:t>
            </w:r>
          </w:p>
        </w:tc>
      </w:tr>
      <w:tr w:rsidR="00650B9B" w:rsidRPr="00650B9B" w:rsidTr="00650B9B">
        <w:trPr>
          <w:trHeight w:val="2652"/>
        </w:trPr>
        <w:tc>
          <w:tcPr>
            <w:tcW w:w="44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IDENTIFICACIÓN.</w:t>
            </w:r>
          </w:p>
        </w:tc>
        <w:tc>
          <w:tcPr>
            <w:tcW w:w="5509"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Identificación del transporte que introduce la mercancía al territorio nacional.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 el medio de transporte es vehículo terrestre se anotarán las placas de circulación del mismo, marca y modelo, si es ferrocarril, se anotará el número de furgón o plataforma, tratándose de medio de transporte marítimo, el nombre de la embarcación. Esta información podrá anotarse hasta antes de activarse el mecanismo de selección automatizado.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que el medio de transporte sea vehículo terrestre y se haga uso de los carriles con componentes de integración tecnológica para el uso del dispositivo tecnológico con los que cuente la aduana o sección aduanera de que se trate, se deberá declarar a 4 posiciones el número del CAAT en lugar de las placas de circulación, marca y modelo.</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país de origen del medio de transporte, conforme al Apéndice 4 del presente Anexo.</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TRANSPORTISTA.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o razón social del transportista, tal como lo haya manifestado para efectos del RFC.</w:t>
            </w:r>
          </w:p>
        </w:tc>
      </w:tr>
      <w:tr w:rsidR="00650B9B" w:rsidRPr="00650B9B" w:rsidTr="00650B9B">
        <w:trPr>
          <w:trHeight w:val="331"/>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RFC del transportista.</w:t>
            </w:r>
          </w:p>
        </w:tc>
      </w:tr>
      <w:tr w:rsidR="00650B9B" w:rsidRPr="00650B9B" w:rsidTr="00650B9B">
        <w:trPr>
          <w:trHeight w:val="331"/>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CURP del transportista cuando sea persona física.</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DOMICILIO/CIUDAD/ESTADO.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domicilio fiscal del transportista, tal como lo haya manifestado para efectos del RFC.</w:t>
            </w:r>
          </w:p>
        </w:tc>
      </w:tr>
      <w:tr w:rsidR="00650B9B" w:rsidRPr="00650B9B" w:rsidTr="00650B9B">
        <w:trPr>
          <w:trHeight w:val="331"/>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CANDADOS</w:t>
            </w:r>
          </w:p>
        </w:tc>
      </w:tr>
      <w:tr w:rsidR="00650B9B" w:rsidRPr="00650B9B" w:rsidTr="00650B9B">
        <w:trPr>
          <w:trHeight w:val="1024"/>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CANDADO.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Número(s) de candado(s) que el agente aduanal, la agencia aduanal, importador, exportador o apoderado aduanal coloca al contenedor o vehículo, o el número de candado de origen en los casos previstos en la legislación vigente.</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1RA. REVISIÓN.</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el número(s) de candado(s) asignado(s) al terminar la primera revisión. Para uso exclusivo de la autoridad aduanera.</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2DA. REVISIÓN.</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el número(s) de candado(s) asignado(s) al terminar la segunda revisión. Para uso exclusivo de la autoridad aduanera.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4"/>
        <w:gridCol w:w="3031"/>
        <w:gridCol w:w="5507"/>
      </w:tblGrid>
      <w:tr w:rsidR="00650B9B" w:rsidRPr="00650B9B" w:rsidTr="00650B9B">
        <w:trPr>
          <w:trHeight w:val="331"/>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divId w:val="482818985"/>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GUÍAS, MANIFIESTOS, CONOCIMIENTOS DE EMBARQUE O DOCUMENTOS DE TRANSPORTE</w:t>
            </w:r>
          </w:p>
        </w:tc>
      </w:tr>
      <w:tr w:rsidR="00650B9B" w:rsidRPr="00650B9B" w:rsidTr="00650B9B">
        <w:trPr>
          <w:trHeight w:val="2148"/>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(GUÍA/CONOCIMIENTO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EMBARQUE) DOCUMENTOS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TRANSPORTE</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el o los números de la(s) guía(s) aérea(s), manifiesto(s) de los números de orden del conocimiento(s) de embarque, o documento de transporte, en el caso de tránsitos a la importación, deberá imprimirse el o los números de la(s) guía(s) terrestre(s).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 la exportación la declaración de la información de guía, manifiesto o conocimientos de embarque es opcional.</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las operaciones a que se refiere la regla 1.9.11., se deberá declarar el número de documento de transporte también en exportaciones.</w:t>
            </w:r>
          </w:p>
        </w:tc>
      </w:tr>
      <w:tr w:rsidR="00650B9B" w:rsidRPr="00650B9B" w:rsidTr="00650B9B">
        <w:trPr>
          <w:trHeight w:val="56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la letra mayúscula que identifique el tipo de guía o documento de transporte a utilizar (M</w:t>
            </w:r>
            <w:proofErr w:type="gramStart"/>
            <w:r w:rsidRPr="00650B9B">
              <w:rPr>
                <w:rFonts w:ascii="Arial" w:eastAsia="Times New Roman" w:hAnsi="Arial" w:cs="Arial"/>
                <w:color w:val="000000"/>
                <w:sz w:val="16"/>
                <w:szCs w:val="16"/>
                <w:lang w:eastAsia="es-MX"/>
              </w:rPr>
              <w:t>)Master</w:t>
            </w:r>
            <w:proofErr w:type="gramEnd"/>
            <w:r w:rsidRPr="00650B9B">
              <w:rPr>
                <w:rFonts w:ascii="Arial" w:eastAsia="Times New Roman" w:hAnsi="Arial" w:cs="Arial"/>
                <w:color w:val="000000"/>
                <w:sz w:val="16"/>
                <w:szCs w:val="16"/>
                <w:lang w:eastAsia="es-MX"/>
              </w:rPr>
              <w:t xml:space="preserve"> o (H)</w:t>
            </w:r>
            <w:proofErr w:type="spellStart"/>
            <w:r w:rsidRPr="00650B9B">
              <w:rPr>
                <w:rFonts w:ascii="Arial" w:eastAsia="Times New Roman" w:hAnsi="Arial" w:cs="Arial"/>
                <w:color w:val="000000"/>
                <w:sz w:val="16"/>
                <w:szCs w:val="16"/>
                <w:lang w:eastAsia="es-MX"/>
              </w:rPr>
              <w:t>House</w:t>
            </w:r>
            <w:proofErr w:type="spellEnd"/>
            <w:r w:rsidRPr="00650B9B">
              <w:rPr>
                <w:rFonts w:ascii="Arial" w:eastAsia="Times New Roman" w:hAnsi="Arial" w:cs="Arial"/>
                <w:color w:val="000000"/>
                <w:sz w:val="16"/>
                <w:szCs w:val="16"/>
                <w:lang w:eastAsia="es-MX"/>
              </w:rPr>
              <w:t>, según sea el caso.</w:t>
            </w:r>
          </w:p>
        </w:tc>
      </w:tr>
      <w:tr w:rsidR="00650B9B" w:rsidRPr="00650B9B" w:rsidTr="00650B9B">
        <w:trPr>
          <w:trHeight w:val="331"/>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CONTENEDORES/EQUIPO FERROCARRIL/NÚMERO ECONÓMICO DEL VEHÍCULO</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CONTENEDOR/EQUIPO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FERROCARRIL/NÚMERO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ECONÓMICO DEL VEHÍCULO.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anotarán las letras y número de los contenedores, equipo ferrocarril o número económico del vehículo.</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DE CONTENEDOR/EQUIPO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FERROCARRIL/NÚMERO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ECONÓMICO DEL VEHÍCULO.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la clave que identifique el tipo de contenedor, equipo ferrocarril o número económico del vehículo conforme al Apéndice 10 del presente Anexo.</w:t>
            </w:r>
          </w:p>
        </w:tc>
      </w:tr>
      <w:tr w:rsidR="00650B9B" w:rsidRPr="00650B9B" w:rsidTr="00650B9B">
        <w:trPr>
          <w:trHeight w:val="331"/>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IDENTIFICADORES (NIVEL PEDIMENTO)</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define el identificador aplicable, conforme al Apéndice 8 del presente Anexo y marcado en la columna de "NIVEL" de dicho Apéndice con la clave "G".</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 IDENTIFICADOR 1.</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del identificador aplicable, conforme al Apéndice 8 del presente Anexo, siguiendo las instrucciones señaladas en la columna de "COMPLEMENTO" de dicho Apéndice, para el identificador en cuestión.</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 IDENTIFICADOR 2.</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del identificador aplicable, conforme al Apéndice 8 del presente Anexo, siguiendo las instrucciones señaladas en la columna de "COMPLEMENTO" de dicho Apéndice, para el identificador en cuestión.</w:t>
            </w:r>
          </w:p>
        </w:tc>
      </w:tr>
      <w:tr w:rsidR="00650B9B" w:rsidRPr="00650B9B" w:rsidTr="00650B9B">
        <w:trPr>
          <w:trHeight w:val="793"/>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 IDENTIFICADOR 3.</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del identificador aplicable, conforme al Apéndice 8 del presente Anexo, siguiendo las instrucciones señaladas en la columna de "COMPLEMENTO" de dicho Apéndice, para el identificador en cuestión.</w:t>
            </w:r>
          </w:p>
        </w:tc>
      </w:tr>
      <w:tr w:rsidR="00650B9B" w:rsidRPr="00650B9B" w:rsidTr="00650B9B">
        <w:trPr>
          <w:trHeight w:val="316"/>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CUENTAS ADUANERAS Y CUENTAS ADUANERAS DE GARANTÍA (NIVEL PEDIMENTO)</w:t>
            </w:r>
          </w:p>
        </w:tc>
      </w:tr>
      <w:tr w:rsidR="00650B9B" w:rsidRPr="00650B9B" w:rsidTr="00650B9B">
        <w:trPr>
          <w:trHeight w:val="148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CUENTA.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tipo de cuenta aduanera o cuenta aduanera de garantía que se utiliza, conforme a las siguientes opciones:</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Cuenta aduanera.</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Cuenta aduanera de garantía global.</w:t>
            </w:r>
          </w:p>
        </w:tc>
      </w:tr>
      <w:tr w:rsidR="00650B9B" w:rsidRPr="00650B9B" w:rsidTr="00650B9B">
        <w:trPr>
          <w:trHeight w:val="3908"/>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GARANTÍA.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las cuentas aduaneras de garantía la clave de tipo de garantía que se utiliza, conforme a las siguientes opciones:</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Depósito.</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Fideicomiso.</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Línea de Crédito.</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Cuenta referenciada (depósito referenciado).</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Prenda.</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Hipoteca.</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Títulos valor.</w:t>
            </w:r>
          </w:p>
          <w:p w:rsidR="00650B9B" w:rsidRPr="00650B9B" w:rsidRDefault="00650B9B" w:rsidP="00650B9B">
            <w:pPr>
              <w:spacing w:after="100" w:line="240" w:lineRule="auto"/>
              <w:ind w:hanging="71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Carteras de créditos del propio contribuyente.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cuentas aduaneras, se deberá declarar la clave 1 (depósito).</w:t>
            </w:r>
          </w:p>
        </w:tc>
      </w:tr>
      <w:tr w:rsidR="00650B9B" w:rsidRPr="00650B9B" w:rsidTr="00650B9B">
        <w:trPr>
          <w:trHeight w:val="278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INSTITUCIÓN EMISORA.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institución emisora de la constancia de depósito en la cuenta, autorizada por la SHCP para emitir cuentas aduaneras, conforme a lo siguiente: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BBVA México, S.A., Institución de Banca Múltiple, Grupo Financiero BBVA México.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Banco Nacional de México, S.A.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Banco HSBC, S.A. de C.V.</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4.- </w:t>
            </w:r>
            <w:proofErr w:type="spellStart"/>
            <w:r w:rsidRPr="00650B9B">
              <w:rPr>
                <w:rFonts w:ascii="Arial" w:eastAsia="Times New Roman" w:hAnsi="Arial" w:cs="Arial"/>
                <w:color w:val="000000"/>
                <w:sz w:val="16"/>
                <w:szCs w:val="16"/>
                <w:lang w:eastAsia="es-MX"/>
              </w:rPr>
              <w:t>Bursamex</w:t>
            </w:r>
            <w:proofErr w:type="spellEnd"/>
            <w:r w:rsidRPr="00650B9B">
              <w:rPr>
                <w:rFonts w:ascii="Arial" w:eastAsia="Times New Roman" w:hAnsi="Arial" w:cs="Arial"/>
                <w:color w:val="000000"/>
                <w:sz w:val="16"/>
                <w:szCs w:val="16"/>
                <w:lang w:eastAsia="es-MX"/>
              </w:rPr>
              <w:t>, S.A. de C.V.</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 Operadora de Bolsa, S.A. de C.V.</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Vector Casa de Bolsa, S.A. de C.V.</w:t>
            </w:r>
          </w:p>
        </w:tc>
      </w:tr>
      <w:tr w:rsidR="00650B9B" w:rsidRPr="00650B9B" w:rsidTr="00650B9B">
        <w:trPr>
          <w:trHeight w:val="308"/>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CONTRATO.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contrato asignado por la institución emisora.</w:t>
            </w:r>
          </w:p>
        </w:tc>
      </w:tr>
      <w:tr w:rsidR="00650B9B" w:rsidRPr="00650B9B" w:rsidTr="00650B9B">
        <w:trPr>
          <w:trHeight w:val="724"/>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FOLIO CONSTANCIA.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Folio correspondiente a la constancia de depósito en la cuenta aduanera. Deberá ser único por institución emisora. No podrá declararse en cero o dejarse en blanco.</w:t>
            </w:r>
          </w:p>
        </w:tc>
      </w:tr>
      <w:tr w:rsidR="00650B9B" w:rsidRPr="00650B9B" w:rsidTr="00650B9B">
        <w:trPr>
          <w:trHeight w:val="724"/>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TOTAL DEPÓSITO.</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importe total que ampara la constancia de depósito. En exportación, este importe se obtiene de la Declaración para Movimiento en Cuenta Aduanera.</w:t>
            </w:r>
          </w:p>
        </w:tc>
      </w:tr>
      <w:tr w:rsidR="00650B9B" w:rsidRPr="00650B9B" w:rsidTr="00650B9B">
        <w:trPr>
          <w:trHeight w:val="516"/>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CONSTANCIA.</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la constancia de depósito en la cuenta aduanera. Deberá ser una fecha válida anterior o igual a la fecha de validación.</w:t>
            </w:r>
          </w:p>
        </w:tc>
      </w:tr>
      <w:tr w:rsidR="00650B9B" w:rsidRPr="00650B9B" w:rsidTr="00650B9B">
        <w:trPr>
          <w:trHeight w:val="1656"/>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DESCARGOS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información de descargos de la operación u operaciones originales, sólo deberá ser impresa y transmitida electrónicamente cuando se trate de pedimentos de extracción de depósito fiscal (excepto industria automotriz), cambio de régimen de mercancías importadas al amparo del artículo 106, fracción III, inciso a) de la Ley, retorno de importaciones temporales en su mismo estado (excepto empresas con Programa IMMEX), cambio de régimen (excepto empresas con Programa IMMEX), sustitución, desistimiento o retorno, reexpedición, en pedimentos complementarios al amparo del artículo 2.5 del T-MEC o cuando las mercancías hayan arribado a la aduana de despacho en tránsito.</w:t>
            </w:r>
          </w:p>
        </w:tc>
      </w:tr>
      <w:tr w:rsidR="00650B9B" w:rsidRPr="00650B9B" w:rsidTr="00650B9B">
        <w:trPr>
          <w:trHeight w:val="964"/>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estos casos se deberán descargar los pedimentos de introducción a depósito fiscal, importación temporal de conformidad con el artículo 106, fracción III, inciso a) de la Ley en cambios de régimen, importación temporal para retornar en su mismo estado, importación a franja o región fronteriza, el pedimento de exportación (retorno), o tránsito respectivamente.</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4"/>
        <w:gridCol w:w="3030"/>
        <w:gridCol w:w="5508"/>
      </w:tblGrid>
      <w:tr w:rsidR="00650B9B" w:rsidRPr="00650B9B" w:rsidTr="00650B9B">
        <w:trPr>
          <w:trHeight w:val="143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PEDIMENTO ORIGINAL.</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asignado por el agente aduanal o la agencia aduanal, importador, exportador, apoderado aduanal o de Almacén en la operación original, integrado con quince dígitos, que corresponden a:</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del año de validación.</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de la aduana de despacho.</w:t>
            </w:r>
          </w:p>
        </w:tc>
      </w:tr>
      <w:tr w:rsidR="00650B9B" w:rsidRPr="00650B9B" w:rsidTr="00650B9B">
        <w:trPr>
          <w:trHeight w:val="123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3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dígitos, del número de la patente o autorización otorgada por la ANAM al agente aduanal o agencia aduanal, </w:t>
            </w:r>
            <w:proofErr w:type="gramStart"/>
            <w:r w:rsidRPr="00650B9B">
              <w:rPr>
                <w:rFonts w:ascii="Arial" w:eastAsia="Times New Roman" w:hAnsi="Arial" w:cs="Arial"/>
                <w:color w:val="000000"/>
                <w:sz w:val="16"/>
                <w:szCs w:val="16"/>
                <w:lang w:eastAsia="es-MX"/>
              </w:rPr>
              <w:t>importador, exportador</w:t>
            </w:r>
            <w:proofErr w:type="gramEnd"/>
            <w:r w:rsidRPr="00650B9B">
              <w:rPr>
                <w:rFonts w:ascii="Arial" w:eastAsia="Times New Roman" w:hAnsi="Arial" w:cs="Arial"/>
                <w:color w:val="000000"/>
                <w:sz w:val="16"/>
                <w:szCs w:val="16"/>
                <w:lang w:eastAsia="es-MX"/>
              </w:rPr>
              <w:t>, apoderado aduanal o de Almacén que promueve el despacho. Cuando este número sea menor a cuatro dígitos, se deberán anteponer los ceros que fueren necesarios para completar 4 dígitos.</w:t>
            </w:r>
          </w:p>
        </w:tc>
      </w:tr>
      <w:tr w:rsidR="00650B9B" w:rsidRPr="00650B9B" w:rsidTr="00650B9B">
        <w:trPr>
          <w:trHeight w:val="1330"/>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3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 debe corresponder al declarado en el pedimento original.</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los cuales serán numeración progresiva por aduana en la que se encuentren autorizados para el despacho, asignada por cada agente aduanal, agencia aduanal, importador, exportador, apoderado aduanal o de Almacén, referido a todos los tipos de pedimento.</w:t>
            </w:r>
          </w:p>
        </w:tc>
      </w:tr>
      <w:tr w:rsidR="00650B9B" w:rsidRPr="00650B9B" w:rsidTr="00650B9B">
        <w:trPr>
          <w:trHeight w:val="55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031" w:type="dxa"/>
            <w:tcMar>
              <w:top w:w="15" w:type="dxa"/>
              <w:left w:w="72" w:type="dxa"/>
              <w:bottom w:w="15" w:type="dxa"/>
              <w:right w:w="72" w:type="dxa"/>
            </w:tcMa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Cada uno de estos grupos de dígitos deberá ser separado por dos espacios en blanco.</w:t>
            </w:r>
          </w:p>
        </w:tc>
      </w:tr>
      <w:tr w:rsidR="00650B9B" w:rsidRPr="00650B9B" w:rsidTr="00650B9B">
        <w:trPr>
          <w:trHeight w:val="326"/>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OPERACIÓN ORIGINAL.</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en que se efectuó la operación original.</w:t>
            </w:r>
          </w:p>
        </w:tc>
      </w:tr>
      <w:tr w:rsidR="00650B9B" w:rsidRPr="00650B9B" w:rsidTr="00650B9B">
        <w:trPr>
          <w:trHeight w:val="55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PEDIMENTO ORIGINAL.</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de que se trate, conforme al Apéndice 2 del presente Anexo, en la fecha de la operación original.</w:t>
            </w:r>
          </w:p>
        </w:tc>
      </w:tr>
      <w:tr w:rsidR="00650B9B" w:rsidRPr="00650B9B" w:rsidTr="00650B9B">
        <w:trPr>
          <w:trHeight w:val="1430"/>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COMPENSACIONES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información de compensaciones sólo deberá ser impresa y transmitida electrónicamente cuando se utilice la forma de pago 12 de compensaciones para el pago de gravámenes en el pedimento.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este caso se deberá descargar del saldo por diferencias a favor del contribuyente, por cada uno de los importes que se estén compensando, haciendo referencia al pedimento original, en el cual se efectúo el pago en exceso.</w:t>
            </w:r>
          </w:p>
        </w:tc>
      </w:tr>
      <w:tr w:rsidR="00650B9B" w:rsidRPr="00650B9B" w:rsidTr="00650B9B">
        <w:trPr>
          <w:trHeight w:val="4994"/>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PEDIMENTO ORIGINAL.</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asignado por el agente aduanal, agencia aduanal, importador, exportador, apoderado aduanal o de Almacén del pedimento en el que se generó el saldo a favor, integrado con quince dígitos, que corresponden a:</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del año de validación.</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de la aduana de despacho.</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4 dígitos.</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 debe corresponder al último dígito del año en curso, salvo que se trate de un pedimento consolidado iniciado en el año inmediato anterior o del pedimento original de una rectificación.</w:t>
            </w:r>
          </w:p>
          <w:p w:rsidR="00650B9B" w:rsidRPr="00650B9B" w:rsidRDefault="00650B9B" w:rsidP="00650B9B">
            <w:pPr>
              <w:spacing w:after="100" w:line="240" w:lineRule="auto"/>
              <w:ind w:hanging="35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dígitos, los cuales serán numeración progresiva por aduana en la que se encuentren autorizados para el despacho, asignada por cada agente aduanal, agencia aduanal, importador, exportador, apoderado aduanal o de Almacén referido a todos los tipos de pedimento.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Cada uno de estos grupos de dígitos deberá ser separado por dos espacios en blanco.</w:t>
            </w:r>
          </w:p>
        </w:tc>
      </w:tr>
      <w:tr w:rsidR="00650B9B" w:rsidRPr="00650B9B" w:rsidTr="00650B9B">
        <w:trPr>
          <w:trHeight w:val="326"/>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OPERACIÓN ORIGINAL.</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en que se efectuó la operación original.</w:t>
            </w:r>
          </w:p>
        </w:tc>
      </w:tr>
      <w:tr w:rsidR="00650B9B" w:rsidRPr="00650B9B" w:rsidTr="00650B9B">
        <w:trPr>
          <w:trHeight w:val="55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3.</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GRAVAMEN.</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gravamen del que se está descargando saldo para compensación, conforme al Apéndice 12 del presente Anexo.</w:t>
            </w:r>
          </w:p>
        </w:tc>
      </w:tr>
      <w:tr w:rsidR="00650B9B" w:rsidRPr="00650B9B" w:rsidTr="00650B9B">
        <w:trPr>
          <w:trHeight w:val="552"/>
        </w:trPr>
        <w:tc>
          <w:tcPr>
            <w:tcW w:w="44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1"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DEL GRAVAMEN.</w:t>
            </w:r>
          </w:p>
        </w:tc>
        <w:tc>
          <w:tcPr>
            <w:tcW w:w="5509"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del gravamen compensado que se descarga del saldo de diferencias a favor del contribuyente del pedimento original.</w:t>
            </w:r>
          </w:p>
        </w:tc>
      </w:tr>
    </w:tbl>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3"/>
        <w:gridCol w:w="20"/>
        <w:gridCol w:w="3033"/>
        <w:gridCol w:w="5506"/>
      </w:tblGrid>
      <w:tr w:rsidR="00650B9B" w:rsidRPr="00650B9B" w:rsidTr="00650B9B">
        <w:trPr>
          <w:trHeight w:val="1120"/>
        </w:trPr>
        <w:tc>
          <w:tcPr>
            <w:tcW w:w="8984" w:type="dxa"/>
            <w:gridSpan w:val="4"/>
            <w:tcMar>
              <w:top w:w="15" w:type="dxa"/>
              <w:left w:w="72" w:type="dxa"/>
              <w:bottom w:w="15" w:type="dxa"/>
              <w:right w:w="72" w:type="dxa"/>
            </w:tcMar>
            <w:hideMark/>
          </w:tcPr>
          <w:p w:rsidR="00650B9B" w:rsidRPr="00650B9B" w:rsidRDefault="00650B9B" w:rsidP="00650B9B">
            <w:pPr>
              <w:spacing w:after="60" w:line="240" w:lineRule="auto"/>
              <w:jc w:val="center"/>
              <w:divId w:val="108666620"/>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DOCUMENTOS QUE AMPARAN LAS FORMAS DE PAGO DISTINTAS A EFECTIVO: FIANZA, CONSTANCIA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CUENTA ADUANERA, CONSTANCIA DE CUENTA ADUANERA DE GARANTÍA, CARGO A PARTIDA PRESUPUESTAL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AL GOBIERNO FEDERAL (CUENTA POR LIQUIDAR CERTIFICADA), AVISO DE COMPENSACIÓN, DECLARACIÓN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PARA MOVIMIENTO EN CUENTA ADUANERA, OFICIOS DE AUTORIZACIÓN EMITIDOS POR AUTORIDAD</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COMPETENTE</w:t>
            </w:r>
          </w:p>
        </w:tc>
      </w:tr>
      <w:tr w:rsidR="00650B9B" w:rsidRPr="00650B9B" w:rsidTr="00650B9B">
        <w:trPr>
          <w:trHeight w:val="696"/>
        </w:trPr>
        <w:tc>
          <w:tcPr>
            <w:tcW w:w="8984" w:type="dxa"/>
            <w:gridSpan w:val="4"/>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información de este bloque deberá ser impresa y transmitida electrónicamente sólo cuando se utilicen las formas de pago mencionadas o al presentarse la "Declaración para Movimiento en Cuenta Aduanera de Bienes, importados para Retornar en su Mismo Estado conforme al Art.86 de la L. A." (DMCA) del Anexo 1.</w:t>
            </w:r>
          </w:p>
        </w:tc>
      </w:tr>
      <w:tr w:rsidR="00650B9B" w:rsidRPr="00650B9B" w:rsidTr="00650B9B">
        <w:trPr>
          <w:trHeight w:val="696"/>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FORMAS DE PAGO.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forma de pago del concepto a liquidar que corresponde al tipo de documento que se declara, conforme al Apéndice 13 del presente Anexo.</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DEPENDENCIA O INSTITUCIÓN EMISORA.</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 la dependencia o institución que expide el documento (Afianzadora, Dependencia Pública que lo expide o TESOFE)</w:t>
            </w:r>
          </w:p>
        </w:tc>
      </w:tr>
      <w:tr w:rsidR="00650B9B" w:rsidRPr="00650B9B" w:rsidTr="00650B9B">
        <w:trPr>
          <w:trHeight w:val="272"/>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DOCUMENTO.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que permite identificar el documento.</w:t>
            </w:r>
          </w:p>
        </w:tc>
      </w:tr>
      <w:tr w:rsidR="00650B9B" w:rsidRPr="00650B9B" w:rsidTr="00650B9B">
        <w:trPr>
          <w:trHeight w:val="272"/>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DEL DOCUMENTO.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en la que se expidió el documento.</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DEL DOCUMENTO.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importe total que ampara el documento. Si presenta DMCA el importe total garantizado más los rendimientos.</w:t>
            </w:r>
          </w:p>
        </w:tc>
      </w:tr>
      <w:tr w:rsidR="00650B9B" w:rsidRPr="00650B9B" w:rsidTr="00650B9B">
        <w:trPr>
          <w:trHeight w:val="908"/>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SALDO DISPONIBLE.</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será igual que el anterior cuando se utilice el total amparado en el documento en una sola operación. De lo contrario, se anotará el saldo disponible del documento al momento del pago. Si presenta DMCA el importe garantizado que podrá recuperar el exportador.</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3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A PAGAR.</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importe total a pagar en el pedimento. Si presenta DMCA el importe a transferir a la TESOFE.</w:t>
            </w:r>
          </w:p>
        </w:tc>
      </w:tr>
      <w:tr w:rsidR="00650B9B" w:rsidRPr="00650B9B" w:rsidTr="00650B9B">
        <w:trPr>
          <w:trHeight w:val="696"/>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540"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NOTA: Cuando se tenga la obligación de presentar la "Declaración para Movimiento en Cuenta Aduanera de Bienes, importados para Retornar en su Mismo Estado conforme al Art.86 de la L. A." del Anexo 1, en operaciones de exportación, se deberá incluir la información a que se refiere el presente bloque.</w:t>
            </w:r>
          </w:p>
        </w:tc>
      </w:tr>
      <w:tr w:rsidR="00650B9B" w:rsidRPr="00650B9B" w:rsidTr="00650B9B">
        <w:trPr>
          <w:trHeight w:val="272"/>
        </w:trPr>
        <w:tc>
          <w:tcPr>
            <w:tcW w:w="8984" w:type="dxa"/>
            <w:gridSpan w:val="4"/>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OBSERVACIONES (NIVEL PEDIMENTO)</w:t>
            </w:r>
          </w:p>
        </w:tc>
      </w:tr>
      <w:tr w:rsidR="00650B9B" w:rsidRPr="00650B9B" w:rsidTr="00650B9B">
        <w:trPr>
          <w:trHeight w:val="166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OBSERVACIONES.</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 que se requiera algún dato adicional al pedimento, no deberán declararse datos ya citados en alguno de los campos del pedimento.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podrá utilizarse tratándose de pedimentos con clave A1, VF, VU, C1 y F5, que amparen la importación definitiva de vehículos usados, así como sus rectificaciones tramitadas con pedimentos clave R1, conforme al presente Anexo.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4"/>
        <w:gridCol w:w="3053"/>
        <w:gridCol w:w="5505"/>
      </w:tblGrid>
      <w:tr w:rsidR="00650B9B" w:rsidRPr="00650B9B" w:rsidTr="00650B9B">
        <w:trPr>
          <w:trHeight w:val="756"/>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PARTIDAS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cada una de las partidas del pedimento se deberán declarar los datos que a continuación se mencionan, conforme a la posición en que se encuentran en el encabezado de partidas del formato de pedimento.</w:t>
            </w:r>
          </w:p>
        </w:tc>
      </w:tr>
      <w:tr w:rsidR="00650B9B" w:rsidRPr="00650B9B" w:rsidTr="00650B9B">
        <w:trPr>
          <w:trHeight w:val="272"/>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secuencia de la fracción en el pedimento.</w:t>
            </w:r>
          </w:p>
        </w:tc>
      </w:tr>
      <w:tr w:rsidR="00650B9B" w:rsidRPr="00650B9B" w:rsidTr="00650B9B">
        <w:trPr>
          <w:trHeight w:val="122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 arancelaria aplicable a la mercancía según corresponda, conforme a la TIGIE. Tratándose de operaciones de tránsito, se asentará el código genérico 00000000.</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el caso del pedimento global complementario, se asentará el código genérico 99999999, únicamente en una partida.</w:t>
            </w:r>
          </w:p>
        </w:tc>
      </w:tr>
      <w:tr w:rsidR="00650B9B" w:rsidRPr="00650B9B" w:rsidTr="00650B9B">
        <w:trPr>
          <w:trHeight w:val="544"/>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SUBD. / NÚM. IDENTIFICACIÓN COMERCIAL</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declarar la clave de subdivisión cuando ésta sea requerida.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declarar el NICO que corresponda a la mercancía.</w:t>
            </w:r>
          </w:p>
        </w:tc>
      </w:tr>
      <w:tr w:rsidR="00650B9B" w:rsidRPr="00650B9B" w:rsidTr="00650B9B">
        <w:trPr>
          <w:trHeight w:val="248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VINC.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especifica si el valor en aduana está influido por vinculaciones comerciales, financieras o de otra clase, conforme a las siguientes opciones: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existe vinculación.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Sí existe vinculación y no afecta el valor en aduana.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Sí existe vinculación y afecta el valor en aduana.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será obligatorio cuando se trate de operaciones de tránsito interno a la importación o tránsito internacional, efectuadas por ferrocarril, en cuyo caso, la impresión del nombre de este campo es opcional.</w:t>
            </w:r>
          </w:p>
        </w:tc>
      </w:tr>
      <w:tr w:rsidR="00650B9B" w:rsidRPr="00650B9B" w:rsidTr="00650B9B">
        <w:trPr>
          <w:trHeight w:val="125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MET. VAL.</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método de valoración de mercancías importadas, conforme al Apéndice 11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será obligatorio cuando se trate de operaciones de tránsito interno a la importación o tránsito internacional, efectuadas por ferrocarril, en cuyo caso, la impresión del nombre de este campo es opcional.</w:t>
            </w:r>
          </w:p>
        </w:tc>
      </w:tr>
      <w:tr w:rsidR="00650B9B" w:rsidRPr="00650B9B" w:rsidTr="00650B9B">
        <w:trPr>
          <w:trHeight w:val="167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UMC.</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correspondiente a la unidad de medida de comercialización de las mercancías señaladas en el CFDI o documento equivalente correspondiente, conforme al Apéndice 7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los casos en que la unidad de medida que ampara el CFDI o documento equivalente, no corresponda a alguna de las señaladas en el Apéndice 7 del presente Anexo, se deberá asentar la clave correspondiente a la unidad de medida de aplicación de la TIGIE.</w:t>
            </w:r>
          </w:p>
        </w:tc>
      </w:tr>
      <w:tr w:rsidR="00650B9B" w:rsidRPr="00650B9B" w:rsidTr="00650B9B">
        <w:trPr>
          <w:trHeight w:val="188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UMC.</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de mercancías conforme a la unidad de medida de comercialización de acuerdo a lo señalado en el CFDI o documento equivalente.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en el campo 6 "UMC", se declare la clave correspondiente a la TIGIE, por no encontrarse la unidad de medida señalada en el CFDI o documento equivalente considerada en el Anexo 7, la cantidad asentada deberá ser el resultado de la conversión de la unidad de medida declarada en el CFDI o documento equivalente a la unidad de medida de la TIGIE.</w:t>
            </w:r>
          </w:p>
        </w:tc>
      </w:tr>
      <w:tr w:rsidR="00650B9B" w:rsidRPr="00650B9B" w:rsidTr="00650B9B">
        <w:trPr>
          <w:trHeight w:val="73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UMT.</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correspondiente a la unidad de medida de aplicación de la TIGIE, conforme al Apéndice 7 del presente Anexo. Tratándose de operaciones de tránsito interno, este campo se dejará vacío.</w:t>
            </w:r>
          </w:p>
        </w:tc>
      </w:tr>
      <w:tr w:rsidR="00650B9B" w:rsidRPr="00650B9B" w:rsidTr="00650B9B">
        <w:trPr>
          <w:trHeight w:val="52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UMT</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correspondiente conforme a la unidad de medida de la TIGIE. Tratándose de operaciones de tránsito interno, este campo se dejará vacío.</w:t>
            </w:r>
          </w:p>
        </w:tc>
      </w:tr>
      <w:tr w:rsidR="00650B9B" w:rsidRPr="00650B9B" w:rsidTr="00650B9B">
        <w:trPr>
          <w:trHeight w:val="104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10.</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 V/C.</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país que vende (en importación) o del país que compra (en exportación), conforme al Apéndice 4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será obligatorio cuando se trate de operaciones de tránsito, en cuyo caso, la impresión del nombre de este campo es opcional.</w:t>
            </w:r>
          </w:p>
        </w:tc>
      </w:tr>
      <w:tr w:rsidR="00650B9B" w:rsidRPr="00650B9B" w:rsidTr="00650B9B">
        <w:trPr>
          <w:trHeight w:val="146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11.</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 O/D.</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importación, clave del país, grupo de países o territorio de la Parte exportadora, que corresponda al origen de las mercancías o donde se produjeron. En exportación, clave del país del destino final de la mercancía, conforme al Apéndice 4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será obligatorio cuando se trate de operaciones de tránsito, en cuyo caso, la impresión del nombre de este campo es opcional.</w:t>
            </w:r>
          </w:p>
        </w:tc>
      </w:tr>
      <w:tr w:rsidR="00650B9B" w:rsidRPr="00650B9B" w:rsidTr="00650B9B">
        <w:trPr>
          <w:trHeight w:val="748"/>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12.</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(RENGLONES VARIABLES SEGÚN SE REQUIERA).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de la mercancía, la naturaleza y características técnicas y comerciales, necesarias y suficientes para determinar su clasificación arancelaria.</w:t>
            </w:r>
          </w:p>
        </w:tc>
      </w:tr>
      <w:tr w:rsidR="00650B9B" w:rsidRPr="00650B9B" w:rsidTr="00650B9B">
        <w:trPr>
          <w:trHeight w:val="246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13.</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ADU/VAL. USD.</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tránsito interno a la importación o tránsito internacional, el valor en aduana de la mercancía expresado en moneda nacional y determinado conforme a lo dispuesto en el Título Tercero, Capítulo III, Sección Primera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valor deberá ser igual al resultado que se obtenga de multiplicar el importe del precio pagado a nivel partida, por el factor de prorrateo (valor en aduana total del pedimento entre importe total de precio pagado del pedimento).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exportaciones, el valor comercial de la mercancía en dólares de los Estados Unidos de América.</w:t>
            </w:r>
          </w:p>
        </w:tc>
      </w:tr>
      <w:tr w:rsidR="00650B9B" w:rsidRPr="00650B9B" w:rsidTr="00650B9B">
        <w:trPr>
          <w:trHeight w:val="3208"/>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14.</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 PRECIO PAG</w:t>
            </w:r>
            <w:proofErr w:type="gramStart"/>
            <w:r w:rsidRPr="00650B9B">
              <w:rPr>
                <w:rFonts w:ascii="Arial" w:eastAsia="Times New Roman" w:hAnsi="Arial" w:cs="Arial"/>
                <w:color w:val="000000"/>
                <w:sz w:val="16"/>
                <w:szCs w:val="16"/>
                <w:lang w:eastAsia="es-MX"/>
              </w:rPr>
              <w:t>./</w:t>
            </w:r>
            <w:proofErr w:type="gramEnd"/>
            <w:r w:rsidRPr="00650B9B">
              <w:rPr>
                <w:rFonts w:ascii="Arial" w:eastAsia="Times New Roman" w:hAnsi="Arial" w:cs="Arial"/>
                <w:color w:val="000000"/>
                <w:sz w:val="16"/>
                <w:szCs w:val="16"/>
                <w:lang w:eastAsia="es-MX"/>
              </w:rPr>
              <w:t>VALOR COMERCIAL.</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en moneda nacional que corresponda a la mercancía, sin incluir fletes ni seguros ni otros conceptos.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exportación se deberá declarar el valor comercial.</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retornos de empresas con Programa IMMEX el valor comercial deberá incorporar el valor de los insumos importados temporalmente más el valor agregado.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Asimismo, este campo no deberá considerar los conceptos que la propia Ley establece que no formarán parte del valor en aduana de las mercancías, siempre que estos se distingan del precio pagado en los propios CFDI, documentos equivalentes o en otros documentos comerciales, pues en caso contrario, sí deben considerarse para efectos de la base gravable, tal como lo exige el último párrafo, del artículo 66 de la Ley.</w:t>
            </w:r>
          </w:p>
        </w:tc>
      </w:tr>
      <w:tr w:rsidR="00650B9B" w:rsidRPr="00650B9B" w:rsidTr="00650B9B">
        <w:trPr>
          <w:trHeight w:val="2112"/>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15.</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PRECIO UNIT.</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 precio unitario, esto es el resultado de dividir el precio pagado entre la cantidad en unidades de comercialización de cada una de las mercancías.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Tratándose de precios estimados el precio unitario en moneda nacional de la mercancía </w:t>
            </w:r>
            <w:proofErr w:type="gramStart"/>
            <w:r w:rsidRPr="00650B9B">
              <w:rPr>
                <w:rFonts w:ascii="Arial" w:eastAsia="Times New Roman" w:hAnsi="Arial" w:cs="Arial"/>
                <w:color w:val="000000"/>
                <w:sz w:val="16"/>
                <w:szCs w:val="16"/>
                <w:lang w:eastAsia="es-MX"/>
              </w:rPr>
              <w:t>especificado</w:t>
            </w:r>
            <w:proofErr w:type="gramEnd"/>
            <w:r w:rsidRPr="00650B9B">
              <w:rPr>
                <w:rFonts w:ascii="Arial" w:eastAsia="Times New Roman" w:hAnsi="Arial" w:cs="Arial"/>
                <w:color w:val="000000"/>
                <w:sz w:val="16"/>
                <w:szCs w:val="16"/>
                <w:lang w:eastAsia="es-MX"/>
              </w:rPr>
              <w:t xml:space="preserve"> en el CFDI o documento equivalente para cada una de las mercancías.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será obligatorio cuando se trate de operaciones de tránsito interno a la importación o tránsito internacional, efectuadas por ferrocarril, en cuyo caso, la impresión del nombre de este campo es opcional.</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24"/>
        <w:gridCol w:w="3052"/>
        <w:gridCol w:w="5506"/>
      </w:tblGrid>
      <w:tr w:rsidR="00650B9B" w:rsidRPr="00650B9B" w:rsidTr="00650B9B">
        <w:trPr>
          <w:trHeight w:val="2288"/>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16.</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AGREG.</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de maquila en los términos del artículo 181 de la Ley del ISR que realicen empresas con Programa IMMEX, así como de operaciones de maquila que realicen las empresas de residentes en el extranjero a través de empresas con Programa IMMEX bajo la modalidad de albergue, en términos del artículo 183 del citado ordenamiento,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otro caso, no asentar datos (vacío).</w:t>
            </w:r>
          </w:p>
        </w:tc>
      </w:tr>
      <w:tr w:rsidR="00650B9B" w:rsidRPr="00650B9B" w:rsidTr="00650B9B">
        <w:trPr>
          <w:trHeight w:val="288"/>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17.</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(Vacío)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w:t>
            </w:r>
            <w:proofErr w:type="gramStart"/>
            <w:r w:rsidRPr="00650B9B">
              <w:rPr>
                <w:rFonts w:ascii="Arial" w:eastAsia="Times New Roman" w:hAnsi="Arial" w:cs="Arial"/>
                <w:color w:val="000000"/>
                <w:sz w:val="16"/>
                <w:szCs w:val="16"/>
                <w:lang w:eastAsia="es-MX"/>
              </w:rPr>
              <w:t>vacío</w:t>
            </w:r>
            <w:proofErr w:type="gramEnd"/>
            <w:r w:rsidRPr="00650B9B">
              <w:rPr>
                <w:rFonts w:ascii="Arial" w:eastAsia="Times New Roman" w:hAnsi="Arial" w:cs="Arial"/>
                <w:color w:val="000000"/>
                <w:sz w:val="16"/>
                <w:szCs w:val="16"/>
                <w:lang w:eastAsia="es-MX"/>
              </w:rPr>
              <w:t>).</w:t>
            </w:r>
          </w:p>
        </w:tc>
      </w:tr>
      <w:tr w:rsidR="00650B9B" w:rsidRPr="00650B9B" w:rsidTr="00650B9B">
        <w:trPr>
          <w:trHeight w:val="784"/>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18.</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MARCA.</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de la marca de las mercancías</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de vehículos, así como de cualquier otro régimen aduanero o producto que establezca el SAT.</w:t>
            </w:r>
          </w:p>
        </w:tc>
      </w:tr>
      <w:tr w:rsidR="00650B9B" w:rsidRPr="00650B9B" w:rsidTr="00650B9B">
        <w:trPr>
          <w:trHeight w:val="784"/>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19.</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MODELO.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Modelo de las mercancías que se están importando.</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(Únicamente tratándose de vehículos, o de cualquier otro producto que establezca la ANAM).</w:t>
            </w:r>
          </w:p>
        </w:tc>
      </w:tr>
      <w:tr w:rsidR="00650B9B" w:rsidRPr="00650B9B" w:rsidTr="00650B9B">
        <w:trPr>
          <w:trHeight w:val="288"/>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20</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CÓDIGO PRODUCTO.</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Opcional.</w:t>
            </w:r>
          </w:p>
        </w:tc>
      </w:tr>
      <w:tr w:rsidR="00650B9B" w:rsidRPr="00650B9B" w:rsidTr="00650B9B">
        <w:trPr>
          <w:trHeight w:val="496"/>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21.</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abreviada de la contribución o aprovechamiento que aplique a nivel partida (P), conforme al Apéndice 12 del presente Anexo.</w:t>
            </w:r>
          </w:p>
        </w:tc>
      </w:tr>
      <w:tr w:rsidR="00650B9B" w:rsidRPr="00650B9B" w:rsidTr="00650B9B">
        <w:trPr>
          <w:trHeight w:val="288"/>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22.</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TASA.</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Tasa aplicable a la contribución o aprovechamiento.</w:t>
            </w:r>
          </w:p>
        </w:tc>
      </w:tr>
      <w:tr w:rsidR="00650B9B" w:rsidRPr="00650B9B" w:rsidTr="00650B9B">
        <w:trPr>
          <w:trHeight w:val="1780"/>
        </w:trPr>
        <w:tc>
          <w:tcPr>
            <w:tcW w:w="424"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23.</w:t>
            </w:r>
          </w:p>
        </w:tc>
        <w:tc>
          <w:tcPr>
            <w:tcW w:w="3053"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 T.</w:t>
            </w:r>
          </w:p>
        </w:tc>
        <w:tc>
          <w:tcPr>
            <w:tcW w:w="5507" w:type="dxa"/>
            <w:tcMar>
              <w:top w:w="15" w:type="dxa"/>
              <w:left w:w="72" w:type="dxa"/>
              <w:bottom w:w="15" w:type="dxa"/>
              <w:right w:w="72"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tipo de tasa aplicable, conforme al Apéndice 18 del presente Anexo.</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aranceles mixtos, se deberá declarar tanto la tasa porcentual, como el arancel específico correspondiente.</w:t>
            </w:r>
          </w:p>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tasa de descuento o factor de aplicación sobre TIGIE, se deberá declarar tanto arancel de TIGIE correspondiente, como la tasa o factor que se aplica.</w:t>
            </w:r>
          </w:p>
        </w:tc>
      </w:tr>
      <w:tr w:rsidR="00650B9B" w:rsidRPr="00650B9B" w:rsidTr="00650B9B">
        <w:trPr>
          <w:trHeight w:val="760"/>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24</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F.P.</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forma de pago aplicable a la contribución correspondiente, pudiendo utilizar tantos renglones como formas de pago distintas para la contribución, conforme al Apéndice 13 del presente Anexo.</w:t>
            </w:r>
          </w:p>
        </w:tc>
      </w:tr>
      <w:tr w:rsidR="00650B9B" w:rsidRPr="00650B9B" w:rsidTr="00650B9B">
        <w:trPr>
          <w:trHeight w:val="1712"/>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25.</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en moneda nacional de la contribución y aprovechamientos correspondientes, pudiendo utilizar tantos renglones como formas de pago distintas para la contribución.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extracción del régimen de depósito fiscal se deberá actualizar conforme a la opción elegida en el pedimento con el cual las mercancías se introdujeron al depósito de acuerdo con el artículo 120 de la Ley.</w:t>
            </w:r>
          </w:p>
        </w:tc>
      </w:tr>
      <w:tr w:rsidR="00650B9B" w:rsidRPr="00650B9B" w:rsidTr="00650B9B">
        <w:trPr>
          <w:trHeight w:val="632"/>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MERCANCÍAS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imprimir el siguiente bloque inmediatamente después de la partida correspondiente:</w:t>
            </w:r>
          </w:p>
        </w:tc>
      </w:tr>
      <w:tr w:rsidR="00650B9B" w:rsidRPr="00650B9B" w:rsidTr="00650B9B">
        <w:trPr>
          <w:trHeight w:val="1712"/>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NIV/NÚM. SERIE.</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vehículos automotores se deberá declarar el NIV (Número de Identificación Vehicular), excepto cuando se trate de operaciones de la industria automotriz terminal o manufacturera de vehículos de autotransporte, que cuenten con la autorización a que se refiere el artículo 121, fracción IV de la Ley.</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mercancías distintas a vehículos, se deberá declarar el número de serie de las mercancías.</w:t>
            </w:r>
          </w:p>
        </w:tc>
      </w:tr>
      <w:tr w:rsidR="00650B9B" w:rsidRPr="00650B9B" w:rsidTr="00650B9B">
        <w:trPr>
          <w:trHeight w:val="2017"/>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KILOMETRAJE.</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El kilometraje del vehículo será necesario cuando éste se importe al amparo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 para la importación definitiva de vehículos nuevos conforme a la regla 3.5.2.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vehículos usados de conformidad con la regla 3.5.1., fracción II de las RGCE.</w:t>
            </w:r>
          </w:p>
        </w:tc>
      </w:tr>
      <w:tr w:rsidR="00650B9B" w:rsidRPr="00650B9B" w:rsidTr="00650B9B">
        <w:trPr>
          <w:trHeight w:val="313"/>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REGULACIONES Y RESTRICCIONES NO ARANCELARIAS</w:t>
            </w:r>
          </w:p>
        </w:tc>
      </w:tr>
      <w:tr w:rsidR="00650B9B" w:rsidRPr="00650B9B" w:rsidTr="00650B9B">
        <w:trPr>
          <w:trHeight w:val="739"/>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permiso que comprueba el cumplimiento de las obligaciones en materia de regulaciones y restricciones no arancelarias requeridas, conforme al Apéndice 9 del presente Anexo.</w:t>
            </w:r>
          </w:p>
        </w:tc>
      </w:tr>
      <w:tr w:rsidR="00650B9B" w:rsidRPr="00650B9B" w:rsidTr="00650B9B">
        <w:trPr>
          <w:trHeight w:val="739"/>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PERMISO.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del permiso o autorización que compruebe o acredite el cumplimiento de las obligaciones en materia de regulaciones y restricciones no arancelarias.</w:t>
            </w:r>
          </w:p>
        </w:tc>
      </w:tr>
      <w:tr w:rsidR="00650B9B" w:rsidRPr="00650B9B" w:rsidTr="00650B9B">
        <w:trPr>
          <w:trHeight w:val="2643"/>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FIRMA DESCARGO.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ocho caracteres, la firma electrónica que se da de acuerdo al permiso o certificado proporcionado cuando corresponda.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operaciones por parte de empresas con Programa IMMEX, se deberá declarar el "Complemento de autorización" correspondiente, únicamente en caso de autorizaciones específicas.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operaciones al amparo del "Acuerdo que establece las mercancías cuya importación está sujeta a regulación por parte de la Secretaría de Agricultura y Desarrollo Rural, así como la emisión del certificado de origen para la exportación de café", publicado en el DOF el 26 de diciembre de 2020 y sus posteriores modificaciones, se deberá declarar el "Complemento de Autorización" correspondiente.</w:t>
            </w:r>
          </w:p>
        </w:tc>
      </w:tr>
      <w:tr w:rsidR="00650B9B" w:rsidRPr="00650B9B" w:rsidTr="00650B9B">
        <w:trPr>
          <w:trHeight w:val="526"/>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 COM. DLS.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del valor comercial en dólares de los Estados Unidos de América que se está descargando.</w:t>
            </w:r>
          </w:p>
        </w:tc>
      </w:tr>
      <w:tr w:rsidR="00650B9B" w:rsidRPr="00650B9B" w:rsidTr="00650B9B">
        <w:trPr>
          <w:trHeight w:val="739"/>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UMT/C.</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de mercancía en unidades de medida de tarifa o de comercialización que se está descargando, según sea expedida por la entidad correspondiente.</w:t>
            </w:r>
          </w:p>
        </w:tc>
      </w:tr>
      <w:tr w:rsidR="00650B9B" w:rsidRPr="00650B9B" w:rsidTr="00650B9B">
        <w:trPr>
          <w:trHeight w:val="313"/>
        </w:trPr>
        <w:tc>
          <w:tcPr>
            <w:tcW w:w="8984" w:type="dxa"/>
            <w:gridSpan w:val="3"/>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IDENTIFICADORES (NIVEL PARTIDA)</w:t>
            </w:r>
          </w:p>
        </w:tc>
      </w:tr>
      <w:tr w:rsidR="00650B9B" w:rsidRPr="00650B9B" w:rsidTr="00650B9B">
        <w:trPr>
          <w:trHeight w:val="739"/>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define el identificador aplicable, conforme al Apéndice 8 del presente Anexo y marcado en la columna de "NIVEL" de dicho Apéndice con la clave "P".</w:t>
            </w:r>
          </w:p>
        </w:tc>
      </w:tr>
      <w:tr w:rsidR="00650B9B" w:rsidRPr="00650B9B" w:rsidTr="00650B9B">
        <w:trPr>
          <w:trHeight w:val="748"/>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1.</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del identificador aplicable, conforme al Apéndice 8 del presente Anexo 22, siguiendo las instrucciones señaladas en la columna de "COMPLEMENTO" de dicho Apéndice, para el identificador en cuestión.</w:t>
            </w:r>
          </w:p>
        </w:tc>
      </w:tr>
      <w:tr w:rsidR="00650B9B" w:rsidRPr="00650B9B" w:rsidTr="00650B9B">
        <w:trPr>
          <w:trHeight w:val="748"/>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2.</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adicional del identificador aplicable, conforme al Apéndice 8 del presente Anexo, siguiendo las instrucciones señaladas en la columna de "COMPLEMENTO" de dicho Apéndice, para el identificador en cuestión.</w:t>
            </w:r>
          </w:p>
        </w:tc>
      </w:tr>
      <w:tr w:rsidR="00650B9B" w:rsidRPr="00650B9B" w:rsidTr="00650B9B">
        <w:trPr>
          <w:trHeight w:val="748"/>
        </w:trPr>
        <w:tc>
          <w:tcPr>
            <w:tcW w:w="42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3.</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Complemento adicional del identificador aplicable, conforme al Apéndice 8 del presente Anexo, siguiendo las instrucciones señaladas en la columna de "COMPLEMENTO" de dicho Apéndice, para el identificador en cuestión.</w:t>
            </w:r>
          </w:p>
        </w:tc>
      </w:tr>
      <w:tr w:rsidR="00650B9B" w:rsidRPr="00650B9B" w:rsidTr="00650B9B">
        <w:trPr>
          <w:trHeight w:val="586"/>
        </w:trPr>
        <w:tc>
          <w:tcPr>
            <w:tcW w:w="8984" w:type="dxa"/>
            <w:gridSpan w:val="3"/>
            <w:tcMar>
              <w:top w:w="15" w:type="dxa"/>
              <w:left w:w="72" w:type="dxa"/>
              <w:bottom w:w="15" w:type="dxa"/>
              <w:right w:w="72" w:type="dxa"/>
            </w:tcMar>
            <w:hideMark/>
          </w:tcPr>
          <w:p w:rsidR="00650B9B" w:rsidRPr="00650B9B" w:rsidRDefault="00650B9B" w:rsidP="00650B9B">
            <w:pPr>
              <w:spacing w:after="93"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CUENTAS ADUANERAS DE GARANTÍA (NIVEL PARTIDA)</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operaciones de tránsito, la declaración de este bloque no es obligatoria.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24"/>
        <w:gridCol w:w="3052"/>
        <w:gridCol w:w="5506"/>
      </w:tblGrid>
      <w:tr w:rsidR="00650B9B" w:rsidRPr="00650B9B" w:rsidTr="00650B9B">
        <w:trPr>
          <w:trHeight w:val="2466"/>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GAR.</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tipo de garantía que se utiliza, conforme a las siguientes opciones:</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Depósito.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Fideicomiso.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Línea de crédito.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Cuenta referenciada (depósito referenciado).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Prenda.</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Hipoteca.</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Títulos valor.</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Carteras de créditos del propio contribuyente.</w:t>
            </w:r>
          </w:p>
        </w:tc>
      </w:tr>
      <w:tr w:rsidR="00650B9B" w:rsidRPr="00650B9B" w:rsidTr="00650B9B">
        <w:trPr>
          <w:trHeight w:val="2651"/>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INST. EMISORA.</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institución emisora de la constancia de depósito en la cuenta, autorizada por el SAT para emitir Cuentas Aduaneras de Garantía, conforme a lo siguiente:</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BBVA México, S.A., Institución de Banca Múltiple, Grupo Financiero BBVA México.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Banco Nacional de México, S.A.</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Banco HSBC, S.A. de C.V.</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4.- </w:t>
            </w:r>
            <w:proofErr w:type="spellStart"/>
            <w:r w:rsidRPr="00650B9B">
              <w:rPr>
                <w:rFonts w:ascii="Arial" w:eastAsia="Times New Roman" w:hAnsi="Arial" w:cs="Arial"/>
                <w:color w:val="000000"/>
                <w:sz w:val="16"/>
                <w:szCs w:val="16"/>
                <w:lang w:eastAsia="es-MX"/>
              </w:rPr>
              <w:t>Bursamex</w:t>
            </w:r>
            <w:proofErr w:type="spellEnd"/>
            <w:r w:rsidRPr="00650B9B">
              <w:rPr>
                <w:rFonts w:ascii="Arial" w:eastAsia="Times New Roman" w:hAnsi="Arial" w:cs="Arial"/>
                <w:color w:val="000000"/>
                <w:sz w:val="16"/>
                <w:szCs w:val="16"/>
                <w:lang w:eastAsia="es-MX"/>
              </w:rPr>
              <w:t>, S.A. de C.V.</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 Operadora de Bolsa, S.A. de C.V.</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Vector Casa de Bolsa, S.A. de C.V.</w:t>
            </w:r>
          </w:p>
        </w:tc>
      </w:tr>
      <w:tr w:rsidR="00650B9B" w:rsidRPr="00650B9B" w:rsidTr="00650B9B">
        <w:trPr>
          <w:trHeight w:val="1186"/>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C.</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la constancia de depósito en la cuenta de garantía. Deberá ser una fecha válida anterior o igual a la fecha de validación del pedimento.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cuentas de garantía globales, el intervalo de tiempo entre la fecha de la constancia y la fecha de pago del pedimento, no podrá ser mayor a seis meses.</w:t>
            </w:r>
          </w:p>
        </w:tc>
      </w:tr>
      <w:tr w:rsidR="00650B9B" w:rsidRPr="00650B9B" w:rsidTr="00650B9B">
        <w:trPr>
          <w:trHeight w:val="2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CUENTA.</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cuenta de garantía asignado por la institución emisora.</w:t>
            </w:r>
          </w:p>
        </w:tc>
      </w:tr>
      <w:tr w:rsidR="00650B9B" w:rsidRPr="00650B9B" w:rsidTr="00650B9B">
        <w:trPr>
          <w:trHeight w:val="6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FOLIO CONSTANCIA.</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Folio correspondiente a la constancia de depósito en la cuenta de garantía. Deberá ser único por institución emisora. No podrá declararse en cero o dejarse en blanco.</w:t>
            </w:r>
          </w:p>
        </w:tc>
      </w:tr>
      <w:tr w:rsidR="00650B9B" w:rsidRPr="00650B9B" w:rsidTr="00650B9B">
        <w:trPr>
          <w:trHeight w:val="2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TOTAL DEPÓSITO.</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importe total que ampara la constancia de depósito.</w:t>
            </w:r>
          </w:p>
        </w:tc>
      </w:tr>
      <w:tr w:rsidR="00650B9B" w:rsidRPr="00650B9B" w:rsidTr="00650B9B">
        <w:trPr>
          <w:trHeight w:val="2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PRECIO ESTIMADO.</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Precio estimado que aplique a las mercancías que se están importando.</w:t>
            </w:r>
          </w:p>
        </w:tc>
      </w:tr>
      <w:tr w:rsidR="00650B9B" w:rsidRPr="00650B9B" w:rsidTr="00650B9B">
        <w:trPr>
          <w:trHeight w:val="4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 U.M. PRECIO EST.</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en unidades de medida de precio estimado para la mercancía declarada.</w:t>
            </w:r>
          </w:p>
        </w:tc>
      </w:tr>
      <w:tr w:rsidR="00650B9B" w:rsidRPr="00650B9B" w:rsidTr="00650B9B">
        <w:trPr>
          <w:trHeight w:val="493"/>
        </w:trPr>
        <w:tc>
          <w:tcPr>
            <w:tcW w:w="8984" w:type="dxa"/>
            <w:gridSpan w:val="3"/>
            <w:tcMar>
              <w:top w:w="15" w:type="dxa"/>
              <w:left w:w="72" w:type="dxa"/>
              <w:bottom w:w="15" w:type="dxa"/>
              <w:right w:w="72" w:type="dxa"/>
            </w:tcMar>
            <w:hideMark/>
          </w:tcPr>
          <w:p w:rsidR="00650B9B" w:rsidRPr="00650B9B" w:rsidRDefault="00650B9B" w:rsidP="00650B9B">
            <w:pPr>
              <w:spacing w:after="93"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DETERMINACIÓN Y/O PAGO DE CONTRIBUCIONES POR APLICACIÓN DE LOS ARTÍCULOS 2.5 DEL T-MEC, 14 DEL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ANEXO III DE LA DECISIÓN, 15 DEL ANEXO I DEL TLCAELC O DEL ACC (NIVEL PARTIDA)</w:t>
            </w:r>
          </w:p>
        </w:tc>
      </w:tr>
      <w:tr w:rsidR="00650B9B" w:rsidRPr="00650B9B" w:rsidTr="00650B9B">
        <w:trPr>
          <w:trHeight w:val="8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93"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MERCANCÍAS NO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ORIGINARIAS.</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que resulte de sumar el valor de los bienes que se hayan introducido a territorio nacional bajo un programa de diferimiento o devolución de aranceles, sobre los cuales se haya realizado el cálculo del monto IGI que se adeuda.</w:t>
            </w:r>
          </w:p>
        </w:tc>
      </w:tr>
      <w:tr w:rsidR="00650B9B" w:rsidRPr="00650B9B" w:rsidTr="00650B9B">
        <w:trPr>
          <w:trHeight w:val="693"/>
        </w:trPr>
        <w:tc>
          <w:tcPr>
            <w:tcW w:w="424"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MONTO IGI.</w:t>
            </w:r>
          </w:p>
        </w:tc>
        <w:tc>
          <w:tcPr>
            <w:tcW w:w="5507" w:type="dxa"/>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en moneda nacional que resulte de sumar el IGI correspondiente a las mercancías no originarias que se hayan introducido a territorio nacional bajo un programa de diferimiento o devolución de aranceles.</w:t>
            </w:r>
          </w:p>
        </w:tc>
      </w:tr>
      <w:tr w:rsidR="00650B9B" w:rsidRPr="00650B9B" w:rsidTr="00650B9B">
        <w:trPr>
          <w:trHeight w:val="1586"/>
        </w:trPr>
        <w:tc>
          <w:tcPr>
            <w:tcW w:w="8984" w:type="dxa"/>
            <w:gridSpan w:val="3"/>
            <w:tcMar>
              <w:top w:w="15" w:type="dxa"/>
              <w:left w:w="72" w:type="dxa"/>
              <w:bottom w:w="15" w:type="dxa"/>
              <w:right w:w="72" w:type="dxa"/>
            </w:tcMar>
            <w:hideMark/>
          </w:tcPr>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NOTA: Cuando de la determinación de contribuciones por aplicación del artículo 2.5 del T-MEC, 14 del Anexo III de la Decisión, 15 del Anexo I del TLCAELC o del ACC resulte un saldo a pagar, se deberá asentar la información en la parte derecha, en las columnas correspondientes a la contribución o aprovechamiento, forma de pago e importe, que aplique a nivel partida (P), conforme al Apéndice 12 del presente Anexo.</w:t>
            </w:r>
          </w:p>
          <w:p w:rsidR="00650B9B" w:rsidRPr="00650B9B" w:rsidRDefault="00650B9B" w:rsidP="00650B9B">
            <w:pPr>
              <w:spacing w:after="93"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suma de los importes a pagar de todas las fracciones, determinados por concepto del artículo 2.5 del T-MEC, 14 del Anexo III de la Decisión, 15 del Anexo I del TLCAELC o del ACC, deberán ser declarados en el cuadro de liquidación del pedimento.</w:t>
            </w:r>
          </w:p>
        </w:tc>
      </w:tr>
      <w:tr w:rsidR="00650B9B" w:rsidRPr="00650B9B" w:rsidTr="00650B9B">
        <w:trPr>
          <w:trHeight w:val="280"/>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OBSERVACIONES A NIVEL PARTIDA</w:t>
            </w:r>
          </w:p>
        </w:tc>
      </w:tr>
      <w:tr w:rsidR="00650B9B" w:rsidRPr="00650B9B" w:rsidTr="00650B9B">
        <w:trPr>
          <w:trHeight w:val="144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w:t>
            </w:r>
          </w:p>
        </w:tc>
        <w:tc>
          <w:tcPr>
            <w:tcW w:w="3053" w:type="dxa"/>
            <w:tcMar>
              <w:top w:w="15" w:type="dxa"/>
              <w:left w:w="72" w:type="dxa"/>
              <w:bottom w:w="15" w:type="dxa"/>
              <w:right w:w="72" w:type="dxa"/>
            </w:tcMar>
            <w:hideMark/>
          </w:tcPr>
          <w:p w:rsidR="00650B9B" w:rsidRPr="00650B9B" w:rsidRDefault="00650B9B" w:rsidP="00650B9B">
            <w:pPr>
              <w:spacing w:after="6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OBSERVACIONES A NIVEL PARTIDA.</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de que se requiera algún dato adicional al pedimento. No deberán declararse datos ya citados en alguno de los campos del pedimento.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campo no podrá utilizarse tratándose de pedimentos con clave A1, VF, VU, C1 y F5, que amparen la importación definitiva de vehículos usados, así como sus rectificaciones tramitadas con pedimentos clave R1, conforme al presente Anexo.</w:t>
            </w:r>
          </w:p>
        </w:tc>
      </w:tr>
      <w:tr w:rsidR="00650B9B" w:rsidRPr="00650B9B" w:rsidTr="00650B9B">
        <w:trPr>
          <w:trHeight w:val="280"/>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RECTIFICACIONES</w:t>
            </w:r>
          </w:p>
        </w:tc>
      </w:tr>
      <w:tr w:rsidR="00650B9B" w:rsidRPr="00650B9B" w:rsidTr="00650B9B">
        <w:trPr>
          <w:trHeight w:val="256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PEDIMENTO ORIGINAL.</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de pedimento de la operación original, integrado con quince dígitos, que corresponden 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 del año de validación del pedimento original.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dígitos, de la aduana de despacho del pedimento original.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dígitos, del número de la patente o autorización del agente aduanal, agencia aduanal, importador, exportador, apoderado aduanal, o Almacén que haya promovido la operación original.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 dígitos, del consecutivo de la operación original.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Cada uno de estos campos deberá ser separado por dos espacios en blanco.</w:t>
            </w:r>
          </w:p>
        </w:tc>
      </w:tr>
      <w:tr w:rsidR="00650B9B" w:rsidRPr="00650B9B" w:rsidTr="00650B9B">
        <w:trPr>
          <w:trHeight w:val="72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PEDIM. ORIGINAL.</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que se haya declarado en el pedimento original, conforme al Apéndice 2 del presente Anexo, vigente en la fecha de su presentación ante la aduana.</w:t>
            </w:r>
          </w:p>
        </w:tc>
      </w:tr>
      <w:tr w:rsidR="00650B9B" w:rsidRPr="00650B9B" w:rsidTr="00650B9B">
        <w:trPr>
          <w:trHeight w:val="10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CVE. PEDIM. RECT.</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a rectificar conforme al Apéndice 2 del presente Anexo, vigente en la fecha de su presentación ante la aduana.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se permitirá la rectificación de la clave de pedimento, cuando implique un cambio de régimen.</w:t>
            </w:r>
          </w:p>
        </w:tc>
      </w:tr>
      <w:tr w:rsidR="00650B9B" w:rsidRPr="00650B9B" w:rsidTr="00650B9B">
        <w:trPr>
          <w:trHeight w:val="72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PAGO RECT.</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Declaración de la fecha en que se pretende pagar las contribuciones correspondientes a la rectificación, deberá declararse la fecha con el siguiente formato DD/MM/AAAA.</w:t>
            </w:r>
          </w:p>
        </w:tc>
      </w:tr>
      <w:tr w:rsidR="00650B9B" w:rsidRPr="00650B9B" w:rsidTr="00650B9B">
        <w:trPr>
          <w:trHeight w:val="280"/>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DIFERENCIAS DE CONTRIBUCIONES (NIVEL PEDIMENTO)</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CONCEPTO.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Descripción abreviada del concepto para el que hayan surgido diferencias a liquidar.</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F.P.</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Forma de pago de las diferencias del concepto a liquidar, conforme al Apéndice 13 del presente Anexo.</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DIFERENCIA.</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en moneda nacional de las diferencias del concepto en la forma de pago a liquidar.</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EFECTIVO.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el importe total, en moneda nacional, de las diferencias a pagar en efectivo.</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 el importe total, en moneda nacional, de las diferencias a pagar en las formas de pago distintas al efectivo.</w:t>
            </w:r>
          </w:p>
        </w:tc>
      </w:tr>
      <w:tr w:rsidR="00650B9B" w:rsidRPr="00650B9B" w:rsidTr="00650B9B">
        <w:trPr>
          <w:trHeight w:val="28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53"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DIF. TOTALES.</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suma de los dos conceptos anteriores.</w:t>
            </w:r>
          </w:p>
        </w:tc>
      </w:tr>
      <w:tr w:rsidR="00650B9B" w:rsidRPr="00650B9B" w:rsidTr="00650B9B">
        <w:trPr>
          <w:trHeight w:val="1000"/>
        </w:trPr>
        <w:tc>
          <w:tcPr>
            <w:tcW w:w="8984"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NOTA: Cuando en una rectificación resulten diferencias a favor del contribuyente, el total de dichas diferencias deberá anotarse en un renglón, con sus claves de contribución y forma de pago correspondientes, de acuerdo con los Apéndices 12 y 13 del Anexo 22. Estas diferencias no deberán adicionarse a las diferencias totales.</w:t>
            </w:r>
          </w:p>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PRUEBA SUFICIENTE</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4"/>
        <w:gridCol w:w="20"/>
        <w:gridCol w:w="129"/>
        <w:gridCol w:w="2903"/>
        <w:gridCol w:w="5506"/>
      </w:tblGrid>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 DESTINO.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país al que se exporta la mercancía conforme al Apéndice 4 del presente Anexo. (Estados Unidos de América o Canadá).</w:t>
            </w:r>
          </w:p>
        </w:tc>
      </w:tr>
      <w:tr w:rsidR="00650B9B" w:rsidRPr="00650B9B" w:rsidTr="00650B9B">
        <w:trPr>
          <w:trHeight w:val="50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2.</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 PEDIMENTO EUA/CAN.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del pedimento o documento de importación que amparen las mercancías, en los Estados Unidos de América o Canadá.</w:t>
            </w:r>
          </w:p>
        </w:tc>
      </w:tr>
      <w:tr w:rsidR="00650B9B" w:rsidRPr="00650B9B" w:rsidTr="00650B9B">
        <w:trPr>
          <w:trHeight w:val="344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PRUEBA SUFICIENTE.</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que corresponda conforme a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Copia del recibo, que compruebe el pago del impuesto de importación a los Estados Unidos de América o Canadá.</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Copia del documento de importación en que conste que éste fue recibido por la autoridad aduanera de los Estados Unidos de América o Canadá.</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Copia de una resolución definitiva de la autoridad aduanera de los Estados Unidos de América o Canadá, respecto del impuesto de importación correspondiente a la importación de que se trate.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Un escrito firmado por el importador en los Estados Unidos de América o Canadá o por su representante legal.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 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tc>
      </w:tr>
      <w:tr w:rsidR="00650B9B" w:rsidRPr="00650B9B" w:rsidTr="00650B9B">
        <w:trPr>
          <w:trHeight w:val="1180"/>
        </w:trPr>
        <w:tc>
          <w:tcPr>
            <w:tcW w:w="8984" w:type="dxa"/>
            <w:gridSpan w:val="5"/>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ENCABEZADO PARA DETERMINACIÓN DE CONTRIBUCIONES A NIVEL PARTIDA PARA 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COMPLEMENTARIOS AL AMPARO DEL ARTÍCULO 2.5 DEL T-MEC</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650B9B" w:rsidRPr="00650B9B" w:rsidTr="00650B9B">
        <w:trPr>
          <w:trHeight w:val="484"/>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secuencia de la fracción que se declaró en el pedimento de retorno.</w:t>
            </w:r>
          </w:p>
        </w:tc>
      </w:tr>
      <w:tr w:rsidR="00650B9B" w:rsidRPr="00650B9B" w:rsidTr="00650B9B">
        <w:trPr>
          <w:trHeight w:val="696"/>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 arancelaria conforme a la TIGIE aplicable al bien final, declarado en el pedimento de retorno, que se exporta a los Estados Unidos de América o Canadá.</w:t>
            </w:r>
          </w:p>
        </w:tc>
      </w:tr>
      <w:tr w:rsidR="00650B9B" w:rsidRPr="00650B9B" w:rsidTr="00650B9B">
        <w:trPr>
          <w:trHeight w:val="908"/>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MERC. NO ORIG.</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que resulte de sumar el valor de los bienes que se hayan introducido a territorio nacional bajo un programa de diferimiento o devolución de aranceles, sobre los cuales se haya realizado el cálculo del monto del IGI que se adeuda.</w:t>
            </w:r>
          </w:p>
        </w:tc>
      </w:tr>
      <w:tr w:rsidR="00650B9B" w:rsidRPr="00650B9B" w:rsidTr="00650B9B">
        <w:trPr>
          <w:trHeight w:val="1120"/>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MONTO IGI.</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en moneda nacional que resulte de sumar el IGI correspondiente a los bienes que se hayan introducido a territorio nacional bajo un programa de diferimiento o devolución de aranceles, considerando el valor de los bienes determinados en moneda extranjera, al tipo de cambio vigente en la fecha en que se efectúe el pago del impuesto.</w:t>
            </w:r>
          </w:p>
        </w:tc>
      </w:tr>
      <w:tr w:rsidR="00650B9B" w:rsidRPr="00650B9B" w:rsidTr="00650B9B">
        <w:trPr>
          <w:trHeight w:val="1332"/>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TOTAL ARAN. EUA/CAN.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total en moneda nacional del impuesto pagado por la importación definitiva en los Estados Unidos de América o Canadá, del bien que se haya exportado o retornado posteriormente, aplicando el tipo de cambio en los términos del artículo 20 del CFF vigente en la fecha en que se efectúe el pago del impuesto o en la fecha en que se efectúe la determinación de los impuestos.</w:t>
            </w:r>
          </w:p>
        </w:tc>
      </w:tr>
      <w:tr w:rsidR="00650B9B" w:rsidRPr="00650B9B" w:rsidTr="00650B9B">
        <w:trPr>
          <w:trHeight w:val="908"/>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MONTO EXENTO.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en moneda nacional del impuesto determinado conforme lo declarado en el campo 4 (monto IGI) cuando sea igual o menor que el determinado en el campo 5 (ARAN. EUA/CAN), el cual nunca podrá ser inferior a cero.</w:t>
            </w:r>
          </w:p>
        </w:tc>
      </w:tr>
      <w:tr w:rsidR="00650B9B" w:rsidRPr="00650B9B" w:rsidTr="00650B9B">
        <w:trPr>
          <w:trHeight w:val="484"/>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F.P.</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forma de pago del concepto a liquidar, conforme al Apéndice 13 del presente Anexo.</w:t>
            </w:r>
          </w:p>
        </w:tc>
      </w:tr>
      <w:tr w:rsidR="00650B9B" w:rsidRPr="00650B9B" w:rsidTr="00650B9B">
        <w:trPr>
          <w:trHeight w:val="484"/>
        </w:trPr>
        <w:tc>
          <w:tcPr>
            <w:tcW w:w="424"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p>
        </w:tc>
        <w:tc>
          <w:tcPr>
            <w:tcW w:w="3053" w:type="dxa"/>
            <w:gridSpan w:val="3"/>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en moneda nacional del concepto a liquidar, para la forma de pago declarada.</w:t>
            </w:r>
          </w:p>
        </w:tc>
      </w:tr>
      <w:tr w:rsidR="00650B9B" w:rsidRPr="00650B9B" w:rsidTr="00650B9B">
        <w:trPr>
          <w:trHeight w:val="484"/>
        </w:trPr>
        <w:tc>
          <w:tcPr>
            <w:tcW w:w="8984" w:type="dxa"/>
            <w:gridSpan w:val="5"/>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cada una de las partidas del pedimento complementario se deberán declarar los datos que a continuación se mencionan, tantas veces como sea necesario, por cada secuencia y fracción, declarada en el sub-bloque anterior.</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p>
        </w:tc>
        <w:tc>
          <w:tcPr>
            <w:tcW w:w="3033"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UMT.</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Unidad de medida de la tarifa utilizada en los Estados Unidos de América o Canadá de las mercancías importadas a esos países.</w:t>
            </w:r>
          </w:p>
        </w:tc>
      </w:tr>
      <w:tr w:rsidR="00650B9B" w:rsidRPr="00650B9B" w:rsidTr="00650B9B">
        <w:trPr>
          <w:trHeight w:val="696"/>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10.</w:t>
            </w:r>
          </w:p>
        </w:tc>
        <w:tc>
          <w:tcPr>
            <w:tcW w:w="3033"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UMT.</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correspondiente conforme a la unidad de medida de la tarifa de importación utilizada en los Estados Unidos de América o Canadá de las mercancías importadas a esos países.</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11.</w:t>
            </w:r>
          </w:p>
        </w:tc>
        <w:tc>
          <w:tcPr>
            <w:tcW w:w="3033"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 EUA/CAN.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fracción arancelaria aplicable al bien final importado a los Estados Unidos de América o Canadá.</w:t>
            </w:r>
          </w:p>
        </w:tc>
      </w:tr>
      <w:tr w:rsidR="00650B9B" w:rsidRPr="00650B9B" w:rsidTr="00650B9B">
        <w:trPr>
          <w:trHeight w:val="484"/>
        </w:trPr>
        <w:tc>
          <w:tcPr>
            <w:tcW w:w="444"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12.</w:t>
            </w:r>
          </w:p>
        </w:tc>
        <w:tc>
          <w:tcPr>
            <w:tcW w:w="3033" w:type="dxa"/>
            <w:gridSpan w:val="2"/>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TASA EUA/CAN.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tasa del impuesto de importación aplicada a cada bien por su importación a los Estados Unidos de América o Canadá.</w:t>
            </w:r>
          </w:p>
        </w:tc>
      </w:tr>
      <w:tr w:rsidR="00650B9B" w:rsidRPr="00650B9B" w:rsidTr="00650B9B">
        <w:trPr>
          <w:trHeight w:val="964"/>
        </w:trPr>
        <w:tc>
          <w:tcPr>
            <w:tcW w:w="444" w:type="dxa"/>
            <w:gridSpan w:val="2"/>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13.</w:t>
            </w:r>
          </w:p>
        </w:tc>
        <w:tc>
          <w:tcPr>
            <w:tcW w:w="3033" w:type="dxa"/>
            <w:gridSpan w:val="2"/>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ARAN. EUA/CAN.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del impuesto pagado por la importación definitiva en los Estados Unidos de América o Canadá, del bien que se haya exportado o retornado posteriormente. Este monto deberá señalarse en la moneda del país de importación.</w:t>
            </w:r>
          </w:p>
        </w:tc>
      </w:tr>
      <w:tr w:rsidR="00650B9B" w:rsidRPr="00650B9B" w:rsidTr="00650B9B">
        <w:trPr>
          <w:trHeight w:val="1496"/>
        </w:trPr>
        <w:tc>
          <w:tcPr>
            <w:tcW w:w="8984" w:type="dxa"/>
            <w:gridSpan w:val="5"/>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ENCABEZADO PARA DETERMINACIÓN DE CONTRIBUCIONES A NIVEL PARTIDA PARA 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COMPLEMENTARIOS AL AMPARO DE LOS ARTÍCULOS 14 DEL ANEXO III DE LA DECISIÓN, 15 DEL ANEXO I DEL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TLCAELC O DEL ACC</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650B9B" w:rsidRPr="00650B9B" w:rsidTr="00650B9B">
        <w:trPr>
          <w:trHeight w:val="316"/>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SEC.</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secuencia de la fracción en el pedimento.</w:t>
            </w:r>
          </w:p>
        </w:tc>
      </w:tr>
      <w:tr w:rsidR="00650B9B" w:rsidRPr="00650B9B" w:rsidTr="00650B9B">
        <w:trPr>
          <w:trHeight w:val="748"/>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 arancelaria conforme a la TIGIE aplicable al bien final, declarado en el pedimento de retorno, que se exporta a alguno de los Estados miembros de la Comunidad o de la AELC o del Reino Unido.</w:t>
            </w:r>
          </w:p>
        </w:tc>
      </w:tr>
      <w:tr w:rsidR="00650B9B" w:rsidRPr="00650B9B" w:rsidTr="00650B9B">
        <w:trPr>
          <w:trHeight w:val="964"/>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MERC. NO ORIG.</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que resulte de sumar el valor de los bienes que se hayan introducido a territorio nacional bajo un programa de diferimiento o devolución de aranceles, sobre los cuales se haya realizado el cálculo del monto del IGI que se adeuda.</w:t>
            </w:r>
          </w:p>
        </w:tc>
      </w:tr>
      <w:tr w:rsidR="00650B9B" w:rsidRPr="00650B9B" w:rsidTr="00650B9B">
        <w:trPr>
          <w:trHeight w:val="748"/>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MONTO IGI.</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monto en moneda nacional que resulte de sumar el IGI correspondiente a las mercancías no originarias que se hayan introducido a territorio nacional bajo un programa de diferimiento o devolución de aranceles.</w:t>
            </w:r>
          </w:p>
        </w:tc>
      </w:tr>
      <w:tr w:rsidR="00650B9B" w:rsidRPr="00650B9B" w:rsidTr="00650B9B">
        <w:trPr>
          <w:trHeight w:val="532"/>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F.P.</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forma de pago del concepto a liquidar, conforme al Apéndice 13 del presente Anexo.</w:t>
            </w:r>
          </w:p>
        </w:tc>
      </w:tr>
      <w:tr w:rsidR="00650B9B" w:rsidRPr="00650B9B" w:rsidTr="00650B9B">
        <w:trPr>
          <w:trHeight w:val="532"/>
        </w:trPr>
        <w:tc>
          <w:tcPr>
            <w:tcW w:w="573" w:type="dxa"/>
            <w:gridSpan w:val="3"/>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p>
        </w:tc>
        <w:tc>
          <w:tcPr>
            <w:tcW w:w="2904"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en moneda nacional del concepto a liquidar, para la forma de pago declarada.</w:t>
            </w:r>
          </w:p>
        </w:tc>
      </w:tr>
      <w:tr w:rsidR="00650B9B" w:rsidRPr="00650B9B" w:rsidTr="00650B9B">
        <w:trPr>
          <w:trHeight w:val="316"/>
        </w:trPr>
        <w:tc>
          <w:tcPr>
            <w:tcW w:w="8984" w:type="dxa"/>
            <w:gridSpan w:val="5"/>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DISTRIBUCIÓN DE COPIAS</w:t>
            </w:r>
          </w:p>
        </w:tc>
      </w:tr>
      <w:tr w:rsidR="00650B9B" w:rsidRPr="00650B9B" w:rsidTr="00650B9B">
        <w:trPr>
          <w:trHeight w:val="644"/>
        </w:trPr>
        <w:tc>
          <w:tcPr>
            <w:tcW w:w="8984" w:type="dxa"/>
            <w:gridSpan w:val="5"/>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pedimento se presentará en un ejemplar, destinado al Importador o Exportador.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la parte inferior derecha deberá llevar impresa la leyenda que corresponda conforme a lo siguiente:</w:t>
            </w:r>
          </w:p>
        </w:tc>
      </w:tr>
      <w:tr w:rsidR="00650B9B" w:rsidRPr="00650B9B" w:rsidTr="00650B9B">
        <w:trPr>
          <w:trHeight w:val="966"/>
        </w:trPr>
        <w:tc>
          <w:tcPr>
            <w:tcW w:w="8984" w:type="dxa"/>
            <w:gridSpan w:val="5"/>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Destino/origen: interior del país.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Destino/origen: región fronteriza.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Destino/origen: franja fronteriza.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77"/>
        <w:gridCol w:w="5505"/>
      </w:tblGrid>
      <w:tr w:rsidR="00650B9B" w:rsidRPr="00650B9B" w:rsidTr="00650B9B">
        <w:trPr>
          <w:trHeight w:val="766"/>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jc w:val="both"/>
              <w:divId w:val="1118571476"/>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el destino de la mercancía sea el interior del país, se trate de exportación, de pedimento complementario o pedimento de tránsito, la forma en que se imprimirá el pedimento deberá ser blanca, cuando sea a las franjas fronterizas, amarilla y en el caso de la región fronteriza, verde.</w:t>
            </w:r>
          </w:p>
        </w:tc>
      </w:tr>
      <w:tr w:rsidR="00650B9B" w:rsidRPr="00650B9B" w:rsidTr="00650B9B">
        <w:trPr>
          <w:trHeight w:val="544"/>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ningún caso la mercancía podrá circular con el ejemplar por una zona del país diferente a la que corresponda conforme al color, excepto del blanco que podrá circular por todo el país.</w:t>
            </w:r>
          </w:p>
        </w:tc>
      </w:tr>
      <w:tr w:rsidR="00650B9B" w:rsidRPr="00650B9B" w:rsidTr="00650B9B">
        <w:trPr>
          <w:trHeight w:val="544"/>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 xml:space="preserve">El pedimento deberá llevar la </w:t>
            </w:r>
            <w:proofErr w:type="spellStart"/>
            <w:r w:rsidRPr="00650B9B">
              <w:rPr>
                <w:rFonts w:ascii="Arial" w:eastAsia="Times New Roman" w:hAnsi="Arial" w:cs="Arial"/>
                <w:color w:val="000000"/>
                <w:sz w:val="16"/>
                <w:szCs w:val="16"/>
                <w:lang w:eastAsia="es-MX"/>
              </w:rPr>
              <w:t>e.firma</w:t>
            </w:r>
            <w:proofErr w:type="spellEnd"/>
            <w:r w:rsidRPr="00650B9B">
              <w:rPr>
                <w:rFonts w:ascii="Arial" w:eastAsia="Times New Roman" w:hAnsi="Arial" w:cs="Arial"/>
                <w:color w:val="000000"/>
                <w:sz w:val="16"/>
                <w:szCs w:val="16"/>
                <w:lang w:eastAsia="es-MX"/>
              </w:rPr>
              <w:t xml:space="preserve"> expedida por el SAT, así como la leyenda de referencia al pago de las contribuciones mediante el servicio de pago electrónico, en el espacio designado en el pie de página descrito anteriormente.</w:t>
            </w:r>
          </w:p>
        </w:tc>
      </w:tr>
      <w:tr w:rsidR="00650B9B" w:rsidRPr="00650B9B" w:rsidTr="00650B9B">
        <w:trPr>
          <w:trHeight w:val="988"/>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Las claves o códigos internos que se deberán utilizar para todos los fines de los sistemas SAAI M3 o SAAI y de las instituciones de crédito autorizadas para el cobro de contribuciones de comercio exterior, así como los aspectos relativos a las estadísticas y a los programas </w:t>
            </w:r>
            <w:proofErr w:type="spellStart"/>
            <w:r w:rsidRPr="00650B9B">
              <w:rPr>
                <w:rFonts w:ascii="Arial" w:eastAsia="Times New Roman" w:hAnsi="Arial" w:cs="Arial"/>
                <w:color w:val="000000"/>
                <w:sz w:val="16"/>
                <w:szCs w:val="16"/>
                <w:lang w:eastAsia="es-MX"/>
              </w:rPr>
              <w:t>prevalidadores</w:t>
            </w:r>
            <w:proofErr w:type="spellEnd"/>
            <w:r w:rsidRPr="00650B9B">
              <w:rPr>
                <w:rFonts w:ascii="Arial" w:eastAsia="Times New Roman" w:hAnsi="Arial" w:cs="Arial"/>
                <w:color w:val="000000"/>
                <w:sz w:val="16"/>
                <w:szCs w:val="16"/>
                <w:lang w:eastAsia="es-MX"/>
              </w:rPr>
              <w:t>, serán contemplados en los manuales del SAAI o del SAAI M3, siendo éstos los instrumentos que determinarán las claves a utilizar.</w:t>
            </w:r>
          </w:p>
        </w:tc>
      </w:tr>
      <w:tr w:rsidR="00650B9B" w:rsidRPr="00650B9B" w:rsidTr="00650B9B">
        <w:trPr>
          <w:trHeight w:val="316"/>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INSTRUCTIVO DE LLENADO DEL PEDIMENTO DE TRÁNSITO PARA EL TRANSBORDO</w:t>
            </w:r>
          </w:p>
        </w:tc>
      </w:tr>
      <w:tr w:rsidR="00650B9B" w:rsidRPr="00650B9B" w:rsidTr="00650B9B">
        <w:trPr>
          <w:trHeight w:val="316"/>
        </w:trPr>
        <w:tc>
          <w:tcPr>
            <w:tcW w:w="3477" w:type="dxa"/>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 CAMPO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CONTENIDO</w:t>
            </w:r>
          </w:p>
        </w:tc>
      </w:tr>
      <w:tr w:rsidR="00650B9B" w:rsidRPr="00650B9B" w:rsidTr="00650B9B">
        <w:trPr>
          <w:trHeight w:val="2576"/>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PEDIMENTO.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número lo integran dos campos constituidos por once dígitos en total; el primero de los campos corresponderá al número de la patente del agente aduanal o la autorización de la agencia aduanal, del apoderado aduanal, o importador, exportador, según se trate. Si éste requiere menos de cuatro dígitos se antepondrán ceros para completar el campo.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segundo campo se formará con siete dígitos, los cuales serán una numeración progresiva asignada por cada agente aduanal, agencia aduanal, apoderado aduanal, importador o exportador, respecto de todos los tipos de pedimento que tramite, empezando cada año con el número progresivo 000001 que irá antecedido por el último dígito del año en que se está formulando el pedimento.</w:t>
            </w:r>
          </w:p>
        </w:tc>
      </w:tr>
      <w:tr w:rsidR="00650B9B" w:rsidRPr="00650B9B" w:rsidTr="00650B9B">
        <w:trPr>
          <w:trHeight w:val="78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TIPO DE OPERACIÓN.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identifica la operación.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Importación.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Exportación.</w:t>
            </w:r>
          </w:p>
        </w:tc>
      </w:tr>
      <w:tr w:rsidR="00650B9B" w:rsidRPr="00650B9B" w:rsidTr="00650B9B">
        <w:trPr>
          <w:trHeight w:val="92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CLAVE DE PEDIMENTO.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 de que se trate, conforme al Apéndice 2 del presente Anexo.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R1 se anotará cuando se trate de rectificación a pedimento de tránsito para el transbordo.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ADUANA/SECCIÓN ORIGEN.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ADUANA/SECCIÓN en la que se origina el tránsito, conforme al Apéndice 1 del presente Anexo.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ADUANA/SECCIÓN DESTINO.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ADUANA/SECCIÓN a la que está adscrito el aeropuerto de despacho, conforme al Apéndice 1 del presente Anexo.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PAÍS DE ORIGEN.</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país de origen de la mercancía, conforme al Apéndice 4 del presente Anexo.</w:t>
            </w:r>
          </w:p>
        </w:tc>
      </w:tr>
      <w:tr w:rsidR="00650B9B" w:rsidRPr="00650B9B" w:rsidTr="00650B9B">
        <w:trPr>
          <w:trHeight w:val="10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tipo de cambio del peso mexicano con respecto al dólar de los Estados Unidos de América, para efectos fiscales, vigentes en la fecha de entrada de la mercancía a territorio nacional a que se refiere el artículo 56, fracción I de la Ley o en la fecha de pago de las contribuciones de acuerdo al artículo 83, tercer párrafo de la Ley.</w:t>
            </w:r>
          </w:p>
        </w:tc>
      </w:tr>
      <w:tr w:rsidR="00650B9B" w:rsidRPr="00650B9B" w:rsidTr="00650B9B">
        <w:trPr>
          <w:trHeight w:val="8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ENTRADA.</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fecha de entrada de la mercancía a territorio nacional, como lo establece el artículo 56, fracción I, inciso c) de la Ley o en la fecha de pago de las contribuciones de acuerdo al artículo 83, tercer párrafo de la misma Ley.</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DE ARRIBO DEL TRÁNSITO.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fecha de presentación de las mercancías para su despacho en el aeropuerto de destino.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IMPORTADOR/DESTINATARIO.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o razón social del importador destinatario, tal como lo haya manifestado para efecto del RFC.</w:t>
            </w:r>
          </w:p>
        </w:tc>
      </w:tr>
      <w:tr w:rsidR="00650B9B" w:rsidRPr="00650B9B" w:rsidTr="00650B9B">
        <w:trPr>
          <w:trHeight w:val="2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RFC del IMPORTADOR/DESTINATARIO.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DOMICILIO.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domicilio del importador, destinatario tal como lo haya manifestado para efectos del RFC.</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LÍNEA AÉREA (1).</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 la línea aérea que transporta las mercancías del extranjero al primer aeropuerto nacional.</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DE VUELO.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vuelo en el que se transportan las mercancías del extranjero al primer aeropuerto nacional.</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MATRÍCULA No.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matrícula de la aeronave que transporta la carga del extranjero al primer aeropuerto nacional.</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LÍNEA AÉREA (2).</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 la línea aérea que transporta las mercancías del primer aeropuerto nacional al aeropuerto de destino.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DE VUELO.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vuelo en el que se transportan las mercancías del primer aeropuerto nacional al aeropuerto de destino.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MATRÍCULA.</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matrícula de la aeronave que transporta la carga del primer aeropuerto nacional al aeropuerto de destino.</w:t>
            </w:r>
          </w:p>
        </w:tc>
      </w:tr>
      <w:tr w:rsidR="00650B9B" w:rsidRPr="00650B9B" w:rsidTr="00650B9B">
        <w:trPr>
          <w:trHeight w:val="2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RFC del transportista (línea aérea).</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DE REGISTRO LOCAL.</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registro local que le haya asignado la aduana en que se promueve el tránsito.</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DOMICILIO.</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domicilio fiscal del transportista (línea aérea), tal como lo haya manifestado para efectos del RFC.</w:t>
            </w:r>
          </w:p>
        </w:tc>
      </w:tr>
      <w:tr w:rsidR="00650B9B" w:rsidRPr="00650B9B" w:rsidTr="00650B9B">
        <w:trPr>
          <w:trHeight w:val="4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M.E.</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valor total de los CFDI o documentos equivalentes que amparan las mercancías, en la unidad monetaria utilizada en la facturación.</w:t>
            </w:r>
          </w:p>
        </w:tc>
      </w:tr>
      <w:tr w:rsidR="00650B9B" w:rsidRPr="00650B9B" w:rsidTr="00650B9B">
        <w:trPr>
          <w:trHeight w:val="66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DLS.</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equivalente en dólares de los Estados Unidos de América del valor total de las mercancías asentadas en el pedimento, que amparan los CFDI o documentos equivalentes en moneda extranjera.</w:t>
            </w:r>
          </w:p>
        </w:tc>
      </w:tr>
      <w:tr w:rsidR="00650B9B" w:rsidRPr="00650B9B" w:rsidTr="00650B9B">
        <w:trPr>
          <w:trHeight w:val="1580"/>
        </w:trPr>
        <w:tc>
          <w:tcPr>
            <w:tcW w:w="3477" w:type="dxa"/>
            <w:tcMar>
              <w:top w:w="15" w:type="dxa"/>
              <w:left w:w="72" w:type="dxa"/>
              <w:bottom w:w="15" w:type="dxa"/>
              <w:right w:w="72"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CFDI O DOCUMENTOS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EQUIVALENTES, GUÍAS AÉREAS.</w:t>
            </w:r>
          </w:p>
        </w:tc>
        <w:tc>
          <w:tcPr>
            <w:tcW w:w="5507"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El número que corresponda al total de los CFDI, documentos equivalentes o guías aéreas que amparan las mercancías.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Números/fechas.- El número y la fecha de cada uno de los CFDI, documentos equivalentes o guías aéreas que amparan las mercancías.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Forma de facturación.- La forma de facturación de acuerdo a los INCOTERMS internacionales vigentes, conforme al Apéndice 14 del presente Anexo.</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PROVEEDOR(ES).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o denominación del proveedor de las mercancías, la dirección comercial, indicando el Estado y la ciudad que corresponda.</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BULTOS: CANTIDAD/MARCAS Y</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NÚMEROS.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total de bultos que contienen las mercancías, así como las marcas y número de los mismos.</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DESCRIPCIÓN DE LAS MERCANCÍAS.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descripción, naturaleza y características técnicas y comerciales necesarias y suficientes para determinar su clasificación arancelaria.</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PRECIO UNITARIO.</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resultado de dividir el valor en aduana entre la cantidad en unidades de comercialización, de cada una de las mercancías.</w:t>
            </w:r>
          </w:p>
        </w:tc>
      </w:tr>
      <w:tr w:rsidR="00650B9B" w:rsidRPr="00650B9B" w:rsidTr="00650B9B">
        <w:trPr>
          <w:trHeight w:val="33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29.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EN ADUANA.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valor en aduana de las mercancías en moneda nacional.</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UNIDAD DE MEDIDA.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unidad de medida de comercialización de las mercancías conforme al Apéndice 7 del presente Anexo.</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CANTIDAD.</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de mercancías en unidades de comercialización, de acuerdo a lo señalado en el CFDI o en el documento equivalente.</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76"/>
        <w:gridCol w:w="5506"/>
      </w:tblGrid>
      <w:tr w:rsidR="00650B9B" w:rsidRPr="00650B9B" w:rsidTr="00650B9B">
        <w:trPr>
          <w:trHeight w:val="135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PERMISO(S), AUTORIZACIÓN(ES),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IDENTIFICADORES, 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NÚMERO(S) Y FIRMA(S).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clave del documento que compruebe el cumplimiento de las obligaciones en materia de regulaciones y restricciones no arancelarias, e identificadores conforme al Apéndice 8 y/o 9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de documento mencionado y la firma electrónica de ocho caracteres, que se da de acuerdo al permiso o certificado proporcionado.</w:t>
            </w:r>
          </w:p>
        </w:tc>
      </w:tr>
      <w:tr w:rsidR="00650B9B" w:rsidRPr="00650B9B" w:rsidTr="00650B9B">
        <w:trPr>
          <w:trHeight w:val="5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33.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ACUSE ELECTRÓNICO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VALIDACIÓN.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anotará el acuse electrónico de validación, compuesto de ocho caracteres con el cual se comprueba que el pedimento ha sido validado.</w:t>
            </w:r>
          </w:p>
        </w:tc>
      </w:tr>
      <w:tr w:rsidR="00650B9B" w:rsidRPr="00650B9B" w:rsidTr="00650B9B">
        <w:trPr>
          <w:trHeight w:val="135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CÓDIGO DE BARRAS.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código de barras impreso por el agente aduanal, agencia aduanal, apoderado aduanal, importador o exportador, conforme al formato establecido por la AGR, conforme al Apéndice 17 del presente Anexo.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código de barras deberá imprimirse en la copia destinada al transportista.</w:t>
            </w:r>
          </w:p>
        </w:tc>
      </w:tr>
      <w:tr w:rsidR="00650B9B" w:rsidRPr="00650B9B" w:rsidTr="00650B9B">
        <w:trPr>
          <w:trHeight w:val="1360"/>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LIQUIDACIÓN PROVISIONAL.</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Forma de pago. - La clave de la forma de pago de las contribuciones y cuotas compensatorias o medidas de transición determinadas provisionalmente.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Impuestos.- La cantidad a pagar por concepto de impuestos causados, determinados provisionalmente.</w:t>
            </w:r>
          </w:p>
        </w:tc>
      </w:tr>
      <w:tr w:rsidR="00650B9B" w:rsidRPr="00650B9B" w:rsidTr="00650B9B">
        <w:trPr>
          <w:trHeight w:val="564"/>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ENGOMADOS O CANDADOS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ASIGNADOS.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número o números del (los) engomados o candados asignados.</w:t>
            </w:r>
          </w:p>
        </w:tc>
      </w:tr>
      <w:tr w:rsidR="00650B9B" w:rsidRPr="00650B9B" w:rsidTr="00650B9B">
        <w:trPr>
          <w:trHeight w:val="1028"/>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OBSERVACIONES.</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Las autorizaciones distintas a las que corresponda mencionar en el campo permiso(s), autorización(es) e identificadores, clave/número(s)/firma o algún dato adicional al pedimento.- Las marcas, números, series de las mercancías o especificaciones adicionales.</w:t>
            </w:r>
          </w:p>
        </w:tc>
      </w:tr>
      <w:tr w:rsidR="00650B9B" w:rsidRPr="00650B9B" w:rsidTr="00650B9B">
        <w:trPr>
          <w:trHeight w:val="796"/>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AGENTE ADUANAL, AGENCIA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ADUANAL, APODERADO ADUANAL 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REPRESENTANTE LEGAL.</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completo y la firma del agente aduanal, agencia aduanal, apoderado aduanal o representante legal.</w:t>
            </w:r>
          </w:p>
        </w:tc>
      </w:tr>
      <w:tr w:rsidR="00650B9B" w:rsidRPr="00650B9B" w:rsidTr="00650B9B">
        <w:trPr>
          <w:trHeight w:val="564"/>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39.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REPRESENTANTE DE LA LÍNEA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AÉREA.</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completo y la firma del representante de la línea aérea.</w:t>
            </w:r>
          </w:p>
        </w:tc>
      </w:tr>
      <w:tr w:rsidR="00650B9B" w:rsidRPr="00650B9B" w:rsidTr="00650B9B">
        <w:trPr>
          <w:trHeight w:val="564"/>
        </w:trPr>
        <w:tc>
          <w:tcPr>
            <w:tcW w:w="3477" w:type="dxa"/>
            <w:tcMar>
              <w:top w:w="15" w:type="dxa"/>
              <w:left w:w="72" w:type="dxa"/>
              <w:bottom w:w="15" w:type="dxa"/>
              <w:right w:w="72" w:type="dxa"/>
            </w:tcMar>
            <w:hideMark/>
          </w:tcPr>
          <w:p w:rsidR="00650B9B" w:rsidRPr="00650B9B" w:rsidRDefault="00650B9B" w:rsidP="00650B9B">
            <w:pPr>
              <w:spacing w:after="10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40.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ENCARGADO DE LA VERIFICACIÓN.</w:t>
            </w:r>
          </w:p>
        </w:tc>
        <w:tc>
          <w:tcPr>
            <w:tcW w:w="550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nombre completo y firma del encargado de efectuar el reconocimiento aduanero.</w:t>
            </w:r>
          </w:p>
        </w:tc>
      </w:tr>
      <w:tr w:rsidR="00650B9B" w:rsidRPr="00650B9B" w:rsidTr="00650B9B">
        <w:trPr>
          <w:trHeight w:val="332"/>
        </w:trPr>
        <w:tc>
          <w:tcPr>
            <w:tcW w:w="8984" w:type="dxa"/>
            <w:gridSpan w:val="2"/>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Nota: </w:t>
            </w:r>
            <w:r w:rsidRPr="00650B9B">
              <w:rPr>
                <w:rFonts w:ascii="Arial" w:eastAsia="Times New Roman" w:hAnsi="Arial" w:cs="Arial"/>
                <w:color w:val="000000"/>
                <w:sz w:val="16"/>
                <w:szCs w:val="16"/>
                <w:lang w:eastAsia="es-MX"/>
              </w:rPr>
              <w:t>El pedimento de tránsito para el transbordo se presentará en los siguientes ejemplares:</w:t>
            </w:r>
          </w:p>
        </w:tc>
      </w:tr>
    </w:tbl>
    <w:p w:rsidR="00650B9B" w:rsidRPr="00650B9B" w:rsidRDefault="00650B9B" w:rsidP="00650B9B">
      <w:pPr>
        <w:shd w:val="clear" w:color="auto" w:fill="FFFFFF"/>
        <w:spacing w:after="100" w:line="240" w:lineRule="auto"/>
        <w:ind w:hanging="153"/>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Original.- ANAM.</w:t>
      </w:r>
    </w:p>
    <w:p w:rsidR="00650B9B" w:rsidRPr="00650B9B" w:rsidRDefault="00650B9B" w:rsidP="00650B9B">
      <w:pPr>
        <w:shd w:val="clear" w:color="auto" w:fill="FFFFFF"/>
        <w:spacing w:after="100" w:line="240" w:lineRule="auto"/>
        <w:ind w:hanging="153"/>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Copia.- Transportista.</w:t>
      </w:r>
    </w:p>
    <w:p w:rsidR="00650B9B" w:rsidRPr="00650B9B" w:rsidRDefault="00650B9B" w:rsidP="00650B9B">
      <w:pPr>
        <w:shd w:val="clear" w:color="auto" w:fill="FFFFFF"/>
        <w:spacing w:after="100" w:line="240" w:lineRule="auto"/>
        <w:ind w:hanging="153"/>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Copia.- Importador.</w:t>
      </w:r>
    </w:p>
    <w:p w:rsidR="00650B9B" w:rsidRPr="00650B9B" w:rsidRDefault="00650B9B" w:rsidP="00650B9B">
      <w:pPr>
        <w:shd w:val="clear" w:color="auto" w:fill="FFFFFF"/>
        <w:spacing w:after="100" w:line="240" w:lineRule="auto"/>
        <w:ind w:hanging="153"/>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Copia.- Agente Aduanal o Agencia Aduanal.</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ADUANA-SECCIÓN</w:t>
      </w:r>
    </w:p>
    <w:tbl>
      <w:tblPr>
        <w:tblW w:w="0" w:type="auto"/>
        <w:tblCellMar>
          <w:top w:w="15" w:type="dxa"/>
          <w:left w:w="15" w:type="dxa"/>
          <w:bottom w:w="15" w:type="dxa"/>
          <w:right w:w="15" w:type="dxa"/>
        </w:tblCellMar>
        <w:tblLook w:val="04A0" w:firstRow="1" w:lastRow="0" w:firstColumn="1" w:lastColumn="0" w:noHBand="0" w:noVBand="1"/>
      </w:tblPr>
      <w:tblGrid>
        <w:gridCol w:w="946"/>
        <w:gridCol w:w="1022"/>
        <w:gridCol w:w="7010"/>
      </w:tblGrid>
      <w:tr w:rsidR="00650B9B" w:rsidRPr="00650B9B" w:rsidTr="00650B9B">
        <w:trPr>
          <w:trHeight w:val="371"/>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Aduana</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Sección</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Denominación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ACAPULCO, ACAPULCO DE JUÁREZ, GUERRERO.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JUAN N. ÁLVAREZ, ACAPULCO, GUERRERO.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AGUA PRIETA, AGUA PRIETA, SONORA.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SUBTENIENTE LÓPEZ, SUBTENIENTE LÓPEZ, QUINTANA ROO.</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SUBTENIENTE LÓPEZ II "CHACTEMAL", OTHÓN P. BLANCO, CHETUMAL, QUINTANA ROO.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DEL CARMEN, CIUDAD DEL CARMEN, CAMPECHE.</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SEYBAPLAYA, CHAMPOTÓN, CAMPECHE.</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07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JUÁREZ, JUÁREZ, CHIHUAHUA.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PUENTE INTERNACIONAL ZARAGOZA ISLETA, JUÁREZ, CHIHUAHUA.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JERÓNIMO-SANTA TERESA, JUÁREZ, CHIHUAHUA.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ABRAHAM GONZÁLEZ, JUÁREZ, CHIHUAHUA.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GUADALUPE-TORNILLO, GUADALUPE, CHIHUAHUA.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COATZACOALCOS, COATZACOALCOS, VERACRUZ.</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ENSENADA, ENSENADA, BAJA CALIFORNIA.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GUAYMAS, GUAYMAS, SONORA.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PAZ, LA PAZ,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JOSÉ DEL CABO, LOS CABOS,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SANTA ROSALÍA, MULEGÉ,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PICHILINGÜE, LA PAZ,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LOS OLIVOS, LA PAZ, BAJA CALIFORNIA SUR.</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MANZANILLO, MANZANILLO, COLIMA.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ARMERÍA, ARMERÍA, COLIMA.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MATAMOROS, MATAMOROS,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LUCIO BLANCO-LOS INDIOS, MATAMOROS,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FERROVIARIA DE MATAMOROS, MATAMOROS,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EL MEZQUITAL, MATAMOROS, TAMAULIPAS.</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SERVANDO CANALES, MATAMOROS,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MAZATLÁN, MAZATLÁN, SINALOA.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TOPOLOBAMPO, AHOME, SINALOA.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MEXICALI, MEXICALI, BAJA CALIFORNIA.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LOS ALGODONES, MEXICALI, BAJA CALIFORNIA.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FELIPE, MEXICALI, BAJA CALIFORNIA.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MÉXICO, CIUDAD DE MÉXICO.</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IMPORTACIÓN Y EXPORTACIÓN DE CONTENEDORES, ALCALDÍA AZCAPOTZALCO, CIUDAD DE MÉXICO.</w:t>
            </w:r>
          </w:p>
        </w:tc>
      </w:tr>
      <w:tr w:rsidR="00650B9B" w:rsidRPr="00650B9B" w:rsidTr="00650B9B">
        <w:trPr>
          <w:trHeight w:val="371"/>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NACO, NACO, SONORA.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45"/>
        <w:gridCol w:w="1022"/>
        <w:gridCol w:w="7011"/>
      </w:tblGrid>
      <w:tr w:rsidR="00650B9B" w:rsidRPr="00650B9B" w:rsidTr="00650B9B">
        <w:trPr>
          <w:trHeight w:val="371"/>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NOGALES, NOGALES, SONORA.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23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SÁSABE, SÁRIC, SONORA.</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IGNACIO PESQUEIRA GARCÍA, HERMOSILLO, SONORA.</w:t>
            </w:r>
          </w:p>
        </w:tc>
      </w:tr>
      <w:tr w:rsidR="00650B9B" w:rsidRPr="00650B9B" w:rsidTr="00650B9B">
        <w:trPr>
          <w:trHeight w:val="58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OBREGÓN ADYACENTE AL AEROPUERTO DE CIUDAD OBREGÓN, CAJEME, SONORA.</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CULIACÁN, CULIACÁN, SINALOA.</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NUEVO LAREDO, NUEVO LAREDO,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ESTACIÓN SÁNCHEZ, NUEVO LAREDO, TAMAULIPAS.</w:t>
            </w:r>
          </w:p>
        </w:tc>
      </w:tr>
      <w:tr w:rsidR="00650B9B" w:rsidRPr="00650B9B" w:rsidTr="00650B9B">
        <w:trPr>
          <w:trHeight w:val="58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NUEVO LAREDO "QUETZALCÓATL", NUEVO LAREDO,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OJINAGA, OJINAGA, CHIHUAHUA.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PALOMAS, PUERTO PALOMAS, CHIHUAHUA.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PIEDRAS NEGRAS, PIEDRAS NEGRAS, COAHUILA DE ZARAGOZA.</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PLAN DE GUADALUPE, RAMOS ARIZPE, COAHUILA DE ZARAGOZA.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RÍO ESCONDIDO, NAVA, COAHUILA DE ZARAGOZA.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PROGRESO, PROGRESO, YUCATÁN.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LIC. MANUEL CRESCENCIO REJÓN, MÉRIDA, YUCATÁN.</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REYNOSA, REYNOSA,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LAS FLORES, RÍO BRAVO,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LUCIO BLANCO, REYNOSA,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RÍO BRAVO-DONNA, RÍO BRAVO,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ANZALDÚAS, REYNOSA, TAMAULIPAS.</w:t>
            </w:r>
          </w:p>
        </w:tc>
      </w:tr>
      <w:tr w:rsidR="00650B9B" w:rsidRPr="00650B9B" w:rsidTr="00650B9B">
        <w:trPr>
          <w:trHeight w:val="58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PEDRO JOSÉ MÉNDEZ, VICTORIA,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SALINA CRUZ, SALINA CRUZ, OAXACA.</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CHIAPAS, TAPACHULA, CHIAPAS.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LUIS RÍO COLORADO, SAN LUIS RÍO COLORADO, SONORA.</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MIGUEL ALEMÁN, MIGUEL ALEMÁN,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GUERRERO, GUERRERO, TAMAULIPAS.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HIDALGO, CIUDAD HIDALGO, CHIAPAS.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TALISMÁN, TUXTLA CHICO, CHIAPAS.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CUAUHTÉMOC, FRONTERA COMALAPA, CHIAPAS.</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TAPACHULA, TAPACHULA, CHIAPAS.</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OAXACA, SANTA CRUZ XOXOCOTLÁN, OAXACA.</w:t>
            </w:r>
          </w:p>
        </w:tc>
      </w:tr>
      <w:tr w:rsidR="00650B9B" w:rsidRPr="00650B9B" w:rsidTr="00650B9B">
        <w:trPr>
          <w:trHeight w:val="5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C.P.A. CARLOS ROVIROSA PÉREZ, CIUDAD DE VILLAHERMOSA, CENTRO, TABASCO.</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CEIBO, TENOSIQUE, TABASCO.</w:t>
            </w:r>
          </w:p>
        </w:tc>
      </w:tr>
      <w:tr w:rsidR="00650B9B" w:rsidRPr="00650B9B" w:rsidTr="00650B9B">
        <w:trPr>
          <w:trHeight w:val="5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CRUCE FRONTERIZO NUEVO ORIZABA-INGENIEROS, BENEMÉRITO DE LAS AMÉRICAS, CHIAPAS.</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TAMPICO, TAMPICO, TAMAULIPAS.</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TECATE, TECATE, BAJA CALIFORNIA.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LORETO, LORETO,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CABO SAN LUCAS, LOS CABOS, BAJA CALIFORNIA SUR.</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TIJUANA, TIJUANA, BAJA CALIFORNIA.</w:t>
            </w:r>
          </w:p>
        </w:tc>
      </w:tr>
      <w:tr w:rsidR="00650B9B" w:rsidRPr="00650B9B" w:rsidTr="00650B9B">
        <w:trPr>
          <w:trHeight w:val="5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DENOMINADO ABELARDO L. RODRÍGUEZ, TIJUANA, BAJA CALIFORNIA.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MESA DE OTAY, TIJUANA, BAJA CALIFORNIA.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CRUCE FRONTERIZO EL CHAPARRAL, TIJUANA, BAJA CALIFORNIA.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CRUCE FRONTERIZO PUERTA MÉXICO ESTE, TIJUANA, BAJA CALIFORNIA.</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TUXPAN, TUXPAN DE RODRÍGUEZ CANO, VERACRUZ.</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TUXPAN, TUXPAN, VERACRUZ.</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VERACRUZ, VERACRUZ, VERACRUZ.</w:t>
            </w:r>
          </w:p>
        </w:tc>
      </w:tr>
      <w:tr w:rsidR="00650B9B" w:rsidRPr="00650B9B" w:rsidTr="00650B9B">
        <w:trPr>
          <w:trHeight w:val="5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HERIBERTO JARA CORONA, VERACRUZ, VERACRUZ.</w:t>
            </w:r>
          </w:p>
        </w:tc>
      </w:tr>
      <w:tr w:rsidR="00650B9B" w:rsidRPr="00650B9B" w:rsidTr="00650B9B">
        <w:trPr>
          <w:trHeight w:val="34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ACUÑA, CIUDAD ACUÑA, COAHUILA DE ZARAGOZA.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TORREÓN, TORREÓN, COAHUILA DE ZARAGOZA.</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GÓMEZ PALACIO, GÓMEZ PALACIO, DURANGO.</w:t>
            </w:r>
          </w:p>
        </w:tc>
      </w:tr>
      <w:tr w:rsidR="00650B9B" w:rsidRPr="00650B9B" w:rsidTr="00650B9B">
        <w:trPr>
          <w:trHeight w:val="58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GUADALUPE VICTORIA, DURANGO, DURANGO.</w:t>
            </w:r>
          </w:p>
        </w:tc>
      </w:tr>
      <w:tr w:rsidR="00650B9B" w:rsidRPr="00650B9B" w:rsidTr="00650B9B">
        <w:trPr>
          <w:trHeight w:val="364"/>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DE TORREÓN, COAHUILA DE ZARAGOZA.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LA CIUDAD DE MÉXICO.</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SATÉLITE, PARA IMPORTACIÓN Y EXPORTACIÓN POR VÍA AÉREA, AEROPUERTO INTERNACIONAL "BENITO JUÁREZ" DE LA CIUDAD DE MÉXICO.</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CENTRO POSTAL MECANIZADO, POR VÍA POSTAL Y POR TRÁFICO AÉREO, AEROPUERTO INTERNACIONAL "BENITO JUÁREZ" DE LA CIUDAD DE MÉXICO.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GUADALAJARA, TLAJOMULCO DE ZÚÑIGA, JALISCO.</w:t>
            </w:r>
          </w:p>
        </w:tc>
      </w:tr>
      <w:tr w:rsidR="00650B9B" w:rsidRPr="00650B9B" w:rsidTr="00650B9B">
        <w:trPr>
          <w:trHeight w:val="371"/>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VALLARTA, PUERTO VALLARTA, JALISCO.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45"/>
        <w:gridCol w:w="1022"/>
        <w:gridCol w:w="7011"/>
      </w:tblGrid>
      <w:tr w:rsidR="00650B9B" w:rsidRPr="00650B9B" w:rsidTr="00650B9B">
        <w:trPr>
          <w:trHeight w:val="371"/>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48</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TERMINAL INTERMODAL FERROVIARIA, GUADALAJARA, JALISCO.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SONOYTA, SONOYTA, SONORA.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EMETERIO, GENERAL PLUTARCO ELÍAS CALLES, SONORA.</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LÁZARO CÁRDENAS, LÁZARO CÁRDENAS, MICHOACÁN.</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IXTAPA-ZIHUATANEJO, ZIHUATANEJO DE AZUETA, GUERRERO.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MONTERREY, GENERAL MARIANO ESCOBEDO, NUEVO LEÓN.</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MARIANO ESCOBEDO, APODACA, NUEVO LEÓN.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SALINAS VICTORIA A (TERMINAL FERROVIARIA), SALINAS VICTORIA, NUEVO LEÓN.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GENERAL ESCOBEDO, GENERAL ESCOBEDO, NUEVO LEÓN.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SALINAS VICTORIA B (INTERPUERTO), SALINAS VICTORIA, NUEVO LEÓN.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CANCÚN, CANCÚN, QUINTANA ROO.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COZUMEL, COZUMEL, QUINTANA ROO.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MORELOS, BENITO JUÁREZ, QUINTANA ROO.</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QUERÉTARO, EL MARQUES Y COLÓN, QUERÉTARO.</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HIDALGO, ATOTONILCO DE TULA, HIDALGO.</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TOLUCA, TOLUCA, ESTADO DE MÉXICO.</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CAYETANO MORELOS, TOLUCA, ESTADO DE MÉXICO.</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CHIHUAHUA, CHIHUAHUA, CHIHUAHUA.</w:t>
            </w:r>
          </w:p>
        </w:tc>
      </w:tr>
      <w:tr w:rsidR="00650B9B" w:rsidRPr="00650B9B" w:rsidTr="00650B9B">
        <w:trPr>
          <w:trHeight w:val="59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67</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ROBERTO FIERRO VILLALOBOS, CHIHUAHUA, CHIHUAHUA.</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AGUASCALIENTES, SAN FRANCISCO DE LOS ROMO, AGUASCALIENTES.</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PARQUE MULTIMODAL INTERPUERTO, SAN LUIS POTOSÍ, SAN LUIS POTOSÍ.</w:t>
            </w:r>
          </w:p>
        </w:tc>
      </w:tr>
      <w:tr w:rsidR="00650B9B" w:rsidRPr="00650B9B" w:rsidTr="00650B9B">
        <w:trPr>
          <w:trHeight w:val="59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PONCIANO ARRIAGA, SOLEDAD DE GRACIANO SÁNCHEZ, SAN LUIS POTOSÍ.</w:t>
            </w:r>
          </w:p>
        </w:tc>
      </w:tr>
      <w:tr w:rsidR="00650B9B" w:rsidRPr="00650B9B" w:rsidTr="00650B9B">
        <w:trPr>
          <w:trHeight w:val="59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GENERAL LEOBARDO C. RUIZ, EN CALERA, ZACATECAS.</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PILA-VILLA, VILLA DE REYES, SAN LUIS POTOSÍ.</w:t>
            </w:r>
          </w:p>
        </w:tc>
      </w:tr>
      <w:tr w:rsidR="00650B9B" w:rsidRPr="00650B9B" w:rsidTr="00650B9B">
        <w:trPr>
          <w:trHeight w:val="59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LIC. JESÚS TERÁN PEREDO, AGUASCALIENTES, AGUASCALIENTES.</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PUEBLA, HEROICA PUEBLA DE ZARAGOZA, PUEBLA.</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CUERNAVACA, JIUTEPEC, MORELOS.</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HERMANOS SERDÁN, HUEJOTZINGO, PUEBLA.</w:t>
            </w:r>
          </w:p>
        </w:tc>
      </w:tr>
      <w:tr w:rsidR="00650B9B" w:rsidRPr="00650B9B" w:rsidTr="00650B9B">
        <w:trPr>
          <w:trHeight w:val="368"/>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80</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COLOMBIA, COLOMBIA, NUEVO LEÓN.</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81</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 ALTAMIRA,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82</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CAMARGO, CAMARGO, TAMAULIPAS.</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83</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DOS BOCAS, PARAÍSO, TABASCO.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GUANAJUATO, SILAO DE LA VICTORIA, GUANAJUATO.</w:t>
            </w:r>
          </w:p>
        </w:tc>
      </w:tr>
      <w:tr w:rsidR="00650B9B" w:rsidRPr="00650B9B" w:rsidTr="00650B9B">
        <w:trPr>
          <w:trHeight w:val="35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CELAYA, CELAYA, GUANAJUATO.</w:t>
            </w:r>
          </w:p>
        </w:tc>
      </w:tr>
      <w:tr w:rsidR="00650B9B" w:rsidRPr="00650B9B" w:rsidTr="00650B9B">
        <w:trPr>
          <w:trHeight w:val="572"/>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84</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GUANAJUATO, SILAO DE LA VICTORIA, GUANAJUATO.</w:t>
            </w:r>
          </w:p>
        </w:tc>
      </w:tr>
      <w:tr w:rsidR="00650B9B" w:rsidRPr="00650B9B" w:rsidTr="00650B9B">
        <w:trPr>
          <w:trHeight w:val="587"/>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85</w:t>
            </w:r>
          </w:p>
        </w:tc>
        <w:tc>
          <w:tcPr>
            <w:tcW w:w="1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7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FELIPE ÁNGELES, SANTA LUCÍA, ZUMPANGO, ESTADO DE MÉXICO.</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2</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CLAVES DE PEDIMENTO</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RÉGIMEN DEFINITIVO</w:t>
      </w:r>
    </w:p>
    <w:tbl>
      <w:tblPr>
        <w:tblW w:w="0" w:type="auto"/>
        <w:tblCellMar>
          <w:top w:w="15" w:type="dxa"/>
          <w:left w:w="15" w:type="dxa"/>
          <w:bottom w:w="15" w:type="dxa"/>
          <w:right w:w="15" w:type="dxa"/>
        </w:tblCellMar>
        <w:tblLook w:val="04A0" w:firstRow="1" w:lastRow="0" w:firstColumn="1" w:lastColumn="0" w:noHBand="0" w:noVBand="1"/>
      </w:tblPr>
      <w:tblGrid>
        <w:gridCol w:w="4071"/>
        <w:gridCol w:w="4911"/>
      </w:tblGrid>
      <w:tr w:rsidR="00650B9B" w:rsidRPr="00650B9B" w:rsidTr="00650B9B">
        <w:trPr>
          <w:trHeight w:val="331"/>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SUPUESTOS DE APLICACIÓN</w:t>
            </w:r>
          </w:p>
        </w:tc>
      </w:tr>
      <w:tr w:rsidR="00650B9B" w:rsidRPr="00650B9B" w:rsidTr="00650B9B">
        <w:trPr>
          <w:trHeight w:val="5020"/>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A1 - </w:t>
            </w:r>
            <w:r w:rsidRPr="00650B9B">
              <w:rPr>
                <w:rFonts w:ascii="Arial" w:eastAsia="Times New Roman" w:hAnsi="Arial" w:cs="Arial"/>
                <w:color w:val="000000"/>
                <w:sz w:val="16"/>
                <w:szCs w:val="16"/>
                <w:lang w:eastAsia="es-MX"/>
              </w:rPr>
              <w:t>IMPORTACIÓN O EXPORTACIÓN DEFINITIVA.</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Entrada de mercancías de procedencia extranjera para permanecer en territorio nacional por tiempo ilimitado.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Salida de mercancías del territorio nacional para permanecer en el extranjero por tiempo ilimitado.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por misiones diplomáticas, consulares y oficinas de organismos internacionales, y su personal extranjero, conforme al "Acuerdo por el que se establecen las disposiciones de carácter general para la importación de vehículos en franquicia", publicado en el DOF el 29 de agosto de 2007.</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nuevos y usados.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envases y empaques, etiquetas y folletos importados temporalmente al amparo de un Programa IMMEX, que se utilicen en la exportación de mercancía nacional.</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mercancías que se retiren de recinto fiscalizado estratégico, colindante con la aduana.</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de mercancías que se retiren de recinto fiscalizado estratégico colindante o no colindante con la aduana.</w:t>
            </w:r>
          </w:p>
        </w:tc>
      </w:tr>
      <w:tr w:rsidR="00650B9B" w:rsidRPr="00650B9B" w:rsidTr="00650B9B">
        <w:trPr>
          <w:trHeight w:val="6940"/>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A3 </w:t>
            </w:r>
            <w:r w:rsidRPr="00650B9B">
              <w:rPr>
                <w:rFonts w:ascii="Arial" w:eastAsia="Times New Roman" w:hAnsi="Arial" w:cs="Arial"/>
                <w:color w:val="000000"/>
                <w:sz w:val="16"/>
                <w:szCs w:val="16"/>
                <w:lang w:eastAsia="es-MX"/>
              </w:rPr>
              <w:t>- REGULARIZACIÓN DE MERCANCÍAS (IMPORTACIÓN DEFINITIVA).</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que se encuentran en territorio nacional sin haber cumplido con las formalidades del despacho aduanero.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que hubieran ingresado a territorio nacional bajo el régimen de importación temporal cuyo plazo hubiera vencido, e incluso los desperdicios generados.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Maquinaria o equipo que no cuente con la documentación necesaria para acreditar su legal importación, estancia o tenencia, e incluso la importada temporalmente cuyo plazo hubiera vencido.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a que se refiere el artículo 108, fracción III de la Ley y de mercancías susceptibles de ser identificadas individualmente, que con motivo de adjudicación judicial adquieran las instituciones de banca de desarrollo.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de prueba que ingresaron a depósito fiscal por empresas de la industria automotriz terminal o manufacturera de vehículos de autotransporte.</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excedente o no declarada en el pedimento de introducción a depósito fiscal, que tenga en su poder el Almacén General de Depósito.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mercancías robadas.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mercancía importada al amparo de un Cuaderno ATA.</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contenedores y carros de ferrocarril dañados.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que hubieran ingresado a territorio nacional bajo el régimen de recinto fiscalizado estratégico cuyo plazo hubiera vencido.</w:t>
            </w:r>
          </w:p>
        </w:tc>
      </w:tr>
      <w:tr w:rsidR="00650B9B" w:rsidRPr="00650B9B" w:rsidTr="00650B9B">
        <w:trPr>
          <w:trHeight w:val="2406"/>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C1 -</w:t>
            </w:r>
            <w:r w:rsidRPr="00650B9B">
              <w:rPr>
                <w:rFonts w:ascii="Arial" w:eastAsia="Times New Roman" w:hAnsi="Arial" w:cs="Arial"/>
                <w:color w:val="000000"/>
                <w:sz w:val="16"/>
                <w:szCs w:val="16"/>
                <w:lang w:eastAsia="es-MX"/>
              </w:rPr>
              <w:t> IMPORTACIÓN DEFINITIVA A LA FRANJA FRONTERIZA NORTE Y REGIÓN FRONTERIZA AL AMPARO DEL "DECRETO DE LA FRANJA O REGIÓN FRONTERIZA".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IMPORTACIÓN DEFINITIVA DE MERCANCÍAS AL AMPARO DEL "DECRETO DE LA ZONA LIBRE DE CHETUMAL" (DOF 31/12/2020 Y SUS POSTERIORES MODIFICACIONES).</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Empresas que se dedican al desmantelamiento de vehículos automotores usados.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destinadas</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a la Franja Fronteriza Norte y Región Fronteriza por empresas autorizadas al amparo del "Decreto de la Franja o Región Fronteriza".</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destinadas a la Región Fronteriza de Chetumal por empresas de la Región registradas por la Secretaría de Economía, en términos del "Decreto de la zona libre de Chetumal".</w:t>
            </w:r>
          </w:p>
        </w:tc>
      </w:tr>
      <w:tr w:rsidR="00650B9B" w:rsidRPr="00650B9B" w:rsidTr="00650B9B">
        <w:trPr>
          <w:trHeight w:val="802"/>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D1 -</w:t>
            </w:r>
            <w:r w:rsidRPr="00650B9B">
              <w:rPr>
                <w:rFonts w:ascii="Arial" w:eastAsia="Times New Roman" w:hAnsi="Arial" w:cs="Arial"/>
                <w:color w:val="000000"/>
                <w:sz w:val="16"/>
                <w:szCs w:val="16"/>
                <w:lang w:eastAsia="es-MX"/>
              </w:rPr>
              <w:t> RETORNO POR SUSTITUCIÓN.</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al país o al extranjero por sustitución de mercancías defectuosas derivadas de una importación o exportación</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definitiva.</w:t>
            </w:r>
          </w:p>
        </w:tc>
      </w:tr>
      <w:tr w:rsidR="00650B9B" w:rsidRPr="00650B9B" w:rsidTr="00650B9B">
        <w:trPr>
          <w:trHeight w:val="2506"/>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GC -</w:t>
            </w:r>
            <w:r w:rsidRPr="00650B9B">
              <w:rPr>
                <w:rFonts w:ascii="Arial" w:eastAsia="Times New Roman" w:hAnsi="Arial" w:cs="Arial"/>
                <w:color w:val="000000"/>
                <w:sz w:val="16"/>
                <w:szCs w:val="16"/>
                <w:lang w:eastAsia="es-MX"/>
              </w:rPr>
              <w:t>GLOBAL COMPLEMENTARIO.</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Ajuste de valor anual en pedimentos de importación definitiva, siempre que haya contribuciones a pagar.</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Ajuste de valor derivado de las facultades de comprobación, en los pedimentos de importación definitiva, siempre que haya contribuciones a pagar.</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Ajuste de valor anual en pedimentos de exportación definitiva.</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Ajuste de valor derivado de las facultades de comprobación, en los pedimentos de exportación definitiva.</w:t>
            </w:r>
          </w:p>
        </w:tc>
      </w:tr>
      <w:tr w:rsidR="00650B9B" w:rsidRPr="00650B9B" w:rsidTr="00650B9B">
        <w:trPr>
          <w:trHeight w:val="3557"/>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K1 - </w:t>
            </w:r>
            <w:r w:rsidRPr="00650B9B">
              <w:rPr>
                <w:rFonts w:ascii="Arial" w:eastAsia="Times New Roman" w:hAnsi="Arial" w:cs="Arial"/>
                <w:color w:val="000000"/>
                <w:sz w:val="16"/>
                <w:szCs w:val="16"/>
                <w:lang w:eastAsia="es-MX"/>
              </w:rPr>
              <w:t>DESISTIMIENTO DE RÉGIMEN Y RETORNO DE MERCANCÍAS POR DEVOLUCIÓN.</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exportadas definitivamente en un lapso no mayor de un año, siempre que no se haya transformado.</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retornar al extranjero o al territorio nacional las mercancías, que se encuentren en depósito ante aduana.</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Desistimiento total o parcial del régimen de exportación.</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Por devolución de mercancías de empresas con Programa IMMEX e industria automotriz terminal o manufacturera de vehículos a proveedores nacionales.</w:t>
            </w:r>
          </w:p>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 proveedores nacionales que se</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reincorporen al mercado nacional, que hayan sido introducidas a depósito fiscal para su exposición y venta de mercancías extranjeras y nacionales.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71"/>
        <w:gridCol w:w="4911"/>
      </w:tblGrid>
      <w:tr w:rsidR="00650B9B" w:rsidRPr="00650B9B" w:rsidTr="00650B9B">
        <w:trPr>
          <w:trHeight w:val="7759"/>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L1</w:t>
            </w:r>
            <w:r w:rsidRPr="00650B9B">
              <w:rPr>
                <w:rFonts w:ascii="Arial" w:eastAsia="Times New Roman" w:hAnsi="Arial" w:cs="Arial"/>
                <w:color w:val="000000"/>
                <w:sz w:val="16"/>
                <w:szCs w:val="16"/>
                <w:lang w:eastAsia="es-MX"/>
              </w:rPr>
              <w:t>- PEQUEÑA IMPORTACIÓN DEFINITIVA.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PEQUEÑA EXPORTACIÓN DEFINITIVA</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Pequeña Importación Comercial en cruces fronterizos por parte de importadores que cuenten con la autorización al amparo de los Decreto de la Franja o Región Fronteriza; declarando la fracción genérica 9901.00.01 o 9901.00.02. En estos casos los importadores deberán estar inscritos en el padrón de importadores y las mercancías no deben estar sujetas a regulaciones y restricciones no arancelarias.</w:t>
            </w:r>
          </w:p>
          <w:p w:rsidR="00650B9B" w:rsidRPr="00650B9B" w:rsidRDefault="00650B9B" w:rsidP="00650B9B">
            <w:pPr>
              <w:spacing w:after="100" w:line="240" w:lineRule="auto"/>
              <w:ind w:hanging="40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Pequeña importación de mercancías por personas físicas que tributen en los términos del Título IV, Capítulo II, Sección IV de la Ley del ISR, cuyo valor no exceda de 3,000 dólares de los Estados Unidos de América o su equivalente en moneda nacional o extranjera, declarando la fracción genérica 9901.00.01, o 9901.00.02, no debiendo estar sujetas a regulaciones o restricciones no arancelarias distintas a las Normas Oficiales Mexicanas y cuotas compensatorias o medida de transición; o a impuestos distintos del impuesto general de importación o del IVA.</w:t>
            </w:r>
          </w:p>
          <w:p w:rsidR="00650B9B" w:rsidRPr="00650B9B" w:rsidRDefault="00650B9B" w:rsidP="00650B9B">
            <w:pPr>
              <w:spacing w:after="100" w:line="240" w:lineRule="auto"/>
              <w:ind w:hanging="40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mercancías, de las personas a que se refiere el tercer párrafo, del artículo 88 de la Ley, cuyo valor en aduana no exceda el equivalente a tres mil dólares en moneda nacional, declarando en el campo de la fracción arancelaria el código genérico 9901.00.01 o 9901.00.02 o de 4,000 dólares en equipo de cómputo con el código genérico 9901.00.04, no debiendo estar sujetas a restricciones o regulaciones no arancelarias y sin causar ninguna contribución distinta al IGI, IVA y DTA.</w:t>
            </w:r>
          </w:p>
          <w:p w:rsidR="00650B9B" w:rsidRPr="00650B9B" w:rsidRDefault="00650B9B" w:rsidP="00650B9B">
            <w:pPr>
              <w:spacing w:after="100" w:line="240" w:lineRule="auto"/>
              <w:ind w:hanging="40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Pequeña exportación en cruces fronterizos y aeropuertos, para mercancía cuyo valor en aduana no exceda el equivalente a 3,000 dólares de los Estados Unidos de América o su equivalente en moneda nacional o extranjera, declarando la fracción genérica 9901.00.01 o 9901.00.02, no debiendo estar sujetas a restricciones y regulaciones no arancelarias, y estando exentas del impuesto general de exportación, conforme a la TIGIE.</w:t>
            </w:r>
          </w:p>
        </w:tc>
      </w:tr>
      <w:tr w:rsidR="00650B9B" w:rsidRPr="00650B9B" w:rsidTr="00650B9B">
        <w:trPr>
          <w:trHeight w:val="1608"/>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P1-</w:t>
            </w:r>
            <w:r w:rsidRPr="00650B9B">
              <w:rPr>
                <w:rFonts w:ascii="Arial" w:eastAsia="Times New Roman" w:hAnsi="Arial" w:cs="Arial"/>
                <w:color w:val="000000"/>
                <w:sz w:val="16"/>
                <w:szCs w:val="16"/>
                <w:lang w:eastAsia="es-MX"/>
              </w:rPr>
              <w:t> REEXPEDICIÓN DE MERCANCÍAS DE FRANJA FRONTERIZA O REGIÓN FRONTERIZA AL INTERIOR DEL PAÍS.</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que fue importada definitivamente a Región Fronteriza o Franja Fronteriza Norte.</w:t>
            </w:r>
          </w:p>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Menajes de casa de los residentes de la Franja Fronteriza Norte o Región Fronteriza.</w:t>
            </w:r>
          </w:p>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que fue importada definitivamente al amparo del "Decreto de la zona libre de Chetumal", publicado en el DOF el 31 de diciembre de 2020 y sus posteriores modificaciones.</w:t>
            </w:r>
          </w:p>
        </w:tc>
      </w:tr>
      <w:tr w:rsidR="00650B9B" w:rsidRPr="00650B9B" w:rsidTr="00650B9B">
        <w:trPr>
          <w:trHeight w:val="936"/>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S2- </w:t>
            </w:r>
            <w:r w:rsidRPr="00650B9B">
              <w:rPr>
                <w:rFonts w:ascii="Arial" w:eastAsia="Times New Roman" w:hAnsi="Arial" w:cs="Arial"/>
                <w:color w:val="000000"/>
                <w:sz w:val="16"/>
                <w:szCs w:val="16"/>
                <w:lang w:eastAsia="es-MX"/>
              </w:rPr>
              <w:t>IMPORTACIÓN Y EXPORTACIÓN DE MERCANCÍAS PARA RETORNAR EN SU MISMO ESTADO (ARTÍCULO 86 DE LA LEY).</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mercancías para retornar en su mismo estado, con pago en cuenta aduanera.</w:t>
            </w:r>
          </w:p>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mercancías importadas con esta clave de documento.</w:t>
            </w:r>
          </w:p>
        </w:tc>
      </w:tr>
      <w:tr w:rsidR="00650B9B" w:rsidRPr="00650B9B" w:rsidTr="00650B9B">
        <w:trPr>
          <w:trHeight w:val="468"/>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T1- </w:t>
            </w:r>
            <w:r w:rsidRPr="00650B9B">
              <w:rPr>
                <w:rFonts w:ascii="Arial" w:eastAsia="Times New Roman" w:hAnsi="Arial" w:cs="Arial"/>
                <w:color w:val="000000"/>
                <w:sz w:val="16"/>
                <w:szCs w:val="16"/>
                <w:lang w:eastAsia="es-MX"/>
              </w:rPr>
              <w:t>IMPORTACIÓN Y EXPORTACIÓN POR EMPRESAS DE MENSAJERÍA Y PAQUETERÍA.</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y exportación definitiva de mercancías por empresas de mensajería y paquetería.</w:t>
            </w:r>
          </w:p>
        </w:tc>
      </w:tr>
      <w:tr w:rsidR="00650B9B" w:rsidRPr="00650B9B" w:rsidTr="00650B9B">
        <w:trPr>
          <w:trHeight w:val="4116"/>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VF</w:t>
            </w:r>
            <w:r w:rsidRPr="00650B9B">
              <w:rPr>
                <w:rFonts w:ascii="Arial" w:eastAsia="Times New Roman" w:hAnsi="Arial" w:cs="Arial"/>
                <w:color w:val="000000"/>
                <w:sz w:val="16"/>
                <w:szCs w:val="16"/>
                <w:lang w:eastAsia="es-MX"/>
              </w:rPr>
              <w:t>- IMPORTACIÓN DEFINITIVA DE VEHÍCULOS USADOS A LA FRANJA O REGIÓN FRONTERIZA NORTE.</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ind w:hanging="40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cinco y diez años anteriores al año en que se realice la importación y su número de identificación vehicular (VIN) corresponda a vehículos fabricados o ensamblados en Estados Unidos de América, Canadá o México, de acuerdo a:</w:t>
            </w:r>
          </w:p>
          <w:p w:rsidR="00650B9B" w:rsidRPr="00650B9B" w:rsidRDefault="00650B9B" w:rsidP="00650B9B">
            <w:pPr>
              <w:spacing w:after="6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de conformidad con la regla 3.5.6.</w:t>
            </w:r>
          </w:p>
          <w:p w:rsidR="00650B9B" w:rsidRPr="00650B9B" w:rsidRDefault="00650B9B" w:rsidP="00650B9B">
            <w:pPr>
              <w:spacing w:after="6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de conformidad con el "Acuerdo por el que se establece el programa para que los gobiernos locales garanticen contribuciones en la importación definitiva de vehículos automotores usados destinados a permanecer en la franja y región fronteriza norte", publicado en el DOF el 11 de abril de 2011 y sus posteriores modificaciones.</w:t>
            </w:r>
          </w:p>
        </w:tc>
      </w:tr>
      <w:tr w:rsidR="00650B9B" w:rsidRPr="00650B9B" w:rsidTr="00650B9B">
        <w:trPr>
          <w:trHeight w:val="2235"/>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VU-</w:t>
            </w:r>
            <w:r w:rsidRPr="00650B9B">
              <w:rPr>
                <w:rFonts w:ascii="Arial" w:eastAsia="Times New Roman" w:hAnsi="Arial" w:cs="Arial"/>
                <w:color w:val="000000"/>
                <w:sz w:val="16"/>
                <w:szCs w:val="16"/>
                <w:lang w:eastAsia="es-MX"/>
              </w:rPr>
              <w:t> IMPORTACIÓN DEFINITIVA DE VEHÍCULOS USADOS.</w:t>
            </w:r>
          </w:p>
        </w:tc>
        <w:tc>
          <w:tcPr>
            <w:tcW w:w="4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ind w:hanging="4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personas físicas y morales que sean propietarias de vehículos usados cuyo año-modelo sea de ocho y nueve años anteriores al año en que se realice la importación y que su número de identificación vehicular (VIN) corresponda a vehículos fabricados o ensamblados en Estados Unidos de América, Canadá o México, de acuerdo a:</w:t>
            </w:r>
          </w:p>
          <w:p w:rsidR="00650B9B" w:rsidRPr="00650B9B" w:rsidRDefault="00650B9B" w:rsidP="00650B9B">
            <w:pPr>
              <w:spacing w:after="6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de conformidad con la regla 3.5.5.</w:t>
            </w:r>
          </w:p>
          <w:p w:rsidR="00650B9B" w:rsidRPr="00650B9B" w:rsidRDefault="00650B9B" w:rsidP="00650B9B">
            <w:pPr>
              <w:spacing w:after="60" w:line="240" w:lineRule="auto"/>
              <w:ind w:hanging="36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de conformidad con la regla 3.5.8.</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OPERACIONES VIRTUALES</w:t>
      </w:r>
    </w:p>
    <w:tbl>
      <w:tblPr>
        <w:tblW w:w="0" w:type="auto"/>
        <w:tblCellMar>
          <w:top w:w="15" w:type="dxa"/>
          <w:left w:w="15" w:type="dxa"/>
          <w:bottom w:w="15" w:type="dxa"/>
          <w:right w:w="15" w:type="dxa"/>
        </w:tblCellMar>
        <w:tblLook w:val="04A0" w:firstRow="1" w:lastRow="0" w:firstColumn="1" w:lastColumn="0" w:noHBand="0" w:noVBand="1"/>
      </w:tblPr>
      <w:tblGrid>
        <w:gridCol w:w="4069"/>
        <w:gridCol w:w="4913"/>
      </w:tblGrid>
      <w:tr w:rsidR="00650B9B" w:rsidRPr="00650B9B" w:rsidTr="00650B9B">
        <w:trPr>
          <w:trHeight w:val="1215"/>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G9 - </w:t>
            </w:r>
            <w:r w:rsidRPr="00650B9B">
              <w:rPr>
                <w:rFonts w:ascii="Arial" w:eastAsia="Times New Roman" w:hAnsi="Arial" w:cs="Arial"/>
                <w:color w:val="000000"/>
                <w:sz w:val="16"/>
                <w:szCs w:val="16"/>
                <w:lang w:eastAsia="es-MX"/>
              </w:rPr>
              <w:t>TRANSFERENCIA DE MERCANCÍAS DE RECINTO FISCALIZADO ESTRATÉGICO NO COLINDANTE CON LA ADUANA (RETIRO VIRTUAL PARA IMPORTACIÓN DEFINTIVA POR RESIDENTES EN TERRITORIO NACIONAL).</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Retiro de mercancías que hubieran ingresado al recinto fiscalizado estratégico para importación definitiva de residentes en territorio nacional.</w:t>
            </w:r>
          </w:p>
        </w:tc>
      </w:tr>
      <w:tr w:rsidR="00650B9B" w:rsidRPr="00650B9B" w:rsidTr="00650B9B">
        <w:trPr>
          <w:trHeight w:val="360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V1 -</w:t>
            </w:r>
            <w:r w:rsidRPr="00650B9B">
              <w:rPr>
                <w:rFonts w:ascii="Arial" w:eastAsia="Times New Roman" w:hAnsi="Arial" w:cs="Arial"/>
                <w:color w:val="000000"/>
                <w:sz w:val="16"/>
                <w:szCs w:val="16"/>
                <w:lang w:eastAsia="es-MX"/>
              </w:rPr>
              <w:t> TRANSFERENCIAS DE MERCANCÍAS (IMPORTACIÓN TEMPORAL VIRTUAL; INTRODUCCIÓN VIRTUAL A DEPÓSITO FISCAL O A RECINTO FISCALIZADO ESTRATÉGICO; RETORNO VIRTUAL; EXPORTACIÓN VIRTUAL DE PROVEEDORES NACIONALES).</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personas que cuenten con autorización para destinar mercancías al régimen de recinto fiscalizado estratégico, que transfieran a otras empresas con Programa IMMEX o personas que cuenten con autorización para destinar mercancías al régimen de recinto fiscalizado estratégico.</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empresas con Programa IMMEX o personas que cuenten con autorización para destinar mercancías al régimen de recinto fiscalizado estratégico que transfieran a ECEX, incluso por enajenación.</w:t>
            </w:r>
          </w:p>
        </w:tc>
      </w:tr>
      <w:tr w:rsidR="00650B9B" w:rsidRPr="00650B9B" w:rsidTr="00650B9B">
        <w:trPr>
          <w:trHeight w:val="634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enajenación por residentes en el extranjero, de las mercancías importadas temporalmente por empresas con Programa IMMEX, a otra empresa con Programa IMMEX o a empresas de la industria automotriz terminal o manufacturera de vehículos de autotransporte o de autopartes para su introducción a depósito fiscal, cuya entrega material se efectúe en territorio nacional.</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enajenación que efectúen las empresas con Programa IMMEX a residentes en el extranjero cuya entrega material se efectúe en territorio nacional a otras empresas con Programa IMMEX o a empresas de la industria automotriz terminal o manufacturera de vehículos de autotransporte o de autopartes para su introducción a depósito fiscal.</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enajenación que efectúen proveedores nacionales de mercancía nacional o importada en definitiva a residentes en el extranjero cuya entrega material se efectúe en territorio nacional a empresas con Programa IMMEX, empresas de la industria automotriz terminal o manufacturera de vehículos de autotransporte o de autopartes para su introducción a depósito fiscal.</w:t>
            </w:r>
          </w:p>
        </w:tc>
      </w:tr>
      <w:tr w:rsidR="00650B9B" w:rsidRPr="00650B9B" w:rsidTr="00650B9B">
        <w:trPr>
          <w:trHeight w:val="4288"/>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 introducción a depósito fiscal.</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y exportación virtual de mercancías que realicen empresas con Programa IMMEX, por la transferencia de desperdicios de las mercancías que hubieran importado temporalmente a otras empresas con Programa IMMEX.</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e importación temporal virtual de mercancías entre empresas con Programa IMMEX, por fusión o escisión.</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Por devolución de mercancías de empresas con Programa IMMEX o ECEX a empresas con Programa IMMEX o personas que cuenten con autorización para destinar mercancías al régimen de recinto fiscalizado estratégico.</w:t>
            </w:r>
          </w:p>
        </w:tc>
      </w:tr>
      <w:tr w:rsidR="00650B9B" w:rsidRPr="00650B9B" w:rsidTr="00650B9B">
        <w:trPr>
          <w:trHeight w:val="1592"/>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V2 -</w:t>
            </w:r>
            <w:r w:rsidRPr="00650B9B">
              <w:rPr>
                <w:rFonts w:ascii="Arial" w:eastAsia="Times New Roman" w:hAnsi="Arial" w:cs="Arial"/>
                <w:color w:val="000000"/>
                <w:sz w:val="16"/>
                <w:szCs w:val="16"/>
                <w:lang w:eastAsia="es-MX"/>
              </w:rPr>
              <w:t> TRANSFERENCIAS DE MERCANCÍAS IMPORTADAS CON CUENTA ADUANERA (EXPORTACIÓN E IMPORTACIÓN VIRTUAL).</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enajenada a empresas con Programa IMMEX o ECEX. La empresa con Programa IMMEX o ECEX que recibe las mercancías deberá tramitar un pedimento con clave V1.</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 de maquinaria y equipo, entre personas que operen con cuenta aduanera.</w:t>
            </w:r>
          </w:p>
        </w:tc>
      </w:tr>
      <w:tr w:rsidR="00650B9B" w:rsidRPr="00650B9B" w:rsidTr="00650B9B">
        <w:trPr>
          <w:trHeight w:val="212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V5 -</w:t>
            </w:r>
            <w:r w:rsidRPr="00650B9B">
              <w:rPr>
                <w:rFonts w:ascii="Arial" w:eastAsia="Times New Roman" w:hAnsi="Arial" w:cs="Arial"/>
                <w:color w:val="000000"/>
                <w:sz w:val="16"/>
                <w:szCs w:val="16"/>
                <w:lang w:eastAsia="es-MX"/>
              </w:rPr>
              <w:t> TRANSFERENCIAS DE MERCANCÍAS DE EMPRESAS CERTIFICADAS (RETORNO VIRTUAL PARA IMPORTACIÓN DEFINITIVA).</w:t>
            </w:r>
          </w:p>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 importada temporalmente; o las resultantes del proceso de elaboración, transformación o reparación, transferidas por una empresa con Programa IMMEX, para importación definitiva de empresas residentes en el país.</w:t>
            </w:r>
          </w:p>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e importación temporal de mercancías transferidas por devolución de empresas residentes en México a empresa con Programa IMMEX.</w:t>
            </w:r>
          </w:p>
        </w:tc>
      </w:tr>
      <w:tr w:rsidR="00650B9B" w:rsidRPr="00650B9B" w:rsidTr="00650B9B">
        <w:trPr>
          <w:trHeight w:val="106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V6</w:t>
            </w:r>
            <w:r w:rsidRPr="00650B9B">
              <w:rPr>
                <w:rFonts w:ascii="Arial" w:eastAsia="Times New Roman" w:hAnsi="Arial" w:cs="Arial"/>
                <w:color w:val="000000"/>
                <w:sz w:val="16"/>
                <w:szCs w:val="16"/>
                <w:lang w:eastAsia="es-MX"/>
              </w:rPr>
              <w:t> - TRANSFERENCIAS DE MERCANCÍAS SUJETAS A CUPO (IMPORTACIÓN DEFINITIVA Y RETORNO VIRTUAL).</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y retorno virtual de mercancía sujeta a cupo importada temporalmente por una empresa con Programa IMMEX que transfieran a empresas residentes en el territorio nacional.</w:t>
            </w:r>
          </w:p>
        </w:tc>
      </w:tr>
      <w:tr w:rsidR="00650B9B" w:rsidRPr="00650B9B" w:rsidTr="00650B9B">
        <w:trPr>
          <w:trHeight w:val="106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V7 </w:t>
            </w:r>
            <w:r w:rsidRPr="00650B9B">
              <w:rPr>
                <w:rFonts w:ascii="Arial" w:eastAsia="Times New Roman" w:hAnsi="Arial" w:cs="Arial"/>
                <w:color w:val="000000"/>
                <w:sz w:val="16"/>
                <w:szCs w:val="16"/>
                <w:lang w:eastAsia="es-MX"/>
              </w:rPr>
              <w:t>- TRANSFERENCIAS DEL SECTOR AZUCARERO (EXPORTACIÓN VIRTUAL E IMPORTACIÓN TEMPORAL VIRTUAL).</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Por enajenaciones de mercancías que realicen proveedores residentes en territorio nacional que cuenten con registro de la SE como proveedores de insumos del sector azucarero a empresas con Programa IMMEX.</w:t>
            </w:r>
          </w:p>
        </w:tc>
      </w:tr>
      <w:tr w:rsidR="00650B9B" w:rsidRPr="00650B9B" w:rsidTr="00650B9B">
        <w:trPr>
          <w:trHeight w:val="1160"/>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V9</w:t>
            </w:r>
            <w:r w:rsidRPr="00650B9B">
              <w:rPr>
                <w:rFonts w:ascii="Arial" w:eastAsia="Times New Roman" w:hAnsi="Arial" w:cs="Arial"/>
                <w:color w:val="000000"/>
                <w:sz w:val="16"/>
                <w:szCs w:val="16"/>
                <w:lang w:eastAsia="es-MX"/>
              </w:rPr>
              <w:t> - TRANSFERENCIAS DE MERCANCÍAS POR DONACIÓN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(IMPORTACIÓN DEFINITIVA Y RETORNO VIRTUAL).</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Desperdicios, maquinaria o equipo obsoleto donados por empresas con Programa IMMEX.</w:t>
            </w:r>
          </w:p>
        </w:tc>
      </w:tr>
      <w:tr w:rsidR="00650B9B" w:rsidRPr="00650B9B" w:rsidTr="00650B9B">
        <w:trPr>
          <w:trHeight w:val="1275"/>
        </w:trPr>
        <w:tc>
          <w:tcPr>
            <w:tcW w:w="4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VD - </w:t>
            </w:r>
            <w:r w:rsidRPr="00650B9B">
              <w:rPr>
                <w:rFonts w:ascii="Arial" w:eastAsia="Times New Roman" w:hAnsi="Arial" w:cs="Arial"/>
                <w:color w:val="000000"/>
                <w:sz w:val="16"/>
                <w:szCs w:val="16"/>
                <w:lang w:eastAsia="es-MX"/>
              </w:rPr>
              <w:t>VIRTUALES DIVERSOS.</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virtual para su importación temporal de empresas que importaron mercancía con cuenta aduanera y posteriormente obtienen autorización para operar como empresas con Programa IMMEX, de conformidad con el artículo 136 del Reglamento.</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lastRenderedPageBreak/>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TEMPORALES</w:t>
      </w:r>
    </w:p>
    <w:tbl>
      <w:tblPr>
        <w:tblW w:w="0" w:type="auto"/>
        <w:tblCellMar>
          <w:top w:w="15" w:type="dxa"/>
          <w:left w:w="15" w:type="dxa"/>
          <w:bottom w:w="15" w:type="dxa"/>
          <w:right w:w="15" w:type="dxa"/>
        </w:tblCellMar>
        <w:tblLook w:val="04A0" w:firstRow="1" w:lastRow="0" w:firstColumn="1" w:lastColumn="0" w:noHBand="0" w:noVBand="1"/>
      </w:tblPr>
      <w:tblGrid>
        <w:gridCol w:w="4072"/>
        <w:gridCol w:w="4910"/>
      </w:tblGrid>
      <w:tr w:rsidR="00650B9B" w:rsidRPr="00650B9B" w:rsidTr="00650B9B">
        <w:trPr>
          <w:trHeight w:val="1131"/>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 - </w:t>
            </w:r>
            <w:r w:rsidRPr="00650B9B">
              <w:rPr>
                <w:rFonts w:ascii="Arial" w:eastAsia="Times New Roman" w:hAnsi="Arial" w:cs="Arial"/>
                <w:color w:val="000000"/>
                <w:sz w:val="16"/>
                <w:szCs w:val="16"/>
                <w:lang w:eastAsia="es-MX"/>
              </w:rPr>
              <w:t>IMPORTACIÓN TEMPORAL DE MERCANCÍAS DESTINADAS A CONVENCIONES Y CONGRESOS INTERNACIONALES (ARTÍCULO 106, FRACCIÓN III, INCISO A)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se expongan al público en general y se difundan a través de los principales medios de comunicación, así como sus muestras y muestrarios.</w:t>
            </w:r>
          </w:p>
        </w:tc>
      </w:tr>
      <w:tr w:rsidR="00650B9B" w:rsidRPr="00650B9B" w:rsidTr="00650B9B">
        <w:trPr>
          <w:trHeight w:val="1216"/>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AJ - </w:t>
            </w:r>
            <w:r w:rsidRPr="00650B9B">
              <w:rPr>
                <w:rFonts w:ascii="Arial" w:eastAsia="Times New Roman" w:hAnsi="Arial" w:cs="Arial"/>
                <w:color w:val="000000"/>
                <w:sz w:val="16"/>
                <w:szCs w:val="16"/>
                <w:lang w:eastAsia="es-MX"/>
              </w:rPr>
              <w:t>IMPORTACIÓN Y EXPORTACIÓN TEMPORAL DE ENVASES DE MERCANCÍAS (ARTÍCULOS 106, FRACCIÓN II, INCISO B) Y 116, FRACCIÓN II, INCISO A)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de envases de mercancías, siempre que contengan en territorio nacional las mercancías que en ellos se hubieran introducido al país.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envases de mercancías.</w:t>
            </w:r>
          </w:p>
        </w:tc>
      </w:tr>
      <w:tr w:rsidR="00650B9B" w:rsidRPr="00650B9B" w:rsidTr="00650B9B">
        <w:trPr>
          <w:trHeight w:val="4084"/>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BA - </w:t>
            </w:r>
            <w:r w:rsidRPr="00650B9B">
              <w:rPr>
                <w:rFonts w:ascii="Arial" w:eastAsia="Times New Roman" w:hAnsi="Arial" w:cs="Arial"/>
                <w:color w:val="000000"/>
                <w:sz w:val="16"/>
                <w:szCs w:val="16"/>
                <w:lang w:eastAsia="es-MX"/>
              </w:rPr>
              <w:t>IMPORTACIÓN Y EXPORTACIÓN TEMPORAL DE BIENES PARA SER RETORNADOS EN SU MISMO ESTADO. (ARTÍCULO 106, FRACCIONES II, INCISO A), III, PRIMER PÁRRAFO Y IV, INCISO B)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de bienes realizada por residentes en el extranjero sin establecimiento permanente en México, siempre que no se trate de vehículos, cuando dichos bienes son utilizados directamente por ellos o por personas con las que tengan relación laboral y retornen al extranjero en el mismo estado.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realizada por residentes en México sin establecimiento permanente en el extranjero, siempre que se trate de mercancías para retornar al país en el mismo estado.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ganado.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de menajes de casa.</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de maquinaria y equipo realizada por residentes en territorio nacional para efectos del artículo 106, fracción III, primer párrafo de la Ley y de la regla 4.2.8., fracción IV.</w:t>
            </w:r>
          </w:p>
        </w:tc>
      </w:tr>
      <w:tr w:rsidR="00650B9B" w:rsidRPr="00650B9B" w:rsidTr="00650B9B">
        <w:trPr>
          <w:trHeight w:val="5304"/>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BB</w:t>
            </w:r>
            <w:r w:rsidRPr="00650B9B">
              <w:rPr>
                <w:rFonts w:ascii="Arial" w:eastAsia="Times New Roman" w:hAnsi="Arial" w:cs="Arial"/>
                <w:color w:val="000000"/>
                <w:sz w:val="16"/>
                <w:szCs w:val="16"/>
                <w:lang w:eastAsia="es-MX"/>
              </w:rPr>
              <w:t> - EXPORTACIÓN, IMPORTACIÓN Y RETORNOS VIRTUALES.</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virtual de mercancía nacional (productos terminados) que enajenen residentes en el país a recinto fiscalizado para la elaboración, transformación o reparación.</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virtual de mercancía nacional (productos terminados) que enajenen residentes en el país a depósito fiscal para exposición y venta en tiendas libres de impuestos (</w:t>
            </w:r>
            <w:proofErr w:type="spellStart"/>
            <w:r w:rsidRPr="00650B9B">
              <w:rPr>
                <w:rFonts w:ascii="Arial" w:eastAsia="Times New Roman" w:hAnsi="Arial" w:cs="Arial"/>
                <w:color w:val="000000"/>
                <w:sz w:val="16"/>
                <w:szCs w:val="16"/>
                <w:lang w:eastAsia="es-MX"/>
              </w:rPr>
              <w:t>duty</w:t>
            </w:r>
            <w:proofErr w:type="spellEnd"/>
            <w:r w:rsidRPr="00650B9B">
              <w:rPr>
                <w:rFonts w:ascii="Arial" w:eastAsia="Times New Roman" w:hAnsi="Arial" w:cs="Arial"/>
                <w:color w:val="000000"/>
                <w:sz w:val="16"/>
                <w:szCs w:val="16"/>
                <w:lang w:eastAsia="es-MX"/>
              </w:rPr>
              <w:t xml:space="preserve"> free).</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(retorno) virtual de las mercancías a que se refieren los incisos b), c), d) y e) de la fracción V del artículo 106 de la Ley, que hubieran ingresado a territorio nacional bajo el régimen de importación temporal.</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virtual de mercancía importada temporalmente con anterioridad.</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y exportación definitiva virtual de mercancías enajenadas a residentes en el país, por dependencias y entidades que tengan a su servicio mercancías importadas sin el pago del IGI, para cumplir con propósitos de seguridad pública o defensa nacional.</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virtual de embarcaciones de empresas con Programa IMMEX, con registro de empresas certificadas.</w:t>
            </w:r>
          </w:p>
        </w:tc>
      </w:tr>
      <w:tr w:rsidR="00650B9B" w:rsidRPr="00650B9B" w:rsidTr="00650B9B">
        <w:trPr>
          <w:trHeight w:val="2716"/>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BC -</w:t>
            </w:r>
            <w:r w:rsidRPr="00650B9B">
              <w:rPr>
                <w:rFonts w:ascii="Arial" w:eastAsia="Times New Roman" w:hAnsi="Arial" w:cs="Arial"/>
                <w:color w:val="000000"/>
                <w:sz w:val="16"/>
                <w:szCs w:val="16"/>
                <w:lang w:eastAsia="es-MX"/>
              </w:rPr>
              <w:t> IMPORTACIÓN Y EXPORTACIÓN TEMPORAL DE MERCANCÍAS DESTINADAS A EVENTOS CULTURALES O DEPORTIVOS E INVESTIGACIÓN</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(ARTÍCULO 106, FRACCIÓN III, INCISOS B Y F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eventos culturales o deportivos patrocinados por:</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Entidades públicas ya sean nacionales o extranjeras.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Universidades.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Entidades privadas autorizadas para recibir donativos en los términos de la Ley del ISR.</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fines de investigación que importen:</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Organismos públicos nacionales y extranjeros.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Personas morales no contribuyentes autorizadas para recibir donativos deducibles en el ISR.</w:t>
            </w:r>
          </w:p>
        </w:tc>
      </w:tr>
      <w:tr w:rsidR="00650B9B" w:rsidRPr="00650B9B" w:rsidTr="00650B9B">
        <w:trPr>
          <w:trHeight w:val="1180"/>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BD</w:t>
            </w:r>
            <w:r w:rsidRPr="00650B9B">
              <w:rPr>
                <w:rFonts w:ascii="Arial" w:eastAsia="Times New Roman" w:hAnsi="Arial" w:cs="Arial"/>
                <w:color w:val="000000"/>
                <w:sz w:val="16"/>
                <w:szCs w:val="16"/>
                <w:lang w:eastAsia="es-MX"/>
              </w:rPr>
              <w:t> - IMPORTACIÓN Y EXPORTACIÓN TEMPORAL DE EQUIPO PARA FILMACIÓN (ARTÍCULOS 106, FRACCIÓN III, INCISO C) Y 116, FRACCIÓN II INCISO D)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y exportación temporal de enseres, utilería y demás equipo necesario para la filmación, siempre que se utilicen en la industria cinematográfica, cuando su internación se efectúe por residentes en el extranjero o su exportación por residentes en el país.</w:t>
            </w:r>
          </w:p>
        </w:tc>
      </w:tr>
      <w:tr w:rsidR="00650B9B" w:rsidRPr="00650B9B" w:rsidTr="00650B9B">
        <w:trPr>
          <w:trHeight w:val="748"/>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BE -</w:t>
            </w:r>
            <w:r w:rsidRPr="00650B9B">
              <w:rPr>
                <w:rFonts w:ascii="Arial" w:eastAsia="Times New Roman" w:hAnsi="Arial" w:cs="Arial"/>
                <w:color w:val="000000"/>
                <w:sz w:val="16"/>
                <w:szCs w:val="16"/>
                <w:lang w:eastAsia="es-MX"/>
              </w:rPr>
              <w:t> IMPORTACIÓN Y EXPORTACIÓN TEMPORAL DE VEHÍCULOS DE PRUEBA</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(ARTÍCULO 106, FRACCIÓN III, INCISO D)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y exportación</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temporal de vehículos de prueba por un fabricante autorizado residente en México.</w:t>
            </w:r>
          </w:p>
        </w:tc>
      </w:tr>
      <w:tr w:rsidR="00650B9B" w:rsidRPr="00650B9B" w:rsidTr="00650B9B">
        <w:trPr>
          <w:trHeight w:val="1052"/>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BF- </w:t>
            </w:r>
            <w:r w:rsidRPr="00650B9B">
              <w:rPr>
                <w:rFonts w:ascii="Arial" w:eastAsia="Times New Roman" w:hAnsi="Arial" w:cs="Arial"/>
                <w:color w:val="000000"/>
                <w:sz w:val="16"/>
                <w:szCs w:val="16"/>
                <w:lang w:eastAsia="es-MX"/>
              </w:rPr>
              <w:t>EXPORTACIÓN TEMPORAL DE MERCANCÍAS DESTINADAS A EXPOSICIONES, CONVENCIONES O EVENTOS CULTURALES O DEPORTIVOS (ARTÍCULO 116, FRACCIÓN III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mercancía destinada a exposiciones, convenciones o eventos culturales o deportivos.</w:t>
            </w:r>
          </w:p>
        </w:tc>
      </w:tr>
      <w:tr w:rsidR="00650B9B" w:rsidRPr="00650B9B" w:rsidTr="00650B9B">
        <w:trPr>
          <w:trHeight w:val="2918"/>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BH -</w:t>
            </w:r>
            <w:r w:rsidRPr="00650B9B">
              <w:rPr>
                <w:rFonts w:ascii="Arial" w:eastAsia="Times New Roman" w:hAnsi="Arial" w:cs="Arial"/>
                <w:color w:val="000000"/>
                <w:sz w:val="16"/>
                <w:szCs w:val="16"/>
                <w:lang w:eastAsia="es-MX"/>
              </w:rPr>
              <w:t> IMPORTACIÓN TEMPORAL DE CONTENEDORES, AVIONES, HELICÓPTEROS, EMBARCACIONES Y CARROS DE FERROCARRIL (ARTÍCULO 106, FRACCIÓN V, INCISOS A), B) Y E)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Contenedores, embarcaciones, aviones, helicópteros y carros de ferrocarril</w:t>
            </w: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16"/>
                <w:szCs w:val="16"/>
                <w:lang w:eastAsia="es-MX"/>
              </w:rPr>
              <w:t> así como aquellos de transporte público de pasajeros y todo tipo de embarcaciones a excepción de lanchas, yates y veleros.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destinadas para mantenimiento o reparación de los bienes importados temporalmente con esta clave de documento.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Chasises que exclusivamente se utilicen como portacontenedores, así como los </w:t>
            </w:r>
            <w:proofErr w:type="spellStart"/>
            <w:r w:rsidRPr="00650B9B">
              <w:rPr>
                <w:rFonts w:ascii="Arial" w:eastAsia="Times New Roman" w:hAnsi="Arial" w:cs="Arial"/>
                <w:color w:val="000000"/>
                <w:sz w:val="16"/>
                <w:szCs w:val="16"/>
                <w:lang w:eastAsia="es-MX"/>
              </w:rPr>
              <w:t>motogeneradores</w:t>
            </w:r>
            <w:proofErr w:type="spellEnd"/>
            <w:r w:rsidRPr="00650B9B">
              <w:rPr>
                <w:rFonts w:ascii="Arial" w:eastAsia="Times New Roman" w:hAnsi="Arial" w:cs="Arial"/>
                <w:color w:val="000000"/>
                <w:sz w:val="16"/>
                <w:szCs w:val="16"/>
                <w:lang w:eastAsia="es-MX"/>
              </w:rPr>
              <w:t xml:space="preserve"> que únicamente permitan proveer la energía suficiente para la refrigeración del contenedor de que se trate.</w:t>
            </w:r>
          </w:p>
        </w:tc>
      </w:tr>
      <w:tr w:rsidR="00650B9B" w:rsidRPr="00650B9B" w:rsidTr="00650B9B">
        <w:trPr>
          <w:trHeight w:val="1052"/>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BI -</w:t>
            </w:r>
            <w:r w:rsidRPr="00650B9B">
              <w:rPr>
                <w:rFonts w:ascii="Arial" w:eastAsia="Times New Roman" w:hAnsi="Arial" w:cs="Arial"/>
                <w:color w:val="000000"/>
                <w:sz w:val="16"/>
                <w:szCs w:val="16"/>
                <w:lang w:eastAsia="es-MX"/>
              </w:rPr>
              <w:t> IMPORTACIÓN TEMPORAL (ARTÍCULO 106, FRACCIÓN III, INCISO E)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previstas por los convenios internacionales de los que México sea Parte, así como las de uso oficial de las misiones diplomáticas y consulares extranjeras cuando haya reciprocidad, excepto tratándose de vehículos.</w:t>
            </w:r>
          </w:p>
        </w:tc>
      </w:tr>
      <w:tr w:rsidR="00650B9B" w:rsidRPr="00650B9B" w:rsidTr="00650B9B">
        <w:trPr>
          <w:trHeight w:val="1643"/>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BM - </w:t>
            </w:r>
            <w:r w:rsidRPr="00650B9B">
              <w:rPr>
                <w:rFonts w:ascii="Arial" w:eastAsia="Times New Roman" w:hAnsi="Arial" w:cs="Arial"/>
                <w:color w:val="000000"/>
                <w:sz w:val="16"/>
                <w:szCs w:val="16"/>
                <w:lang w:eastAsia="es-MX"/>
              </w:rPr>
              <w:t>EXPORTACIÓN TEMPORAL DE MERCANCÍAS PARA SU TRANSFORMACIÓN, ELABORACIÓN O REPARACIÓN (ARTÍCULO 117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para su transformación, elaboración o reparación en el extranjero.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mercancías nacionales o nacionalizadas para su transformación (incluye procesos de envase y/o empaque), elaboración o reparación en el extranjero, que ingresaron a recinto fiscalizado estratégico.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72"/>
        <w:gridCol w:w="4910"/>
      </w:tblGrid>
      <w:tr w:rsidR="00650B9B" w:rsidRPr="00650B9B" w:rsidTr="00650B9B">
        <w:trPr>
          <w:trHeight w:val="4361"/>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BO -</w:t>
            </w:r>
            <w:r w:rsidRPr="00650B9B">
              <w:rPr>
                <w:rFonts w:ascii="Arial" w:eastAsia="Times New Roman" w:hAnsi="Arial" w:cs="Arial"/>
                <w:color w:val="000000"/>
                <w:sz w:val="16"/>
                <w:szCs w:val="16"/>
                <w:lang w:eastAsia="es-MX"/>
              </w:rPr>
              <w:t> EXPORTACIÓN TEMPORAL PARA REPARACIÓN O SUSTITUCIÓN Y RETORNO AL PAÍS (IMMEX, RFE U OPERADOR ECONÓMICO AUTORIZADO.</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mercancías de activo fijo para reparación o sustitución de mercancías que habían sido previamente importadas temporalmente por empresas con Programa IMMEX o que hubieran ingresado al recinto fiscalizado estratégico por personas que cuentan con autorización para destinar mercancías a dicho régimen.</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al país de las exportaciones temporales para reparación o sustitución de mercancías que habían sido importadas temporalmente por empresas con Programa IMMEX o que hubieran ingresado al recinto fiscalizado estratégico por personas que cuentan con autorización para destinar mercancías a dicho régimen.</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mercancía nacional o nacionalizada del Operador Económico Autorizado, y su retorno, consistente en partes o componentes dañados o defectuosos que formen parte de equipos completos, para su reparación, mantenimiento o sustitución en el extranjero.</w:t>
            </w:r>
          </w:p>
        </w:tc>
      </w:tr>
      <w:tr w:rsidR="00650B9B" w:rsidRPr="00650B9B" w:rsidTr="00650B9B">
        <w:trPr>
          <w:trHeight w:val="964"/>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BP</w:t>
            </w:r>
            <w:r w:rsidRPr="00650B9B">
              <w:rPr>
                <w:rFonts w:ascii="Arial" w:eastAsia="Times New Roman" w:hAnsi="Arial" w:cs="Arial"/>
                <w:color w:val="000000"/>
                <w:sz w:val="16"/>
                <w:szCs w:val="16"/>
                <w:lang w:eastAsia="es-MX"/>
              </w:rPr>
              <w:t> - IMPORTACIÓN Y EXPORTACIÓN TEMPORAL DE MUESTRAS O MUESTRARIOS</w:t>
            </w:r>
            <w:r w:rsidRPr="00650B9B">
              <w:rPr>
                <w:rFonts w:ascii="Arial" w:eastAsia="Times New Roman" w:hAnsi="Arial" w:cs="Arial"/>
                <w:b/>
                <w:bCs/>
                <w:i/>
                <w:iCs/>
                <w:color w:val="000000"/>
                <w:sz w:val="16"/>
                <w:szCs w:val="16"/>
                <w:lang w:eastAsia="es-MX"/>
              </w:rPr>
              <w:t> </w:t>
            </w:r>
            <w:r w:rsidRPr="00650B9B">
              <w:rPr>
                <w:rFonts w:ascii="Arial" w:eastAsia="Times New Roman" w:hAnsi="Arial" w:cs="Arial"/>
                <w:color w:val="000000"/>
                <w:sz w:val="16"/>
                <w:szCs w:val="16"/>
                <w:lang w:eastAsia="es-MX"/>
              </w:rPr>
              <w:t>(ARTÍCULOS 106, FRACCIÓN II, INCISO D) Y 116, FRACCIÓN II, INCISO C) DE LA LEY).</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Muestras y muestrarios destinados a dar a conocer mercancía.</w:t>
            </w:r>
          </w:p>
        </w:tc>
      </w:tr>
      <w:tr w:rsidR="00650B9B" w:rsidRPr="00650B9B" w:rsidTr="00650B9B">
        <w:trPr>
          <w:trHeight w:val="532"/>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BR -</w:t>
            </w:r>
            <w:r w:rsidRPr="00650B9B">
              <w:rPr>
                <w:rFonts w:ascii="Arial" w:eastAsia="Times New Roman" w:hAnsi="Arial" w:cs="Arial"/>
                <w:color w:val="000000"/>
                <w:sz w:val="16"/>
                <w:szCs w:val="16"/>
                <w:lang w:eastAsia="es-MX"/>
              </w:rPr>
              <w:t> EXPORTACIÓN TEMPORAL Y RETORNO DE MERCANCÍAS FUNGIBLES.</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fungibles que cuenten con opinión de la SE para la exportación temporal.</w:t>
            </w:r>
          </w:p>
        </w:tc>
      </w:tr>
      <w:tr w:rsidR="00650B9B" w:rsidRPr="00650B9B" w:rsidTr="00650B9B">
        <w:trPr>
          <w:trHeight w:val="1280"/>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H1 -</w:t>
            </w:r>
            <w:r w:rsidRPr="00650B9B">
              <w:rPr>
                <w:rFonts w:ascii="Arial" w:eastAsia="Times New Roman" w:hAnsi="Arial" w:cs="Arial"/>
                <w:color w:val="000000"/>
                <w:sz w:val="16"/>
                <w:szCs w:val="16"/>
                <w:lang w:eastAsia="es-MX"/>
              </w:rPr>
              <w:t> RETORNO DE MERCANCÍAS EN SU MISMO ESTADO.</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importación y exportación de mercancías en el mismo estado.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vehículos transferidos por otras empresas de la industria automotriz terminal o manufacturera en términos en la regla 4.5.31., fracción XII.</w:t>
            </w:r>
          </w:p>
        </w:tc>
      </w:tr>
      <w:tr w:rsidR="00650B9B" w:rsidRPr="00650B9B" w:rsidTr="00650B9B">
        <w:trPr>
          <w:trHeight w:val="1064"/>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H8</w:t>
            </w:r>
            <w:r w:rsidRPr="00650B9B">
              <w:rPr>
                <w:rFonts w:ascii="Arial" w:eastAsia="Times New Roman" w:hAnsi="Arial" w:cs="Arial"/>
                <w:color w:val="000000"/>
                <w:sz w:val="16"/>
                <w:szCs w:val="16"/>
                <w:lang w:eastAsia="es-MX"/>
              </w:rPr>
              <w:t> - RETORNO DE ENVASES.</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territorio nacional de los envases exportados temporalmente.</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extranjero de envases que fueron importados temporalmente.</w:t>
            </w:r>
          </w:p>
        </w:tc>
      </w:tr>
      <w:tr w:rsidR="00650B9B" w:rsidRPr="00650B9B" w:rsidTr="00650B9B">
        <w:trPr>
          <w:trHeight w:val="4604"/>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I1 -</w:t>
            </w:r>
            <w:r w:rsidRPr="00650B9B">
              <w:rPr>
                <w:rFonts w:ascii="Arial" w:eastAsia="Times New Roman" w:hAnsi="Arial" w:cs="Arial"/>
                <w:color w:val="000000"/>
                <w:sz w:val="16"/>
                <w:szCs w:val="16"/>
                <w:lang w:eastAsia="es-MX"/>
              </w:rPr>
              <w:t> IMPORTACIÓN, EXPORTACIÓN Y RETORNO DE MERCANCÍAS ELABORADAS, TRANSFORMADAS O REPARADAS.</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mercancías terminadas a las cuales se incorporaron productos que fueron exportados temporalmente para transformación o elaboración o para bienes que retornan al país una vez que fueron reparados.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Bienes que retornan al país una vez que fueron reparados, (se utiliza para retornos de pedimentos con clave BM).</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vehículos, partes, conjuntos, componentes, motores a los cuales se les incorporaron productos que fueron importados bajo el régimen de depósito fiscal de la industria automotriz.</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vehículos, a los cuales se les incorporaron opciones especiales por parte de empresas con Programa IMMEX.</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nacionales o nacionalizadas que sufrieron algún proceso de transformación (incluye procesos de envase y/o empaque), elaboración o reparación en el extranjero y que se exportaron temporalmente del régimen recinto fiscalizado estratégico.</w:t>
            </w:r>
          </w:p>
        </w:tc>
      </w:tr>
      <w:tr w:rsidR="00650B9B" w:rsidRPr="00650B9B" w:rsidTr="00650B9B">
        <w:trPr>
          <w:trHeight w:val="2908"/>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F4 -</w:t>
            </w:r>
            <w:r w:rsidRPr="00650B9B">
              <w:rPr>
                <w:rFonts w:ascii="Arial" w:eastAsia="Times New Roman" w:hAnsi="Arial" w:cs="Arial"/>
                <w:color w:val="000000"/>
                <w:sz w:val="16"/>
                <w:szCs w:val="16"/>
                <w:lang w:eastAsia="es-MX"/>
              </w:rPr>
              <w:t> CAMBIO DE RÉGIMEN DE INSUMOS O DE MERCANCÍA EXPORTADA TEMPORALMENTE.</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mercancía sujeta a transformación, elaboración o reparación por parte de empresas con Programa IMMEX antes del vencimiento del plazo para su retorno.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a definitiva virtual de mercancías, a que se refiere el artículo 114, primer párrafo de la Ley.</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Desperdicios de insumos importados o exportados temporalmente, de conformidad con los artículos 109 y 118 de la Ley, antes del vencimiento del plazo para su retorno.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partes y componentes por la industria de autopartes certificada.</w:t>
            </w:r>
          </w:p>
        </w:tc>
      </w:tr>
      <w:tr w:rsidR="00650B9B" w:rsidRPr="00650B9B" w:rsidTr="00650B9B">
        <w:trPr>
          <w:trHeight w:val="3379"/>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F5 -</w:t>
            </w:r>
            <w:r w:rsidRPr="00650B9B">
              <w:rPr>
                <w:rFonts w:ascii="Arial" w:eastAsia="Times New Roman" w:hAnsi="Arial" w:cs="Arial"/>
                <w:color w:val="000000"/>
                <w:sz w:val="16"/>
                <w:szCs w:val="16"/>
                <w:lang w:eastAsia="es-MX"/>
              </w:rPr>
              <w:t> CAMBIO DE RÉGIMEN DE MERCANCÍAS DE IMPORTACIÓN TEMPORAL A DEFINITIVA.</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bienes de activo fijo por parte de empresas con Programa IMMEX antes del vencimiento del plazo para su retorno.</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mercancías para convenciones y congresos internacionales.</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mercancías a que se refiere el artículo 106 de la Ley, excepto los vehículos, a que se refieren las fracciones II, inciso e), III, incisos b) y c) y IV, inciso a).</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temporal a definitiva de vehículos usados de conformidad con la regla 3.5.8., para vehículos cuyo año-modelo sea de diez o más años anteriores al año en que se realice la importación.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IMMEX</w:t>
      </w:r>
    </w:p>
    <w:tbl>
      <w:tblPr>
        <w:tblW w:w="0" w:type="auto"/>
        <w:tblCellMar>
          <w:top w:w="15" w:type="dxa"/>
          <w:left w:w="15" w:type="dxa"/>
          <w:bottom w:w="15" w:type="dxa"/>
          <w:right w:w="15" w:type="dxa"/>
        </w:tblCellMar>
        <w:tblLook w:val="04A0" w:firstRow="1" w:lastRow="0" w:firstColumn="1" w:lastColumn="0" w:noHBand="0" w:noVBand="1"/>
      </w:tblPr>
      <w:tblGrid>
        <w:gridCol w:w="4072"/>
        <w:gridCol w:w="4910"/>
      </w:tblGrid>
      <w:tr w:rsidR="00650B9B" w:rsidRPr="00650B9B" w:rsidTr="00650B9B">
        <w:trPr>
          <w:trHeight w:val="2015"/>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IN -</w:t>
            </w:r>
            <w:r w:rsidRPr="00650B9B">
              <w:rPr>
                <w:rFonts w:ascii="Arial" w:eastAsia="Times New Roman" w:hAnsi="Arial" w:cs="Arial"/>
                <w:color w:val="000000"/>
                <w:sz w:val="16"/>
                <w:szCs w:val="16"/>
                <w:lang w:eastAsia="es-MX"/>
              </w:rPr>
              <w:t> IMPORTACIÓN TEMPORAL DE BIENES QUE SERÁN SUJETOS A TRANSFORMACIÓN, ELABORACIÓN O REPARACIÓN (IMMEX).</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destinada a un proceso de elaboración, transformación o reparación, que formen parte del programa autorizado a empresas con Programa IMMEX.</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al país de mercancía elaborada, transformada o reparada que haya sido rechazada en el extranjero por haber resultado defectuosa o de especificaciones distintas a las convenidas por parte de empresas con Programa IMMEX, en el plazo de un año y siempre que no hayan sido objeto de modificaciones (artículo 103 de la Ley).</w:t>
            </w:r>
          </w:p>
        </w:tc>
      </w:tr>
      <w:tr w:rsidR="00650B9B" w:rsidRPr="00650B9B" w:rsidTr="00650B9B">
        <w:trPr>
          <w:trHeight w:val="500"/>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AF -</w:t>
            </w:r>
            <w:r w:rsidRPr="00650B9B">
              <w:rPr>
                <w:rFonts w:ascii="Arial" w:eastAsia="Times New Roman" w:hAnsi="Arial" w:cs="Arial"/>
                <w:color w:val="000000"/>
                <w:sz w:val="16"/>
                <w:szCs w:val="16"/>
                <w:lang w:eastAsia="es-MX"/>
              </w:rPr>
              <w:t> IMPORTACIÓN TEMPORAL DE BIENES DE ACTIVO FIJO (IMMEX).</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señaladas en</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el artículo 108, fracción III de la Ley.</w:t>
            </w:r>
          </w:p>
        </w:tc>
      </w:tr>
      <w:tr w:rsidR="00650B9B" w:rsidRPr="00650B9B" w:rsidTr="00650B9B">
        <w:trPr>
          <w:trHeight w:val="2715"/>
        </w:trPr>
        <w:tc>
          <w:tcPr>
            <w:tcW w:w="4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RT - </w:t>
            </w:r>
            <w:r w:rsidRPr="00650B9B">
              <w:rPr>
                <w:rFonts w:ascii="Arial" w:eastAsia="Times New Roman" w:hAnsi="Arial" w:cs="Arial"/>
                <w:color w:val="000000"/>
                <w:sz w:val="16"/>
                <w:szCs w:val="16"/>
                <w:lang w:eastAsia="es-MX"/>
              </w:rPr>
              <w:t>RETORNO DE MERCANCÍAS (IMMEX).</w:t>
            </w:r>
          </w:p>
        </w:tc>
        <w:tc>
          <w:tcPr>
            <w:tcW w:w="4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al extranjero de mercancía transformada, elaborada o reparada al amparo de un Programa IMMEX.</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extranjeras en su mismo estado, excepto cuando se trate del retorno de envases y empaques, etiquetas y folletos importados temporalmente al amparo de un Programa IMMEX, que se utilicen en la exportación de mercancía nacional, para lo cual deberán utilizar la clave de documento A1.</w:t>
            </w:r>
          </w:p>
          <w:p w:rsidR="00650B9B" w:rsidRPr="00650B9B" w:rsidRDefault="00650B9B" w:rsidP="00650B9B">
            <w:pPr>
              <w:spacing w:after="100" w:line="240" w:lineRule="auto"/>
              <w:ind w:hanging="40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opciones especiales, incorporadas en vehículos exportados por la industria automotriz terminal o manufacturera de vehículos de autotransporte, al amparo de un Programa IMMEX.</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DEPÓSITO FISCAL</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ALMACENES GENERALES DE DEPÓSITO (AGD)</w:t>
      </w:r>
    </w:p>
    <w:tbl>
      <w:tblPr>
        <w:tblW w:w="0" w:type="auto"/>
        <w:tblCellMar>
          <w:top w:w="15" w:type="dxa"/>
          <w:left w:w="15" w:type="dxa"/>
          <w:bottom w:w="15" w:type="dxa"/>
          <w:right w:w="15" w:type="dxa"/>
        </w:tblCellMar>
        <w:tblLook w:val="04A0" w:firstRow="1" w:lastRow="0" w:firstColumn="1" w:lastColumn="0" w:noHBand="0" w:noVBand="1"/>
      </w:tblPr>
      <w:tblGrid>
        <w:gridCol w:w="4067"/>
        <w:gridCol w:w="4915"/>
      </w:tblGrid>
      <w:tr w:rsidR="00650B9B" w:rsidRPr="00650B9B" w:rsidTr="00650B9B">
        <w:trPr>
          <w:trHeight w:val="751"/>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A4 -</w:t>
            </w:r>
            <w:r w:rsidRPr="00650B9B">
              <w:rPr>
                <w:rFonts w:ascii="Arial" w:eastAsia="Times New Roman" w:hAnsi="Arial" w:cs="Arial"/>
                <w:color w:val="000000"/>
                <w:sz w:val="16"/>
                <w:szCs w:val="16"/>
                <w:lang w:eastAsia="es-MX"/>
              </w:rPr>
              <w:t> INTRODUCCIÓN PARA DEPÓSITO FISCAL</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de mercancía, destinada a permanecer en un Almacén General de Depósito bajo el régimen aduanero de depósito fiscal.</w:t>
            </w:r>
          </w:p>
        </w:tc>
      </w:tr>
      <w:tr w:rsidR="00650B9B" w:rsidRPr="00650B9B" w:rsidTr="00650B9B">
        <w:trPr>
          <w:trHeight w:val="1472"/>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E1</w:t>
            </w:r>
            <w:r w:rsidRPr="00650B9B">
              <w:rPr>
                <w:rFonts w:ascii="Arial" w:eastAsia="Times New Roman" w:hAnsi="Arial" w:cs="Arial"/>
                <w:color w:val="000000"/>
                <w:sz w:val="16"/>
                <w:szCs w:val="16"/>
                <w:lang w:eastAsia="es-MX"/>
              </w:rPr>
              <w:t> - EXTRACCIÓN DE DEPÓSITO FISCAL DE BIENES QUE SERÁN SUJETOS A TRANSFORMACIÓN, ELABORACIÓN O REPARACIÓN (AGD).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 Almacén General de Depósito de bienes que serán sujetos a elaboración, transformación o reparación por parte de una empresa con Programa IMMEX.</w:t>
            </w:r>
          </w:p>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la industria automotriz terminal de bienes que serán sujetos a elaboración, transformación o reparación por parte de una empresa con Programa IMMEX.</w:t>
            </w:r>
          </w:p>
        </w:tc>
      </w:tr>
      <w:tr w:rsidR="00650B9B" w:rsidRPr="00650B9B" w:rsidTr="00650B9B">
        <w:trPr>
          <w:trHeight w:val="1260"/>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E2 -</w:t>
            </w:r>
            <w:r w:rsidRPr="00650B9B">
              <w:rPr>
                <w:rFonts w:ascii="Arial" w:eastAsia="Times New Roman" w:hAnsi="Arial" w:cs="Arial"/>
                <w:color w:val="000000"/>
                <w:sz w:val="16"/>
                <w:szCs w:val="16"/>
                <w:lang w:eastAsia="es-MX"/>
              </w:rPr>
              <w:t> EXTRACCIÓN DE DEPÓSITO FISCAL DE BIENES DE ACTIVO FIJO (AGD).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 Almacén General de Depósito para ser importadas temporalmente por empresas que cuenten con Programa IMMEX.</w:t>
            </w:r>
          </w:p>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la industria automotriz terminal, para ser importadas al amparo de su Programa IMMEX.</w:t>
            </w:r>
          </w:p>
        </w:tc>
      </w:tr>
      <w:tr w:rsidR="00650B9B" w:rsidRPr="00650B9B" w:rsidTr="00650B9B">
        <w:trPr>
          <w:trHeight w:val="312"/>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G1</w:t>
            </w:r>
            <w:r w:rsidRPr="00650B9B">
              <w:rPr>
                <w:rFonts w:ascii="Arial" w:eastAsia="Times New Roman" w:hAnsi="Arial" w:cs="Arial"/>
                <w:color w:val="000000"/>
                <w:sz w:val="16"/>
                <w:szCs w:val="16"/>
                <w:lang w:eastAsia="es-MX"/>
              </w:rPr>
              <w:t> - EXTRACCIÓN DE DEPÓSITO FISCAL (AGD).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importación o exportación definitiva de mercancías.</w:t>
            </w:r>
          </w:p>
        </w:tc>
      </w:tr>
      <w:tr w:rsidR="00650B9B" w:rsidRPr="00650B9B" w:rsidTr="00650B9B">
        <w:trPr>
          <w:trHeight w:val="736"/>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C3-</w:t>
            </w:r>
            <w:r w:rsidRPr="00650B9B">
              <w:rPr>
                <w:rFonts w:ascii="Arial" w:eastAsia="Times New Roman" w:hAnsi="Arial" w:cs="Arial"/>
                <w:color w:val="000000"/>
                <w:sz w:val="16"/>
                <w:szCs w:val="16"/>
                <w:lang w:eastAsia="es-MX"/>
              </w:rPr>
              <w:t> EXTRACCIÓN DE DEPÓSITO FISCAL DE FRANJA O REGIÓN FRONTERIZA (AGD).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importación definitiva a franja o región fronteriza, por empresas autorizadas al amparo del "Decreto de la Franja o Región Fronteriza".</w:t>
            </w:r>
          </w:p>
        </w:tc>
      </w:tr>
      <w:tr w:rsidR="00650B9B" w:rsidRPr="00650B9B" w:rsidTr="00650B9B">
        <w:trPr>
          <w:trHeight w:val="2535"/>
        </w:trPr>
        <w:tc>
          <w:tcPr>
            <w:tcW w:w="4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K2</w:t>
            </w:r>
            <w:r w:rsidRPr="00650B9B">
              <w:rPr>
                <w:rFonts w:ascii="Arial" w:eastAsia="Times New Roman" w:hAnsi="Arial" w:cs="Arial"/>
                <w:color w:val="000000"/>
                <w:sz w:val="16"/>
                <w:szCs w:val="16"/>
                <w:lang w:eastAsia="es-MX"/>
              </w:rPr>
              <w:t> - EXTRACCIÓN DE DEPÓSITO FISCAL POR DESISTIMIENTO O TRANSFERENCIAS (AGD).</w:t>
            </w:r>
          </w:p>
        </w:tc>
        <w:tc>
          <w:tcPr>
            <w:tcW w:w="4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 al extranjero o reincorporación al mercado nacional según sea el caso, cuando los beneficiarios se desistan de ese régimen.</w:t>
            </w:r>
          </w:p>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Transferirse a una planta automotriz que opere bajo el régimen de depósito fiscal (retorno virtual de las mercancías al extranjero).</w:t>
            </w:r>
          </w:p>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Transferirse a otro Almacén de Depósito Fiscal (retorno virtual de las mercancías al extranjero).</w:t>
            </w:r>
          </w:p>
          <w:p w:rsidR="00650B9B" w:rsidRPr="00650B9B" w:rsidRDefault="00650B9B" w:rsidP="00650B9B">
            <w:pPr>
              <w:spacing w:after="100" w:line="240" w:lineRule="auto"/>
              <w:ind w:hanging="41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Transferir a depósito fiscal para la exposición y venta de mercancías extranjeras y nacionales.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LOCALES AUTORIZADOS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PARA EXPOSICIONES INTERNACIONALES DE MERCANCÍAS QUE INGRESAN AL RÉGIMEN DE</w:t>
      </w:r>
      <w:r w:rsidRPr="00650B9B">
        <w:rPr>
          <w:rFonts w:ascii="Arial" w:eastAsia="Times New Roman" w:hAnsi="Arial" w:cs="Arial"/>
          <w:color w:val="2F2F2F"/>
          <w:sz w:val="18"/>
          <w:szCs w:val="18"/>
          <w:lang w:eastAsia="es-MX"/>
        </w:rPr>
        <w:br/>
      </w:r>
      <w:r w:rsidRPr="00650B9B">
        <w:rPr>
          <w:rFonts w:ascii="Arial" w:eastAsia="Times New Roman" w:hAnsi="Arial" w:cs="Arial"/>
          <w:b/>
          <w:bCs/>
          <w:color w:val="2F2F2F"/>
          <w:sz w:val="18"/>
          <w:szCs w:val="18"/>
          <w:lang w:eastAsia="es-MX"/>
        </w:rPr>
        <w:t>DEPÓSITO FISCAL</w:t>
      </w:r>
    </w:p>
    <w:tbl>
      <w:tblPr>
        <w:tblW w:w="0" w:type="auto"/>
        <w:tblCellMar>
          <w:top w:w="15" w:type="dxa"/>
          <w:left w:w="15" w:type="dxa"/>
          <w:bottom w:w="15" w:type="dxa"/>
          <w:right w:w="15" w:type="dxa"/>
        </w:tblCellMar>
        <w:tblLook w:val="04A0" w:firstRow="1" w:lastRow="0" w:firstColumn="1" w:lastColumn="0" w:noHBand="0" w:noVBand="1"/>
      </w:tblPr>
      <w:tblGrid>
        <w:gridCol w:w="4062"/>
        <w:gridCol w:w="4920"/>
      </w:tblGrid>
      <w:tr w:rsidR="00650B9B" w:rsidRPr="00650B9B" w:rsidTr="00650B9B">
        <w:trPr>
          <w:trHeight w:val="835"/>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A5 -</w:t>
            </w:r>
            <w:r w:rsidRPr="00650B9B">
              <w:rPr>
                <w:rFonts w:ascii="Arial" w:eastAsia="Times New Roman" w:hAnsi="Arial" w:cs="Arial"/>
                <w:color w:val="000000"/>
                <w:sz w:val="16"/>
                <w:szCs w:val="16"/>
                <w:lang w:eastAsia="es-MX"/>
              </w:rPr>
              <w:t> INTRODUCCIÓN A DEPÓSITO FISCAL EN LOCAL AUTORIZADO.</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destinadas al régimen de depósito fiscal para permanecer en un local autorizado para exposiciones internacionales.</w:t>
            </w:r>
          </w:p>
        </w:tc>
      </w:tr>
      <w:tr w:rsidR="00650B9B" w:rsidRPr="00650B9B" w:rsidTr="00650B9B">
        <w:trPr>
          <w:trHeight w:val="1060"/>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E3 -</w:t>
            </w:r>
            <w:r w:rsidRPr="00650B9B">
              <w:rPr>
                <w:rFonts w:ascii="Arial" w:eastAsia="Times New Roman" w:hAnsi="Arial" w:cs="Arial"/>
                <w:color w:val="000000"/>
                <w:sz w:val="16"/>
                <w:szCs w:val="16"/>
                <w:lang w:eastAsia="es-MX"/>
              </w:rPr>
              <w:t> EXTRACCIÓN DE DEPÓSITO FISCAL EN LOCAL AUTORIZADO (INSUMOS).</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para exposiciones internacionales para ser importada temporalmente para su transformación, elaboración o reparación por parte de una empresa con Programa IMMEX.</w:t>
            </w:r>
          </w:p>
        </w:tc>
      </w:tr>
      <w:tr w:rsidR="00650B9B" w:rsidRPr="00650B9B" w:rsidTr="00650B9B">
        <w:trPr>
          <w:trHeight w:val="820"/>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E4</w:t>
            </w:r>
            <w:r w:rsidRPr="00650B9B">
              <w:rPr>
                <w:rFonts w:ascii="Arial" w:eastAsia="Times New Roman" w:hAnsi="Arial" w:cs="Arial"/>
                <w:color w:val="000000"/>
                <w:sz w:val="16"/>
                <w:szCs w:val="16"/>
                <w:lang w:eastAsia="es-MX"/>
              </w:rPr>
              <w:t> - EXTRACCIÓN DE DEPÓSITO FISCAL EN LOCAL AUTORIZADO (ACTIVO FIJO).</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Bienes de activo fijo para exposiciones internacionales para ser importados temporalmente por empresas que cuenten con Programa IMMEX.</w:t>
            </w:r>
          </w:p>
        </w:tc>
      </w:tr>
      <w:tr w:rsidR="00650B9B" w:rsidRPr="00650B9B" w:rsidTr="00650B9B">
        <w:trPr>
          <w:trHeight w:val="820"/>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G2 -</w:t>
            </w:r>
            <w:r w:rsidRPr="00650B9B">
              <w:rPr>
                <w:rFonts w:ascii="Arial" w:eastAsia="Times New Roman" w:hAnsi="Arial" w:cs="Arial"/>
                <w:color w:val="000000"/>
                <w:sz w:val="16"/>
                <w:szCs w:val="16"/>
                <w:lang w:eastAsia="es-MX"/>
              </w:rPr>
              <w:t> EXTRACCIÓN DE DEPÓSITO FISCAL EN LOCAL AUTORIZADO PARA SU IMPORTACIÓN DEFINITIVA.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Bienes en exposiciones internacionales para su importación definitiva.</w:t>
            </w:r>
          </w:p>
        </w:tc>
      </w:tr>
      <w:tr w:rsidR="00650B9B" w:rsidRPr="00650B9B" w:rsidTr="00650B9B">
        <w:trPr>
          <w:trHeight w:val="1415"/>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K3 -</w:t>
            </w:r>
            <w:r w:rsidRPr="00650B9B">
              <w:rPr>
                <w:rFonts w:ascii="Arial" w:eastAsia="Times New Roman" w:hAnsi="Arial" w:cs="Arial"/>
                <w:color w:val="000000"/>
                <w:sz w:val="16"/>
                <w:szCs w:val="16"/>
                <w:lang w:eastAsia="es-MX"/>
              </w:rPr>
              <w:t> EXTRACCIÓN DE DEPÓSITO FISCAL EN LOCAL AUTORIZADO PARA RETORNO O TRANSFERENCIA.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del régimen de depósito fiscal en local destinado a exposiciones internacionales para retornarse al extranjero.</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Transferirse del local autorizado para exposiciones internacionales a un Almacén General de Depósito. (</w:t>
            </w:r>
            <w:proofErr w:type="gramStart"/>
            <w:r w:rsidRPr="00650B9B">
              <w:rPr>
                <w:rFonts w:ascii="Arial" w:eastAsia="Times New Roman" w:hAnsi="Arial" w:cs="Arial"/>
                <w:color w:val="000000"/>
                <w:sz w:val="16"/>
                <w:szCs w:val="16"/>
                <w:lang w:eastAsia="es-MX"/>
              </w:rPr>
              <w:t>retorno</w:t>
            </w:r>
            <w:proofErr w:type="gramEnd"/>
            <w:r w:rsidRPr="00650B9B">
              <w:rPr>
                <w:rFonts w:ascii="Arial" w:eastAsia="Times New Roman" w:hAnsi="Arial" w:cs="Arial"/>
                <w:color w:val="000000"/>
                <w:sz w:val="16"/>
                <w:szCs w:val="16"/>
                <w:lang w:eastAsia="es-MX"/>
              </w:rPr>
              <w:t> virtual de las mercancías al extranjero).</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INDUSTRIA AUTOMOTRIZ (IA)</w:t>
      </w:r>
    </w:p>
    <w:tbl>
      <w:tblPr>
        <w:tblW w:w="0" w:type="auto"/>
        <w:tblCellMar>
          <w:top w:w="15" w:type="dxa"/>
          <w:left w:w="15" w:type="dxa"/>
          <w:bottom w:w="15" w:type="dxa"/>
          <w:right w:w="15" w:type="dxa"/>
        </w:tblCellMar>
        <w:tblLook w:val="04A0" w:firstRow="1" w:lastRow="0" w:firstColumn="1" w:lastColumn="0" w:noHBand="0" w:noVBand="1"/>
      </w:tblPr>
      <w:tblGrid>
        <w:gridCol w:w="4062"/>
        <w:gridCol w:w="4920"/>
      </w:tblGrid>
      <w:tr w:rsidR="00650B9B" w:rsidRPr="00650B9B" w:rsidTr="00650B9B">
        <w:trPr>
          <w:trHeight w:val="817"/>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F2 -</w:t>
            </w:r>
            <w:r w:rsidRPr="00650B9B">
              <w:rPr>
                <w:rFonts w:ascii="Arial" w:eastAsia="Times New Roman" w:hAnsi="Arial" w:cs="Arial"/>
                <w:color w:val="000000"/>
                <w:sz w:val="16"/>
                <w:szCs w:val="16"/>
                <w:lang w:eastAsia="es-MX"/>
              </w:rPr>
              <w:t> INTRODUCCIÓN A DEPÓSITO FISCAL (IA).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a depósito fiscal por empresas de la industria automotriz terminal o manufacturera de vehículos de autotransporte.</w:t>
            </w:r>
          </w:p>
        </w:tc>
      </w:tr>
      <w:tr w:rsidR="00650B9B" w:rsidRPr="00650B9B" w:rsidTr="00650B9B">
        <w:trPr>
          <w:trHeight w:val="2072"/>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F3 -</w:t>
            </w:r>
            <w:r w:rsidRPr="00650B9B">
              <w:rPr>
                <w:rFonts w:ascii="Arial" w:eastAsia="Times New Roman" w:hAnsi="Arial" w:cs="Arial"/>
                <w:color w:val="000000"/>
                <w:sz w:val="16"/>
                <w:szCs w:val="16"/>
                <w:lang w:eastAsia="es-MX"/>
              </w:rPr>
              <w:t> EXTRACCIÓN DE DEPÓSITO FISCAL (IA).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para incorporarse al mercado nacional.</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Enajenación de vehículos en depósito fiscal de la industria automotriz terminal a misiones diplomáticas, consulares y oficinas de organismos internacionales, y su personal extranjero, conforme al "Acuerdo por el que se establecen las disposiciones de carácter general para la importación de vehículos en franquicia", publicado en el DOF el 29 de agosto de 2007.</w:t>
            </w:r>
          </w:p>
        </w:tc>
      </w:tr>
      <w:tr w:rsidR="00650B9B" w:rsidRPr="00650B9B" w:rsidTr="00650B9B">
        <w:trPr>
          <w:trHeight w:val="3342"/>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V3 -</w:t>
            </w:r>
            <w:r w:rsidRPr="00650B9B">
              <w:rPr>
                <w:rFonts w:ascii="Arial" w:eastAsia="Times New Roman" w:hAnsi="Arial" w:cs="Arial"/>
                <w:color w:val="000000"/>
                <w:sz w:val="16"/>
                <w:szCs w:val="16"/>
                <w:lang w:eastAsia="es-MX"/>
              </w:rPr>
              <w:t> EXTRACCIÓN DE DEPÓSITO FISCAL DE BIENES PARA SU RETORNO O EXPORTACIÓN VIRTUAL (IA).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virtual por la industria automotriz terminal o manufacturera de vehículos de autotransporte para su importación temporal por parte de empresas con Programa IMMEX.</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 de material destinado al régimen de depósito fiscal entre empresas de la industria automotriz terminal o manufacturera de vehículos de autotransporte.</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 de vehículos ensamblados y fabricados con mercancías que se hubieran destinado al régimen de depósito fiscal por parte de empresas de la industria automotriz terminal o manufacturera de vehículos de autotransporte a otras empresas de la industria automotriz terminal o manufacturera de vehículos de autotransporte.</w:t>
            </w:r>
          </w:p>
        </w:tc>
      </w:tr>
      <w:tr w:rsidR="00650B9B" w:rsidRPr="00650B9B" w:rsidTr="00650B9B">
        <w:trPr>
          <w:trHeight w:val="817"/>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V4 - </w:t>
            </w:r>
            <w:r w:rsidRPr="00650B9B">
              <w:rPr>
                <w:rFonts w:ascii="Arial" w:eastAsia="Times New Roman" w:hAnsi="Arial" w:cs="Arial"/>
                <w:color w:val="000000"/>
                <w:sz w:val="16"/>
                <w:szCs w:val="16"/>
                <w:lang w:eastAsia="es-MX"/>
              </w:rPr>
              <w:t>RETORNO VIRTUAL DERIVADO DE LA CONSTANCIA DE TRANSFERENCIA DE MERCANCÍAS (IA).</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Partes, componentes o insumos comprendidos en el apartado C de la Constancia de Transferencia de Mercancías, para la determinación y pago del IGI.</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PARA EXPOSICIÓN Y VENTA DE MERCANCÍAS EN TIENDAS LIBRES DE IMPUESTOS (DUTY FREE)</w:t>
      </w:r>
    </w:p>
    <w:tbl>
      <w:tblPr>
        <w:tblW w:w="0" w:type="auto"/>
        <w:tblCellMar>
          <w:top w:w="15" w:type="dxa"/>
          <w:left w:w="15" w:type="dxa"/>
          <w:bottom w:w="15" w:type="dxa"/>
          <w:right w:w="15" w:type="dxa"/>
        </w:tblCellMar>
        <w:tblLook w:val="04A0" w:firstRow="1" w:lastRow="0" w:firstColumn="1" w:lastColumn="0" w:noHBand="0" w:noVBand="1"/>
      </w:tblPr>
      <w:tblGrid>
        <w:gridCol w:w="4062"/>
        <w:gridCol w:w="4920"/>
      </w:tblGrid>
      <w:tr w:rsidR="00650B9B" w:rsidRPr="00650B9B" w:rsidTr="00650B9B">
        <w:trPr>
          <w:trHeight w:val="3283"/>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F8 -</w:t>
            </w:r>
            <w:r w:rsidRPr="00650B9B">
              <w:rPr>
                <w:rFonts w:ascii="Arial" w:eastAsia="Times New Roman" w:hAnsi="Arial" w:cs="Arial"/>
                <w:color w:val="000000"/>
                <w:sz w:val="16"/>
                <w:szCs w:val="16"/>
                <w:lang w:eastAsia="es-MX"/>
              </w:rPr>
              <w:t> INTRODUCCIÓN Y EXTRACCIÓN DE DEPÓSITO FISCAL DE MERCANCÍAS NACIONALES O NACIONALIZADAS EN TIENDAS LIBRES DE IMPUESTOS (DUTY FREE).</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a depósito fiscal para exposición y venta en aeropuertos internacionales, fronterizos y puertos marítimos de altura.</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Extracción de depósito fiscal para exposición y venta en aeropuertos internacionales, fronterizos y puertos marítimos de altura, para reincorporase al mercado nacional, cuando no se llevó a cabo su venta.</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a depósito fiscal de paquetes o artículos promocionales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650B9B" w:rsidRPr="00650B9B" w:rsidTr="00650B9B">
        <w:trPr>
          <w:trHeight w:val="3480"/>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F9 - </w:t>
            </w:r>
            <w:r w:rsidRPr="00650B9B">
              <w:rPr>
                <w:rFonts w:ascii="Arial" w:eastAsia="Times New Roman" w:hAnsi="Arial" w:cs="Arial"/>
                <w:color w:val="000000"/>
                <w:sz w:val="16"/>
                <w:szCs w:val="16"/>
                <w:lang w:eastAsia="es-MX"/>
              </w:rPr>
              <w:t>INTRODUCCIÓN Y EXTRACCIÓN DE DEPÓSITO FISCAL DE MERCANCÍAS EXTRANJERAS PARA EXPOSICIÓN Y VENTA DE MERCANCÍAS EN TIENDAS LIBRES DE IMPUESTOS (DUTY FREE).</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a depósito fiscal para exposición y venta en aeropuertos internacionales, fronterizos y puertos marítimos de altura, de mercancía extranjera.</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Extracción de depósito fiscal para exposición y venta en aeropuertos internacionales, fronterizos y puertos marítimos de altura, de mercancía extranjera para retornar al extranjero.</w:t>
            </w:r>
          </w:p>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a depósito fiscal de paquetes o artículos promociónales (procedencia extranjera)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650B9B" w:rsidRPr="00650B9B" w:rsidTr="00650B9B">
        <w:trPr>
          <w:trHeight w:val="1372"/>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G6</w:t>
            </w:r>
            <w:r w:rsidRPr="00650B9B">
              <w:rPr>
                <w:rFonts w:ascii="Arial" w:eastAsia="Times New Roman" w:hAnsi="Arial" w:cs="Arial"/>
                <w:color w:val="000000"/>
                <w:sz w:val="16"/>
                <w:szCs w:val="16"/>
                <w:lang w:eastAsia="es-MX"/>
              </w:rPr>
              <w:t> - INFORME DE EXTRACCIÓN DE DEPÓSITO FISCAL DE MERCANCÍAS NACIONALES O NACIONALIZADAS VENDIDAS EN TIENDAS LIBRES DE IMPUESTOS (DUTY FREE).</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nacionales o nacionalizadas de depósito fiscal para exposición y venta en locales ubicados en aeropuertos internacionales, puertos marítimos de altura o colindantes con puntos de entrada y salida de personas de territorio nacional, que fueron vendidas a pasajeros que ingresan o</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salen del territorio nacional.</w:t>
            </w:r>
          </w:p>
        </w:tc>
      </w:tr>
      <w:tr w:rsidR="00650B9B" w:rsidRPr="00650B9B" w:rsidTr="00650B9B">
        <w:trPr>
          <w:trHeight w:val="1372"/>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G7 - </w:t>
            </w:r>
            <w:r w:rsidRPr="00650B9B">
              <w:rPr>
                <w:rFonts w:ascii="Arial" w:eastAsia="Times New Roman" w:hAnsi="Arial" w:cs="Arial"/>
                <w:color w:val="000000"/>
                <w:sz w:val="16"/>
                <w:szCs w:val="16"/>
                <w:lang w:eastAsia="es-MX"/>
              </w:rPr>
              <w:t>INFORME DE EXTRACCIÓN DE DEPÓSITO FISCAL DE MERCANCÍAS EXTRANJERAS VENDIDAS EN TIENDAS LIBRES DE IMPUESTOS (DUTY FREE).</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extranjeras de depósito fiscal para exposición y venta en locales ubicados en aeropuertos internacionales, puertos marítimos de altura o colindantes con puntos de entrada y salida de personas de territorio nacional, que fueron vendidas a pasajeros que ingresan o</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salen del territorio nacional.</w:t>
            </w:r>
          </w:p>
        </w:tc>
      </w:tr>
      <w:tr w:rsidR="00650B9B" w:rsidRPr="00650B9B" w:rsidTr="00650B9B">
        <w:trPr>
          <w:trHeight w:val="1195"/>
        </w:trPr>
        <w:tc>
          <w:tcPr>
            <w:tcW w:w="4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V8</w:t>
            </w:r>
            <w:r w:rsidRPr="00650B9B">
              <w:rPr>
                <w:rFonts w:ascii="Arial" w:eastAsia="Times New Roman" w:hAnsi="Arial" w:cs="Arial"/>
                <w:color w:val="000000"/>
                <w:sz w:val="16"/>
                <w:szCs w:val="16"/>
                <w:lang w:eastAsia="es-MX"/>
              </w:rPr>
              <w:t> - TRANSFERENCIA DE MERCANCÍAS EN DEPÓSITO FISCAL PARA LA EXPOSICIÓN Y VENTA DE MERCANCÍAS EXTRANJERAS, NACIONALES Y NACIONALIZADAS DE TIENDAS LIBRES DE IMPUESTOS (DUTY FREE).</w:t>
            </w:r>
          </w:p>
        </w:tc>
        <w:tc>
          <w:tcPr>
            <w:tcW w:w="4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y extracción virtual de mercancías en depósito fiscal para la exposición y venta de mercancías extranjeras y nacionales.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TRANSFORMACIÓN EN RECINTO FISCALIZADO</w:t>
      </w:r>
    </w:p>
    <w:tbl>
      <w:tblPr>
        <w:tblW w:w="0" w:type="auto"/>
        <w:tblCellMar>
          <w:top w:w="15" w:type="dxa"/>
          <w:left w:w="15" w:type="dxa"/>
          <w:bottom w:w="15" w:type="dxa"/>
          <w:right w:w="15" w:type="dxa"/>
        </w:tblCellMar>
        <w:tblLook w:val="04A0" w:firstRow="1" w:lastRow="0" w:firstColumn="1" w:lastColumn="0" w:noHBand="0" w:noVBand="1"/>
      </w:tblPr>
      <w:tblGrid>
        <w:gridCol w:w="4054"/>
        <w:gridCol w:w="4928"/>
      </w:tblGrid>
      <w:tr w:rsidR="00650B9B" w:rsidRPr="00650B9B" w:rsidTr="00650B9B">
        <w:trPr>
          <w:trHeight w:val="1195"/>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M1</w:t>
            </w:r>
            <w:r w:rsidRPr="00650B9B">
              <w:rPr>
                <w:rFonts w:ascii="Arial" w:eastAsia="Times New Roman" w:hAnsi="Arial" w:cs="Arial"/>
                <w:color w:val="000000"/>
                <w:sz w:val="16"/>
                <w:szCs w:val="16"/>
                <w:lang w:eastAsia="es-MX"/>
              </w:rPr>
              <w:t> - INTRODUCCIÓN Y EXPORTACIÓN DE INSUMOS.</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Insumos nacionales o nacionalizados y extranjeros para someterse a procesos de transformación, elaboración o reparación al amparo del régimen de elaboración, transformación o reparación en recinto fiscalizado, así como envases, empaques y lubricantes para dichos procesos.</w:t>
            </w:r>
          </w:p>
        </w:tc>
      </w:tr>
      <w:tr w:rsidR="00650B9B" w:rsidRPr="00650B9B" w:rsidTr="00650B9B">
        <w:trPr>
          <w:trHeight w:val="748"/>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M2 -</w:t>
            </w:r>
            <w:r w:rsidRPr="00650B9B">
              <w:rPr>
                <w:rFonts w:ascii="Arial" w:eastAsia="Times New Roman" w:hAnsi="Arial" w:cs="Arial"/>
                <w:color w:val="000000"/>
                <w:sz w:val="16"/>
                <w:szCs w:val="16"/>
                <w:lang w:eastAsia="es-MX"/>
              </w:rPr>
              <w:t> INTRODUCCIÓN Y EXPORTACIÓN DE MAQUINARIA Y EQUIPO.</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Maquinaria y equipo nacional o nacionalizado y extranjero al amparo del régimen de elaboración, transformación o reparación en recinto fiscalizado.</w:t>
            </w:r>
          </w:p>
        </w:tc>
      </w:tr>
      <w:tr w:rsidR="00650B9B" w:rsidRPr="00650B9B" w:rsidTr="00650B9B">
        <w:trPr>
          <w:trHeight w:val="1937"/>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J3 -</w:t>
            </w:r>
            <w:r w:rsidRPr="00650B9B">
              <w:rPr>
                <w:rFonts w:ascii="Arial" w:eastAsia="Times New Roman" w:hAnsi="Arial" w:cs="Arial"/>
                <w:color w:val="000000"/>
                <w:sz w:val="16"/>
                <w:szCs w:val="16"/>
                <w:lang w:eastAsia="es-MX"/>
              </w:rPr>
              <w:t> RETORNO Y EXPORTACIÓN DE INSUMOS ELABORADOS O TRANSFORMADOS EN RECINTO FISCALIZADO.</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al extranjero de insumos elaborados, transformados o reparados al amparo del régimen de elaboración, transformación o reparación en recinto fiscalizado.</w:t>
            </w:r>
          </w:p>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mercancía nacional elaborada, transformada o reparada en recinto fiscalizado que fue destinada al régimen de elaboración, transformación o reparación en recinto fiscalizado.</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RECINTOS FISCALIZADOS ESTRATÉGICOS (RFE)</w:t>
      </w:r>
    </w:p>
    <w:tbl>
      <w:tblPr>
        <w:tblW w:w="0" w:type="auto"/>
        <w:tblCellMar>
          <w:top w:w="15" w:type="dxa"/>
          <w:left w:w="15" w:type="dxa"/>
          <w:bottom w:w="15" w:type="dxa"/>
          <w:right w:w="15" w:type="dxa"/>
        </w:tblCellMar>
        <w:tblLook w:val="04A0" w:firstRow="1" w:lastRow="0" w:firstColumn="1" w:lastColumn="0" w:noHBand="0" w:noVBand="1"/>
      </w:tblPr>
      <w:tblGrid>
        <w:gridCol w:w="4054"/>
        <w:gridCol w:w="4928"/>
      </w:tblGrid>
      <w:tr w:rsidR="00650B9B" w:rsidRPr="00650B9B" w:rsidTr="00650B9B">
        <w:trPr>
          <w:trHeight w:val="853"/>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G8 </w:t>
            </w:r>
            <w:r w:rsidRPr="00650B9B">
              <w:rPr>
                <w:rFonts w:ascii="Arial" w:eastAsia="Times New Roman" w:hAnsi="Arial" w:cs="Arial"/>
                <w:color w:val="000000"/>
                <w:sz w:val="16"/>
                <w:szCs w:val="16"/>
                <w:lang w:eastAsia="es-MX"/>
              </w:rPr>
              <w:t>REINCORPORAR AL MERCADO NACIONAL (RFE).</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Reincorporación al mercado de las mercancías de </w:t>
            </w:r>
            <w:proofErr w:type="gramStart"/>
            <w:r w:rsidRPr="00650B9B">
              <w:rPr>
                <w:rFonts w:ascii="Arial" w:eastAsia="Times New Roman" w:hAnsi="Arial" w:cs="Arial"/>
                <w:color w:val="000000"/>
                <w:sz w:val="16"/>
                <w:szCs w:val="16"/>
                <w:lang w:eastAsia="es-MX"/>
              </w:rPr>
              <w:t>origen nacional o nacionalizadas</w:t>
            </w:r>
            <w:proofErr w:type="gramEnd"/>
            <w:r w:rsidRPr="00650B9B">
              <w:rPr>
                <w:rFonts w:ascii="Arial" w:eastAsia="Times New Roman" w:hAnsi="Arial" w:cs="Arial"/>
                <w:color w:val="000000"/>
                <w:sz w:val="16"/>
                <w:szCs w:val="16"/>
                <w:lang w:eastAsia="es-MX"/>
              </w:rPr>
              <w:t>, que se introdujeron al régimen de recinto fiscalizado estratégico.</w:t>
            </w:r>
          </w:p>
        </w:tc>
      </w:tr>
      <w:tr w:rsidR="00650B9B" w:rsidRPr="00650B9B" w:rsidTr="00650B9B">
        <w:trPr>
          <w:trHeight w:val="592"/>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M3 -</w:t>
            </w:r>
            <w:r w:rsidRPr="00650B9B">
              <w:rPr>
                <w:rFonts w:ascii="Arial" w:eastAsia="Times New Roman" w:hAnsi="Arial" w:cs="Arial"/>
                <w:color w:val="000000"/>
                <w:sz w:val="16"/>
                <w:szCs w:val="16"/>
                <w:lang w:eastAsia="es-MX"/>
              </w:rPr>
              <w:t> INTRODUCCIÓN DE MERCANCÍAS (RFE).</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de mercancías destinadas al régimen de recinto fiscalizado estratégico.</w:t>
            </w:r>
          </w:p>
        </w:tc>
      </w:tr>
      <w:tr w:rsidR="00650B9B" w:rsidRPr="00650B9B" w:rsidTr="00650B9B">
        <w:trPr>
          <w:trHeight w:val="592"/>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M4 -</w:t>
            </w:r>
            <w:r w:rsidRPr="00650B9B">
              <w:rPr>
                <w:rFonts w:ascii="Arial" w:eastAsia="Times New Roman" w:hAnsi="Arial" w:cs="Arial"/>
                <w:color w:val="000000"/>
                <w:sz w:val="16"/>
                <w:szCs w:val="16"/>
                <w:lang w:eastAsia="es-MX"/>
              </w:rPr>
              <w:t> INTRODUCCIÓN DE ACTIVO FIJO (RFE).</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de activo fijo al régimen de recinto fiscalizado estratégico.</w:t>
            </w:r>
          </w:p>
        </w:tc>
      </w:tr>
      <w:tr w:rsidR="00650B9B" w:rsidRPr="00650B9B" w:rsidTr="00650B9B">
        <w:trPr>
          <w:trHeight w:val="838"/>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M5 </w:t>
            </w:r>
            <w:r w:rsidRPr="00650B9B">
              <w:rPr>
                <w:rFonts w:ascii="Arial" w:eastAsia="Times New Roman" w:hAnsi="Arial" w:cs="Arial"/>
                <w:color w:val="000000"/>
                <w:sz w:val="16"/>
                <w:szCs w:val="16"/>
                <w:lang w:eastAsia="es-MX"/>
              </w:rPr>
              <w:t>INTRODUCCIÓN DE MERCANCÍA NACIONAL O NACIONALIZADA (RFE).</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de mercancías nacionales o nacionalizadas al régimen de recinto fiscalizado estratégico, que se reincorporarán posteriormente al mercado nacional.</w:t>
            </w:r>
          </w:p>
        </w:tc>
      </w:tr>
      <w:tr w:rsidR="00650B9B" w:rsidRPr="00650B9B" w:rsidTr="00650B9B">
        <w:trPr>
          <w:trHeight w:val="1199"/>
        </w:trPr>
        <w:tc>
          <w:tcPr>
            <w:tcW w:w="4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J4 -</w:t>
            </w:r>
            <w:r w:rsidRPr="00650B9B">
              <w:rPr>
                <w:rFonts w:ascii="Arial" w:eastAsia="Times New Roman" w:hAnsi="Arial" w:cs="Arial"/>
                <w:color w:val="000000"/>
                <w:sz w:val="16"/>
                <w:szCs w:val="16"/>
                <w:lang w:eastAsia="es-MX"/>
              </w:rPr>
              <w:t> RETORNO DE MERCANCÍAS EXTRANJERAS (RFE).</w:t>
            </w:r>
          </w:p>
        </w:tc>
        <w:tc>
          <w:tcPr>
            <w:tcW w:w="4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extranjeras que se sometieron a un proceso de elaboración, transformación o reparación en recinto fiscalizado estratégico.</w:t>
            </w:r>
          </w:p>
          <w:p w:rsidR="00650B9B" w:rsidRPr="00650B9B" w:rsidRDefault="00650B9B" w:rsidP="00650B9B">
            <w:pPr>
              <w:spacing w:after="100" w:line="240" w:lineRule="auto"/>
              <w:ind w:hanging="42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extranjeras en su mismo estado.</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TRÁNSITOS</w:t>
      </w:r>
    </w:p>
    <w:tbl>
      <w:tblPr>
        <w:tblW w:w="0" w:type="auto"/>
        <w:tblCellMar>
          <w:top w:w="15" w:type="dxa"/>
          <w:left w:w="15" w:type="dxa"/>
          <w:bottom w:w="15" w:type="dxa"/>
          <w:right w:w="15" w:type="dxa"/>
        </w:tblCellMar>
        <w:tblLook w:val="04A0" w:firstRow="1" w:lastRow="0" w:firstColumn="1" w:lastColumn="0" w:noHBand="0" w:noVBand="1"/>
      </w:tblPr>
      <w:tblGrid>
        <w:gridCol w:w="4044"/>
        <w:gridCol w:w="4938"/>
      </w:tblGrid>
      <w:tr w:rsidR="00650B9B" w:rsidRPr="00650B9B" w:rsidTr="00650B9B">
        <w:trPr>
          <w:trHeight w:val="1691"/>
        </w:trPr>
        <w:tc>
          <w:tcPr>
            <w:tcW w:w="4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T3</w:t>
            </w:r>
            <w:r w:rsidRPr="00650B9B">
              <w:rPr>
                <w:rFonts w:ascii="Arial" w:eastAsia="Times New Roman" w:hAnsi="Arial" w:cs="Arial"/>
                <w:color w:val="000000"/>
                <w:sz w:val="16"/>
                <w:szCs w:val="16"/>
                <w:lang w:eastAsia="es-MX"/>
              </w:rPr>
              <w:t> - TRÁNSITO INTERNO.</w:t>
            </w:r>
          </w:p>
        </w:tc>
        <w:tc>
          <w:tcPr>
            <w:tcW w:w="4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Traslado de mercancías, bajo control fiscal de una aduana nacional a otra, para destinarlas a un régimen aduanero distinto.</w:t>
            </w:r>
          </w:p>
          <w:p w:rsidR="00650B9B" w:rsidRPr="00650B9B" w:rsidRDefault="00650B9B" w:rsidP="00650B9B">
            <w:pPr>
              <w:spacing w:after="100" w:line="240" w:lineRule="auto"/>
              <w:ind w:hanging="43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Traslado de mercancías, bajo control fiscal de una aduana nacional a otra, para introducirlas al régimen de recinto fiscalizado estratégico.</w:t>
            </w:r>
          </w:p>
        </w:tc>
      </w:tr>
      <w:tr w:rsidR="00650B9B" w:rsidRPr="00650B9B" w:rsidTr="00650B9B">
        <w:trPr>
          <w:trHeight w:val="838"/>
        </w:trPr>
        <w:tc>
          <w:tcPr>
            <w:tcW w:w="4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T6</w:t>
            </w:r>
            <w:r w:rsidRPr="00650B9B">
              <w:rPr>
                <w:rFonts w:ascii="Arial" w:eastAsia="Times New Roman" w:hAnsi="Arial" w:cs="Arial"/>
                <w:color w:val="000000"/>
                <w:sz w:val="16"/>
                <w:szCs w:val="16"/>
                <w:lang w:eastAsia="es-MX"/>
              </w:rPr>
              <w:t> - TRÁNSITO INTERNACIONAL POR TERRITORIO EXTRANJERO.</w:t>
            </w:r>
          </w:p>
        </w:tc>
        <w:tc>
          <w:tcPr>
            <w:tcW w:w="4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Traslado de mercancías por territorio extranjero para su ingreso a territorio nacional, bajo control fiscal de la aduana de entrada a la aduana de salida.</w:t>
            </w:r>
          </w:p>
        </w:tc>
      </w:tr>
      <w:tr w:rsidR="00650B9B" w:rsidRPr="00650B9B" w:rsidTr="00650B9B">
        <w:trPr>
          <w:trHeight w:val="592"/>
        </w:trPr>
        <w:tc>
          <w:tcPr>
            <w:tcW w:w="4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T7</w:t>
            </w:r>
            <w:r w:rsidRPr="00650B9B">
              <w:rPr>
                <w:rFonts w:ascii="Arial" w:eastAsia="Times New Roman" w:hAnsi="Arial" w:cs="Arial"/>
                <w:color w:val="000000"/>
                <w:sz w:val="16"/>
                <w:szCs w:val="16"/>
                <w:lang w:eastAsia="es-MX"/>
              </w:rPr>
              <w:t> - TRÁNSITO INTERNACIONAL POR TERRITORIO NACIONAL.</w:t>
            </w:r>
          </w:p>
        </w:tc>
        <w:tc>
          <w:tcPr>
            <w:tcW w:w="4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Traslado de mercancías, por territorio nacional, con destino al extranjero, por las aduanas y rutas fiscales autorizadas.</w:t>
            </w:r>
          </w:p>
        </w:tc>
      </w:tr>
      <w:tr w:rsidR="00650B9B" w:rsidRPr="00650B9B" w:rsidTr="00650B9B">
        <w:trPr>
          <w:trHeight w:val="853"/>
        </w:trPr>
        <w:tc>
          <w:tcPr>
            <w:tcW w:w="4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T9</w:t>
            </w:r>
            <w:r w:rsidRPr="00650B9B">
              <w:rPr>
                <w:rFonts w:ascii="Arial" w:eastAsia="Times New Roman" w:hAnsi="Arial" w:cs="Arial"/>
                <w:color w:val="000000"/>
                <w:sz w:val="16"/>
                <w:szCs w:val="16"/>
                <w:lang w:eastAsia="es-MX"/>
              </w:rPr>
              <w:t> - TRÁNSITO INTERNACIONAL DE TRANSMIGRANTES.</w:t>
            </w:r>
          </w:p>
        </w:tc>
        <w:tc>
          <w:tcPr>
            <w:tcW w:w="4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Traslado de mercancías de </w:t>
            </w:r>
            <w:proofErr w:type="spellStart"/>
            <w:r w:rsidRPr="00650B9B">
              <w:rPr>
                <w:rFonts w:ascii="Arial" w:eastAsia="Times New Roman" w:hAnsi="Arial" w:cs="Arial"/>
                <w:color w:val="000000"/>
                <w:sz w:val="16"/>
                <w:szCs w:val="16"/>
                <w:lang w:eastAsia="es-MX"/>
              </w:rPr>
              <w:t>transmigrantes</w:t>
            </w:r>
            <w:proofErr w:type="spellEnd"/>
            <w:r w:rsidRPr="00650B9B">
              <w:rPr>
                <w:rFonts w:ascii="Arial" w:eastAsia="Times New Roman" w:hAnsi="Arial" w:cs="Arial"/>
                <w:color w:val="000000"/>
                <w:sz w:val="16"/>
                <w:szCs w:val="16"/>
                <w:lang w:eastAsia="es-MX"/>
              </w:rPr>
              <w:t>, por territorio nacional, con destino al extranjero, por las aduanas y rutas fiscales autorizadas.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OTROS</w:t>
      </w:r>
    </w:p>
    <w:tbl>
      <w:tblPr>
        <w:tblW w:w="0" w:type="auto"/>
        <w:tblCellMar>
          <w:top w:w="15" w:type="dxa"/>
          <w:left w:w="15" w:type="dxa"/>
          <w:bottom w:w="15" w:type="dxa"/>
          <w:right w:w="15" w:type="dxa"/>
        </w:tblCellMar>
        <w:tblLook w:val="04A0" w:firstRow="1" w:lastRow="0" w:firstColumn="1" w:lastColumn="0" w:noHBand="0" w:noVBand="1"/>
      </w:tblPr>
      <w:tblGrid>
        <w:gridCol w:w="4038"/>
        <w:gridCol w:w="4944"/>
      </w:tblGrid>
      <w:tr w:rsidR="00650B9B" w:rsidRPr="00650B9B" w:rsidTr="00650B9B">
        <w:trPr>
          <w:trHeight w:val="607"/>
        </w:trPr>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R1 -</w:t>
            </w:r>
            <w:r w:rsidRPr="00650B9B">
              <w:rPr>
                <w:rFonts w:ascii="Arial" w:eastAsia="Times New Roman" w:hAnsi="Arial" w:cs="Arial"/>
                <w:color w:val="000000"/>
                <w:sz w:val="16"/>
                <w:szCs w:val="16"/>
                <w:lang w:eastAsia="es-MX"/>
              </w:rPr>
              <w:t> RECTIFICACIÓN DE PEDIMENTOS.</w:t>
            </w:r>
          </w:p>
        </w:tc>
        <w:tc>
          <w:tcPr>
            <w:tcW w:w="4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Rectificación de datos declarados en el pedimento, conforme al artículo 89 de la Ley o la legislación aduanera aplicable.</w:t>
            </w:r>
          </w:p>
        </w:tc>
      </w:tr>
      <w:tr w:rsidR="00650B9B" w:rsidRPr="00650B9B" w:rsidTr="00650B9B">
        <w:trPr>
          <w:trHeight w:val="1099"/>
        </w:trPr>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CT</w:t>
            </w:r>
            <w:r w:rsidRPr="00650B9B">
              <w:rPr>
                <w:rFonts w:ascii="Arial" w:eastAsia="Times New Roman" w:hAnsi="Arial" w:cs="Arial"/>
                <w:color w:val="000000"/>
                <w:sz w:val="16"/>
                <w:szCs w:val="16"/>
                <w:lang w:eastAsia="es-MX"/>
              </w:rPr>
              <w:t> - PEDIMENTO COMPLEMENTARIO.</w:t>
            </w:r>
          </w:p>
        </w:tc>
        <w:tc>
          <w:tcPr>
            <w:tcW w:w="4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efectos de determinar o pagar el IGI en la exportación o retorno de mercancías sujetas a los artículos 2.5 del T-MEC, 14 del Anexo III de la Decisión, 15 del Anexo I del TLCAELC o del ACC.</w:t>
            </w:r>
          </w:p>
        </w:tc>
      </w:tr>
    </w:tbl>
    <w:p w:rsidR="00650B9B" w:rsidRPr="00650B9B" w:rsidRDefault="00650B9B" w:rsidP="00650B9B">
      <w:pPr>
        <w:shd w:val="clear" w:color="auto" w:fill="FFFFFF"/>
        <w:spacing w:after="100" w:line="240" w:lineRule="auto"/>
        <w:ind w:hanging="61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Nota:</w:t>
      </w:r>
      <w:proofErr w:type="gramStart"/>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Para</w:t>
      </w:r>
      <w:proofErr w:type="gramEnd"/>
      <w:r w:rsidRPr="00650B9B">
        <w:rPr>
          <w:rFonts w:ascii="Arial" w:eastAsia="Times New Roman" w:hAnsi="Arial" w:cs="Arial"/>
          <w:color w:val="2F2F2F"/>
          <w:sz w:val="18"/>
          <w:szCs w:val="18"/>
          <w:lang w:eastAsia="es-MX"/>
        </w:rPr>
        <w:t xml:space="preserve"> los efectos del Apéndice 2, en el pedimento se deberá asentar la clave de documento a 2 posiciones.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3</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MEDIOS DE TRANSPORTE</w:t>
      </w:r>
    </w:p>
    <w:tbl>
      <w:tblPr>
        <w:tblW w:w="0" w:type="auto"/>
        <w:tblCellMar>
          <w:top w:w="15" w:type="dxa"/>
          <w:left w:w="15" w:type="dxa"/>
          <w:bottom w:w="15" w:type="dxa"/>
          <w:right w:w="15" w:type="dxa"/>
        </w:tblCellMar>
        <w:tblLook w:val="04A0" w:firstRow="1" w:lastRow="0" w:firstColumn="1" w:lastColumn="0" w:noHBand="0" w:noVBand="1"/>
      </w:tblPr>
      <w:tblGrid>
        <w:gridCol w:w="992"/>
        <w:gridCol w:w="6082"/>
      </w:tblGrid>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MEDIOS DE TRANSPORTE.</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MARÍTIMO.</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FERROVIARIO DE DOBLE ESTIBA.</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CARRETERO-FERROVIARIO.</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AÉREO.</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POSTAL.</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FERROVIARIO.</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CARRETERO.</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TUBERÍA.</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CABLES.</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DUCTOS.</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PEATONAL.</w:t>
            </w:r>
          </w:p>
        </w:tc>
      </w:tr>
      <w:tr w:rsidR="00650B9B" w:rsidRPr="00650B9B" w:rsidTr="00650B9B">
        <w:trPr>
          <w:trHeight w:val="492"/>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98</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SE DECLARA MEDIO DE TRANSPORTE POR NO HABER PRESENTACIÓN FÍSICA DE MERCANCÍAS ANTE LA ADUANA.</w:t>
            </w:r>
          </w:p>
        </w:tc>
      </w:tr>
      <w:tr w:rsidR="00650B9B" w:rsidRPr="00650B9B" w:rsidTr="00650B9B">
        <w:trPr>
          <w:trHeight w:val="276"/>
        </w:trPr>
        <w:tc>
          <w:tcPr>
            <w:tcW w:w="992" w:type="dxa"/>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99</w:t>
            </w:r>
          </w:p>
        </w:tc>
        <w:tc>
          <w:tcPr>
            <w:tcW w:w="6082" w:type="dxa"/>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4</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CLAVES DE PAÍSES</w:t>
      </w:r>
    </w:p>
    <w:tbl>
      <w:tblPr>
        <w:tblW w:w="0" w:type="auto"/>
        <w:tblCellMar>
          <w:top w:w="15" w:type="dxa"/>
          <w:left w:w="15" w:type="dxa"/>
          <w:bottom w:w="15" w:type="dxa"/>
          <w:right w:w="15" w:type="dxa"/>
        </w:tblCellMar>
        <w:tblLook w:val="04A0" w:firstRow="1" w:lastRow="0" w:firstColumn="1" w:lastColumn="0" w:noHBand="0" w:noVBand="1"/>
      </w:tblPr>
      <w:tblGrid>
        <w:gridCol w:w="1134"/>
        <w:gridCol w:w="1114"/>
        <w:gridCol w:w="6734"/>
      </w:tblGrid>
      <w:tr w:rsidR="00650B9B" w:rsidRPr="00650B9B" w:rsidTr="00650B9B">
        <w:trPr>
          <w:trHeight w:val="502"/>
        </w:trPr>
        <w:tc>
          <w:tcPr>
            <w:tcW w:w="1134" w:type="dxa"/>
            <w:shd w:val="clear" w:color="auto" w:fill="FFFFFF"/>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SAAI FIII</w:t>
            </w:r>
          </w:p>
        </w:tc>
        <w:tc>
          <w:tcPr>
            <w:tcW w:w="1114" w:type="dxa"/>
            <w:shd w:val="clear" w:color="auto" w:fill="FFFFFF"/>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SAAI M3</w:t>
            </w:r>
          </w:p>
        </w:tc>
        <w:tc>
          <w:tcPr>
            <w:tcW w:w="6736" w:type="dxa"/>
            <w:shd w:val="clear" w:color="auto" w:fill="FFFFFF"/>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PAÍS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AFG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AFGANISTÁN (EMIRATO ISLÁMICO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ALBANIA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ALEMANIA (REPÚBLICA FEDERAL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ANDORRA (PRINCIPADO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ANGOLA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AI</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AIA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ANGUILA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ATA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ANTÁRTIDA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ATG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ANTIGUA Y BARBUDA (COMUNIDAD BRITÁNICA DE NACIONES)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ANTILLAS NEERLANDESAS (TERRITORIO HOLANDÉS DE ULTRAMAR)</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ARABIA SAUDITA (REINO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DZA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ARGELIA (REPÚBLICA DEMOCRÁTICA Y POPULAR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ARGENTINA (REPÚBLICA)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AM</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ARMENIA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ABW</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ARUBA (TERRITORIO HOLANDÉS DE ULTRAMAR)</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AUSTRALIA (COMUNIDAD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AUSTRIA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AZ</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AZE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AZERBAIYÁN (REPÚBLICA AZERBAIYÁN)</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BHS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BAHAMAS (COMUNIDAD DE LAS)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BHR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BAHRÉIN (ESTADO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BGD</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BANGLADESH (REPÚBLICA POPULAR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BRB</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BARBADOS (COMUNIDAD BRITÁNICA DE NACIONES)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BEL</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BÉLGICA (REINO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BLZ</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BELICE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BEN</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BENÍN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BMU</w:t>
            </w:r>
          </w:p>
        </w:tc>
        <w:tc>
          <w:tcPr>
            <w:tcW w:w="6722"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BERMUDAS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BONAIRE, SAN EUSTAQUIO Y SABA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BY</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BLR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BIELORRUSIA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BOLIVIA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BIH</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BOSNIA Y HERZEGOVINA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BOTSWANA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BRASIL (REPÚBLICA FEDERATIVA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BRUNÉI (ESTADO DE) (RESIDENCIA DE PAZ)</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BGR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BULGARIA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BFA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BURKINA FASO</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BDI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BURUNDI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BTN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BUTÁN (REINO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CPV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CABO VERDE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TCD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CHAD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CYM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CAIMÁN (ISLAS)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D7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KHM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CAMBOYA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CMR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CAMERÚN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CANADÁ</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RKE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CANAL, ISLAS DEL (ISLAS NORMANDAS)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CHILE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CHINA (REPÚBLICA POPULAR)</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CYP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CHIPRE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DEL VATICANO (ESTADO DE LA)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CCK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COCOS (KEELING, ISLAS AUSTRALIANAS)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COLOMBIA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COMORAS (ISLAS)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EMU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COMUNIDAD EUROPEA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CONGO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COOK (ISLAS)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COREA (REPÚBLICA POPULAR DEMOCRÁTICA DE) (COREA DEL NORTE)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KOR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COREA (REPÚBLICA DE) (COREA DEL SUR)</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COSTA DE MARFIL (REPÚBLICA DE LA)</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COSTA RICA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HR</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HRV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CROACIA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CUBA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CURAZAO (TERRITORIO HOLANDÉS DE ULTRAMAR)</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DNK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DINAMARCA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DJI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DJIBOUTI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DMA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DOMINICA (COMUNIDAD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ECU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ECUADOR (REPÚBLICA DEL)</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EGY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EGIPTO (REPÚBLICA ÁRABE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SLV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SALVADOR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EMIRATOS ÁRABES UNIDOS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ER</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ERI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ERITREA (ESTADO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SVN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ESLOVENIA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ESPAÑA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FM</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DSM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ESTADO FEDERADO DE MICRONESIA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USA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ESTADOS UNIDOS DE AMÉRICA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ESTONIA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ETH</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ETIOPÍA (REPÚBLICA DEMOCRÁTICA FEDERAL)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FJI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FIDJI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PHL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FILIPINAS (REPÚBLICA DE LAS)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FINLANDIA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FRANCIA (REPÚBLICA FRANCESA)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GZ</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GZA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FRANJA DE GAZA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H6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GAB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GABONESA (REPÚBLICA)</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34"/>
        <w:gridCol w:w="1114"/>
        <w:gridCol w:w="6734"/>
      </w:tblGrid>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GMB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GAMBIA (REPÚBLICA DE LA)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GE</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GEO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GEORGIA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SGS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GEORGIA DEL SUR E ISLAS SANDWICH DEL SUR</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GHA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GHANA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GI</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GIB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GIBRALTAR (R.U.)</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GRANADA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GRC</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GRECIA (REPÚBLICA HELÉNICA)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GL</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GROENLANDIA (DINAMARCA)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GLP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GUADALUPE (DEPARTAMENTO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GUAM (E.U.A.)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GTM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GUATEMALA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GGY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GUERNSEY</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GNB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GUINEA-BISSAU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GNQ</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GUINEA ECUATORIAL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GIN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GUINEA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GUYANA FRANCESA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GUYANA (REPÚBLICA COOPERATIVA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HTI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HAITÍ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HND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HONDURAS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HKG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HONG KONG (REGIÓN ADMINISTRATIVA ESPECIAL DE LA REPÚBLICA)</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HUN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HUNGRÍA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INDONESIA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IRQ</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IRAK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IRÁN (REPÚBLICA ISLÁMICA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IRLANDA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ISLANDIA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ALAND</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BVT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 BOUVET</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 DE MAN</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 FEROE (LAS)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HM</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LHM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HEARD Y MCDONALD</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FK</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FLK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MALVINAS (R.U.)</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MP</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MNP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MARIANAS SEPTENTRIONALES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MH</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MHL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MARSHALL</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SB</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SLB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SALOMÓN (COMUNIDAD BRITÁNICA DE NACIONES)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SJ</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SJM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SVALBARD Y JAN MAYEN (NORUEGA)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TK</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TKL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TOKELAU</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WF</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WLF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ISLAS WALLIS Y FUTUNA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ISRAEL (ESTADO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ITA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ITALIA (REPÚBLICA ITALIANA)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JAM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JAMAICA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JPN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JAPÓN</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JEY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JERSEY</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JOR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JORDANIA (REINO HACHEMITA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KZ</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KAZ</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KAZAKHSTAN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KEN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KENYA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KIRIBATI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KWT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KUWAIT (ESTADO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KG</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KGZ</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KYRGYZSTAN (REPÚBLICA KIRGYZIA)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LSO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LESOTHO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LVA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LETONIA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LBN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LIBANO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LBR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LIBERIA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LBY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LIBIA (JAMAHIRIYA LIBIA ÁRABE POPULAR SOCIALISTA)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LIECHTENSTEIN (PRINCIPADO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LTU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LITUANIA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LUX</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LUXEMBURGO (GRAN DUCADO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MAC</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MACAO</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MK</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MKD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MACEDONIA (ANTIGUA REPÚBLICA YUGOSLAVA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MDG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MADAGASCAR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MYS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MALASIA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MWI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MALAWI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MDV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MALDIVAS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MLI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MALÍ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MLT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MALTA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MARRUECOS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MTQ</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MARTINICA (DEPARTAMENTO DE) (FRANCIA)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MUS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MAURICIO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MRT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MAURITANIA (REPÚBLICA ISLÁMICA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MYT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MAYOTTE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MEX</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MÉXICO (ESTADOS UNIDOS MEXICANOS)</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MD</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MDA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MOLDAVIA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MCO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MÓNACO (PRINCIPADO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MNG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MONGOLIA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MSR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MONSERRAT (ISLA)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ME</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MNE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MONTENEGRO</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MOZ</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MOZAMBIQUE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MMR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MYANMAR (UNIÓN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NAMIBIA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NRU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NAURU</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CXI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NAVIDAD (CHRISTMAS) (ISLAS)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34"/>
        <w:gridCol w:w="1114"/>
        <w:gridCol w:w="6734"/>
      </w:tblGrid>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NPL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NEPAL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NIC</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NICARAGUA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NER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NIGER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NGA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NIGERIA (REPÚBLICA FEDERAL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NIVE (ISLA)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NFK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NORFOLK (ISLA)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NORUEGA (REINO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NC</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NCL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NUEVA CALEDONIA (TERRITORIO FRANCES DE ULTRAMAR)</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NZL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NUEVA ZELANDA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OMN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OMÁN (SULTANATO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PACÍFICO, ISLAS DEL (ADMÓN. E.U.A.)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ZYA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PAÍSES BAJOS (REINO DE LOS) (HOLANDA)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KCD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PAÍSES NO DECLARADOS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PAKISTÁN (REPÚBLICA ISLÁMICA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PLW</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PALAU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PS</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PSE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PALESTINA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PANAMÁ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PNG</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PAPÚA NUEVA GUINEA (ESTADO INDEPENDIENTE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PARAGUAY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PERÚ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PCN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PITCAIRNS (ISLAS DEPENDENCIA BRITÁNICA)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PYF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POLINESIA FRANCESA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POL</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POLONIA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PORTUGAL (REPÚBLICA PORTUGUESA)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PRI</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RICO (ESTADO LIBRE ASOCIADO DE LA COMUNIDAD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QAT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QATAR (ESTADO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GBR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REINO UNIDO DE LA GRAN BRETAÑA E IRLANDA DEL NORTE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CZ</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CZE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CHECA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CF</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CENTROAFRICANA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DEMOCRÁTICA POPULAR LAOS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RS</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DE SERBIA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S2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DOMINICANA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SK</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SVK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ESLOVACA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POPULAR DEL CONGO</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RWA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RUANDESA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REU</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REUNIÓN (DEPARTAMENTO DE LA) (FRANCIA)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ROM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RUMANIA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RUS</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RUSIA (FEDERACIÓN RUSA)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EH</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ESH</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SAHARA OCCIDENTAL (REPÚBLICA ÁRABE SAHARAVI DEMOCRÁTICA)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WSM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SAMOA (ESTADO INDEPENDIENTE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ASM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SAMOA AMERICANA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BLM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BARTOLOMÉ</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KNA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CRISTOBAL Y NIEVES (FEDERACIÓN DE) (SAN KITTS-NEVIS)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SMR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MARINO (SERENISIMA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MARTÍN (PARTE FRANCESA)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SPM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PEDRO Y MIQUELÓN</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VCT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 VICENTE Y LAS GRANADINAS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SHN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SANTA ELENA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LCA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SANTA LUCÍA</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STP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SANTO TOMÉ Y PRÍNCIPE (REPÚBLICA DEMOCRÁTICA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SENEGAL (REPÚBLICA DEL)</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SYC</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SEYCHELLES (REPÚBLICA DE LAS)</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SLE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SIERRA LEONA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SGP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SINGAPUR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SXM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SINT MAARTEN (PARTE HOLANDESA)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SYR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SIRIA (REPÚBLICA ÁRABE)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SOM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SOMALIA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LKA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SRI LANKA (REPÚBLICA DEMOCRÁTICA SOCIALISTA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ZAF</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SUDÁFRICA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U6</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SDN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SUDÁN (REPÚBLICA DEL)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SSD</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SUDÁN DEL SUR</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SWE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SUECIA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SUIZA (CONFEDERACIÓN)</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SURINAM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V0</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SWZ</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SWAZILANDIA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TJ</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TJK</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TADJIKISTAN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THA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TAILANDIA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TWN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TAIWÁN (REPÚBLICA DE CHINA)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TZA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TANZANIA (REPÚBLICA UNIDA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XCH</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TERRITORIOS BRITÁNICOS DEL OCÉANO ÍNDICO</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TF</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FXA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TERRITORIOS FRANCESES, AUSTRALES Y ANTÁRTICOS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TP</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TMP</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TIMOR ORIENTAL</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TGO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TOGO (REPÚBLICA TOGOLESA)</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TONGA (REINO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TTO</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TRINIDAD Y TOBAGO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TÚNEZ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TCA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TURCAS Y CAICOS (ISLAS)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TM</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TKM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TURKMENISTAN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TURQUÍA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TV</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TUV</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TUVALU (COMUNIDAD BRITÁNICA DE NACIONES)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UA</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UKR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UCRANIA</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W5</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UGA</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UGANDA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W7</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URY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URUGUAY (REPÚBLICA ORIENTAL DEL)</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34"/>
        <w:gridCol w:w="1114"/>
        <w:gridCol w:w="6734"/>
      </w:tblGrid>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UZB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UZBEJISTAN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VUT</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VANUATU</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W8</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VEN</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VENEZUELA (REPÚBLICA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W9</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VNM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VIETNAM (REPÚBLICA SOCIALISTA DE)</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VGB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VÍRGENES. ISLAS (BRITÁNICAS)</w:t>
            </w:r>
          </w:p>
        </w:tc>
      </w:tr>
      <w:tr w:rsidR="00650B9B" w:rsidRPr="00650B9B" w:rsidTr="00650B9B">
        <w:trPr>
          <w:trHeight w:val="298"/>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X3</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VIR</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VÍRGENES. ISLAS (NORTEAMERICANAS)</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YE</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YEM</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YEMEN (REPÚBLICA DE)</w:t>
            </w:r>
          </w:p>
        </w:tc>
      </w:tr>
      <w:tr w:rsidR="00650B9B" w:rsidRPr="00650B9B" w:rsidTr="00650B9B">
        <w:trPr>
          <w:trHeight w:val="290"/>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Z1</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ZMB</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ZAMBIA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S4</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ZWE</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ZIMBABWE (REPÚBLICA DE)</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Z2</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PTY</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ZONA DEL CANAL DE PANAMÁ</w:t>
            </w:r>
          </w:p>
        </w:tc>
      </w:tr>
      <w:tr w:rsidR="00650B9B" w:rsidRPr="00650B9B" w:rsidTr="00650B9B">
        <w:trPr>
          <w:trHeight w:val="286"/>
        </w:trPr>
        <w:tc>
          <w:tcPr>
            <w:tcW w:w="113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NT</w:t>
            </w:r>
          </w:p>
        </w:tc>
        <w:tc>
          <w:tcPr>
            <w:tcW w:w="1114" w:type="dxa"/>
            <w:tcMar>
              <w:top w:w="15" w:type="dxa"/>
              <w:left w:w="72" w:type="dxa"/>
              <w:bottom w:w="15" w:type="dxa"/>
              <w:right w:w="72" w:type="dxa"/>
            </w:tcMar>
            <w:hideMark/>
          </w:tcPr>
          <w:p w:rsidR="00650B9B" w:rsidRPr="00650B9B" w:rsidRDefault="00650B9B" w:rsidP="00650B9B">
            <w:pPr>
              <w:spacing w:after="7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RUH</w:t>
            </w:r>
          </w:p>
        </w:tc>
        <w:tc>
          <w:tcPr>
            <w:tcW w:w="6736" w:type="dxa"/>
            <w:tcMar>
              <w:top w:w="15" w:type="dxa"/>
              <w:left w:w="72" w:type="dxa"/>
              <w:bottom w:w="15" w:type="dxa"/>
              <w:right w:w="72" w:type="dxa"/>
            </w:tcMar>
            <w:hideMark/>
          </w:tcPr>
          <w:p w:rsidR="00650B9B" w:rsidRPr="00650B9B" w:rsidRDefault="00650B9B" w:rsidP="00650B9B">
            <w:pPr>
              <w:spacing w:after="7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ZONA NEUTRAL IRAQ-ARABIA SAUDITA</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5</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CLAVES DE MONEDAS</w:t>
      </w:r>
    </w:p>
    <w:tbl>
      <w:tblPr>
        <w:tblW w:w="0" w:type="auto"/>
        <w:tblCellMar>
          <w:top w:w="15" w:type="dxa"/>
          <w:left w:w="15" w:type="dxa"/>
          <w:bottom w:w="15" w:type="dxa"/>
          <w:right w:w="15" w:type="dxa"/>
        </w:tblCellMar>
        <w:tblLook w:val="04A0" w:firstRow="1" w:lastRow="0" w:firstColumn="1" w:lastColumn="0" w:noHBand="0" w:noVBand="1"/>
      </w:tblPr>
      <w:tblGrid>
        <w:gridCol w:w="3794"/>
        <w:gridCol w:w="2320"/>
        <w:gridCol w:w="2868"/>
      </w:tblGrid>
      <w:tr w:rsidR="00650B9B" w:rsidRPr="00650B9B" w:rsidTr="00650B9B">
        <w:trPr>
          <w:trHeight w:val="331"/>
        </w:trPr>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PAÍS</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 MONEDA</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NOMBRE MONEDA</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ÁFRICA CENTRAL</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XOF</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FRANCO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ALBANIA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ALL</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LEK</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ALEMANIA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ANTILLAS HOLAN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ANG</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FLORÍN</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ARABIA SAUDITA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RIYAL</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ARGELIA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DZD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ARGENTINA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ARP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AUSTRALIA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AUSTRIA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BAHAMAS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BSD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BAHRÉIN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BHD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BARBADOS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BBD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BÉLGICA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BELICE</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BZD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BERMUDA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BMD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BOLIVIA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BOLIVIANO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BRASIL</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BRC</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REAL</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BULGARIA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BGL</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LEV</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CANADÁ</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CHILE</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16"/>
        </w:trPr>
        <w:tc>
          <w:tcPr>
            <w:tcW w:w="3795"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CNY</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YUAN CONTINENTAL</w:t>
            </w:r>
          </w:p>
        </w:tc>
      </w:tr>
      <w:tr w:rsidR="00650B9B" w:rsidRPr="00650B9B" w:rsidTr="00650B9B">
        <w:trPr>
          <w:trHeight w:val="316"/>
        </w:trPr>
        <w:tc>
          <w:tcPr>
            <w:tcW w:w="3795"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CNE</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YUAN EXTRACONTINENTAL</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CHIPRE</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COLOMBIA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COREA DEL NORTE</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KPW</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WON</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COREA DEL SUR</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KRW</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WON</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COSTA RICA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CRC</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COLÓN</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CUBA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CROACIA (REPÚBLICA DE)</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HRK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KUNA</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DINAMARCA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DKK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CORONA</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ECUADOR</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ECS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EGIPTO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EGP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LIBRA</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EL SALVADOR</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SVC</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COLÓN</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EM. ÁRABES UNIDOS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DIRHAM</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ESLOVENIA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4"/>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ESPAÑA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ESTONIA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ETIOPÍA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ETB</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BIRR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USD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FED. RUSA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RUBLO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FIDJI</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FJD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FILIPINAS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PHP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FINLANDIA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FRANCIA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GHANA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GHC</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CEDI</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GRAN BRETAÑA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STG</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LIBRA ESTERLINA</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GRECIA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GUATEMALA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GTO</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QUETZAL</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GUYANA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GYD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HAITÍ</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HTG</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GOURDE</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HOLANDA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HONDURAS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HNL</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LEMPIRA</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HONG KONG</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HKD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HUNGRÍA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HUF</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FORÍN</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RUPIA</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INDONESIA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RUPIA</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IRAK</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IQD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31"/>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IRÁN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RIYAL</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795"/>
        <w:gridCol w:w="2320"/>
        <w:gridCol w:w="2867"/>
      </w:tblGrid>
      <w:tr w:rsidR="00650B9B" w:rsidRPr="00650B9B" w:rsidTr="00650B9B">
        <w:trPr>
          <w:trHeight w:val="335"/>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IRLANDA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ISLANDIA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CORONA</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ISRAEL</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ILS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SHEKEL</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ITALIA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JAMAICA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JMD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JAPÓN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JPY</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YEN</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JORDANIA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JOD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KENYA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KES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CHELÍN</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KUWAIT</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KWD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LETONIA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LIBANO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LBP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LIBRA</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LYD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LITUANIA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LTT</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LITAS</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LUXEMBURGO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MALASIA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MYR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RINGGIT</w:t>
            </w:r>
          </w:p>
        </w:tc>
      </w:tr>
      <w:tr w:rsidR="00650B9B" w:rsidRPr="00650B9B" w:rsidTr="00650B9B">
        <w:trPr>
          <w:trHeight w:val="320"/>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MALTA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MARRUECOS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DIRHAM</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MÉXICO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MXP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1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MONTENEGRO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NICARAGUA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NIC</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CÓRDOBA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NIGERIA (FED)</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NGN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NAIRA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NORUEGA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CORONA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NUEVA ZELANDA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NZD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PAKISTÁN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PKR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RUPIA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PALESTINA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ILS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SHEKEL</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PANAMÁ</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PAB</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BALBOA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PARAGUAY</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PYG</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GUARANÍ</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PERÚ</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 SOL</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POLONIA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PLZ</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ZLOTY</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PORTUGAL</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RICO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USD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CHECA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CSK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CORONA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DEMOCRÁTICA DEL CONGO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ZRZ</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FRANCO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DE SERBIA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RSD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DOMINICANA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REPÚBLICA ESLOVACA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RUMANIA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ROL</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LEU</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SINGAPUR</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SGD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SIRIA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SYP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LIBRA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SRI-LANKA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LKR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RUPIA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SUECIA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CORONA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SUIZA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CHF</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FRANCO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SURINAM</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SRG</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TAILANDIA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THB</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BAHT</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TAIWÁN</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TWD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NUEVO 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TANZANIA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TZS</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CHELÍN</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TRINIDAD Y TOBAGO</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TTD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DÓLAR</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TURQUÍA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TRL</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LIRA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UCRANIA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UAK</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HRYVNA</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UNIÓN SUDAFRICANA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ZAR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RAND</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URUGUAY</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UYP</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PESO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 MON. EUROPEA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EURO</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VENEZUELA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VEB</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BOLIVAR FUERTE</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VIETNAM</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VND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DONG</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YEMEN (DEM. POP.)</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YDD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RIAL</w:t>
            </w:r>
          </w:p>
        </w:tc>
      </w:tr>
      <w:tr w:rsidR="00650B9B" w:rsidRPr="00650B9B" w:rsidTr="00650B9B">
        <w:trPr>
          <w:trHeight w:val="336"/>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YUGOSLAVIA</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YUD</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DINAR</w:t>
            </w:r>
          </w:p>
        </w:tc>
      </w:tr>
      <w:tr w:rsidR="00650B9B" w:rsidRPr="00650B9B" w:rsidTr="00650B9B">
        <w:trPr>
          <w:trHeight w:val="351"/>
        </w:trPr>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LOS DEMÁS PAÍSES</w:t>
            </w:r>
          </w:p>
        </w:tc>
        <w:tc>
          <w:tcPr>
            <w:tcW w:w="2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XXX</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OTRAS MONEDAS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6</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RECINTOS FISCALIZADOS</w:t>
      </w:r>
    </w:p>
    <w:tbl>
      <w:tblPr>
        <w:tblW w:w="0" w:type="auto"/>
        <w:tblCellMar>
          <w:top w:w="15" w:type="dxa"/>
          <w:left w:w="15" w:type="dxa"/>
          <w:bottom w:w="15" w:type="dxa"/>
          <w:right w:w="15" w:type="dxa"/>
        </w:tblCellMar>
        <w:tblLook w:val="04A0" w:firstRow="1" w:lastRow="0" w:firstColumn="1" w:lastColumn="0" w:noHBand="0" w:noVBand="1"/>
      </w:tblPr>
      <w:tblGrid>
        <w:gridCol w:w="1893"/>
        <w:gridCol w:w="824"/>
        <w:gridCol w:w="6261"/>
      </w:tblGrid>
      <w:tr w:rsidR="00650B9B" w:rsidRPr="00650B9B" w:rsidTr="00650B9B">
        <w:trPr>
          <w:trHeight w:val="291"/>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Aduana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Recinto Fiscalizado</w:t>
            </w:r>
          </w:p>
        </w:tc>
      </w:tr>
      <w:tr w:rsidR="00650B9B" w:rsidRPr="00650B9B" w:rsidTr="00650B9B">
        <w:trPr>
          <w:trHeight w:val="27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Acapulco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Acapulco, S.A. de C.V.</w:t>
            </w:r>
          </w:p>
        </w:tc>
      </w:tr>
      <w:tr w:rsidR="00650B9B" w:rsidRPr="00650B9B" w:rsidTr="00650B9B">
        <w:trPr>
          <w:trHeight w:val="708"/>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Internacional de la Ciudad de México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Aerovías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AAACESA Almacenes Fiscalizados,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American Airlines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Talma México Servicios Aeroportuarios, S.A. de C. 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Iberia de México, S.A.</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Cargo </w:t>
            </w:r>
            <w:proofErr w:type="spellStart"/>
            <w:r w:rsidRPr="00650B9B">
              <w:rPr>
                <w:rFonts w:ascii="Arial" w:eastAsia="Times New Roman" w:hAnsi="Arial" w:cs="Arial"/>
                <w:color w:val="000000"/>
                <w:sz w:val="16"/>
                <w:szCs w:val="16"/>
                <w:lang w:eastAsia="es-MX"/>
              </w:rPr>
              <w:t>Service</w:t>
            </w:r>
            <w:proofErr w:type="spellEnd"/>
            <w:r w:rsidRPr="00650B9B">
              <w:rPr>
                <w:rFonts w:ascii="Arial" w:eastAsia="Times New Roman" w:hAnsi="Arial" w:cs="Arial"/>
                <w:color w:val="000000"/>
                <w:sz w:val="16"/>
                <w:szCs w:val="16"/>
                <w:lang w:eastAsia="es-MX"/>
              </w:rPr>
              <w:t xml:space="preserve"> Center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DHL Express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CCO Almacén Fiscal,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Lufthansa Cargo Servicios Logísticos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Tramitadores Asociados de </w:t>
            </w:r>
            <w:proofErr w:type="spellStart"/>
            <w:r w:rsidRPr="00650B9B">
              <w:rPr>
                <w:rFonts w:ascii="Arial" w:eastAsia="Times New Roman" w:hAnsi="Arial" w:cs="Arial"/>
                <w:color w:val="000000"/>
                <w:sz w:val="16"/>
                <w:szCs w:val="16"/>
                <w:lang w:eastAsia="es-MX"/>
              </w:rPr>
              <w:t>Aerocarga</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Transportación México Express,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United</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Parcel</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Service</w:t>
            </w:r>
            <w:proofErr w:type="spellEnd"/>
            <w:r w:rsidRPr="00650B9B">
              <w:rPr>
                <w:rFonts w:ascii="Arial" w:eastAsia="Times New Roman" w:hAnsi="Arial" w:cs="Arial"/>
                <w:color w:val="000000"/>
                <w:sz w:val="16"/>
                <w:szCs w:val="16"/>
                <w:lang w:eastAsia="es-MX"/>
              </w:rPr>
              <w:t xml:space="preserve">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Varig</w:t>
            </w:r>
            <w:proofErr w:type="spellEnd"/>
            <w:r w:rsidRPr="00650B9B">
              <w:rPr>
                <w:rFonts w:ascii="Arial" w:eastAsia="Times New Roman" w:hAnsi="Arial" w:cs="Arial"/>
                <w:color w:val="000000"/>
                <w:sz w:val="16"/>
                <w:szCs w:val="16"/>
                <w:lang w:eastAsia="es-MX"/>
              </w:rPr>
              <w:t xml:space="preserve">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Interpuerto</w:t>
            </w:r>
            <w:proofErr w:type="spellEnd"/>
            <w:r w:rsidRPr="00650B9B">
              <w:rPr>
                <w:rFonts w:ascii="Arial" w:eastAsia="Times New Roman" w:hAnsi="Arial" w:cs="Arial"/>
                <w:color w:val="000000"/>
                <w:sz w:val="16"/>
                <w:szCs w:val="16"/>
                <w:lang w:eastAsia="es-MX"/>
              </w:rPr>
              <w:t xml:space="preserve"> Multimodal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World</w:t>
            </w:r>
            <w:proofErr w:type="spellEnd"/>
            <w:r w:rsidRPr="00650B9B">
              <w:rPr>
                <w:rFonts w:ascii="Arial" w:eastAsia="Times New Roman" w:hAnsi="Arial" w:cs="Arial"/>
                <w:color w:val="000000"/>
                <w:sz w:val="16"/>
                <w:szCs w:val="16"/>
                <w:lang w:eastAsia="es-MX"/>
              </w:rPr>
              <w:t xml:space="preserve"> Express Cargo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México Cargo </w:t>
            </w:r>
            <w:proofErr w:type="spellStart"/>
            <w:r w:rsidRPr="00650B9B">
              <w:rPr>
                <w:rFonts w:ascii="Arial" w:eastAsia="Times New Roman" w:hAnsi="Arial" w:cs="Arial"/>
                <w:color w:val="000000"/>
                <w:sz w:val="16"/>
                <w:szCs w:val="16"/>
                <w:lang w:eastAsia="es-MX"/>
              </w:rPr>
              <w:t>Handling</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Talma Servicios de Carga, S.A. de C.V.</w:t>
            </w:r>
          </w:p>
        </w:tc>
      </w:tr>
      <w:tr w:rsidR="00650B9B" w:rsidRPr="00650B9B" w:rsidTr="00650B9B">
        <w:trPr>
          <w:trHeight w:val="27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Aguascalientes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Centros de Intercambio de Carga Express Estafeta, S.A.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Nafta Rail, S. de R.L. de C.V.</w:t>
            </w:r>
          </w:p>
        </w:tc>
      </w:tr>
      <w:tr w:rsidR="00650B9B" w:rsidRPr="00650B9B" w:rsidTr="00650B9B">
        <w:trPr>
          <w:trHeight w:val="27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 Terminal Multimodal,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 Terminal Portuaria,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Integradora de Servicios, Transporte y Almacenaje,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Infraestructura Portuaria Mexicana,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Altamira,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D.A. Hinojosa Terminal Multiusos,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Inmobiliaria Portuaria de Altamira, S. de R.L.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Cooper T. Smith de México,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Grupo Castañeda,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Almacenamiento y Logística Portuaria de Altamira,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Altamira,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 Terminal de Multiservicios, S. de R.L.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Almacenamiento y Logística Portuaria de Altamira, S.A. de C.V.</w:t>
            </w:r>
          </w:p>
        </w:tc>
      </w:tr>
      <w:tr w:rsidR="00650B9B" w:rsidRPr="00650B9B" w:rsidTr="00650B9B">
        <w:trPr>
          <w:trHeight w:val="27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Cancún</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Quintana Roo, S.A. de C.V.</w:t>
            </w:r>
          </w:p>
        </w:tc>
      </w:tr>
      <w:tr w:rsidR="00650B9B" w:rsidRPr="00650B9B" w:rsidTr="00650B9B">
        <w:trPr>
          <w:trHeight w:val="27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Caribbean</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Logistics</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Cargo RF, S.A. de C.V.</w:t>
            </w:r>
          </w:p>
        </w:tc>
      </w:tr>
      <w:tr w:rsidR="00650B9B" w:rsidRPr="00650B9B" w:rsidTr="00650B9B">
        <w:trPr>
          <w:trHeight w:val="27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Chihuahua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de Chihuahua, S.A. de C.V.</w:t>
            </w:r>
          </w:p>
        </w:tc>
      </w:tr>
      <w:tr w:rsidR="00650B9B" w:rsidRPr="00650B9B" w:rsidTr="00650B9B">
        <w:trPr>
          <w:trHeight w:val="27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Hidalgo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Puerto Madero, S.A.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 del Sureste, S.A. de C.V.</w:t>
            </w:r>
          </w:p>
        </w:tc>
      </w:tr>
      <w:tr w:rsidR="00650B9B" w:rsidRPr="00650B9B" w:rsidTr="00650B9B">
        <w:trPr>
          <w:trHeight w:val="27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Juárez</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Accel</w:t>
            </w:r>
            <w:proofErr w:type="spellEnd"/>
            <w:r w:rsidRPr="00650B9B">
              <w:rPr>
                <w:rFonts w:ascii="Arial" w:eastAsia="Times New Roman" w:hAnsi="Arial" w:cs="Arial"/>
                <w:color w:val="000000"/>
                <w:sz w:val="16"/>
                <w:szCs w:val="16"/>
                <w:lang w:eastAsia="es-MX"/>
              </w:rPr>
              <w:t xml:space="preserve"> Recinto Fiscalizado, S.A. de C.V.</w:t>
            </w:r>
          </w:p>
        </w:tc>
      </w:tr>
      <w:tr w:rsidR="00650B9B" w:rsidRPr="00650B9B" w:rsidTr="00650B9B">
        <w:trPr>
          <w:trHeight w:val="27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de Ciudad Juárez,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Coatzacoalcos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Coatzacoalcos,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Vopak</w:t>
            </w:r>
            <w:proofErr w:type="spellEnd"/>
            <w:r w:rsidRPr="00650B9B">
              <w:rPr>
                <w:rFonts w:ascii="Arial" w:eastAsia="Times New Roman" w:hAnsi="Arial" w:cs="Arial"/>
                <w:color w:val="000000"/>
                <w:sz w:val="16"/>
                <w:szCs w:val="16"/>
                <w:lang w:eastAsia="es-MX"/>
              </w:rPr>
              <w:t xml:space="preserve"> México,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Colombia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Dicex</w:t>
            </w:r>
            <w:proofErr w:type="spellEnd"/>
            <w:r w:rsidRPr="00650B9B">
              <w:rPr>
                <w:rFonts w:ascii="Arial" w:eastAsia="Times New Roman" w:hAnsi="Arial" w:cs="Arial"/>
                <w:color w:val="000000"/>
                <w:sz w:val="16"/>
                <w:szCs w:val="16"/>
                <w:lang w:eastAsia="es-MX"/>
              </w:rPr>
              <w:t xml:space="preserve"> Integraciones,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Mex</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Securit</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 Asesores Aduanales de Nuevo Laredo, S.C.</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Santos Esquivel y </w:t>
            </w:r>
            <w:proofErr w:type="spellStart"/>
            <w:r w:rsidRPr="00650B9B">
              <w:rPr>
                <w:rFonts w:ascii="Arial" w:eastAsia="Times New Roman" w:hAnsi="Arial" w:cs="Arial"/>
                <w:color w:val="000000"/>
                <w:sz w:val="16"/>
                <w:szCs w:val="16"/>
                <w:lang w:eastAsia="es-MX"/>
              </w:rPr>
              <w:t>Cía</w:t>
            </w:r>
            <w:proofErr w:type="spellEnd"/>
            <w:r w:rsidRPr="00650B9B">
              <w:rPr>
                <w:rFonts w:ascii="Arial" w:eastAsia="Times New Roman" w:hAnsi="Arial" w:cs="Arial"/>
                <w:color w:val="000000"/>
                <w:sz w:val="16"/>
                <w:szCs w:val="16"/>
                <w:lang w:eastAsia="es-MX"/>
              </w:rPr>
              <w:t>, S.C.</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Centro de Carga y Descarga de Colombia,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Grupo Coordinador de Importadores,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Ensenada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Ensenada International Terminal,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Ensenada,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Guadalajara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Almacenadora</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GWTC,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Ferrocarril Mexicano,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 Guadalajara, S.A. de C.V.</w:t>
            </w:r>
          </w:p>
        </w:tc>
      </w:tr>
      <w:tr w:rsidR="00650B9B" w:rsidRPr="00650B9B" w:rsidTr="00650B9B">
        <w:trPr>
          <w:trHeight w:val="44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Federal Express Holdings (México) y Compañía, Sociedad en Nombre Colectivo de Capital Variable.</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Guanajuato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Ferrocarril Mexicano,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GTO </w:t>
            </w:r>
            <w:proofErr w:type="spellStart"/>
            <w:r w:rsidRPr="00650B9B">
              <w:rPr>
                <w:rFonts w:ascii="Arial" w:eastAsia="Times New Roman" w:hAnsi="Arial" w:cs="Arial"/>
                <w:color w:val="000000"/>
                <w:sz w:val="16"/>
                <w:szCs w:val="16"/>
                <w:lang w:eastAsia="es-MX"/>
              </w:rPr>
              <w:t>Logistics</w:t>
            </w:r>
            <w:proofErr w:type="spellEnd"/>
            <w:r w:rsidRPr="00650B9B">
              <w:rPr>
                <w:rFonts w:ascii="Arial" w:eastAsia="Times New Roman" w:hAnsi="Arial" w:cs="Arial"/>
                <w:color w:val="000000"/>
                <w:sz w:val="16"/>
                <w:szCs w:val="16"/>
                <w:lang w:eastAsia="es-MX"/>
              </w:rPr>
              <w:t xml:space="preserve"> Center, S.A. de C.V.</w:t>
            </w:r>
          </w:p>
        </w:tc>
      </w:tr>
      <w:tr w:rsidR="00650B9B" w:rsidRPr="00650B9B" w:rsidTr="00650B9B">
        <w:trPr>
          <w:trHeight w:val="253"/>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Guaymas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Guaymas,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Lázaro Cárdenas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Lázaro Cárdenas,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AAK México,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UTTSA,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Promotora Inmobiliaria del Balsas,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L.C. Terminal Portuaria de Contenedores,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Promotora Inmobiliaria del Balsas,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Arcelormittal</w:t>
            </w:r>
            <w:proofErr w:type="spellEnd"/>
            <w:r w:rsidRPr="00650B9B">
              <w:rPr>
                <w:rFonts w:ascii="Arial" w:eastAsia="Times New Roman" w:hAnsi="Arial" w:cs="Arial"/>
                <w:color w:val="000000"/>
                <w:sz w:val="16"/>
                <w:szCs w:val="16"/>
                <w:lang w:eastAsia="es-MX"/>
              </w:rPr>
              <w:t xml:space="preserve"> Portuarios,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L.C. </w:t>
            </w:r>
            <w:proofErr w:type="spellStart"/>
            <w:r w:rsidRPr="00650B9B">
              <w:rPr>
                <w:rFonts w:ascii="Arial" w:eastAsia="Times New Roman" w:hAnsi="Arial" w:cs="Arial"/>
                <w:color w:val="000000"/>
                <w:sz w:val="16"/>
                <w:szCs w:val="16"/>
                <w:lang w:eastAsia="es-MX"/>
              </w:rPr>
              <w:t>Multipurpose</w:t>
            </w:r>
            <w:proofErr w:type="spellEnd"/>
            <w:r w:rsidRPr="00650B9B">
              <w:rPr>
                <w:rFonts w:ascii="Arial" w:eastAsia="Times New Roman" w:hAnsi="Arial" w:cs="Arial"/>
                <w:color w:val="000000"/>
                <w:sz w:val="16"/>
                <w:szCs w:val="16"/>
                <w:lang w:eastAsia="es-MX"/>
              </w:rPr>
              <w:t xml:space="preserve"> Terminal,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APM </w:t>
            </w:r>
            <w:proofErr w:type="spellStart"/>
            <w:r w:rsidRPr="00650B9B">
              <w:rPr>
                <w:rFonts w:ascii="Arial" w:eastAsia="Times New Roman" w:hAnsi="Arial" w:cs="Arial"/>
                <w:color w:val="000000"/>
                <w:sz w:val="16"/>
                <w:szCs w:val="16"/>
                <w:lang w:eastAsia="es-MX"/>
              </w:rPr>
              <w:t>Terminals</w:t>
            </w:r>
            <w:proofErr w:type="spellEnd"/>
            <w:r w:rsidRPr="00650B9B">
              <w:rPr>
                <w:rFonts w:ascii="Arial" w:eastAsia="Times New Roman" w:hAnsi="Arial" w:cs="Arial"/>
                <w:color w:val="000000"/>
                <w:sz w:val="16"/>
                <w:szCs w:val="16"/>
                <w:lang w:eastAsia="es-MX"/>
              </w:rPr>
              <w:t xml:space="preserve"> Lázaro Cárdenas,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Lázaro Cárdenas,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Manzanillo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Manzanillo,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Comercializadora La Junta,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Operadora de la Cuenca del Pacífico,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México,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Terminal Internacional de Manzanillo,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Corporación Multimodal,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Maniobras Integradas del Puerto,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Frigorífico de Manzanillo,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Contecon</w:t>
            </w:r>
            <w:proofErr w:type="spellEnd"/>
            <w:r w:rsidRPr="00650B9B">
              <w:rPr>
                <w:rFonts w:ascii="Arial" w:eastAsia="Times New Roman" w:hAnsi="Arial" w:cs="Arial"/>
                <w:color w:val="000000"/>
                <w:sz w:val="16"/>
                <w:szCs w:val="16"/>
                <w:lang w:eastAsia="es-MX"/>
              </w:rPr>
              <w:t xml:space="preserve"> Manzanillo,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Terminal Marítima </w:t>
            </w:r>
            <w:proofErr w:type="spellStart"/>
            <w:r w:rsidRPr="00650B9B">
              <w:rPr>
                <w:rFonts w:ascii="Arial" w:eastAsia="Times New Roman" w:hAnsi="Arial" w:cs="Arial"/>
                <w:color w:val="000000"/>
                <w:sz w:val="16"/>
                <w:szCs w:val="16"/>
                <w:lang w:eastAsia="es-MX"/>
              </w:rPr>
              <w:t>Hazesa</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Cemex, S.A.B. de C.V.</w:t>
            </w:r>
          </w:p>
        </w:tc>
      </w:tr>
      <w:tr w:rsidR="00650B9B" w:rsidRPr="00650B9B" w:rsidTr="00650B9B">
        <w:trPr>
          <w:trHeight w:val="268"/>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Matamoros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Profesionales Mexicanos del Comercio Exterior, S.C.</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87"/>
        <w:gridCol w:w="835"/>
        <w:gridCol w:w="6456"/>
      </w:tblGrid>
      <w:tr w:rsidR="00650B9B" w:rsidRPr="00650B9B" w:rsidTr="00650B9B">
        <w:trPr>
          <w:trHeight w:val="268"/>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Mazatlán</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Terminal Marítima Mazatlán, S.A.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Almacenes y Frigoríficos </w:t>
            </w:r>
            <w:proofErr w:type="spellStart"/>
            <w:r w:rsidRPr="00650B9B">
              <w:rPr>
                <w:rFonts w:ascii="Arial" w:eastAsia="Times New Roman" w:hAnsi="Arial" w:cs="Arial"/>
                <w:color w:val="000000"/>
                <w:sz w:val="16"/>
                <w:szCs w:val="16"/>
                <w:lang w:eastAsia="es-MX"/>
              </w:rPr>
              <w:t>Ameriben</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53"/>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México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Ferrocarril y Terminal del Valle de México, S.A. de C.V.</w:t>
            </w:r>
          </w:p>
        </w:tc>
      </w:tr>
      <w:tr w:rsidR="00650B9B" w:rsidRPr="00650B9B" w:rsidTr="00650B9B">
        <w:trPr>
          <w:trHeight w:val="253"/>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Monterrey</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Kansas City </w:t>
            </w:r>
            <w:proofErr w:type="spellStart"/>
            <w:r w:rsidRPr="00650B9B">
              <w:rPr>
                <w:rFonts w:ascii="Arial" w:eastAsia="Times New Roman" w:hAnsi="Arial" w:cs="Arial"/>
                <w:color w:val="000000"/>
                <w:sz w:val="16"/>
                <w:szCs w:val="16"/>
                <w:lang w:eastAsia="es-MX"/>
              </w:rPr>
              <w:t>Southern</w:t>
            </w:r>
            <w:proofErr w:type="spellEnd"/>
            <w:r w:rsidRPr="00650B9B">
              <w:rPr>
                <w:rFonts w:ascii="Arial" w:eastAsia="Times New Roman" w:hAnsi="Arial" w:cs="Arial"/>
                <w:color w:val="000000"/>
                <w:sz w:val="16"/>
                <w:szCs w:val="16"/>
                <w:lang w:eastAsia="es-MX"/>
              </w:rPr>
              <w:t xml:space="preserve"> de México,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Aeropuerto de Monterrey,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United</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Parcel</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Service</w:t>
            </w:r>
            <w:proofErr w:type="spellEnd"/>
            <w:r w:rsidRPr="00650B9B">
              <w:rPr>
                <w:rFonts w:ascii="Arial" w:eastAsia="Times New Roman" w:hAnsi="Arial" w:cs="Arial"/>
                <w:color w:val="000000"/>
                <w:sz w:val="16"/>
                <w:szCs w:val="16"/>
                <w:lang w:eastAsia="es-MX"/>
              </w:rPr>
              <w:t xml:space="preserve"> de México,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Ferrocarril Mexicano,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DHL Express México, S.A. de C.V.</w:t>
            </w:r>
          </w:p>
        </w:tc>
      </w:tr>
      <w:tr w:rsidR="00650B9B" w:rsidRPr="00650B9B" w:rsidTr="00650B9B">
        <w:trPr>
          <w:trHeight w:val="253"/>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Federal Express Holdings (México) y Compañía, S.N.C. de C.V.</w:t>
            </w:r>
          </w:p>
        </w:tc>
      </w:tr>
      <w:tr w:rsidR="00650B9B" w:rsidRPr="00650B9B" w:rsidTr="00650B9B">
        <w:trPr>
          <w:trHeight w:val="253"/>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OMA Logística,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Nogales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Servicios de Almacén Fiscalizado de Nogales, S.A. de C.V.</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Grupo Inmobiliario </w:t>
            </w:r>
            <w:proofErr w:type="spellStart"/>
            <w:r w:rsidRPr="00650B9B">
              <w:rPr>
                <w:rFonts w:ascii="Arial" w:eastAsia="Times New Roman" w:hAnsi="Arial" w:cs="Arial"/>
                <w:color w:val="000000"/>
                <w:sz w:val="16"/>
                <w:szCs w:val="16"/>
                <w:lang w:eastAsia="es-MX"/>
              </w:rPr>
              <w:t>Maymar</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Nuevo Laredo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PG Servicios de Logística, S.C.</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Loginspecs</w:t>
            </w:r>
            <w:proofErr w:type="spellEnd"/>
            <w:r w:rsidRPr="00650B9B">
              <w:rPr>
                <w:rFonts w:ascii="Arial" w:eastAsia="Times New Roman" w:hAnsi="Arial" w:cs="Arial"/>
                <w:color w:val="000000"/>
                <w:sz w:val="16"/>
                <w:szCs w:val="16"/>
                <w:lang w:eastAsia="es-MX"/>
              </w:rPr>
              <w:t>, S.C.</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Piedras Negras</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Mercurio Cargo, S.A. de C.V.</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Consultores de Logística en Comercio Exterior,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Progreso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Progreso,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Grupo de Desarrollo del Sureste,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Multisur</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Terminal de Contenedores de Yucatán, S.A. de C.V.</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Cargo RF, S.A. de C.V.</w:t>
            </w:r>
          </w:p>
        </w:tc>
      </w:tr>
      <w:tr w:rsidR="00650B9B" w:rsidRPr="00650B9B" w:rsidTr="00650B9B">
        <w:trPr>
          <w:trHeight w:val="29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Puebla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A/WTC Puebla, S.A. de C.V.</w:t>
            </w:r>
          </w:p>
        </w:tc>
      </w:tr>
      <w:tr w:rsidR="00650B9B" w:rsidRPr="00650B9B" w:rsidTr="00650B9B">
        <w:trPr>
          <w:trHeight w:val="29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Querétaro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Terminal </w:t>
            </w:r>
            <w:proofErr w:type="spellStart"/>
            <w:r w:rsidRPr="00650B9B">
              <w:rPr>
                <w:rFonts w:ascii="Arial" w:eastAsia="Times New Roman" w:hAnsi="Arial" w:cs="Arial"/>
                <w:color w:val="000000"/>
                <w:sz w:val="16"/>
                <w:szCs w:val="16"/>
                <w:lang w:eastAsia="es-MX"/>
              </w:rPr>
              <w:t>Logistics</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Reynosa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Recintos Fiscalizados del Noreste, S.A. de C.V.</w:t>
            </w:r>
          </w:p>
        </w:tc>
      </w:tr>
      <w:tr w:rsidR="00650B9B" w:rsidRPr="00650B9B" w:rsidTr="00650B9B">
        <w:trPr>
          <w:trHeight w:val="29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Salina Cruz</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Salina Cruz,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Tampico</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Tampico, S.A. de C.V.</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Gremio Unido de Alijadores, S.C. de R.L.</w:t>
            </w:r>
          </w:p>
        </w:tc>
      </w:tr>
      <w:tr w:rsidR="00650B9B" w:rsidRPr="00650B9B" w:rsidTr="00650B9B">
        <w:trPr>
          <w:trHeight w:val="296"/>
        </w:trPr>
        <w:tc>
          <w:tcPr>
            <w:tcW w:w="16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Tijuana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269</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Carga Aérea </w:t>
            </w:r>
            <w:proofErr w:type="spellStart"/>
            <w:r w:rsidRPr="00650B9B">
              <w:rPr>
                <w:rFonts w:ascii="Arial" w:eastAsia="Times New Roman" w:hAnsi="Arial" w:cs="Arial"/>
                <w:color w:val="000000"/>
                <w:sz w:val="16"/>
                <w:szCs w:val="16"/>
                <w:lang w:eastAsia="es-MX"/>
              </w:rPr>
              <w:t>Matrix</w:t>
            </w:r>
            <w:proofErr w:type="spellEnd"/>
            <w:r w:rsidRPr="00650B9B">
              <w:rPr>
                <w:rFonts w:ascii="Arial" w:eastAsia="Times New Roman" w:hAnsi="Arial" w:cs="Arial"/>
                <w:color w:val="000000"/>
                <w:sz w:val="16"/>
                <w:szCs w:val="16"/>
                <w:lang w:eastAsia="es-MX"/>
              </w:rPr>
              <w:t>, S. de R.L.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Toluca</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Talma México Servicios Aeroportuarios, S.A. de C.V.</w:t>
            </w:r>
          </w:p>
        </w:tc>
      </w:tr>
      <w:tr w:rsidR="00650B9B" w:rsidRPr="00650B9B" w:rsidTr="00650B9B">
        <w:trPr>
          <w:trHeight w:val="532"/>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Federal Express Holdings (México) y Compañía, Sociedad en Nombre Colectivo de Capital Variable.</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Vamos a México,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Tuxpan</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 Terminales,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Tuxpan,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Tuxpan Port Terminal, S.A. de C.V.</w:t>
            </w:r>
          </w:p>
        </w:tc>
      </w:tr>
      <w:tr w:rsidR="00650B9B" w:rsidRPr="00650B9B" w:rsidTr="00650B9B">
        <w:trPr>
          <w:trHeight w:val="296"/>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Terminales Marítimas </w:t>
            </w:r>
            <w:proofErr w:type="spellStart"/>
            <w:r w:rsidRPr="00650B9B">
              <w:rPr>
                <w:rFonts w:ascii="Arial" w:eastAsia="Times New Roman" w:hAnsi="Arial" w:cs="Arial"/>
                <w:color w:val="000000"/>
                <w:sz w:val="16"/>
                <w:szCs w:val="16"/>
                <w:lang w:eastAsia="es-MX"/>
              </w:rPr>
              <w:t>Transunisa</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Veracruz</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 Integral de Veracruz,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Almacenadora </w:t>
            </w:r>
            <w:proofErr w:type="spellStart"/>
            <w:r w:rsidRPr="00650B9B">
              <w:rPr>
                <w:rFonts w:ascii="Arial" w:eastAsia="Times New Roman" w:hAnsi="Arial" w:cs="Arial"/>
                <w:color w:val="000000"/>
                <w:sz w:val="16"/>
                <w:szCs w:val="16"/>
                <w:lang w:eastAsia="es-MX"/>
              </w:rPr>
              <w:t>Golmex</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CIF Almacenajes y Servicios,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67</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Corporación Integral de Comercio Exterior,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Reparación Integral de Contenedores, S.A.P.I.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Terminales de Cargas Especializadas,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74</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Vopak</w:t>
            </w:r>
            <w:proofErr w:type="spellEnd"/>
            <w:r w:rsidRPr="00650B9B">
              <w:rPr>
                <w:rFonts w:ascii="Arial" w:eastAsia="Times New Roman" w:hAnsi="Arial" w:cs="Arial"/>
                <w:color w:val="000000"/>
                <w:sz w:val="16"/>
                <w:szCs w:val="16"/>
                <w:lang w:eastAsia="es-MX"/>
              </w:rPr>
              <w:t xml:space="preserve"> México,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Cargill</w:t>
            </w:r>
            <w:proofErr w:type="spellEnd"/>
            <w:r w:rsidRPr="00650B9B">
              <w:rPr>
                <w:rFonts w:ascii="Arial" w:eastAsia="Times New Roman" w:hAnsi="Arial" w:cs="Arial"/>
                <w:color w:val="000000"/>
                <w:sz w:val="16"/>
                <w:szCs w:val="16"/>
                <w:lang w:eastAsia="es-MX"/>
              </w:rPr>
              <w:t xml:space="preserve"> de México,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172</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Servicios Especiales Portuarios,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233</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Excellence</w:t>
            </w:r>
            <w:proofErr w:type="spellEnd"/>
            <w:r w:rsidRPr="00650B9B">
              <w:rPr>
                <w:rFonts w:ascii="Arial" w:eastAsia="Times New Roman" w:hAnsi="Arial" w:cs="Arial"/>
                <w:color w:val="000000"/>
                <w:sz w:val="16"/>
                <w:szCs w:val="16"/>
                <w:lang w:eastAsia="es-MX"/>
              </w:rPr>
              <w:t xml:space="preserve"> Sea &amp; </w:t>
            </w:r>
            <w:proofErr w:type="spellStart"/>
            <w:r w:rsidRPr="00650B9B">
              <w:rPr>
                <w:rFonts w:ascii="Arial" w:eastAsia="Times New Roman" w:hAnsi="Arial" w:cs="Arial"/>
                <w:color w:val="000000"/>
                <w:sz w:val="16"/>
                <w:szCs w:val="16"/>
                <w:lang w:eastAsia="es-MX"/>
              </w:rPr>
              <w:t>Land</w:t>
            </w:r>
            <w:proofErr w:type="spellEnd"/>
            <w:r w:rsidRPr="00650B9B">
              <w:rPr>
                <w:rFonts w:ascii="Arial" w:eastAsia="Times New Roman" w:hAnsi="Arial" w:cs="Arial"/>
                <w:color w:val="000000"/>
                <w:sz w:val="16"/>
                <w:szCs w:val="16"/>
                <w:lang w:eastAsia="es-MX"/>
              </w:rPr>
              <w:t xml:space="preserve"> </w:t>
            </w:r>
            <w:proofErr w:type="spellStart"/>
            <w:r w:rsidRPr="00650B9B">
              <w:rPr>
                <w:rFonts w:ascii="Arial" w:eastAsia="Times New Roman" w:hAnsi="Arial" w:cs="Arial"/>
                <w:color w:val="000000"/>
                <w:sz w:val="16"/>
                <w:szCs w:val="16"/>
                <w:lang w:eastAsia="es-MX"/>
              </w:rPr>
              <w:t>Logistics</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México,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Servicios Maniobras y Almacenamientos de Veracruz,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275</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Internacional de Contenedores Asociados de Veracruz,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276</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Corporación Portuaria de Veracruz,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278</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México, S.A. de C.V.</w:t>
            </w:r>
          </w:p>
        </w:tc>
      </w:tr>
      <w:tr w:rsidR="00650B9B" w:rsidRPr="00650B9B" w:rsidTr="00650B9B">
        <w:trPr>
          <w:trHeight w:val="296"/>
        </w:trPr>
        <w:tc>
          <w:tcPr>
            <w:tcW w:w="1687" w:type="dxa"/>
            <w:tcBorders>
              <w:left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280</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color w:val="000000"/>
                <w:sz w:val="16"/>
                <w:szCs w:val="16"/>
                <w:lang w:eastAsia="es-MX"/>
              </w:rPr>
              <w:t>Opever</w:t>
            </w:r>
            <w:proofErr w:type="spellEnd"/>
            <w:r w:rsidRPr="00650B9B">
              <w:rPr>
                <w:rFonts w:ascii="Arial" w:eastAsia="Times New Roman" w:hAnsi="Arial" w:cs="Arial"/>
                <w:color w:val="000000"/>
                <w:sz w:val="16"/>
                <w:szCs w:val="16"/>
                <w:lang w:eastAsia="es-MX"/>
              </w:rPr>
              <w:t>, S.A. de C.V.</w:t>
            </w:r>
          </w:p>
        </w:tc>
      </w:tr>
      <w:tr w:rsidR="00650B9B" w:rsidRPr="00650B9B" w:rsidTr="00650B9B">
        <w:trPr>
          <w:trHeight w:val="311"/>
        </w:trPr>
        <w:tc>
          <w:tcPr>
            <w:tcW w:w="16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8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281</w:t>
            </w:r>
          </w:p>
        </w:tc>
        <w:tc>
          <w:tcPr>
            <w:tcW w:w="6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Especializados Transnacionales PETRA, S.A. de C.V.</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7</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UNIDADES DE MEDIDA</w:t>
      </w:r>
    </w:p>
    <w:tbl>
      <w:tblPr>
        <w:tblW w:w="0" w:type="auto"/>
        <w:tblInd w:w="2430" w:type="dxa"/>
        <w:tblCellMar>
          <w:top w:w="15" w:type="dxa"/>
          <w:left w:w="15" w:type="dxa"/>
          <w:bottom w:w="15" w:type="dxa"/>
          <w:right w:w="15" w:type="dxa"/>
        </w:tblCellMar>
        <w:tblLook w:val="04A0" w:firstRow="1" w:lastRow="0" w:firstColumn="1" w:lastColumn="0" w:noHBand="0" w:noVBand="1"/>
      </w:tblPr>
      <w:tblGrid>
        <w:gridCol w:w="1332"/>
        <w:gridCol w:w="2971"/>
      </w:tblGrid>
      <w:tr w:rsidR="00650B9B" w:rsidRPr="00650B9B" w:rsidTr="00650B9B">
        <w:trPr>
          <w:trHeight w:val="555"/>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KILO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GRAMO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METRO LINEAL</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METRO CUADRADO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5</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METRO CÚBICO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PIEZA</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CABEZA</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LITRO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w:t>
            </w:r>
          </w:p>
        </w:tc>
      </w:tr>
      <w:tr w:rsidR="00650B9B" w:rsidRPr="00650B9B" w:rsidTr="00650B9B">
        <w:trPr>
          <w:trHeight w:val="54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KILOWATT</w:t>
            </w:r>
          </w:p>
        </w:tc>
      </w:tr>
      <w:tr w:rsidR="00650B9B" w:rsidRPr="00650B9B" w:rsidTr="00650B9B">
        <w:trPr>
          <w:trHeight w:val="54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MILLAR</w:t>
            </w:r>
          </w:p>
        </w:tc>
      </w:tr>
      <w:tr w:rsidR="00650B9B" w:rsidRPr="00650B9B" w:rsidTr="00650B9B">
        <w:trPr>
          <w:trHeight w:val="54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JUEGO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KILOWATT/HORA</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TONELADA</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BARRIL</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GRAMO NETO</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DECENAS</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CIENTOS</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DOCENAS</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CAJA</w:t>
            </w:r>
          </w:p>
        </w:tc>
      </w:tr>
      <w:tr w:rsidR="00650B9B" w:rsidRPr="00650B9B" w:rsidTr="00650B9B">
        <w:trPr>
          <w:trHeight w:val="520"/>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BOTELLA</w:t>
            </w:r>
          </w:p>
        </w:tc>
      </w:tr>
      <w:tr w:rsidR="00650B9B" w:rsidRPr="00650B9B" w:rsidTr="00650B9B">
        <w:trPr>
          <w:trHeight w:val="555"/>
        </w:trPr>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2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CARAT</w:t>
            </w:r>
          </w:p>
        </w:tc>
      </w:tr>
    </w:tbl>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8</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IDENTIFICADORES</w:t>
      </w:r>
    </w:p>
    <w:tbl>
      <w:tblPr>
        <w:tblW w:w="0" w:type="auto"/>
        <w:tblCellMar>
          <w:top w:w="15" w:type="dxa"/>
          <w:left w:w="15" w:type="dxa"/>
          <w:bottom w:w="15" w:type="dxa"/>
          <w:right w:w="15" w:type="dxa"/>
        </w:tblCellMar>
        <w:tblLook w:val="04A0" w:firstRow="1" w:lastRow="0" w:firstColumn="1" w:lastColumn="0" w:noHBand="0" w:noVBand="1"/>
      </w:tblPr>
      <w:tblGrid>
        <w:gridCol w:w="1894"/>
        <w:gridCol w:w="456"/>
        <w:gridCol w:w="1487"/>
        <w:gridCol w:w="1487"/>
        <w:gridCol w:w="2534"/>
        <w:gridCol w:w="1066"/>
      </w:tblGrid>
      <w:tr w:rsidR="00650B9B" w:rsidRPr="00650B9B" w:rsidTr="00650B9B">
        <w:trPr>
          <w:trHeight w:val="547"/>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Nivel</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Supuestos de Aplicación</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Complemento 1</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Complemento 2</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proofErr w:type="spellStart"/>
            <w:r w:rsidRPr="00650B9B">
              <w:rPr>
                <w:rFonts w:ascii="Arial" w:eastAsia="Times New Roman" w:hAnsi="Arial" w:cs="Arial"/>
                <w:b/>
                <w:bCs/>
                <w:color w:val="000000"/>
                <w:sz w:val="16"/>
                <w:szCs w:val="16"/>
                <w:lang w:eastAsia="es-MX"/>
              </w:rPr>
              <w:t>Complement</w:t>
            </w:r>
            <w:proofErr w:type="spellEnd"/>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o 3</w:t>
            </w:r>
          </w:p>
        </w:tc>
      </w:tr>
      <w:tr w:rsidR="00650B9B" w:rsidRPr="00650B9B" w:rsidTr="00650B9B">
        <w:trPr>
          <w:trHeight w:val="924"/>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ALMACÉN GENERAL DE DEPÓSITO CERTIFICADO.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un Almacén General de Depósito certificado.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registro como Almacén General de Depósito certificado.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24"/>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AE</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EMPRESA DE COMERCIO EXTERIOR.</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autorización de empresa de comercio exterior.</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autorización de empresa de comercio exterior.</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4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AF</w:t>
            </w:r>
            <w:r w:rsidRPr="00650B9B">
              <w:rPr>
                <w:rFonts w:ascii="Arial" w:eastAsia="Times New Roman" w:hAnsi="Arial" w:cs="Arial"/>
                <w:color w:val="000000"/>
                <w:sz w:val="16"/>
                <w:szCs w:val="16"/>
                <w:lang w:eastAsia="es-MX"/>
              </w:rPr>
              <w:t> -</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ACTIVO FIJO.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activo fijo, únicamente cuando la clave de documento no sea exclusiva para dicha mercancía.</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24"/>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AG</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ALMACÉN GENERAL DE DEPÓSITO FISCAL.</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un Almacén General DE Depósito.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Almacén General de Depósito.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11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DE COMERCIO EXTERIOR CON AMPARO.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operaciones de comercio exterior que se realizan con amparo.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expediente y año del amparo, el número del Juzgado que conoce el amparo; la clave del municipio y de la entidad federativa donde se localiza dicho Juzgado; y el tipo de resolución que se presenta para el despacho aduanero, conforme a lo siguiente: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SP: Suspensión provisional.</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SD: Suspensión definitiva.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 Amparo concedido.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tipo del acto reclamado:</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Ley Aduanera:</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Artículo 84-A y 86-A</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IGI:</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Carne de pollo</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Pescado</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Carne de ovino</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Carne de bovino</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60" w:line="240" w:lineRule="auto"/>
              <w:ind w:hanging="28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Cuota Compensatoria:</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Manzanas.</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DTA.</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IEPS</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Vinos y licores.</w:t>
            </w:r>
          </w:p>
          <w:p w:rsidR="00650B9B" w:rsidRPr="00650B9B" w:rsidRDefault="00650B9B" w:rsidP="00650B9B">
            <w:pPr>
              <w:spacing w:after="60" w:line="240" w:lineRule="auto"/>
              <w:ind w:hanging="2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IVA</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Reglas Generales de Comercio Exterior.</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 (excepto tratándose de vehículos usados).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usados (Operaciones con clave de documento C2).</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usados (Operaciones con clave de documento distinta a C2).</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4"/>
        <w:gridCol w:w="195"/>
        <w:gridCol w:w="1575"/>
        <w:gridCol w:w="1963"/>
        <w:gridCol w:w="1817"/>
        <w:gridCol w:w="970"/>
      </w:tblGrid>
      <w:tr w:rsidR="00650B9B" w:rsidRPr="00650B9B" w:rsidTr="00650B9B">
        <w:trPr>
          <w:trHeight w:val="927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AL</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ORIGINARIA IMPORTADA AL AMPARO DE ALADI</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preferencia arancelaria de la ALADI.</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Clave del acuerdo suscrito por México, al amparo del cual se importa la mercancía, de conformidad con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REG2: Acuerdo Regional 2.</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REG3: Acuerdo Regional 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REG4: Acuerdo Regional 4.</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REG7: Acuerdo Regional 7.</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 Acuerdo de Complementación Económica 5.</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 Acuerdo de Complementación Económica 6.</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ACE6-A: Acuerdo de Complementación Económica 6, canasta 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ACE6-B: Acuerdo de Complementación Económica 6, canasta B.</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ACE6-C: Acuerdo de Complementación Económica 6, canasta C.</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ACE51: Acuerdo de Complementación Económica 51.</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 parte del acuerdo celebrado con México, de conformidad con el Apéndice 4.</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196"/>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ACE53: Acuerdo de Complementación Económica 53.</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ACE55: Acuerdo de Complementación Económica 55.</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ACE66: Acuerdo de Complementación Económica 66.</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AAP14: Acuerdo de Alcance Parcial Número 14.</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AAP29: Acuerdo de Alcance Parcial Número 29.</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AAP38: Acuerdo de Alcance Parcial Número 38.</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la constancia emitida por la SE, conforme a la regla 1.6.32.</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2764"/>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AP</w:t>
            </w:r>
            <w:r w:rsidRPr="00650B9B">
              <w:rPr>
                <w:rFonts w:ascii="Arial" w:eastAsia="Times New Roman" w:hAnsi="Arial" w:cs="Arial"/>
                <w:color w:val="000000"/>
                <w:sz w:val="16"/>
                <w:szCs w:val="16"/>
                <w:lang w:eastAsia="es-MX"/>
              </w:rPr>
              <w:t>- APLICA PAGO VIRTUAL.</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cuando en el pedimento se señalen exclusivamente las siguientes formas de pago: 5, 6, 8, 9, 13, 14, 16, 18, 21 y 22 de conformidad con el Apéndice 13.</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la clave conforme a las siguientes opciones:</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El pedimento se considerará pagado una vez validado.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 requiere transmitir archivo de confirmación de pago.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003"/>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CONSULTA ARANCELARIA.</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consulta sobre clasificación arancelaria a la autoridad competente.</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corresponda de conformidad con lo siguiente:</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Consulta en trámite.</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 resolución de clasificación.</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opción que aplique de las siguientes:</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AGJ cuando se declare la clave 1.</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oficio de la resolución de clasificación arancelaria, cuando se declare la clave 2.</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55"/>
        <w:gridCol w:w="200"/>
        <w:gridCol w:w="2045"/>
        <w:gridCol w:w="1874"/>
        <w:gridCol w:w="1037"/>
        <w:gridCol w:w="1013"/>
      </w:tblGrid>
      <w:tr w:rsidR="00650B9B" w:rsidRPr="00650B9B" w:rsidTr="00650B9B">
        <w:trPr>
          <w:trHeight w:val="237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AVISO DE TRÁNSITO.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Avisar sobre el tránsito interno a la exportación.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Este identificador no deberá declararse cuando se efectúe la consolidación de carga conforme a lo establecido en la regla 4.6.4.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se declare el identificador TB a nivel general.</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712"/>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AV</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AVISO ELECTRÓNICO DE IMPORTACIÓN Y EXPORTACIÓN.</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en los previos de consolidado el uso del aviso electrónico de importación y exportación por cada remesa presentada ante el módulo de selección automatizado.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conformidad con la regla 7.3.3., fracción XXX.</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conformidad con la regla 3.7.32.</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3712"/>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A3</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REGULARIZACIÓN DE MERCANCÍAS (IMPORTACIÓN DEFINITIVA).</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conforme a los supuestos de la clave de documento A3 del apéndice 2.</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2.5.1., excepto vehículos.</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2.5.1., una vez iniciadas las facultades de comprobación por parte de la autoridad.</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2.5.2., una vez iniciadas las facultades de comprobación por parte de la autoridad.</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2.5.2., excepto vehículos.</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4.3.21.</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2.5.2., para desperdicios.</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2.5.5.</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4.5.31., fracción III.</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4.5.24.</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2.5.7., primer párrafo.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2.5.7., sexto párrafo.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2.5.1., para vehículos</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2.5.2., para vehículos.</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2.5.4.</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3.6.11.</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4.2.18.</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4.2.5.</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92"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2.5.3., excepto vehículos.</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932"/>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BB-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Y RETORNO VIRTUAL.</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exportación definitiva virtual de mercancía (productos terminados) que enajenen residentes en el país a recinto fiscalizado para la elaboración, transformación o reparación.</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la enajenación de mercancías en recinto fiscalizado.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1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BR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DE MERCANCÍAS FUNGIBLES Y SU RETORNO.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mercancías listadas en el Anexo 12.</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4.4.5.</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1"/>
        <w:gridCol w:w="186"/>
        <w:gridCol w:w="1317"/>
        <w:gridCol w:w="1616"/>
        <w:gridCol w:w="1849"/>
        <w:gridCol w:w="1865"/>
      </w:tblGrid>
      <w:tr w:rsidR="00650B9B" w:rsidRPr="00650B9B" w:rsidTr="00650B9B">
        <w:trPr>
          <w:trHeight w:val="935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B2-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BIENES DEL ARTÍCULO 2 DE LA LEY DEL IEPS.</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mercancías conforme al artículo 2, fracción I, incisos D) y/o H), de la Ley del IEPS.</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de conformidad con el artículo 2 de la Ley del IEPS: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 Para la fracción I, inciso D)</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 Para la fracción I, inciso H)</w:t>
            </w:r>
          </w:p>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opción que aplique de acuerdo a los bienes señalados en el artículo 2, fracción I de la Ley del IEPS, de acuerdo a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la clave D señalar:</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Combustibles Fósiles Gasolina menor a 92 octanos.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Combustibles Fósiles Gasolina mayor o igual a 92 octanos.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Combustibles Fósiles Diésel.</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Combustibles no fósiles.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la clave H señalar:</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Propano.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Butano.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Gasolinas y gas avión.</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Turbosina y otros kerosenos.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Diésel.</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Combustóleo.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Coque de petróleo.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Coque de carbón.</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Carbón mineral.</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 combustibles fósiles.</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cuota aplicable de conformidad con el Artículo 2, fracción I, incisos D) y/o H) de la Ley del IEPS.</w:t>
            </w:r>
          </w:p>
        </w:tc>
      </w:tr>
      <w:tr w:rsidR="00650B9B" w:rsidRPr="00650B9B" w:rsidTr="00650B9B">
        <w:trPr>
          <w:trHeight w:val="10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CARTA DE CUPO.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mercancías que se almacenarán en Depósito Fiscal.</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la carta de cupo, asignado por el Almacén General de Depósito.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0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CON DISPENSA TEMPORAL.</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información relativa a los certificados con dispensa de acuerdo al Tratado de Libre Comercio correspondiente.</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Decisión en la cual se publicó la dispensa que se utiliza.</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 arancelaria de los insumos utilizados, autorizados en la dispensa.</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Volumen de los insumos utilizados, autorizados en la dispensa.</w:t>
            </w:r>
          </w:p>
        </w:tc>
      </w:tr>
      <w:tr w:rsidR="00650B9B" w:rsidRPr="00650B9B" w:rsidTr="00650B9B">
        <w:trPr>
          <w:trHeight w:val="8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CE</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DE ELEGIBILIDAD.</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certificado de elegibilidad de mercancías no originarias importadas bajo TLC.</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3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CF</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REGISTRO ANTE LA SECRETARÍA DE ECONOMÍA DE EMPRESAS UBICADAS EN LA FRANJA O REGIÓN FRONTERIZA.</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 empresa que cuente con registro ante la SE de conformidad con el "Decreto de la Franja o Región Fronteriza".</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registro ante la SE. (anotar únicamente los últimos 8 caracteres del número de registro)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actividad económica de que se trate: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Comercio.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Hotel.</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Restaurante.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Desmantelamiento de unidades.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 servicios.</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4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PREFERENCIA ARANCELARIA PARA EMPRESAS UBICADAS EN LA FRANJA O REGIÓN FRONTERIZA.</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tasas preferenciales conforme al "Decreto de la Franja o Región Fronteriza".</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70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CERTIFICACIÓN EN MATERIA DE IVA E IEPS.</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operaciones de las empresas que hayan obtenido la certificación en materia de IVA e IEPS.</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7.1.2.</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7.1.3., fracción I.</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7.1.3., fracción II.</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7.1.2., apartado A, tercer párrafo.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CONDONACIÓN DE CRÉDITOS FISCALES.</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Condonación emitida de conformidad con el Transitorio Tercero de la Ley de Ingresos de la Federación para el ejercicio fiscal de 2013, publicada en el DOF el 17 de diciembre de 2012.</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anotar la línea de captura que arroja la página de internet del SAT.</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Deberá anotarse la fecha en que fue emitida dicha línea de captura.</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47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CR</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RECINTO FISCALIZADO.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recinto fiscalizado en el que se encuentre la mercancía en depósito ante la aduana o para su introducción al mismo.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 identificar el recinto de salida, cuando se realice la transferencia entre recintos, en operaciones de exportación, en términos de la regla 2.3.5., fracción V.</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(Derogado)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35"/>
        <w:gridCol w:w="191"/>
        <w:gridCol w:w="1611"/>
        <w:gridCol w:w="2831"/>
        <w:gridCol w:w="1722"/>
        <w:gridCol w:w="934"/>
      </w:tblGrid>
      <w:tr w:rsidR="00650B9B" w:rsidRPr="00650B9B" w:rsidTr="00650B9B">
        <w:trPr>
          <w:trHeight w:val="511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COPIA SIMPLE.</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uso de copia simple en el despacho de las mercancías al amparo de la regla 3.1.21., fracción III, inciso b).</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total de vehículos.</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aplique de acuerdo al tipo de mercancías: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Animales vivos.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a granel de una misma especie.</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Láminas y tubos metálicos y alambre en rollo.</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efectuadas por la industria automotriz terminal o manufacturera de vehículos de autotransporte y las comercializadoras de vehículos nuevos identificados por la SE.</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816"/>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C5</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DEPÓSITO FISCAL PARA LA INDUSTRIA AUTOMOTRIZ.</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 industria automotriz terminal autorizada.</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autorización para depósito fiscal de la industria automotriz.</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INI: Clave utilizada para identificar el informe del inventario inicial de la IAT.</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DES: Clave utilizada para identificar los informes de descargos de mercancías introducidas a depósito fiscal que fueron destruidas, o bien para identificar las mercancías a ser importadas en definitiva (con clave de pedimento F3) cuando resulten de un proceso de destrucción y que serán reportadas en el informe de descargos.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DON: Clave utilizada para identificar los informes de descargos de mercancías introducidas a depósito fiscal que fueron donadas.</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AF: Clave utilizada para identificar la extracción de depósito fiscal del activo fijo.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64"/>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DA-</w:t>
            </w:r>
            <w:r w:rsidRPr="00650B9B">
              <w:rPr>
                <w:rFonts w:ascii="Arial" w:eastAsia="Times New Roman" w:hAnsi="Arial" w:cs="Arial"/>
                <w:color w:val="000000"/>
                <w:sz w:val="16"/>
                <w:szCs w:val="16"/>
                <w:lang w:eastAsia="es-MX"/>
              </w:rPr>
              <w:t>DESPACHO ANTICIPADO.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una operación de comercio exterior que se sujeta a despacho anticipado.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F cuando se trate de una operación en full.</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6416"/>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DC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CLASIFICACIÓN DEL CUPO.</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tipo de cupo utilizado.</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al tipo de cupo:</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Unilateral.</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amparo de tratados de libre comercio.</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amparo de ALADI.</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amparo de decretos de frontera o de región.</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países miembros de la OMC.</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productos calificados de los EUA y que no se han beneficiado del programa "</w:t>
            </w:r>
            <w:proofErr w:type="spellStart"/>
            <w:r w:rsidRPr="00650B9B">
              <w:rPr>
                <w:rFonts w:ascii="Arial" w:eastAsia="Times New Roman" w:hAnsi="Arial" w:cs="Arial"/>
                <w:color w:val="000000"/>
                <w:sz w:val="16"/>
                <w:szCs w:val="16"/>
                <w:lang w:eastAsia="es-MX"/>
              </w:rPr>
              <w:t>Sugar</w:t>
            </w:r>
            <w:proofErr w:type="spellEnd"/>
            <w:r w:rsidRPr="00650B9B">
              <w:rPr>
                <w:rFonts w:ascii="Arial" w:eastAsia="Times New Roman" w:hAnsi="Arial" w:cs="Arial"/>
                <w:color w:val="000000"/>
                <w:sz w:val="16"/>
                <w:szCs w:val="16"/>
                <w:lang w:eastAsia="es-MX"/>
              </w:rPr>
              <w:t> </w:t>
            </w:r>
            <w:proofErr w:type="spellStart"/>
            <w:r w:rsidRPr="00650B9B">
              <w:rPr>
                <w:rFonts w:ascii="Arial" w:eastAsia="Times New Roman" w:hAnsi="Arial" w:cs="Arial"/>
                <w:color w:val="000000"/>
                <w:sz w:val="16"/>
                <w:szCs w:val="16"/>
                <w:lang w:eastAsia="es-MX"/>
              </w:rPr>
              <w:t>Reexport</w:t>
            </w:r>
            <w:proofErr w:type="spellEnd"/>
            <w:r w:rsidRPr="00650B9B">
              <w:rPr>
                <w:rFonts w:ascii="Arial" w:eastAsia="Times New Roman" w:hAnsi="Arial" w:cs="Arial"/>
                <w:color w:val="000000"/>
                <w:sz w:val="16"/>
                <w:szCs w:val="16"/>
                <w:lang w:eastAsia="es-MX"/>
              </w:rPr>
              <w:t> </w:t>
            </w:r>
            <w:proofErr w:type="spellStart"/>
            <w:r w:rsidRPr="00650B9B">
              <w:rPr>
                <w:rFonts w:ascii="Arial" w:eastAsia="Times New Roman" w:hAnsi="Arial" w:cs="Arial"/>
                <w:color w:val="000000"/>
                <w:sz w:val="16"/>
                <w:szCs w:val="16"/>
                <w:lang w:eastAsia="es-MX"/>
              </w:rPr>
              <w:t>Program</w:t>
            </w:r>
            <w:proofErr w:type="spellEnd"/>
            <w:r w:rsidRPr="00650B9B">
              <w:rPr>
                <w:rFonts w:ascii="Arial" w:eastAsia="Times New Roman" w:hAnsi="Arial" w:cs="Arial"/>
                <w:color w:val="000000"/>
                <w:sz w:val="16"/>
                <w:szCs w:val="16"/>
                <w:lang w:eastAsia="es-MX"/>
              </w:rPr>
              <w:t>" del mismo país.</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Autorregulado.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el numeral 4 del complemento 1:</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amparo del "Decreto de la Franja o Región Fronteriza".</w:t>
            </w:r>
          </w:p>
          <w:p w:rsidR="00650B9B" w:rsidRPr="00650B9B" w:rsidRDefault="00650B9B" w:rsidP="00650B9B">
            <w:pPr>
              <w:spacing w:after="10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Al amparo del "Decreto de la zona libre de Chetumal", publicado en el DOF el 31 de diciembre de 2020 y sus posteriores modificaciones.</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3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DESPACHO A DOMICILIO A LA EXPORTACIÓN.</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que se cuenta con autorización para el despacho de las mercancías por lugar distinto o en día u hora inhábil.</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79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DESPERDICIOS.</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desperdicios derivados de los procesos productivos de mercancías que se hubieran importado temporalmente por empresas con Programa IMMEX.</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31"/>
        <w:gridCol w:w="176"/>
        <w:gridCol w:w="1536"/>
        <w:gridCol w:w="1535"/>
        <w:gridCol w:w="1535"/>
        <w:gridCol w:w="1311"/>
      </w:tblGrid>
      <w:tr w:rsidR="00650B9B" w:rsidRPr="00650B9B" w:rsidTr="00650B9B">
        <w:trPr>
          <w:trHeight w:val="6405"/>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DH- </w:t>
            </w:r>
            <w:r w:rsidRPr="00650B9B">
              <w:rPr>
                <w:rFonts w:ascii="Arial" w:eastAsia="Times New Roman" w:hAnsi="Arial" w:cs="Arial"/>
                <w:color w:val="000000"/>
                <w:sz w:val="16"/>
                <w:szCs w:val="16"/>
                <w:lang w:eastAsia="es-MX"/>
              </w:rPr>
              <w:t>DATOS DE IMPORTACIÓN DE HIDROCARBUROS.</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medio de transporte y, en su caso, el medidor con el que cuenta.</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por medio de ductos deberán declararse los complementos 1 y 2.</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importación por medios distintos de ductos deberá declararse el complemento 2.</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obstante lo anterior, podrán declararse ambos complementos cuando se requieran.</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la importación de las mercancías identificadas en el Anexo 14 de las RGCE que ingresen a territorio nacional por medio de ductos, se deberá declarar el número de serie del medidor con que cuente el ducto.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Tratándose de la importación de las mercancías identificadas en el Anexo 14 de las RGCE que ingresen a territorio nacional, se deberá declarar el número de permiso otorgado por la Comisión Reguladora de Energía al proveedor del transporte que trasladará la mercancía de la entrada a territorio nacional a su destino.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que el proveedor del transporte de las mercancías de que se trate no requiera permiso por parte de la Comisión Reguladora de Energía, se deberá declarar la clave: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No aplica.</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78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DOCUMENTO DE INCREMENTABLE (CFDI O DOCUMENTO EQUIVALENTE).</w:t>
            </w:r>
          </w:p>
          <w:p w:rsidR="00650B9B" w:rsidRPr="00650B9B" w:rsidRDefault="00650B9B" w:rsidP="00650B9B">
            <w:pPr>
              <w:spacing w:after="10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folio del CFDI o documento equivalente correspondiente al incrementable de la contratación del servicio de la importación de un vehículo usado, conforme a la Regla 3.5.10.</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número de folio del CFDI o documento equivalente.</w:t>
            </w:r>
          </w:p>
        </w:tc>
      </w:tr>
      <w:tr w:rsidR="00650B9B" w:rsidRPr="00650B9B" w:rsidTr="00650B9B">
        <w:trPr>
          <w:trHeight w:val="1360"/>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DN</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DONACIÓN POR PARTE DE LAS EMPRESAS CON PROGRAMA IMMEX.</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la donación de desperdicios, maquinaria y/o equipos obsoletos.</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368"/>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Y EXTRACCIÓN DE DEPÓSITO FISCAL PARA EXPOSICIÓN Y VENTA DE ARTÍCULOS PROMOCIONALES.</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los artículos promocionales, de conformidad con la regla 4.5.27.</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08"/>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DR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RECTIFICACIÓN POR DISCREPANCIA DOCUMENTAL.</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Rectificar los datos asentados en el pedimento, de conformidad con la regla 4.5.7.</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27"/>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DESTRUCCIÓN DE MERCANCÍAS EN DEPÓSITO FISCAL PARA LA EXPOSICIÓN Y VENTA.</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destrucción de mercancías extranjeras y nacionales, conforme a la regla 4.5.22.</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acta de hechos.</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91"/>
        <w:gridCol w:w="414"/>
        <w:gridCol w:w="1875"/>
        <w:gridCol w:w="2043"/>
        <w:gridCol w:w="1559"/>
        <w:gridCol w:w="1142"/>
      </w:tblGrid>
      <w:tr w:rsidR="00650B9B" w:rsidRPr="00650B9B" w:rsidTr="00650B9B">
        <w:trPr>
          <w:trHeight w:val="16512"/>
        </w:trPr>
        <w:tc>
          <w:tcPr>
            <w:tcW w:w="1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DT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SUJETAS AL ARTÍCULO 2.5 DEL T-MEC.</w:t>
            </w:r>
          </w:p>
        </w:tc>
        <w:tc>
          <w:tcPr>
            <w:tcW w:w="4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supuesto de aplicación para la determinación y pago del IGI de los insumos no originarios de la región del T-MEC.</w:t>
            </w:r>
          </w:p>
        </w:tc>
        <w:tc>
          <w:tcPr>
            <w:tcW w:w="16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Regla1.6.12.</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1.6.13.</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1.6.17., segundo párrafo.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1.6.14. (</w:t>
            </w:r>
            <w:proofErr w:type="gramStart"/>
            <w:r w:rsidRPr="00650B9B">
              <w:rPr>
                <w:rFonts w:ascii="Arial" w:eastAsia="Times New Roman" w:hAnsi="Arial" w:cs="Arial"/>
                <w:color w:val="000000"/>
                <w:sz w:val="16"/>
                <w:szCs w:val="16"/>
                <w:lang w:eastAsia="es-MX"/>
              </w:rPr>
              <w:t>determinación</w:t>
            </w:r>
            <w:proofErr w:type="gramEnd"/>
            <w:r w:rsidRPr="00650B9B">
              <w:rPr>
                <w:rFonts w:ascii="Arial" w:eastAsia="Times New Roman" w:hAnsi="Arial" w:cs="Arial"/>
                <w:color w:val="000000"/>
                <w:sz w:val="16"/>
                <w:szCs w:val="16"/>
                <w:lang w:eastAsia="es-MX"/>
              </w:rPr>
              <w:t xml:space="preserve"> y pago en pedimento complementario).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1.6.14. (</w:t>
            </w:r>
            <w:proofErr w:type="gramStart"/>
            <w:r w:rsidRPr="00650B9B">
              <w:rPr>
                <w:rFonts w:ascii="Arial" w:eastAsia="Times New Roman" w:hAnsi="Arial" w:cs="Arial"/>
                <w:color w:val="000000"/>
                <w:sz w:val="16"/>
                <w:szCs w:val="16"/>
                <w:lang w:eastAsia="es-MX"/>
              </w:rPr>
              <w:t>determinación</w:t>
            </w:r>
            <w:proofErr w:type="gramEnd"/>
            <w:r w:rsidRPr="00650B9B">
              <w:rPr>
                <w:rFonts w:ascii="Arial" w:eastAsia="Times New Roman" w:hAnsi="Arial" w:cs="Arial"/>
                <w:color w:val="000000"/>
                <w:sz w:val="16"/>
                <w:szCs w:val="16"/>
                <w:lang w:eastAsia="es-MX"/>
              </w:rPr>
              <w:t xml:space="preserve"> y pago en pedimento de retorno).</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4.3.13., fracción II.</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10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 el artículo 2.5 del T-MEC, conforme a la regla 1.6.14., o cuando la tasa es 0% o tasa exenta, de conformidad con la preferencia arancelaria aplicada por PROSEC, Regla 8ª, acuerdos comerciales suscritos por México o TIGIE.</w:t>
            </w:r>
          </w:p>
        </w:tc>
        <w:tc>
          <w:tcPr>
            <w:tcW w:w="16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lastRenderedPageBreak/>
        <w:t> </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51"/>
        <w:gridCol w:w="204"/>
        <w:gridCol w:w="1301"/>
        <w:gridCol w:w="3411"/>
        <w:gridCol w:w="1156"/>
        <w:gridCol w:w="1101"/>
      </w:tblGrid>
      <w:tr w:rsidR="00650B9B" w:rsidRPr="00650B9B" w:rsidTr="00650B9B">
        <w:trPr>
          <w:trHeight w:val="11790"/>
        </w:trPr>
        <w:tc>
          <w:tcPr>
            <w:tcW w:w="19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DU</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SUJETAS A LOS ARTS. 14 DEL ANEXO III DE LA DECISIÓN, 15 DEL ANEXO I DEL TLCAELC O AL ACC.</w:t>
            </w:r>
          </w:p>
        </w:tc>
        <w:tc>
          <w:tcPr>
            <w:tcW w:w="40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205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el supuesto de aplicación para la determinación y pago del IGI de los insumos no originarios conforme a la Decisión, TLCAELC o al ACC.</w:t>
            </w:r>
          </w:p>
        </w:tc>
        <w:tc>
          <w:tcPr>
            <w:tcW w:w="1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1.6.12.</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1.6.13.</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1.6.17.</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1.6.15., fracción I.</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1.6.15., fracción III (Determinación y pago en pedimento de retorno).</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4.3.13., fracción II.</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8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4.5.31., fracción II o 7.3.3., fracción VII (determinación y pago se efectuará mediante pedimento complementario).</w:t>
            </w:r>
          </w:p>
          <w:p w:rsidR="00650B9B" w:rsidRPr="00650B9B" w:rsidRDefault="00650B9B" w:rsidP="00650B9B">
            <w:pPr>
              <w:spacing w:after="8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 el artículo 14 del Anexo III de la Decisión, el 15 del Anexo I del TLCAELC o el ACC, conforme a lo señalado en la Regla 1.6.15., fracciones II y V.</w:t>
            </w:r>
          </w:p>
        </w:tc>
        <w:tc>
          <w:tcPr>
            <w:tcW w:w="1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1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8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48"/>
        <w:gridCol w:w="189"/>
        <w:gridCol w:w="2236"/>
        <w:gridCol w:w="2109"/>
        <w:gridCol w:w="1084"/>
        <w:gridCol w:w="1058"/>
      </w:tblGrid>
      <w:tr w:rsidR="00650B9B" w:rsidRPr="00650B9B" w:rsidTr="00650B9B">
        <w:trPr>
          <w:trHeight w:val="1755"/>
        </w:trPr>
        <w:tc>
          <w:tcPr>
            <w:tcW w:w="24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DV</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VENTA DE MERCANCÍAS A MISIONES DIPLOMÁTICAS Y CONSULARES CUANDO CUENTE CON FRANQUICIA DIPLOMÁTICA.</w:t>
            </w:r>
          </w:p>
        </w:tc>
        <w:tc>
          <w:tcPr>
            <w:tcW w:w="2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autorización para la venta de mercancías a misiones diplomáticas y consulares o a los organismos internacionales, regla 4.5.25.</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la autorización expedida por la SRE.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890"/>
        </w:trPr>
        <w:tc>
          <w:tcPr>
            <w:tcW w:w="24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AVISO AUTOMÁTICO DE IMPORTACIÓN/EXPORTACIÓN.</w:t>
            </w:r>
          </w:p>
        </w:tc>
        <w:tc>
          <w:tcPr>
            <w:tcW w:w="2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Exceptuar la presentación del aviso automático a que se refiere el Anexo 2.2.1. Clasificación y codificación de mercancías cuya importación y exportación está sujeta al requisito de permiso previo o aviso automático por parte de la Secretaría de Economía del "Acuerdo por el que la Secretaria de Economía emite Reglas y criterios de carácter general en materia de comercio exterior", publicado en el DOF el 09 de mayo de 2022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a las siguientes excepciones: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para conducción eléctrica.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para construcción de torres de conducción eléctrica.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Es tomate de cáscara o tomatillo (comúnmente conocido como tomate verde).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705"/>
        </w:trPr>
        <w:tc>
          <w:tcPr>
            <w:tcW w:w="24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EB</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ENVASES Y EMPAQUES.</w:t>
            </w:r>
          </w:p>
        </w:tc>
        <w:tc>
          <w:tcPr>
            <w:tcW w:w="2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los envases y empaques reutilizables de empresas con Programa IMMEX y a los que se refiere la regla 4.3.3.</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proofErr w:type="spellStart"/>
            <w:r w:rsidRPr="00650B9B">
              <w:rPr>
                <w:rFonts w:ascii="Arial" w:eastAsia="Times New Roman" w:hAnsi="Arial" w:cs="Arial"/>
                <w:color w:val="000000"/>
                <w:sz w:val="16"/>
                <w:szCs w:val="16"/>
                <w:lang w:eastAsia="es-MX"/>
              </w:rPr>
              <w:t>Palets</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Contenedor de plástico.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Charolas.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Racks.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proofErr w:type="spellStart"/>
            <w:r w:rsidRPr="00650B9B">
              <w:rPr>
                <w:rFonts w:ascii="Arial" w:eastAsia="Times New Roman" w:hAnsi="Arial" w:cs="Arial"/>
                <w:color w:val="000000"/>
                <w:sz w:val="16"/>
                <w:szCs w:val="16"/>
                <w:lang w:eastAsia="es-MX"/>
              </w:rPr>
              <w:t>Dollies</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Canastillas plásticas.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Envases y empaques a que se refiere la regla 4.3.3.</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73"/>
        <w:gridCol w:w="215"/>
        <w:gridCol w:w="1628"/>
        <w:gridCol w:w="2751"/>
        <w:gridCol w:w="1148"/>
        <w:gridCol w:w="1109"/>
      </w:tblGrid>
      <w:tr w:rsidR="00650B9B" w:rsidRPr="00650B9B" w:rsidTr="00650B9B">
        <w:trPr>
          <w:trHeight w:val="543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EC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PAGO DE CUOTA COMPENSATORIA.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mercancía no se encuentra sujeta al pago de cuota compensatoria.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lo siguiente: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características de la mercancía no obligan al pago de cuota compensatoria.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El valor en aduana excede el valor mínimo establecido.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El fabricante no está sujeto al pago de cuota compensatoria.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2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DOCUMENTO DIGITALIZADO.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un documento digitalizado anexo al pedimento.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referencia emitido por Ventanilla Digital.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005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EF</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ESTÍMULO FISCAL.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cuando apliquen el Decreto por el que se establece un estímulo fiscal a la importación o enajenación de los productos que se indican.</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la mercancía de que se trate: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Jugos, néctares y otras bebidas, conforme al "Decreto que compila diversos beneficios fiscales y establece medidas de simplificación administrativa" publicado en el DOF el 26 de diciembre de 2013 y sus posteriores modificaciones.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Turbosina, conforme al "Decreto que compila diversos beneficios fiscales y establece medidas de simplificación administrativa", publicado en el DOF el 26 de diciembre de 2013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63"/>
        <w:gridCol w:w="190"/>
        <w:gridCol w:w="1732"/>
        <w:gridCol w:w="2186"/>
        <w:gridCol w:w="954"/>
        <w:gridCol w:w="1399"/>
      </w:tblGrid>
      <w:tr w:rsidR="00650B9B" w:rsidRPr="00650B9B" w:rsidTr="00650B9B">
        <w:trPr>
          <w:trHeight w:val="819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Chicles y goma de mascar, conforme al "Decreto que compila diversos beneficios fiscales y establece medidas de simplificación administrativa", publicado en el DOF el 26 de diciembre de 2013 y sus posteriores modificaciones.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usados importados en definitiva de conformidad con el "Decreto por el que se fomenta la regularización de vehículos usados de procedencia extranjera", publicado en el DOF el 19 de enero de 2022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35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AUTORIZACIÓN DE DEPÓSITO FISCAL TEMPORAL PARA EXPOSICIONES INTERNACIONALES DE MERCANCÍAS.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local autorizado de depósito fiscal, de conformidad con la regla 4.5.29.</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oficio de autorización.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2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EMPRESA DE MENSAJERÍA Y PAQUETERÍA.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las empresas de mensajería y paquetería.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empresa de mensajería y paquetería.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54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EN</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APLICACIÓN DE LA NORMA OFICIAL MEXICANA.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que la mercancía no está sujeta al cumplimiento de la NOM de conformidad con:</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Las reglas 2.4.10., 2.4.11.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2.4.12., así como el Anexo 2.4.1 del "Acuerdo por el que la Secretaría de Economía emite Reglas y criterios de carácter general en materia de comercio exterior", publicado en el DOF el 09 de mayo de 2022 y sus posteriores modificaciones.</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Políticas y procedimientos para la evaluación de la conformidad.</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Procedimientos de certificación y verificación de productos sujetos al cumplimiento de </w:t>
            </w:r>
            <w:proofErr w:type="spellStart"/>
            <w:r w:rsidRPr="00650B9B">
              <w:rPr>
                <w:rFonts w:ascii="Arial" w:eastAsia="Times New Roman" w:hAnsi="Arial" w:cs="Arial"/>
                <w:color w:val="000000"/>
                <w:sz w:val="16"/>
                <w:szCs w:val="16"/>
                <w:lang w:eastAsia="es-MX"/>
              </w:rPr>
              <w:t>NOM's</w:t>
            </w:r>
            <w:proofErr w:type="spellEnd"/>
            <w:r w:rsidRPr="00650B9B">
              <w:rPr>
                <w:rFonts w:ascii="Arial" w:eastAsia="Times New Roman" w:hAnsi="Arial" w:cs="Arial"/>
                <w:color w:val="000000"/>
                <w:sz w:val="16"/>
                <w:szCs w:val="16"/>
                <w:lang w:eastAsia="es-MX"/>
              </w:rPr>
              <w:t>, competencia de la SE.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Declarar la clave de excepción válida conforme a las siguientes opciones:</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ENOM- Mercancía exceptuada en términos de la propia NOM.</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 Por no estar comprendida en la acotación únicamente del Acuerdo.</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 Por estar comprendida en la acotación "excepto" del Acuerdo.</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EIR- Por no estar sujeta al cumplimiento de la NOM-016-CRE-2016, Especificaciones de calidad de los petrolíferos publicada en el DOF el 29 de agosto de 2016 y sus posteriores modificaciones, de conformidad con el "Acuerdo por el que la Secretaría de Economía emite Reglas y criterios de carácter general en materia de comercio exterior", publicado en el DOF el 09 de mayo de 2022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NOM que se exceptúa.</w:t>
            </w:r>
          </w:p>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Numeral de la NOM que exceptúa, cuando en el complemento 1 se declare la clave ENOM.</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22"/>
        <w:gridCol w:w="268"/>
        <w:gridCol w:w="1609"/>
        <w:gridCol w:w="2478"/>
        <w:gridCol w:w="1335"/>
        <w:gridCol w:w="1112"/>
      </w:tblGrid>
      <w:tr w:rsidR="00650B9B" w:rsidRPr="00650B9B" w:rsidTr="00650B9B">
        <w:trPr>
          <w:trHeight w:val="1730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REGLA2410- Conforme a la regla 2.4.10 del "Acuerdo por el que la Secretaría de Economía emite Reglas y criterios de carácter general en materia de comercio exterior", publicado en el DOF el 09 de mayo de 2022 y sus posteriores modificaciones.</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ART13- Conforme al artículo 13 de las "Políticas y procedimientos".</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fracción que corresponda de la regla 2.4.11 del "Acuerdo por el que la Secretaría de Economía emite Reglas y criterios de carácter general en materia de comercio exterior", publicado en el DOF el 09 de mayo de 2022 y sus posteriores modificaciones, conforme a lo siguiente: VI, IX, IXBIS, X, XI, XIV, XVI y XVII.</w:t>
            </w:r>
          </w:p>
          <w:p w:rsidR="00650B9B" w:rsidRPr="00650B9B" w:rsidRDefault="00650B9B" w:rsidP="00650B9B">
            <w:pPr>
              <w:spacing w:after="60" w:line="240" w:lineRule="auto"/>
              <w:ind w:hanging="25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FR-Mercancía exceptuada de acreditar el cumplimiento de las disposiciones técnicas IFT-004-2016 e IFT-008-2015 en el punto de entrada al país, para empresas ubicadas en la región fronteriza y la franja fronteriza que cuenten con registro como empresa de la frontera en términos del "Decreto de la Franja o Región Fronteriza", y estén destinadas a permanecer en dicha franja y regiones fronterizas.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7"/>
        <w:gridCol w:w="179"/>
        <w:gridCol w:w="2475"/>
        <w:gridCol w:w="1832"/>
        <w:gridCol w:w="2613"/>
        <w:gridCol w:w="838"/>
      </w:tblGrid>
      <w:tr w:rsidR="00650B9B" w:rsidRPr="00650B9B" w:rsidTr="00650B9B">
        <w:trPr>
          <w:trHeight w:val="765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DECLARACIÓN DE CURP.</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tipo de excepción para no declarar el RFC.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de conformidad con:</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Amas de casa.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Estudiantes.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con clave de pedimento A1.</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Importación definitiva de vehículos usados con clave de pedimento A3, de conformidad con el "Decreto por el que se fomenta la regularización de vehículos usados de procedencia extranjera", publicado en el DOF el 19 de enero de 2022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68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INSCRIPCIÓN AL PADRÓN DE IMPORTADORES.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tipo de excepción de conformidad con lo establecido en la regla 1.3.1.</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de conformidad con la regla 1.3.1.:</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 Para la fracción XXI.</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 Para la fracción XVII.</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 Para la fracción XVIII.</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 Para la fracción II.</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 Para la fracción XIV.</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 Para la fracción XVI.</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06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ES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ESTADO DE LA MERCANCÍA.</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Únicamente para determinar la aplicación de regulaciones o restricciones no arancelarias, de conformidad con el estado de la mercancía; o para el caso de mercancías </w:t>
            </w:r>
            <w:proofErr w:type="spellStart"/>
            <w:r w:rsidRPr="00650B9B">
              <w:rPr>
                <w:rFonts w:ascii="Arial" w:eastAsia="Times New Roman" w:hAnsi="Arial" w:cs="Arial"/>
                <w:color w:val="000000"/>
                <w:sz w:val="16"/>
                <w:szCs w:val="16"/>
                <w:lang w:eastAsia="es-MX"/>
              </w:rPr>
              <w:t>remanufacturadas</w:t>
            </w:r>
            <w:proofErr w:type="spellEnd"/>
            <w:r w:rsidRPr="00650B9B">
              <w:rPr>
                <w:rFonts w:ascii="Arial" w:eastAsia="Times New Roman" w:hAnsi="Arial" w:cs="Arial"/>
                <w:color w:val="000000"/>
                <w:sz w:val="16"/>
                <w:szCs w:val="16"/>
                <w:lang w:eastAsia="es-MX"/>
              </w:rPr>
              <w:t> importadas con tratamiento arancelario preferencial del TIPAT o T-MEC.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 Nuevos.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 Usados.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 Reconstruidos.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RM </w:t>
            </w:r>
            <w:proofErr w:type="spellStart"/>
            <w:r w:rsidRPr="00650B9B">
              <w:rPr>
                <w:rFonts w:ascii="Arial" w:eastAsia="Times New Roman" w:hAnsi="Arial" w:cs="Arial"/>
                <w:color w:val="000000"/>
                <w:sz w:val="16"/>
                <w:szCs w:val="16"/>
                <w:lang w:eastAsia="es-MX"/>
              </w:rPr>
              <w:t>Remanufacturados</w:t>
            </w:r>
            <w:proofErr w:type="spellEnd"/>
            <w:r w:rsidRPr="00650B9B">
              <w:rPr>
                <w:rFonts w:ascii="Arial" w:eastAsia="Times New Roman" w:hAnsi="Arial" w:cs="Arial"/>
                <w:color w:val="00000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los casos en que se declaren mercancías </w:t>
            </w:r>
            <w:proofErr w:type="spellStart"/>
            <w:r w:rsidRPr="00650B9B">
              <w:rPr>
                <w:rFonts w:ascii="Arial" w:eastAsia="Times New Roman" w:hAnsi="Arial" w:cs="Arial"/>
                <w:color w:val="000000"/>
                <w:sz w:val="16"/>
                <w:szCs w:val="16"/>
                <w:lang w:eastAsia="es-MX"/>
              </w:rPr>
              <w:t>remanufacturadas</w:t>
            </w:r>
            <w:proofErr w:type="spellEnd"/>
            <w:r w:rsidRPr="00650B9B">
              <w:rPr>
                <w:rFonts w:ascii="Arial" w:eastAsia="Times New Roman" w:hAnsi="Arial" w:cs="Arial"/>
                <w:color w:val="000000"/>
                <w:sz w:val="16"/>
                <w:szCs w:val="16"/>
                <w:lang w:eastAsia="es-MX"/>
              </w:rPr>
              <w:t>, deberá declararse el Tratado de que se trate: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T-MEC. - Tratado entre los Estados Unidos </w:t>
            </w:r>
            <w:proofErr w:type="gramStart"/>
            <w:r w:rsidRPr="00650B9B">
              <w:rPr>
                <w:rFonts w:ascii="Arial" w:eastAsia="Times New Roman" w:hAnsi="Arial" w:cs="Arial"/>
                <w:color w:val="000000"/>
                <w:sz w:val="16"/>
                <w:szCs w:val="16"/>
                <w:lang w:eastAsia="es-MX"/>
              </w:rPr>
              <w:t>Mexicanos</w:t>
            </w:r>
            <w:proofErr w:type="gramEnd"/>
            <w:r w:rsidRPr="00650B9B">
              <w:rPr>
                <w:rFonts w:ascii="Arial" w:eastAsia="Times New Roman" w:hAnsi="Arial" w:cs="Arial"/>
                <w:color w:val="000000"/>
                <w:sz w:val="16"/>
                <w:szCs w:val="16"/>
                <w:lang w:eastAsia="es-MX"/>
              </w:rPr>
              <w:t>, los Estados Unidos de América y Canadá.</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 Tratado Integral y Progresista de Asociación Transpacífico.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54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EX</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EXENCIÓN DE CUENTA ADUANERA DE GARANTÍA.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excepción de la presentación de la cuenta aduanera de garantía de mercancías sujetas a precio estimado.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igual o superior al precio estimado conforme al segundo párrafo de la regla 1.6.29.</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efectos del numeral 28 del complemento 1, asentar la clave del registro de identificación que corresponde al proveedor en el extranjero que hubiera efectuado la enajenación del vehículo de que se trate.</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20"/>
        <w:gridCol w:w="274"/>
        <w:gridCol w:w="1681"/>
        <w:gridCol w:w="2197"/>
        <w:gridCol w:w="1393"/>
        <w:gridCol w:w="1159"/>
      </w:tblGrid>
      <w:tr w:rsidR="00650B9B" w:rsidRPr="00650B9B" w:rsidTr="00650B9B">
        <w:trPr>
          <w:trHeight w:val="2441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 no descrito en el Anexo 2 de la "Resolución que establece el mecanismo para garantizar el pago de contribuciones en mercancías sujetas a precios estimados por la Secretaría de Hacienda y Crédito Público", publicado en el DOF el 28 de febrero de 1994 y sus posteriores modificaciones, por no estar incluida la fracción arancelaria y NICO o no encontrarse dentro de los años modelo sujetos a dicho anexo.</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vehículos realizada al amparo de una franquicia diplomática de conformidad con el artículo 62, fracción I de la Ley.</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vehículos especiales o adaptados que sean para su uso personal a que se refiere el artículo 61, fracción XV de la Ley.</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realizadas por empresas que se dedican al desmantelamiento de vehículos automotores usados, al amparo del "Decreto de vehículos usados".</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con peso bruto vehicular inferior o igual a 8,864 kilogramos, cuyo número de serie o año-modelo tiene una antigüedad igual o mayor a treinta años respecto al año-modelo vigente.</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vehículos usados de conformidad con el Artículo Décimo Primero de la Resolución que modifica a la diversa que establece el mecanismo para garantizar el pago de contribuciones de mercancías sujetas a precios estimados por la Secretaría de Hacienda y Crédito Público, publicado en el DOF el 20 de julio de 2010.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50B9B" w:rsidRPr="00650B9B" w:rsidTr="00650B9B">
        <w:tc>
          <w:tcPr>
            <w:tcW w:w="0" w:type="auto"/>
            <w:vAlign w:val="center"/>
            <w:hideMark/>
          </w:tcPr>
          <w:p w:rsidR="00650B9B" w:rsidRPr="00650B9B" w:rsidRDefault="00650B9B" w:rsidP="00650B9B">
            <w:pPr>
              <w:spacing w:after="0" w:line="240" w:lineRule="auto"/>
              <w:rPr>
                <w:rFonts w:ascii="Times New Roman" w:eastAsia="Times New Roman" w:hAnsi="Times New Roman" w:cs="Times New Roman"/>
                <w:sz w:val="24"/>
                <w:szCs w:val="24"/>
                <w:lang w:eastAsia="es-MX"/>
              </w:rPr>
            </w:pPr>
          </w:p>
        </w:tc>
      </w:tr>
    </w:tbl>
    <w:p w:rsidR="00650B9B" w:rsidRPr="00650B9B" w:rsidRDefault="00650B9B" w:rsidP="00650B9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135"/>
        <w:gridCol w:w="269"/>
        <w:gridCol w:w="1619"/>
        <w:gridCol w:w="2440"/>
        <w:gridCol w:w="1343"/>
        <w:gridCol w:w="1118"/>
      </w:tblGrid>
      <w:tr w:rsidR="00650B9B" w:rsidRPr="00650B9B" w:rsidTr="00650B9B">
        <w:trPr>
          <w:trHeight w:val="1984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igual o superior al precio estimado, conforme al anexo 3 de la "Resolución que establece el mecanismo para garantizar el pago de contribuciones en mercancías sujetas a precios estimados por la Secretaría de Hacienda y Crédito Público", publicada en el DOF el 28 de febrero de 1994 y sus posteriores modificaciones.</w:t>
            </w:r>
          </w:p>
          <w:p w:rsidR="00650B9B" w:rsidRPr="00650B9B" w:rsidRDefault="00650B9B" w:rsidP="00650B9B">
            <w:pPr>
              <w:spacing w:after="60" w:line="240" w:lineRule="auto"/>
              <w:ind w:hanging="331"/>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exentas del pago del IGI conforme a los acuerdos comerciales o tratados de libre comercio de los que el Estado Mexicano sea Parte y se encuentren en vigor (regla 1.6.29., fracción V).</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Valor igual o superior al precio estimado, conforme al Anexo 4 de la "Resolución que establece el mecanismo para garantizar el pago de contribuciones en mercancías sujetas a precios estimados por la Secretaría de Hacienda y Crédito Público", publicada en el DOF el 28 de febrero de 1994 y sus posteriores modificaciones.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importación definitiva de vehículos usados, realizada de conformidad con el "Decreto por el que se fomenta la regularización de vehículos usados de procedencia extranjera", publicado en el DOF el 19 de enero de 2022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69"/>
        <w:gridCol w:w="201"/>
        <w:gridCol w:w="1457"/>
        <w:gridCol w:w="1909"/>
        <w:gridCol w:w="1858"/>
        <w:gridCol w:w="1230"/>
      </w:tblGrid>
      <w:tr w:rsidR="00650B9B" w:rsidRPr="00650B9B" w:rsidTr="00650B9B">
        <w:trPr>
          <w:trHeight w:val="548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FC- </w:t>
            </w:r>
            <w:r w:rsidRPr="00650B9B">
              <w:rPr>
                <w:rFonts w:ascii="Arial" w:eastAsia="Times New Roman" w:hAnsi="Arial" w:cs="Arial"/>
                <w:color w:val="000000"/>
                <w:sz w:val="16"/>
                <w:szCs w:val="16"/>
                <w:lang w:eastAsia="es-MX"/>
              </w:rPr>
              <w:t>FRACCIÓN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CORRELACIONADA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la fracción arancelaria que corresponda cuando exista un cambio en la fracción arancelaria entre la fecha de entrada de la mercancía a territorio nacional y en la fecha de pago del pedimento vigente.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deberán declarar las claves de acuerdo con el supuesto que corresponda: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la fracción arancelaria declarada en el complemento 2 pertenezca a la tarifa anterior.</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la fracción arancelaria declarada en el complemento 2 corresponda a la nueva tarifa.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Fracción arancelaria correlacionada.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NICO que corresponda.</w:t>
            </w:r>
          </w:p>
        </w:tc>
      </w:tr>
      <w:tr w:rsidR="00650B9B" w:rsidRPr="00650B9B" w:rsidTr="00650B9B">
        <w:trPr>
          <w:trHeight w:val="121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FACTOR DE ACTUALIZACIÓN CON ÍNDICE NACIONAL DE PRECIOS AL CONSUMIDOR.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Actualizar las contribuciones aplicando factor de actualización con base en el INPC.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Factor de actualización (numérico truncado a 4 decimales).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84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FECHA QUE RIGE.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cuando la fecha de entrada es igual a la fecha de pago, en aduanas con depósito ante la aduana.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Tipo de cambio es el de la fecha de pago (Se considera pago anticipado).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78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FOLIO DE TRÁMITE GENERADO POR LA VENTANILLA DIGITAL.</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Operaciones en las que se requiera presentar anexo al pedimento una constancia, aviso o solicitud de autorización a que se refiere el tercer párrafo de la regla 2.4.12.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folio de trámite generado por la Ventanilla Digital.</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FV</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FACTOR DE ACTUALIZACIÓN CON VARIACIÓN CAMBIARIA.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Actualizar las contribuciones aplicando factor de actualización con base en el tipo de cambio.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Factor de actualización (numérico truncado a cuatro decimales).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67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F8</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DEPÓSITO FISCAL PARA EXPOSICIÓN Y VENTA (MERCANCÍAS NACIONALES O NACIONALIZADAS).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Introducción de mercancía nacional o nacionalizada a depósito fiscal para exposición y venta, conforme a la regla 4.5.19., fracción 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definitiva virtual de mercancía nacional o nacionalizada conforme a la regla 4.5.19., fracción 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Extracción de depósito fiscal de mercancías por devolución para reincorporarse al mercado nacional, conforme a la regla 4.5.23., fracción 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Desistimiento del régimen de exportación definitiva de las mercancías a depósito fiscal por devolución, conforme a la regla 4.5.23., fracción 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Supuesto 1:</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proveedor nacional que enajena las mercancías.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Supuesto 2:</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 la empresa autorizada que recibe las mercancías, a destinar al régimen de depósito fiscal para exposición y venta.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Supuesto 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del proveedor nacional que recibe las mercancías en devolución.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Supuesto 4:</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 la empresa autorizada a destinar al régimen de depósito fiscal para exposición y venta que realiza la devolución de las mercancías.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94"/>
        <w:gridCol w:w="199"/>
        <w:gridCol w:w="1782"/>
        <w:gridCol w:w="1808"/>
        <w:gridCol w:w="1806"/>
        <w:gridCol w:w="1035"/>
      </w:tblGrid>
      <w:tr w:rsidR="00650B9B" w:rsidRPr="00650B9B" w:rsidTr="00650B9B">
        <w:trPr>
          <w:trHeight w:val="1602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GA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CUENTA ADUANERA DE GARANTÍA.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presentación de una cuenta aduanera de garantía.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contenida en el Anexo 2 de la "Resolución que establece el mecanismo para garantizar el pago de contribuciones en mercancías sujetas a precios estimados por la Secretaría de Hacienda y Crédito Público", publicada en el DOF el 28 de febrero de 1994 y sus posteriores modificaciones.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contenida en el Anexo 3 de la "Resolución que establece el mecanismo para garantizar el pago de contribuciones en mercancías sujetas a precios estimados por la Secretaría de Hacienda y Crédito Público", publicada en el DOF el 28 de febrero de 1994 y sus posteriores modificaciones.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contenida en el Anexo 4 de la "Resolución que establece el mecanismo para garantizar el pago de contribuciones en mercancías sujetas a precios estimados por la Secretaría de Hacienda y Crédito Público", publicada en el DOF el 28 de febrero de 1994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08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GI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GARANTÍA IMMEX.</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importada de forma temporal por empresas con Programa IMMEX al amparo del esquema de garantía a que se refiere el artículo 5, fracción IV del Decreto IMMEX.</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Folio Único de la Garantía otorgado por la VUCEM. Al registro en el esquema de garantía IMMEX.</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Monto que será descargado conforme al esquema de garantía del artículo 5, fracción IV del Decreto IMMEX, de acuerdo al resultado de la unidad de medida de la tarifa por el factor de conversión establecido por la SE.</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00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TEMPORAL Y RETORNO DE DISPOSITIVOS ELECTRÓNICOS QUE ESTABLECE LA REGLA 3.7.33.</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mercancías acompañadas por un dispositivo electrónico, o de radiofrecuencia de localización, distinto de los integrados en los medios de transporte, de conformidad con la regla 3.7.33.</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Marca del dispositivo.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serie del dispositivo.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Modelo del dispositivo.</w:t>
            </w:r>
          </w:p>
        </w:tc>
      </w:tr>
      <w:tr w:rsidR="00650B9B" w:rsidRPr="00650B9B" w:rsidTr="00650B9B">
        <w:trPr>
          <w:trHeight w:val="278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DE MERCANCÍAS QUE SE RETIRAN DE UN RECINTO FISCALIZADO ESTRATÉGICO NO COLINDANTE CON LA ADUANA, PARA IMPORTACIÓN DEFINITIVA DE RESIDENTES EN TERRITORIO NACIONAL.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operación se realiza conforme a la regla 4.8.7., Apartado A, fracción III, segundo párrafo.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del recinto fiscalizado estratégico.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empresa que recibe.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4"/>
        <w:gridCol w:w="186"/>
        <w:gridCol w:w="2806"/>
        <w:gridCol w:w="1665"/>
        <w:gridCol w:w="1630"/>
        <w:gridCol w:w="893"/>
      </w:tblGrid>
      <w:tr w:rsidR="00650B9B" w:rsidRPr="00650B9B" w:rsidTr="00650B9B">
        <w:trPr>
          <w:trHeight w:val="263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HC-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DEL SECTOR DE HIDROCARBUROS.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tratan de operaciones conforme a lo establecido en la regla 3.7.32.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3.7.32., fracción I, inciso 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3.7.32., fracción I, inciso b).</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 .7.32., fracción I, inciso c).</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63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HI- </w:t>
            </w:r>
            <w:r w:rsidRPr="00650B9B">
              <w:rPr>
                <w:rFonts w:ascii="Arial" w:eastAsia="Times New Roman" w:hAnsi="Arial" w:cs="Arial"/>
                <w:color w:val="000000"/>
                <w:sz w:val="16"/>
                <w:szCs w:val="16"/>
                <w:lang w:eastAsia="es-MX"/>
              </w:rPr>
              <w:t>TIPO DE GASOLINA.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dependiendo el índice de octanaje.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Gasolina regular (gasolina con un índice de octano mínimo de 87).</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Gasolina Premium (gasolina con un índice de octano mínimo de 91).</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00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DE APROBACIÓN PARA PRODUCCIÓN DE PARTES AERONÁUTICAS.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las empresas inscritas en el padrón de Producción Aeroespacial que cuentan con el Certificado de Aprobación para Producción emitido por la SICT.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certificado.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99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EMPRESA CERTIFICADA.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que se trata de una empresa certificada.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7.1.4., apartado 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7.1.4., primer párrafo y apartados B, C, D, E, F y G.</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10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VEHICULOS O EN FRANQUICIA DIPLOMÁTICA CON AUTORIZACIÓN DE LA ADMINISTRACIÓN GENERAL JURÍDICA.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-Importación definitiva de vehículos con autorización.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-Importación definitiva de vehículos en franquicia diplomática con autorización.</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oficio de autorización, además, se deberán poner las iniciales AGJ.</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38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IF</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REGISTRO ANTE LA SECRETARÍA DE ECONOMÍA DE EMPRESAS UBICADAS EN LA REGIÓN FRONTERIZA DE CHETUMAL.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 empresa de la región que cuente con registro ante la Secretaría de Economía de conformidad con el "Decreto de la zona libre de Chetumal", publicado en el DOF el 31 de diciembre de 2020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registro ante la Secretaría de Economía.</w:t>
            </w:r>
          </w:p>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Tipo de actividad económica que desarrollará de acuerdo al artículo Segundo, fracción I del "Decreto de la zona libre de Chetumal", publicado en el DOF el 31 de diciembre de 2020 y sus posteriores modificaciones.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6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IF</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PREFERENCIA ARANCELARIA PARA EMPRESAS UBICADAS EN LA REGIÓN FRONTERIZA DE CHETUMAL.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las tasas preferenciales correspondientes conforme al "Decreto de la zona libre de Chetumal", publicado en el DOF el 31 de diciembre de 2020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08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INVENTARIO INICIAL DE EMPRESAS DENOMINADAS DUTY FREE.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descargo del inventario inicial.</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1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EMPRESAS CON PROGRAMA IMMEX.</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número de autorización de empresa IMMEX proporcionado por la SE, incluso RFE que cuenten con dicho programa.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Autorización.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06"/>
        <w:gridCol w:w="184"/>
        <w:gridCol w:w="1265"/>
        <w:gridCol w:w="1519"/>
        <w:gridCol w:w="1768"/>
        <w:gridCol w:w="2382"/>
      </w:tblGrid>
      <w:tr w:rsidR="00650B9B" w:rsidRPr="00650B9B" w:rsidTr="00650B9B">
        <w:trPr>
          <w:trHeight w:val="1375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IN</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INCIDENCIA.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supuesto en que se realiza la rectificación.</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conforme a la regla vigente aplique, o la que corresponda de conformidad con el resolutivo séptimo de la Cuarta Resolución de Modificaciones a las Reglas de Carácter General en Materia de Comercio Exterior, para 2011, publicada en el DOF el 15 de diciembre de 2011:</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3.7.21., apartado A, fracción II, primer párrafo.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3.7.21., apartado A, fracción I, inciso 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III.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XV.</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XVI.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3.5.1., fracción II, inciso h).</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2.4.4., o, en su caso, la regla 3.1.23.</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3.7.25., fracción III.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3.7.21., apartado A, fracción III.</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XV.</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II.</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acta cuando en el complemento 1 se declare la clave 1, 2, 4, 5, 6 o 14.</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de que el acta se genere en el primer reconocimiento se deberá declarar conforme a los criterios de SIRESI.</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otro caso no declarar datos.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de declarar el número de acta en el complemento 2, indicar la clave que corresponda al tipo de acta: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Primer Reconocimiento.</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Toma de muestras.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Verificación de mercancías en transporte.</w:t>
            </w:r>
          </w:p>
        </w:tc>
      </w:tr>
      <w:tr w:rsidR="00650B9B" w:rsidRPr="00650B9B" w:rsidTr="00650B9B">
        <w:trPr>
          <w:trHeight w:val="225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RECINTO FISCALIZADO ESTRATÉGICO.</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del RFE del inmueble habilitado.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del autorizado para destinar mercancías al régimen de RFE.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administrador del inmueble habilitado para la introducción de mercancías al régimen de RFE.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ubicación del recinto fiscalizado estratégico.</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 colindancia con la Aduana.</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 la circunscripción de la Aduana.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autorizado para destinar mercancías al régimen de RFE.</w:t>
            </w:r>
          </w:p>
        </w:tc>
      </w:tr>
      <w:tr w:rsidR="00650B9B" w:rsidRPr="00650B9B" w:rsidTr="00650B9B">
        <w:trPr>
          <w:trHeight w:val="14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EXENTAS DE IMPUESTOS AL COMERCIO EXTERIOR.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mercancías por las que no se pagan los impuestos al comercio exterior al amparo del artículo 61 de la Ley.</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fracción del artículo 61 de la Ley que aplica a la operación.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11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J4-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 DE PROCEDENCIA EXTRANJERA.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Retorno de mercancía extranjera de recinto fiscalizado estratégico.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extranjera que se sometió a un proceso de elaboración, transformación o reparación.</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extranjera que se retorna en su mismo estado.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45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LD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DESPACHO POR LUGAR DISTINTO.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autorización para el despacho aduanero por lugar distinto, conforme a lo establecido en el artículo 10 de la Ley.</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 la persona autorizada.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86"/>
        <w:gridCol w:w="167"/>
        <w:gridCol w:w="1939"/>
        <w:gridCol w:w="2957"/>
        <w:gridCol w:w="1148"/>
        <w:gridCol w:w="1027"/>
      </w:tblGrid>
      <w:tr w:rsidR="00650B9B" w:rsidRPr="00650B9B" w:rsidTr="00650B9B">
        <w:trPr>
          <w:trHeight w:val="404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LP- </w:t>
            </w:r>
            <w:r w:rsidRPr="00650B9B">
              <w:rPr>
                <w:rFonts w:ascii="Arial" w:eastAsia="Times New Roman" w:hAnsi="Arial" w:cs="Arial"/>
                <w:color w:val="000000"/>
                <w:sz w:val="16"/>
                <w:szCs w:val="16"/>
                <w:lang w:eastAsia="es-MX"/>
              </w:rPr>
              <w:t>LISTA DE ESCASO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ABASTO.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cuando la mercancía haya sido producida con materiales de escaso abasto listados en el Apéndice 1 del Anexo 4-A del TIPAT.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producto que le corresponda al material de escaso abasto listado en la primera columna del Apéndice 1 del Anexo 4-A del TIPAT.</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producto que le corresponda al segundo material de escaso abasto, listado en la primera columna del Apéndice 1 del Anexo 4-A del TIPAT.</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no existir un segundo material listado, 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producto que le corresponda al tercer material de escaso abasto listado en la primera columna del Apéndice 1 del Anexo 4-A del TIPAT.</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 no existir un segundo material listado, no asentar datos. (Vacío).</w:t>
            </w:r>
          </w:p>
        </w:tc>
      </w:tr>
      <w:tr w:rsidR="00650B9B" w:rsidRPr="00650B9B" w:rsidTr="00650B9B">
        <w:trPr>
          <w:trHeight w:val="9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LR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PEQUEÑOS CONTRIBUYENTES.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que se trata de importación de mercancías mediante pedimento simplificado.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realizadas al amparo de la regla 3.7.1.</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95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EMBALAJES DE MADERA.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que se trata de embalajes de madera que cumplen con la "Norma Oficial Mexicana NOM-144-SEMARNAT-2017, que establece las medidas fitosanitarias y los requisitos de la marca reconocidas internacionalmente para el embalaje de madera que se utiliza en el comercio internacional de bienes y mercancías" publicada en el DOF el 22 de febrero de 2018.</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31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MB</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MARBETES Y/O PRECINTOS.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Declarar marbetes y/o precintos que se coloquen en envases que contengan bebidas alcohólicas, de conformidad con la regla 5.1.7. </w:t>
            </w:r>
            <w:proofErr w:type="gramStart"/>
            <w:r w:rsidRPr="00650B9B">
              <w:rPr>
                <w:rFonts w:ascii="Arial" w:eastAsia="Times New Roman" w:hAnsi="Arial" w:cs="Arial"/>
                <w:color w:val="000000"/>
                <w:sz w:val="16"/>
                <w:szCs w:val="16"/>
                <w:lang w:eastAsia="es-MX"/>
              </w:rPr>
              <w:t>de</w:t>
            </w:r>
            <w:proofErr w:type="gramEnd"/>
            <w:r w:rsidRPr="00650B9B">
              <w:rPr>
                <w:rFonts w:ascii="Arial" w:eastAsia="Times New Roman" w:hAnsi="Arial" w:cs="Arial"/>
                <w:color w:val="000000"/>
                <w:sz w:val="16"/>
                <w:szCs w:val="16"/>
                <w:lang w:eastAsia="es-MX"/>
              </w:rPr>
              <w:t xml:space="preserve"> la RMF.</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serie de marbetes y/o precintos.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Inicio de secuencia de marbetes y/o precintos.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Fin de secuencia de marbetes y/o precintos.</w:t>
            </w:r>
          </w:p>
        </w:tc>
      </w:tr>
      <w:tr w:rsidR="00650B9B" w:rsidRPr="00650B9B" w:rsidTr="00650B9B">
        <w:trPr>
          <w:trHeight w:val="238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MARCA.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Marca Nominativa, Innominada, Tridimensional o Mixta, que identifica el producto.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Si el importador es el titular de los derechos marcarios y se encuentra registrada en el Instituto Mexicano de la Propiedad Industrial.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 asentar el número de registro otorgado por el Instituto Mexicano de la Propiedad Industrial.</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tipo de marca: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Nominativa.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Innominada.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Tridimensional.</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Mixta</w:t>
            </w:r>
          </w:p>
        </w:tc>
      </w:tr>
      <w:tr w:rsidR="00650B9B" w:rsidRPr="00650B9B" w:rsidTr="00650B9B">
        <w:trPr>
          <w:trHeight w:val="226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Licencia, convenio o autorización para el uso y distribución de la marca.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Sin registro en el Instituto Mexicano de la Propiedad Industrial.</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registro otorgado por el Instituto Mexicano de la Propiedad Industrial.</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tipo de marca:</w:t>
            </w:r>
          </w:p>
          <w:p w:rsidR="00650B9B" w:rsidRPr="00650B9B" w:rsidRDefault="00650B9B" w:rsidP="00650B9B">
            <w:pPr>
              <w:spacing w:after="40" w:line="240" w:lineRule="auto"/>
              <w:ind w:hanging="28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Nominativa.</w:t>
            </w:r>
          </w:p>
          <w:p w:rsidR="00650B9B" w:rsidRPr="00650B9B" w:rsidRDefault="00650B9B" w:rsidP="00650B9B">
            <w:pPr>
              <w:spacing w:after="40" w:line="240" w:lineRule="auto"/>
              <w:ind w:hanging="28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Innominada.</w:t>
            </w:r>
          </w:p>
          <w:p w:rsidR="00650B9B" w:rsidRPr="00650B9B" w:rsidRDefault="00650B9B" w:rsidP="00650B9B">
            <w:pPr>
              <w:spacing w:after="40" w:line="240" w:lineRule="auto"/>
              <w:ind w:hanging="28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Tridimensional.</w:t>
            </w:r>
          </w:p>
          <w:p w:rsidR="00650B9B" w:rsidRPr="00650B9B" w:rsidRDefault="00650B9B" w:rsidP="00650B9B">
            <w:pPr>
              <w:spacing w:after="40" w:line="240" w:lineRule="auto"/>
              <w:ind w:hanging="283"/>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Mixta.</w:t>
            </w:r>
          </w:p>
        </w:tc>
      </w:tr>
      <w:tr w:rsidR="00650B9B" w:rsidRPr="00650B9B" w:rsidTr="00650B9B">
        <w:trPr>
          <w:trHeight w:val="167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la mercancía no ostente ninguna marca nominativa, innominada, tridimensional o mixta.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550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Tratándose de importaciones en las cuales el importador no sea el titular, ni cuente con autorización de la marca nominativa, innominada, tridimensional o mixta, aún y cuando ésta se encuentre registrada ante el Instituto Mexicano de la Propiedad Industrial, siempre y cuando no se contravenga alguna disposición legal en materia de propiedad industrial.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tipo de marca: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Nominativa.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Innominada.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Tridimensional.</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Mixta.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60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la mercancía ostente marca nominativa, innominada, tridimensional o mixta, sin registro otorgado por el Instituto Mexicano de la Propiedad Industrial.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773"/>
        <w:gridCol w:w="201"/>
        <w:gridCol w:w="1607"/>
        <w:gridCol w:w="3031"/>
        <w:gridCol w:w="1237"/>
        <w:gridCol w:w="1075"/>
      </w:tblGrid>
      <w:tr w:rsidR="00650B9B" w:rsidRPr="00650B9B" w:rsidTr="00650B9B">
        <w:trPr>
          <w:trHeight w:val="299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el registro de la marca nominativa, innominada, tridimensional o mixta, ante el Instituto Mexicano de la Propiedad Industrial, se encuentre en trámite o pendiente de resolución.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presentación de la solicitud.</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tipo de marca: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Nominativa.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Innominada.</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Tridimensional.</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Mixta.</w:t>
            </w:r>
          </w:p>
        </w:tc>
      </w:tr>
      <w:tr w:rsidR="00650B9B" w:rsidRPr="00650B9B" w:rsidTr="00650B9B">
        <w:trPr>
          <w:trHeight w:val="29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MENAJE DE DIPLOMÁTICOS.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para diplomáticos acreditados conforme al artículo 61 fracción I de la Ley, artículo 90 y 91 del Reglamento y la regla 3.2.8.</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autorización (Se deberán declarar las letras y los dígitos que conforman el número de oficio emitido por la Dirección General de Protocolo de la SRE, con el cual se informa de la franquicia de importación o de exportación).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06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ME</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MATERIAL DE ENSAMBLE.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mercancía es material de ensamble.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fracción arancelaria y NICO que corresponda:</w:t>
            </w:r>
          </w:p>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9803.00.01 00 o 9803.00.02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88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MUESTRAS AMPARADAS BAJO UN PROTOCOLO DE INVESTIGACIÓN.</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muestras amparadas bajo un protocolo de investigación en humanos, conforme a la regla 3.1.4.</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Productos químicos.</w:t>
            </w:r>
          </w:p>
          <w:p w:rsidR="00650B9B" w:rsidRPr="00650B9B" w:rsidRDefault="00650B9B" w:rsidP="00650B9B">
            <w:pPr>
              <w:spacing w:after="4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Productos farmacéuticos.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autorización del protocolo que corresponda.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0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MJ</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DE EMPRESAS DE MENSAJERÍA Y PAQUETERÍA DE MERCANCÍAS NO SUJETAS AL PAGO DE IGI E IVA.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operaciones realizadas conforme a la regla 3.7.5., en relación con la regla 3.7.36., fracción I, cuando el valor en aduana de las mercancías no es mayor a 50 dólares.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47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MM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MUESTRAS Y MUESTRARIOS.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mercancías destinadas a demostración o levantamiento de pedidos de conformidad con la regla 3.1.2.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Juguetes.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89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REGISTRO PARA LA TOMA DE MUESTRAS, PELIGROSAS O PARA LAS QUE SE REQUIERA DE INSTALACIONES O EQUIPOS ESPECIALES PARA LA TOMA DE LAS MISMAS.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Indicar que se trata de mercancías estériles, radiactivas, peligrosas o para las que se requiera de instalaciones o equipos especiales para la toma de muestras, conforme a la regla 3.1.3.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el Anexo 23.</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oficio de autorización emitido por la ANAM.</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19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MODALIDAD DE SERVICIOS DE EMPRESAS CON PROGRAMA IMMEX.</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actividad de servicios que corresponda a la empresa con Programa IMMEX.</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Abastecimiento, almacenaje o distribución de mercancías.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Clasificación, inspección, prueba o verificación de mercancías.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que no alteren materialmente las características de la mercancía, de conformidad con el artículo 15, fracción VI del Decreto IMMEX, que incluye envase, lijado, engomado, pulido, pintado o encerado, entre otros.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223"/>
        <w:gridCol w:w="1409"/>
        <w:gridCol w:w="2919"/>
        <w:gridCol w:w="1999"/>
        <w:gridCol w:w="1126"/>
      </w:tblGrid>
      <w:tr w:rsidR="00650B9B" w:rsidRPr="00650B9B" w:rsidTr="00650B9B">
        <w:trPr>
          <w:trHeight w:val="1190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Integración de juegos (kits) o material con fines promocionales y que se acompañen en los productos que se exportan.</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Reparación, </w:t>
            </w:r>
            <w:proofErr w:type="spellStart"/>
            <w:r w:rsidRPr="00650B9B">
              <w:rPr>
                <w:rFonts w:ascii="Arial" w:eastAsia="Times New Roman" w:hAnsi="Arial" w:cs="Arial"/>
                <w:color w:val="000000"/>
                <w:sz w:val="16"/>
                <w:szCs w:val="16"/>
                <w:lang w:eastAsia="es-MX"/>
              </w:rPr>
              <w:t>retrabajo</w:t>
            </w:r>
            <w:proofErr w:type="spellEnd"/>
            <w:r w:rsidRPr="00650B9B">
              <w:rPr>
                <w:rFonts w:ascii="Arial" w:eastAsia="Times New Roman" w:hAnsi="Arial" w:cs="Arial"/>
                <w:color w:val="000000"/>
                <w:sz w:val="16"/>
                <w:szCs w:val="16"/>
                <w:lang w:eastAsia="es-MX"/>
              </w:rPr>
              <w:t xml:space="preserve"> o mantenimiento de mercancías.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Lavandería o planchado de prendas.</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Bordado o impresión de prendas.</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Blindaje, modificación o adaptación de vehículo automotor.</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Reciclaje o acopio de desperdicios.</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Diseño o ingeniería de productos.</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Diseño o ingeniería de software.</w:t>
            </w:r>
          </w:p>
          <w:p w:rsidR="00650B9B" w:rsidRPr="00650B9B" w:rsidRDefault="00650B9B" w:rsidP="00650B9B">
            <w:pPr>
              <w:spacing w:after="60" w:line="240" w:lineRule="auto"/>
              <w:ind w:hanging="37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Servicios soportados con tecnologías de la información.</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Servicios de subcontratación de procesos de negocio basados en tecnologías de la información.</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 Otras actividades.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65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MT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MONTO TOTAL DEL VALOR EN DÓLARES A EJERCER POR MERCANCÍA TEXTIL.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importe estimado en dólares por mercancía textil (Anexo III, Decreto IMMEX) de empresas IMMEX del Sector Textil y Confección "8".</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en dólares estimado a ejercer en mercancía textil.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w:t>
            </w:r>
            <w:proofErr w:type="gramStart"/>
            <w:r w:rsidRPr="00650B9B">
              <w:rPr>
                <w:rFonts w:ascii="Arial" w:eastAsia="Times New Roman" w:hAnsi="Arial" w:cs="Arial"/>
                <w:color w:val="000000"/>
                <w:sz w:val="16"/>
                <w:szCs w:val="16"/>
                <w:lang w:eastAsia="es-MX"/>
              </w:rPr>
              <w:t>vacío</w:t>
            </w:r>
            <w:proofErr w:type="gramEnd"/>
            <w:r w:rsidRPr="00650B9B">
              <w:rPr>
                <w:rFonts w:ascii="Arial" w:eastAsia="Times New Roman" w:hAnsi="Arial" w:cs="Arial"/>
                <w:color w:val="000000"/>
                <w:sz w:val="16"/>
                <w:szCs w:val="16"/>
                <w:lang w:eastAsia="es-MX"/>
              </w:rPr>
              <w:t>).</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w:t>
            </w:r>
            <w:proofErr w:type="gramStart"/>
            <w:r w:rsidRPr="00650B9B">
              <w:rPr>
                <w:rFonts w:ascii="Arial" w:eastAsia="Times New Roman" w:hAnsi="Arial" w:cs="Arial"/>
                <w:color w:val="000000"/>
                <w:sz w:val="16"/>
                <w:szCs w:val="16"/>
                <w:lang w:eastAsia="es-MX"/>
              </w:rPr>
              <w:t>vacío</w:t>
            </w:r>
            <w:proofErr w:type="gramEnd"/>
            <w:r w:rsidRPr="00650B9B">
              <w:rPr>
                <w:rFonts w:ascii="Arial" w:eastAsia="Times New Roman" w:hAnsi="Arial" w:cs="Arial"/>
                <w:color w:val="000000"/>
                <w:sz w:val="16"/>
                <w:szCs w:val="16"/>
                <w:lang w:eastAsia="es-MX"/>
              </w:rPr>
              <w:t>).</w:t>
            </w:r>
          </w:p>
        </w:tc>
      </w:tr>
      <w:tr w:rsidR="00650B9B" w:rsidRPr="00650B9B" w:rsidTr="00650B9B">
        <w:trPr>
          <w:trHeight w:val="120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MV</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AÑO-MODELO DEL VEHÍCULO.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año y modelo del vehículo a importar y, en su caso, el precio estimado que corresponda.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Año-modelo del vehículo a 4 dígitos.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que corresponda conforme al catálogo de precios estimados.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1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M7</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OPINIÓN FAVORABLE DE LA SE.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opinión favorable de la SE, para las mercancías del Anexo 12, conforme al Artículo 116 de la Ley.</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15"/>
        <w:gridCol w:w="201"/>
        <w:gridCol w:w="1557"/>
        <w:gridCol w:w="2833"/>
        <w:gridCol w:w="1100"/>
        <w:gridCol w:w="1018"/>
      </w:tblGrid>
      <w:tr w:rsidR="00650B9B" w:rsidRPr="00650B9B" w:rsidTr="00650B9B">
        <w:trPr>
          <w:trHeight w:val="122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NA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CON PREFERENCIA ARANCELARIA ALADI SEÑALADAS EN EL ACUERDO.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las mercancías señaladas en el acuerdo ALADI correspondiente.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acuerdo suscrito por México, al amparo del cual se importa la mercancía, de conformidad con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REG2: Acuerdo Regional 2.</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REG3: Acuerdo Regional 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REG4: Acuerdo Regional 4.</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REG7: Acuerdo Regional 7.</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 Acuerdo de Complementación Económica 6.</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ACE6-A: Acuerdo de Complementación Económica 6, canasta 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ACE6-B: Acuerdo de Complementación Económica 6, canasta B.</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ACE6-C: Acuerdo de Complementación Económica 6, canasta C.</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ACE66: Acuerdo de Complementación Económica 66.</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ACE53: Acuerdo de Complementación Económica 53.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ACE55: Acuerdo de Complementación Económica 55.</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la constancia emitida por la SE conforme a la regla 1.6.32.</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 parte del acuerdo celebrado con México, de conformidad con el Apéndice 4 del Anexo 22.</w:t>
            </w:r>
          </w:p>
        </w:tc>
        <w:tc>
          <w:tcPr>
            <w:tcW w:w="12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18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NE</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CUMPLIR CON EL ANEXO 21.</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que la mercancía no corresponde a las listadas en el Anexo 21 (aduanas autorizadas para tramitar el despacho aduanero).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No es Cianuro de </w:t>
            </w:r>
            <w:proofErr w:type="spellStart"/>
            <w:r w:rsidRPr="00650B9B">
              <w:rPr>
                <w:rFonts w:ascii="Arial" w:eastAsia="Times New Roman" w:hAnsi="Arial" w:cs="Arial"/>
                <w:color w:val="000000"/>
                <w:sz w:val="16"/>
                <w:szCs w:val="16"/>
                <w:lang w:eastAsia="es-MX"/>
              </w:rPr>
              <w:t>bencilo</w:t>
            </w:r>
            <w:proofErr w:type="spellEnd"/>
            <w:r w:rsidRPr="00650B9B">
              <w:rPr>
                <w:rFonts w:ascii="Arial" w:eastAsia="Times New Roman" w:hAnsi="Arial" w:cs="Arial"/>
                <w:color w:val="000000"/>
                <w:sz w:val="16"/>
                <w:szCs w:val="16"/>
                <w:lang w:eastAsia="es-MX"/>
              </w:rPr>
              <w:t xml:space="preserve"> sus sales y derivados.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w:t>
            </w:r>
            <w:proofErr w:type="spellStart"/>
            <w:r w:rsidRPr="00650B9B">
              <w:rPr>
                <w:rFonts w:ascii="Arial" w:eastAsia="Times New Roman" w:hAnsi="Arial" w:cs="Arial"/>
                <w:color w:val="000000"/>
                <w:sz w:val="16"/>
                <w:szCs w:val="16"/>
                <w:lang w:eastAsia="es-MX"/>
              </w:rPr>
              <w:t>Fenilacetamida</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No es Cloruro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 Fluoruro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 Bromuro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88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OPERACIÓN EN LA QUE LAS MERCANCÍAS NO INGRESAN A RECINTO FISCALIZADO.</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operaciones realizadas por empresas certificadas, de mercancías que no ingresaron a Recinto Fiscalizado, de conformidad con los lineamientos que para tal efecto emita la ANAM, mismos que se darán a conocer en el Portal del SAT.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o exportación de mercancías por empresas certificadas.</w:t>
            </w:r>
          </w:p>
          <w:p w:rsidR="00650B9B" w:rsidRPr="00650B9B" w:rsidRDefault="00650B9B" w:rsidP="00650B9B">
            <w:pPr>
              <w:spacing w:after="60" w:line="240" w:lineRule="auto"/>
              <w:ind w:hanging="32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46"/>
        <w:gridCol w:w="187"/>
        <w:gridCol w:w="2062"/>
        <w:gridCol w:w="2415"/>
        <w:gridCol w:w="1070"/>
        <w:gridCol w:w="1044"/>
      </w:tblGrid>
      <w:tr w:rsidR="00650B9B" w:rsidRPr="00650B9B" w:rsidTr="00650B9B">
        <w:trPr>
          <w:trHeight w:val="1909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NS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INSCRIPCIÓN EN LOS PADRONES DE IMPORTADORES Y EXPORTADORES</w:t>
            </w:r>
            <w:r w:rsidRPr="00650B9B">
              <w:rPr>
                <w:rFonts w:ascii="Arial" w:eastAsia="Times New Roman" w:hAnsi="Arial" w:cs="Arial"/>
                <w:strike/>
                <w:color w:val="000000"/>
                <w:sz w:val="16"/>
                <w:szCs w:val="16"/>
                <w:lang w:eastAsia="es-MX"/>
              </w:rPr>
              <w:t> </w:t>
            </w:r>
            <w:r w:rsidRPr="00650B9B">
              <w:rPr>
                <w:rFonts w:ascii="Arial" w:eastAsia="Times New Roman" w:hAnsi="Arial" w:cs="Arial"/>
                <w:color w:val="000000"/>
                <w:sz w:val="16"/>
                <w:szCs w:val="16"/>
                <w:lang w:eastAsia="es-MX"/>
              </w:rPr>
              <w:t>SECTORIALES.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mercancías exceptuadas del Anexo 10, apartado A, conforme al:</w:t>
            </w:r>
          </w:p>
          <w:p w:rsidR="00650B9B" w:rsidRPr="00650B9B" w:rsidRDefault="00650B9B" w:rsidP="00650B9B">
            <w:pPr>
              <w:spacing w:after="60" w:line="240" w:lineRule="auto"/>
              <w:ind w:hanging="14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"Acuerdo que establece las mercancías cuya importación y exportación está sujeta a regulación por parte de la Secretaría de Salud", publicado en el DOF el 26 de diciembre de 2020 y sus posteriores modificaciones.</w:t>
            </w:r>
          </w:p>
          <w:p w:rsidR="00650B9B" w:rsidRPr="00650B9B" w:rsidRDefault="00650B9B" w:rsidP="00650B9B">
            <w:pPr>
              <w:spacing w:after="60" w:line="240" w:lineRule="auto"/>
              <w:ind w:hanging="14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"Acuerdo que establece las mercancías cuya importación y exportación está sujeta a regulación por parte de la Secretaría de Energía", publicado en el DOF el 26 de diciembre de 2020 y sus posteriores modificaciones.</w:t>
            </w:r>
          </w:p>
          <w:p w:rsidR="00650B9B" w:rsidRPr="00650B9B" w:rsidRDefault="00650B9B" w:rsidP="00650B9B">
            <w:pPr>
              <w:spacing w:after="60" w:line="240" w:lineRule="auto"/>
              <w:ind w:hanging="14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Regla 3.1.2.</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mercancías exceptuadas del Anexo 10, apartado B, conforme al:</w:t>
            </w:r>
          </w:p>
          <w:p w:rsidR="00650B9B" w:rsidRPr="00650B9B" w:rsidRDefault="00650B9B" w:rsidP="00650B9B">
            <w:pPr>
              <w:spacing w:after="60" w:line="240" w:lineRule="auto"/>
              <w:ind w:hanging="14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"Acuerdo por el que la Secretaría de Economía emite Reglas y criterios de carácter general en materia de comercio exterior", publicado en el DOF el 09 de mayo de 2022 y sus posteriores modificaciones.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la modalidad de la mercancía no se encuentre descrita en el Anexo 10, apartados A o B.</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 xml:space="preserve">No es grafito de pureza nuclear, con grado de pureza superior a 5 partes por millón de boro equivalente y con una densidad superior a 1.5. </w:t>
            </w:r>
            <w:proofErr w:type="gramStart"/>
            <w:r w:rsidRPr="00650B9B">
              <w:rPr>
                <w:rFonts w:ascii="Arial" w:eastAsia="Times New Roman" w:hAnsi="Arial" w:cs="Arial"/>
                <w:color w:val="000000"/>
                <w:sz w:val="16"/>
                <w:szCs w:val="16"/>
                <w:lang w:eastAsia="es-MX"/>
              </w:rPr>
              <w:t>g/cm3</w:t>
            </w:r>
            <w:proofErr w:type="gramEnd"/>
            <w:r w:rsidRPr="00650B9B">
              <w:rPr>
                <w:rFonts w:ascii="Arial" w:eastAsia="Times New Roman" w:hAnsi="Arial" w:cs="Arial"/>
                <w:color w:val="000000"/>
                <w:sz w:val="16"/>
                <w:szCs w:val="16"/>
                <w:lang w:eastAsia="es-MX"/>
              </w:rPr>
              <w:t>, o grafito de pureza nuclear, en forma de </w:t>
            </w:r>
            <w:proofErr w:type="spellStart"/>
            <w:r w:rsidRPr="00650B9B">
              <w:rPr>
                <w:rFonts w:ascii="Arial" w:eastAsia="Times New Roman" w:hAnsi="Arial" w:cs="Arial"/>
                <w:color w:val="000000"/>
                <w:sz w:val="16"/>
                <w:szCs w:val="16"/>
                <w:lang w:eastAsia="es-MX"/>
              </w:rPr>
              <w:t>semimanufactura</w:t>
            </w:r>
            <w:proofErr w:type="spellEnd"/>
            <w:r w:rsidRPr="00650B9B">
              <w:rPr>
                <w:rFonts w:ascii="Arial" w:eastAsia="Times New Roman" w:hAnsi="Arial" w:cs="Arial"/>
                <w:color w:val="000000"/>
                <w:sz w:val="16"/>
                <w:szCs w:val="16"/>
                <w:lang w:eastAsia="es-MX"/>
              </w:rPr>
              <w:t xml:space="preserve">, con grado de pureza superior a 5 partes por millón de boro equivalente y con una densidad superior a 1.5. </w:t>
            </w:r>
            <w:proofErr w:type="gramStart"/>
            <w:r w:rsidRPr="00650B9B">
              <w:rPr>
                <w:rFonts w:ascii="Arial" w:eastAsia="Times New Roman" w:hAnsi="Arial" w:cs="Arial"/>
                <w:color w:val="000000"/>
                <w:sz w:val="16"/>
                <w:szCs w:val="16"/>
                <w:lang w:eastAsia="es-MX"/>
              </w:rPr>
              <w:t>g/cm3</w:t>
            </w:r>
            <w:proofErr w:type="gram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son unidades generadoras de radiación ionizante, aceleradores para uso médico e industrial.</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cianuro de </w:t>
            </w:r>
            <w:proofErr w:type="spellStart"/>
            <w:r w:rsidRPr="00650B9B">
              <w:rPr>
                <w:rFonts w:ascii="Arial" w:eastAsia="Times New Roman" w:hAnsi="Arial" w:cs="Arial"/>
                <w:color w:val="000000"/>
                <w:sz w:val="16"/>
                <w:szCs w:val="16"/>
                <w:lang w:eastAsia="es-MX"/>
              </w:rPr>
              <w:t>bencilo</w:t>
            </w:r>
            <w:proofErr w:type="spellEnd"/>
            <w:r w:rsidRPr="00650B9B">
              <w:rPr>
                <w:rFonts w:ascii="Arial" w:eastAsia="Times New Roman" w:hAnsi="Arial" w:cs="Arial"/>
                <w:color w:val="000000"/>
                <w:sz w:val="16"/>
                <w:szCs w:val="16"/>
                <w:lang w:eastAsia="es-MX"/>
              </w:rPr>
              <w:t>; Sinónimo: </w:t>
            </w:r>
            <w:proofErr w:type="spellStart"/>
            <w:r w:rsidRPr="00650B9B">
              <w:rPr>
                <w:rFonts w:ascii="Arial" w:eastAsia="Times New Roman" w:hAnsi="Arial" w:cs="Arial"/>
                <w:color w:val="000000"/>
                <w:sz w:val="16"/>
                <w:szCs w:val="16"/>
                <w:lang w:eastAsia="es-MX"/>
              </w:rPr>
              <w:t>alfaciano</w:t>
            </w:r>
            <w:proofErr w:type="spellEnd"/>
            <w:r w:rsidRPr="00650B9B">
              <w:rPr>
                <w:rFonts w:ascii="Arial" w:eastAsia="Times New Roman" w:hAnsi="Arial" w:cs="Arial"/>
                <w:color w:val="000000"/>
                <w:sz w:val="16"/>
                <w:szCs w:val="16"/>
                <w:lang w:eastAsia="es-MX"/>
              </w:rPr>
              <w:t> tolueno.</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w:t>
            </w:r>
            <w:proofErr w:type="spellStart"/>
            <w:r w:rsidRPr="00650B9B">
              <w:rPr>
                <w:rFonts w:ascii="Arial" w:eastAsia="Times New Roman" w:hAnsi="Arial" w:cs="Arial"/>
                <w:color w:val="000000"/>
                <w:sz w:val="16"/>
                <w:szCs w:val="16"/>
                <w:lang w:eastAsia="es-MX"/>
              </w:rPr>
              <w:t>Piperidina</w:t>
            </w:r>
            <w:proofErr w:type="spellEnd"/>
            <w:r w:rsidRPr="00650B9B">
              <w:rPr>
                <w:rFonts w:ascii="Arial" w:eastAsia="Times New Roman" w:hAnsi="Arial" w:cs="Arial"/>
                <w:color w:val="000000"/>
                <w:sz w:val="16"/>
                <w:szCs w:val="16"/>
                <w:lang w:eastAsia="es-MX"/>
              </w:rPr>
              <w:t>, y sus sales; Sinónimo: </w:t>
            </w:r>
            <w:proofErr w:type="spellStart"/>
            <w:r w:rsidRPr="00650B9B">
              <w:rPr>
                <w:rFonts w:ascii="Arial" w:eastAsia="Times New Roman" w:hAnsi="Arial" w:cs="Arial"/>
                <w:color w:val="000000"/>
                <w:sz w:val="16"/>
                <w:szCs w:val="16"/>
                <w:lang w:eastAsia="es-MX"/>
              </w:rPr>
              <w:t>hexahidropiridina</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w:t>
            </w:r>
            <w:proofErr w:type="spellStart"/>
            <w:r w:rsidRPr="00650B9B">
              <w:rPr>
                <w:rFonts w:ascii="Arial" w:eastAsia="Times New Roman" w:hAnsi="Arial" w:cs="Arial"/>
                <w:color w:val="000000"/>
                <w:sz w:val="16"/>
                <w:szCs w:val="16"/>
                <w:lang w:eastAsia="es-MX"/>
              </w:rPr>
              <w:t>Fenilpropanolamina</w:t>
            </w:r>
            <w:proofErr w:type="spellEnd"/>
            <w:r w:rsidRPr="00650B9B">
              <w:rPr>
                <w:rFonts w:ascii="Arial" w:eastAsia="Times New Roman" w:hAnsi="Arial" w:cs="Arial"/>
                <w:color w:val="000000"/>
                <w:sz w:val="16"/>
                <w:szCs w:val="16"/>
                <w:lang w:eastAsia="es-MX"/>
              </w:rPr>
              <w:t> base (</w:t>
            </w:r>
            <w:proofErr w:type="spellStart"/>
            <w:r w:rsidRPr="00650B9B">
              <w:rPr>
                <w:rFonts w:ascii="Arial" w:eastAsia="Times New Roman" w:hAnsi="Arial" w:cs="Arial"/>
                <w:color w:val="000000"/>
                <w:sz w:val="16"/>
                <w:szCs w:val="16"/>
                <w:lang w:eastAsia="es-MX"/>
              </w:rPr>
              <w:t>norefedrina</w:t>
            </w:r>
            <w:proofErr w:type="spellEnd"/>
            <w:r w:rsidRPr="00650B9B">
              <w:rPr>
                <w:rFonts w:ascii="Arial" w:eastAsia="Times New Roman" w:hAnsi="Arial" w:cs="Arial"/>
                <w:color w:val="000000"/>
                <w:sz w:val="16"/>
                <w:szCs w:val="16"/>
                <w:lang w:eastAsia="es-MX"/>
              </w:rPr>
              <w:t>) y sus sales.</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4 del Apartado A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Acido yodhídrico (Yoduro de hidrógeno).</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w:t>
            </w:r>
            <w:proofErr w:type="spellStart"/>
            <w:r w:rsidRPr="00650B9B">
              <w:rPr>
                <w:rFonts w:ascii="Arial" w:eastAsia="Times New Roman" w:hAnsi="Arial" w:cs="Arial"/>
                <w:color w:val="000000"/>
                <w:sz w:val="16"/>
                <w:szCs w:val="16"/>
                <w:lang w:eastAsia="es-MX"/>
              </w:rPr>
              <w:t>Fenilacetamida</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Cloruro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 Fluoruro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 Bromuro de </w:t>
            </w:r>
            <w:proofErr w:type="spellStart"/>
            <w:r w:rsidRPr="00650B9B">
              <w:rPr>
                <w:rFonts w:ascii="Arial" w:eastAsia="Times New Roman" w:hAnsi="Arial" w:cs="Arial"/>
                <w:color w:val="000000"/>
                <w:sz w:val="16"/>
                <w:szCs w:val="16"/>
                <w:lang w:eastAsia="es-MX"/>
              </w:rPr>
              <w:t>fenilacetilo</w:t>
            </w:r>
            <w:proofErr w:type="spellEnd"/>
            <w:r w:rsidRPr="00650B9B">
              <w:rPr>
                <w:rFonts w:ascii="Arial" w:eastAsia="Times New Roman" w:hAnsi="Arial" w:cs="Arial"/>
                <w:color w:val="000000"/>
                <w:sz w:val="16"/>
                <w:szCs w:val="16"/>
                <w:lang w:eastAsia="es-MX"/>
              </w:rPr>
              <w:t>.</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5 del Apartado A del Anexo 10.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76"/>
        <w:gridCol w:w="285"/>
        <w:gridCol w:w="1794"/>
        <w:gridCol w:w="1750"/>
        <w:gridCol w:w="1485"/>
        <w:gridCol w:w="1234"/>
      </w:tblGrid>
      <w:tr w:rsidR="00650B9B" w:rsidRPr="00650B9B" w:rsidTr="00650B9B">
        <w:trPr>
          <w:trHeight w:val="951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6 del Apartado A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7 del Apartado A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8 del Apartado A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12 del Apartado A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1000-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El NICO en correlación con la fracción arancelaria de la mercancía declarada en el pedimento, no se encuentra expresamente señalado en el Apartado A del Anexo 10.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959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2000-El NICO en correlación con la fracción arancelaria de la mercancía declarada en el pedimento, no se encuentra expresamente señalado en el Apartado B del Anexo 10.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3000-Se trata de mercancía distinta a la expresamente señalada en la acotación dispuesta en los Apartados A y B del Anexo 10, de la fracción arancelaria, NICO y descripción correspondiente, a la manifestada en el pedimento.</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Mercancías listadas en el Sector 8 del Apartado B del Anexo 10.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22"/>
        <w:gridCol w:w="261"/>
        <w:gridCol w:w="1537"/>
        <w:gridCol w:w="2764"/>
        <w:gridCol w:w="1276"/>
        <w:gridCol w:w="1064"/>
      </w:tblGrid>
      <w:tr w:rsidR="00650B9B" w:rsidRPr="00650B9B" w:rsidTr="00650B9B">
        <w:trPr>
          <w:trHeight w:val="1119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los casos en que la fracción arancelaria de la mercancía declarada en el pedimento, se encuentre expresamente señalada en el Apartado A o en el Apartado B del Anexo 10, en dos sectores distintos en los Apartados ya mencionados, exigiéndose por sistema la inscripción en ambos sectores y se introduzca o extraiga mercancía de un solo sector, se deberá aclarar dicha circunstancia, declarando la clave según corresponda:</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3, Apartado A del Anexo 10; fracción arancelaria 2804.70.04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3, Apartado A del Anexo 10; fracción arancelaria 2841.61.01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3, Apartado A del Anexo 10; fracción arancelaria 2926.90.99 y NICO 99.</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23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3824.84.01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3824.85.01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3824.86.01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3824.87.01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3824.88.01 y NICO 00.</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3824.91.01 y NICO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2277"/>
        <w:gridCol w:w="278"/>
        <w:gridCol w:w="1722"/>
        <w:gridCol w:w="2034"/>
        <w:gridCol w:w="1427"/>
        <w:gridCol w:w="1186"/>
      </w:tblGrid>
      <w:tr w:rsidR="00650B9B" w:rsidRPr="00650B9B" w:rsidTr="00650B9B">
        <w:trPr>
          <w:trHeight w:val="117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fracciones arancelarias, 2404.92.01 con NICO 00, 2404.99.99 con NICO 00, 3006.93.99 con NICO 00, 3824.89.01 con NICO 00, 3824.92.01 con NICO 00 y 3824.99.99 con NICO 99.</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5, Apartado A del Anexo 10; fracción arancelaria 2916.39.99 y NICO 99.</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2804.70.04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2841.61.01 y NICO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071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2926.90.99 y NICO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3824.84.01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3824.85.01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3824.86.01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3824.87.01 y NICO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76"/>
        <w:gridCol w:w="278"/>
        <w:gridCol w:w="1721"/>
        <w:gridCol w:w="2037"/>
        <w:gridCol w:w="1426"/>
        <w:gridCol w:w="1186"/>
      </w:tblGrid>
      <w:tr w:rsidR="00650B9B" w:rsidRPr="00650B9B" w:rsidTr="00650B9B">
        <w:trPr>
          <w:trHeight w:val="1174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3824.88.01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fracción arancelaria 3824.91.01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6, Apartado A del Anexo 10; fracciones arancelarias, 2404.92.01 con NICO 00, 2404.99.99 con NICO 00, 3006.93.99 con NICO 00, 3824.89.01 con NICO 00, 3824.92.01 con NICO 00 y 3824.99.99 con NICO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9, Apartado A del Anexo 10; fracción arancelaria 2402.20.01 y NICO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140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12, Apartado A del Anexo 10; fracción arancelaria 2207.10.01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12, Apartado A del Anexo 10; fracción arancelaria 2207.20.01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13, Apartado A del Anexo 10; fracción arancelaria 2207.10.01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13, Apartado A del Anexo 10; fracción arancelaria 2207.20.01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7211.14.91 y NICO 02, 03 y/o 99.</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07"/>
        <w:gridCol w:w="280"/>
        <w:gridCol w:w="1744"/>
        <w:gridCol w:w="1948"/>
        <w:gridCol w:w="1444"/>
        <w:gridCol w:w="1201"/>
      </w:tblGrid>
      <w:tr w:rsidR="00650B9B" w:rsidRPr="00650B9B" w:rsidTr="00650B9B">
        <w:trPr>
          <w:trHeight w:val="126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7211.19.99 y NICO 02, 03, 04 y/o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7211.23.03 y NICO 02 y/o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7211.29.99 y NICO 03 y/o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7304.23.99 y NICO 01 y/o 99.</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14, Apartado A del Anexo 10; fracción arancelaria 7304.11.99 y NICO 99.</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913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7211.19.99 y NICO 01.</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7211.14.91 y NICO 01 y/o 03.</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7211.23.03 y NICO 01.</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7211.29.99 y NICO 01 y/o 02.</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54"/>
        <w:gridCol w:w="256"/>
        <w:gridCol w:w="1487"/>
        <w:gridCol w:w="2962"/>
        <w:gridCol w:w="1235"/>
        <w:gridCol w:w="1030"/>
      </w:tblGrid>
      <w:tr w:rsidR="00650B9B" w:rsidRPr="00650B9B" w:rsidTr="00650B9B">
        <w:trPr>
          <w:trHeight w:val="138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7304.23.99 y NICO 02.</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15, Apartado A del Anexo 10; fracción arancelaria 7304.11.99 y NICO 01.</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importa mercancía del Sector 3, Apartado A del Anexo 10; fracción arancelaria 2916.39.99 y NICO 99.</w:t>
            </w:r>
          </w:p>
          <w:p w:rsidR="00650B9B" w:rsidRPr="00650B9B" w:rsidRDefault="00650B9B" w:rsidP="00650B9B">
            <w:pPr>
              <w:spacing w:after="60" w:line="240" w:lineRule="auto"/>
              <w:ind w:hanging="50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exporta mercancía del Sector 1, Apartado B del Anexo 10; fracción arancelaria 2207.10.01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2102-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exporta mercancía del Sector 1, Apartado B del Anexo 10; fracción arancelaria 2207.20.01 y NICO 00.</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exporta mercancía del Sector 3, Apartado B del Anexo 10; fracción arancelaria 2208.90.03 y NICO 01 y/o 91. Cuando no se trate de Tequilas contenidos en envases con capacidad inferior o igual a 5 litros o los demás tequilas.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831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exporta mercancía del Sector 5, Apartado B del Anexo 10; fracciones arancelarias 2208.90.02 y NICO 00, 2208.90.04 y NICO 00, 2208.90.05 y NICO 00, 2208.90.06 y NICO 00, 2208.90.07 y NICO 00, 2208.90.99 y NICO 91 y/o 99. Cuando se trate de Tequilas contenidos en envases con capacidad inferior o igual a 5 litros o los demás tequilas.</w:t>
            </w:r>
          </w:p>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Sólo se exporta mercancía del Sector 6, Apartado B del Anexo 10; fracción arancelaria 2402.20.01 y NICO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72"/>
        <w:gridCol w:w="185"/>
        <w:gridCol w:w="1913"/>
        <w:gridCol w:w="2809"/>
        <w:gridCol w:w="1655"/>
        <w:gridCol w:w="890"/>
      </w:tblGrid>
      <w:tr w:rsidR="00650B9B" w:rsidRPr="00650B9B" w:rsidTr="00650B9B">
        <w:trPr>
          <w:trHeight w:val="323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14"/>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50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2701-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Fracciones arancelarias del Sector 7, Apartado B, que no se consideran bebidas </w:t>
            </w:r>
            <w:proofErr w:type="spellStart"/>
            <w:r w:rsidRPr="00650B9B">
              <w:rPr>
                <w:rFonts w:ascii="Arial" w:eastAsia="Times New Roman" w:hAnsi="Arial" w:cs="Arial"/>
                <w:color w:val="000000"/>
                <w:sz w:val="16"/>
                <w:szCs w:val="16"/>
                <w:lang w:eastAsia="es-MX"/>
              </w:rPr>
              <w:t>energetizantes</w:t>
            </w:r>
            <w:proofErr w:type="spellEnd"/>
            <w:r w:rsidRPr="00650B9B">
              <w:rPr>
                <w:rFonts w:ascii="Arial" w:eastAsia="Times New Roman" w:hAnsi="Arial" w:cs="Arial"/>
                <w:color w:val="000000"/>
                <w:sz w:val="16"/>
                <w:szCs w:val="16"/>
                <w:lang w:eastAsia="es-MX"/>
              </w:rPr>
              <w:t xml:space="preserve"> o concentrados en polvos u jarabes para preparar bebidas </w:t>
            </w:r>
            <w:proofErr w:type="spellStart"/>
            <w:r w:rsidRPr="00650B9B">
              <w:rPr>
                <w:rFonts w:ascii="Arial" w:eastAsia="Times New Roman" w:hAnsi="Arial" w:cs="Arial"/>
                <w:color w:val="000000"/>
                <w:sz w:val="16"/>
                <w:szCs w:val="16"/>
                <w:lang w:eastAsia="es-MX"/>
              </w:rPr>
              <w:t>energetizantes</w:t>
            </w:r>
            <w:proofErr w:type="spellEnd"/>
            <w:r w:rsidRPr="00650B9B">
              <w:rPr>
                <w:rFonts w:ascii="Arial" w:eastAsia="Times New Roman" w:hAnsi="Arial" w:cs="Arial"/>
                <w:color w:val="00000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471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NT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NOTA DE TRATADO.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mercancía con preferencia arancelaria prevista en el Decreto por el que se establezca la tasa aplicable del IGI para las mercancías originarias de conformidad con los Tratados de Libre Comercio que México tenga suscritos.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país parte del Tratado celebrado con México, de conformidad con el Apéndice 4 del Anexo 22.</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opción que aplique de las siguientes:</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Clave de la nota como lo indica el apéndice del decreto correspondiente.</w:t>
            </w:r>
          </w:p>
          <w:p w:rsidR="00650B9B" w:rsidRPr="00650B9B" w:rsidRDefault="00650B9B" w:rsidP="00650B9B">
            <w:pPr>
              <w:spacing w:after="60" w:line="240" w:lineRule="auto"/>
              <w:ind w:hanging="370"/>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del artículo que se aplica de conformidad con el decreto que corresponda cuando el apéndice haya sido suprimido del tratado.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57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NZ</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QUE NO SE HA BENEFICIADO DEL "SUGAR REEXPORT PROGRAM" DE LOS ESTADOS UNIDOS DE AMÉRICA.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que se presenta declaración escrita del exportador en la que manifieste que la mercancía no se ha beneficiado del programa.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7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OPERACIÓN TRAMITADA EN FASE DE CONTINGENCIA.</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los pedimentos tramitados durante la fase de contingencia de la Ventanilla Digital o del SAAI para la validación del pedimento.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que corresponda de acuerdo al sistema que se encuentre en contingencia, de conformidad con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VU- Ventanilla Digital Mexicana de Comercio Exterior.</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VOCE- Validador de Operaciones de Comercio Exterior.</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26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OPERADOR ECONÓMICO AUTORIZADO.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los proveedores internacionales, que cuenten con una certificación vigente del Operador Económico Autorizado en su país, y se haya firmado un Acuerdo de Reconocimiento Mutuo con México.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de Operador Económico Autorizado, proporcionado por el proveedor.</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País parte del Acuerdo celebrado con México, de conformidad con el Apéndice 4.</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OM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ORIGINARIA DE MÉXICO.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que la mercancía es originaria de México, de conformidad con las reglas 3.2.7 y 3.4.14 de la SE.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fracción arancelaria y el NICO: 9807.00.01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15"/>
        <w:gridCol w:w="198"/>
        <w:gridCol w:w="1817"/>
        <w:gridCol w:w="2984"/>
        <w:gridCol w:w="1119"/>
        <w:gridCol w:w="991"/>
      </w:tblGrid>
      <w:tr w:rsidR="00650B9B" w:rsidRPr="00650B9B" w:rsidTr="00650B9B">
        <w:trPr>
          <w:trHeight w:val="1439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OV</w:t>
            </w:r>
            <w:r w:rsidRPr="00650B9B">
              <w:rPr>
                <w:rFonts w:ascii="Arial" w:eastAsia="Times New Roman" w:hAnsi="Arial" w:cs="Arial"/>
                <w:color w:val="000000"/>
                <w:sz w:val="16"/>
                <w:szCs w:val="16"/>
                <w:lang w:eastAsia="es-MX"/>
              </w:rPr>
              <w:t> -OPERACIÓN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VULNERABLE.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Únicamente para las mercancías cuya clasificación arancelaria se encuentre listada en el Anexo A de la "Resolución por la que se expiden los formatos oficiales de los avisos e informes que deben presentar quienes realicen actividades vulnerables", publicada en el DOF el 30 de agosto de 2013.</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Si la mercancía encuadra dentro de la acotación del artículo 17, fracción XIV de la Ley Federal para la Prevención e Identificación de Operaciones con Recursos de Procedencia Ilícita.</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mercancía por su valor, no encuadra en la acotación del artículo 17, fracción XIV de la Ley Federal para la Prevención e Identificación de Operaciones con Recursos de Procedencia Ilícita, considerando para la determinación del monto, el valor comercial de la mercancía consignado en el pedimento entre la unidad de medida.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 mercancía por sus características, no encuadra en la acotación del artículo 17, fracción XIV de la Ley Federal para la Prevención e Identificación de Operaciones con Recursos de Procedencia Ilícita.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7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PA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CUMPLIMIENTO DE LA NORMA OFICIAL MEXICANA, PARA VERIFICARSE EN UN ALMACÉN GENERAL DE DEPÓSITO AUTORIZADO.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NOM se cumplirá conforme a la regla 2.4.8 del "Acuerdo por el que la Secretaría de Economía emite Reglas y criterios de carácter general en materia de comercio exterior", publicado en el DOF el 09 de mayo de 2022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Unidad Verificadora.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clave o código de la NOM cuyo cumplimiento se verificará en el Almacén General de Depósito.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7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CUMPLIMIENTO DE NORMA OFICIAL MEXICANA PARA SU VERIFICACIÓN DENTRO DEL TERRITORIO NACIONAL, EN UN DOMICILIO PARTICULAR.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NOM se cumplirá conforme a la regla 2.4.8 del "Acuerdo por el que la Secretaría de Economía emite Reglas y criterios de carácter general en materia de comercio exterior", publicado en el DOF el 09 de mayo de 2022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Unidad Verificadora.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clave o código de la NOM cuyo cumplimiento se verificará en domicilio particular.</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PEDIMENTO CONSOLIDADO.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el cierre de un pedimento consolidado.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14"/>
        <w:gridCol w:w="164"/>
        <w:gridCol w:w="2238"/>
        <w:gridCol w:w="1254"/>
        <w:gridCol w:w="2022"/>
        <w:gridCol w:w="1232"/>
      </w:tblGrid>
      <w:tr w:rsidR="00650B9B" w:rsidRPr="00650B9B" w:rsidTr="00650B9B">
        <w:trPr>
          <w:trHeight w:val="43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PARTE II.</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el despacho de mercancías con pedimentos Parte II, conforme a la regla 3.1.21., fracción III, inciso 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total de vehículos.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Cuando se trate de máquinas desmontadas o sin montar todavía o líneas de producción completas o construcciones prefabricadas desensambladas.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Nulo cuando se trate de otro tipo de mercancías.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PG</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PELIGROSA.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mercancía peligrosa conforme a la regla 3.1.5., y al Apéndice 19 del Anexo 22.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clase y división.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mercancía peligrosa conforme al listado de la ONU.</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telefónico del contacto en caso de accidente.</w:t>
            </w:r>
          </w:p>
        </w:tc>
      </w:tr>
      <w:tr w:rsidR="00650B9B" w:rsidRPr="00650B9B" w:rsidTr="00650B9B">
        <w:trPr>
          <w:trHeight w:val="11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PH-</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PEDIMENTO ELECTRÓNICO SIMPLIFICADO.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un pedimento electrónico simplificado conforme a la regla 7.3.6., fracciones I y 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2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INSPECCIÓN PREVIA.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operaciones de conformidad con las reglas 3.7.28., 7.3.1., fracción II y 7.3.3., fracción XXX.</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declarar el número de registro que se le asigne a la empresa.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efectos de operaciones de conformidad con la fracción II de la regla 7.3.1., se deberá declarar la aduana de destino, en caso contrario, no se deberán asentar datos.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85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PL</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PRELIBERACIÓN DE MERCANCÍAS.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Indicar que se trata de una operación de comercio exterior que se sujeta a </w:t>
            </w:r>
            <w:proofErr w:type="spellStart"/>
            <w:r w:rsidRPr="00650B9B">
              <w:rPr>
                <w:rFonts w:ascii="Arial" w:eastAsia="Times New Roman" w:hAnsi="Arial" w:cs="Arial"/>
                <w:color w:val="000000"/>
                <w:sz w:val="16"/>
                <w:szCs w:val="16"/>
                <w:lang w:eastAsia="es-MX"/>
              </w:rPr>
              <w:t>preliberación</w:t>
            </w:r>
            <w:proofErr w:type="spellEnd"/>
            <w:r w:rsidRPr="00650B9B">
              <w:rPr>
                <w:rFonts w:ascii="Arial" w:eastAsia="Times New Roman" w:hAnsi="Arial" w:cs="Arial"/>
                <w:color w:val="000000"/>
                <w:sz w:val="16"/>
                <w:szCs w:val="16"/>
                <w:lang w:eastAsia="es-MX"/>
              </w:rPr>
              <w: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Despacho de mercancías por empresas de mensajería y paquetería certificadas.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Despacho de mercancías por empresas de la industria automotriz.</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55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PRESENTACIÓN DE LA MERCANCÍA.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las mercancías mencionadas en la regla 3.1.21.</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al tipo de mercancía,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Granel, láminas metálicas o alambre en rollo.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Envase.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00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PO</w:t>
            </w:r>
            <w:r w:rsidRPr="00650B9B">
              <w:rPr>
                <w:rFonts w:ascii="Arial" w:eastAsia="Times New Roman" w:hAnsi="Arial" w:cs="Arial"/>
                <w:color w:val="000000"/>
                <w:sz w:val="16"/>
                <w:szCs w:val="16"/>
                <w:lang w:eastAsia="es-MX"/>
              </w:rPr>
              <w:t> PROVEEDOR DE ORIGEN.</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los datos de las mercancías a las que se aplique una preferencia arancelaria al amparo de acuerdos y tratados comerciales suscritos por México, en operaciones de importación, por partida.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en aduana de la mercancía.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del proveedor que certifica a la mercancía como originaria (declarar los primeros 50 caracteres).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completo del CFDI o documento equivalente.</w:t>
            </w:r>
          </w:p>
        </w:tc>
      </w:tr>
      <w:tr w:rsidR="00650B9B" w:rsidRPr="00650B9B" w:rsidTr="00650B9B">
        <w:trPr>
          <w:trHeight w:val="92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PP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PROGRAMA DE PROMOCIÓN SECTORIAL.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operaciones al amparo del PROSEC.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programa autorizado por la SE.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2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PROPORCIÓN DETERMINADA.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pago del IGI correspondiente a los bienes no originarios importados temporalmente, conforme a la regla 21. </w:t>
            </w:r>
            <w:proofErr w:type="gramStart"/>
            <w:r w:rsidRPr="00650B9B">
              <w:rPr>
                <w:rFonts w:ascii="Arial" w:eastAsia="Times New Roman" w:hAnsi="Arial" w:cs="Arial"/>
                <w:color w:val="000000"/>
                <w:sz w:val="16"/>
                <w:szCs w:val="16"/>
                <w:lang w:eastAsia="es-MX"/>
              </w:rPr>
              <w:t>de</w:t>
            </w:r>
            <w:proofErr w:type="gramEnd"/>
            <w:r w:rsidRPr="00650B9B">
              <w:rPr>
                <w:rFonts w:ascii="Arial" w:eastAsia="Times New Roman" w:hAnsi="Arial" w:cs="Arial"/>
                <w:color w:val="000000"/>
                <w:sz w:val="16"/>
                <w:szCs w:val="16"/>
                <w:lang w:eastAsia="es-MX"/>
              </w:rPr>
              <w:t xml:space="preserve"> la Resolución del T-MEC.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Proporción determinada en porcentaje redondeado a 5 decimales.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23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PS</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SECTOR AUTORIZADO AL AMPARO DE PROSEC.</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Determinar el arancel correspondiente a las mercancías importadas al amparo del "Decreto por el que se establecen diversos Programas de Promoción Sectorial", publicado en el DOF el 02 de agosto de 2002 y sus posteriores </w:t>
            </w:r>
            <w:proofErr w:type="gramStart"/>
            <w:r w:rsidRPr="00650B9B">
              <w:rPr>
                <w:rFonts w:ascii="Arial" w:eastAsia="Times New Roman" w:hAnsi="Arial" w:cs="Arial"/>
                <w:color w:val="000000"/>
                <w:sz w:val="16"/>
                <w:szCs w:val="16"/>
                <w:lang w:eastAsia="es-MX"/>
              </w:rPr>
              <w:t>modificaciones .</w:t>
            </w:r>
            <w:proofErr w:type="gramEnd"/>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en números romanos la fracción y en letras minúsculas el inciso que corresponda, del artículo 5 del Decreto.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R1 cuando se trate de la aplicación del arancel del IGI de acuerdo con el PROSEC que corresponda, de conformidad con el artículo Tercero Transitorio del Decreto.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67"/>
        <w:gridCol w:w="181"/>
        <w:gridCol w:w="2201"/>
        <w:gridCol w:w="1605"/>
        <w:gridCol w:w="1435"/>
        <w:gridCol w:w="1435"/>
      </w:tblGrid>
      <w:tr w:rsidR="00650B9B" w:rsidRPr="00650B9B" w:rsidTr="00650B9B">
        <w:trPr>
          <w:trHeight w:val="183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O RETORNO DE PRODUCTO TERMINADO.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Especificar que se trata de producto terminado de mercancías elaboradas, transformadas o reparadas en recinto fiscalizado o por empresas con programa IMMEX.</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9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PRUEBA DE VALOR.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el agente aduanal o la agencia aduanal cuenta con la documentación y medios de prueba necesarios para comprobar el valor declarado de conformidad con la fracción III del artículo 59 de la Ley.</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84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PZ</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AMPLIACIÓN DEL PLAZO PARA EL RETORNO DE MERCANCÍA IMPORTADA O EXPORTADA TEMPORALMENTE.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que se cuenta con una prórroga para el retorno de la mercancía.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Conforme al artículo 116, segundo párrafo de la Ley.</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0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RA</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RACKS.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retornan racks que se introdujeron a depósito fiscal con la clave de pedimento F2.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66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RC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CONSECUTIVO DE CFDI, DOCUMENTOS EQUIVALENTES O REMESAS.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en el cierre de pedimentos consolidados para señalar el rango de remesas moduladas.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El número consecutivo o intervalo de números que el SAAI el Agente Aduanal o la Agencia Aduanal asignó al CFDI o documento equivalente, </w:t>
            </w:r>
            <w:proofErr w:type="gramStart"/>
            <w:r w:rsidRPr="00650B9B">
              <w:rPr>
                <w:rFonts w:ascii="Arial" w:eastAsia="Times New Roman" w:hAnsi="Arial" w:cs="Arial"/>
                <w:color w:val="000000"/>
                <w:sz w:val="16"/>
                <w:szCs w:val="16"/>
                <w:lang w:eastAsia="es-MX"/>
              </w:rPr>
              <w:t>lista</w:t>
            </w:r>
            <w:proofErr w:type="gramEnd"/>
            <w:r w:rsidRPr="00650B9B">
              <w:rPr>
                <w:rFonts w:ascii="Arial" w:eastAsia="Times New Roman" w:hAnsi="Arial" w:cs="Arial"/>
                <w:color w:val="000000"/>
                <w:sz w:val="16"/>
                <w:szCs w:val="16"/>
                <w:lang w:eastAsia="es-MX"/>
              </w:rPr>
              <w:t> de CFDI o documentos equivalentes, lista de embarque o cualquier otro documento válido, contenido en el campo 11 del código de barras, de las remesas presentadas al Módulo de Selección Automatizado.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9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A DEPÓSITO FISCAL DE LA INDUSTRIA AUTOMOTRIZ DE MERCANCÍA EXPORTADA EN DEFINITIVA.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Retorno de mercancías extraídas para su exportación definitiva conforme a la regla 4.5.31., fracción IV.</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9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CUOTA COMPENSATORIA BASADA EN PRECIOS DE REFERENCIA.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cuando se den los supuestos del pago de cuotas complementarias basadas en precios de referencia.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UM-Unidad de Medida.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CUM-Cantidad Unidad de Medida.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w:t>
            </w:r>
            <w:proofErr w:type="gramStart"/>
            <w:r w:rsidRPr="00650B9B">
              <w:rPr>
                <w:rFonts w:ascii="Arial" w:eastAsia="Times New Roman" w:hAnsi="Arial" w:cs="Arial"/>
                <w:color w:val="000000"/>
                <w:sz w:val="16"/>
                <w:szCs w:val="16"/>
                <w:lang w:eastAsia="es-MX"/>
              </w:rPr>
              <w:t>vacío</w:t>
            </w:r>
            <w:proofErr w:type="gramEnd"/>
            <w:r w:rsidRPr="00650B9B">
              <w:rPr>
                <w:rFonts w:ascii="Arial" w:eastAsia="Times New Roman" w:hAnsi="Arial" w:cs="Arial"/>
                <w:color w:val="000000"/>
                <w:sz w:val="16"/>
                <w:szCs w:val="16"/>
                <w:lang w:eastAsia="es-MX"/>
              </w:rPr>
              <w:t>).</w:t>
            </w:r>
          </w:p>
        </w:tc>
      </w:tr>
      <w:tr w:rsidR="00650B9B" w:rsidRPr="00650B9B" w:rsidTr="00650B9B">
        <w:trPr>
          <w:trHeight w:val="170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RL-</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RESPONSABLE SOLIDARIO.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responsable solidario de las mercancías que ingresan a Depósito Fiscal las personas físicas o morales residentes en el extranjero.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RFC del responsable solidario en México.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nombre o denominación social del responsable solidario en México.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domicilio del responsable solidario en México.</w:t>
            </w:r>
          </w:p>
        </w:tc>
      </w:tr>
      <w:tr w:rsidR="00650B9B" w:rsidRPr="00650B9B" w:rsidTr="00650B9B">
        <w:trPr>
          <w:trHeight w:val="1914"/>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RO</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REVISIÓN EN ORIGEN POR PARTE DE EMPRESAS CERTIFICADAS.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el despacho de mercancías de empresas certificadas mediante el procedimiento de revisión en origen, conforme al artículo 98 de la Ley y la regla 7.3.3., fracción XVII.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57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RP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RESIDUOS PELIGROSOS GENERADOS POR EMPRESAS CON PROGRAMA IMMEX.</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que se trata de mercancía considerada como residuos peligrosos, conforme al "Acuerdo que establece las mercancías cuya importación y exportación está sujeta a regulación por parte de la Secretaría de Medio Ambiente y Recursos Naturales", publicado en el DOF el 26 de diciembre de 2020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45"/>
        <w:gridCol w:w="178"/>
        <w:gridCol w:w="1539"/>
        <w:gridCol w:w="1946"/>
        <w:gridCol w:w="1684"/>
        <w:gridCol w:w="832"/>
      </w:tblGrid>
      <w:tr w:rsidR="00650B9B" w:rsidRPr="00650B9B" w:rsidTr="00650B9B">
        <w:trPr>
          <w:trHeight w:val="4787"/>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RQ</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aps/>
                <w:color w:val="000000"/>
                <w:sz w:val="16"/>
                <w:szCs w:val="16"/>
                <w:lang w:eastAsia="es-MX"/>
              </w:rPr>
              <w:t>IMPORTACIÓN</w:t>
            </w:r>
            <w:r w:rsidRPr="00650B9B">
              <w:rPr>
                <w:rFonts w:ascii="Arial" w:eastAsia="Times New Roman" w:hAnsi="Arial" w:cs="Arial"/>
                <w:color w:val="000000"/>
                <w:sz w:val="16"/>
                <w:szCs w:val="16"/>
                <w:lang w:eastAsia="es-MX"/>
              </w:rPr>
              <w:t> DEFINITIVA DE REMOLQUES, SEMIRREMOLQUES Y PORTACONTENEDORES.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una importación definitiva de remolques, semirremolques y portacontenedores.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4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Artículo Resolutivo Décimo tercero de la Segunda Resolución de Modificaciones a las Reglas de Carácter General en Materia de Comercio Exterior para 2010.</w:t>
            </w:r>
          </w:p>
          <w:p w:rsidR="00650B9B" w:rsidRPr="00650B9B" w:rsidRDefault="00650B9B" w:rsidP="00650B9B">
            <w:pPr>
              <w:spacing w:after="60" w:line="240" w:lineRule="auto"/>
              <w:ind w:hanging="44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Regla 2.5.2.</w:t>
            </w:r>
          </w:p>
          <w:p w:rsidR="00650B9B" w:rsidRPr="00650B9B" w:rsidRDefault="00650B9B" w:rsidP="00650B9B">
            <w:pPr>
              <w:spacing w:after="60" w:line="240" w:lineRule="auto"/>
              <w:ind w:hanging="444"/>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Regla 2.5.1.</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pedimento de importación temporal del remolque, semirremolque o portacontenedor, compuesto por la clave de la empresa autorizada, la clave de la aduana y número de documento, separados por un guion.</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35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REEXPEDICIÓN POR TERCEROS.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reexpedición de mercancías de la franja o región fronteriza por una persona distinta al importador.</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90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7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RV-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REGULARIZACIÓN DE VEHÍCULOS USADOS.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cuando se trate de importaciones definitivas, de conformidad con el "Decreto por el que se fomenta la regularización de vehículos usados de procedencia extranjera", publicado en el DOF el 19 de enero de 2022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0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SB</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ORGANISMOS GENETICAMENTE MODIFICADOS.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mercancías cuya importación requiere autorización por parte de la SE y SEDER.</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Maíz amarillo: 1005.90.99.02</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520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PAGO DE MEDIDA DE TRANSICIÓN.</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mercancía no se encuentra sujeta al pago de la medida de transición.</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características de la mercancía no obligan al pago de la medida de transición.</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El valor en aduana excede el valor mínimo establecido.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 cuenta con la autorización/cupo expedida por la SE.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78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SF</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CLAVE DE UNIDAD AUTORIZADA</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DEL ALMACÉN GENERAL DE DEPÓSITO.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unidad autorizada, conforme la autorización otorgada para prestar el servicio de almacenamiento de mercancías en depósito fiscal y colocar marbetes o precintos.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la unidad autorizada.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9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SH</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AUTORIZACIÓN DEL SAT.</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operaciones: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Autorizaciones otorgadas por el SAT.</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Franquicia diplomática.</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oficio de autorización.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22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SH</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AUTORIZACIÓN DEL SAT.</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la importación de las mercancías cuenta con una resolución particular otorgada por el SAT.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oficio de autorización.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8"/>
        <w:gridCol w:w="179"/>
        <w:gridCol w:w="1182"/>
        <w:gridCol w:w="3244"/>
        <w:gridCol w:w="2045"/>
        <w:gridCol w:w="1446"/>
      </w:tblGrid>
      <w:tr w:rsidR="00650B9B" w:rsidRPr="00650B9B" w:rsidTr="00650B9B">
        <w:trPr>
          <w:trHeight w:val="525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SM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DE LA DECLARACIÓN DE MARBETES.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por la naturaleza de las mercancías no se está obligado a la declaración de marbetes.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mercancía que corresponda.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Bebidas refrescantes de conformidad con el artículo 3 de la Ley del IEPS.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Las importaciones por las que no deba pagarse este impuesto de conformidad con el artículo 13 de la Ley del IEPS.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40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SO- </w:t>
            </w:r>
            <w:r w:rsidRPr="00650B9B">
              <w:rPr>
                <w:rFonts w:ascii="Arial" w:eastAsia="Times New Roman" w:hAnsi="Arial" w:cs="Arial"/>
                <w:color w:val="000000"/>
                <w:sz w:val="16"/>
                <w:szCs w:val="16"/>
                <w:lang w:eastAsia="es-MX"/>
              </w:rPr>
              <w:t>SOCIO COMERCIAL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CERTIFICADO.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Identificar a los contribuyentes que participan en el manejo, almacenaje, custodia y/o traslado de las mercancías de </w:t>
            </w:r>
            <w:proofErr w:type="gramStart"/>
            <w:r w:rsidRPr="00650B9B">
              <w:rPr>
                <w:rFonts w:ascii="Arial" w:eastAsia="Times New Roman" w:hAnsi="Arial" w:cs="Arial"/>
                <w:color w:val="000000"/>
                <w:sz w:val="16"/>
                <w:szCs w:val="16"/>
                <w:lang w:eastAsia="es-MX"/>
              </w:rPr>
              <w:t>comercio exterior inscritos en el Registro en el Esquema de Certificación de Empresa bajo la modalidad de Socio Comercial Certificado</w:t>
            </w:r>
            <w:proofErr w:type="gramEnd"/>
            <w:r w:rsidRPr="00650B9B">
              <w:rPr>
                <w:rFonts w:ascii="Arial" w:eastAsia="Times New Roman" w:hAnsi="Arial" w:cs="Arial"/>
                <w:color w:val="000000"/>
                <w:sz w:val="16"/>
                <w:szCs w:val="16"/>
                <w:lang w:eastAsia="es-MX"/>
              </w:rPr>
              <w: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Auto Transportista Terrestre.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Agente Aduanal o Agencia Aduanal.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Transportista Ferroviario.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Parque Industrial.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Recinto Fiscalizado.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Socio Comercial Certificado, rubro Mensajería y Paquetería.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RFC del Socio Comercial Certificado, excepto cuando se trate de la clave AA.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de pedimentos consolidados, se deberá declarar cada uno de los Auto Transportistas Terrestres certificados que intervinieron en el aviso consolidado o en el aviso electrónico de importación y de exportación.</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Declarar el número de autorización cuando se trate de la clave PI.</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Declarar el tramo certificado por el que se transportó la mercancía, cuando se trate de la clave TF.</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16"/>
        <w:gridCol w:w="272"/>
        <w:gridCol w:w="1719"/>
        <w:gridCol w:w="2139"/>
        <w:gridCol w:w="1442"/>
        <w:gridCol w:w="1236"/>
      </w:tblGrid>
      <w:tr w:rsidR="00650B9B" w:rsidRPr="00650B9B" w:rsidTr="00650B9B">
        <w:trPr>
          <w:trHeight w:val="1665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ST</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SUJETAS AL ARTÍCULO 2.5 DEL T-MEC.</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en el pedimento el supuesto de aplicación para la determinación y pago del IGI de los insumos no originarios de la región del T-MEC.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indicar que a nivel partida se señalará la opción que aplique con el identificador DT.</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1.6.12.</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1.6.13.</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1.6.17.</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1.6.14. (</w:t>
            </w:r>
            <w:proofErr w:type="gramStart"/>
            <w:r w:rsidRPr="00650B9B">
              <w:rPr>
                <w:rFonts w:ascii="Arial" w:eastAsia="Times New Roman" w:hAnsi="Arial" w:cs="Arial"/>
                <w:color w:val="000000"/>
                <w:sz w:val="16"/>
                <w:szCs w:val="16"/>
                <w:lang w:eastAsia="es-MX"/>
              </w:rPr>
              <w:t>determinación</w:t>
            </w:r>
            <w:proofErr w:type="gramEnd"/>
            <w:r w:rsidRPr="00650B9B">
              <w:rPr>
                <w:rFonts w:ascii="Arial" w:eastAsia="Times New Roman" w:hAnsi="Arial" w:cs="Arial"/>
                <w:color w:val="000000"/>
                <w:sz w:val="16"/>
                <w:szCs w:val="16"/>
                <w:lang w:eastAsia="es-MX"/>
              </w:rPr>
              <w:t xml:space="preserve"> y pago en pedimento complementario).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1.6.14. (</w:t>
            </w:r>
            <w:proofErr w:type="gramStart"/>
            <w:r w:rsidRPr="00650B9B">
              <w:rPr>
                <w:rFonts w:ascii="Arial" w:eastAsia="Times New Roman" w:hAnsi="Arial" w:cs="Arial"/>
                <w:color w:val="000000"/>
                <w:sz w:val="16"/>
                <w:szCs w:val="16"/>
                <w:lang w:eastAsia="es-MX"/>
              </w:rPr>
              <w:t>determinación</w:t>
            </w:r>
            <w:proofErr w:type="gramEnd"/>
            <w:r w:rsidRPr="00650B9B">
              <w:rPr>
                <w:rFonts w:ascii="Arial" w:eastAsia="Times New Roman" w:hAnsi="Arial" w:cs="Arial"/>
                <w:color w:val="000000"/>
                <w:sz w:val="16"/>
                <w:szCs w:val="16"/>
                <w:lang w:eastAsia="es-MX"/>
              </w:rPr>
              <w:t xml:space="preserve"> y pago en pedimento de retorno).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4.3.13., fracción II.</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 el artículo 2.5 del T-MEC, para todas las partidas del pedimento, conforme a la regla 1.6.14., o cuando la tasa es 0% o tasa exenta, de conformidad con la preferencia arancelaria aplicada por PROSEC, Regla 8ª, acuerdos comerciales suscritos por México o TIGIE.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51"/>
        <w:gridCol w:w="221"/>
        <w:gridCol w:w="2532"/>
        <w:gridCol w:w="1920"/>
        <w:gridCol w:w="1178"/>
        <w:gridCol w:w="1122"/>
      </w:tblGrid>
      <w:tr w:rsidR="00650B9B" w:rsidRPr="00650B9B" w:rsidTr="00650B9B">
        <w:trPr>
          <w:trHeight w:val="1457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SU</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OPERACIONES SUJETAS A LOS ARTÍCULOS 14 DEL ANEXO III DE LA DECISIÓN, 15 DEL ANEXO I DEL TLCAELC O AL ACC.</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en el pedimento el supuesto de aplicación para la determinación y pago del IGI de los insumos no originarios conforme a la Decisión, el TLCAELC o al ACC.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indicar que a nivel partida se señalará la opción que aplique con el identificador DU.</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Regla 1.6.12.</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Regla 1.6.13.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 Regla 1.6.17.</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 Regla 1.6.15., fracción I.</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 Regla 1.6.15., fracción III.</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 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4.3.13.</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4.5.31., fracción II o 7.3.3., fracción VII (determinación y pago en pedimento complementario).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 para todas las partidas del pedimento el artículo 14 del Anexo III de la Decisión, el 15 del Anexo I del TLCAELC o el ACC, conforme a la Regla 1.6.15., fracciones II y V.</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53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TA-</w:t>
            </w:r>
            <w:r w:rsidRPr="00650B9B">
              <w:rPr>
                <w:rFonts w:ascii="Arial" w:eastAsia="Times New Roman" w:hAnsi="Arial" w:cs="Arial"/>
                <w:color w:val="000000"/>
                <w:sz w:val="16"/>
                <w:szCs w:val="16"/>
                <w:lang w:eastAsia="es-MX"/>
              </w:rPr>
              <w:t> RÉGIMEN DE TRANSICIÓN ALTERNATIVO.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mercancía en régimen de transición alternativo en términos del artículo 8, del Apéndice sobre Disposiciones Relacionadas con las Reglas de Origen Específicas por Producto para Mercancías Automotrices del Anexo 4-B relativo a las Reglas de Origen Específicas por Producto del Capítulo 4 del T-MEC.</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37"/>
        <w:gridCol w:w="202"/>
        <w:gridCol w:w="2391"/>
        <w:gridCol w:w="2021"/>
        <w:gridCol w:w="1049"/>
        <w:gridCol w:w="1024"/>
      </w:tblGrid>
      <w:tr w:rsidR="00650B9B" w:rsidRPr="00650B9B" w:rsidTr="00650B9B">
        <w:trPr>
          <w:trHeight w:val="1487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TB</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TRÁNSITO INTERNO POR ADUANAS Y MERCANCÍAS ESPECÍFICAS.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un tránsito conforme a lo establecido en la regla 4.6.6.</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las mercancías de que se trate: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Confecciones.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Calzado.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Aparatos electrodomésticos.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Juguetes.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Bienes a que se refiere el artículo 2, fracción I, inciso c) de la Ley del IEPS.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Aparatos electrónicos.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Textiles.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Llantas usadas.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Plaguicidas, fertilizantes y sustancias tóxicas, señaladas en el "Acuerdo que establece las mercancías cuya importación y exportación está sujeta a regulación por parte de las dependencias que integran la Comisión Intersecretarial para el Control del Proceso y Uso de Plaguicidas, Fertilizantes y Sustancias Tóxicas", publicado en el DOF el 26 de diciembre de 2020 y sus posteriores modificaciones, o en cualquier otro instrumento legal que se aplique en lugar de éste.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2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AVISO DE TRÁNSITO INTERNO CUYA CARGA SE VA A CONSOLIDAR.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un tránsito a la exportación cuya carga será consolidada conforme a la regla 4.6.4.</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Este identificador no deberá declararse cuando se señale el Identificador AT.</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2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CORRELACIÓN DE LAS FRACCIONES ARANCELARIAS.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fracción arancelaria correlacionada de acuerdo a lo establecido en los Decretos por los que se establece la tasa aplicable en los Tratados de Libre Comercio suscritos por México.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fracción arancelaria indicada con el código "CORR" en el artículo o apéndice del Acuerdo correspondiente.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16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TD</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TIPO DE DESISTIMIENTO Y RETORNO.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Conforme a los supuestos de la clave de documento K1 del Apéndice 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de mercancías conforme al artículo 103 de la Ley.</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Artículo 93, segundo párrafo de la Ley.</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5.2.7., fracción II.</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4.5.19., fracción II.</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2.2.8.</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4.3.9.</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63"/>
        <w:gridCol w:w="170"/>
        <w:gridCol w:w="1185"/>
        <w:gridCol w:w="2237"/>
        <w:gridCol w:w="1460"/>
        <w:gridCol w:w="1609"/>
      </w:tblGrid>
      <w:tr w:rsidR="00650B9B" w:rsidRPr="00650B9B" w:rsidTr="00650B9B">
        <w:trPr>
          <w:trHeight w:val="8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TI</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TRÁNSITO INTERFRONTERIZO.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un tránsito conforme a lo establecido en la regla 4.6.12.</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66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TL</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ORIGINARIA AL AMPARO DE TRATADOS DE LIBRE COMERCIO.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una preferencia arancelaria al amparo de un Tratado suscrito por México.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país, grupo de países o territorio de la Parte exportadora, Parte del Tratado suscrito por México, de conformidad con el Apéndice 4.</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ALP.- Acuerdo de la Alianza del Pacífico.</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TIP.- Tratado Integral y Progresista de Asociación Transpacífico.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Certificado de Origen cuando se declaren mercancías originarias de la Alianza del Pacífico.</w:t>
            </w:r>
          </w:p>
        </w:tc>
      </w:tr>
      <w:tr w:rsidR="00650B9B" w:rsidRPr="00650B9B" w:rsidTr="00650B9B">
        <w:trPr>
          <w:trHeight w:val="86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TM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TRÁNSITO INTERNACIONAL.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Indicar que se trata de un tránsito conforme a lo establecido en las reglas 4.6.23.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4.6.24.</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Regla 4.6.23.</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 Regla 4.6.24.</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550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TR</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TRASPASO DE MERCANCÍAS EN DEPÓSITO FISCAL.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operaciones de traspaso de mercancías conforme la regla 4.5.14., fracciones III y IV.</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los destinos siguientes: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 un local autorizado para exposiciones internacionales.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 depósito fiscal para exposición y venta de mercancías extranjeras y nacionales.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 depósito fiscal para el ensamble y fabricación de vehículos.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 un Almacén General de Depósito.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06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TU</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 DE MERCANCÍAS (OPERACIONES VIRTUALES), CON PEDIMENTO ÚNICO.</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en operaciones de transferencia de mercancías que se importen temporalmente a través del Pedimento Único, de conformidad con la regla 4.3.20., fracción I, inciso c) vigente hasta el 20 de junio de 2016.</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RFC de la empresa que</w:t>
            </w:r>
            <w:r w:rsidRPr="00650B9B">
              <w:rPr>
                <w:rFonts w:ascii="Arial" w:eastAsia="Times New Roman" w:hAnsi="Arial" w:cs="Arial"/>
                <w:color w:val="008080"/>
                <w:sz w:val="16"/>
                <w:szCs w:val="16"/>
                <w:lang w:eastAsia="es-MX"/>
              </w:rPr>
              <w:t> </w:t>
            </w:r>
            <w:r w:rsidRPr="00650B9B">
              <w:rPr>
                <w:rFonts w:ascii="Arial" w:eastAsia="Times New Roman" w:hAnsi="Arial" w:cs="Arial"/>
                <w:color w:val="000000"/>
                <w:sz w:val="16"/>
                <w:szCs w:val="16"/>
                <w:lang w:eastAsia="es-MX"/>
              </w:rPr>
              <w:t>transfiere la mercancía</w:t>
            </w:r>
            <w:r w:rsidRPr="00650B9B">
              <w:rPr>
                <w:rFonts w:ascii="Arial" w:eastAsia="Times New Roman" w:hAnsi="Arial" w:cs="Arial"/>
                <w:color w:val="00808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tipo de caso de la certificación autorizada de la empresa que transfiere la mercancía.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rubro de la certificación autorizada.</w:t>
            </w:r>
          </w:p>
        </w:tc>
      </w:tr>
      <w:tr w:rsidR="00650B9B" w:rsidRPr="00650B9B" w:rsidTr="00650B9B">
        <w:trPr>
          <w:trHeight w:val="19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TV</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TOTAL DE MERCANCÍA EXTRAIDA DE DEPÓSITO FISCAL.</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que se trata de extracciones realizadas conforme a la regla 4.5.20.</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total de mercancía en unidad de medida de la TIGIE, vendida a pasajeros internacionales que salgan del país directamente al extranjero.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total de mercancía en unidad de medida de la TIGIE vendida a pasajeros internacionales que arriben al país directamente del extranjero.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439"/>
        <w:gridCol w:w="234"/>
        <w:gridCol w:w="1389"/>
        <w:gridCol w:w="3387"/>
        <w:gridCol w:w="1300"/>
        <w:gridCol w:w="1175"/>
      </w:tblGrid>
      <w:tr w:rsidR="00650B9B" w:rsidRPr="00650B9B" w:rsidTr="00650B9B">
        <w:trPr>
          <w:trHeight w:val="1317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UM</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USO DE LA MERCANCÍA.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uso de la mercancía, así como la exención de impuestos.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 lo siguiente:</w:t>
            </w:r>
          </w:p>
          <w:p w:rsidR="00650B9B" w:rsidRPr="00650B9B" w:rsidRDefault="00650B9B" w:rsidP="00650B9B">
            <w:pPr>
              <w:spacing w:after="4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automotores nuevos blindados cuando no existan vehículos sin blindar que correspondan al mismo modelo, año y versión del automóvil blindado, conforme al artículo 2, párrafo segundo de Ley del ISAN.</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con capacidad de carga mayor a 4250 Kilogramos, artículo 3, fracción II de la Ley del ISAN.</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Humanos.</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Juguetes.</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Medio de transporte y mercancía.</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Otros.</w:t>
            </w:r>
          </w:p>
          <w:p w:rsidR="00650B9B" w:rsidRPr="00650B9B" w:rsidRDefault="00650B9B" w:rsidP="00650B9B">
            <w:pPr>
              <w:spacing w:after="4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Camiones con capacidad de carga hasta de 4,250 Kilogramos, incluyendo los tipos de panel con capacidad máxima de tres pasajeros o remolques y </w:t>
            </w:r>
            <w:proofErr w:type="spellStart"/>
            <w:r w:rsidRPr="00650B9B">
              <w:rPr>
                <w:rFonts w:ascii="Arial" w:eastAsia="Times New Roman" w:hAnsi="Arial" w:cs="Arial"/>
                <w:color w:val="000000"/>
                <w:sz w:val="16"/>
                <w:szCs w:val="16"/>
                <w:lang w:eastAsia="es-MX"/>
              </w:rPr>
              <w:t>semiremolques</w:t>
            </w:r>
            <w:proofErr w:type="spellEnd"/>
            <w:r w:rsidRPr="00650B9B">
              <w:rPr>
                <w:rFonts w:ascii="Arial" w:eastAsia="Times New Roman" w:hAnsi="Arial" w:cs="Arial"/>
                <w:color w:val="000000"/>
                <w:sz w:val="16"/>
                <w:szCs w:val="16"/>
                <w:lang w:eastAsia="es-MX"/>
              </w:rPr>
              <w:t xml:space="preserve"> tipo vivienda. Conforme al artículo 3, fracción II de la Ley del ISAN.</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96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agronómicos, utilitarios y de carga, deportivos y de entretenimiento que no hayan sido concebidos, destinados y fabricados de modo evidente para circular por vías generales de comunicación, sean estas Federales, Estatales o Municipales.</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Investigación científica, en laboratorio o experimentación e investigación conforme al artículo 106, fracción III, inciso f) de la Ley.</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79"/>
        <w:gridCol w:w="206"/>
        <w:gridCol w:w="2471"/>
        <w:gridCol w:w="2210"/>
        <w:gridCol w:w="1201"/>
        <w:gridCol w:w="1057"/>
      </w:tblGrid>
      <w:tr w:rsidR="00650B9B" w:rsidRPr="00650B9B" w:rsidTr="00650B9B">
        <w:trPr>
          <w:trHeight w:val="111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UP</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UNIDADES PROTOTIPO.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a las operaciones realizadas de conformidad con la regla 4.5.31.</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2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EN EL ESTADO DE CHIHUAHUA.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importación definitiva de vehículos usados, de conformidad con el "Acuerdo que establece el programa para que el Estado de Chihuahua garantice contribuciones en la importación definitiva de vehículos automotores usados que circulan en dicha Entidad", publicado en el DOF el 30 de octubre de 2012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declarar la clave que corresponda conforme a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070. Ciudad Juárez.</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250. Ojinaga.</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260. Puerto Palomas.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670. Chihuahua.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03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VF-</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 A LA FRANJA O REGIÓN FRONTERIZA NORTE.</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importación definitiva de vehículos usados conforme a las reglas 3.5.6, 3.5.11. y 3.5.13</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por personas físicas y morales.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8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VJ-</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FRONTERIZACIÓN DE VEHÍCULOS.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importación definitiva de vehículos usados, de conformidad con el "Acuerdo por el que se establece el Programa para que los Gobiernos Locales Garanticen Contribuciones en la Importación Definitiva de Vehículos Automotores Usados destinados a permanecer en la Franja y Región Fronteriza Norte", publicado en el DOF el 11 de abril de 2011 y sus posteriores modificaciones.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 deberá declarar la clave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070. Ciudad Juárez.</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110. Ensenada.</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190. Mexicali.</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250. Ojinaga.</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260. Puerto Palomas.</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390. Tecate.</w:t>
            </w:r>
          </w:p>
          <w:p w:rsidR="00650B9B" w:rsidRPr="00650B9B" w:rsidRDefault="00650B9B" w:rsidP="00650B9B">
            <w:pPr>
              <w:spacing w:after="60" w:line="240" w:lineRule="auto"/>
              <w:ind w:hanging="439"/>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400. Tijuana.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Conforme a lo dispuesto en el artículo Tercero del Acuerdo.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Conforme a lo dispuesto en el artículo Cuarto del Acuerdo.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29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VN</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NUEVOS.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la importación definitiva de vehículos nuevos.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personas físicas, un vehículo al año conforme a la regla 3.5.1., fracción I.</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personas físicas.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personas morales.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empresas comercializadoras de vehículos nuevos.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por la Industria Automotriz Terminal o Manufacturera de Vehículos.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19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VU</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DE VEHÍCULOS USADOS.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Indicar la importación definitiva de vehículos usados, conforme a las reglas 3.5.5.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xml:space="preserve"> 3.5.8.</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supuesto que corresponda, conforme a lo siguiente: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definitiva conforme a la regla 3.5.5.</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Cambio de importación temporal a importación definitiva conforme a la regla 3.5.8.</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en el Complemento 1 se declare 2, se deberá indicar el número de folio del permiso de importación.</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0"/>
        <w:gridCol w:w="197"/>
        <w:gridCol w:w="1546"/>
        <w:gridCol w:w="2354"/>
        <w:gridCol w:w="2101"/>
        <w:gridCol w:w="986"/>
      </w:tblGrid>
      <w:tr w:rsidR="00650B9B" w:rsidRPr="00650B9B" w:rsidTr="00650B9B">
        <w:trPr>
          <w:trHeight w:val="1256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6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IMPORTACIÓN DE AUTOBUSES, CAMIONES Y TRACTOCAMIONES USADOS PARA EL TRANSPORTE DE PERSONAS Y MERCANCÍAS.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tipo y capacidad del vehículo solo cuando se trate de las fracciones arancelarias y NICO: 8702.10.05 00, 8702.20.05 00, 8704.22.07 00 y 8704.42.02 00.</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automóviles usados para el transporte de diez o más personas, incluido el conductor clasificados en la fracciones arancelarias y NICO 8702.10.05 00 y 8702.20.05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 carrocería montada sobre chasis, excepto lo comprendido en las fracciones arancelarias y NICO: 8702.10.99 03 y 8702.20.99 03.</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 carrocería integral, excepto lo comprendido en las fracciones arancelarias y NICO: 8702.10.99 04 y 8702.20.99 04.</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el transporte de 16 o más personas, incluyendo el conductor, con carrocería montada sobre chasis.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Para el transporte de 16 o más personas, incluyendo el conductor, con carrocería integral.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demás no comprendidos o especificados en los identificadores anteriores.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737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Vehículos automóviles usados para el transporte de mercancías, clasificados en la fracción arancelaria y NICO: 8704.22.07 00 y 8704.42.02 00.</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peso total con carga máxima superior a 6,351 kg., pero inferior o igual a 7,257 kg.</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peso total con carga máxima superior a 7,257 kg., pero inferior o igual a 8,845 kg.</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peso total con carga máxima superior a 8,845 kg., pero inferior o igual a 11,793 kg.</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peso total con carga máxima superior a 11,793 kg., pero inferior o igual a 14,968 kg.</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Los demás no comprendidos o especificados en los identificadores anteriores.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271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V1</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 MERCANCÍAS.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Indicar conforme a los supuestos de la clave de documento V1 del apéndice 2 del Anexo 22, regla 4.3.21. </w:t>
            </w:r>
            <w:proofErr w:type="gramStart"/>
            <w:r w:rsidRPr="00650B9B">
              <w:rPr>
                <w:rFonts w:ascii="Arial" w:eastAsia="Times New Roman" w:hAnsi="Arial" w:cs="Arial"/>
                <w:color w:val="000000"/>
                <w:sz w:val="16"/>
                <w:szCs w:val="16"/>
                <w:lang w:eastAsia="es-MX"/>
              </w:rPr>
              <w:t>y</w:t>
            </w:r>
            <w:proofErr w:type="gramEnd"/>
            <w:r w:rsidRPr="00650B9B">
              <w:rPr>
                <w:rFonts w:ascii="Arial" w:eastAsia="Times New Roman" w:hAnsi="Arial" w:cs="Arial"/>
                <w:color w:val="000000"/>
                <w:sz w:val="16"/>
                <w:szCs w:val="16"/>
                <w:lang w:eastAsia="es-MX"/>
              </w:rPr>
              <w:t> artículo 86 de la Ley.</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IMMEX.</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de Empresa de Comercio Exterior.</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 la clave que corresponda de acuerdo al complemento 1:</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 en caso del número de autorización IMMEX.</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AE en caso del número de autorización de Empresa de Comercio Exterior.</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60"/>
        <w:gridCol w:w="195"/>
        <w:gridCol w:w="1270"/>
        <w:gridCol w:w="1588"/>
        <w:gridCol w:w="2223"/>
        <w:gridCol w:w="1788"/>
      </w:tblGrid>
      <w:tr w:rsidR="00650B9B" w:rsidRPr="00650B9B" w:rsidTr="00650B9B">
        <w:trPr>
          <w:trHeight w:val="65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de depósito fiscal para la industria automotriz.</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proveedor nacional.</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empresa que recibe o transfiera las mercancías en recinto fiscalizado estratégico.</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empresa que transfiere o recibe las mercancías con cuenta aduanera.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RFE en caso de que las mercancías se encuentren o se destinen a recinto fiscalizado estratégico.</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V2 en caso de declarar el RFC del quien transfiere o recibe con cuenta aduanera.</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CN en caso de enajenación de mercancías que realicen los proveedores nacionales a residentes en el extranjero, de mercancías nacionales o importadas en forma definitiva, en términos de regla 5.2.5., fracción II.</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385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V2</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 DE MERCANCÍAS IMPORTADAS CON CUENTA ADUANERA.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en el supuesto de la regla 1.6.31.</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RFC:</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empresa que transfiere la mercancía, en el pedimento de importación virtual.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empresa que recibe las mercancías, en el pedimento de exportación virtual.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71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EXTRACCIÓN DE DEPÓSITO FISCAL DE BIENES PARA SU RETORNO O EXPORTACIÓN VIRTUAL (IA).</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las operaciones de transferencia que realice la industria automotriz terminal o manufacturera de vehículos de autotransporte.</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 la empresa que transfiere la mercancía en el pedimento de introducción a depósito fiscal.</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 de la empresa que recibe la mercancía en el pedimento de extracción de depósito fiscal.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C5 cuando se trate de depósito fiscal.</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42"/>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Vehículos.</w:t>
            </w:r>
          </w:p>
          <w:p w:rsidR="00650B9B" w:rsidRPr="00650B9B" w:rsidRDefault="00650B9B" w:rsidP="00650B9B">
            <w:pPr>
              <w:spacing w:after="60" w:line="240" w:lineRule="auto"/>
              <w:ind w:hanging="442"/>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Material</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(insumos,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partes y</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compone</w:t>
            </w:r>
            <w:r w:rsidRPr="00650B9B">
              <w:rPr>
                <w:rFonts w:ascii="Times New Roman" w:eastAsia="Times New Roman" w:hAnsi="Times New Roman" w:cs="Times New Roman"/>
                <w:color w:val="000000"/>
                <w:sz w:val="16"/>
                <w:szCs w:val="16"/>
                <w:lang w:eastAsia="es-MX"/>
              </w:rPr>
              <w:br/>
            </w:r>
            <w:proofErr w:type="spellStart"/>
            <w:r w:rsidRPr="00650B9B">
              <w:rPr>
                <w:rFonts w:ascii="Arial" w:eastAsia="Times New Roman" w:hAnsi="Arial" w:cs="Arial"/>
                <w:color w:val="000000"/>
                <w:sz w:val="16"/>
                <w:szCs w:val="16"/>
                <w:lang w:eastAsia="es-MX"/>
              </w:rPr>
              <w:t>ntes</w:t>
            </w:r>
            <w:proofErr w:type="spellEnd"/>
            <w:r w:rsidRPr="00650B9B">
              <w:rPr>
                <w:rFonts w:ascii="Arial" w:eastAsia="Times New Roman" w:hAnsi="Arial" w:cs="Arial"/>
                <w:color w:val="000000"/>
                <w:sz w:val="16"/>
                <w:szCs w:val="16"/>
                <w:lang w:eastAsia="es-MX"/>
              </w:rPr>
              <w:t>).</w:t>
            </w:r>
          </w:p>
        </w:tc>
      </w:tr>
      <w:tr w:rsidR="00650B9B" w:rsidRPr="00650B9B" w:rsidTr="00650B9B">
        <w:trPr>
          <w:trHeight w:val="141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V4</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RETORNO VIRTUAL DERIVADO DE LA CONSTANCIA DE TRANSFERENCIA DE MERCANCÍAS.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al supuesto de la clave de documento V4 del Apéndice 2 del Anexo 22 y la regla 4.3.13., fracción 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número de folio de la constancia de transferencia de mercancías.</w:t>
            </w:r>
          </w:p>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4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 MERCANCÍAS DE EMPRESAS CERTIFICADAS A RESIDENTES TERRITORIO NACIONAL PARA SU IMPORTACIÓN DEFINITIVA.</w:t>
            </w:r>
          </w:p>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 los supuestos de la clave de documento V5 del Apéndice 2 del Anexo 22 y la Regla 7.3.3., fracción XIII.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IMMEX.</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empresa que recibe o devuelve las mercancías.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 en caso de declarar el número de autorización IMMEX en el complemento 1.</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otro caso Nulo.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conforme al supuesto aplicable: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XIII, inciso 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Regla 7.3.3., fracción XIII, inciso b).</w:t>
            </w:r>
          </w:p>
        </w:tc>
      </w:tr>
      <w:tr w:rsidR="00650B9B" w:rsidRPr="00650B9B" w:rsidTr="00650B9B">
        <w:trPr>
          <w:trHeight w:val="23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V6</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 MERCANCÍAS SUJETAS A CUPO.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al supuesto de la clave de documento V6 del Apéndice 2 del Anexo 22 y la regla 1.6.7.</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IMMEX.</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empresa que recibe.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 en caso de declarar el número de autorización IMMEX en el Complemento 1.</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otro caso Nulo.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343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V7</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DEL SECTOR AZUCARERO.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al supuesto de la clave de documento V7, del Apéndice 2, del Anexo 22 y la regla 4.3.9.</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IMMEX.</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registro de proveedor de insumos del sector azucarero emitido por la SE.</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que corresponda de acuerdo al complemento 1:</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IM en caso del número de autorización IMMEX.</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 en caso del número de registro de proveedor de insumos del sector azucarero.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78"/>
        <w:gridCol w:w="189"/>
        <w:gridCol w:w="1024"/>
        <w:gridCol w:w="1947"/>
        <w:gridCol w:w="2065"/>
        <w:gridCol w:w="921"/>
      </w:tblGrid>
      <w:tr w:rsidR="00650B9B" w:rsidRPr="00650B9B" w:rsidTr="00650B9B">
        <w:trPr>
          <w:trHeight w:val="422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V8</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 MERCANCÍAS EXTRANJERAS, NACIONALES Y NACIONALIZADAS DE TIENDAS LIBRES DE IMPUESTOS (DUTY FREE).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al supuesto de la clave de documento V8 del Apéndice 2 del Anexo 22 y la regla 4.5.21., fracción II.</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RFC:</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empresa que transfiere las mercancías, en el pedimento de introducción a depósito fiscal.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 la empresa que recibe las mercancías, en el pedimento de extracción de depósito fiscal.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512"/>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V9</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TRANSFERENCIAS DE MERCANCÍAS POR DONACIÓN.</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conforme al supuesto de la clave de documento V9 del Apéndice 2 del Anexo 22 y la regla 3.3.11.</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el número o RFC, según corresponda al supuesto aplicable: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Número de autorización IMMEX.</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RFC de la donataria que recibe las mercancías.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 en caso de declarar el número de autorización IMMEX en el complemento 1.</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otro caso Nulo.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448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XP-</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EXCEPCIÓN AL CUMPLIMIENTO DE REGULACIONES Y RESTRICCIONES NO ARANCELARIAS.</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exceptuar el cumplimiento de un permiso, excepto NOM.</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la clave del permiso que se exceptúa, contenido en el Apéndice 9.</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opción que aplique conforme al permiso declarado, de acuerdo a lo siguiente:</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cualquier clave de permisos: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mercancía obligada por estar dentro de la acotación "excepto".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mercancía obligada por estar fuera de la acotación "únicamente".</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70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w:t>
            </w:r>
            <w:proofErr w:type="spellStart"/>
            <w:r w:rsidRPr="00650B9B">
              <w:rPr>
                <w:rFonts w:ascii="Arial" w:eastAsia="Times New Roman" w:hAnsi="Arial" w:cs="Arial"/>
                <w:color w:val="000000"/>
                <w:sz w:val="16"/>
                <w:szCs w:val="16"/>
                <w:lang w:eastAsia="es-MX"/>
              </w:rPr>
              <w:t>Fitozoosanitario</w:t>
            </w:r>
            <w:proofErr w:type="spellEnd"/>
            <w:r w:rsidRPr="00650B9B">
              <w:rPr>
                <w:rFonts w:ascii="Arial" w:eastAsia="Times New Roman" w:hAnsi="Arial" w:cs="Arial"/>
                <w:color w:val="000000"/>
                <w:sz w:val="16"/>
                <w:szCs w:val="16"/>
                <w:lang w:eastAsia="es-MX"/>
              </w:rPr>
              <w:t xml:space="preserve"> y Certificado de Sanidad Acuícola de Importación (Acuerdo que establece las mercancías cuya importación está sujeta a regulación por parte de la Secretaría de Agricultura y Desarrollo Rural, así como la emisión del certificado de origen para la exportación de café,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A1 señalar:</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 trata de productos químicos, farmacéuticos y biológicos para uso en animales acuáticos. (Anexo 1, inciso 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Son animales, bienes de </w:t>
            </w:r>
            <w:proofErr w:type="gramStart"/>
            <w:r w:rsidRPr="00650B9B">
              <w:rPr>
                <w:rFonts w:ascii="Arial" w:eastAsia="Times New Roman" w:hAnsi="Arial" w:cs="Arial"/>
                <w:color w:val="000000"/>
                <w:sz w:val="16"/>
                <w:szCs w:val="16"/>
                <w:lang w:eastAsia="es-MX"/>
              </w:rPr>
              <w:t>origen animal o alimenticios</w:t>
            </w:r>
            <w:proofErr w:type="gramEnd"/>
            <w:r w:rsidRPr="00650B9B">
              <w:rPr>
                <w:rFonts w:ascii="Arial" w:eastAsia="Times New Roman" w:hAnsi="Arial" w:cs="Arial"/>
                <w:color w:val="000000"/>
                <w:sz w:val="16"/>
                <w:szCs w:val="16"/>
                <w:lang w:eastAsia="es-MX"/>
              </w:rPr>
              <w:t> para consumo de animales acuáticos, mercancías de origen no animal. (Anexo 1, incisos b) y c)).</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mercancía regulada por la Dirección General de Sanidad Vegetal. ( Anexo 1, inciso 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es mercancía sujeta al cumplimiento de los requisitos señalados en el módulo de Requisitos Fitosanitarios para la importación (Anexo 1, inciso f)).</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1"/>
        <w:gridCol w:w="126"/>
        <w:gridCol w:w="126"/>
        <w:gridCol w:w="2521"/>
        <w:gridCol w:w="4009"/>
        <w:gridCol w:w="2051"/>
      </w:tblGrid>
      <w:tr w:rsidR="00650B9B" w:rsidRPr="00650B9B" w:rsidTr="00650B9B">
        <w:trPr>
          <w:trHeight w:val="1270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C2 -</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Permiso previo de importación definitiva, temporal o depósito fiscal, tratándose de mercancías usadas. (Numeral 11, fracciones VIII, IX y X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C2, declarar el numeral 11, fracción VIII, IX o X, así como el inciso que corresponde conforme al supuesto de que se trate.</w:t>
            </w:r>
          </w:p>
          <w:p w:rsidR="00650B9B" w:rsidRPr="00650B9B" w:rsidRDefault="00650B9B" w:rsidP="00650B9B">
            <w:pPr>
              <w:spacing w:after="60" w:line="240" w:lineRule="auto"/>
              <w:ind w:hanging="93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(Derogado)</w:t>
            </w:r>
          </w:p>
          <w:p w:rsidR="00650B9B" w:rsidRPr="00650B9B" w:rsidRDefault="00650B9B" w:rsidP="00650B9B">
            <w:pPr>
              <w:spacing w:after="60" w:line="240" w:lineRule="auto"/>
              <w:ind w:hanging="93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Tratándose de operaciones realizadas de conformidad con el "Decreto por el que se fomenta la regularización de vehículos usados de procedencia extranjera", publicado en el DOF el 19 de enero de 2022 y sus posteriores modificaciones.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 (Derogado)</w:t>
            </w:r>
          </w:p>
        </w:tc>
      </w:tr>
      <w:tr w:rsidR="00650B9B" w:rsidRPr="00650B9B" w:rsidTr="00650B9B">
        <w:trPr>
          <w:trHeight w:val="707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Permiso Previo de Exportación definitiva.</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 Uso de la mercancía.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WS.- Se declara bajo protesta de decir verdad, que la mercancía no requiere Permiso Previo de Exportación, de conformidad con el "Acuerdo que establece los bienes de uso dual, software y tecnologías cuya exportación está sujeta a regulación por parte de la Secretaría de Economía", publicado en el DOF el 27 de diciembre de 2020 y sus posteriores modificaciones.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11"/>
        <w:gridCol w:w="173"/>
        <w:gridCol w:w="582"/>
        <w:gridCol w:w="2194"/>
        <w:gridCol w:w="2987"/>
        <w:gridCol w:w="2277"/>
      </w:tblGrid>
      <w:tr w:rsidR="00650B9B" w:rsidRPr="00650B9B" w:rsidTr="00650B9B">
        <w:trPr>
          <w:trHeight w:val="859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Permiso de la SEDENA para la importación y exportación de armas, municiones y materiales explosivos. (Acuerdo que establece las mercancías cuya importación y exportación está sujeta a regulación por parte de la Secretaría de la Defensa Nacional, publicado en el DOF el 01 de noviembre de 2022).</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D1 señalar:</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Artículos, sustancias y materiales que no estén destinados a la fabricación, elaboración, ensamble, reparación o acondicionamiento de explosivos, artificios para voladuras o demoliciones y/o artificios pirotécnicos.</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1B-</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Máquinas, aparatos, dispositivos, artefactos y materiales que no se utilicen para la fabricación, ensamble, reparación o acondicionamiento de armas, municiones, explosivos, artificios para voladuras o demoliciones, artificios pirotécnicos, así como sus componentes.</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261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Autorización Sanitaria previa de importación o de internación definitiva, temporal o a depósito fiscal. "Acuerdo que establece las mercancías cuya importación y exportación está sujeta a regulación por parte de la Secretaría de Salud",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S1 señalar:</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productos, materias primas, materiales ni equipos utilizados para el diagnóstico, tratamiento, prevención o rehabilitación de enfermedades en humanos.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Partes y accesorios de los instrumentos y aparatos del Capítulo 90 de la TIGIE.</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medicamentos, </w:t>
            </w:r>
            <w:proofErr w:type="spellStart"/>
            <w:r w:rsidRPr="00650B9B">
              <w:rPr>
                <w:rFonts w:ascii="Arial" w:eastAsia="Times New Roman" w:hAnsi="Arial" w:cs="Arial"/>
                <w:color w:val="000000"/>
                <w:sz w:val="16"/>
                <w:szCs w:val="16"/>
                <w:lang w:eastAsia="es-MX"/>
              </w:rPr>
              <w:t>farmoquímicos</w:t>
            </w:r>
            <w:proofErr w:type="spellEnd"/>
            <w:r w:rsidRPr="00650B9B">
              <w:rPr>
                <w:rFonts w:ascii="Arial" w:eastAsia="Times New Roman" w:hAnsi="Arial" w:cs="Arial"/>
                <w:color w:val="000000"/>
                <w:sz w:val="16"/>
                <w:szCs w:val="16"/>
                <w:lang w:eastAsia="es-MX"/>
              </w:rPr>
              <w:t xml:space="preserve"> y materias primas (estupefacientes y sustancias psicotrópicas), para uso humano o en la industria farmacéutica.</w:t>
            </w:r>
          </w:p>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 trata de productos para uso en diagnóstico, tratamiento, prevención o rehabilitación de enfermedades, en humanos, pero no se encuentran en alguno de los supuestos señalados en los incisos del Anexo 1, inciso d) del Acuerdo de Salud.</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para UM la clave que corresponda, conforme a lo declarado en el complemento 2.</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Animal.</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Veterinario.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Industrial distinto del alimentario.</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Humanos.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926"/>
        <w:gridCol w:w="187"/>
        <w:gridCol w:w="738"/>
        <w:gridCol w:w="3342"/>
        <w:gridCol w:w="2568"/>
        <w:gridCol w:w="1163"/>
      </w:tblGrid>
      <w:tr w:rsidR="00650B9B" w:rsidRPr="00650B9B" w:rsidTr="00650B9B">
        <w:trPr>
          <w:trHeight w:val="5991"/>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8"/>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sustancias químicas incluso las susceptibles de desvío para la fabricación de armas químicas previstas en el Listado Nacional de la Ley Federal para el Control de Sustancias Químicas Susceptibles de Desvío para la Fabricación de Armas Químicas.</w:t>
            </w:r>
          </w:p>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UM- Uso de la mercancía.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6668"/>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Aviso sanitario de importación para importación definitiva, temporal o a depósito fiscal. (Acuerdo que establece las mercancías cuya importación y exportación está sujeta a regulación por parte de la Secretaría de Salud,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trate de mercancías destinadas al diagnóstico, tratamiento, prevención o rehabilitación de enfermedades en humanos.</w:t>
            </w:r>
          </w:p>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productos que se destinan al consumo humano o para uso en los procesos de la industria de alimentos para consumo humano.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566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Copia del Registro Sanitario. (Acuerdo que establece las mercancías cuya importación y exportación está sujeta a regulación por parte de la Secretaría de Salud,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S3 señalar:</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Partes y accesorios de los instrumentos y aparatos del Capítulo 90 de la TIGIE.</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trate de mercancías destinadas al diagnóstico, tratamiento, prevención o rehabilitación de enfermedades en humanos.</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que se ajusta a alguno de los supuestos señalados en el Anexo 1, inciso d) del Acuerdo de la Secretaría de Salud.</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202"/>
        <w:gridCol w:w="206"/>
        <w:gridCol w:w="940"/>
        <w:gridCol w:w="2184"/>
        <w:gridCol w:w="3209"/>
        <w:gridCol w:w="1183"/>
      </w:tblGrid>
      <w:tr w:rsidR="00650B9B" w:rsidRPr="00650B9B" w:rsidTr="00650B9B">
        <w:trPr>
          <w:trHeight w:val="5739"/>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S6-</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Autorización Sanitaria previa de Exportación o Autorización de salida temporal o definitiva de territorio nacional. (Acuerdo que establece las mercancías cuya importación y exportación está sujeta a regulación por parte de la Secretaría de Salud,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S6 señalar:</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medicamentos, agentes de diagnóstico o reactivos, </w:t>
            </w:r>
            <w:proofErr w:type="spellStart"/>
            <w:r w:rsidRPr="00650B9B">
              <w:rPr>
                <w:rFonts w:ascii="Arial" w:eastAsia="Times New Roman" w:hAnsi="Arial" w:cs="Arial"/>
                <w:color w:val="000000"/>
                <w:sz w:val="16"/>
                <w:szCs w:val="16"/>
                <w:lang w:eastAsia="es-MX"/>
              </w:rPr>
              <w:t>farmoquímicos</w:t>
            </w:r>
            <w:proofErr w:type="spellEnd"/>
            <w:r w:rsidRPr="00650B9B">
              <w:rPr>
                <w:rFonts w:ascii="Arial" w:eastAsia="Times New Roman" w:hAnsi="Arial" w:cs="Arial"/>
                <w:color w:val="000000"/>
                <w:sz w:val="16"/>
                <w:szCs w:val="16"/>
                <w:lang w:eastAsia="es-MX"/>
              </w:rPr>
              <w:t xml:space="preserve"> y materias primas (estupefacientes y sustancias psicotrópicas) para uso humano o en la industria farmacéutica.</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órganos, tejidos, células, sustancias biológicas de origen humano.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592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de la CITES o Autorización de Importación por parte de la SEMARNAT. (Acuerdo que establece las mercancías cuya importación y exportación está sujeta a regulación por parte de la Secretaría de Medio Ambiente y Recursos Naturales,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Señalar la opción que aplique, conforme al permiso declarado:</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encuentra dentro de las especies listadas en los apéndices de la CITES.</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se trata de partes y derivados de las especies listadas en los apéndices de la CITES.</w:t>
            </w:r>
          </w:p>
          <w:p w:rsidR="00650B9B" w:rsidRPr="00650B9B" w:rsidRDefault="00650B9B" w:rsidP="00650B9B">
            <w:pPr>
              <w:spacing w:after="4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No aplica.</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4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p w:rsidR="00650B9B" w:rsidRPr="00650B9B" w:rsidRDefault="00650B9B" w:rsidP="00650B9B">
            <w:pPr>
              <w:spacing w:after="4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645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lastRenderedPageBreak/>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T8-</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Certificado de la CITES o Autorización de Exportación por parte de la SEMARNAT. (Acuerdo que establece las mercancías cuya importación y exportación está sujeta a regulación por parte de la Secretaría de Medio Ambiente y Recursos Naturales, publicado en el DOF el 26 de diciembre de 2020 y sus posteriores modificaciones).</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4563"/>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T5-</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Mercancía cuya importación está sujeta a un certificado Fitosanitario por parte de la SEMARNAT otorgado por la Dirección General Forestal.</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417"/>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Se trata de madera aserrada nueva de conformidad con la "Norma Oficial Mexicana NOM-016-SEMARNAT-2013, que regula fitosanitariamente la importación de madera aserrada nueva, publicada en el DOF el 04 de marzo de 2013.</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10"/>
        <w:gridCol w:w="170"/>
        <w:gridCol w:w="2032"/>
        <w:gridCol w:w="3160"/>
        <w:gridCol w:w="785"/>
        <w:gridCol w:w="767"/>
      </w:tblGrid>
      <w:tr w:rsidR="00650B9B" w:rsidRPr="00650B9B" w:rsidTr="00650B9B">
        <w:trPr>
          <w:trHeight w:val="1095"/>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XL-</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PRESENTACIÓN DE MERCANCÍA EN TRANSPORTE SOBREDIMENSIONADO.</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Identificar la mercancía que se presenta en vehículos con características sobredimensionadas.</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2616"/>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XV-</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EXPORTACIÓN DE VEHÍCULOS DE LA INDUSTRIA AUTOMOTRIZ TERMINAL O MANUFACTURERA DE VEHÍCULOS DE AUTOTRANSPORTE.</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G</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Exportación de vehículos, a los cuales se les incorporaron opciones especiales por parte de empresas con Programa IMMEX.</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pedimento de exportación de vehículos, a los que se les incorporaron opciones especiales importadas temporalmente por la empresa con Programa IMMEX.</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r w:rsidR="00650B9B" w:rsidRPr="00650B9B" w:rsidTr="00650B9B">
        <w:trPr>
          <w:trHeight w:val="1140"/>
        </w:trPr>
        <w:tc>
          <w:tcPr>
            <w:tcW w:w="2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ind w:hanging="396"/>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ZC</w:t>
            </w:r>
            <w:r w:rsidRPr="00650B9B">
              <w:rPr>
                <w:rFonts w:ascii="Arial" w:eastAsia="Times New Roman" w:hAnsi="Arial" w:cs="Arial"/>
                <w:color w:val="000000"/>
                <w:sz w:val="16"/>
                <w:szCs w:val="16"/>
                <w:lang w:eastAsia="es-MX"/>
              </w:rPr>
              <w:t>-</w:t>
            </w:r>
            <w:r w:rsidRPr="00650B9B">
              <w:rPr>
                <w:rFonts w:ascii="Arial" w:eastAsia="Times New Roman" w:hAnsi="Arial" w:cs="Arial"/>
                <w:color w:val="000000"/>
                <w:sz w:val="20"/>
                <w:szCs w:val="20"/>
                <w:lang w:eastAsia="es-MX"/>
              </w:rPr>
              <w:t>  </w:t>
            </w:r>
            <w:r w:rsidRPr="00650B9B">
              <w:rPr>
                <w:rFonts w:ascii="Arial" w:eastAsia="Times New Roman" w:hAnsi="Arial" w:cs="Arial"/>
                <w:color w:val="000000"/>
                <w:sz w:val="16"/>
                <w:szCs w:val="16"/>
                <w:lang w:eastAsia="es-MX"/>
              </w:rPr>
              <w:t>CONTENIDO DE AZÚCAR.</w:t>
            </w:r>
          </w:p>
        </w:tc>
        <w:tc>
          <w:tcPr>
            <w:tcW w:w="29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w:t>
            </w:r>
          </w:p>
        </w:tc>
        <w:tc>
          <w:tcPr>
            <w:tcW w:w="18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Indicar el contenido de azúcar de las mercancías cuyas fracciones arancelarias tengan un arancel mixto.</w:t>
            </w:r>
          </w:p>
        </w:tc>
        <w:tc>
          <w:tcPr>
            <w:tcW w:w="14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Declarar en kilogramos el contenido de azúcar.</w:t>
            </w:r>
          </w:p>
        </w:tc>
        <w:tc>
          <w:tcPr>
            <w:tcW w:w="15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c>
          <w:tcPr>
            <w:tcW w:w="127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 asentar datos. (Vacío).</w:t>
            </w:r>
          </w:p>
        </w:tc>
      </w:tr>
    </w:tbl>
    <w:p w:rsidR="00650B9B" w:rsidRPr="00650B9B" w:rsidRDefault="00650B9B" w:rsidP="00650B9B">
      <w:pPr>
        <w:shd w:val="clear" w:color="auto" w:fill="FFFFFF"/>
        <w:spacing w:after="100" w:line="240" w:lineRule="auto"/>
        <w:ind w:hanging="70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NOTA: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En el pedimento se deberá asentar la clave del identificador a dos posiciones.</w:t>
      </w:r>
    </w:p>
    <w:p w:rsidR="00650B9B" w:rsidRPr="00650B9B" w:rsidRDefault="00650B9B" w:rsidP="00650B9B">
      <w:pPr>
        <w:shd w:val="clear" w:color="auto" w:fill="FFFFFF"/>
        <w:spacing w:after="100" w:line="240" w:lineRule="auto"/>
        <w:ind w:hanging="70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El complemento que indique "no aplica", es un histórico y no debe ser utilizado.</w:t>
      </w:r>
    </w:p>
    <w:p w:rsidR="00650B9B" w:rsidRPr="00650B9B" w:rsidRDefault="00650B9B" w:rsidP="00650B9B">
      <w:pPr>
        <w:shd w:val="clear" w:color="auto" w:fill="FFFFFF"/>
        <w:spacing w:after="100" w:line="240" w:lineRule="auto"/>
        <w:ind w:hanging="70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9</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REGULACIONES Y RESTRICCIONES NO ARANCELARIAS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ECONOMÍA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28"/>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31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CERTIFICADO DE CUPO ADICIONAL.</w:t>
            </w:r>
          </w:p>
        </w:tc>
      </w:tr>
      <w:tr w:rsidR="00650B9B" w:rsidRPr="00650B9B" w:rsidTr="00650B9B">
        <w:trPr>
          <w:trHeight w:val="31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CM</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CUPO MEDIDA DE TRANSICIÓN.</w:t>
            </w:r>
          </w:p>
        </w:tc>
      </w:tr>
      <w:tr w:rsidR="00650B9B" w:rsidRPr="00650B9B" w:rsidTr="00650B9B">
        <w:trPr>
          <w:trHeight w:val="31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CP</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CERTIFICADO DE CUPO.</w:t>
            </w:r>
          </w:p>
        </w:tc>
      </w:tr>
      <w:tr w:rsidR="00650B9B" w:rsidRPr="00650B9B" w:rsidTr="00650B9B">
        <w:trPr>
          <w:trHeight w:val="201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PREVIO O PERMISO AUTOMÁTICO DE IMPORTACIÓN DEFINITIVA, TEMPORAL PARA MERCANCÍAS DE LAS FRACCIONES ARANCELARIAS COMPRENDIDAS EN LOS NUMERALES 1, FRACCIÓN I, 3, 4 Y 8 BIS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 SEGÚN SE ESPECIFIQUE EN CADA UNO DE ELLOS Y AVISO DE LA SECRETARÍA DE ECONOMÍA.</w:t>
            </w:r>
          </w:p>
        </w:tc>
      </w:tr>
      <w:tr w:rsidR="00650B9B" w:rsidRPr="00650B9B" w:rsidTr="00650B9B">
        <w:trPr>
          <w:trHeight w:val="1804"/>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C2</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PREVIO DE IMPORTACIÓN DEFINITIVA, ÚNICAMENTE CUANDO SE TRATA DE MERCANCÍAS USADAS (FRACCIONES ARANCELARIAS COMPRENDIDAS EN EL NUMERAL 5 SALVO LAS EXCEPCIONES SEÑALADAS EN EL NUMERAL 6, AMBOS,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w:t>
            </w:r>
          </w:p>
        </w:tc>
      </w:tr>
      <w:tr w:rsidR="00650B9B" w:rsidRPr="00650B9B" w:rsidTr="00650B9B">
        <w:trPr>
          <w:trHeight w:val="526"/>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C6</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AVISO AUTOMÁTICO DE EXPORTACIÓN DEFINITIVA O TEMPORAL DE MERCANCÍAS; PERMISO AUTOMÁTICO PREVIO DE EXPORTACIÓN Y AVISO DE LA SECRETARÍA DE ECONOMÍA.</w:t>
            </w:r>
          </w:p>
        </w:tc>
      </w:tr>
      <w:tr w:rsidR="00650B9B" w:rsidRPr="00650B9B" w:rsidTr="00650B9B">
        <w:trPr>
          <w:trHeight w:val="15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M6</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PREVIO DE EXPORTACIÓN DEFINITIVA O TEMPORAL DE MERCANCÍAS (FRACCIONES ARANCELARIAS COMPRENDIDAS EN LOS NUMERALES 7 Y 7BIS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w:t>
            </w:r>
          </w:p>
        </w:tc>
      </w:tr>
      <w:tr w:rsidR="00650B9B" w:rsidRPr="00650B9B" w:rsidTr="00650B9B">
        <w:trPr>
          <w:trHeight w:val="31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AVISO AUTOMÁTICO DE LA SE.</w:t>
            </w:r>
          </w:p>
        </w:tc>
      </w:tr>
      <w:tr w:rsidR="00650B9B" w:rsidRPr="00650B9B" w:rsidTr="00650B9B">
        <w:trPr>
          <w:trHeight w:val="31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PARA MERCANCÍAS SENSIBLES CONFORME AL DECRETO IMMEX.</w:t>
            </w:r>
          </w:p>
        </w:tc>
      </w:tr>
      <w:tr w:rsidR="00650B9B" w:rsidRPr="00650B9B" w:rsidTr="00650B9B">
        <w:trPr>
          <w:trHeight w:val="2443"/>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NM</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SERÁ OBLIGATORIO DECLARAR EL NÚMERO DEL CERTIFICADO CUANDO LA FRACCIÓN ARANCELARIA ESTÉ COMPRENDIDA EN EL ANEXO 2.4.1, NUMERALES 1, 2, 4 Y 5 DEL "ACUERDO POR EL QUE LA SECRETARÍA DE ECONOMÍA EMITE REGLAS Y CRITERIOS DE CARÁCTER GENERAL EN MATERIA DE COMERCIO EXTERIOR", PUBLICADO EN EL DOF EL 09 DE MAYO DE 2022 Y SUS POSTERIORES MODIFICACIONES. EN CASO DE CONTAR CON UNA RESOLUCIÓN DE NO APLICACIÓN DE LA NOM EN EL PUNTO DE ENTRADA AL PAÍS, EMITIDA POR LA AUTORIDAD COMPETENTE, SE DEBERÁ DECLARAR EL NÚMERO DE FOLIO SEÑALADO EN LA MISMA. CUANDO SE OPTE POR DAR CUMPLIMIENTO A LAS NOM´S DE INFORMACIÓN COMERCIAL EN TERRITORIO NACIONAL CONFORME A LA REGLA 2.4.8, FRACCIONES II Y III DEL ACUERDO CITADO, SE DEBERÁ DECLARAR EL NÚMERO DE SOLICITUD DE SERVICIOS O FOLIO EMITIDO POR LA UNIDAD DE VERIFICACIÓN O INSPECCIÓN APROBADA O ACREDITADA DE QUE SE TRATE.</w:t>
            </w:r>
          </w:p>
        </w:tc>
      </w:tr>
      <w:tr w:rsidR="00650B9B" w:rsidRPr="00650B9B" w:rsidTr="00650B9B">
        <w:trPr>
          <w:trHeight w:val="96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N3</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SERÁ OBLIGATORIO DECLARAR LA CLAVE DE LA NOM CUANDO LA FRACCIÓN ARANCELARIA ESTÉ COMPRENDIDA EN EL ANEXO 2.4.1, NUMERAL 3 DEL "ACUERDO POR EL QUE LA SECRETARÍA DE ECONOMÍA EMITE REGLAS Y CRITERIOS DE CARÁCTER GENERAL EN MATERIA DE COMERCIO EXTERIOR", PUBLICADO EN EL DOF EL 09 DE MAYO DE 2022 Y SUS POSTERIORES MODIFICACIONES.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AGRICULTURA Y DESARROLLO RURAL</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CERTIFICADO FITOZOOSANITARIO Y CERTIFICADO DE SANIDAD ACUÍCOLA DE IMPORTACIÓN.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SALUD</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AUTORIZACIÓN SANITARIA PREVIA DE IMPORTACIÓN, PARA IMPORTACIÓN O AUTORIZACIÓN DE INTERNACIÓN DEFINITIVA, TEMPORAL O A DEPÓSITO FISCAL.</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S2</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AVISO SANITARIO DE IMPORTACIÓN, PARA IMPORTACIÓN DEFINITIVA, TEMPORAL O A DEPÓSITO FISCAL.</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S3</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COPIA DEL REGISTRO SANITARIO, PARA IMPORTACIÓN DEFINITIVA, TEMPORAL O A DEPÓSITO FISCAL.</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S4</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SUJETA A CUMPLIR CON LOS REQUISITOS DE ETIQUETADO A LA IMPORTACIÓN DEFINITIVA, TEMPORAL O DEPÓSITO FISCAL.</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S5</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AVISO PREVIO DE IMPORTACIÓN DEFINITIVA, TEMPORAL O DEPÓSITO FISCAL, POR PARTE DE LA SECRETARÍA DE SALUD.</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S6</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AUTORIZACIÓN SANITARIA PREVIA DE EXPORTACIÓN, PARA LA EXPORTACIÓN O AUTORIZACIÓN DE SALIDA, TEMPORAL O DEFINITIVA DE MERCANCÍAS.</w:t>
            </w:r>
          </w:p>
        </w:tc>
      </w:tr>
      <w:tr w:rsidR="00650B9B" w:rsidRPr="00650B9B" w:rsidTr="00650B9B">
        <w:trPr>
          <w:trHeight w:val="54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S7</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AVISO PREVIO DE EXPORTACIÓN DEFINITIVA O DEPÓSITO FISCAL, POR PARTE DE LA SECRETARÍA DE SALUD.</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MEDIO AMBIENTE Y RECURSOS NATURALES</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T1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IMPORTACIÓN DEFINITIVA, TEMPORAL Y DEPÓSITO FISCAL, ESTÁ SUJETA A UN CERTIFICADO CITES O UNA AUTORIZACIÓN DE IMPORTACIÓN POR PARTE DE LA SEMARNAT.</w:t>
            </w:r>
          </w:p>
        </w:tc>
      </w:tr>
      <w:tr w:rsidR="00650B9B" w:rsidRPr="00650B9B" w:rsidTr="00650B9B">
        <w:trPr>
          <w:trHeight w:val="748"/>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T2</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EXPORTACIÓN, ESTÁ SUJETA A UNA AUTORIZACIÓN DE EXPORTACIÓN O AVISO DE RETORNO POR PARTE DE LA SEMARNAT OTORGADO POR LA DIRECCIÓN GENERAL DE MATERIALES, RESIDUOS Y ACTIVIDADES RIESGOSAS.</w:t>
            </w:r>
          </w:p>
        </w:tc>
      </w:tr>
      <w:tr w:rsidR="00650B9B" w:rsidRPr="00650B9B" w:rsidTr="00650B9B">
        <w:trPr>
          <w:trHeight w:val="748"/>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T3</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IMPORTACIÓN, ESTÁ SUJETA A UN CERTIFICADO FITOSANITARIO O ZOOSANITARIO POR PARTE DE LA SEMARNAT OTORGADO POR LA DIRECCIÓN GENERAL DE VIDA SILVESTRE.</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T5</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IMPORTACIÓN, ESTÁ SUJETA A UN CERTIFICADO FITOSANITARIO POR PARTE DE LA SEMARNAT OTORGADO POR LA DIRECCIÓN GENERAL FORESTAL.</w:t>
            </w:r>
          </w:p>
        </w:tc>
      </w:tr>
      <w:tr w:rsidR="00650B9B" w:rsidRPr="00650B9B" w:rsidTr="00650B9B">
        <w:trPr>
          <w:trHeight w:val="748"/>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T7</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IMPORTACIÓN, ESTÁ SUJETA A UNA AUTORIZACIÓN DE IMPORTACIÓN O AVISO DE RETORNO POR PARTE DE LA SEMARNAT OTORGADO POR LA DIRECCIÓN GENERAL DE MATERIALES, RESIDUOS Y ACTIVIDADES RIESGOSAS.</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T8</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EXPORTACIÓN DEFINITIVA TEMPORAL Y DEPÓSITO FISCAL, ESTÁ SUJETA A UN CERTIFICADO CITES O UNA AUTORIZACIÓN DE EXPORTACIÓN POR PARTE DE LA SEMARNAT.</w:t>
            </w:r>
          </w:p>
        </w:tc>
      </w:tr>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T9</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REGISTRO DE VERIFICACIÓN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COMISIÓN INTERSECRETARIAL PARA EL CONTROL DEL PROCESO Y USO DE PLAGUICIDAS,</w:t>
      </w:r>
      <w:r w:rsidRPr="00650B9B">
        <w:rPr>
          <w:rFonts w:ascii="Arial" w:eastAsia="Times New Roman" w:hAnsi="Arial" w:cs="Arial"/>
          <w:color w:val="2F2F2F"/>
          <w:sz w:val="18"/>
          <w:szCs w:val="18"/>
          <w:lang w:eastAsia="es-MX"/>
        </w:rPr>
        <w:br/>
      </w:r>
      <w:r w:rsidRPr="00650B9B">
        <w:rPr>
          <w:rFonts w:ascii="Arial" w:eastAsia="Times New Roman" w:hAnsi="Arial" w:cs="Arial"/>
          <w:b/>
          <w:bCs/>
          <w:color w:val="2F2F2F"/>
          <w:sz w:val="18"/>
          <w:szCs w:val="18"/>
          <w:lang w:eastAsia="es-MX"/>
        </w:rPr>
        <w:t>FERTILIZANTES Y SUSTANCIAS TÓXICAS</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4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PF</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AUTORIZACIONES EXPEDIDAS POR COFEPRIS Y SEMARNAT TRATANDOSE DE IMPORTACIÓN, Y EN EL CASO DE LA EXPORTACIÓN LA AUTORIZACIÓN EXPEDIDA POR SEMARNAT.</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LA DEFENSA NACIONAL</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4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AUTORIZACIÓN DE LA SEDENA PARA LA IMPORTACIÓN Y EXPORTACIÓN DE ARMAS, MUNICIONES Y MATERIALES EXPLOSIVOS.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SECRETARÍA DE ENERGÍA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33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316"/>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AUTORIZACIÓN PARA IMPORTACIÓN TEMPORAL O DEFINITIVA POR PARTE DE LA SENER.</w:t>
            </w:r>
          </w:p>
        </w:tc>
      </w:tr>
      <w:tr w:rsidR="00650B9B" w:rsidRPr="00650B9B" w:rsidTr="00650B9B">
        <w:trPr>
          <w:trHeight w:val="53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N6</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AUTORIZACIÓN PREVIA PARA EXPORTACIONES TEMPORALES O DEFINITIVAS POR PARTE DE LA SENER.</w:t>
            </w:r>
          </w:p>
        </w:tc>
      </w:tr>
      <w:tr w:rsidR="00650B9B" w:rsidRPr="00650B9B" w:rsidTr="00650B9B">
        <w:trPr>
          <w:trHeight w:val="924"/>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C1</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PREVIO DE IMPORTACIÓN Y EXPORTACIÓN DE HIDROCARBUROS Y PETROLÍFEROS DEL "ACUERDO QUE ESTABLECE LAS MERCANCÍAS CUYA IMPORTACIÓN Y EXPORTACIÓN ESTÁ SUJETA A REGULACIÓN POR PARTE DE LA SECRETARÍA DE ENERGÍA", PUBLICADO EN EL DOF EL 26 DE DICIEMBRE DE 2020 Y SUS POSTERIORES MODIFICACIONES.</w:t>
            </w:r>
          </w:p>
        </w:tc>
      </w:tr>
      <w:tr w:rsidR="00650B9B" w:rsidRPr="00650B9B" w:rsidTr="00650B9B">
        <w:trPr>
          <w:trHeight w:val="939"/>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C6</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PERMISO PREVIO DE EXPORTACIÓN DE HIDROCARBUROS Y PETROLÍFEROS DEL "ACUERDO QUE ESTABLECE LAS MERCANCÍAS CUYA IMPORTACIÓN Y EXPORTACIÓN ESTÁ SUJETA A REGULACIÓN POR PARTE DE LA SECRETARÍA DE ENERGÍA", PUBLICADO EN EL DOF EL 26 DE DICIEMBRE DE 2020 Y SUS POSTERIORES MODIFICACIONES.</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INSTITUTO NACIONAL DE ANTROPOLOGÍA E HISTORIA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AH</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EXPORTACIÓN TEMPORAL O DEFINITIVA ESTÁ SUJETA A PERMISO PREVIO.</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INSTITUTO NACIONAL DE BELLAS ARTES Y LITERATURA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BA</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MERCANCÍAS CUYA EXPORTACIÓN TEMPORAL O DEFINITIVA ESTÁ SUJETA A PERMISO PREVIO.</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CONSEJO NACIONAL MEXICANO DEL CAFÉ O LOS CONSEJOS ESTATALES</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0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EXPORTACIÓN DEFINITIVA ESTÁ SUJETA A LA PRESENTACION DE UN CERTIFICADO DE ORIGEN.</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CONSEJO REGULADOR DEL TEQUILA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50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TQ</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MERCANCÍA CUYA EXPORTACIÓN DEFINITIVA ESTÁ SUJETA A LA PRESENTACIÓN DE UN CERTIFICADO.</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COMISIÓN REGULADORA DE ENERGÍA</w:t>
      </w:r>
    </w:p>
    <w:tbl>
      <w:tblPr>
        <w:tblW w:w="0" w:type="auto"/>
        <w:tblCellMar>
          <w:top w:w="15" w:type="dxa"/>
          <w:left w:w="15" w:type="dxa"/>
          <w:bottom w:w="15" w:type="dxa"/>
          <w:right w:w="15" w:type="dxa"/>
        </w:tblCellMar>
        <w:tblLook w:val="04A0" w:firstRow="1" w:lastRow="0" w:firstColumn="1" w:lastColumn="0" w:noHBand="0" w:noVBand="1"/>
      </w:tblPr>
      <w:tblGrid>
        <w:gridCol w:w="803"/>
        <w:gridCol w:w="8179"/>
      </w:tblGrid>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291"/>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IR</w:t>
            </w:r>
          </w:p>
        </w:tc>
        <w:tc>
          <w:tcPr>
            <w:tcW w:w="8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INFORME DE RESULTADOS.</w:t>
            </w:r>
          </w:p>
        </w:tc>
      </w:tr>
    </w:tbl>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10</w:t>
      </w:r>
    </w:p>
    <w:p w:rsidR="00650B9B" w:rsidRPr="00650B9B" w:rsidRDefault="00650B9B" w:rsidP="00650B9B">
      <w:pPr>
        <w:shd w:val="clear" w:color="auto" w:fill="FFFFFF"/>
        <w:spacing w:after="6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TIPO DE CONTENEDORES Y VEHÍCULOS DE AUTOTRANSPORTE</w:t>
      </w:r>
    </w:p>
    <w:tbl>
      <w:tblPr>
        <w:tblW w:w="0" w:type="auto"/>
        <w:tblCellMar>
          <w:top w:w="15" w:type="dxa"/>
          <w:left w:w="15" w:type="dxa"/>
          <w:bottom w:w="15" w:type="dxa"/>
          <w:right w:w="15" w:type="dxa"/>
        </w:tblCellMar>
        <w:tblLook w:val="04A0" w:firstRow="1" w:lastRow="0" w:firstColumn="1" w:lastColumn="0" w:noHBand="0" w:noVBand="1"/>
      </w:tblPr>
      <w:tblGrid>
        <w:gridCol w:w="946"/>
        <w:gridCol w:w="8032"/>
      </w:tblGrid>
      <w:tr w:rsidR="00650B9B" w:rsidRPr="00650B9B" w:rsidTr="00650B9B">
        <w:trPr>
          <w:trHeight w:val="275"/>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20' (STANDARD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40' (STANDARD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DE CUBO ALTO 40' (HIGH CUBE STANDARD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TAPA DURA 20' (HARDTOP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TAPA DURA 40' (HARDTOP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TAPA ABIERTA 20' (OPEN TOP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TAPA ABIERTA 40' (OPEN TOP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FLAT 20' (FLAT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FLAT 40' (FLAT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PLATAFORMA 20' (PLATFORM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PLATAFORMA 40' (PLATFORM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VENTILADO 20' (VENTILATED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TERMICO 20' (INSULATED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TERMICO 40' (INSULATED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REFRIGERANTE 20' (REFRIGERATED CONTAINER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REFRIGERANTE 40' (REFRIGERATED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REFRIGERANTE CUBO ALTO 40' (HIGH CUBE REFRIGERATED CONTAINER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CARGA A GRANEL 20' (BULK CONTAINER 20').</w:t>
            </w:r>
          </w:p>
        </w:tc>
      </w:tr>
      <w:tr w:rsidR="00650B9B" w:rsidRPr="00650B9B" w:rsidTr="00650B9B">
        <w:trPr>
          <w:trHeight w:val="27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TIPO TANQUE 20' (TANK CONTAINER 20').</w:t>
            </w:r>
          </w:p>
        </w:tc>
      </w:tr>
      <w:tr w:rsidR="00650B9B" w:rsidRPr="00650B9B" w:rsidTr="00650B9B">
        <w:trPr>
          <w:trHeight w:val="27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ESTANDAR 45' (STANDARD CONTAINER 45').</w:t>
            </w:r>
          </w:p>
        </w:tc>
      </w:tr>
      <w:tr w:rsidR="00650B9B" w:rsidRPr="00650B9B" w:rsidTr="00650B9B">
        <w:trPr>
          <w:trHeight w:val="276"/>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48' (STANDARD CONTAINER 48').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53' (STANDARD CONTAINER 53').</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8' (STANDARD CONTAINER 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10' (STANDARD CONTAINER 10').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CONTENEDOR ESTÁNDAR DE CUBO ALTO 45' (HIGH CUBE STANDARD CONTAINER 45').</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CON RACKS PARA ENVASES DE BEBIDAS.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CUELLO DE GANZO.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TOLVA CUBIERTO.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29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TOLVA (ABIERTO).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AUTO-TOLVA CUBIERTO/DESCARGA NEUMÁTICA.</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CHASIS.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AUTOCARGABLE (CON SISTEMA DE ELEVACIÓN).</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CON TEMPERATURA CONTROLADA.</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CORTO TRASERO.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DE CAMA BAJA.</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PLATAFORMA DE 28'.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PLATAFORMA DE 45'.</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PLATAFORMA DE 48'.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PARA TRANSPORTE DE CABALLOS.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PARA TRANSPORTE DE GANADO.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(LÍQUIDOS)/SIN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SEMIRREOLQUE TANQUE (LÍQUIDOS)/CON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(LÍQUIDOS)/SIN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(LÍQUIDOS)/CON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(GAS)/SIN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(GAS)/CON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(GAS)/SIN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(GAS)/CON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(QUÍMICOS)/SIN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(QUÍMICOS)/CON CALEFACCIÓN/SIN AISLAR.</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(QUÍMICOS)/SIN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TANQUE (QUÍMICOS)/CON CALEFACCIÓN/AISLADO.</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GÓNDOLA-CERRADA.</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GÓNDOLA-ABIERTA.</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TIPO CAJA CERRADA 48'.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TIPO CAJA CERRADA 53'.</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TIPO CAJA REFRIGERADA 48'.</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SEMIRREMOLQUE TIPO CAJA REFRIGERADA 53'.</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DOBLE SEMIRREMOLQUE.</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60</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61</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TANQUE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62</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TANQUE 40'.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63</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CARRO DE FERROCARRIL</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64</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HIGH CUBE 20'</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65</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AUTOMÓVIL.</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66</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CAMIÓN UNITARIO DE DOS EJES.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67</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CAMIÓN UNITARIO DE TRES EJES.</w:t>
            </w:r>
          </w:p>
        </w:tc>
      </w:tr>
      <w:tr w:rsidR="00650B9B" w:rsidRPr="00650B9B" w:rsidTr="00650B9B">
        <w:trPr>
          <w:trHeight w:val="260"/>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68</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VEHÍCULOS CON CAPACIDAD DE CARGA DE HASTA 3.5. TONELADAS.</w:t>
            </w:r>
          </w:p>
        </w:tc>
      </w:tr>
      <w:tr w:rsidR="00650B9B" w:rsidRPr="00650B9B" w:rsidTr="00650B9B">
        <w:trPr>
          <w:trHeight w:val="275"/>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69</w:t>
            </w:r>
          </w:p>
        </w:tc>
        <w:tc>
          <w:tcPr>
            <w:tcW w:w="8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50B9B" w:rsidRPr="00650B9B" w:rsidRDefault="00650B9B" w:rsidP="00650B9B">
            <w:pPr>
              <w:spacing w:after="6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TRACTOCAMIÓN.</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11</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lastRenderedPageBreak/>
        <w:t>CLAVES DE MÉTODOS DE VALORACIÓN</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409"/>
        <w:gridCol w:w="5610"/>
      </w:tblGrid>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COMERCIAL (CLAVE USADA SOLO A LA EXPORTACIÓN).</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DE TRANSACCIÓN DE LAS MERCANCÍAS.</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DE TRANSACCIÓN DE MERCANCÍAS IDÉNTICAS.</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DE TRANSACCIÓN DE MERCANCÍAS SIMILARES.</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DE PRECIO UNITARIO DE VENTA.</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RECONSTRUIDO.</w:t>
            </w:r>
          </w:p>
        </w:tc>
      </w:tr>
      <w:tr w:rsidR="00650B9B" w:rsidRPr="00650B9B" w:rsidTr="00650B9B">
        <w:trPr>
          <w:trHeight w:val="348"/>
        </w:trPr>
        <w:tc>
          <w:tcPr>
            <w:tcW w:w="1409" w:type="dxa"/>
            <w:tcMar>
              <w:top w:w="15" w:type="dxa"/>
              <w:left w:w="70" w:type="dxa"/>
              <w:bottom w:w="15" w:type="dxa"/>
              <w:right w:w="70"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5610" w:type="dxa"/>
            <w:tcMar>
              <w:top w:w="15" w:type="dxa"/>
              <w:left w:w="70" w:type="dxa"/>
              <w:bottom w:w="15" w:type="dxa"/>
              <w:right w:w="70"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ÚLTIMO RECURSO.</w:t>
            </w:r>
          </w:p>
        </w:tc>
      </w:tr>
    </w:tbl>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12</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CONTRIBUCIONES, CUOTAS COMPENSATORIAS, GRAVÁMENES Y DERECHOS</w:t>
      </w:r>
    </w:p>
    <w:tbl>
      <w:tblPr>
        <w:tblW w:w="0" w:type="auto"/>
        <w:tblCellMar>
          <w:top w:w="15" w:type="dxa"/>
          <w:left w:w="15" w:type="dxa"/>
          <w:bottom w:w="15" w:type="dxa"/>
          <w:right w:w="15" w:type="dxa"/>
        </w:tblCellMar>
        <w:tblLook w:val="04A0" w:firstRow="1" w:lastRow="0" w:firstColumn="1" w:lastColumn="0" w:noHBand="0" w:noVBand="1"/>
      </w:tblPr>
      <w:tblGrid>
        <w:gridCol w:w="946"/>
        <w:gridCol w:w="5382"/>
        <w:gridCol w:w="1578"/>
        <w:gridCol w:w="1076"/>
      </w:tblGrid>
      <w:tr w:rsidR="00650B9B" w:rsidRPr="00650B9B" w:rsidTr="00650B9B">
        <w:trPr>
          <w:trHeight w:val="363"/>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CONTRIBUCIÓN</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ABREVIACIÓN</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NIVEL</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DERECHO DE TRÁMITE ADUANERO.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DTA</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G/C</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CUOTAS COMPENSATORIAS.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C.C.</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IMPUESTO AL VALOR AGREGADO.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IVA</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IMPUESTO SOBRE AUTOMÓVILES NUEVOS.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ISAN</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IMPUESTO GENERAL DE IMPORTACIÓN/EXPORTACIÓN.</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IGI/IGE</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RECARGOS.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P/G</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MULTAS.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MULT.</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p>
        </w:tc>
      </w:tr>
      <w:tr w:rsidR="00650B9B" w:rsidRPr="00650B9B" w:rsidTr="00650B9B">
        <w:trPr>
          <w:trHeight w:val="596"/>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CONTRIBUCIONES POR APLICACIÓN DEL ARTÍCULO 2.5 DEL T-MEC.</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2.5</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P/C</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RECARGOS POR APLICACIÓN DEL ARTÍCULO 2.5 DEL T-MEC.</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RT</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G/C</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PREVALIDACIÓN.</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PRV</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p>
        </w:tc>
      </w:tr>
      <w:tr w:rsidR="00650B9B" w:rsidRPr="00650B9B" w:rsidTr="00650B9B">
        <w:trPr>
          <w:trHeight w:val="844"/>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CONTRIBUCIONES POR APLICACIÓN DE LOS ARTÍCULOS 14 DEL ANEXO III DE LA DECISIÓN, 15 DEL ANEXO I DEL TLCAELC Y DEL ACC.</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EUR</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P/C</w:t>
            </w:r>
          </w:p>
        </w:tc>
      </w:tr>
      <w:tr w:rsidR="00650B9B" w:rsidRPr="00650B9B" w:rsidTr="00650B9B">
        <w:trPr>
          <w:trHeight w:val="596"/>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17</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RECARGOS POR APLICACIÓN DE LOS ARTÍCULOS 14 DEL ANEXO III DE LA DECISIÓN, 15 DEL ANEXO I DEL TLCAELC Y DEL ACC.</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REU</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G/C</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20</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MEDIDA DE TRANSICIÓN.</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MT</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GASOLINA, ARTÍCULO 2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23</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IVA.- PREVALIDACIÓN ARTÍCULO 16-A DE LA LEY ADUANERA.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IVA/PRV</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p>
        </w:tc>
      </w:tr>
      <w:tr w:rsidR="00650B9B" w:rsidRPr="00650B9B" w:rsidTr="00650B9B">
        <w:trPr>
          <w:trHeight w:val="596"/>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24</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IEPS.- ALCOHOL, ALCOHOL DESNATURALIZADO Y MIELES INSCRISTALIZABLES ARTÍCULO 2, I, B) DE LA LEY DEL </w:t>
            </w:r>
            <w:r w:rsidRPr="00650B9B">
              <w:rPr>
                <w:rFonts w:ascii="Arial" w:eastAsia="Times New Roman" w:hAnsi="Arial" w:cs="Arial"/>
                <w:color w:val="000000"/>
                <w:sz w:val="16"/>
                <w:szCs w:val="16"/>
                <w:lang w:eastAsia="es-MX"/>
              </w:rPr>
              <w:lastRenderedPageBreak/>
              <w:t>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2IB</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596"/>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25</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 BEBIDAS ALCOHÓLICAS ARTÍCULO 2, I, A)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2IA2</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8"/>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26</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 CERVEZA ARTÍCULO 2, I, A)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2IA1</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27</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TABACOS LABRADOS ARTÍCULO 2, I, C)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2IC</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58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28</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 BEBIDAS ENERGETIZANTES, ARTÍCULO 2, I, F)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2IF</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58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29</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BEBIDAS SABORIZADAS ARTÍCULO 2, I, G)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2IG</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58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30</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ALIMENTOS NO BÁSICOS CON ALTA DENSIDAD CALÓRICA ARTÍCULO 2, I, J)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2IJ</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31</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 PLAGUICIDAS ARTÍCULO 2, I, I)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2II</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58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32</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IMPORTACIÓN DE COMBUSTIBLES FÓSILES DISTINTOS A GASOLINA Y DIÉSEL.</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ICF</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33</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DIÉSEL, ARTÍCULO 2 DE LA LEY DEL IEPS.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IEPSDIE</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34</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IMPORTACIÓN DE COMBUSTIBLES NO FÓSILES.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ICNF</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40"/>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35</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IEPS.- OTROS.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LIEPS</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w:t>
            </w:r>
          </w:p>
        </w:tc>
      </w:tr>
      <w:tr w:rsidR="00650B9B" w:rsidRPr="00650B9B" w:rsidTr="00650B9B">
        <w:trPr>
          <w:trHeight w:val="355"/>
        </w:trPr>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50</w:t>
            </w:r>
          </w:p>
        </w:tc>
        <w:tc>
          <w:tcPr>
            <w:tcW w:w="5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DIFERENCIA A FAVOR DEL CONTRIBUYENTE.</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DFC</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w:t>
            </w:r>
          </w:p>
        </w:tc>
      </w:tr>
    </w:tbl>
    <w:p w:rsidR="00650B9B" w:rsidRPr="00650B9B" w:rsidRDefault="00650B9B" w:rsidP="00650B9B">
      <w:pPr>
        <w:shd w:val="clear" w:color="auto" w:fill="FFFFFF"/>
        <w:spacing w:after="100" w:line="240" w:lineRule="auto"/>
        <w:ind w:hanging="70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NOTA:</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lang w:eastAsia="es-MX"/>
        </w:rPr>
        <w:t>*</w:t>
      </w:r>
      <w:r w:rsidRPr="00650B9B">
        <w:rPr>
          <w:rFonts w:ascii="Arial" w:eastAsia="Times New Roman" w:hAnsi="Arial" w:cs="Arial"/>
          <w:color w:val="2F2F2F"/>
          <w:sz w:val="16"/>
          <w:szCs w:val="16"/>
          <w:lang w:eastAsia="es-MX"/>
        </w:rPr>
        <w:t> LAS CLAVES "G" Y "P" SON PARA INDICAR SI SE TRATA DE UN IDENTIFICADOR A NIVEL GLOBAL (PEDIMENTO) O A NIVEL PARTIDA.</w:t>
      </w:r>
    </w:p>
    <w:p w:rsidR="00650B9B" w:rsidRPr="00650B9B" w:rsidRDefault="00650B9B" w:rsidP="00650B9B">
      <w:pPr>
        <w:shd w:val="clear" w:color="auto" w:fill="FFFFFF"/>
        <w:spacing w:after="100" w:line="240" w:lineRule="auto"/>
        <w:ind w:hanging="70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LA CLAVE "C", CORRESPONDE A LAS CONTRIBUCIONES, CUOTAS COMPENSATORIAS, GRAVÁMENES Y DERECHOS QUE PUEDEN SER DECLARADOS EN EL PEDIMENTO COMPLEMENTARIO PARA LA DETERMINACIÓN Y PAGO DE CONTRIBUCIONES POR LA APLICACIÓN DEL ARTÍCULO 2.5 DEL T-MEC.</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13</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FORMAS DE PAGO</w:t>
      </w:r>
    </w:p>
    <w:tbl>
      <w:tblPr>
        <w:tblW w:w="0" w:type="auto"/>
        <w:tblCellMar>
          <w:top w:w="15" w:type="dxa"/>
          <w:left w:w="15" w:type="dxa"/>
          <w:bottom w:w="15" w:type="dxa"/>
          <w:right w:w="15" w:type="dxa"/>
        </w:tblCellMar>
        <w:tblLook w:val="04A0" w:firstRow="1" w:lastRow="0" w:firstColumn="1" w:lastColumn="0" w:noHBand="0" w:noVBand="1"/>
      </w:tblPr>
      <w:tblGrid>
        <w:gridCol w:w="947"/>
        <w:gridCol w:w="8035"/>
      </w:tblGrid>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EFECTIVO.</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FIANZA.</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DEPÓSITO EN CUENTA ADUANERA.</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TEMPORAL NO SUJETA A IMPUESTOS.</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PENDIENTE DE PAGO.</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CARGO A PARTIDA PRESUPUESTAL GOBIERNO FEDERAL.</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FRANQUICIA.</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EXENTO DE PAGO.</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COMPENSACIÓN.</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PAGO YA EFECTUADO.</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CONDONACIONES.</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15</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CUENTAS ADUANERAS DE GARANTÍA POR PRECIOS ESTIMADOS.</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16</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ACREDITAMIENTO.</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18</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ESTÍMULO FISCAL.</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19</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OTROS MEDIOS DE GARANTÍA.</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21</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CRÉDITO EN IVA E IEPS.</w:t>
            </w:r>
          </w:p>
        </w:tc>
      </w:tr>
      <w:tr w:rsidR="00650B9B" w:rsidRPr="00650B9B" w:rsidTr="00650B9B">
        <w:trPr>
          <w:trHeight w:val="340"/>
        </w:trPr>
        <w:tc>
          <w:tcPr>
            <w:tcW w:w="94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22</w:t>
            </w:r>
          </w:p>
        </w:tc>
        <w:tc>
          <w:tcPr>
            <w:tcW w:w="8037" w:type="dxa"/>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GARANTÍA EN IVA E IEPS.</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14</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TÉRMINOS DE FACTURACIÓN</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u w:val="single"/>
          <w:lang w:eastAsia="es-MX"/>
        </w:rPr>
        <w:t>"C" TRANSPORTE PRINCIPAL PAGADO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CFR</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COSTE Y FLETE (PUERTO DE DESTINO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CIF</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COSTE, SEGURO Y FLETE (PUERTO DE DESTINO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CPT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TRANSPORTE PAGADO HASTA (EL LUGAR DE DESTINO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CIP</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TRANSPORTE Y SEGURO PAGADOS HASTA (LUGAR DE DESTINO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2</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u w:val="single"/>
          <w:lang w:eastAsia="es-MX"/>
        </w:rPr>
        <w:t>"D" LLEGADA</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DAP</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ENTREGADA EN LUGAR.</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DDP</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ENTREGADA DERECHOS PAGADOS (LUGAR DE DESTINO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DPU</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ENTREGADA Y DESCARGADA EN EL LUGAR ACORDADO.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3</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u w:val="single"/>
          <w:lang w:eastAsia="es-MX"/>
        </w:rPr>
        <w:t>"E" SALIDA</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EXW</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EN FABRICA (LUGAR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4</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u w:val="single"/>
          <w:lang w:eastAsia="es-MX"/>
        </w:rPr>
        <w:t>"F" TRANSPORTE PRINCIPAL NO PAGADO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FCA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FRANCO TRANSPORTISTA (LUGAR DESIGNADO).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FAS</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FRANCO AL COSTADO DEL BUQUE (PUERTO DE CARGA CONVENIDO).</w:t>
      </w:r>
    </w:p>
    <w:p w:rsidR="00650B9B" w:rsidRPr="00650B9B" w:rsidRDefault="00650B9B" w:rsidP="00650B9B">
      <w:pPr>
        <w:shd w:val="clear" w:color="auto" w:fill="FFFFFF"/>
        <w:spacing w:after="84" w:line="240" w:lineRule="auto"/>
        <w:ind w:hanging="432"/>
        <w:jc w:val="both"/>
        <w:rPr>
          <w:rFonts w:ascii="Arial" w:eastAsia="Times New Roman" w:hAnsi="Arial" w:cs="Arial"/>
          <w:color w:val="2F2F2F"/>
          <w:sz w:val="16"/>
          <w:szCs w:val="16"/>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FOB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FRANCO A BORDO (PUERTO DE CARGA CONVENIDO).</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15</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DESTINOS DE</w:t>
      </w:r>
      <w:r w:rsidRPr="00650B9B">
        <w:rPr>
          <w:rFonts w:ascii="Arial" w:eastAsia="Times New Roman" w:hAnsi="Arial" w:cs="Arial"/>
          <w:color w:val="2F2F2F"/>
          <w:sz w:val="18"/>
          <w:szCs w:val="18"/>
          <w:lang w:eastAsia="es-MX"/>
        </w:rPr>
        <w:t> </w:t>
      </w:r>
      <w:r w:rsidRPr="00650B9B">
        <w:rPr>
          <w:rFonts w:ascii="Arial" w:eastAsia="Times New Roman" w:hAnsi="Arial" w:cs="Arial"/>
          <w:b/>
          <w:bCs/>
          <w:color w:val="2F2F2F"/>
          <w:sz w:val="18"/>
          <w:szCs w:val="18"/>
          <w:lang w:eastAsia="es-MX"/>
        </w:rPr>
        <w:t>MERCANCÍA</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CLAVE</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lang w:eastAsia="es-MX"/>
        </w:rPr>
        <w:t>DESCRIPCIÓN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ESTADO DE BAJA CALIFORNIA Y PARCIAL DE SONORA.</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ESTADO DE BAJA CALIFORNIA SUR.</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ESTADO DE QUINTANA ROO.</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5</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MUNICIPIO DE SALINA CRUZ, OAX.</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6</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MUNICIPIO DE CANANEA, SON.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7</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FRANJA FRONTERIZA NORTE.</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8</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FRANJA FRONTERIZA SUR, COLINDANTE CON GUATEMALA.</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9</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INTERIOR DEL PAÍS.</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10</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MUNICIPIO DE CABORCA, SON.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11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REGIÓN FRONTERIZA DE CHETUMAL, EN LA LOCALIDAD DE CHETUMAL, EN EL MUNICIPIO DE OTHÓN P. BLANCO, QUINTANA ROO.</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16</w:t>
      </w:r>
    </w:p>
    <w:p w:rsidR="00650B9B" w:rsidRPr="00650B9B" w:rsidRDefault="00650B9B" w:rsidP="00650B9B">
      <w:pPr>
        <w:shd w:val="clear" w:color="auto" w:fill="FFFFFF"/>
        <w:spacing w:after="84"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REGÍMENES</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CLAVE</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6"/>
          <w:szCs w:val="16"/>
          <w:lang w:eastAsia="es-MX"/>
        </w:rPr>
        <w:t>DESCRIPCIÓN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lastRenderedPageBreak/>
        <w:t>IMD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DEFINITIVO DE IMPORTACIÓN.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EXD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DEFINITIVO DE EXPORTACIÓN.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ITR</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TEMPORALES DE IMPORTACIÓN PARA RETORNAR AL EXTRANJERO EN EL MISMO ESTADO.</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ITE</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TEMPORALES DE IMPORTACIÓN PARA ELABORACIÓN, TRANSFORMACIÓN O REPARACIÓN PARA EMPRESAS CON PROGRAMA IMMEX.</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ETR</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TEMPORALES DE EXPORTACIÓN PARA RETORNAR AL PAÍS EN EL MISMO ESTADO.</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ETE</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TEMPORALES DE EXPORTACIÓN PARA ELABORACIÓN, TRANSFORMACIÓN O REPARACIÓN.</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DFI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DEPÓSITO FISCAL.</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RFE</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ELABORACIÓN, TRANSFORMACIÓN O REPARACIÓN EN RECINTO FISCALIZADO.</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TRA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TRÁNSITOS.</w:t>
      </w:r>
    </w:p>
    <w:p w:rsidR="00650B9B" w:rsidRPr="00650B9B" w:rsidRDefault="00650B9B" w:rsidP="00650B9B">
      <w:pPr>
        <w:shd w:val="clear" w:color="auto" w:fill="FFFFFF"/>
        <w:spacing w:after="84" w:line="240" w:lineRule="auto"/>
        <w:ind w:hanging="1152"/>
        <w:jc w:val="both"/>
        <w:rPr>
          <w:rFonts w:ascii="Arial" w:eastAsia="Times New Roman" w:hAnsi="Arial" w:cs="Arial"/>
          <w:color w:val="2F2F2F"/>
          <w:sz w:val="16"/>
          <w:szCs w:val="16"/>
          <w:lang w:eastAsia="es-MX"/>
        </w:rPr>
      </w:pPr>
      <w:r w:rsidRPr="00650B9B">
        <w:rPr>
          <w:rFonts w:ascii="Arial" w:eastAsia="Times New Roman" w:hAnsi="Arial" w:cs="Arial"/>
          <w:color w:val="2F2F2F"/>
          <w:sz w:val="16"/>
          <w:szCs w:val="16"/>
          <w:lang w:eastAsia="es-MX"/>
        </w:rPr>
        <w:t>RFS</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6"/>
          <w:szCs w:val="16"/>
          <w:lang w:eastAsia="es-MX"/>
        </w:rPr>
        <w:t>RECINTO FISCALIZADO ESTRATÉGICO.</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17</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CÓDIGO DE BARRAS, PEDIMENTOS, PARTES II Y COPIA SIMPLE, CONSOLIDADOS</w:t>
      </w:r>
    </w:p>
    <w:tbl>
      <w:tblPr>
        <w:tblW w:w="0" w:type="auto"/>
        <w:tblCellMar>
          <w:top w:w="15" w:type="dxa"/>
          <w:left w:w="15" w:type="dxa"/>
          <w:bottom w:w="15" w:type="dxa"/>
          <w:right w:w="15" w:type="dxa"/>
        </w:tblCellMar>
        <w:tblLook w:val="04A0" w:firstRow="1" w:lastRow="0" w:firstColumn="1" w:lastColumn="0" w:noHBand="0" w:noVBand="1"/>
      </w:tblPr>
      <w:tblGrid>
        <w:gridCol w:w="313"/>
        <w:gridCol w:w="1666"/>
        <w:gridCol w:w="1289"/>
        <w:gridCol w:w="1373"/>
        <w:gridCol w:w="1289"/>
        <w:gridCol w:w="1666"/>
        <w:gridCol w:w="444"/>
        <w:gridCol w:w="942"/>
      </w:tblGrid>
      <w:tr w:rsidR="00650B9B" w:rsidRPr="00650B9B" w:rsidTr="00650B9B">
        <w:trPr>
          <w:trHeight w:val="1395"/>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CAMP</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NORMALES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PARTES II</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COPIA SIMPLE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CFDI 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DOCUMENTOS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EQUIVALENTES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CONSOLIDADOS</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RELACIÓN DE CFDI</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O DOCUMENTOS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EQUIVALENTES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PEDIMENTOS</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CONSOLIDADOS</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LONGITUD</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FORMATO</w:t>
            </w:r>
          </w:p>
        </w:tc>
      </w:tr>
      <w:tr w:rsidR="00650B9B" w:rsidRPr="00650B9B" w:rsidTr="00650B9B">
        <w:trPr>
          <w:trHeight w:val="1892"/>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AGENTE ADUANAL, AGENCIA ADUANAL O APODERADO ADUANAL.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AGENTE ADUANAL, AGENCIA ADUANAL O APODERADO ADUANAL.</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AGENTE ADUANAL, AGENCIA ADUANAL O APODERADO ADUANAL.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AGENTE ADUANAL, AGENCIA ADUANAL O APODERADO ADUANAL.</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AGENTE ADUANAL, AGENCIA ADUANAL O APODERADO ADUANAL.</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1124"/>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PEDIMENTO.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PEDIMENTO.</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PEDIMENTO.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PEDIMENTO.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DE PEDIMENTO.</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2248"/>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 PEDIMENTO.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 DE ESTE ANEXO.</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 DE ESTE ANEXO.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 DE ESTE ANEXO.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CLAVE DEL RECINTO FISCALIZADO, CONFORME AL APÉNDICE 6 DE ESTE ANEXO.</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ALFANUMÉRICO.</w:t>
            </w:r>
          </w:p>
        </w:tc>
      </w:tr>
      <w:tr w:rsidR="00650B9B" w:rsidRPr="00650B9B" w:rsidTr="00650B9B">
        <w:trPr>
          <w:trHeight w:val="2404"/>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4</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proofErr w:type="gramStart"/>
            <w:r w:rsidRPr="00650B9B">
              <w:rPr>
                <w:rFonts w:ascii="Arial" w:eastAsia="Times New Roman" w:hAnsi="Arial" w:cs="Arial"/>
                <w:color w:val="000000"/>
                <w:sz w:val="16"/>
                <w:szCs w:val="16"/>
                <w:lang w:eastAsia="es-MX"/>
              </w:rPr>
              <w:t>REGISTRO</w:t>
            </w:r>
            <w:proofErr w:type="gramEnd"/>
            <w:r w:rsidRPr="00650B9B">
              <w:rPr>
                <w:rFonts w:ascii="Arial" w:eastAsia="Times New Roman" w:hAnsi="Arial" w:cs="Arial"/>
                <w:color w:val="000000"/>
                <w:sz w:val="16"/>
                <w:szCs w:val="16"/>
                <w:lang w:eastAsia="es-MX"/>
              </w:rPr>
              <w:t xml:space="preserve"> FEDERAL DE CONTRIBUYENTES.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RFC.</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ACUSE DE VALOR EMITIDO POR VENTANILLA DIGITAL.</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ACUSE DE VALOR DE LA RELACIÓN DE CFDI O DOCUMENTOS EQUIVALENTES EMITIDO POR VENTANILLA DIGITAL.</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ALFANUMÉRICO.</w:t>
            </w:r>
          </w:p>
        </w:tc>
      </w:tr>
      <w:tr w:rsidR="00650B9B" w:rsidRPr="00650B9B" w:rsidTr="00650B9B">
        <w:trPr>
          <w:trHeight w:val="3280"/>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AL TERCER PÁRRAFO DE LA REGLA 2.3.8., DECLARAR EL NUMERO DEL CONTENEDOR QUE CONTIENE LAS MERCANCIAS.</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AL TERCER PÁRRAFO DE LA REGLA 2.3.8., DECLARAR EL NUMERO DEL CONTENEDOR QUE CONTIENE LAS MERCANCIAS.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AL TERCER PÁRRAFO DE LA REGLA 2.3.8., DECLARAR EL NUMERO DEL CONTENEDOR QUE CONTIENE LAS MERCANCIAS.</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AL TERCER PÁRRAFO DE LA REGLA 2.3.8., DECLARAR EL NUMERO DEL CONTENEDOR QUE CONTIENE LAS MERCANCIAS.</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ALFANUMÉRICO.</w:t>
            </w:r>
          </w:p>
        </w:tc>
      </w:tr>
      <w:tr w:rsidR="00650B9B" w:rsidRPr="00650B9B" w:rsidTr="00650B9B">
        <w:trPr>
          <w:trHeight w:val="2520"/>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 LA REGLA 1.9.11., DECLARAR EL NÚMERO DE IDENTIFICACIÓN DEL EQUIPO FERROVIARIO O NÚMERO DE CONTENEDOR.</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CONFORME A LA REGLA 1.9.11., DECLARAR EL NÚMERO DE IDENTIFICACIÓN DEL EQUIPO FERROVIARIO O NÚMERO DE CONTENEDOR.</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200"/>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DE RECIBO GENERADO POR EL VALIDADOR.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DE RECIBO GENERADO POR EL VALIDADOR.</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DE RECIBO GENERADO POR EL VALIDADOR.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DE RECIBO GENERADO POR EL VALIDADOR.</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ACUSE DE RECIBO GENERADO POR EL VALIDADOR.</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ALFANUMÉRICO.</w:t>
            </w:r>
          </w:p>
        </w:tc>
      </w:tr>
      <w:tr w:rsidR="00650B9B" w:rsidRPr="00650B9B" w:rsidTr="00650B9B">
        <w:trPr>
          <w:trHeight w:val="6075"/>
        </w:trPr>
        <w:tc>
          <w:tcPr>
            <w:tcW w:w="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7</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DE MERCANCÍA EN UNIDADES DE COMERCIALIZACIÓN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LAS DIVERSAS FRACCIONES ARANCELARIAS TENGAN DIFERENTE UNIDAD DE COMERCIALIZACIÓN, DEBERÁ REALIZARSE LA SUMA DE LAS CANTIDADES SIN CONSIDERAR LAS UNIDADES Y REPORTAR LA SUMA EN TAL CAMPO.</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EN CASO DE PEDIMENTO COMPLEMENTARIO DECLARAR EN CERO.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DE MERCANCÍA EN UNIDADES DE COMERCIALIZACIÓN AMPARADA POR LA PARTE II.</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DE MERCANCÍA EN UNIDADES TIGIE AMPARADA POR LA COPIA SIMPLE.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LA CANTIDAD DE MERCANCÍA EN UNIDADES DE COMERCIALIZACIÓN AMPARADA EN LA REMESA.</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CANTIDAD DE MERCANCÍA EN UNIDADES DE COMERCIALIZACIÓN</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CUANDO LAS DIVERSAS FRACCIONES ARANCELARIAS TENGAN DIFERENTE UNIDAD DE COMERCIALIZACIÓN, DEBERÁ REALIZARSE LA SUMA DE LAS CANTIDADES SIN CONSIDERAR LAS UNIDADES Y REPORTAR LA SUMA EN TAL CAMPO.</w:t>
            </w:r>
          </w:p>
        </w:tc>
        <w:tc>
          <w:tcPr>
            <w:tcW w:w="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15</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 ENTEROS, PUNTO DECIMAL, 3 DECIMALES.</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3"/>
        <w:gridCol w:w="951"/>
        <w:gridCol w:w="1681"/>
        <w:gridCol w:w="1798"/>
        <w:gridCol w:w="1798"/>
        <w:gridCol w:w="1829"/>
        <w:gridCol w:w="213"/>
        <w:gridCol w:w="499"/>
      </w:tblGrid>
      <w:tr w:rsidR="00650B9B" w:rsidRPr="00650B9B" w:rsidTr="00650B9B">
        <w:trPr>
          <w:trHeight w:val="3163"/>
        </w:trPr>
        <w:tc>
          <w:tcPr>
            <w:tcW w:w="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DEL PEDIMENTO PAGADO EN EFECTIVO.</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EN DÓLARES DEL CFDI O DOCUMENTO EQUIVALENTE.</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VALOR EN DÓLARES DEL TOTAL DE CFDI O DOCUMENTOS EQUIVALENTES AMPARADOS EN LA RELACIÓN DE CFDI O DOCUMENTOS EQUIVALENTES.</w:t>
            </w:r>
          </w:p>
        </w:tc>
        <w:tc>
          <w:tcPr>
            <w:tcW w:w="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4010"/>
        </w:trPr>
        <w:tc>
          <w:tcPr>
            <w:tcW w:w="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9</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TOTAL DEL PEDIMENTO PAGADO EN FORMA DIFERENTE A EFECTIVO.</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 DECLARAR EL TOTAL DE DOCUMENTOS DE TRANSPORTE.</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 DECLARAR EL TOTAL DE DOCUMENTOS DE TRANSPORTE AMPARADAS POR LA COPIA SIMPLE.</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 DECLARAR EL TOTAL DE DOCUMENTOS DE TRANSPORTE AMPARADAS POR LA REMESA.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 DECLARAR EL TOTAL DE DOCUMENTOS DE TRANSPORTE AMPARADAS POR LA REMESA.</w:t>
            </w:r>
          </w:p>
        </w:tc>
        <w:tc>
          <w:tcPr>
            <w:tcW w:w="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3580"/>
        </w:trPr>
        <w:tc>
          <w:tcPr>
            <w:tcW w:w="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 DERECHO DE TRÁMITE ADUANERO.</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DEBERÁA DECLARAR EL NÚUMERO DEL DOCUMENTO DE TRANSPORTE.</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DEBERÁA DECLARAR EL NÚUMERO DEL DOCUMENTO DE TRANSPORTE.</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DEBERÁA DECLARAR EL NÚUMERO DEL DOCUMENTO DE TRANSPORTE.</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1.9.11., SE DEBERÁA DECLARAR EL NÚUMERO DEL DOCUMENTO DE TRANSPORTE.</w:t>
            </w:r>
          </w:p>
        </w:tc>
        <w:tc>
          <w:tcPr>
            <w:tcW w:w="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13</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2960"/>
        </w:trPr>
        <w:tc>
          <w:tcPr>
            <w:tcW w:w="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QUE EL AGENTE ADUANAL O LA AGENCIA ADUANAL ASIGNE A LA PARTE II.</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QUE EL AGENTE ADUANAL O LA AGENCIA ADUANAL ASIGNE A LA COPIA SIMPLE.</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QUE EL AGENTE ADUANAL O LA AGENCIA ADUANAL ASIGNE A LA REMESA DEL PEDIMENTO CONSOLIDADO.</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CONSECUTIVO QUE EL AGENTE ADUANAL O LA AGENCIA ADUANAL ASIGNE A LA REMESA DEL PEDIMENTO CONSOLIDADO.</w:t>
            </w:r>
          </w:p>
        </w:tc>
        <w:tc>
          <w:tcPr>
            <w:tcW w:w="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4</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NUMÉRICO.</w:t>
            </w:r>
          </w:p>
        </w:tc>
      </w:tr>
      <w:tr w:rsidR="00650B9B" w:rsidRPr="00650B9B" w:rsidTr="00650B9B">
        <w:trPr>
          <w:trHeight w:val="3495"/>
        </w:trPr>
        <w:tc>
          <w:tcPr>
            <w:tcW w:w="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12</w:t>
            </w:r>
          </w:p>
        </w:tc>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3.1.40., DECLARAR: 3.</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DE LA REGLA 3.1.21., FRACCIÓN II, INCISO d), DECLARAR EL PESO BRUTO DE LA MERCANCÍA AMPARADA POR LA COPIA SIMPLE.</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PARA OPERACIONES AL AMPARO DE LA REGLA 3.1.40., DECLARAR: 3.</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LLENAR CON 0.</w:t>
            </w:r>
          </w:p>
        </w:tc>
        <w:tc>
          <w:tcPr>
            <w:tcW w:w="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DESPUES DE CADA CAMPO, INCLUYENDO EL ÚLTIMO, SE DEBEN PRESENTAR LOS CARACTERES DE CONTROL "CARRIAGE RETURN" Y "LINE FEED".</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18</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TIPOS DE TASAS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CLAVE</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PORCENTUAL.</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ESPECÍFICO.</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CUOTA MÍNIMA (DTA).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4</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CUOTA FIJA.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5</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TASA DE DESCUENTO SOBRE AD VALOREM.</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6</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FACTOR DE APLICACIÓN SOBRE TIGIE.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7</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AL MILLAR (DTA).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8</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TASA DE DESCUENTO SOBRE EL ARANCEL ESPECÍFICO.</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9</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TASA ESPECÍFICA SOBRE PRECIOS DE REFERENCIA.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10</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TASA ESPECÍFICA SOBRE PRECIOS DE REFERENCIA CON UM.</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19</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CLASIFICACIÓN DE LAS SUSTANCIAS PELIGROSAS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Considerando sus características, las sustancias peligrosas se clasifican en: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CLASE</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DENOMINACIÓN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Explosivos.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Gases comprimidos, refrigerados, licuados o disueltos a presión.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Líquidos inflamables.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4</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Sólidos inflamables.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5</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Oxidantes y peróxidos orgánicos.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6</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Tóxicos agudos (venenos) y agentes infecciosos.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7</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Radiactivos.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8</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Corrosivos.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9</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Varios.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Los explosivos o Clase 1 comprende:</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lastRenderedPageBreak/>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EXPLOSIVAS: Son sustancias o mezcla de sustancias sólidas o líquidas que de manera espontánea o por reacción química, pueden desprender gases a una temperatura, presión y velocidad tales que causen daños en los alrededores.</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 xml:space="preserve">SUSTANCIAS PIROTÉCNICAS: Son sustancias o mezcla de sustancias destinadas a producir un efecto calorífico, luminoso, sonoro, gaseoso o fumígeno o una combinación de los mismos, como consecuencia de reacciones químicas exotérmicas </w:t>
      </w:r>
      <w:proofErr w:type="spellStart"/>
      <w:r w:rsidRPr="00650B9B">
        <w:rPr>
          <w:rFonts w:ascii="Arial" w:eastAsia="Times New Roman" w:hAnsi="Arial" w:cs="Arial"/>
          <w:color w:val="2F2F2F"/>
          <w:sz w:val="18"/>
          <w:szCs w:val="18"/>
          <w:lang w:eastAsia="es-MX"/>
        </w:rPr>
        <w:t>autosostenidas</w:t>
      </w:r>
      <w:proofErr w:type="spellEnd"/>
      <w:r w:rsidRPr="00650B9B">
        <w:rPr>
          <w:rFonts w:ascii="Arial" w:eastAsia="Times New Roman" w:hAnsi="Arial" w:cs="Arial"/>
          <w:color w:val="2F2F2F"/>
          <w:sz w:val="18"/>
          <w:szCs w:val="18"/>
          <w:lang w:eastAsia="es-MX"/>
        </w:rPr>
        <w:t xml:space="preserve"> no detonantes.</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OBJETOS EXPLOSIVOS: Son objetos que contienen una o varias sustancias explosivas.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Dependiendo el tipo de riesgo la Clase 1 comprende 6 divisiones que son: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DIVISIÓN</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 DE LAS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y objetos que representan un riesgo de explosión de la totalidad de la masa, es decir que la explosión se extiende de manera prácticamente instantánea a casi toda la carga.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y objetos que representan un riesgo de proyección, pero no un riesgo de explosión de la totalidad de la masa.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y objetos que representan un riesgo de incendio y de que se produzcan pequeños efectos de onda expansiva, de proyección o ambos, pero no riesgo de explosión de la totalidad de la masa.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Se incluyen en esta división las sustancias y objetos siguientes:</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Aquellos cuya combustión da lugar a una radiación térmica considerable.</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Aquellos que arden sucesivamente con pequeños efectos de onda expansiva, de proyección, o ambos.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1.4</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y objetos que no representan un riesgo considerable.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1.5</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muy poco sensibles que presentan un riesgo de explosión de la totalidad de la masa, pero que es muy improbable su iniciación o transición de incendio o detonación bajo condiciones normales de transporte.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1.6</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Objetos extremadamente insensibles que no presentan un riesgo de explosión a toda la masa, que contienen sólo sustancias extremadamente insensibles a la detonación y muestran una probabilidad muy escasa de iniciación y propagación accidental.</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La Clase 2 que comprende gases comprimidos, refrigerados, licuados o disueltos a presión, son sustancias que:</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xml:space="preserve">I.- A 50º C tienen una presión de vapor mayor de 300 </w:t>
      </w:r>
      <w:proofErr w:type="spellStart"/>
      <w:r w:rsidRPr="00650B9B">
        <w:rPr>
          <w:rFonts w:ascii="Arial" w:eastAsia="Times New Roman" w:hAnsi="Arial" w:cs="Arial"/>
          <w:color w:val="2F2F2F"/>
          <w:sz w:val="18"/>
          <w:szCs w:val="18"/>
          <w:lang w:eastAsia="es-MX"/>
        </w:rPr>
        <w:t>kPa</w:t>
      </w:r>
      <w:proofErr w:type="spellEnd"/>
      <w:r w:rsidRPr="00650B9B">
        <w:rPr>
          <w:rFonts w:ascii="Arial" w:eastAsia="Times New Roman" w:hAnsi="Arial" w:cs="Arial"/>
          <w:color w:val="2F2F2F"/>
          <w:sz w:val="18"/>
          <w:szCs w:val="18"/>
          <w:lang w:eastAsia="es-MX"/>
        </w:rPr>
        <w:t>.</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xml:space="preserve">II.- Son completamente gaseosas a 20ºC a una presión normal de 101.3 </w:t>
      </w:r>
      <w:proofErr w:type="spellStart"/>
      <w:r w:rsidRPr="00650B9B">
        <w:rPr>
          <w:rFonts w:ascii="Arial" w:eastAsia="Times New Roman" w:hAnsi="Arial" w:cs="Arial"/>
          <w:color w:val="2F2F2F"/>
          <w:sz w:val="18"/>
          <w:szCs w:val="18"/>
          <w:lang w:eastAsia="es-MX"/>
        </w:rPr>
        <w:t>kPa</w:t>
      </w:r>
      <w:proofErr w:type="spellEnd"/>
      <w:r w:rsidRPr="00650B9B">
        <w:rPr>
          <w:rFonts w:ascii="Arial" w:eastAsia="Times New Roman" w:hAnsi="Arial" w:cs="Arial"/>
          <w:color w:val="2F2F2F"/>
          <w:sz w:val="18"/>
          <w:szCs w:val="18"/>
          <w:lang w:eastAsia="es-MX"/>
        </w:rPr>
        <w:t>.</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Para las condiciones de transporte las sustancias de Clase 2 se clasifican de acuerdo a su estado físico como:</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 comprimido, aquél que bajo presión es totalmente gaseoso a 20ºC.</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 licuado, el que es parcialmente líquido a 20ºC.</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 licuado refrigerado, el que es parcialmente líquido a causa de su baja temperatura.</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 en solución, aquél que está comprimido y disuelto en un solvente.</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Atendiendo al tipo de riesgo de Clase 2 se divide en: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DIVISIÓN</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 DE LAS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2.1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 xml:space="preserve">Gases inflamables: Sustancia que a 20ºC y a una presión normal de 101.3 </w:t>
      </w:r>
      <w:proofErr w:type="spellStart"/>
      <w:r w:rsidRPr="00650B9B">
        <w:rPr>
          <w:rFonts w:ascii="Arial" w:eastAsia="Times New Roman" w:hAnsi="Arial" w:cs="Arial"/>
          <w:color w:val="2F2F2F"/>
          <w:sz w:val="18"/>
          <w:szCs w:val="18"/>
          <w:lang w:eastAsia="es-MX"/>
        </w:rPr>
        <w:t>kPa</w:t>
      </w:r>
      <w:proofErr w:type="spellEnd"/>
      <w:r w:rsidRPr="00650B9B">
        <w:rPr>
          <w:rFonts w:ascii="Arial" w:eastAsia="Times New Roman" w:hAnsi="Arial" w:cs="Arial"/>
          <w:color w:val="2F2F2F"/>
          <w:sz w:val="18"/>
          <w:szCs w:val="18"/>
          <w:lang w:eastAsia="es-MX"/>
        </w:rPr>
        <w:t>.: Arden cuando se encuentran en una mezcla de 13% o menos por volumen de aire o tienen un rango de inflamabilidad con aire de cuando menos 12% sin importar el límite inferior de inflamabilidad.</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2.2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 xml:space="preserve">Gases no inflamables, no tóxicos: Gases que son transportados a una presión no menor de 280 </w:t>
      </w:r>
      <w:proofErr w:type="spellStart"/>
      <w:r w:rsidRPr="00650B9B">
        <w:rPr>
          <w:rFonts w:ascii="Arial" w:eastAsia="Times New Roman" w:hAnsi="Arial" w:cs="Arial"/>
          <w:color w:val="2F2F2F"/>
          <w:sz w:val="18"/>
          <w:szCs w:val="18"/>
          <w:lang w:eastAsia="es-MX"/>
        </w:rPr>
        <w:t>kPa</w:t>
      </w:r>
      <w:proofErr w:type="spellEnd"/>
      <w:r w:rsidRPr="00650B9B">
        <w:rPr>
          <w:rFonts w:ascii="Arial" w:eastAsia="Times New Roman" w:hAnsi="Arial" w:cs="Arial"/>
          <w:color w:val="2F2F2F"/>
          <w:sz w:val="18"/>
          <w:szCs w:val="18"/>
          <w:lang w:eastAsia="es-MX"/>
        </w:rPr>
        <w:t xml:space="preserve">. </w:t>
      </w:r>
      <w:proofErr w:type="gramStart"/>
      <w:r w:rsidRPr="00650B9B">
        <w:rPr>
          <w:rFonts w:ascii="Arial" w:eastAsia="Times New Roman" w:hAnsi="Arial" w:cs="Arial"/>
          <w:color w:val="2F2F2F"/>
          <w:sz w:val="18"/>
          <w:szCs w:val="18"/>
          <w:lang w:eastAsia="es-MX"/>
        </w:rPr>
        <w:t>a</w:t>
      </w:r>
      <w:proofErr w:type="gramEnd"/>
      <w:r w:rsidRPr="00650B9B">
        <w:rPr>
          <w:rFonts w:ascii="Arial" w:eastAsia="Times New Roman" w:hAnsi="Arial" w:cs="Arial"/>
          <w:color w:val="2F2F2F"/>
          <w:sz w:val="18"/>
          <w:szCs w:val="18"/>
          <w:lang w:eastAsia="es-MX"/>
        </w:rPr>
        <w:t xml:space="preserve"> 20ºC, o como líquidos refrigerados y que: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 Son asfixiantes. Gases que diluyen o reemplazan al oxígeno presente normalmente en la atmósfera; o</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b) Son oxidantes. Gases que pueden, generalmente por ceder oxígeno, causar o contribuir, más que el aire a la combustión de otro material.</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 No caben en los anteriores.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2.3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Gases tóxicos: Gases que: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lastRenderedPageBreak/>
        <w:t>                   </w:t>
      </w:r>
      <w:r w:rsidRPr="00650B9B">
        <w:rPr>
          <w:rFonts w:ascii="Arial" w:eastAsia="Times New Roman" w:hAnsi="Arial" w:cs="Arial"/>
          <w:color w:val="2F2F2F"/>
          <w:sz w:val="18"/>
          <w:szCs w:val="18"/>
          <w:lang w:eastAsia="es-MX"/>
        </w:rPr>
        <w:t>a) Se conoce que son tóxicos o corrosivos para los seres humanos por lo que constituyen un riesgo para la salud; o</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b) Se supone que son tóxicos o corrosivos para los seres humanos porque tienen un CL igual o menor que 5000 Mo/M3 (ppm).</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Nota: Los gases que cumplen los criterios anteriores debido a su corrosividad, deben clasificarse como tóxicos con un riesgo secundario corrosivo.</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3 o líquidos inflamables. Son mezclas o líquidos que contienen sustancias sólidas en solución o suspensión, que despiden vapores inflamables a una temperatura no superior a 60.5ºC en los ensayos en copa cerrada o no superiores a 65.6°C en copa abierta. Las sustancias de esta clase son:</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Líquidos que presentan un punto de ebullición inicial igual o menor de 35ºC.</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Líquidos que presentan un punto de inflamación (en copa cerrada) menor de 23ºC y un punto inicial de ebullición mayor de 35ºC.</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Líquidos que presentan un punto de inflamación (en copa cerrada) mayor o igual a 23ºC, menor o igual de 60.5ºC y un punto inicial de ebullición mayor de 35ºC.</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4, sólidos inflamables, son sustancias que presentan riesgo de combustión espontánea, así como aquellos que en contacto con el agua desprenden gases inflamables.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Atendiendo al tipo de riesgo se dividen en: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DIVISIÓN</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 DE LAS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4.1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Sólidos inflamables. Sustancias sólidas que no están comprendidas entre las clasificadas como explosivas pero que, en virtud de las condiciones que se dan durante el transporte, se inflaman con facilidad o pueden provocar o activar incendios por fricción.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4.2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que presentan un riesgo de combustión espontánea. Sustancias que pueden calentarse espontáneamente en las condiciones normales de transporte o al entrar en contacto con el aire y que entonces puedan inflamarse.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4.3</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que en contacto con el agua desprenden gases inflamables. Sustancias que por reacción con el agua pueden hacerse espontáneamente inflamables o desprender gases inflamables en cantidades peligrosas.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5, oxidantes y peróxidos orgánicos, son sustancias que se definen y dividen tomando en consideración su riesgo en: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DIVISIÓN</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 DE LAS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5.1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Sustancias oxidantes. Sustancias que, sin ser necesariamente combustibles, pueden, generalmente liberar oxígeno, causar o facilitar la combustión de otras.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5.2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Peróxidos orgánicos. Sustancias orgánicas que contienen la estructura bivalente -0-0- y pueden considerarse derivados del peróxido de hidrógeno, en el que uno de los átomos de hidrógeno, o ambos, han sido sustituidos por radicales orgánicos. Los peróxidos son sustancias térmicamente inestables que pueden sufrir una descomposición exotérmica </w:t>
      </w:r>
      <w:proofErr w:type="spellStart"/>
      <w:r w:rsidRPr="00650B9B">
        <w:rPr>
          <w:rFonts w:ascii="Arial" w:eastAsia="Times New Roman" w:hAnsi="Arial" w:cs="Arial"/>
          <w:color w:val="2F2F2F"/>
          <w:sz w:val="18"/>
          <w:szCs w:val="18"/>
          <w:lang w:eastAsia="es-MX"/>
        </w:rPr>
        <w:t>autoacelerada</w:t>
      </w:r>
      <w:proofErr w:type="spellEnd"/>
      <w:r w:rsidRPr="00650B9B">
        <w:rPr>
          <w:rFonts w:ascii="Arial" w:eastAsia="Times New Roman" w:hAnsi="Arial" w:cs="Arial"/>
          <w:color w:val="2F2F2F"/>
          <w:sz w:val="18"/>
          <w:szCs w:val="18"/>
          <w:lang w:eastAsia="es-MX"/>
        </w:rPr>
        <w:t>. Además, pueden tener una o varias de las propiedades siguientes: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 Ser susceptibles de una descomposición explosiva;</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b) Arder rápidamente;</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 Ser sensibles a los impactos o a la fricción;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 Reaccionar peligrosamente al entrar en contacto con otras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 Causar daños a la vista.</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6, tóxicos agudos (venenos) y agentes infecciosos, son sustancias que se definen y dividen, tomando en consideración su riesgo en:</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DIVISIÓN</w:t>
      </w:r>
      <w:r w:rsidRPr="00650B9B">
        <w:rPr>
          <w:rFonts w:ascii="Arial" w:eastAsia="Times New Roman" w:hAnsi="Arial" w:cs="Arial"/>
          <w:color w:val="2F2F2F"/>
          <w:sz w:val="20"/>
          <w:szCs w:val="20"/>
          <w:lang w:eastAsia="es-MX"/>
        </w:rPr>
        <w:t>      </w:t>
      </w:r>
      <w:r w:rsidRPr="00650B9B">
        <w:rPr>
          <w:rFonts w:ascii="Arial" w:eastAsia="Times New Roman" w:hAnsi="Arial" w:cs="Arial"/>
          <w:b/>
          <w:bCs/>
          <w:color w:val="2F2F2F"/>
          <w:sz w:val="18"/>
          <w:szCs w:val="18"/>
          <w:lang w:eastAsia="es-MX"/>
        </w:rPr>
        <w:t>DESCRIPCIÓN DE LAS SUSTANCIAS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6.1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Tóxicos agudos (venenos): Son aquellas sustancias que pueden causar la muerte, lesiones graves o ser nocivas para la salud humana si se ingieren, inhalan o entran en contacto con la piel.</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Los gases tóxicos (venenos) comprimidos pueden incluirse en la clase "Gases".</w:t>
      </w:r>
    </w:p>
    <w:p w:rsidR="00650B9B" w:rsidRPr="00650B9B" w:rsidRDefault="00650B9B" w:rsidP="00650B9B">
      <w:pPr>
        <w:shd w:val="clear" w:color="auto" w:fill="FFFFFF"/>
        <w:spacing w:after="100" w:line="240" w:lineRule="auto"/>
        <w:ind w:hanging="1152"/>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lastRenderedPageBreak/>
        <w:t>6.2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Agentes infecciosos: Son las que contienen microorganismos viables incluyendo bacterias, virus, parásitos, hongos, o una combinación híbrida o mutante; que son conocidos o se cree que pueden provocar enfermedades en el hombre o los animales.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xml:space="preserve">Clase 7 radiactivos, para los efectos de transporte, son todos los materiales cuya actividad específica es superior a 70 </w:t>
      </w:r>
      <w:proofErr w:type="spellStart"/>
      <w:r w:rsidRPr="00650B9B">
        <w:rPr>
          <w:rFonts w:ascii="Arial" w:eastAsia="Times New Roman" w:hAnsi="Arial" w:cs="Arial"/>
          <w:color w:val="2F2F2F"/>
          <w:sz w:val="18"/>
          <w:szCs w:val="18"/>
          <w:lang w:eastAsia="es-MX"/>
        </w:rPr>
        <w:t>kBq</w:t>
      </w:r>
      <w:proofErr w:type="spellEnd"/>
      <w:r w:rsidRPr="00650B9B">
        <w:rPr>
          <w:rFonts w:ascii="Arial" w:eastAsia="Times New Roman" w:hAnsi="Arial" w:cs="Arial"/>
          <w:color w:val="2F2F2F"/>
          <w:sz w:val="18"/>
          <w:szCs w:val="18"/>
          <w:lang w:eastAsia="es-MX"/>
        </w:rPr>
        <w:t xml:space="preserve">/Kg (2 </w:t>
      </w:r>
      <w:proofErr w:type="spellStart"/>
      <w:r w:rsidRPr="00650B9B">
        <w:rPr>
          <w:rFonts w:ascii="Arial" w:eastAsia="Times New Roman" w:hAnsi="Arial" w:cs="Arial"/>
          <w:color w:val="2F2F2F"/>
          <w:sz w:val="18"/>
          <w:szCs w:val="18"/>
          <w:lang w:eastAsia="es-MX"/>
        </w:rPr>
        <w:t>nCi</w:t>
      </w:r>
      <w:proofErr w:type="spellEnd"/>
      <w:r w:rsidRPr="00650B9B">
        <w:rPr>
          <w:rFonts w:ascii="Arial" w:eastAsia="Times New Roman" w:hAnsi="Arial" w:cs="Arial"/>
          <w:color w:val="2F2F2F"/>
          <w:sz w:val="18"/>
          <w:szCs w:val="18"/>
          <w:lang w:eastAsia="es-MX"/>
        </w:rPr>
        <w:t>/g).</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8 corrosivos, son sustancias líquidas o sólidas que por su acción química causan lesiones graves a los tejidos vivos con los que entra en contacto o que si se produce un escape pueden causar daños e incluso destrucción de otras mercancías o de las unidades en las que son transportadas.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Clase 9 varios, son aquellas sustancias que durante el transporte presentan un riesgo distinto de los correspondientes a las demás clases y que también requieren un manejo especial para su transporte, por representar un riesgo potencial para la salud, el ambiente, la seguridad a los usuarios y la propiedad a terceros.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21</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ADMINISTRADORES Y OPERADORES DE RECINTOS FISCALIZADOS ESTRATÉGICOS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Inmuebles habilitados para introducir mercancías bajo el régimen de recinto fiscalizado estratégico,</w:t>
      </w:r>
      <w:r w:rsidRPr="00650B9B">
        <w:rPr>
          <w:rFonts w:ascii="Arial" w:eastAsia="Times New Roman" w:hAnsi="Arial" w:cs="Arial"/>
          <w:color w:val="2F2F2F"/>
          <w:sz w:val="18"/>
          <w:szCs w:val="18"/>
          <w:lang w:eastAsia="es-MX"/>
        </w:rPr>
        <w:br/>
      </w:r>
      <w:r w:rsidRPr="00650B9B">
        <w:rPr>
          <w:rFonts w:ascii="Arial" w:eastAsia="Times New Roman" w:hAnsi="Arial" w:cs="Arial"/>
          <w:b/>
          <w:bCs/>
          <w:color w:val="2F2F2F"/>
          <w:sz w:val="18"/>
          <w:szCs w:val="18"/>
          <w:lang w:eastAsia="es-MX"/>
        </w:rPr>
        <w:t xml:space="preserve">autorizados en términos de la regla 2.3.2. </w:t>
      </w:r>
      <w:proofErr w:type="gramStart"/>
      <w:r w:rsidRPr="00650B9B">
        <w:rPr>
          <w:rFonts w:ascii="Arial" w:eastAsia="Times New Roman" w:hAnsi="Arial" w:cs="Arial"/>
          <w:b/>
          <w:bCs/>
          <w:color w:val="2F2F2F"/>
          <w:sz w:val="18"/>
          <w:szCs w:val="18"/>
          <w:lang w:eastAsia="es-MX"/>
        </w:rPr>
        <w:t>y</w:t>
      </w:r>
      <w:proofErr w:type="gramEnd"/>
      <w:r w:rsidRPr="00650B9B">
        <w:rPr>
          <w:rFonts w:ascii="Arial" w:eastAsia="Times New Roman" w:hAnsi="Arial" w:cs="Arial"/>
          <w:b/>
          <w:bCs/>
          <w:color w:val="2F2F2F"/>
          <w:sz w:val="18"/>
          <w:szCs w:val="18"/>
          <w:lang w:eastAsia="es-MX"/>
        </w:rPr>
        <w:t xml:space="preserve"> autorizados para destinar mercancías al citado régimen en</w:t>
      </w:r>
      <w:r w:rsidRPr="00650B9B">
        <w:rPr>
          <w:rFonts w:ascii="Arial" w:eastAsia="Times New Roman" w:hAnsi="Arial" w:cs="Arial"/>
          <w:color w:val="2F2F2F"/>
          <w:sz w:val="18"/>
          <w:szCs w:val="18"/>
          <w:lang w:eastAsia="es-MX"/>
        </w:rPr>
        <w:br/>
      </w:r>
      <w:r w:rsidRPr="00650B9B">
        <w:rPr>
          <w:rFonts w:ascii="Arial" w:eastAsia="Times New Roman" w:hAnsi="Arial" w:cs="Arial"/>
          <w:b/>
          <w:bCs/>
          <w:color w:val="2F2F2F"/>
          <w:sz w:val="18"/>
          <w:szCs w:val="18"/>
          <w:lang w:eastAsia="es-MX"/>
        </w:rPr>
        <w:t>términos de la regla 4.8.1.</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COLINDANTES</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34"/>
        <w:gridCol w:w="772"/>
        <w:gridCol w:w="2152"/>
        <w:gridCol w:w="1255"/>
        <w:gridCol w:w="3065"/>
      </w:tblGrid>
      <w:tr w:rsidR="00650B9B" w:rsidRPr="00650B9B" w:rsidTr="00650B9B">
        <w:trPr>
          <w:trHeight w:val="671"/>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ADUANA</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RFE</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ADMINISTRADOR RFE</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OPERADOR</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OPERADOR RFE</w:t>
            </w:r>
          </w:p>
        </w:tc>
      </w:tr>
      <w:tr w:rsidR="00650B9B" w:rsidRPr="00650B9B" w:rsidTr="00650B9B">
        <w:trPr>
          <w:trHeight w:val="656"/>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AGUASCALIENTES</w:t>
            </w:r>
          </w:p>
        </w:tc>
        <w:tc>
          <w:tcPr>
            <w:tcW w:w="8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w:t>
            </w:r>
          </w:p>
        </w:tc>
        <w:tc>
          <w:tcPr>
            <w:tcW w:w="279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RECINTO FISCALIZADO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ESTRATÉGICO DE SAN LUIS, S.A.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DE 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0001</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ABB MÉXICO, S.A. DE C.V.</w:t>
            </w:r>
          </w:p>
        </w:tc>
      </w:tr>
      <w:tr w:rsidR="00650B9B" w:rsidRPr="00650B9B" w:rsidTr="00650B9B">
        <w:trPr>
          <w:trHeight w:val="378"/>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0005</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KONTAR, S.A. DE C.V.</w:t>
            </w:r>
          </w:p>
        </w:tc>
      </w:tr>
      <w:tr w:rsidR="00650B9B" w:rsidRPr="00650B9B" w:rsidTr="00650B9B">
        <w:trPr>
          <w:trHeight w:val="934"/>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0006</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WELLDEX DISTRIBUTION, S.A. DE C.V.</w:t>
            </w:r>
          </w:p>
        </w:tc>
      </w:tr>
      <w:tr w:rsidR="00650B9B" w:rsidRPr="00650B9B" w:rsidTr="00650B9B">
        <w:trPr>
          <w:trHeight w:val="378"/>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0033</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CSL 365, S.A. DE C.V.</w:t>
            </w:r>
          </w:p>
        </w:tc>
      </w:tr>
      <w:tr w:rsidR="00650B9B" w:rsidRPr="00650B9B" w:rsidTr="00650B9B">
        <w:trPr>
          <w:trHeight w:val="65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0032</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NIPPON EXPRESS DE MÉXICO, S.A. DE C.V.</w:t>
            </w:r>
          </w:p>
        </w:tc>
      </w:tr>
      <w:tr w:rsidR="00650B9B" w:rsidRPr="00650B9B" w:rsidTr="00650B9B">
        <w:trPr>
          <w:trHeight w:val="656"/>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JUÁREZ</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037</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GRUPO PROMOTOR SAN</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JERÓNIMO, S. DE R.L. DE 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490"/>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HIDALGO</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FIDEICOMISO PARA LA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HABILITACIÓN Y</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ADMISNISTRACIÓN DEL RECINTO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FISCALIZADO ESTRATÉGICO</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PUERTO CHIAPAS</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0003</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CAFÉS DE ESPECIALIDAD DE CHIAPAS S.A.P.I. DE C.V.</w:t>
            </w:r>
          </w:p>
        </w:tc>
      </w:tr>
      <w:tr w:rsidR="00650B9B" w:rsidRPr="00650B9B" w:rsidTr="00650B9B">
        <w:trPr>
          <w:trHeight w:val="934"/>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INTEGRAL DE ALTAMIRA, S.A.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0007</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J. RAY MCDERMOTT DE MÉXICO, S.A. DE C.V.</w:t>
            </w:r>
          </w:p>
        </w:tc>
      </w:tr>
      <w:tr w:rsidR="00650B9B" w:rsidRPr="00650B9B" w:rsidTr="00650B9B">
        <w:trPr>
          <w:trHeight w:val="1212"/>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006</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PROBCA INDUSTRIAL, S.A.P.I.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0008</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TALLERES INDUSTRIALES STEELGO, S.A. DE C.V.</w:t>
            </w:r>
          </w:p>
        </w:tc>
      </w:tr>
      <w:tr w:rsidR="00650B9B" w:rsidRPr="00650B9B" w:rsidTr="00650B9B">
        <w:trPr>
          <w:trHeight w:val="378"/>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COLOMBIA</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017</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MEX SECURIT, S.A. DE 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934"/>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028</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S.R. ASESORES ADUANALES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NUEVO LAREDO, S.C.</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0025</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COMBO PRODUCTORA, S. DE R.L. DE C.V.</w:t>
            </w:r>
          </w:p>
        </w:tc>
      </w:tr>
      <w:tr w:rsidR="00650B9B" w:rsidRPr="00650B9B" w:rsidTr="00650B9B">
        <w:trPr>
          <w:trHeight w:val="1212"/>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GUANAJUATO</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029</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GTO LOGISTICS CENTER, S.A.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0031</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ESPECIALISTAS EN RECINTOS FISCALIZADOS, S.A.P.I. DE C.V.</w:t>
            </w:r>
          </w:p>
        </w:tc>
      </w:tr>
      <w:tr w:rsidR="00650B9B" w:rsidRPr="00650B9B" w:rsidTr="00650B9B">
        <w:trPr>
          <w:trHeight w:val="949"/>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VERACRUZ</w:t>
            </w:r>
          </w:p>
        </w:tc>
        <w:tc>
          <w:tcPr>
            <w:tcW w:w="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004</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ADMINISTRACIÓN PORTUARIA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INTEGRAL DE VERACRUZ, S.A. DE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color w:val="000000"/>
                <w:sz w:val="16"/>
                <w:szCs w:val="16"/>
                <w:lang w:eastAsia="es-MX"/>
              </w:rPr>
              <w:t>C.V.</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NO COLINDANTES</w:t>
      </w:r>
    </w:p>
    <w:tbl>
      <w:tblPr>
        <w:tblW w:w="0" w:type="auto"/>
        <w:tblCellMar>
          <w:top w:w="15" w:type="dxa"/>
          <w:left w:w="15" w:type="dxa"/>
          <w:bottom w:w="15" w:type="dxa"/>
          <w:right w:w="15" w:type="dxa"/>
        </w:tblCellMar>
        <w:tblLook w:val="04A0" w:firstRow="1" w:lastRow="0" w:firstColumn="1" w:lastColumn="0" w:noHBand="0" w:noVBand="1"/>
      </w:tblPr>
      <w:tblGrid>
        <w:gridCol w:w="1522"/>
        <w:gridCol w:w="658"/>
        <w:gridCol w:w="2846"/>
        <w:gridCol w:w="1022"/>
        <w:gridCol w:w="2930"/>
      </w:tblGrid>
      <w:tr w:rsidR="00650B9B" w:rsidRPr="00650B9B" w:rsidTr="00650B9B">
        <w:trPr>
          <w:trHeight w:val="611"/>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ADUANA</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RFE</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ADMINISTRADOR RFE</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CLAVE</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OPERADOR</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OPERADOR RFE</w:t>
            </w:r>
          </w:p>
        </w:tc>
      </w:tr>
      <w:tr w:rsidR="00650B9B" w:rsidRPr="00650B9B" w:rsidTr="00650B9B">
        <w:trPr>
          <w:trHeight w:val="596"/>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AGUASCALIENTES</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007</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TRANSPARQUE INTERPUERTO,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844"/>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016</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CHRONOS ALMACENAJE,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0013</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OPERADORA CHRONOS, S.A. DE C.V.</w:t>
            </w:r>
          </w:p>
        </w:tc>
      </w:tr>
      <w:tr w:rsidR="00650B9B" w:rsidRPr="00650B9B" w:rsidTr="00650B9B">
        <w:trPr>
          <w:trHeight w:val="59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023</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GOBIERNO DEL ESTADO DE ZACATECAS</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844"/>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033</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RECINTO FISCALIZADO ESTRATÉGICO DE SAN LUIS,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348"/>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034</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TUBESA,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596"/>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ALTAMIRA</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015</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COMERCIALIZADORA SYSEXPORTA,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596"/>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QUERÉTARO</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010</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 INTERIOR QUERÉTARO,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0011</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GRAMOSA LOGISTICS MÉXICO, S.A. DE C.V.</w:t>
            </w:r>
          </w:p>
        </w:tc>
      </w:tr>
      <w:tr w:rsidR="00650B9B" w:rsidRPr="00650B9B" w:rsidTr="00650B9B">
        <w:trPr>
          <w:trHeight w:val="596"/>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CIUDAD JUÁREZ</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012</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FOXTEQ MEXICO DEVELOPER,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092"/>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GUADALAJARA</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024</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INMOBILIARIA ARBRUS, S. DE R.L.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026</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ESPECIALISTAS EN RECINTOS FISCALIZADOS S.A.P.I. DE C.V.</w:t>
            </w:r>
          </w:p>
        </w:tc>
      </w:tr>
      <w:tr w:rsidR="00650B9B" w:rsidRPr="00650B9B" w:rsidTr="00650B9B">
        <w:trPr>
          <w:trHeight w:val="1092"/>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026</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DUBACANO,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035</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ESPECIALISTAS EN RECINTOS FISCALIZADOS, S.A.P.I. DE C.V.</w:t>
            </w:r>
          </w:p>
        </w:tc>
      </w:tr>
      <w:tr w:rsidR="00650B9B" w:rsidRPr="00650B9B" w:rsidTr="00650B9B">
        <w:trPr>
          <w:trHeight w:val="859"/>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GUANAJUATO</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022</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RECINTO ESTRATÉGICO SANTA FÉ,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0029</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CMB BAJIO LOGISTICS, S. DE R.L. DE C.V.</w:t>
            </w:r>
          </w:p>
        </w:tc>
      </w:tr>
    </w:tbl>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p w:rsidR="00650B9B" w:rsidRPr="00650B9B" w:rsidRDefault="00650B9B" w:rsidP="00650B9B">
      <w:pPr>
        <w:shd w:val="clear" w:color="auto" w:fill="FFFFFF"/>
        <w:spacing w:line="240" w:lineRule="auto"/>
        <w:jc w:val="both"/>
        <w:rPr>
          <w:rFonts w:ascii="Times New Roman" w:eastAsia="Times New Roman" w:hAnsi="Times New Roman" w:cs="Times New Roman"/>
          <w:color w:val="2F2F2F"/>
          <w:sz w:val="24"/>
          <w:szCs w:val="24"/>
          <w:lang w:eastAsia="es-MX"/>
        </w:rPr>
      </w:pPr>
      <w:r w:rsidRPr="00650B9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52"/>
        <w:gridCol w:w="464"/>
        <w:gridCol w:w="2580"/>
        <w:gridCol w:w="612"/>
        <w:gridCol w:w="4070"/>
      </w:tblGrid>
      <w:tr w:rsidR="00650B9B" w:rsidRPr="00650B9B" w:rsidTr="00650B9B">
        <w:trPr>
          <w:trHeight w:val="611"/>
        </w:trPr>
        <w:tc>
          <w:tcPr>
            <w:tcW w:w="191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MANZANILLO</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014</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SUKARGA,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0018</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CIMA TERMINAL, S.A. DE C.V.</w:t>
            </w:r>
          </w:p>
        </w:tc>
      </w:tr>
      <w:tr w:rsidR="00650B9B" w:rsidRPr="00650B9B" w:rsidTr="00650B9B">
        <w:trPr>
          <w:trHeight w:val="59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018</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HPYC INMOBILIARIO,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0019</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ACCESSA LOGISTICS, S.A. DE C.V.</w:t>
            </w:r>
          </w:p>
        </w:tc>
      </w:tr>
      <w:tr w:rsidR="00650B9B" w:rsidRPr="00650B9B" w:rsidTr="00650B9B">
        <w:trPr>
          <w:trHeight w:val="1340"/>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030</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OPERADOR LOGÍSTICO INTEGRAL REFEPA,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0027</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OPERADOR RECINTO FISCALIZADO ESTRATÉGICO DEL PACÍFICO, S.A. DE C.V.</w:t>
            </w:r>
          </w:p>
        </w:tc>
      </w:tr>
      <w:tr w:rsidR="00650B9B" w:rsidRPr="00650B9B" w:rsidTr="00650B9B">
        <w:trPr>
          <w:trHeight w:val="844"/>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021</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MÉXICO,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0021</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SSA MÉXICO HOLDINGS, S.A. DE C.V.</w:t>
            </w:r>
          </w:p>
        </w:tc>
      </w:tr>
      <w:tr w:rsidR="00650B9B" w:rsidRPr="00650B9B" w:rsidTr="00650B9B">
        <w:trPr>
          <w:trHeight w:val="59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036</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ALMACENAJES Y MANIOBRAS,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348"/>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MAZATLÁN</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031</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RECINTOS TADASHI,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300"/>
        </w:trPr>
        <w:tc>
          <w:tcPr>
            <w:tcW w:w="191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MEXICALI</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011</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INTERNATIONAL SUPPLY CHAIN SOLUTIONS AND OUTSOURCING, S. DE R.L.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0016</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GLOBAL INTERNATIONAL LOGISTICS AND OUTSOURCING SERVICES, S.A. DE C.V.</w:t>
            </w:r>
          </w:p>
        </w:tc>
      </w:tr>
      <w:tr w:rsidR="00650B9B" w:rsidRPr="00650B9B" w:rsidTr="00650B9B">
        <w:trPr>
          <w:trHeight w:val="1300"/>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020</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INTERNATIONAL SUPPLY CHAIN SOLUTIONS AND OUTSOURCING, S. DE R.L.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0034</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GLOBAL INTERNATIONAL LOGISTICS AND OUTSOURCING SERVICES, S.A. DE C.V.</w:t>
            </w:r>
          </w:p>
        </w:tc>
      </w:tr>
      <w:tr w:rsidR="00650B9B" w:rsidRPr="00650B9B" w:rsidTr="00650B9B">
        <w:trPr>
          <w:trHeight w:val="964"/>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MÉXICO</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019</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ADMERCE,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0022</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CENTRO DE NEGOCIOS Y COMERCIO ENALTAM, S.A. DE C.V.</w:t>
            </w:r>
          </w:p>
        </w:tc>
      </w:tr>
      <w:tr w:rsidR="00650B9B" w:rsidRPr="00650B9B" w:rsidTr="00650B9B">
        <w:trPr>
          <w:trHeight w:val="748"/>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027</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VI LOGÍSTICA Y TEMPERATURA CONTROLADA, S.A.P.I.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0028</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SMARTMEX STORAGE AND DISPATCH, S.A.P.I. DE C.V.</w:t>
            </w:r>
          </w:p>
        </w:tc>
      </w:tr>
      <w:tr w:rsidR="00650B9B" w:rsidRPr="00650B9B" w:rsidTr="00650B9B">
        <w:trPr>
          <w:trHeight w:val="532"/>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032</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CONSORCIO ADUANERO ESMERALDA,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0036</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ATMPACKS, S.A. DE C.V.</w:t>
            </w:r>
          </w:p>
        </w:tc>
      </w:tr>
      <w:tr w:rsidR="00650B9B" w:rsidRPr="00650B9B" w:rsidTr="00650B9B">
        <w:trPr>
          <w:trHeight w:val="532"/>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MONTERREY</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013</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MAXIMUM GRANDEUR,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0020</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DOXMON TRADE, S. DE R.L. DE C.V.</w:t>
            </w:r>
          </w:p>
        </w:tc>
      </w:tr>
      <w:tr w:rsidR="00650B9B" w:rsidRPr="00650B9B" w:rsidTr="00650B9B">
        <w:trPr>
          <w:trHeight w:val="532"/>
        </w:trPr>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PUEBLA</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035</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GRUPO ADUANERO WTC MÉXICO,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r>
      <w:tr w:rsidR="00650B9B" w:rsidRPr="00650B9B" w:rsidTr="00650B9B">
        <w:trPr>
          <w:trHeight w:val="1396"/>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TORREON</w:t>
            </w:r>
          </w:p>
        </w:tc>
        <w:tc>
          <w:tcPr>
            <w:tcW w:w="88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005</w:t>
            </w:r>
          </w:p>
        </w:tc>
        <w:tc>
          <w:tcPr>
            <w:tcW w:w="279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INMOBILIARIA DE LA COMARCA LAGUNERA,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0015</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CENTRAL OPERADORA LOGÍSTICA, ESTRATÉGICA Y FISCALIZADA, S.A. DE C.V.</w:t>
            </w:r>
          </w:p>
        </w:tc>
      </w:tr>
      <w:tr w:rsidR="00650B9B" w:rsidRPr="00650B9B" w:rsidTr="00650B9B">
        <w:trPr>
          <w:trHeight w:val="139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0017</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CENTRAL OPERADORA LOGÍSTICA, ESTRATÉGICA Y FISCALIZADA, S.A. DE C.V.</w:t>
            </w:r>
          </w:p>
        </w:tc>
      </w:tr>
      <w:tr w:rsidR="00650B9B" w:rsidRPr="00650B9B" w:rsidTr="00650B9B">
        <w:trPr>
          <w:trHeight w:val="1396"/>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0023</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CENTRAL OPERADORA LOGÍSTICA, ESTRATÉGICA Y FISCALIZADA, S.A. DE C.V.</w:t>
            </w:r>
          </w:p>
        </w:tc>
      </w:tr>
      <w:tr w:rsidR="00650B9B" w:rsidRPr="00650B9B" w:rsidTr="00650B9B">
        <w:trPr>
          <w:trHeight w:val="1180"/>
        </w:trPr>
        <w:tc>
          <w:tcPr>
            <w:tcW w:w="191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VERACRUZ</w:t>
            </w: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008</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PUERTOS LOGÍSTICOS DE MÉXICO,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0009</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COMPAÑÍA DE EQUIPAMIENTO AL COMERCIO INTEGRAL, S.A. DE C.V.</w:t>
            </w:r>
          </w:p>
        </w:tc>
      </w:tr>
      <w:tr w:rsidR="00650B9B" w:rsidRPr="00650B9B" w:rsidTr="00650B9B">
        <w:trPr>
          <w:trHeight w:val="1180"/>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009</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PUERTOS LOGÍSTICOS DE MÉXICO,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0010</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COMPAÑÍA DE EQUIPAMIENTO AL COMERCIO INTEGRAL, S.A. DE C.V.</w:t>
            </w:r>
          </w:p>
        </w:tc>
      </w:tr>
      <w:tr w:rsidR="00650B9B" w:rsidRPr="00650B9B" w:rsidTr="00650B9B">
        <w:trPr>
          <w:trHeight w:val="1195"/>
        </w:trPr>
        <w:tc>
          <w:tcPr>
            <w:tcW w:w="0" w:type="auto"/>
            <w:vMerge/>
            <w:tcBorders>
              <w:top w:val="single" w:sz="6" w:space="0" w:color="000000"/>
              <w:left w:val="single" w:sz="6" w:space="0" w:color="000000"/>
              <w:right w:val="single" w:sz="6" w:space="0" w:color="000000"/>
            </w:tcBorders>
            <w:vAlign w:val="center"/>
            <w:hideMark/>
          </w:tcPr>
          <w:p w:rsidR="00650B9B" w:rsidRPr="00650B9B" w:rsidRDefault="00650B9B" w:rsidP="00650B9B">
            <w:pPr>
              <w:spacing w:after="0" w:line="240" w:lineRule="auto"/>
              <w:rPr>
                <w:rFonts w:ascii="Times New Roman" w:eastAsia="Times New Roman" w:hAnsi="Times New Roman" w:cs="Times New Roman"/>
                <w:color w:val="000000"/>
                <w:sz w:val="16"/>
                <w:szCs w:val="16"/>
                <w:lang w:eastAsia="es-MX"/>
              </w:rPr>
            </w:pPr>
          </w:p>
        </w:tc>
        <w:tc>
          <w:tcPr>
            <w:tcW w:w="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025</w:t>
            </w:r>
          </w:p>
        </w:tc>
        <w:tc>
          <w:tcPr>
            <w:tcW w:w="2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PUERTOS LOGÍSTICOS DE MÉXICO, S.A DE C.V.</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0024</w:t>
            </w:r>
          </w:p>
        </w:tc>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COMPAÑÍA DE EQUIPAMIENTO AL COMERCIO INTEGRAL, S.A. DE C.V.</w:t>
            </w:r>
          </w:p>
        </w:tc>
      </w:tr>
    </w:tbl>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22</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CARACTERÍSTICAS TECNOLÓGICAS DE DISPOSITIVOS CON TECNOLOGÍA DE RADIOFRECUENCIA</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 DISPOSITIVO TECNOLÓGICO.</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Las características del dispositivo tecnológico para realizar el despacho aduanero de las mercancías conforme a la regla 2.4.12., serán las siguientes:</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Especificaciones físicas:</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Material plástico PVC laminado.</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Dimensiones 85.60 x 53.98 mm, con base en el ISO/IEC 7810 ID-1.</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Temperatura soportada entre -25°C a 50°C.</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Reutilizable a criterio del usuario.</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II.</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Especificaciones tecnológicas:</w:t>
      </w:r>
    </w:p>
    <w:p w:rsidR="00650B9B" w:rsidRPr="00650B9B" w:rsidRDefault="00650B9B" w:rsidP="00650B9B">
      <w:pPr>
        <w:shd w:val="clear" w:color="auto" w:fill="FFFFFF"/>
        <w:spacing w:after="100" w:line="240" w:lineRule="auto"/>
        <w:ind w:hanging="432"/>
        <w:jc w:val="both"/>
        <w:rPr>
          <w:rFonts w:ascii="Arial" w:eastAsia="Times New Roman" w:hAnsi="Arial" w:cs="Arial"/>
          <w:color w:val="2F2F2F"/>
          <w:sz w:val="18"/>
          <w:szCs w:val="18"/>
          <w:lang w:eastAsia="es-MX"/>
        </w:rPr>
      </w:pPr>
      <w:r w:rsidRPr="00650B9B">
        <w:rPr>
          <w:rFonts w:ascii="Arial" w:eastAsia="Times New Roman" w:hAnsi="Arial" w:cs="Arial"/>
          <w:color w:val="2F2F2F"/>
          <w:sz w:val="20"/>
          <w:szCs w:val="20"/>
          <w:lang w:eastAsia="es-MX"/>
        </w:rPr>
        <w:lastRenderedPageBreak/>
        <w:t>       </w:t>
      </w:r>
      <w:r w:rsidRPr="00650B9B">
        <w:rPr>
          <w:rFonts w:ascii="Arial" w:eastAsia="Times New Roman" w:hAnsi="Arial" w:cs="Arial"/>
          <w:color w:val="2F2F2F"/>
          <w:sz w:val="18"/>
          <w:szCs w:val="18"/>
          <w:lang w:eastAsia="es-MX"/>
        </w:rPr>
        <w:t>Debe contener dos chips, uno de lectura por proximidad y otro de lectura de largo alcance, ambos de tipo pasivo, con capacidad de lectura, escritura y regrabables, con las siguientes características:</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1.</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Chip para lectura de proximidad:</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 xml:space="preserve">Protocolo de interfaz: ISO/IEC 14443-A </w:t>
      </w:r>
      <w:proofErr w:type="spellStart"/>
      <w:r w:rsidRPr="00650B9B">
        <w:rPr>
          <w:rFonts w:ascii="Arial" w:eastAsia="Times New Roman" w:hAnsi="Arial" w:cs="Arial"/>
          <w:color w:val="2F2F2F"/>
          <w:sz w:val="18"/>
          <w:szCs w:val="18"/>
          <w:lang w:eastAsia="es-MX"/>
        </w:rPr>
        <w:t>Mifare</w:t>
      </w:r>
      <w:proofErr w:type="spellEnd"/>
      <w:r w:rsidRPr="00650B9B">
        <w:rPr>
          <w:rFonts w:ascii="Arial" w:eastAsia="Times New Roman" w:hAnsi="Arial" w:cs="Arial"/>
          <w:color w:val="2F2F2F"/>
          <w:sz w:val="18"/>
          <w:szCs w:val="18"/>
          <w:lang w:eastAsia="es-MX"/>
        </w:rPr>
        <w:t xml:space="preserve"> Plus SE 1k.</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Frecuencia de operación: Banda HF 13.56 MHz.</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Memoria: 1 KB organizada en 16 sectores.</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Formato de grabación conforme a los lineamientos que se emitan para tal efecto por la</w:t>
      </w:r>
    </w:p>
    <w:p w:rsidR="00650B9B" w:rsidRPr="00650B9B" w:rsidRDefault="00650B9B" w:rsidP="00650B9B">
      <w:pPr>
        <w:shd w:val="clear" w:color="auto" w:fill="FFFFFF"/>
        <w:spacing w:after="100" w:line="240" w:lineRule="auto"/>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ANAM, mismos que se darán a conocer en el Portal del SAT.</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2.</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Chip para lectura de largo alcance:</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Protocolo de interfaz: ISO-18000-6C.</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Frecuencia de operación: UHF 860-960MHz.</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Memoria: Mínima de 64 Bytes y TID (</w:t>
      </w:r>
      <w:proofErr w:type="spellStart"/>
      <w:r w:rsidRPr="00650B9B">
        <w:rPr>
          <w:rFonts w:ascii="Arial" w:eastAsia="Times New Roman" w:hAnsi="Arial" w:cs="Arial"/>
          <w:color w:val="2F2F2F"/>
          <w:sz w:val="18"/>
          <w:szCs w:val="18"/>
          <w:lang w:eastAsia="es-MX"/>
        </w:rPr>
        <w:t>Tag</w:t>
      </w:r>
      <w:proofErr w:type="spellEnd"/>
      <w:r w:rsidRPr="00650B9B">
        <w:rPr>
          <w:rFonts w:ascii="Arial" w:eastAsia="Times New Roman" w:hAnsi="Arial" w:cs="Arial"/>
          <w:color w:val="2F2F2F"/>
          <w:sz w:val="18"/>
          <w:szCs w:val="18"/>
          <w:lang w:eastAsia="es-MX"/>
        </w:rPr>
        <w:t xml:space="preserve"> ID) de 96 bit.</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Formato de grabación conforme a los lineamientos que se emitan para tal efecto por la ANAM, mismos que se darán a conocer en el Portal del SAT.</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B. TRANSPONDER</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xml:space="preserve">Las características del </w:t>
      </w:r>
      <w:proofErr w:type="spellStart"/>
      <w:r w:rsidRPr="00650B9B">
        <w:rPr>
          <w:rFonts w:ascii="Arial" w:eastAsia="Times New Roman" w:hAnsi="Arial" w:cs="Arial"/>
          <w:color w:val="2F2F2F"/>
          <w:sz w:val="18"/>
          <w:szCs w:val="18"/>
          <w:lang w:eastAsia="es-MX"/>
        </w:rPr>
        <w:t>transponder</w:t>
      </w:r>
      <w:proofErr w:type="spellEnd"/>
      <w:r w:rsidRPr="00650B9B">
        <w:rPr>
          <w:rFonts w:ascii="Arial" w:eastAsia="Times New Roman" w:hAnsi="Arial" w:cs="Arial"/>
          <w:color w:val="2F2F2F"/>
          <w:sz w:val="18"/>
          <w:szCs w:val="18"/>
          <w:lang w:eastAsia="es-MX"/>
        </w:rPr>
        <w:t xml:space="preserve"> para el servicio de autotransporte terrestre y de los propietarios de vehículos de carga a que hace referencia la regla 2.4.5., serán las siguientes:</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Etiqueta Adhesiva (</w:t>
      </w:r>
      <w:proofErr w:type="spellStart"/>
      <w:r w:rsidRPr="00650B9B">
        <w:rPr>
          <w:rFonts w:ascii="Arial" w:eastAsia="Times New Roman" w:hAnsi="Arial" w:cs="Arial"/>
          <w:color w:val="2F2F2F"/>
          <w:sz w:val="18"/>
          <w:szCs w:val="18"/>
          <w:lang w:eastAsia="es-MX"/>
        </w:rPr>
        <w:t>Windshield</w:t>
      </w:r>
      <w:proofErr w:type="spellEnd"/>
      <w:r w:rsidRPr="00650B9B">
        <w:rPr>
          <w:rFonts w:ascii="Arial" w:eastAsia="Times New Roman" w:hAnsi="Arial" w:cs="Arial"/>
          <w:color w:val="2F2F2F"/>
          <w:sz w:val="18"/>
          <w:szCs w:val="18"/>
          <w:lang w:eastAsia="es-MX"/>
        </w:rPr>
        <w:t xml:space="preserve"> </w:t>
      </w:r>
      <w:proofErr w:type="spellStart"/>
      <w:r w:rsidRPr="00650B9B">
        <w:rPr>
          <w:rFonts w:ascii="Arial" w:eastAsia="Times New Roman" w:hAnsi="Arial" w:cs="Arial"/>
          <w:color w:val="2F2F2F"/>
          <w:sz w:val="18"/>
          <w:szCs w:val="18"/>
          <w:lang w:eastAsia="es-MX"/>
        </w:rPr>
        <w:t>Sticker</w:t>
      </w:r>
      <w:proofErr w:type="spellEnd"/>
      <w:r w:rsidRPr="00650B9B">
        <w:rPr>
          <w:rFonts w:ascii="Arial" w:eastAsia="Times New Roman" w:hAnsi="Arial" w:cs="Arial"/>
          <w:color w:val="2F2F2F"/>
          <w:sz w:val="18"/>
          <w:szCs w:val="18"/>
          <w:lang w:eastAsia="es-MX"/>
        </w:rPr>
        <w:t xml:space="preserve"> </w:t>
      </w:r>
      <w:proofErr w:type="spellStart"/>
      <w:r w:rsidRPr="00650B9B">
        <w:rPr>
          <w:rFonts w:ascii="Arial" w:eastAsia="Times New Roman" w:hAnsi="Arial" w:cs="Arial"/>
          <w:color w:val="2F2F2F"/>
          <w:sz w:val="18"/>
          <w:szCs w:val="18"/>
          <w:lang w:eastAsia="es-MX"/>
        </w:rPr>
        <w:t>Tag</w:t>
      </w:r>
      <w:proofErr w:type="spellEnd"/>
      <w:r w:rsidRPr="00650B9B">
        <w:rPr>
          <w:rFonts w:ascii="Arial" w:eastAsia="Times New Roman" w:hAnsi="Arial" w:cs="Arial"/>
          <w:color w:val="2F2F2F"/>
          <w:sz w:val="18"/>
          <w:szCs w:val="18"/>
          <w:lang w:eastAsia="es-MX"/>
        </w:rPr>
        <w:t>).</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b)</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Frecuencia de Operación UHF 860-960 MHZ.</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c)</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Distancia de lectura 10 m / 32.8 ft.</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Dimensiones propuestas 85.6 x 54 x 0.6 mm / 3.4 x 2.1 x 0.02 in.</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e)</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Temperatura de Operación -10°C a + 80°C / 14°F a 176°F.</w:t>
      </w:r>
    </w:p>
    <w:p w:rsidR="00650B9B" w:rsidRPr="00650B9B" w:rsidRDefault="00650B9B" w:rsidP="00650B9B">
      <w:pPr>
        <w:shd w:val="clear" w:color="auto" w:fill="FFFFFF"/>
        <w:spacing w:after="100" w:line="240" w:lineRule="auto"/>
        <w:ind w:hanging="360"/>
        <w:jc w:val="both"/>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f)</w:t>
      </w:r>
      <w:r w:rsidRPr="00650B9B">
        <w:rPr>
          <w:rFonts w:ascii="Arial" w:eastAsia="Times New Roman" w:hAnsi="Arial" w:cs="Arial"/>
          <w:color w:val="2F2F2F"/>
          <w:sz w:val="20"/>
          <w:szCs w:val="20"/>
          <w:lang w:eastAsia="es-MX"/>
        </w:rPr>
        <w:t>    </w:t>
      </w:r>
      <w:r w:rsidRPr="00650B9B">
        <w:rPr>
          <w:rFonts w:ascii="Arial" w:eastAsia="Times New Roman" w:hAnsi="Arial" w:cs="Arial"/>
          <w:color w:val="2F2F2F"/>
          <w:sz w:val="18"/>
          <w:szCs w:val="18"/>
          <w:lang w:eastAsia="es-MX"/>
        </w:rPr>
        <w:t>Protocolo ISO 18000-6B.</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xml:space="preserve">El </w:t>
      </w:r>
      <w:proofErr w:type="spellStart"/>
      <w:r w:rsidRPr="00650B9B">
        <w:rPr>
          <w:rFonts w:ascii="Arial" w:eastAsia="Times New Roman" w:hAnsi="Arial" w:cs="Arial"/>
          <w:color w:val="2F2F2F"/>
          <w:sz w:val="18"/>
          <w:szCs w:val="18"/>
          <w:lang w:eastAsia="es-MX"/>
        </w:rPr>
        <w:t>transponder</w:t>
      </w:r>
      <w:proofErr w:type="spellEnd"/>
      <w:r w:rsidRPr="00650B9B">
        <w:rPr>
          <w:rFonts w:ascii="Arial" w:eastAsia="Times New Roman" w:hAnsi="Arial" w:cs="Arial"/>
          <w:color w:val="2F2F2F"/>
          <w:sz w:val="18"/>
          <w:szCs w:val="18"/>
          <w:lang w:eastAsia="es-MX"/>
        </w:rPr>
        <w:t xml:space="preserve"> deberá ser adherido al parabrisas del vehículo de carga. Los vehículos de autotransporte terrestre y vehículos de carga que ya cuenten con el </w:t>
      </w:r>
      <w:proofErr w:type="spellStart"/>
      <w:r w:rsidRPr="00650B9B">
        <w:rPr>
          <w:rFonts w:ascii="Arial" w:eastAsia="Times New Roman" w:hAnsi="Arial" w:cs="Arial"/>
          <w:color w:val="2F2F2F"/>
          <w:sz w:val="18"/>
          <w:szCs w:val="18"/>
          <w:lang w:eastAsia="es-MX"/>
        </w:rPr>
        <w:t>transponder</w:t>
      </w:r>
      <w:proofErr w:type="spellEnd"/>
      <w:r w:rsidRPr="00650B9B">
        <w:rPr>
          <w:rFonts w:ascii="Arial" w:eastAsia="Times New Roman" w:hAnsi="Arial" w:cs="Arial"/>
          <w:color w:val="2F2F2F"/>
          <w:sz w:val="18"/>
          <w:szCs w:val="18"/>
          <w:lang w:eastAsia="es-MX"/>
        </w:rPr>
        <w:t xml:space="preserve"> que es utilizado por el Bureau of </w:t>
      </w:r>
      <w:proofErr w:type="spellStart"/>
      <w:r w:rsidRPr="00650B9B">
        <w:rPr>
          <w:rFonts w:ascii="Arial" w:eastAsia="Times New Roman" w:hAnsi="Arial" w:cs="Arial"/>
          <w:color w:val="2F2F2F"/>
          <w:sz w:val="18"/>
          <w:szCs w:val="18"/>
          <w:lang w:eastAsia="es-MX"/>
        </w:rPr>
        <w:t>Customs</w:t>
      </w:r>
      <w:proofErr w:type="spellEnd"/>
      <w:r w:rsidRPr="00650B9B">
        <w:rPr>
          <w:rFonts w:ascii="Arial" w:eastAsia="Times New Roman" w:hAnsi="Arial" w:cs="Arial"/>
          <w:color w:val="2F2F2F"/>
          <w:sz w:val="18"/>
          <w:szCs w:val="18"/>
          <w:lang w:eastAsia="es-MX"/>
        </w:rPr>
        <w:t xml:space="preserve"> and </w:t>
      </w:r>
      <w:proofErr w:type="spellStart"/>
      <w:r w:rsidRPr="00650B9B">
        <w:rPr>
          <w:rFonts w:ascii="Arial" w:eastAsia="Times New Roman" w:hAnsi="Arial" w:cs="Arial"/>
          <w:color w:val="2F2F2F"/>
          <w:sz w:val="18"/>
          <w:szCs w:val="18"/>
          <w:lang w:eastAsia="es-MX"/>
        </w:rPr>
        <w:t>Border</w:t>
      </w:r>
      <w:proofErr w:type="spellEnd"/>
      <w:r w:rsidRPr="00650B9B">
        <w:rPr>
          <w:rFonts w:ascii="Arial" w:eastAsia="Times New Roman" w:hAnsi="Arial" w:cs="Arial"/>
          <w:color w:val="2F2F2F"/>
          <w:sz w:val="18"/>
          <w:szCs w:val="18"/>
          <w:lang w:eastAsia="es-MX"/>
        </w:rPr>
        <w:t xml:space="preserve"> </w:t>
      </w:r>
      <w:proofErr w:type="spellStart"/>
      <w:r w:rsidRPr="00650B9B">
        <w:rPr>
          <w:rFonts w:ascii="Arial" w:eastAsia="Times New Roman" w:hAnsi="Arial" w:cs="Arial"/>
          <w:color w:val="2F2F2F"/>
          <w:sz w:val="18"/>
          <w:szCs w:val="18"/>
          <w:lang w:eastAsia="es-MX"/>
        </w:rPr>
        <w:t>Protection</w:t>
      </w:r>
      <w:proofErr w:type="spellEnd"/>
      <w:r w:rsidRPr="00650B9B">
        <w:rPr>
          <w:rFonts w:ascii="Arial" w:eastAsia="Times New Roman" w:hAnsi="Arial" w:cs="Arial"/>
          <w:color w:val="2F2F2F"/>
          <w:sz w:val="18"/>
          <w:szCs w:val="18"/>
          <w:lang w:eastAsia="es-MX"/>
        </w:rPr>
        <w:t xml:space="preserve"> (CBP), pueden utilizarlo para lo establecido en el inciso e), de la fracción III, de la regla 2.4.5.</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APÉNDICE 23</w:t>
      </w:r>
    </w:p>
    <w:p w:rsidR="00650B9B" w:rsidRPr="00650B9B" w:rsidRDefault="00650B9B" w:rsidP="00650B9B">
      <w:pPr>
        <w:shd w:val="clear" w:color="auto" w:fill="FFFFFF"/>
        <w:spacing w:after="100" w:line="240" w:lineRule="auto"/>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PAGO ELECTRÓNICO</w:t>
      </w:r>
    </w:p>
    <w:tbl>
      <w:tblPr>
        <w:tblW w:w="0" w:type="auto"/>
        <w:tblCellMar>
          <w:top w:w="15" w:type="dxa"/>
          <w:left w:w="15" w:type="dxa"/>
          <w:bottom w:w="15" w:type="dxa"/>
          <w:right w:w="15" w:type="dxa"/>
        </w:tblCellMar>
        <w:tblLook w:val="04A0" w:firstRow="1" w:lastRow="0" w:firstColumn="1" w:lastColumn="0" w:noHBand="0" w:noVBand="1"/>
      </w:tblPr>
      <w:tblGrid>
        <w:gridCol w:w="578"/>
        <w:gridCol w:w="3163"/>
        <w:gridCol w:w="13"/>
        <w:gridCol w:w="5228"/>
      </w:tblGrid>
      <w:tr w:rsidR="00650B9B" w:rsidRPr="00650B9B" w:rsidTr="00650B9B">
        <w:trPr>
          <w:trHeight w:val="445"/>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CAMPO</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DESCRIPCIÓN</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***PAGO ELECTRÓNICO***</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Etiqueta que imprimirá.</w:t>
            </w:r>
          </w:p>
        </w:tc>
      </w:tr>
      <w:tr w:rsidR="00650B9B" w:rsidRPr="00650B9B" w:rsidTr="00650B9B">
        <w:trPr>
          <w:trHeight w:val="76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2</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 la Institución Bancaria</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Nombre de la Institución de crédito autorizada para el cobro de contribuciones de comercio exterior que recibe el pago.</w:t>
            </w:r>
          </w:p>
        </w:tc>
      </w:tr>
      <w:tr w:rsidR="00650B9B" w:rsidRPr="00650B9B" w:rsidTr="00650B9B">
        <w:trPr>
          <w:trHeight w:val="109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Patente</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 dígitos) Número de la patente del agente aduanal, o número de la autorización otorgada por la ANAM al apoderado aduanal o de almacén que promueve el despacho.</w:t>
            </w:r>
          </w:p>
        </w:tc>
      </w:tr>
      <w:tr w:rsidR="00650B9B" w:rsidRPr="00650B9B" w:rsidTr="00650B9B">
        <w:trPr>
          <w:trHeight w:val="152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lastRenderedPageBreak/>
              <w:t>4</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Pedimento</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del Pedimento, conformado por:</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 dígito) Debe corresponder al último dígito del año en curso, salvo que se trate de un pedimento consolidado iniciado en el año inmediato anterior o del pedimento original de una rectificación.</w:t>
            </w:r>
          </w:p>
        </w:tc>
      </w:tr>
      <w:tr w:rsidR="00650B9B" w:rsidRPr="00650B9B" w:rsidTr="00650B9B">
        <w:trPr>
          <w:trHeight w:val="142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5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 dígitos) Numeración progresiva por aduana en la que se encuentren autorizados para el despacho, asignada por cada agente aduanal, apoderado aduanal o de almacén, referido a todos los tipos de pedimento.</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5</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Aduana</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(3 dígitos) Aduana de despacho.</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6</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Línea de Captura</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(20 dígitos) La generada por </w:t>
            </w:r>
            <w:proofErr w:type="spellStart"/>
            <w:r w:rsidRPr="00650B9B">
              <w:rPr>
                <w:rFonts w:ascii="Arial" w:eastAsia="Times New Roman" w:hAnsi="Arial" w:cs="Arial"/>
                <w:color w:val="000000"/>
                <w:sz w:val="16"/>
                <w:szCs w:val="16"/>
                <w:lang w:eastAsia="es-MX"/>
              </w:rPr>
              <w:t>el</w:t>
            </w:r>
            <w:proofErr w:type="spellEnd"/>
            <w:r w:rsidRPr="00650B9B">
              <w:rPr>
                <w:rFonts w:ascii="Arial" w:eastAsia="Times New Roman" w:hAnsi="Arial" w:cs="Arial"/>
                <w:color w:val="000000"/>
                <w:sz w:val="16"/>
                <w:szCs w:val="16"/>
                <w:lang w:eastAsia="es-MX"/>
              </w:rPr>
              <w:t xml:space="preserve"> SEA, alfanumérica.</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7</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Importe de Pago</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Deberá contener caracteres especiales ($,).</w:t>
            </w:r>
          </w:p>
        </w:tc>
      </w:tr>
      <w:tr w:rsidR="00650B9B" w:rsidRPr="00650B9B" w:rsidTr="00650B9B">
        <w:trPr>
          <w:trHeight w:val="86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8</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Fecha de pago</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Fecha en que </w:t>
            </w:r>
            <w:proofErr w:type="spellStart"/>
            <w:r w:rsidRPr="00650B9B">
              <w:rPr>
                <w:rFonts w:ascii="Arial" w:eastAsia="Times New Roman" w:hAnsi="Arial" w:cs="Arial"/>
                <w:color w:val="000000"/>
                <w:sz w:val="16"/>
                <w:szCs w:val="16"/>
                <w:lang w:eastAsia="es-MX"/>
              </w:rPr>
              <w:t>el</w:t>
            </w:r>
            <w:proofErr w:type="spellEnd"/>
            <w:r w:rsidRPr="00650B9B">
              <w:rPr>
                <w:rFonts w:ascii="Arial" w:eastAsia="Times New Roman" w:hAnsi="Arial" w:cs="Arial"/>
                <w:color w:val="000000"/>
                <w:sz w:val="16"/>
                <w:szCs w:val="16"/>
                <w:lang w:eastAsia="es-MX"/>
              </w:rPr>
              <w:t xml:space="preserve"> SEA envía respuesta de acuse.</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w:t>
            </w:r>
            <w:proofErr w:type="spellStart"/>
            <w:r w:rsidRPr="00650B9B">
              <w:rPr>
                <w:rFonts w:ascii="Arial" w:eastAsia="Times New Roman" w:hAnsi="Arial" w:cs="Arial"/>
                <w:color w:val="000000"/>
                <w:sz w:val="16"/>
                <w:szCs w:val="16"/>
                <w:lang w:eastAsia="es-MX"/>
              </w:rPr>
              <w:t>dd</w:t>
            </w:r>
            <w:proofErr w:type="spellEnd"/>
            <w:r w:rsidRPr="00650B9B">
              <w:rPr>
                <w:rFonts w:ascii="Arial" w:eastAsia="Times New Roman" w:hAnsi="Arial" w:cs="Arial"/>
                <w:color w:val="000000"/>
                <w:sz w:val="16"/>
                <w:szCs w:val="16"/>
                <w:lang w:eastAsia="es-MX"/>
              </w:rPr>
              <w:t>-mm-</w:t>
            </w:r>
            <w:proofErr w:type="spellStart"/>
            <w:r w:rsidRPr="00650B9B">
              <w:rPr>
                <w:rFonts w:ascii="Arial" w:eastAsia="Times New Roman" w:hAnsi="Arial" w:cs="Arial"/>
                <w:color w:val="000000"/>
                <w:sz w:val="16"/>
                <w:szCs w:val="16"/>
                <w:lang w:eastAsia="es-MX"/>
              </w:rPr>
              <w:t>aaaa</w:t>
            </w:r>
            <w:proofErr w:type="spellEnd"/>
            <w:r w:rsidRPr="00650B9B">
              <w:rPr>
                <w:rFonts w:ascii="Arial" w:eastAsia="Times New Roman" w:hAnsi="Arial" w:cs="Arial"/>
                <w:color w:val="000000"/>
                <w:sz w:val="16"/>
                <w:szCs w:val="16"/>
                <w:lang w:eastAsia="es-MX"/>
              </w:rPr>
              <w:t>)</w:t>
            </w:r>
          </w:p>
        </w:tc>
      </w:tr>
      <w:tr w:rsidR="00650B9B" w:rsidRPr="00650B9B" w:rsidTr="00650B9B">
        <w:trPr>
          <w:trHeight w:val="109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9</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operación bancaria</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(14 dígitos) Número de identificador único de la transacción del cobro de la línea de captura otorgada por la Institución de crédito autorizada para el cobro de contribuciones de comercio exterior.</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10</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Número de Transacción SAT</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Identificador único del SEA.</w:t>
            </w:r>
          </w:p>
        </w:tc>
      </w:tr>
      <w:tr w:rsidR="00650B9B" w:rsidRPr="00650B9B" w:rsidTr="00650B9B">
        <w:trPr>
          <w:trHeight w:val="43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11</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 de presentación</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Leyenda Fija "Otros Medios electrónicos: (pago electrónico)".</w:t>
            </w:r>
          </w:p>
        </w:tc>
      </w:tr>
      <w:tr w:rsidR="00650B9B" w:rsidRPr="00650B9B" w:rsidTr="00650B9B">
        <w:trPr>
          <w:trHeight w:val="445"/>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12</w:t>
            </w:r>
          </w:p>
        </w:tc>
        <w:tc>
          <w:tcPr>
            <w:tcW w:w="3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Medio de recepción/cobro</w:t>
            </w:r>
          </w:p>
        </w:tc>
        <w:tc>
          <w:tcPr>
            <w:tcW w:w="5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Leyenda Fija "Efectivo - Cargo a cuenta".</w:t>
            </w:r>
          </w:p>
        </w:tc>
      </w:tr>
    </w:tbl>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Atentamente,</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650B9B">
        <w:rPr>
          <w:rFonts w:ascii="Arial" w:eastAsia="Times New Roman" w:hAnsi="Arial" w:cs="Arial"/>
          <w:b/>
          <w:bCs/>
          <w:color w:val="2F2F2F"/>
          <w:sz w:val="18"/>
          <w:szCs w:val="18"/>
          <w:lang w:eastAsia="es-MX"/>
        </w:rPr>
        <w:t>Ricardo Carrasco Varona</w:t>
      </w:r>
      <w:r w:rsidRPr="00650B9B">
        <w:rPr>
          <w:rFonts w:ascii="Arial" w:eastAsia="Times New Roman" w:hAnsi="Arial" w:cs="Arial"/>
          <w:color w:val="2F2F2F"/>
          <w:sz w:val="18"/>
          <w:szCs w:val="18"/>
          <w:lang w:eastAsia="es-MX"/>
        </w:rPr>
        <w:t>.- Rúbrica.</w:t>
      </w:r>
    </w:p>
    <w:p w:rsidR="00650B9B" w:rsidRPr="00650B9B" w:rsidRDefault="00650B9B" w:rsidP="00650B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B9B">
        <w:rPr>
          <w:rFonts w:ascii="Times" w:eastAsia="Times New Roman" w:hAnsi="Times" w:cs="Times"/>
          <w:b/>
          <w:bCs/>
          <w:color w:val="2F2F2F"/>
          <w:sz w:val="18"/>
          <w:szCs w:val="18"/>
          <w:lang w:eastAsia="es-MX"/>
        </w:rPr>
        <w:t>ANEXO 26 DE LAS REGLAS GENERALES DE COMERCIO EXTERIOR PARA 2023</w:t>
      </w:r>
    </w:p>
    <w:p w:rsidR="00650B9B" w:rsidRPr="00650B9B" w:rsidRDefault="00650B9B" w:rsidP="00650B9B">
      <w:pPr>
        <w:shd w:val="clear" w:color="auto" w:fill="FFFFFF"/>
        <w:spacing w:after="100" w:line="240" w:lineRule="auto"/>
        <w:ind w:firstLine="288"/>
        <w:jc w:val="center"/>
        <w:rPr>
          <w:rFonts w:ascii="Arial" w:eastAsia="Times New Roman" w:hAnsi="Arial" w:cs="Arial"/>
          <w:color w:val="2F2F2F"/>
          <w:sz w:val="18"/>
          <w:szCs w:val="18"/>
          <w:lang w:eastAsia="es-MX"/>
        </w:rPr>
      </w:pPr>
      <w:r w:rsidRPr="00650B9B">
        <w:rPr>
          <w:rFonts w:ascii="Arial" w:eastAsia="Times New Roman" w:hAnsi="Arial" w:cs="Arial"/>
          <w:b/>
          <w:bCs/>
          <w:color w:val="2F2F2F"/>
          <w:sz w:val="18"/>
          <w:szCs w:val="18"/>
          <w:lang w:eastAsia="es-MX"/>
        </w:rPr>
        <w:t>Datos inexactos u omitidos de las Normas Oficiales Mexicanas contemplados en la regla 3.7.20.</w:t>
      </w:r>
    </w:p>
    <w:tbl>
      <w:tblPr>
        <w:tblW w:w="0" w:type="auto"/>
        <w:tblCellMar>
          <w:top w:w="15" w:type="dxa"/>
          <w:left w:w="15" w:type="dxa"/>
          <w:bottom w:w="15" w:type="dxa"/>
          <w:right w:w="15" w:type="dxa"/>
        </w:tblCellMar>
        <w:tblLook w:val="04A0" w:firstRow="1" w:lastRow="0" w:firstColumn="1" w:lastColumn="0" w:noHBand="0" w:noVBand="1"/>
      </w:tblPr>
      <w:tblGrid>
        <w:gridCol w:w="669"/>
        <w:gridCol w:w="4268"/>
        <w:gridCol w:w="4045"/>
      </w:tblGrid>
      <w:tr w:rsidR="00650B9B" w:rsidRPr="00650B9B" w:rsidTr="00650B9B">
        <w:trPr>
          <w:trHeight w:val="835"/>
        </w:trPr>
        <w:tc>
          <w:tcPr>
            <w:tcW w:w="66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8"/>
                <w:szCs w:val="18"/>
                <w:lang w:eastAsia="es-MX"/>
              </w:rPr>
            </w:pPr>
            <w:r w:rsidRPr="00650B9B">
              <w:rPr>
                <w:rFonts w:ascii="Times New Roman" w:eastAsia="Times New Roman" w:hAnsi="Times New Roman" w:cs="Times New Roman"/>
                <w:color w:val="000000"/>
                <w:sz w:val="18"/>
                <w:szCs w:val="18"/>
                <w:lang w:eastAsia="es-MX"/>
              </w:rPr>
              <w:t> </w:t>
            </w:r>
          </w:p>
        </w:tc>
        <w:tc>
          <w:tcPr>
            <w:tcW w:w="426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Norma Oficial Mexicana</w:t>
            </w:r>
          </w:p>
        </w:tc>
        <w:tc>
          <w:tcPr>
            <w:tcW w:w="40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650B9B" w:rsidRPr="00650B9B" w:rsidRDefault="00650B9B" w:rsidP="00650B9B">
            <w:pPr>
              <w:spacing w:after="100" w:line="240" w:lineRule="auto"/>
              <w:jc w:val="center"/>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Datos omitidos o inexactos en la etiqueta</w:t>
            </w:r>
            <w:r w:rsidRPr="00650B9B">
              <w:rPr>
                <w:rFonts w:ascii="Times New Roman" w:eastAsia="Times New Roman" w:hAnsi="Times New Roman" w:cs="Times New Roman"/>
                <w:color w:val="000000"/>
                <w:sz w:val="16"/>
                <w:szCs w:val="16"/>
                <w:lang w:eastAsia="es-MX"/>
              </w:rPr>
              <w:br/>
            </w:r>
            <w:r w:rsidRPr="00650B9B">
              <w:rPr>
                <w:rFonts w:ascii="Arial" w:eastAsia="Times New Roman" w:hAnsi="Arial" w:cs="Arial"/>
                <w:b/>
                <w:bCs/>
                <w:color w:val="000000"/>
                <w:sz w:val="16"/>
                <w:szCs w:val="16"/>
                <w:lang w:eastAsia="es-MX"/>
              </w:rPr>
              <w:t>comercial de las mercancías</w:t>
            </w:r>
          </w:p>
        </w:tc>
      </w:tr>
      <w:tr w:rsidR="00650B9B" w:rsidRPr="00650B9B" w:rsidTr="00650B9B">
        <w:trPr>
          <w:trHeight w:val="164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NOM-004-SE-2021.</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Información </w:t>
            </w:r>
            <w:proofErr w:type="gramStart"/>
            <w:r w:rsidRPr="00650B9B">
              <w:rPr>
                <w:rFonts w:ascii="Arial" w:eastAsia="Times New Roman" w:hAnsi="Arial" w:cs="Arial"/>
                <w:color w:val="000000"/>
                <w:sz w:val="16"/>
                <w:szCs w:val="16"/>
                <w:lang w:eastAsia="es-MX"/>
              </w:rPr>
              <w:t>comercial-Etiquetado</w:t>
            </w:r>
            <w:proofErr w:type="gramEnd"/>
            <w:r w:rsidRPr="00650B9B">
              <w:rPr>
                <w:rFonts w:ascii="Arial" w:eastAsia="Times New Roman" w:hAnsi="Arial" w:cs="Arial"/>
                <w:color w:val="000000"/>
                <w:sz w:val="16"/>
                <w:szCs w:val="16"/>
                <w:lang w:eastAsia="es-MX"/>
              </w:rPr>
              <w:t xml:space="preserve"> de productos textiles, prendas de vestir, sus accesorios y ropa de casa, publicada en el DOF el 14 de enero de 2022.</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Inciso 4.1 (Información comercial), excepto lo establecido en los incisos 4.1.1, literal (f) y 4.1.2, literal (c), relativos al responsable del producto.</w:t>
            </w:r>
          </w:p>
        </w:tc>
      </w:tr>
      <w:tr w:rsidR="00650B9B" w:rsidRPr="00650B9B" w:rsidTr="00650B9B">
        <w:trPr>
          <w:trHeight w:val="236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II.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NOM-020-SCFI-1997.</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Información comercial-Etiquetado de cueros y pieles curtidas naturales y materiales sintéticos o artificiales con esa apariencia, calzado, marroquinería, así como los productos elaborados con dichos materiales, publicada en el DOF el 27 de abril de 1998.</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4 (Información comercial).</w:t>
            </w:r>
          </w:p>
        </w:tc>
      </w:tr>
      <w:tr w:rsidR="00650B9B" w:rsidRPr="00650B9B" w:rsidTr="00650B9B">
        <w:trPr>
          <w:trHeight w:val="2048"/>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III.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NOM-024-SCFI-2013.</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Información comercial para empaques, instructivos y garantías de los productos electrónicos, eléctricos y electrodomésticos, publicada en el DOF el 12 de agosto de 2013.</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5 (Información comercial).</w:t>
            </w:r>
          </w:p>
        </w:tc>
      </w:tr>
      <w:tr w:rsidR="00650B9B" w:rsidRPr="00650B9B" w:rsidTr="00650B9B">
        <w:trPr>
          <w:trHeight w:val="200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IV.</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NOM-139-SCFI-2012.</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Información comercial-Etiquetado de extracto natural de vainilla (</w:t>
            </w:r>
            <w:proofErr w:type="spellStart"/>
            <w:r w:rsidRPr="00650B9B">
              <w:rPr>
                <w:rFonts w:ascii="Arial" w:eastAsia="Times New Roman" w:hAnsi="Arial" w:cs="Arial"/>
                <w:i/>
                <w:iCs/>
                <w:color w:val="000000"/>
                <w:sz w:val="16"/>
                <w:szCs w:val="16"/>
                <w:lang w:eastAsia="es-MX"/>
              </w:rPr>
              <w:t>Vanilla</w:t>
            </w:r>
            <w:proofErr w:type="spellEnd"/>
            <w:r w:rsidRPr="00650B9B">
              <w:rPr>
                <w:rFonts w:ascii="Arial" w:eastAsia="Times New Roman" w:hAnsi="Arial" w:cs="Arial"/>
                <w:i/>
                <w:iCs/>
                <w:color w:val="000000"/>
                <w:sz w:val="16"/>
                <w:szCs w:val="16"/>
                <w:lang w:eastAsia="es-MX"/>
              </w:rPr>
              <w:t xml:space="preserve"> </w:t>
            </w:r>
            <w:proofErr w:type="spellStart"/>
            <w:r w:rsidRPr="00650B9B">
              <w:rPr>
                <w:rFonts w:ascii="Arial" w:eastAsia="Times New Roman" w:hAnsi="Arial" w:cs="Arial"/>
                <w:i/>
                <w:iCs/>
                <w:color w:val="000000"/>
                <w:sz w:val="16"/>
                <w:szCs w:val="16"/>
                <w:lang w:eastAsia="es-MX"/>
              </w:rPr>
              <w:t>spp</w:t>
            </w:r>
            <w:proofErr w:type="spellEnd"/>
            <w:r w:rsidRPr="00650B9B">
              <w:rPr>
                <w:rFonts w:ascii="Arial" w:eastAsia="Times New Roman" w:hAnsi="Arial" w:cs="Arial"/>
                <w:color w:val="000000"/>
                <w:sz w:val="16"/>
                <w:szCs w:val="16"/>
                <w:lang w:eastAsia="es-MX"/>
              </w:rPr>
              <w:t>), derivados y sustitutos, publicada en el DOF el 10 de julio de 2012 y sus posteriores modificaciones.</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6 (Información comercial).</w:t>
            </w:r>
          </w:p>
        </w:tc>
      </w:tr>
      <w:tr w:rsidR="00650B9B" w:rsidRPr="00650B9B" w:rsidTr="00650B9B">
        <w:trPr>
          <w:trHeight w:val="164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NOM-055-SCFI-1994.</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Información comercial - Materiales </w:t>
            </w:r>
            <w:proofErr w:type="spellStart"/>
            <w:r w:rsidRPr="00650B9B">
              <w:rPr>
                <w:rFonts w:ascii="Arial" w:eastAsia="Times New Roman" w:hAnsi="Arial" w:cs="Arial"/>
                <w:color w:val="000000"/>
                <w:sz w:val="16"/>
                <w:szCs w:val="16"/>
                <w:lang w:eastAsia="es-MX"/>
              </w:rPr>
              <w:t>retardantes</w:t>
            </w:r>
            <w:proofErr w:type="spellEnd"/>
            <w:r w:rsidRPr="00650B9B">
              <w:rPr>
                <w:rFonts w:ascii="Arial" w:eastAsia="Times New Roman" w:hAnsi="Arial" w:cs="Arial"/>
                <w:color w:val="000000"/>
                <w:sz w:val="16"/>
                <w:szCs w:val="16"/>
                <w:lang w:eastAsia="es-MX"/>
              </w:rPr>
              <w:t xml:space="preserve"> y/o inhibidores de flama y/o ignífugos - Etiquetado, publicada en el DOF el 08 de diciembre de 1994.</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4 (Marcado y Etiquetado).</w:t>
            </w:r>
          </w:p>
        </w:tc>
      </w:tr>
      <w:tr w:rsidR="00650B9B" w:rsidRPr="00650B9B" w:rsidTr="00650B9B">
        <w:trPr>
          <w:trHeight w:val="200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NOM-003-SSA1-2006.</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Salud ambiental. Requisitos sanitarios que debe satisfacer el etiquetado de pinturas, tintas, barnices, lacas y esmaltes, publicada en el DOF el 04 de agosto de 2008 y sus posteriores modificaciones.</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5 (Especificaciones).</w:t>
            </w:r>
          </w:p>
        </w:tc>
      </w:tr>
      <w:tr w:rsidR="00650B9B" w:rsidRPr="00650B9B" w:rsidTr="00650B9B">
        <w:trPr>
          <w:trHeight w:val="190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VII.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NOM-235-SE-2020.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Atún y bonita </w:t>
            </w:r>
            <w:proofErr w:type="spellStart"/>
            <w:r w:rsidRPr="00650B9B">
              <w:rPr>
                <w:rFonts w:ascii="Arial" w:eastAsia="Times New Roman" w:hAnsi="Arial" w:cs="Arial"/>
                <w:color w:val="000000"/>
                <w:sz w:val="16"/>
                <w:szCs w:val="16"/>
                <w:lang w:eastAsia="es-MX"/>
              </w:rPr>
              <w:t>preenvasados</w:t>
            </w:r>
            <w:proofErr w:type="spellEnd"/>
            <w:r w:rsidRPr="00650B9B">
              <w:rPr>
                <w:rFonts w:ascii="Arial" w:eastAsia="Times New Roman" w:hAnsi="Arial" w:cs="Arial"/>
                <w:color w:val="000000"/>
                <w:sz w:val="16"/>
                <w:szCs w:val="16"/>
                <w:lang w:eastAsia="es-MX"/>
              </w:rPr>
              <w:t>- Denominación-Especificaciones-Información comercial y métodos de prueba, publicada en el DOF el 18 de septiembre de 2020.</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5 (Información comercial).</w:t>
            </w:r>
          </w:p>
        </w:tc>
      </w:tr>
      <w:tr w:rsidR="00650B9B" w:rsidRPr="00650B9B" w:rsidTr="00650B9B">
        <w:trPr>
          <w:trHeight w:val="194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lastRenderedPageBreak/>
              <w:t>VIII.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NOM-051-SCFI/SSA1-2010.</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Especificaciones generales de etiquetado para alimentos y bebidas no alcohólicas </w:t>
            </w:r>
            <w:proofErr w:type="spellStart"/>
            <w:r w:rsidRPr="00650B9B">
              <w:rPr>
                <w:rFonts w:ascii="Arial" w:eastAsia="Times New Roman" w:hAnsi="Arial" w:cs="Arial"/>
                <w:color w:val="000000"/>
                <w:sz w:val="16"/>
                <w:szCs w:val="16"/>
                <w:lang w:eastAsia="es-MX"/>
              </w:rPr>
              <w:t>preenvasados</w:t>
            </w:r>
            <w:proofErr w:type="spellEnd"/>
            <w:r w:rsidRPr="00650B9B">
              <w:rPr>
                <w:rFonts w:ascii="Arial" w:eastAsia="Times New Roman" w:hAnsi="Arial" w:cs="Arial"/>
                <w:color w:val="000000"/>
                <w:sz w:val="16"/>
                <w:szCs w:val="16"/>
                <w:lang w:eastAsia="es-MX"/>
              </w:rPr>
              <w:t>-Información comercial y sanitaria, publicada en el DOF el 05 de abril de 2010 y sus posteriores modificaciones.</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4 (Especificaciones), excepto lo establecido en el inciso 4.2.8 relativo a la información nutrimental.</w:t>
            </w:r>
          </w:p>
        </w:tc>
      </w:tr>
      <w:tr w:rsidR="00650B9B" w:rsidRPr="00650B9B" w:rsidTr="00650B9B">
        <w:trPr>
          <w:trHeight w:val="1492"/>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IX.</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NOM-050-SCFI-2004.</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Información </w:t>
            </w:r>
            <w:proofErr w:type="spellStart"/>
            <w:r w:rsidRPr="00650B9B">
              <w:rPr>
                <w:rFonts w:ascii="Arial" w:eastAsia="Times New Roman" w:hAnsi="Arial" w:cs="Arial"/>
                <w:color w:val="000000"/>
                <w:sz w:val="16"/>
                <w:szCs w:val="16"/>
                <w:lang w:eastAsia="es-MX"/>
              </w:rPr>
              <w:t>comercialEtiquetado</w:t>
            </w:r>
            <w:proofErr w:type="spellEnd"/>
            <w:r w:rsidRPr="00650B9B">
              <w:rPr>
                <w:rFonts w:ascii="Arial" w:eastAsia="Times New Roman" w:hAnsi="Arial" w:cs="Arial"/>
                <w:color w:val="000000"/>
                <w:sz w:val="16"/>
                <w:szCs w:val="16"/>
                <w:lang w:eastAsia="es-MX"/>
              </w:rPr>
              <w:t xml:space="preserve"> general de productos, publicada en el DOF el 01 de junio de 2004.</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Incisos 5.1 y 5.2 del Capítulo 5 (Información Comercial), excepto lo establecido en el inciso 5.2.1., literal (f), relativo a los instructivos o manuales de operación.</w:t>
            </w:r>
          </w:p>
        </w:tc>
      </w:tr>
      <w:tr w:rsidR="00650B9B" w:rsidRPr="00650B9B" w:rsidTr="00650B9B">
        <w:trPr>
          <w:trHeight w:val="1592"/>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X.</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NOM-142-SSA1/SCFI-2014.</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Bebidas alcohólicas. Especificaciones sanitarias. Etiquetado sanitario y comercial, publicada en el DOF el 23 de marzo de 2015.</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9 (Etiquetado).</w:t>
            </w:r>
          </w:p>
        </w:tc>
      </w:tr>
      <w:tr w:rsidR="00650B9B" w:rsidRPr="00650B9B" w:rsidTr="00650B9B">
        <w:trPr>
          <w:trHeight w:val="1800"/>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XI.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NOM-015-SCFI-2007.</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 xml:space="preserve">Información </w:t>
            </w:r>
            <w:proofErr w:type="gramStart"/>
            <w:r w:rsidRPr="00650B9B">
              <w:rPr>
                <w:rFonts w:ascii="Arial" w:eastAsia="Times New Roman" w:hAnsi="Arial" w:cs="Arial"/>
                <w:color w:val="000000"/>
                <w:sz w:val="16"/>
                <w:szCs w:val="16"/>
                <w:lang w:eastAsia="es-MX"/>
              </w:rPr>
              <w:t>comercial-Etiquetado</w:t>
            </w:r>
            <w:proofErr w:type="gramEnd"/>
            <w:r w:rsidRPr="00650B9B">
              <w:rPr>
                <w:rFonts w:ascii="Arial" w:eastAsia="Times New Roman" w:hAnsi="Arial" w:cs="Arial"/>
                <w:color w:val="000000"/>
                <w:sz w:val="16"/>
                <w:szCs w:val="16"/>
                <w:lang w:eastAsia="es-MX"/>
              </w:rPr>
              <w:t xml:space="preserve"> para juguetes, publicada en el DOF el 17 de abril de 2008.</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5 (Especificaciones de información comercial), excepto lo establecido en los incisos 5.1.1 y 5.1.2, literal c), relativo al nombre, denominación o razón social y domicilio del fabricante o responsable de la fabricación.</w:t>
            </w:r>
          </w:p>
        </w:tc>
      </w:tr>
      <w:tr w:rsidR="00650B9B" w:rsidRPr="00650B9B" w:rsidTr="00650B9B">
        <w:trPr>
          <w:trHeight w:val="1915"/>
        </w:trPr>
        <w:tc>
          <w:tcPr>
            <w:tcW w:w="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b/>
                <w:bCs/>
                <w:color w:val="000000"/>
                <w:sz w:val="16"/>
                <w:szCs w:val="16"/>
                <w:lang w:eastAsia="es-MX"/>
              </w:rPr>
              <w:t>XII.</w:t>
            </w:r>
          </w:p>
        </w:tc>
        <w:tc>
          <w:tcPr>
            <w:tcW w:w="4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NOM-141-SSA1/SCFI 2012.</w:t>
            </w:r>
          </w:p>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Etiquetado para productos cosméticos</w:t>
            </w:r>
            <w:r w:rsidRPr="00650B9B">
              <w:rPr>
                <w:rFonts w:ascii="Arial" w:eastAsia="Times New Roman" w:hAnsi="Arial" w:cs="Arial"/>
                <w:b/>
                <w:bCs/>
                <w:color w:val="000000"/>
                <w:sz w:val="16"/>
                <w:szCs w:val="16"/>
                <w:lang w:eastAsia="es-MX"/>
              </w:rPr>
              <w:t> </w:t>
            </w:r>
            <w:proofErr w:type="spellStart"/>
            <w:r w:rsidRPr="00650B9B">
              <w:rPr>
                <w:rFonts w:ascii="Arial" w:eastAsia="Times New Roman" w:hAnsi="Arial" w:cs="Arial"/>
                <w:color w:val="000000"/>
                <w:sz w:val="16"/>
                <w:szCs w:val="16"/>
                <w:lang w:eastAsia="es-MX"/>
              </w:rPr>
              <w:t>preenvasados</w:t>
            </w:r>
            <w:proofErr w:type="spellEnd"/>
            <w:r w:rsidRPr="00650B9B">
              <w:rPr>
                <w:rFonts w:ascii="Arial" w:eastAsia="Times New Roman" w:hAnsi="Arial" w:cs="Arial"/>
                <w:color w:val="000000"/>
                <w:sz w:val="16"/>
                <w:szCs w:val="16"/>
                <w:lang w:eastAsia="es-MX"/>
              </w:rPr>
              <w:t>. Etiquetado sanitario y comercial, publicada en el DOF el 19 de septiembre de 2012 y sus posteriores modificaciones.</w:t>
            </w:r>
          </w:p>
        </w:tc>
        <w:tc>
          <w:tcPr>
            <w:tcW w:w="4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50B9B" w:rsidRPr="00650B9B" w:rsidRDefault="00650B9B" w:rsidP="00650B9B">
            <w:pPr>
              <w:spacing w:after="100" w:line="240" w:lineRule="auto"/>
              <w:jc w:val="both"/>
              <w:rPr>
                <w:rFonts w:ascii="Times New Roman" w:eastAsia="Times New Roman" w:hAnsi="Times New Roman" w:cs="Times New Roman"/>
                <w:color w:val="000000"/>
                <w:sz w:val="16"/>
                <w:szCs w:val="16"/>
                <w:lang w:eastAsia="es-MX"/>
              </w:rPr>
            </w:pPr>
            <w:r w:rsidRPr="00650B9B">
              <w:rPr>
                <w:rFonts w:ascii="Arial" w:eastAsia="Times New Roman" w:hAnsi="Arial" w:cs="Arial"/>
                <w:color w:val="000000"/>
                <w:sz w:val="16"/>
                <w:szCs w:val="16"/>
                <w:lang w:eastAsia="es-MX"/>
              </w:rPr>
              <w:t>Capítulo 5 (requisitos de etiquetado), excepto lo establecido en el inciso 5.1.6.1, relativo al nombre, denominación o razón social y domicilio fiscal</w:t>
            </w:r>
            <w:r w:rsidRPr="00650B9B">
              <w:rPr>
                <w:rFonts w:ascii="Arial" w:eastAsia="Times New Roman" w:hAnsi="Arial" w:cs="Arial"/>
                <w:b/>
                <w:bCs/>
                <w:color w:val="000000"/>
                <w:sz w:val="16"/>
                <w:szCs w:val="16"/>
                <w:lang w:eastAsia="es-MX"/>
              </w:rPr>
              <w:t> </w:t>
            </w:r>
            <w:r w:rsidRPr="00650B9B">
              <w:rPr>
                <w:rFonts w:ascii="Arial" w:eastAsia="Times New Roman" w:hAnsi="Arial" w:cs="Arial"/>
                <w:color w:val="000000"/>
                <w:sz w:val="16"/>
                <w:szCs w:val="16"/>
                <w:lang w:eastAsia="es-MX"/>
              </w:rPr>
              <w:t>del productor o responsable de la fabricación, y al importador.</w:t>
            </w:r>
          </w:p>
        </w:tc>
      </w:tr>
    </w:tbl>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 </w:t>
      </w:r>
    </w:p>
    <w:p w:rsidR="00650B9B" w:rsidRPr="00650B9B" w:rsidRDefault="00650B9B" w:rsidP="00650B9B">
      <w:pPr>
        <w:shd w:val="clear" w:color="auto" w:fill="FFFFFF"/>
        <w:spacing w:after="100" w:line="240" w:lineRule="auto"/>
        <w:ind w:firstLine="288"/>
        <w:jc w:val="both"/>
        <w:rPr>
          <w:rFonts w:ascii="Arial" w:eastAsia="Times New Roman" w:hAnsi="Arial" w:cs="Arial"/>
          <w:color w:val="2F2F2F"/>
          <w:sz w:val="16"/>
          <w:szCs w:val="16"/>
          <w:lang w:eastAsia="es-MX"/>
        </w:rPr>
      </w:pPr>
      <w:r w:rsidRPr="00650B9B">
        <w:rPr>
          <w:rFonts w:ascii="Arial" w:eastAsia="Times New Roman" w:hAnsi="Arial" w:cs="Arial"/>
          <w:b/>
          <w:bCs/>
          <w:color w:val="2F2F2F"/>
          <w:sz w:val="16"/>
          <w:szCs w:val="16"/>
          <w:lang w:eastAsia="es-MX"/>
        </w:rPr>
        <w:t>Nota:</w:t>
      </w:r>
      <w:r w:rsidRPr="00650B9B">
        <w:rPr>
          <w:rFonts w:ascii="Arial" w:eastAsia="Times New Roman" w:hAnsi="Arial" w:cs="Arial"/>
          <w:color w:val="2F2F2F"/>
          <w:sz w:val="16"/>
          <w:szCs w:val="16"/>
          <w:lang w:eastAsia="es-MX"/>
        </w:rPr>
        <w:t> Los datos a que se refiere este Anexo deben presentarse en idioma español; en caso contrario, se considerará incumplimiento sancionable en los términos de la Ley.</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Atentamente,</w:t>
      </w:r>
    </w:p>
    <w:p w:rsidR="00650B9B" w:rsidRPr="00650B9B" w:rsidRDefault="00650B9B" w:rsidP="00650B9B">
      <w:pPr>
        <w:shd w:val="clear" w:color="auto" w:fill="FFFFFF"/>
        <w:spacing w:after="101" w:line="240" w:lineRule="auto"/>
        <w:ind w:firstLine="288"/>
        <w:jc w:val="both"/>
        <w:rPr>
          <w:rFonts w:ascii="Arial" w:eastAsia="Times New Roman" w:hAnsi="Arial" w:cs="Arial"/>
          <w:color w:val="2F2F2F"/>
          <w:sz w:val="18"/>
          <w:szCs w:val="18"/>
          <w:lang w:eastAsia="es-MX"/>
        </w:rPr>
      </w:pPr>
      <w:r w:rsidRPr="00650B9B">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650B9B">
        <w:rPr>
          <w:rFonts w:ascii="Arial" w:eastAsia="Times New Roman" w:hAnsi="Arial" w:cs="Arial"/>
          <w:b/>
          <w:bCs/>
          <w:color w:val="2F2F2F"/>
          <w:sz w:val="18"/>
          <w:szCs w:val="18"/>
          <w:lang w:eastAsia="es-MX"/>
        </w:rPr>
        <w:t>Ricardo Carrasco Varona</w:t>
      </w:r>
      <w:r w:rsidRPr="00650B9B">
        <w:rPr>
          <w:rFonts w:ascii="Arial" w:eastAsia="Times New Roman" w:hAnsi="Arial" w:cs="Arial"/>
          <w:color w:val="2F2F2F"/>
          <w:sz w:val="18"/>
          <w:szCs w:val="18"/>
          <w:lang w:eastAsia="es-MX"/>
        </w:rPr>
        <w:t>.- Rúbrica.</w:t>
      </w:r>
    </w:p>
    <w:p w:rsidR="00650B9B" w:rsidRDefault="00650B9B" w:rsidP="00650B9B">
      <w:pPr>
        <w:jc w:val="both"/>
      </w:pPr>
    </w:p>
    <w:sectPr w:rsidR="00650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9B"/>
    <w:rsid w:val="00650B9B"/>
    <w:rsid w:val="00A529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1390">
      <w:bodyDiv w:val="1"/>
      <w:marLeft w:val="0"/>
      <w:marRight w:val="0"/>
      <w:marTop w:val="0"/>
      <w:marBottom w:val="0"/>
      <w:divBdr>
        <w:top w:val="none" w:sz="0" w:space="0" w:color="auto"/>
        <w:left w:val="none" w:sz="0" w:space="0" w:color="auto"/>
        <w:bottom w:val="none" w:sz="0" w:space="0" w:color="auto"/>
        <w:right w:val="none" w:sz="0" w:space="0" w:color="auto"/>
      </w:divBdr>
      <w:divsChild>
        <w:div w:id="1154757393">
          <w:marLeft w:val="0"/>
          <w:marRight w:val="0"/>
          <w:marTop w:val="101"/>
          <w:marBottom w:val="101"/>
          <w:divBdr>
            <w:top w:val="none" w:sz="0" w:space="0" w:color="auto"/>
            <w:left w:val="none" w:sz="0" w:space="0" w:color="auto"/>
            <w:bottom w:val="none" w:sz="0" w:space="0" w:color="auto"/>
            <w:right w:val="none" w:sz="0" w:space="0" w:color="auto"/>
          </w:divBdr>
        </w:div>
        <w:div w:id="693073610">
          <w:marLeft w:val="0"/>
          <w:marRight w:val="0"/>
          <w:marTop w:val="0"/>
          <w:marBottom w:val="100"/>
          <w:divBdr>
            <w:top w:val="none" w:sz="0" w:space="0" w:color="auto"/>
            <w:left w:val="none" w:sz="0" w:space="0" w:color="auto"/>
            <w:bottom w:val="none" w:sz="0" w:space="0" w:color="auto"/>
            <w:right w:val="none" w:sz="0" w:space="0" w:color="auto"/>
          </w:divBdr>
        </w:div>
        <w:div w:id="1256279867">
          <w:marLeft w:val="0"/>
          <w:marRight w:val="0"/>
          <w:marTop w:val="0"/>
          <w:marBottom w:val="100"/>
          <w:divBdr>
            <w:top w:val="none" w:sz="0" w:space="0" w:color="auto"/>
            <w:left w:val="none" w:sz="0" w:space="0" w:color="auto"/>
            <w:bottom w:val="none" w:sz="0" w:space="0" w:color="auto"/>
            <w:right w:val="none" w:sz="0" w:space="0" w:color="auto"/>
          </w:divBdr>
        </w:div>
        <w:div w:id="807208205">
          <w:marLeft w:val="0"/>
          <w:marRight w:val="0"/>
          <w:marTop w:val="0"/>
          <w:marBottom w:val="100"/>
          <w:divBdr>
            <w:top w:val="none" w:sz="0" w:space="0" w:color="auto"/>
            <w:left w:val="none" w:sz="0" w:space="0" w:color="auto"/>
            <w:bottom w:val="none" w:sz="0" w:space="0" w:color="auto"/>
            <w:right w:val="none" w:sz="0" w:space="0" w:color="auto"/>
          </w:divBdr>
        </w:div>
        <w:div w:id="1138914660">
          <w:marLeft w:val="0"/>
          <w:marRight w:val="0"/>
          <w:marTop w:val="0"/>
          <w:marBottom w:val="100"/>
          <w:divBdr>
            <w:top w:val="none" w:sz="0" w:space="0" w:color="auto"/>
            <w:left w:val="none" w:sz="0" w:space="0" w:color="auto"/>
            <w:bottom w:val="none" w:sz="0" w:space="0" w:color="auto"/>
            <w:right w:val="none" w:sz="0" w:space="0" w:color="auto"/>
          </w:divBdr>
        </w:div>
        <w:div w:id="450326251">
          <w:marLeft w:val="0"/>
          <w:marRight w:val="0"/>
          <w:marTop w:val="0"/>
          <w:marBottom w:val="60"/>
          <w:divBdr>
            <w:top w:val="none" w:sz="0" w:space="0" w:color="auto"/>
            <w:left w:val="none" w:sz="0" w:space="0" w:color="auto"/>
            <w:bottom w:val="none" w:sz="0" w:space="0" w:color="auto"/>
            <w:right w:val="none" w:sz="0" w:space="0" w:color="auto"/>
          </w:divBdr>
        </w:div>
        <w:div w:id="1525513680">
          <w:marLeft w:val="0"/>
          <w:marRight w:val="0"/>
          <w:marTop w:val="0"/>
          <w:marBottom w:val="60"/>
          <w:divBdr>
            <w:top w:val="none" w:sz="0" w:space="0" w:color="auto"/>
            <w:left w:val="none" w:sz="0" w:space="0" w:color="auto"/>
            <w:bottom w:val="none" w:sz="0" w:space="0" w:color="auto"/>
            <w:right w:val="none" w:sz="0" w:space="0" w:color="auto"/>
          </w:divBdr>
        </w:div>
        <w:div w:id="920525492">
          <w:marLeft w:val="0"/>
          <w:marRight w:val="0"/>
          <w:marTop w:val="0"/>
          <w:marBottom w:val="60"/>
          <w:divBdr>
            <w:top w:val="none" w:sz="0" w:space="0" w:color="auto"/>
            <w:left w:val="none" w:sz="0" w:space="0" w:color="auto"/>
            <w:bottom w:val="none" w:sz="0" w:space="0" w:color="auto"/>
            <w:right w:val="none" w:sz="0" w:space="0" w:color="auto"/>
          </w:divBdr>
        </w:div>
        <w:div w:id="1779447701">
          <w:marLeft w:val="720"/>
          <w:marRight w:val="0"/>
          <w:marTop w:val="0"/>
          <w:marBottom w:val="60"/>
          <w:divBdr>
            <w:top w:val="none" w:sz="0" w:space="0" w:color="auto"/>
            <w:left w:val="none" w:sz="0" w:space="0" w:color="auto"/>
            <w:bottom w:val="none" w:sz="0" w:space="0" w:color="auto"/>
            <w:right w:val="none" w:sz="0" w:space="0" w:color="auto"/>
          </w:divBdr>
        </w:div>
        <w:div w:id="1924214703">
          <w:marLeft w:val="720"/>
          <w:marRight w:val="0"/>
          <w:marTop w:val="0"/>
          <w:marBottom w:val="60"/>
          <w:divBdr>
            <w:top w:val="none" w:sz="0" w:space="0" w:color="auto"/>
            <w:left w:val="none" w:sz="0" w:space="0" w:color="auto"/>
            <w:bottom w:val="none" w:sz="0" w:space="0" w:color="auto"/>
            <w:right w:val="none" w:sz="0" w:space="0" w:color="auto"/>
          </w:divBdr>
        </w:div>
        <w:div w:id="1358500976">
          <w:marLeft w:val="720"/>
          <w:marRight w:val="0"/>
          <w:marTop w:val="0"/>
          <w:marBottom w:val="60"/>
          <w:divBdr>
            <w:top w:val="none" w:sz="0" w:space="0" w:color="auto"/>
            <w:left w:val="none" w:sz="0" w:space="0" w:color="auto"/>
            <w:bottom w:val="none" w:sz="0" w:space="0" w:color="auto"/>
            <w:right w:val="none" w:sz="0" w:space="0" w:color="auto"/>
          </w:divBdr>
        </w:div>
        <w:div w:id="369456379">
          <w:marLeft w:val="720"/>
          <w:marRight w:val="0"/>
          <w:marTop w:val="0"/>
          <w:marBottom w:val="60"/>
          <w:divBdr>
            <w:top w:val="none" w:sz="0" w:space="0" w:color="auto"/>
            <w:left w:val="none" w:sz="0" w:space="0" w:color="auto"/>
            <w:bottom w:val="none" w:sz="0" w:space="0" w:color="auto"/>
            <w:right w:val="none" w:sz="0" w:space="0" w:color="auto"/>
          </w:divBdr>
        </w:div>
        <w:div w:id="1684285953">
          <w:marLeft w:val="0"/>
          <w:marRight w:val="0"/>
          <w:marTop w:val="0"/>
          <w:marBottom w:val="60"/>
          <w:divBdr>
            <w:top w:val="none" w:sz="0" w:space="0" w:color="auto"/>
            <w:left w:val="none" w:sz="0" w:space="0" w:color="auto"/>
            <w:bottom w:val="none" w:sz="0" w:space="0" w:color="auto"/>
            <w:right w:val="none" w:sz="0" w:space="0" w:color="auto"/>
          </w:divBdr>
        </w:div>
        <w:div w:id="1829786093">
          <w:marLeft w:val="0"/>
          <w:marRight w:val="0"/>
          <w:marTop w:val="0"/>
          <w:marBottom w:val="60"/>
          <w:divBdr>
            <w:top w:val="none" w:sz="0" w:space="0" w:color="auto"/>
            <w:left w:val="none" w:sz="0" w:space="0" w:color="auto"/>
            <w:bottom w:val="none" w:sz="0" w:space="0" w:color="auto"/>
            <w:right w:val="none" w:sz="0" w:space="0" w:color="auto"/>
          </w:divBdr>
        </w:div>
        <w:div w:id="114250445">
          <w:marLeft w:val="0"/>
          <w:marRight w:val="0"/>
          <w:marTop w:val="0"/>
          <w:marBottom w:val="60"/>
          <w:divBdr>
            <w:top w:val="none" w:sz="0" w:space="0" w:color="auto"/>
            <w:left w:val="none" w:sz="0" w:space="0" w:color="auto"/>
            <w:bottom w:val="none" w:sz="0" w:space="0" w:color="auto"/>
            <w:right w:val="none" w:sz="0" w:space="0" w:color="auto"/>
          </w:divBdr>
        </w:div>
        <w:div w:id="555625402">
          <w:marLeft w:val="0"/>
          <w:marRight w:val="0"/>
          <w:marTop w:val="0"/>
          <w:marBottom w:val="60"/>
          <w:divBdr>
            <w:top w:val="none" w:sz="0" w:space="0" w:color="auto"/>
            <w:left w:val="none" w:sz="0" w:space="0" w:color="auto"/>
            <w:bottom w:val="none" w:sz="0" w:space="0" w:color="auto"/>
            <w:right w:val="none" w:sz="0" w:space="0" w:color="auto"/>
          </w:divBdr>
        </w:div>
        <w:div w:id="276916557">
          <w:marLeft w:val="0"/>
          <w:marRight w:val="0"/>
          <w:marTop w:val="0"/>
          <w:marBottom w:val="60"/>
          <w:divBdr>
            <w:top w:val="none" w:sz="0" w:space="0" w:color="auto"/>
            <w:left w:val="none" w:sz="0" w:space="0" w:color="auto"/>
            <w:bottom w:val="none" w:sz="0" w:space="0" w:color="auto"/>
            <w:right w:val="none" w:sz="0" w:space="0" w:color="auto"/>
          </w:divBdr>
        </w:div>
        <w:div w:id="1225067148">
          <w:marLeft w:val="0"/>
          <w:marRight w:val="0"/>
          <w:marTop w:val="0"/>
          <w:marBottom w:val="60"/>
          <w:divBdr>
            <w:top w:val="none" w:sz="0" w:space="0" w:color="auto"/>
            <w:left w:val="none" w:sz="0" w:space="0" w:color="auto"/>
            <w:bottom w:val="none" w:sz="0" w:space="0" w:color="auto"/>
            <w:right w:val="none" w:sz="0" w:space="0" w:color="auto"/>
          </w:divBdr>
        </w:div>
        <w:div w:id="792212755">
          <w:marLeft w:val="0"/>
          <w:marRight w:val="0"/>
          <w:marTop w:val="0"/>
          <w:marBottom w:val="60"/>
          <w:divBdr>
            <w:top w:val="none" w:sz="0" w:space="0" w:color="auto"/>
            <w:left w:val="none" w:sz="0" w:space="0" w:color="auto"/>
            <w:bottom w:val="none" w:sz="0" w:space="0" w:color="auto"/>
            <w:right w:val="none" w:sz="0" w:space="0" w:color="auto"/>
          </w:divBdr>
        </w:div>
        <w:div w:id="658117300">
          <w:marLeft w:val="0"/>
          <w:marRight w:val="0"/>
          <w:marTop w:val="0"/>
          <w:marBottom w:val="60"/>
          <w:divBdr>
            <w:top w:val="none" w:sz="0" w:space="0" w:color="auto"/>
            <w:left w:val="none" w:sz="0" w:space="0" w:color="auto"/>
            <w:bottom w:val="none" w:sz="0" w:space="0" w:color="auto"/>
            <w:right w:val="none" w:sz="0" w:space="0" w:color="auto"/>
          </w:divBdr>
        </w:div>
        <w:div w:id="201483011">
          <w:marLeft w:val="0"/>
          <w:marRight w:val="0"/>
          <w:marTop w:val="0"/>
          <w:marBottom w:val="60"/>
          <w:divBdr>
            <w:top w:val="none" w:sz="0" w:space="0" w:color="auto"/>
            <w:left w:val="none" w:sz="0" w:space="0" w:color="auto"/>
            <w:bottom w:val="none" w:sz="0" w:space="0" w:color="auto"/>
            <w:right w:val="none" w:sz="0" w:space="0" w:color="auto"/>
          </w:divBdr>
        </w:div>
        <w:div w:id="40902578">
          <w:marLeft w:val="0"/>
          <w:marRight w:val="0"/>
          <w:marTop w:val="0"/>
          <w:marBottom w:val="60"/>
          <w:divBdr>
            <w:top w:val="none" w:sz="0" w:space="0" w:color="auto"/>
            <w:left w:val="none" w:sz="0" w:space="0" w:color="auto"/>
            <w:bottom w:val="none" w:sz="0" w:space="0" w:color="auto"/>
            <w:right w:val="none" w:sz="0" w:space="0" w:color="auto"/>
          </w:divBdr>
        </w:div>
        <w:div w:id="1949846211">
          <w:marLeft w:val="0"/>
          <w:marRight w:val="0"/>
          <w:marTop w:val="0"/>
          <w:marBottom w:val="60"/>
          <w:divBdr>
            <w:top w:val="none" w:sz="0" w:space="0" w:color="auto"/>
            <w:left w:val="none" w:sz="0" w:space="0" w:color="auto"/>
            <w:bottom w:val="none" w:sz="0" w:space="0" w:color="auto"/>
            <w:right w:val="none" w:sz="0" w:space="0" w:color="auto"/>
          </w:divBdr>
        </w:div>
        <w:div w:id="1025447837">
          <w:marLeft w:val="0"/>
          <w:marRight w:val="0"/>
          <w:marTop w:val="0"/>
          <w:marBottom w:val="60"/>
          <w:divBdr>
            <w:top w:val="none" w:sz="0" w:space="0" w:color="auto"/>
            <w:left w:val="none" w:sz="0" w:space="0" w:color="auto"/>
            <w:bottom w:val="none" w:sz="0" w:space="0" w:color="auto"/>
            <w:right w:val="none" w:sz="0" w:space="0" w:color="auto"/>
          </w:divBdr>
        </w:div>
        <w:div w:id="1913467332">
          <w:marLeft w:val="0"/>
          <w:marRight w:val="0"/>
          <w:marTop w:val="0"/>
          <w:marBottom w:val="60"/>
          <w:divBdr>
            <w:top w:val="none" w:sz="0" w:space="0" w:color="auto"/>
            <w:left w:val="none" w:sz="0" w:space="0" w:color="auto"/>
            <w:bottom w:val="none" w:sz="0" w:space="0" w:color="auto"/>
            <w:right w:val="none" w:sz="0" w:space="0" w:color="auto"/>
          </w:divBdr>
        </w:div>
        <w:div w:id="996231379">
          <w:marLeft w:val="720"/>
          <w:marRight w:val="0"/>
          <w:marTop w:val="0"/>
          <w:marBottom w:val="60"/>
          <w:divBdr>
            <w:top w:val="none" w:sz="0" w:space="0" w:color="auto"/>
            <w:left w:val="none" w:sz="0" w:space="0" w:color="auto"/>
            <w:bottom w:val="none" w:sz="0" w:space="0" w:color="auto"/>
            <w:right w:val="none" w:sz="0" w:space="0" w:color="auto"/>
          </w:divBdr>
        </w:div>
        <w:div w:id="1465392431">
          <w:marLeft w:val="720"/>
          <w:marRight w:val="0"/>
          <w:marTop w:val="0"/>
          <w:marBottom w:val="100"/>
          <w:divBdr>
            <w:top w:val="none" w:sz="0" w:space="0" w:color="auto"/>
            <w:left w:val="none" w:sz="0" w:space="0" w:color="auto"/>
            <w:bottom w:val="none" w:sz="0" w:space="0" w:color="auto"/>
            <w:right w:val="none" w:sz="0" w:space="0" w:color="auto"/>
          </w:divBdr>
        </w:div>
        <w:div w:id="610817700">
          <w:marLeft w:val="720"/>
          <w:marRight w:val="0"/>
          <w:marTop w:val="0"/>
          <w:marBottom w:val="100"/>
          <w:divBdr>
            <w:top w:val="none" w:sz="0" w:space="0" w:color="auto"/>
            <w:left w:val="none" w:sz="0" w:space="0" w:color="auto"/>
            <w:bottom w:val="none" w:sz="0" w:space="0" w:color="auto"/>
            <w:right w:val="none" w:sz="0" w:space="0" w:color="auto"/>
          </w:divBdr>
        </w:div>
        <w:div w:id="1785615225">
          <w:marLeft w:val="720"/>
          <w:marRight w:val="0"/>
          <w:marTop w:val="0"/>
          <w:marBottom w:val="60"/>
          <w:divBdr>
            <w:top w:val="none" w:sz="0" w:space="0" w:color="auto"/>
            <w:left w:val="none" w:sz="0" w:space="0" w:color="auto"/>
            <w:bottom w:val="none" w:sz="0" w:space="0" w:color="auto"/>
            <w:right w:val="none" w:sz="0" w:space="0" w:color="auto"/>
          </w:divBdr>
        </w:div>
        <w:div w:id="1979021029">
          <w:marLeft w:val="720"/>
          <w:marRight w:val="0"/>
          <w:marTop w:val="0"/>
          <w:marBottom w:val="60"/>
          <w:divBdr>
            <w:top w:val="none" w:sz="0" w:space="0" w:color="auto"/>
            <w:left w:val="none" w:sz="0" w:space="0" w:color="auto"/>
            <w:bottom w:val="none" w:sz="0" w:space="0" w:color="auto"/>
            <w:right w:val="none" w:sz="0" w:space="0" w:color="auto"/>
          </w:divBdr>
        </w:div>
        <w:div w:id="1600747540">
          <w:marLeft w:val="720"/>
          <w:marRight w:val="0"/>
          <w:marTop w:val="0"/>
          <w:marBottom w:val="60"/>
          <w:divBdr>
            <w:top w:val="none" w:sz="0" w:space="0" w:color="auto"/>
            <w:left w:val="none" w:sz="0" w:space="0" w:color="auto"/>
            <w:bottom w:val="none" w:sz="0" w:space="0" w:color="auto"/>
            <w:right w:val="none" w:sz="0" w:space="0" w:color="auto"/>
          </w:divBdr>
        </w:div>
        <w:div w:id="908540543">
          <w:marLeft w:val="720"/>
          <w:marRight w:val="0"/>
          <w:marTop w:val="0"/>
          <w:marBottom w:val="60"/>
          <w:divBdr>
            <w:top w:val="none" w:sz="0" w:space="0" w:color="auto"/>
            <w:left w:val="none" w:sz="0" w:space="0" w:color="auto"/>
            <w:bottom w:val="none" w:sz="0" w:space="0" w:color="auto"/>
            <w:right w:val="none" w:sz="0" w:space="0" w:color="auto"/>
          </w:divBdr>
        </w:div>
        <w:div w:id="862672157">
          <w:marLeft w:val="720"/>
          <w:marRight w:val="0"/>
          <w:marTop w:val="0"/>
          <w:marBottom w:val="60"/>
          <w:divBdr>
            <w:top w:val="none" w:sz="0" w:space="0" w:color="auto"/>
            <w:left w:val="none" w:sz="0" w:space="0" w:color="auto"/>
            <w:bottom w:val="none" w:sz="0" w:space="0" w:color="auto"/>
            <w:right w:val="none" w:sz="0" w:space="0" w:color="auto"/>
          </w:divBdr>
        </w:div>
        <w:div w:id="1557743110">
          <w:marLeft w:val="0"/>
          <w:marRight w:val="0"/>
          <w:marTop w:val="0"/>
          <w:marBottom w:val="60"/>
          <w:divBdr>
            <w:top w:val="none" w:sz="0" w:space="0" w:color="auto"/>
            <w:left w:val="none" w:sz="0" w:space="0" w:color="auto"/>
            <w:bottom w:val="none" w:sz="0" w:space="0" w:color="auto"/>
            <w:right w:val="none" w:sz="0" w:space="0" w:color="auto"/>
          </w:divBdr>
        </w:div>
        <w:div w:id="1796562044">
          <w:marLeft w:val="720"/>
          <w:marRight w:val="0"/>
          <w:marTop w:val="0"/>
          <w:marBottom w:val="60"/>
          <w:divBdr>
            <w:top w:val="none" w:sz="0" w:space="0" w:color="auto"/>
            <w:left w:val="none" w:sz="0" w:space="0" w:color="auto"/>
            <w:bottom w:val="none" w:sz="0" w:space="0" w:color="auto"/>
            <w:right w:val="none" w:sz="0" w:space="0" w:color="auto"/>
          </w:divBdr>
        </w:div>
        <w:div w:id="477309273">
          <w:marLeft w:val="720"/>
          <w:marRight w:val="0"/>
          <w:marTop w:val="0"/>
          <w:marBottom w:val="60"/>
          <w:divBdr>
            <w:top w:val="none" w:sz="0" w:space="0" w:color="auto"/>
            <w:left w:val="none" w:sz="0" w:space="0" w:color="auto"/>
            <w:bottom w:val="none" w:sz="0" w:space="0" w:color="auto"/>
            <w:right w:val="none" w:sz="0" w:space="0" w:color="auto"/>
          </w:divBdr>
        </w:div>
        <w:div w:id="1635987752">
          <w:marLeft w:val="720"/>
          <w:marRight w:val="0"/>
          <w:marTop w:val="0"/>
          <w:marBottom w:val="60"/>
          <w:divBdr>
            <w:top w:val="none" w:sz="0" w:space="0" w:color="auto"/>
            <w:left w:val="none" w:sz="0" w:space="0" w:color="auto"/>
            <w:bottom w:val="none" w:sz="0" w:space="0" w:color="auto"/>
            <w:right w:val="none" w:sz="0" w:space="0" w:color="auto"/>
          </w:divBdr>
        </w:div>
        <w:div w:id="1884753000">
          <w:marLeft w:val="720"/>
          <w:marRight w:val="0"/>
          <w:marTop w:val="0"/>
          <w:marBottom w:val="60"/>
          <w:divBdr>
            <w:top w:val="none" w:sz="0" w:space="0" w:color="auto"/>
            <w:left w:val="none" w:sz="0" w:space="0" w:color="auto"/>
            <w:bottom w:val="none" w:sz="0" w:space="0" w:color="auto"/>
            <w:right w:val="none" w:sz="0" w:space="0" w:color="auto"/>
          </w:divBdr>
        </w:div>
        <w:div w:id="98376073">
          <w:marLeft w:val="720"/>
          <w:marRight w:val="0"/>
          <w:marTop w:val="0"/>
          <w:marBottom w:val="60"/>
          <w:divBdr>
            <w:top w:val="none" w:sz="0" w:space="0" w:color="auto"/>
            <w:left w:val="none" w:sz="0" w:space="0" w:color="auto"/>
            <w:bottom w:val="none" w:sz="0" w:space="0" w:color="auto"/>
            <w:right w:val="none" w:sz="0" w:space="0" w:color="auto"/>
          </w:divBdr>
        </w:div>
        <w:div w:id="1003824084">
          <w:marLeft w:val="720"/>
          <w:marRight w:val="0"/>
          <w:marTop w:val="0"/>
          <w:marBottom w:val="60"/>
          <w:divBdr>
            <w:top w:val="none" w:sz="0" w:space="0" w:color="auto"/>
            <w:left w:val="none" w:sz="0" w:space="0" w:color="auto"/>
            <w:bottom w:val="none" w:sz="0" w:space="0" w:color="auto"/>
            <w:right w:val="none" w:sz="0" w:space="0" w:color="auto"/>
          </w:divBdr>
        </w:div>
        <w:div w:id="179928271">
          <w:marLeft w:val="720"/>
          <w:marRight w:val="0"/>
          <w:marTop w:val="0"/>
          <w:marBottom w:val="60"/>
          <w:divBdr>
            <w:top w:val="none" w:sz="0" w:space="0" w:color="auto"/>
            <w:left w:val="none" w:sz="0" w:space="0" w:color="auto"/>
            <w:bottom w:val="none" w:sz="0" w:space="0" w:color="auto"/>
            <w:right w:val="none" w:sz="0" w:space="0" w:color="auto"/>
          </w:divBdr>
        </w:div>
        <w:div w:id="1362248417">
          <w:marLeft w:val="720"/>
          <w:marRight w:val="0"/>
          <w:marTop w:val="0"/>
          <w:marBottom w:val="60"/>
          <w:divBdr>
            <w:top w:val="none" w:sz="0" w:space="0" w:color="auto"/>
            <w:left w:val="none" w:sz="0" w:space="0" w:color="auto"/>
            <w:bottom w:val="none" w:sz="0" w:space="0" w:color="auto"/>
            <w:right w:val="none" w:sz="0" w:space="0" w:color="auto"/>
          </w:divBdr>
        </w:div>
        <w:div w:id="1075978852">
          <w:marLeft w:val="720"/>
          <w:marRight w:val="0"/>
          <w:marTop w:val="0"/>
          <w:marBottom w:val="60"/>
          <w:divBdr>
            <w:top w:val="none" w:sz="0" w:space="0" w:color="auto"/>
            <w:left w:val="none" w:sz="0" w:space="0" w:color="auto"/>
            <w:bottom w:val="none" w:sz="0" w:space="0" w:color="auto"/>
            <w:right w:val="none" w:sz="0" w:space="0" w:color="auto"/>
          </w:divBdr>
        </w:div>
        <w:div w:id="1965647154">
          <w:marLeft w:val="720"/>
          <w:marRight w:val="0"/>
          <w:marTop w:val="0"/>
          <w:marBottom w:val="60"/>
          <w:divBdr>
            <w:top w:val="none" w:sz="0" w:space="0" w:color="auto"/>
            <w:left w:val="none" w:sz="0" w:space="0" w:color="auto"/>
            <w:bottom w:val="none" w:sz="0" w:space="0" w:color="auto"/>
            <w:right w:val="none" w:sz="0" w:space="0" w:color="auto"/>
          </w:divBdr>
        </w:div>
        <w:div w:id="1466119086">
          <w:marLeft w:val="720"/>
          <w:marRight w:val="0"/>
          <w:marTop w:val="0"/>
          <w:marBottom w:val="60"/>
          <w:divBdr>
            <w:top w:val="none" w:sz="0" w:space="0" w:color="auto"/>
            <w:left w:val="none" w:sz="0" w:space="0" w:color="auto"/>
            <w:bottom w:val="none" w:sz="0" w:space="0" w:color="auto"/>
            <w:right w:val="none" w:sz="0" w:space="0" w:color="auto"/>
          </w:divBdr>
        </w:div>
        <w:div w:id="586041350">
          <w:marLeft w:val="720"/>
          <w:marRight w:val="0"/>
          <w:marTop w:val="0"/>
          <w:marBottom w:val="60"/>
          <w:divBdr>
            <w:top w:val="none" w:sz="0" w:space="0" w:color="auto"/>
            <w:left w:val="none" w:sz="0" w:space="0" w:color="auto"/>
            <w:bottom w:val="none" w:sz="0" w:space="0" w:color="auto"/>
            <w:right w:val="none" w:sz="0" w:space="0" w:color="auto"/>
          </w:divBdr>
        </w:div>
        <w:div w:id="940259005">
          <w:marLeft w:val="0"/>
          <w:marRight w:val="0"/>
          <w:marTop w:val="0"/>
          <w:marBottom w:val="60"/>
          <w:divBdr>
            <w:top w:val="none" w:sz="0" w:space="0" w:color="auto"/>
            <w:left w:val="none" w:sz="0" w:space="0" w:color="auto"/>
            <w:bottom w:val="none" w:sz="0" w:space="0" w:color="auto"/>
            <w:right w:val="none" w:sz="0" w:space="0" w:color="auto"/>
          </w:divBdr>
        </w:div>
        <w:div w:id="2056149457">
          <w:marLeft w:val="720"/>
          <w:marRight w:val="0"/>
          <w:marTop w:val="0"/>
          <w:marBottom w:val="60"/>
          <w:divBdr>
            <w:top w:val="none" w:sz="0" w:space="0" w:color="auto"/>
            <w:left w:val="none" w:sz="0" w:space="0" w:color="auto"/>
            <w:bottom w:val="none" w:sz="0" w:space="0" w:color="auto"/>
            <w:right w:val="none" w:sz="0" w:space="0" w:color="auto"/>
          </w:divBdr>
        </w:div>
        <w:div w:id="1436055136">
          <w:marLeft w:val="720"/>
          <w:marRight w:val="0"/>
          <w:marTop w:val="0"/>
          <w:marBottom w:val="60"/>
          <w:divBdr>
            <w:top w:val="none" w:sz="0" w:space="0" w:color="auto"/>
            <w:left w:val="none" w:sz="0" w:space="0" w:color="auto"/>
            <w:bottom w:val="none" w:sz="0" w:space="0" w:color="auto"/>
            <w:right w:val="none" w:sz="0" w:space="0" w:color="auto"/>
          </w:divBdr>
        </w:div>
        <w:div w:id="2098935827">
          <w:marLeft w:val="0"/>
          <w:marRight w:val="0"/>
          <w:marTop w:val="0"/>
          <w:marBottom w:val="60"/>
          <w:divBdr>
            <w:top w:val="none" w:sz="0" w:space="0" w:color="auto"/>
            <w:left w:val="none" w:sz="0" w:space="0" w:color="auto"/>
            <w:bottom w:val="none" w:sz="0" w:space="0" w:color="auto"/>
            <w:right w:val="none" w:sz="0" w:space="0" w:color="auto"/>
          </w:divBdr>
        </w:div>
        <w:div w:id="920067802">
          <w:marLeft w:val="720"/>
          <w:marRight w:val="0"/>
          <w:marTop w:val="0"/>
          <w:marBottom w:val="60"/>
          <w:divBdr>
            <w:top w:val="none" w:sz="0" w:space="0" w:color="auto"/>
            <w:left w:val="none" w:sz="0" w:space="0" w:color="auto"/>
            <w:bottom w:val="none" w:sz="0" w:space="0" w:color="auto"/>
            <w:right w:val="none" w:sz="0" w:space="0" w:color="auto"/>
          </w:divBdr>
        </w:div>
        <w:div w:id="621115089">
          <w:marLeft w:val="0"/>
          <w:marRight w:val="0"/>
          <w:marTop w:val="0"/>
          <w:marBottom w:val="60"/>
          <w:divBdr>
            <w:top w:val="none" w:sz="0" w:space="0" w:color="auto"/>
            <w:left w:val="none" w:sz="0" w:space="0" w:color="auto"/>
            <w:bottom w:val="none" w:sz="0" w:space="0" w:color="auto"/>
            <w:right w:val="none" w:sz="0" w:space="0" w:color="auto"/>
          </w:divBdr>
        </w:div>
        <w:div w:id="1754549686">
          <w:marLeft w:val="0"/>
          <w:marRight w:val="0"/>
          <w:marTop w:val="0"/>
          <w:marBottom w:val="60"/>
          <w:divBdr>
            <w:top w:val="none" w:sz="0" w:space="0" w:color="auto"/>
            <w:left w:val="none" w:sz="0" w:space="0" w:color="auto"/>
            <w:bottom w:val="none" w:sz="0" w:space="0" w:color="auto"/>
            <w:right w:val="none" w:sz="0" w:space="0" w:color="auto"/>
          </w:divBdr>
        </w:div>
        <w:div w:id="1532647272">
          <w:marLeft w:val="0"/>
          <w:marRight w:val="0"/>
          <w:marTop w:val="0"/>
          <w:marBottom w:val="60"/>
          <w:divBdr>
            <w:top w:val="none" w:sz="0" w:space="0" w:color="auto"/>
            <w:left w:val="none" w:sz="0" w:space="0" w:color="auto"/>
            <w:bottom w:val="none" w:sz="0" w:space="0" w:color="auto"/>
            <w:right w:val="none" w:sz="0" w:space="0" w:color="auto"/>
          </w:divBdr>
        </w:div>
        <w:div w:id="1479420651">
          <w:marLeft w:val="0"/>
          <w:marRight w:val="0"/>
          <w:marTop w:val="0"/>
          <w:marBottom w:val="60"/>
          <w:divBdr>
            <w:top w:val="none" w:sz="0" w:space="0" w:color="auto"/>
            <w:left w:val="none" w:sz="0" w:space="0" w:color="auto"/>
            <w:bottom w:val="none" w:sz="0" w:space="0" w:color="auto"/>
            <w:right w:val="none" w:sz="0" w:space="0" w:color="auto"/>
          </w:divBdr>
        </w:div>
        <w:div w:id="384526348">
          <w:marLeft w:val="720"/>
          <w:marRight w:val="0"/>
          <w:marTop w:val="0"/>
          <w:marBottom w:val="60"/>
          <w:divBdr>
            <w:top w:val="none" w:sz="0" w:space="0" w:color="auto"/>
            <w:left w:val="none" w:sz="0" w:space="0" w:color="auto"/>
            <w:bottom w:val="none" w:sz="0" w:space="0" w:color="auto"/>
            <w:right w:val="none" w:sz="0" w:space="0" w:color="auto"/>
          </w:divBdr>
        </w:div>
        <w:div w:id="804355145">
          <w:marLeft w:val="720"/>
          <w:marRight w:val="0"/>
          <w:marTop w:val="0"/>
          <w:marBottom w:val="60"/>
          <w:divBdr>
            <w:top w:val="none" w:sz="0" w:space="0" w:color="auto"/>
            <w:left w:val="none" w:sz="0" w:space="0" w:color="auto"/>
            <w:bottom w:val="none" w:sz="0" w:space="0" w:color="auto"/>
            <w:right w:val="none" w:sz="0" w:space="0" w:color="auto"/>
          </w:divBdr>
        </w:div>
        <w:div w:id="918028519">
          <w:marLeft w:val="720"/>
          <w:marRight w:val="0"/>
          <w:marTop w:val="0"/>
          <w:marBottom w:val="60"/>
          <w:divBdr>
            <w:top w:val="none" w:sz="0" w:space="0" w:color="auto"/>
            <w:left w:val="none" w:sz="0" w:space="0" w:color="auto"/>
            <w:bottom w:val="none" w:sz="0" w:space="0" w:color="auto"/>
            <w:right w:val="none" w:sz="0" w:space="0" w:color="auto"/>
          </w:divBdr>
        </w:div>
        <w:div w:id="322780022">
          <w:marLeft w:val="720"/>
          <w:marRight w:val="0"/>
          <w:marTop w:val="0"/>
          <w:marBottom w:val="60"/>
          <w:divBdr>
            <w:top w:val="none" w:sz="0" w:space="0" w:color="auto"/>
            <w:left w:val="none" w:sz="0" w:space="0" w:color="auto"/>
            <w:bottom w:val="none" w:sz="0" w:space="0" w:color="auto"/>
            <w:right w:val="none" w:sz="0" w:space="0" w:color="auto"/>
          </w:divBdr>
        </w:div>
        <w:div w:id="742946497">
          <w:marLeft w:val="0"/>
          <w:marRight w:val="0"/>
          <w:marTop w:val="0"/>
          <w:marBottom w:val="60"/>
          <w:divBdr>
            <w:top w:val="none" w:sz="0" w:space="0" w:color="auto"/>
            <w:left w:val="none" w:sz="0" w:space="0" w:color="auto"/>
            <w:bottom w:val="none" w:sz="0" w:space="0" w:color="auto"/>
            <w:right w:val="none" w:sz="0" w:space="0" w:color="auto"/>
          </w:divBdr>
        </w:div>
        <w:div w:id="145438792">
          <w:marLeft w:val="0"/>
          <w:marRight w:val="0"/>
          <w:marTop w:val="0"/>
          <w:marBottom w:val="60"/>
          <w:divBdr>
            <w:top w:val="none" w:sz="0" w:space="0" w:color="auto"/>
            <w:left w:val="none" w:sz="0" w:space="0" w:color="auto"/>
            <w:bottom w:val="none" w:sz="0" w:space="0" w:color="auto"/>
            <w:right w:val="none" w:sz="0" w:space="0" w:color="auto"/>
          </w:divBdr>
        </w:div>
        <w:div w:id="1246887976">
          <w:marLeft w:val="0"/>
          <w:marRight w:val="0"/>
          <w:marTop w:val="0"/>
          <w:marBottom w:val="100"/>
          <w:divBdr>
            <w:top w:val="none" w:sz="0" w:space="0" w:color="auto"/>
            <w:left w:val="none" w:sz="0" w:space="0" w:color="auto"/>
            <w:bottom w:val="none" w:sz="0" w:space="0" w:color="auto"/>
            <w:right w:val="none" w:sz="0" w:space="0" w:color="auto"/>
          </w:divBdr>
        </w:div>
        <w:div w:id="2089383765">
          <w:marLeft w:val="0"/>
          <w:marRight w:val="0"/>
          <w:marTop w:val="0"/>
          <w:marBottom w:val="100"/>
          <w:divBdr>
            <w:top w:val="none" w:sz="0" w:space="0" w:color="auto"/>
            <w:left w:val="none" w:sz="0" w:space="0" w:color="auto"/>
            <w:bottom w:val="none" w:sz="0" w:space="0" w:color="auto"/>
            <w:right w:val="none" w:sz="0" w:space="0" w:color="auto"/>
          </w:divBdr>
        </w:div>
        <w:div w:id="302582313">
          <w:marLeft w:val="0"/>
          <w:marRight w:val="0"/>
          <w:marTop w:val="0"/>
          <w:marBottom w:val="100"/>
          <w:divBdr>
            <w:top w:val="none" w:sz="0" w:space="0" w:color="auto"/>
            <w:left w:val="none" w:sz="0" w:space="0" w:color="auto"/>
            <w:bottom w:val="none" w:sz="0" w:space="0" w:color="auto"/>
            <w:right w:val="none" w:sz="0" w:space="0" w:color="auto"/>
          </w:divBdr>
        </w:div>
        <w:div w:id="1053385887">
          <w:marLeft w:val="0"/>
          <w:marRight w:val="0"/>
          <w:marTop w:val="0"/>
          <w:marBottom w:val="100"/>
          <w:divBdr>
            <w:top w:val="none" w:sz="0" w:space="0" w:color="auto"/>
            <w:left w:val="none" w:sz="0" w:space="0" w:color="auto"/>
            <w:bottom w:val="none" w:sz="0" w:space="0" w:color="auto"/>
            <w:right w:val="none" w:sz="0" w:space="0" w:color="auto"/>
          </w:divBdr>
        </w:div>
        <w:div w:id="1460151549">
          <w:marLeft w:val="0"/>
          <w:marRight w:val="0"/>
          <w:marTop w:val="0"/>
          <w:marBottom w:val="84"/>
          <w:divBdr>
            <w:top w:val="none" w:sz="0" w:space="0" w:color="auto"/>
            <w:left w:val="none" w:sz="0" w:space="0" w:color="auto"/>
            <w:bottom w:val="none" w:sz="0" w:space="0" w:color="auto"/>
            <w:right w:val="none" w:sz="0" w:space="0" w:color="auto"/>
          </w:divBdr>
        </w:div>
        <w:div w:id="280575158">
          <w:marLeft w:val="0"/>
          <w:marRight w:val="0"/>
          <w:marTop w:val="0"/>
          <w:marBottom w:val="84"/>
          <w:divBdr>
            <w:top w:val="none" w:sz="0" w:space="0" w:color="auto"/>
            <w:left w:val="none" w:sz="0" w:space="0" w:color="auto"/>
            <w:bottom w:val="none" w:sz="0" w:space="0" w:color="auto"/>
            <w:right w:val="none" w:sz="0" w:space="0" w:color="auto"/>
          </w:divBdr>
        </w:div>
        <w:div w:id="765416881">
          <w:marLeft w:val="0"/>
          <w:marRight w:val="0"/>
          <w:marTop w:val="0"/>
          <w:marBottom w:val="84"/>
          <w:divBdr>
            <w:top w:val="none" w:sz="0" w:space="0" w:color="auto"/>
            <w:left w:val="none" w:sz="0" w:space="0" w:color="auto"/>
            <w:bottom w:val="none" w:sz="0" w:space="0" w:color="auto"/>
            <w:right w:val="none" w:sz="0" w:space="0" w:color="auto"/>
          </w:divBdr>
        </w:div>
        <w:div w:id="2121220069">
          <w:marLeft w:val="0"/>
          <w:marRight w:val="0"/>
          <w:marTop w:val="0"/>
          <w:marBottom w:val="84"/>
          <w:divBdr>
            <w:top w:val="none" w:sz="0" w:space="0" w:color="auto"/>
            <w:left w:val="none" w:sz="0" w:space="0" w:color="auto"/>
            <w:bottom w:val="none" w:sz="0" w:space="0" w:color="auto"/>
            <w:right w:val="none" w:sz="0" w:space="0" w:color="auto"/>
          </w:divBdr>
        </w:div>
        <w:div w:id="1289775605">
          <w:marLeft w:val="0"/>
          <w:marRight w:val="0"/>
          <w:marTop w:val="0"/>
          <w:marBottom w:val="84"/>
          <w:divBdr>
            <w:top w:val="none" w:sz="0" w:space="0" w:color="auto"/>
            <w:left w:val="none" w:sz="0" w:space="0" w:color="auto"/>
            <w:bottom w:val="none" w:sz="0" w:space="0" w:color="auto"/>
            <w:right w:val="none" w:sz="0" w:space="0" w:color="auto"/>
          </w:divBdr>
        </w:div>
        <w:div w:id="208615756">
          <w:marLeft w:val="0"/>
          <w:marRight w:val="0"/>
          <w:marTop w:val="0"/>
          <w:marBottom w:val="84"/>
          <w:divBdr>
            <w:top w:val="none" w:sz="0" w:space="0" w:color="auto"/>
            <w:left w:val="none" w:sz="0" w:space="0" w:color="auto"/>
            <w:bottom w:val="none" w:sz="0" w:space="0" w:color="auto"/>
            <w:right w:val="none" w:sz="0" w:space="0" w:color="auto"/>
          </w:divBdr>
        </w:div>
        <w:div w:id="901671570">
          <w:marLeft w:val="0"/>
          <w:marRight w:val="0"/>
          <w:marTop w:val="0"/>
          <w:marBottom w:val="84"/>
          <w:divBdr>
            <w:top w:val="none" w:sz="0" w:space="0" w:color="auto"/>
            <w:left w:val="none" w:sz="0" w:space="0" w:color="auto"/>
            <w:bottom w:val="none" w:sz="0" w:space="0" w:color="auto"/>
            <w:right w:val="none" w:sz="0" w:space="0" w:color="auto"/>
          </w:divBdr>
        </w:div>
        <w:div w:id="412092846">
          <w:marLeft w:val="0"/>
          <w:marRight w:val="0"/>
          <w:marTop w:val="0"/>
          <w:marBottom w:val="84"/>
          <w:divBdr>
            <w:top w:val="none" w:sz="0" w:space="0" w:color="auto"/>
            <w:left w:val="none" w:sz="0" w:space="0" w:color="auto"/>
            <w:bottom w:val="none" w:sz="0" w:space="0" w:color="auto"/>
            <w:right w:val="none" w:sz="0" w:space="0" w:color="auto"/>
          </w:divBdr>
        </w:div>
        <w:div w:id="1771972868">
          <w:marLeft w:val="0"/>
          <w:marRight w:val="0"/>
          <w:marTop w:val="0"/>
          <w:marBottom w:val="84"/>
          <w:divBdr>
            <w:top w:val="none" w:sz="0" w:space="0" w:color="auto"/>
            <w:left w:val="none" w:sz="0" w:space="0" w:color="auto"/>
            <w:bottom w:val="none" w:sz="0" w:space="0" w:color="auto"/>
            <w:right w:val="none" w:sz="0" w:space="0" w:color="auto"/>
          </w:divBdr>
        </w:div>
        <w:div w:id="373425148">
          <w:marLeft w:val="0"/>
          <w:marRight w:val="0"/>
          <w:marTop w:val="0"/>
          <w:marBottom w:val="84"/>
          <w:divBdr>
            <w:top w:val="none" w:sz="0" w:space="0" w:color="auto"/>
            <w:left w:val="none" w:sz="0" w:space="0" w:color="auto"/>
            <w:bottom w:val="none" w:sz="0" w:space="0" w:color="auto"/>
            <w:right w:val="none" w:sz="0" w:space="0" w:color="auto"/>
          </w:divBdr>
        </w:div>
        <w:div w:id="1877623303">
          <w:marLeft w:val="0"/>
          <w:marRight w:val="0"/>
          <w:marTop w:val="0"/>
          <w:marBottom w:val="84"/>
          <w:divBdr>
            <w:top w:val="none" w:sz="0" w:space="0" w:color="auto"/>
            <w:left w:val="none" w:sz="0" w:space="0" w:color="auto"/>
            <w:bottom w:val="none" w:sz="0" w:space="0" w:color="auto"/>
            <w:right w:val="none" w:sz="0" w:space="0" w:color="auto"/>
          </w:divBdr>
        </w:div>
        <w:div w:id="514078577">
          <w:marLeft w:val="0"/>
          <w:marRight w:val="0"/>
          <w:marTop w:val="240"/>
          <w:marBottom w:val="84"/>
          <w:divBdr>
            <w:top w:val="none" w:sz="0" w:space="0" w:color="auto"/>
            <w:left w:val="none" w:sz="0" w:space="0" w:color="auto"/>
            <w:bottom w:val="none" w:sz="0" w:space="0" w:color="auto"/>
            <w:right w:val="none" w:sz="0" w:space="0" w:color="auto"/>
          </w:divBdr>
        </w:div>
        <w:div w:id="342366819">
          <w:marLeft w:val="0"/>
          <w:marRight w:val="0"/>
          <w:marTop w:val="0"/>
          <w:marBottom w:val="84"/>
          <w:divBdr>
            <w:top w:val="none" w:sz="0" w:space="0" w:color="auto"/>
            <w:left w:val="none" w:sz="0" w:space="0" w:color="auto"/>
            <w:bottom w:val="none" w:sz="0" w:space="0" w:color="auto"/>
            <w:right w:val="none" w:sz="0" w:space="0" w:color="auto"/>
          </w:divBdr>
        </w:div>
        <w:div w:id="1483308797">
          <w:marLeft w:val="0"/>
          <w:marRight w:val="0"/>
          <w:marTop w:val="0"/>
          <w:marBottom w:val="84"/>
          <w:divBdr>
            <w:top w:val="none" w:sz="0" w:space="0" w:color="auto"/>
            <w:left w:val="none" w:sz="0" w:space="0" w:color="auto"/>
            <w:bottom w:val="none" w:sz="0" w:space="0" w:color="auto"/>
            <w:right w:val="none" w:sz="0" w:space="0" w:color="auto"/>
          </w:divBdr>
        </w:div>
        <w:div w:id="1605065491">
          <w:marLeft w:val="720"/>
          <w:marRight w:val="0"/>
          <w:marTop w:val="0"/>
          <w:marBottom w:val="84"/>
          <w:divBdr>
            <w:top w:val="none" w:sz="0" w:space="0" w:color="auto"/>
            <w:left w:val="none" w:sz="0" w:space="0" w:color="auto"/>
            <w:bottom w:val="none" w:sz="0" w:space="0" w:color="auto"/>
            <w:right w:val="none" w:sz="0" w:space="0" w:color="auto"/>
          </w:divBdr>
        </w:div>
        <w:div w:id="411002097">
          <w:marLeft w:val="720"/>
          <w:marRight w:val="0"/>
          <w:marTop w:val="0"/>
          <w:marBottom w:val="84"/>
          <w:divBdr>
            <w:top w:val="none" w:sz="0" w:space="0" w:color="auto"/>
            <w:left w:val="none" w:sz="0" w:space="0" w:color="auto"/>
            <w:bottom w:val="none" w:sz="0" w:space="0" w:color="auto"/>
            <w:right w:val="none" w:sz="0" w:space="0" w:color="auto"/>
          </w:divBdr>
        </w:div>
        <w:div w:id="330373863">
          <w:marLeft w:val="720"/>
          <w:marRight w:val="0"/>
          <w:marTop w:val="0"/>
          <w:marBottom w:val="84"/>
          <w:divBdr>
            <w:top w:val="none" w:sz="0" w:space="0" w:color="auto"/>
            <w:left w:val="none" w:sz="0" w:space="0" w:color="auto"/>
            <w:bottom w:val="none" w:sz="0" w:space="0" w:color="auto"/>
            <w:right w:val="none" w:sz="0" w:space="0" w:color="auto"/>
          </w:divBdr>
        </w:div>
        <w:div w:id="541794857">
          <w:marLeft w:val="720"/>
          <w:marRight w:val="0"/>
          <w:marTop w:val="0"/>
          <w:marBottom w:val="84"/>
          <w:divBdr>
            <w:top w:val="none" w:sz="0" w:space="0" w:color="auto"/>
            <w:left w:val="none" w:sz="0" w:space="0" w:color="auto"/>
            <w:bottom w:val="none" w:sz="0" w:space="0" w:color="auto"/>
            <w:right w:val="none" w:sz="0" w:space="0" w:color="auto"/>
          </w:divBdr>
        </w:div>
        <w:div w:id="595871659">
          <w:marLeft w:val="720"/>
          <w:marRight w:val="0"/>
          <w:marTop w:val="0"/>
          <w:marBottom w:val="84"/>
          <w:divBdr>
            <w:top w:val="none" w:sz="0" w:space="0" w:color="auto"/>
            <w:left w:val="none" w:sz="0" w:space="0" w:color="auto"/>
            <w:bottom w:val="none" w:sz="0" w:space="0" w:color="auto"/>
            <w:right w:val="none" w:sz="0" w:space="0" w:color="auto"/>
          </w:divBdr>
        </w:div>
        <w:div w:id="100229722">
          <w:marLeft w:val="720"/>
          <w:marRight w:val="0"/>
          <w:marTop w:val="0"/>
          <w:marBottom w:val="84"/>
          <w:divBdr>
            <w:top w:val="none" w:sz="0" w:space="0" w:color="auto"/>
            <w:left w:val="none" w:sz="0" w:space="0" w:color="auto"/>
            <w:bottom w:val="none" w:sz="0" w:space="0" w:color="auto"/>
            <w:right w:val="none" w:sz="0" w:space="0" w:color="auto"/>
          </w:divBdr>
        </w:div>
        <w:div w:id="712996922">
          <w:marLeft w:val="720"/>
          <w:marRight w:val="0"/>
          <w:marTop w:val="0"/>
          <w:marBottom w:val="84"/>
          <w:divBdr>
            <w:top w:val="none" w:sz="0" w:space="0" w:color="auto"/>
            <w:left w:val="none" w:sz="0" w:space="0" w:color="auto"/>
            <w:bottom w:val="none" w:sz="0" w:space="0" w:color="auto"/>
            <w:right w:val="none" w:sz="0" w:space="0" w:color="auto"/>
          </w:divBdr>
        </w:div>
        <w:div w:id="65495176">
          <w:marLeft w:val="720"/>
          <w:marRight w:val="0"/>
          <w:marTop w:val="0"/>
          <w:marBottom w:val="100"/>
          <w:divBdr>
            <w:top w:val="none" w:sz="0" w:space="0" w:color="auto"/>
            <w:left w:val="none" w:sz="0" w:space="0" w:color="auto"/>
            <w:bottom w:val="none" w:sz="0" w:space="0" w:color="auto"/>
            <w:right w:val="none" w:sz="0" w:space="0" w:color="auto"/>
          </w:divBdr>
        </w:div>
        <w:div w:id="1901742410">
          <w:marLeft w:val="709"/>
          <w:marRight w:val="0"/>
          <w:marTop w:val="0"/>
          <w:marBottom w:val="100"/>
          <w:divBdr>
            <w:top w:val="none" w:sz="0" w:space="0" w:color="auto"/>
            <w:left w:val="none" w:sz="0" w:space="0" w:color="auto"/>
            <w:bottom w:val="none" w:sz="0" w:space="0" w:color="auto"/>
            <w:right w:val="none" w:sz="0" w:space="0" w:color="auto"/>
          </w:divBdr>
        </w:div>
        <w:div w:id="757405485">
          <w:marLeft w:val="720"/>
          <w:marRight w:val="0"/>
          <w:marTop w:val="0"/>
          <w:marBottom w:val="80"/>
          <w:divBdr>
            <w:top w:val="none" w:sz="0" w:space="0" w:color="auto"/>
            <w:left w:val="none" w:sz="0" w:space="0" w:color="auto"/>
            <w:bottom w:val="none" w:sz="0" w:space="0" w:color="auto"/>
            <w:right w:val="none" w:sz="0" w:space="0" w:color="auto"/>
          </w:divBdr>
        </w:div>
        <w:div w:id="648440770">
          <w:marLeft w:val="720"/>
          <w:marRight w:val="0"/>
          <w:marTop w:val="0"/>
          <w:marBottom w:val="80"/>
          <w:divBdr>
            <w:top w:val="none" w:sz="0" w:space="0" w:color="auto"/>
            <w:left w:val="none" w:sz="0" w:space="0" w:color="auto"/>
            <w:bottom w:val="none" w:sz="0" w:space="0" w:color="auto"/>
            <w:right w:val="none" w:sz="0" w:space="0" w:color="auto"/>
          </w:divBdr>
        </w:div>
        <w:div w:id="254290549">
          <w:marLeft w:val="720"/>
          <w:marRight w:val="0"/>
          <w:marTop w:val="0"/>
          <w:marBottom w:val="80"/>
          <w:divBdr>
            <w:top w:val="none" w:sz="0" w:space="0" w:color="auto"/>
            <w:left w:val="none" w:sz="0" w:space="0" w:color="auto"/>
            <w:bottom w:val="none" w:sz="0" w:space="0" w:color="auto"/>
            <w:right w:val="none" w:sz="0" w:space="0" w:color="auto"/>
          </w:divBdr>
        </w:div>
        <w:div w:id="1654986875">
          <w:marLeft w:val="720"/>
          <w:marRight w:val="0"/>
          <w:marTop w:val="0"/>
          <w:marBottom w:val="80"/>
          <w:divBdr>
            <w:top w:val="none" w:sz="0" w:space="0" w:color="auto"/>
            <w:left w:val="none" w:sz="0" w:space="0" w:color="auto"/>
            <w:bottom w:val="none" w:sz="0" w:space="0" w:color="auto"/>
            <w:right w:val="none" w:sz="0" w:space="0" w:color="auto"/>
          </w:divBdr>
        </w:div>
        <w:div w:id="1094940085">
          <w:marLeft w:val="720"/>
          <w:marRight w:val="0"/>
          <w:marTop w:val="0"/>
          <w:marBottom w:val="80"/>
          <w:divBdr>
            <w:top w:val="none" w:sz="0" w:space="0" w:color="auto"/>
            <w:left w:val="none" w:sz="0" w:space="0" w:color="auto"/>
            <w:bottom w:val="none" w:sz="0" w:space="0" w:color="auto"/>
            <w:right w:val="none" w:sz="0" w:space="0" w:color="auto"/>
          </w:divBdr>
        </w:div>
        <w:div w:id="1180003291">
          <w:marLeft w:val="720"/>
          <w:marRight w:val="0"/>
          <w:marTop w:val="0"/>
          <w:marBottom w:val="80"/>
          <w:divBdr>
            <w:top w:val="none" w:sz="0" w:space="0" w:color="auto"/>
            <w:left w:val="none" w:sz="0" w:space="0" w:color="auto"/>
            <w:bottom w:val="none" w:sz="0" w:space="0" w:color="auto"/>
            <w:right w:val="none" w:sz="0" w:space="0" w:color="auto"/>
          </w:divBdr>
        </w:div>
        <w:div w:id="1412703469">
          <w:marLeft w:val="720"/>
          <w:marRight w:val="0"/>
          <w:marTop w:val="0"/>
          <w:marBottom w:val="80"/>
          <w:divBdr>
            <w:top w:val="none" w:sz="0" w:space="0" w:color="auto"/>
            <w:left w:val="none" w:sz="0" w:space="0" w:color="auto"/>
            <w:bottom w:val="none" w:sz="0" w:space="0" w:color="auto"/>
            <w:right w:val="none" w:sz="0" w:space="0" w:color="auto"/>
          </w:divBdr>
        </w:div>
        <w:div w:id="468787118">
          <w:marLeft w:val="720"/>
          <w:marRight w:val="0"/>
          <w:marTop w:val="0"/>
          <w:marBottom w:val="80"/>
          <w:divBdr>
            <w:top w:val="none" w:sz="0" w:space="0" w:color="auto"/>
            <w:left w:val="none" w:sz="0" w:space="0" w:color="auto"/>
            <w:bottom w:val="none" w:sz="0" w:space="0" w:color="auto"/>
            <w:right w:val="none" w:sz="0" w:space="0" w:color="auto"/>
          </w:divBdr>
        </w:div>
        <w:div w:id="1766802490">
          <w:marLeft w:val="720"/>
          <w:marRight w:val="0"/>
          <w:marTop w:val="0"/>
          <w:marBottom w:val="80"/>
          <w:divBdr>
            <w:top w:val="none" w:sz="0" w:space="0" w:color="auto"/>
            <w:left w:val="none" w:sz="0" w:space="0" w:color="auto"/>
            <w:bottom w:val="none" w:sz="0" w:space="0" w:color="auto"/>
            <w:right w:val="none" w:sz="0" w:space="0" w:color="auto"/>
          </w:divBdr>
        </w:div>
        <w:div w:id="1871646376">
          <w:marLeft w:val="720"/>
          <w:marRight w:val="0"/>
          <w:marTop w:val="0"/>
          <w:marBottom w:val="80"/>
          <w:divBdr>
            <w:top w:val="none" w:sz="0" w:space="0" w:color="auto"/>
            <w:left w:val="none" w:sz="0" w:space="0" w:color="auto"/>
            <w:bottom w:val="none" w:sz="0" w:space="0" w:color="auto"/>
            <w:right w:val="none" w:sz="0" w:space="0" w:color="auto"/>
          </w:divBdr>
        </w:div>
        <w:div w:id="1050035379">
          <w:marLeft w:val="720"/>
          <w:marRight w:val="0"/>
          <w:marTop w:val="0"/>
          <w:marBottom w:val="80"/>
          <w:divBdr>
            <w:top w:val="none" w:sz="0" w:space="0" w:color="auto"/>
            <w:left w:val="none" w:sz="0" w:space="0" w:color="auto"/>
            <w:bottom w:val="none" w:sz="0" w:space="0" w:color="auto"/>
            <w:right w:val="none" w:sz="0" w:space="0" w:color="auto"/>
          </w:divBdr>
        </w:div>
        <w:div w:id="386032965">
          <w:marLeft w:val="720"/>
          <w:marRight w:val="0"/>
          <w:marTop w:val="0"/>
          <w:marBottom w:val="80"/>
          <w:divBdr>
            <w:top w:val="none" w:sz="0" w:space="0" w:color="auto"/>
            <w:left w:val="none" w:sz="0" w:space="0" w:color="auto"/>
            <w:bottom w:val="none" w:sz="0" w:space="0" w:color="auto"/>
            <w:right w:val="none" w:sz="0" w:space="0" w:color="auto"/>
          </w:divBdr>
        </w:div>
        <w:div w:id="931354015">
          <w:marLeft w:val="0"/>
          <w:marRight w:val="0"/>
          <w:marTop w:val="0"/>
          <w:marBottom w:val="100"/>
          <w:divBdr>
            <w:top w:val="none" w:sz="0" w:space="0" w:color="auto"/>
            <w:left w:val="none" w:sz="0" w:space="0" w:color="auto"/>
            <w:bottom w:val="none" w:sz="0" w:space="0" w:color="auto"/>
            <w:right w:val="none" w:sz="0" w:space="0" w:color="auto"/>
          </w:divBdr>
        </w:div>
        <w:div w:id="1720276305">
          <w:marLeft w:val="0"/>
          <w:marRight w:val="0"/>
          <w:marTop w:val="0"/>
          <w:marBottom w:val="100"/>
          <w:divBdr>
            <w:top w:val="none" w:sz="0" w:space="0" w:color="auto"/>
            <w:left w:val="none" w:sz="0" w:space="0" w:color="auto"/>
            <w:bottom w:val="none" w:sz="0" w:space="0" w:color="auto"/>
            <w:right w:val="none" w:sz="0" w:space="0" w:color="auto"/>
          </w:divBdr>
        </w:div>
        <w:div w:id="757217404">
          <w:marLeft w:val="0"/>
          <w:marRight w:val="0"/>
          <w:marTop w:val="0"/>
          <w:marBottom w:val="100"/>
          <w:divBdr>
            <w:top w:val="none" w:sz="0" w:space="0" w:color="auto"/>
            <w:left w:val="none" w:sz="0" w:space="0" w:color="auto"/>
            <w:bottom w:val="none" w:sz="0" w:space="0" w:color="auto"/>
            <w:right w:val="none" w:sz="0" w:space="0" w:color="auto"/>
          </w:divBdr>
        </w:div>
        <w:div w:id="7106489">
          <w:marLeft w:val="0"/>
          <w:marRight w:val="0"/>
          <w:marTop w:val="0"/>
          <w:marBottom w:val="100"/>
          <w:divBdr>
            <w:top w:val="none" w:sz="0" w:space="0" w:color="auto"/>
            <w:left w:val="none" w:sz="0" w:space="0" w:color="auto"/>
            <w:bottom w:val="none" w:sz="0" w:space="0" w:color="auto"/>
            <w:right w:val="none" w:sz="0" w:space="0" w:color="auto"/>
          </w:divBdr>
        </w:div>
        <w:div w:id="986327271">
          <w:marLeft w:val="0"/>
          <w:marRight w:val="0"/>
          <w:marTop w:val="0"/>
          <w:marBottom w:val="100"/>
          <w:divBdr>
            <w:top w:val="none" w:sz="0" w:space="0" w:color="auto"/>
            <w:left w:val="none" w:sz="0" w:space="0" w:color="auto"/>
            <w:bottom w:val="none" w:sz="0" w:space="0" w:color="auto"/>
            <w:right w:val="none" w:sz="0" w:space="0" w:color="auto"/>
          </w:divBdr>
        </w:div>
        <w:div w:id="1077752742">
          <w:marLeft w:val="0"/>
          <w:marRight w:val="0"/>
          <w:marTop w:val="0"/>
          <w:marBottom w:val="100"/>
          <w:divBdr>
            <w:top w:val="none" w:sz="0" w:space="0" w:color="auto"/>
            <w:left w:val="none" w:sz="0" w:space="0" w:color="auto"/>
            <w:bottom w:val="none" w:sz="0" w:space="0" w:color="auto"/>
            <w:right w:val="none" w:sz="0" w:space="0" w:color="auto"/>
          </w:divBdr>
        </w:div>
        <w:div w:id="530610972">
          <w:marLeft w:val="792"/>
          <w:marRight w:val="0"/>
          <w:marTop w:val="0"/>
          <w:marBottom w:val="60"/>
          <w:divBdr>
            <w:top w:val="none" w:sz="0" w:space="0" w:color="auto"/>
            <w:left w:val="none" w:sz="0" w:space="0" w:color="auto"/>
            <w:bottom w:val="none" w:sz="0" w:space="0" w:color="auto"/>
            <w:right w:val="none" w:sz="0" w:space="0" w:color="auto"/>
          </w:divBdr>
        </w:div>
        <w:div w:id="121702088">
          <w:marLeft w:val="0"/>
          <w:marRight w:val="0"/>
          <w:marTop w:val="0"/>
          <w:marBottom w:val="60"/>
          <w:divBdr>
            <w:top w:val="none" w:sz="0" w:space="0" w:color="auto"/>
            <w:left w:val="none" w:sz="0" w:space="0" w:color="auto"/>
            <w:bottom w:val="none" w:sz="0" w:space="0" w:color="auto"/>
            <w:right w:val="none" w:sz="0" w:space="0" w:color="auto"/>
          </w:divBdr>
        </w:div>
        <w:div w:id="666328096">
          <w:marLeft w:val="0"/>
          <w:marRight w:val="0"/>
          <w:marTop w:val="0"/>
          <w:marBottom w:val="101"/>
          <w:divBdr>
            <w:top w:val="none" w:sz="0" w:space="0" w:color="auto"/>
            <w:left w:val="none" w:sz="0" w:space="0" w:color="auto"/>
            <w:bottom w:val="none" w:sz="0" w:space="0" w:color="auto"/>
            <w:right w:val="none" w:sz="0" w:space="0" w:color="auto"/>
          </w:divBdr>
        </w:div>
        <w:div w:id="1476751014">
          <w:marLeft w:val="0"/>
          <w:marRight w:val="0"/>
          <w:marTop w:val="101"/>
          <w:marBottom w:val="101"/>
          <w:divBdr>
            <w:top w:val="none" w:sz="0" w:space="0" w:color="auto"/>
            <w:left w:val="none" w:sz="0" w:space="0" w:color="auto"/>
            <w:bottom w:val="none" w:sz="0" w:space="0" w:color="auto"/>
            <w:right w:val="none" w:sz="0" w:space="0" w:color="auto"/>
          </w:divBdr>
        </w:div>
        <w:div w:id="125203743">
          <w:marLeft w:val="0"/>
          <w:marRight w:val="0"/>
          <w:marTop w:val="0"/>
          <w:marBottom w:val="100"/>
          <w:divBdr>
            <w:top w:val="none" w:sz="0" w:space="0" w:color="auto"/>
            <w:left w:val="none" w:sz="0" w:space="0" w:color="auto"/>
            <w:bottom w:val="none" w:sz="0" w:space="0" w:color="auto"/>
            <w:right w:val="none" w:sz="0" w:space="0" w:color="auto"/>
          </w:divBdr>
        </w:div>
        <w:div w:id="1663386442">
          <w:marLeft w:val="0"/>
          <w:marRight w:val="0"/>
          <w:marTop w:val="0"/>
          <w:marBottom w:val="100"/>
          <w:divBdr>
            <w:top w:val="none" w:sz="0" w:space="0" w:color="auto"/>
            <w:left w:val="none" w:sz="0" w:space="0" w:color="auto"/>
            <w:bottom w:val="none" w:sz="0" w:space="0" w:color="auto"/>
            <w:right w:val="none" w:sz="0" w:space="0" w:color="auto"/>
          </w:divBdr>
        </w:div>
        <w:div w:id="2099406280">
          <w:marLeft w:val="0"/>
          <w:marRight w:val="0"/>
          <w:marTop w:val="0"/>
          <w:marBottom w:val="100"/>
          <w:divBdr>
            <w:top w:val="none" w:sz="0" w:space="0" w:color="auto"/>
            <w:left w:val="none" w:sz="0" w:space="0" w:color="auto"/>
            <w:bottom w:val="none" w:sz="0" w:space="0" w:color="auto"/>
            <w:right w:val="none" w:sz="0" w:space="0" w:color="auto"/>
          </w:divBdr>
        </w:div>
        <w:div w:id="1582787767">
          <w:marLeft w:val="0"/>
          <w:marRight w:val="0"/>
          <w:marTop w:val="0"/>
          <w:marBottom w:val="100"/>
          <w:divBdr>
            <w:top w:val="none" w:sz="0" w:space="0" w:color="auto"/>
            <w:left w:val="none" w:sz="0" w:space="0" w:color="auto"/>
            <w:bottom w:val="none" w:sz="0" w:space="0" w:color="auto"/>
            <w:right w:val="none" w:sz="0" w:space="0" w:color="auto"/>
          </w:divBdr>
        </w:div>
        <w:div w:id="1035932956">
          <w:marLeft w:val="0"/>
          <w:marRight w:val="0"/>
          <w:marTop w:val="0"/>
          <w:marBottom w:val="100"/>
          <w:divBdr>
            <w:top w:val="none" w:sz="0" w:space="0" w:color="auto"/>
            <w:left w:val="none" w:sz="0" w:space="0" w:color="auto"/>
            <w:bottom w:val="none" w:sz="0" w:space="0" w:color="auto"/>
            <w:right w:val="none" w:sz="0" w:space="0" w:color="auto"/>
          </w:divBdr>
        </w:div>
        <w:div w:id="1898978197">
          <w:marLeft w:val="0"/>
          <w:marRight w:val="0"/>
          <w:marTop w:val="0"/>
          <w:marBottom w:val="100"/>
          <w:divBdr>
            <w:top w:val="none" w:sz="0" w:space="0" w:color="auto"/>
            <w:left w:val="none" w:sz="0" w:space="0" w:color="auto"/>
            <w:bottom w:val="none" w:sz="0" w:space="0" w:color="auto"/>
            <w:right w:val="none" w:sz="0" w:space="0" w:color="auto"/>
          </w:divBdr>
        </w:div>
        <w:div w:id="550117590">
          <w:marLeft w:val="0"/>
          <w:marRight w:val="0"/>
          <w:marTop w:val="0"/>
          <w:marBottom w:val="100"/>
          <w:divBdr>
            <w:top w:val="none" w:sz="0" w:space="0" w:color="auto"/>
            <w:left w:val="none" w:sz="0" w:space="0" w:color="auto"/>
            <w:bottom w:val="none" w:sz="0" w:space="0" w:color="auto"/>
            <w:right w:val="none" w:sz="0" w:space="0" w:color="auto"/>
          </w:divBdr>
        </w:div>
        <w:div w:id="1155680380">
          <w:marLeft w:val="0"/>
          <w:marRight w:val="0"/>
          <w:marTop w:val="0"/>
          <w:marBottom w:val="100"/>
          <w:divBdr>
            <w:top w:val="none" w:sz="0" w:space="0" w:color="auto"/>
            <w:left w:val="none" w:sz="0" w:space="0" w:color="auto"/>
            <w:bottom w:val="none" w:sz="0" w:space="0" w:color="auto"/>
            <w:right w:val="none" w:sz="0" w:space="0" w:color="auto"/>
          </w:divBdr>
        </w:div>
        <w:div w:id="1814984455">
          <w:marLeft w:val="1074"/>
          <w:marRight w:val="0"/>
          <w:marTop w:val="0"/>
          <w:marBottom w:val="100"/>
          <w:divBdr>
            <w:top w:val="none" w:sz="0" w:space="0" w:color="auto"/>
            <w:left w:val="none" w:sz="0" w:space="0" w:color="auto"/>
            <w:bottom w:val="none" w:sz="0" w:space="0" w:color="auto"/>
            <w:right w:val="none" w:sz="0" w:space="0" w:color="auto"/>
          </w:divBdr>
        </w:div>
        <w:div w:id="1882208490">
          <w:marLeft w:val="1074"/>
          <w:marRight w:val="0"/>
          <w:marTop w:val="0"/>
          <w:marBottom w:val="100"/>
          <w:divBdr>
            <w:top w:val="none" w:sz="0" w:space="0" w:color="auto"/>
            <w:left w:val="none" w:sz="0" w:space="0" w:color="auto"/>
            <w:bottom w:val="none" w:sz="0" w:space="0" w:color="auto"/>
            <w:right w:val="none" w:sz="0" w:space="0" w:color="auto"/>
          </w:divBdr>
        </w:div>
        <w:div w:id="23599555">
          <w:marLeft w:val="1074"/>
          <w:marRight w:val="0"/>
          <w:marTop w:val="0"/>
          <w:marBottom w:val="100"/>
          <w:divBdr>
            <w:top w:val="none" w:sz="0" w:space="0" w:color="auto"/>
            <w:left w:val="none" w:sz="0" w:space="0" w:color="auto"/>
            <w:bottom w:val="none" w:sz="0" w:space="0" w:color="auto"/>
            <w:right w:val="none" w:sz="0" w:space="0" w:color="auto"/>
          </w:divBdr>
        </w:div>
        <w:div w:id="1455294060">
          <w:marLeft w:val="0"/>
          <w:marRight w:val="0"/>
          <w:marTop w:val="0"/>
          <w:marBottom w:val="100"/>
          <w:divBdr>
            <w:top w:val="none" w:sz="0" w:space="0" w:color="auto"/>
            <w:left w:val="none" w:sz="0" w:space="0" w:color="auto"/>
            <w:bottom w:val="none" w:sz="0" w:space="0" w:color="auto"/>
            <w:right w:val="none" w:sz="0" w:space="0" w:color="auto"/>
          </w:divBdr>
        </w:div>
        <w:div w:id="1713536255">
          <w:marLeft w:val="0"/>
          <w:marRight w:val="0"/>
          <w:marTop w:val="0"/>
          <w:marBottom w:val="100"/>
          <w:divBdr>
            <w:top w:val="none" w:sz="0" w:space="0" w:color="auto"/>
            <w:left w:val="none" w:sz="0" w:space="0" w:color="auto"/>
            <w:bottom w:val="none" w:sz="0" w:space="0" w:color="auto"/>
            <w:right w:val="none" w:sz="0" w:space="0" w:color="auto"/>
          </w:divBdr>
        </w:div>
        <w:div w:id="1737121721">
          <w:marLeft w:val="1074"/>
          <w:marRight w:val="0"/>
          <w:marTop w:val="0"/>
          <w:marBottom w:val="100"/>
          <w:divBdr>
            <w:top w:val="none" w:sz="0" w:space="0" w:color="auto"/>
            <w:left w:val="none" w:sz="0" w:space="0" w:color="auto"/>
            <w:bottom w:val="none" w:sz="0" w:space="0" w:color="auto"/>
            <w:right w:val="none" w:sz="0" w:space="0" w:color="auto"/>
          </w:divBdr>
        </w:div>
        <w:div w:id="1508206985">
          <w:marLeft w:val="1074"/>
          <w:marRight w:val="0"/>
          <w:marTop w:val="0"/>
          <w:marBottom w:val="100"/>
          <w:divBdr>
            <w:top w:val="none" w:sz="0" w:space="0" w:color="auto"/>
            <w:left w:val="none" w:sz="0" w:space="0" w:color="auto"/>
            <w:bottom w:val="none" w:sz="0" w:space="0" w:color="auto"/>
            <w:right w:val="none" w:sz="0" w:space="0" w:color="auto"/>
          </w:divBdr>
        </w:div>
        <w:div w:id="1126511719">
          <w:marLeft w:val="1074"/>
          <w:marRight w:val="0"/>
          <w:marTop w:val="0"/>
          <w:marBottom w:val="100"/>
          <w:divBdr>
            <w:top w:val="none" w:sz="0" w:space="0" w:color="auto"/>
            <w:left w:val="none" w:sz="0" w:space="0" w:color="auto"/>
            <w:bottom w:val="none" w:sz="0" w:space="0" w:color="auto"/>
            <w:right w:val="none" w:sz="0" w:space="0" w:color="auto"/>
          </w:divBdr>
        </w:div>
        <w:div w:id="1875072614">
          <w:marLeft w:val="0"/>
          <w:marRight w:val="0"/>
          <w:marTop w:val="0"/>
          <w:marBottom w:val="100"/>
          <w:divBdr>
            <w:top w:val="none" w:sz="0" w:space="0" w:color="auto"/>
            <w:left w:val="none" w:sz="0" w:space="0" w:color="auto"/>
            <w:bottom w:val="none" w:sz="0" w:space="0" w:color="auto"/>
            <w:right w:val="none" w:sz="0" w:space="0" w:color="auto"/>
          </w:divBdr>
        </w:div>
        <w:div w:id="440884570">
          <w:marLeft w:val="0"/>
          <w:marRight w:val="0"/>
          <w:marTop w:val="0"/>
          <w:marBottom w:val="100"/>
          <w:divBdr>
            <w:top w:val="none" w:sz="0" w:space="0" w:color="auto"/>
            <w:left w:val="none" w:sz="0" w:space="0" w:color="auto"/>
            <w:bottom w:val="none" w:sz="0" w:space="0" w:color="auto"/>
            <w:right w:val="none" w:sz="0" w:space="0" w:color="auto"/>
          </w:divBdr>
        </w:div>
        <w:div w:id="1465462701">
          <w:marLeft w:val="0"/>
          <w:marRight w:val="0"/>
          <w:marTop w:val="0"/>
          <w:marBottom w:val="100"/>
          <w:divBdr>
            <w:top w:val="none" w:sz="0" w:space="0" w:color="auto"/>
            <w:left w:val="none" w:sz="0" w:space="0" w:color="auto"/>
            <w:bottom w:val="none" w:sz="0" w:space="0" w:color="auto"/>
            <w:right w:val="none" w:sz="0" w:space="0" w:color="auto"/>
          </w:divBdr>
        </w:div>
        <w:div w:id="303119229">
          <w:marLeft w:val="0"/>
          <w:marRight w:val="0"/>
          <w:marTop w:val="0"/>
          <w:marBottom w:val="100"/>
          <w:divBdr>
            <w:top w:val="none" w:sz="0" w:space="0" w:color="auto"/>
            <w:left w:val="none" w:sz="0" w:space="0" w:color="auto"/>
            <w:bottom w:val="none" w:sz="0" w:space="0" w:color="auto"/>
            <w:right w:val="none" w:sz="0" w:space="0" w:color="auto"/>
          </w:divBdr>
        </w:div>
        <w:div w:id="1407650822">
          <w:marLeft w:val="0"/>
          <w:marRight w:val="0"/>
          <w:marTop w:val="0"/>
          <w:marBottom w:val="100"/>
          <w:divBdr>
            <w:top w:val="none" w:sz="0" w:space="0" w:color="auto"/>
            <w:left w:val="none" w:sz="0" w:space="0" w:color="auto"/>
            <w:bottom w:val="none" w:sz="0" w:space="0" w:color="auto"/>
            <w:right w:val="none" w:sz="0" w:space="0" w:color="auto"/>
          </w:divBdr>
        </w:div>
        <w:div w:id="1001808442">
          <w:marLeft w:val="0"/>
          <w:marRight w:val="0"/>
          <w:marTop w:val="0"/>
          <w:marBottom w:val="100"/>
          <w:divBdr>
            <w:top w:val="none" w:sz="0" w:space="0" w:color="auto"/>
            <w:left w:val="none" w:sz="0" w:space="0" w:color="auto"/>
            <w:bottom w:val="none" w:sz="0" w:space="0" w:color="auto"/>
            <w:right w:val="none" w:sz="0" w:space="0" w:color="auto"/>
          </w:divBdr>
        </w:div>
        <w:div w:id="1594975455">
          <w:marLeft w:val="0"/>
          <w:marRight w:val="0"/>
          <w:marTop w:val="0"/>
          <w:marBottom w:val="100"/>
          <w:divBdr>
            <w:top w:val="none" w:sz="0" w:space="0" w:color="auto"/>
            <w:left w:val="none" w:sz="0" w:space="0" w:color="auto"/>
            <w:bottom w:val="none" w:sz="0" w:space="0" w:color="auto"/>
            <w:right w:val="none" w:sz="0" w:space="0" w:color="auto"/>
          </w:divBdr>
        </w:div>
        <w:div w:id="1589390597">
          <w:marLeft w:val="1074"/>
          <w:marRight w:val="0"/>
          <w:marTop w:val="0"/>
          <w:marBottom w:val="100"/>
          <w:divBdr>
            <w:top w:val="none" w:sz="0" w:space="0" w:color="auto"/>
            <w:left w:val="none" w:sz="0" w:space="0" w:color="auto"/>
            <w:bottom w:val="none" w:sz="0" w:space="0" w:color="auto"/>
            <w:right w:val="none" w:sz="0" w:space="0" w:color="auto"/>
          </w:divBdr>
        </w:div>
        <w:div w:id="1003896457">
          <w:marLeft w:val="1074"/>
          <w:marRight w:val="0"/>
          <w:marTop w:val="0"/>
          <w:marBottom w:val="100"/>
          <w:divBdr>
            <w:top w:val="none" w:sz="0" w:space="0" w:color="auto"/>
            <w:left w:val="none" w:sz="0" w:space="0" w:color="auto"/>
            <w:bottom w:val="none" w:sz="0" w:space="0" w:color="auto"/>
            <w:right w:val="none" w:sz="0" w:space="0" w:color="auto"/>
          </w:divBdr>
        </w:div>
        <w:div w:id="375545427">
          <w:marLeft w:val="1074"/>
          <w:marRight w:val="0"/>
          <w:marTop w:val="0"/>
          <w:marBottom w:val="100"/>
          <w:divBdr>
            <w:top w:val="none" w:sz="0" w:space="0" w:color="auto"/>
            <w:left w:val="none" w:sz="0" w:space="0" w:color="auto"/>
            <w:bottom w:val="none" w:sz="0" w:space="0" w:color="auto"/>
            <w:right w:val="none" w:sz="0" w:space="0" w:color="auto"/>
          </w:divBdr>
        </w:div>
        <w:div w:id="1202397006">
          <w:marLeft w:val="0"/>
          <w:marRight w:val="0"/>
          <w:marTop w:val="0"/>
          <w:marBottom w:val="100"/>
          <w:divBdr>
            <w:top w:val="none" w:sz="0" w:space="0" w:color="auto"/>
            <w:left w:val="none" w:sz="0" w:space="0" w:color="auto"/>
            <w:bottom w:val="none" w:sz="0" w:space="0" w:color="auto"/>
            <w:right w:val="none" w:sz="0" w:space="0" w:color="auto"/>
          </w:divBdr>
        </w:div>
        <w:div w:id="1927420333">
          <w:marLeft w:val="0"/>
          <w:marRight w:val="0"/>
          <w:marTop w:val="0"/>
          <w:marBottom w:val="100"/>
          <w:divBdr>
            <w:top w:val="none" w:sz="0" w:space="0" w:color="auto"/>
            <w:left w:val="none" w:sz="0" w:space="0" w:color="auto"/>
            <w:bottom w:val="none" w:sz="0" w:space="0" w:color="auto"/>
            <w:right w:val="none" w:sz="0" w:space="0" w:color="auto"/>
          </w:divBdr>
        </w:div>
        <w:div w:id="255015111">
          <w:marLeft w:val="0"/>
          <w:marRight w:val="0"/>
          <w:marTop w:val="0"/>
          <w:marBottom w:val="100"/>
          <w:divBdr>
            <w:top w:val="none" w:sz="0" w:space="0" w:color="auto"/>
            <w:left w:val="none" w:sz="0" w:space="0" w:color="auto"/>
            <w:bottom w:val="none" w:sz="0" w:space="0" w:color="auto"/>
            <w:right w:val="none" w:sz="0" w:space="0" w:color="auto"/>
          </w:divBdr>
        </w:div>
        <w:div w:id="1098715261">
          <w:marLeft w:val="0"/>
          <w:marRight w:val="0"/>
          <w:marTop w:val="0"/>
          <w:marBottom w:val="100"/>
          <w:divBdr>
            <w:top w:val="none" w:sz="0" w:space="0" w:color="auto"/>
            <w:left w:val="none" w:sz="0" w:space="0" w:color="auto"/>
            <w:bottom w:val="none" w:sz="0" w:space="0" w:color="auto"/>
            <w:right w:val="none" w:sz="0" w:space="0" w:color="auto"/>
          </w:divBdr>
        </w:div>
        <w:div w:id="718818204">
          <w:marLeft w:val="0"/>
          <w:marRight w:val="0"/>
          <w:marTop w:val="0"/>
          <w:marBottom w:val="100"/>
          <w:divBdr>
            <w:top w:val="none" w:sz="0" w:space="0" w:color="auto"/>
            <w:left w:val="none" w:sz="0" w:space="0" w:color="auto"/>
            <w:bottom w:val="none" w:sz="0" w:space="0" w:color="auto"/>
            <w:right w:val="none" w:sz="0" w:space="0" w:color="auto"/>
          </w:divBdr>
        </w:div>
        <w:div w:id="1192499062">
          <w:marLeft w:val="0"/>
          <w:marRight w:val="0"/>
          <w:marTop w:val="0"/>
          <w:marBottom w:val="100"/>
          <w:divBdr>
            <w:top w:val="none" w:sz="0" w:space="0" w:color="auto"/>
            <w:left w:val="none" w:sz="0" w:space="0" w:color="auto"/>
            <w:bottom w:val="none" w:sz="0" w:space="0" w:color="auto"/>
            <w:right w:val="none" w:sz="0" w:space="0" w:color="auto"/>
          </w:divBdr>
        </w:div>
        <w:div w:id="480121237">
          <w:marLeft w:val="0"/>
          <w:marRight w:val="0"/>
          <w:marTop w:val="0"/>
          <w:marBottom w:val="100"/>
          <w:divBdr>
            <w:top w:val="none" w:sz="0" w:space="0" w:color="auto"/>
            <w:left w:val="none" w:sz="0" w:space="0" w:color="auto"/>
            <w:bottom w:val="none" w:sz="0" w:space="0" w:color="auto"/>
            <w:right w:val="none" w:sz="0" w:space="0" w:color="auto"/>
          </w:divBdr>
        </w:div>
        <w:div w:id="178131690">
          <w:marLeft w:val="0"/>
          <w:marRight w:val="0"/>
          <w:marTop w:val="0"/>
          <w:marBottom w:val="100"/>
          <w:divBdr>
            <w:top w:val="none" w:sz="0" w:space="0" w:color="auto"/>
            <w:left w:val="none" w:sz="0" w:space="0" w:color="auto"/>
            <w:bottom w:val="none" w:sz="0" w:space="0" w:color="auto"/>
            <w:right w:val="none" w:sz="0" w:space="0" w:color="auto"/>
          </w:divBdr>
        </w:div>
        <w:div w:id="982388606">
          <w:marLeft w:val="0"/>
          <w:marRight w:val="0"/>
          <w:marTop w:val="0"/>
          <w:marBottom w:val="100"/>
          <w:divBdr>
            <w:top w:val="none" w:sz="0" w:space="0" w:color="auto"/>
            <w:left w:val="none" w:sz="0" w:space="0" w:color="auto"/>
            <w:bottom w:val="none" w:sz="0" w:space="0" w:color="auto"/>
            <w:right w:val="none" w:sz="0" w:space="0" w:color="auto"/>
          </w:divBdr>
        </w:div>
        <w:div w:id="1737048896">
          <w:marLeft w:val="0"/>
          <w:marRight w:val="0"/>
          <w:marTop w:val="0"/>
          <w:marBottom w:val="100"/>
          <w:divBdr>
            <w:top w:val="none" w:sz="0" w:space="0" w:color="auto"/>
            <w:left w:val="none" w:sz="0" w:space="0" w:color="auto"/>
            <w:bottom w:val="none" w:sz="0" w:space="0" w:color="auto"/>
            <w:right w:val="none" w:sz="0" w:space="0" w:color="auto"/>
          </w:divBdr>
        </w:div>
        <w:div w:id="491337739">
          <w:marLeft w:val="0"/>
          <w:marRight w:val="0"/>
          <w:marTop w:val="0"/>
          <w:marBottom w:val="100"/>
          <w:divBdr>
            <w:top w:val="none" w:sz="0" w:space="0" w:color="auto"/>
            <w:left w:val="none" w:sz="0" w:space="0" w:color="auto"/>
            <w:bottom w:val="none" w:sz="0" w:space="0" w:color="auto"/>
            <w:right w:val="none" w:sz="0" w:space="0" w:color="auto"/>
          </w:divBdr>
        </w:div>
        <w:div w:id="629282599">
          <w:marLeft w:val="0"/>
          <w:marRight w:val="0"/>
          <w:marTop w:val="0"/>
          <w:marBottom w:val="100"/>
          <w:divBdr>
            <w:top w:val="none" w:sz="0" w:space="0" w:color="auto"/>
            <w:left w:val="none" w:sz="0" w:space="0" w:color="auto"/>
            <w:bottom w:val="none" w:sz="0" w:space="0" w:color="auto"/>
            <w:right w:val="none" w:sz="0" w:space="0" w:color="auto"/>
          </w:divBdr>
        </w:div>
        <w:div w:id="812671596">
          <w:marLeft w:val="0"/>
          <w:marRight w:val="0"/>
          <w:marTop w:val="0"/>
          <w:marBottom w:val="100"/>
          <w:divBdr>
            <w:top w:val="none" w:sz="0" w:space="0" w:color="auto"/>
            <w:left w:val="none" w:sz="0" w:space="0" w:color="auto"/>
            <w:bottom w:val="none" w:sz="0" w:space="0" w:color="auto"/>
            <w:right w:val="none" w:sz="0" w:space="0" w:color="auto"/>
          </w:divBdr>
        </w:div>
        <w:div w:id="1644193752">
          <w:marLeft w:val="0"/>
          <w:marRight w:val="0"/>
          <w:marTop w:val="0"/>
          <w:marBottom w:val="100"/>
          <w:divBdr>
            <w:top w:val="none" w:sz="0" w:space="0" w:color="auto"/>
            <w:left w:val="none" w:sz="0" w:space="0" w:color="auto"/>
            <w:bottom w:val="none" w:sz="0" w:space="0" w:color="auto"/>
            <w:right w:val="none" w:sz="0" w:space="0" w:color="auto"/>
          </w:divBdr>
        </w:div>
        <w:div w:id="44065531">
          <w:marLeft w:val="0"/>
          <w:marRight w:val="0"/>
          <w:marTop w:val="0"/>
          <w:marBottom w:val="100"/>
          <w:divBdr>
            <w:top w:val="none" w:sz="0" w:space="0" w:color="auto"/>
            <w:left w:val="none" w:sz="0" w:space="0" w:color="auto"/>
            <w:bottom w:val="none" w:sz="0" w:space="0" w:color="auto"/>
            <w:right w:val="none" w:sz="0" w:space="0" w:color="auto"/>
          </w:divBdr>
        </w:div>
        <w:div w:id="1364132984">
          <w:marLeft w:val="0"/>
          <w:marRight w:val="0"/>
          <w:marTop w:val="0"/>
          <w:marBottom w:val="100"/>
          <w:divBdr>
            <w:top w:val="none" w:sz="0" w:space="0" w:color="auto"/>
            <w:left w:val="none" w:sz="0" w:space="0" w:color="auto"/>
            <w:bottom w:val="none" w:sz="0" w:space="0" w:color="auto"/>
            <w:right w:val="none" w:sz="0" w:space="0" w:color="auto"/>
          </w:divBdr>
        </w:div>
        <w:div w:id="1886285951">
          <w:marLeft w:val="0"/>
          <w:marRight w:val="0"/>
          <w:marTop w:val="0"/>
          <w:marBottom w:val="100"/>
          <w:divBdr>
            <w:top w:val="none" w:sz="0" w:space="0" w:color="auto"/>
            <w:left w:val="none" w:sz="0" w:space="0" w:color="auto"/>
            <w:bottom w:val="none" w:sz="0" w:space="0" w:color="auto"/>
            <w:right w:val="none" w:sz="0" w:space="0" w:color="auto"/>
          </w:divBdr>
        </w:div>
        <w:div w:id="1412384466">
          <w:marLeft w:val="0"/>
          <w:marRight w:val="0"/>
          <w:marTop w:val="0"/>
          <w:marBottom w:val="100"/>
          <w:divBdr>
            <w:top w:val="none" w:sz="0" w:space="0" w:color="auto"/>
            <w:left w:val="none" w:sz="0" w:space="0" w:color="auto"/>
            <w:bottom w:val="none" w:sz="0" w:space="0" w:color="auto"/>
            <w:right w:val="none" w:sz="0" w:space="0" w:color="auto"/>
          </w:divBdr>
        </w:div>
        <w:div w:id="2133403639">
          <w:marLeft w:val="0"/>
          <w:marRight w:val="0"/>
          <w:marTop w:val="0"/>
          <w:marBottom w:val="100"/>
          <w:divBdr>
            <w:top w:val="none" w:sz="0" w:space="0" w:color="auto"/>
            <w:left w:val="none" w:sz="0" w:space="0" w:color="auto"/>
            <w:bottom w:val="none" w:sz="0" w:space="0" w:color="auto"/>
            <w:right w:val="none" w:sz="0" w:space="0" w:color="auto"/>
          </w:divBdr>
        </w:div>
        <w:div w:id="908345369">
          <w:marLeft w:val="0"/>
          <w:marRight w:val="0"/>
          <w:marTop w:val="0"/>
          <w:marBottom w:val="100"/>
          <w:divBdr>
            <w:top w:val="none" w:sz="0" w:space="0" w:color="auto"/>
            <w:left w:val="none" w:sz="0" w:space="0" w:color="auto"/>
            <w:bottom w:val="none" w:sz="0" w:space="0" w:color="auto"/>
            <w:right w:val="none" w:sz="0" w:space="0" w:color="auto"/>
          </w:divBdr>
        </w:div>
        <w:div w:id="367028041">
          <w:marLeft w:val="0"/>
          <w:marRight w:val="0"/>
          <w:marTop w:val="0"/>
          <w:marBottom w:val="100"/>
          <w:divBdr>
            <w:top w:val="none" w:sz="0" w:space="0" w:color="auto"/>
            <w:left w:val="none" w:sz="0" w:space="0" w:color="auto"/>
            <w:bottom w:val="none" w:sz="0" w:space="0" w:color="auto"/>
            <w:right w:val="none" w:sz="0" w:space="0" w:color="auto"/>
          </w:divBdr>
        </w:div>
        <w:div w:id="1353074886">
          <w:marLeft w:val="0"/>
          <w:marRight w:val="0"/>
          <w:marTop w:val="0"/>
          <w:marBottom w:val="200"/>
          <w:divBdr>
            <w:top w:val="none" w:sz="0" w:space="0" w:color="auto"/>
            <w:left w:val="none" w:sz="0" w:space="0" w:color="auto"/>
            <w:bottom w:val="none" w:sz="0" w:space="0" w:color="auto"/>
            <w:right w:val="none" w:sz="0" w:space="0" w:color="auto"/>
          </w:divBdr>
        </w:div>
        <w:div w:id="446967229">
          <w:marLeft w:val="0"/>
          <w:marRight w:val="0"/>
          <w:marTop w:val="0"/>
          <w:marBottom w:val="100"/>
          <w:divBdr>
            <w:top w:val="none" w:sz="0" w:space="0" w:color="auto"/>
            <w:left w:val="none" w:sz="0" w:space="0" w:color="auto"/>
            <w:bottom w:val="none" w:sz="0" w:space="0" w:color="auto"/>
            <w:right w:val="none" w:sz="0" w:space="0" w:color="auto"/>
          </w:divBdr>
        </w:div>
        <w:div w:id="1338846567">
          <w:marLeft w:val="0"/>
          <w:marRight w:val="0"/>
          <w:marTop w:val="0"/>
          <w:marBottom w:val="100"/>
          <w:divBdr>
            <w:top w:val="none" w:sz="0" w:space="0" w:color="auto"/>
            <w:left w:val="none" w:sz="0" w:space="0" w:color="auto"/>
            <w:bottom w:val="none" w:sz="0" w:space="0" w:color="auto"/>
            <w:right w:val="none" w:sz="0" w:space="0" w:color="auto"/>
          </w:divBdr>
        </w:div>
        <w:div w:id="1892420223">
          <w:marLeft w:val="0"/>
          <w:marRight w:val="0"/>
          <w:marTop w:val="0"/>
          <w:marBottom w:val="100"/>
          <w:divBdr>
            <w:top w:val="none" w:sz="0" w:space="0" w:color="auto"/>
            <w:left w:val="none" w:sz="0" w:space="0" w:color="auto"/>
            <w:bottom w:val="none" w:sz="0" w:space="0" w:color="auto"/>
            <w:right w:val="none" w:sz="0" w:space="0" w:color="auto"/>
          </w:divBdr>
        </w:div>
        <w:div w:id="582957880">
          <w:marLeft w:val="0"/>
          <w:marRight w:val="0"/>
          <w:marTop w:val="0"/>
          <w:marBottom w:val="100"/>
          <w:divBdr>
            <w:top w:val="none" w:sz="0" w:space="0" w:color="auto"/>
            <w:left w:val="none" w:sz="0" w:space="0" w:color="auto"/>
            <w:bottom w:val="none" w:sz="0" w:space="0" w:color="auto"/>
            <w:right w:val="none" w:sz="0" w:space="0" w:color="auto"/>
          </w:divBdr>
        </w:div>
        <w:div w:id="1992829062">
          <w:marLeft w:val="0"/>
          <w:marRight w:val="0"/>
          <w:marTop w:val="0"/>
          <w:marBottom w:val="100"/>
          <w:divBdr>
            <w:top w:val="none" w:sz="0" w:space="0" w:color="auto"/>
            <w:left w:val="none" w:sz="0" w:space="0" w:color="auto"/>
            <w:bottom w:val="none" w:sz="0" w:space="0" w:color="auto"/>
            <w:right w:val="none" w:sz="0" w:space="0" w:color="auto"/>
          </w:divBdr>
        </w:div>
        <w:div w:id="571231680">
          <w:marLeft w:val="0"/>
          <w:marRight w:val="0"/>
          <w:marTop w:val="0"/>
          <w:marBottom w:val="100"/>
          <w:divBdr>
            <w:top w:val="none" w:sz="0" w:space="0" w:color="auto"/>
            <w:left w:val="none" w:sz="0" w:space="0" w:color="auto"/>
            <w:bottom w:val="none" w:sz="0" w:space="0" w:color="auto"/>
            <w:right w:val="none" w:sz="0" w:space="0" w:color="auto"/>
          </w:divBdr>
        </w:div>
        <w:div w:id="1865438085">
          <w:marLeft w:val="0"/>
          <w:marRight w:val="0"/>
          <w:marTop w:val="0"/>
          <w:marBottom w:val="100"/>
          <w:divBdr>
            <w:top w:val="none" w:sz="0" w:space="0" w:color="auto"/>
            <w:left w:val="none" w:sz="0" w:space="0" w:color="auto"/>
            <w:bottom w:val="none" w:sz="0" w:space="0" w:color="auto"/>
            <w:right w:val="none" w:sz="0" w:space="0" w:color="auto"/>
          </w:divBdr>
        </w:div>
        <w:div w:id="616835868">
          <w:marLeft w:val="0"/>
          <w:marRight w:val="0"/>
          <w:marTop w:val="0"/>
          <w:marBottom w:val="100"/>
          <w:divBdr>
            <w:top w:val="none" w:sz="0" w:space="0" w:color="auto"/>
            <w:left w:val="none" w:sz="0" w:space="0" w:color="auto"/>
            <w:bottom w:val="none" w:sz="0" w:space="0" w:color="auto"/>
            <w:right w:val="none" w:sz="0" w:space="0" w:color="auto"/>
          </w:divBdr>
        </w:div>
        <w:div w:id="1507208559">
          <w:marLeft w:val="0"/>
          <w:marRight w:val="0"/>
          <w:marTop w:val="0"/>
          <w:marBottom w:val="100"/>
          <w:divBdr>
            <w:top w:val="none" w:sz="0" w:space="0" w:color="auto"/>
            <w:left w:val="none" w:sz="0" w:space="0" w:color="auto"/>
            <w:bottom w:val="none" w:sz="0" w:space="0" w:color="auto"/>
            <w:right w:val="none" w:sz="0" w:space="0" w:color="auto"/>
          </w:divBdr>
        </w:div>
        <w:div w:id="156193728">
          <w:marLeft w:val="0"/>
          <w:marRight w:val="0"/>
          <w:marTop w:val="0"/>
          <w:marBottom w:val="100"/>
          <w:divBdr>
            <w:top w:val="none" w:sz="0" w:space="0" w:color="auto"/>
            <w:left w:val="none" w:sz="0" w:space="0" w:color="auto"/>
            <w:bottom w:val="none" w:sz="0" w:space="0" w:color="auto"/>
            <w:right w:val="none" w:sz="0" w:space="0" w:color="auto"/>
          </w:divBdr>
        </w:div>
        <w:div w:id="299769783">
          <w:marLeft w:val="0"/>
          <w:marRight w:val="0"/>
          <w:marTop w:val="0"/>
          <w:marBottom w:val="100"/>
          <w:divBdr>
            <w:top w:val="none" w:sz="0" w:space="0" w:color="auto"/>
            <w:left w:val="none" w:sz="0" w:space="0" w:color="auto"/>
            <w:bottom w:val="none" w:sz="0" w:space="0" w:color="auto"/>
            <w:right w:val="none" w:sz="0" w:space="0" w:color="auto"/>
          </w:divBdr>
        </w:div>
        <w:div w:id="1325935793">
          <w:marLeft w:val="0"/>
          <w:marRight w:val="0"/>
          <w:marTop w:val="0"/>
          <w:marBottom w:val="100"/>
          <w:divBdr>
            <w:top w:val="none" w:sz="0" w:space="0" w:color="auto"/>
            <w:left w:val="none" w:sz="0" w:space="0" w:color="auto"/>
            <w:bottom w:val="none" w:sz="0" w:space="0" w:color="auto"/>
            <w:right w:val="none" w:sz="0" w:space="0" w:color="auto"/>
          </w:divBdr>
        </w:div>
        <w:div w:id="684594243">
          <w:marLeft w:val="0"/>
          <w:marRight w:val="0"/>
          <w:marTop w:val="0"/>
          <w:marBottom w:val="100"/>
          <w:divBdr>
            <w:top w:val="none" w:sz="0" w:space="0" w:color="auto"/>
            <w:left w:val="none" w:sz="0" w:space="0" w:color="auto"/>
            <w:bottom w:val="none" w:sz="0" w:space="0" w:color="auto"/>
            <w:right w:val="none" w:sz="0" w:space="0" w:color="auto"/>
          </w:divBdr>
        </w:div>
        <w:div w:id="1715303782">
          <w:marLeft w:val="0"/>
          <w:marRight w:val="0"/>
          <w:marTop w:val="0"/>
          <w:marBottom w:val="100"/>
          <w:divBdr>
            <w:top w:val="none" w:sz="0" w:space="0" w:color="auto"/>
            <w:left w:val="none" w:sz="0" w:space="0" w:color="auto"/>
            <w:bottom w:val="none" w:sz="0" w:space="0" w:color="auto"/>
            <w:right w:val="none" w:sz="0" w:space="0" w:color="auto"/>
          </w:divBdr>
        </w:div>
        <w:div w:id="1813983575">
          <w:marLeft w:val="0"/>
          <w:marRight w:val="0"/>
          <w:marTop w:val="0"/>
          <w:marBottom w:val="100"/>
          <w:divBdr>
            <w:top w:val="none" w:sz="0" w:space="0" w:color="auto"/>
            <w:left w:val="none" w:sz="0" w:space="0" w:color="auto"/>
            <w:bottom w:val="none" w:sz="0" w:space="0" w:color="auto"/>
            <w:right w:val="none" w:sz="0" w:space="0" w:color="auto"/>
          </w:divBdr>
        </w:div>
        <w:div w:id="1642811404">
          <w:marLeft w:val="0"/>
          <w:marRight w:val="0"/>
          <w:marTop w:val="0"/>
          <w:marBottom w:val="100"/>
          <w:divBdr>
            <w:top w:val="none" w:sz="0" w:space="0" w:color="auto"/>
            <w:left w:val="none" w:sz="0" w:space="0" w:color="auto"/>
            <w:bottom w:val="none" w:sz="0" w:space="0" w:color="auto"/>
            <w:right w:val="none" w:sz="0" w:space="0" w:color="auto"/>
          </w:divBdr>
        </w:div>
        <w:div w:id="1997149316">
          <w:marLeft w:val="0"/>
          <w:marRight w:val="0"/>
          <w:marTop w:val="0"/>
          <w:marBottom w:val="100"/>
          <w:divBdr>
            <w:top w:val="none" w:sz="0" w:space="0" w:color="auto"/>
            <w:left w:val="none" w:sz="0" w:space="0" w:color="auto"/>
            <w:bottom w:val="none" w:sz="0" w:space="0" w:color="auto"/>
            <w:right w:val="none" w:sz="0" w:space="0" w:color="auto"/>
          </w:divBdr>
        </w:div>
        <w:div w:id="497042821">
          <w:marLeft w:val="0"/>
          <w:marRight w:val="0"/>
          <w:marTop w:val="0"/>
          <w:marBottom w:val="100"/>
          <w:divBdr>
            <w:top w:val="none" w:sz="0" w:space="0" w:color="auto"/>
            <w:left w:val="none" w:sz="0" w:space="0" w:color="auto"/>
            <w:bottom w:val="none" w:sz="0" w:space="0" w:color="auto"/>
            <w:right w:val="none" w:sz="0" w:space="0" w:color="auto"/>
          </w:divBdr>
        </w:div>
        <w:div w:id="736782032">
          <w:marLeft w:val="0"/>
          <w:marRight w:val="0"/>
          <w:marTop w:val="0"/>
          <w:marBottom w:val="100"/>
          <w:divBdr>
            <w:top w:val="none" w:sz="0" w:space="0" w:color="auto"/>
            <w:left w:val="none" w:sz="0" w:space="0" w:color="auto"/>
            <w:bottom w:val="none" w:sz="0" w:space="0" w:color="auto"/>
            <w:right w:val="none" w:sz="0" w:space="0" w:color="auto"/>
          </w:divBdr>
        </w:div>
        <w:div w:id="1704748870">
          <w:marLeft w:val="0"/>
          <w:marRight w:val="0"/>
          <w:marTop w:val="0"/>
          <w:marBottom w:val="100"/>
          <w:divBdr>
            <w:top w:val="none" w:sz="0" w:space="0" w:color="auto"/>
            <w:left w:val="none" w:sz="0" w:space="0" w:color="auto"/>
            <w:bottom w:val="none" w:sz="0" w:space="0" w:color="auto"/>
            <w:right w:val="none" w:sz="0" w:space="0" w:color="auto"/>
          </w:divBdr>
        </w:div>
        <w:div w:id="169688007">
          <w:marLeft w:val="0"/>
          <w:marRight w:val="0"/>
          <w:marTop w:val="0"/>
          <w:marBottom w:val="100"/>
          <w:divBdr>
            <w:top w:val="none" w:sz="0" w:space="0" w:color="auto"/>
            <w:left w:val="none" w:sz="0" w:space="0" w:color="auto"/>
            <w:bottom w:val="none" w:sz="0" w:space="0" w:color="auto"/>
            <w:right w:val="none" w:sz="0" w:space="0" w:color="auto"/>
          </w:divBdr>
        </w:div>
        <w:div w:id="1487818834">
          <w:marLeft w:val="0"/>
          <w:marRight w:val="0"/>
          <w:marTop w:val="0"/>
          <w:marBottom w:val="100"/>
          <w:divBdr>
            <w:top w:val="none" w:sz="0" w:space="0" w:color="auto"/>
            <w:left w:val="none" w:sz="0" w:space="0" w:color="auto"/>
            <w:bottom w:val="none" w:sz="0" w:space="0" w:color="auto"/>
            <w:right w:val="none" w:sz="0" w:space="0" w:color="auto"/>
          </w:divBdr>
        </w:div>
        <w:div w:id="2091582546">
          <w:marLeft w:val="0"/>
          <w:marRight w:val="0"/>
          <w:marTop w:val="0"/>
          <w:marBottom w:val="100"/>
          <w:divBdr>
            <w:top w:val="none" w:sz="0" w:space="0" w:color="auto"/>
            <w:left w:val="none" w:sz="0" w:space="0" w:color="auto"/>
            <w:bottom w:val="none" w:sz="0" w:space="0" w:color="auto"/>
            <w:right w:val="none" w:sz="0" w:space="0" w:color="auto"/>
          </w:divBdr>
        </w:div>
        <w:div w:id="986668227">
          <w:marLeft w:val="0"/>
          <w:marRight w:val="0"/>
          <w:marTop w:val="0"/>
          <w:marBottom w:val="100"/>
          <w:divBdr>
            <w:top w:val="none" w:sz="0" w:space="0" w:color="auto"/>
            <w:left w:val="none" w:sz="0" w:space="0" w:color="auto"/>
            <w:bottom w:val="none" w:sz="0" w:space="0" w:color="auto"/>
            <w:right w:val="none" w:sz="0" w:space="0" w:color="auto"/>
          </w:divBdr>
        </w:div>
        <w:div w:id="1169830083">
          <w:marLeft w:val="0"/>
          <w:marRight w:val="0"/>
          <w:marTop w:val="0"/>
          <w:marBottom w:val="100"/>
          <w:divBdr>
            <w:top w:val="none" w:sz="0" w:space="0" w:color="auto"/>
            <w:left w:val="none" w:sz="0" w:space="0" w:color="auto"/>
            <w:bottom w:val="none" w:sz="0" w:space="0" w:color="auto"/>
            <w:right w:val="none" w:sz="0" w:space="0" w:color="auto"/>
          </w:divBdr>
        </w:div>
        <w:div w:id="1174300585">
          <w:marLeft w:val="0"/>
          <w:marRight w:val="0"/>
          <w:marTop w:val="0"/>
          <w:marBottom w:val="100"/>
          <w:divBdr>
            <w:top w:val="none" w:sz="0" w:space="0" w:color="auto"/>
            <w:left w:val="none" w:sz="0" w:space="0" w:color="auto"/>
            <w:bottom w:val="none" w:sz="0" w:space="0" w:color="auto"/>
            <w:right w:val="none" w:sz="0" w:space="0" w:color="auto"/>
          </w:divBdr>
        </w:div>
        <w:div w:id="1872303886">
          <w:marLeft w:val="0"/>
          <w:marRight w:val="0"/>
          <w:marTop w:val="0"/>
          <w:marBottom w:val="100"/>
          <w:divBdr>
            <w:top w:val="none" w:sz="0" w:space="0" w:color="auto"/>
            <w:left w:val="none" w:sz="0" w:space="0" w:color="auto"/>
            <w:bottom w:val="none" w:sz="0" w:space="0" w:color="auto"/>
            <w:right w:val="none" w:sz="0" w:space="0" w:color="auto"/>
          </w:divBdr>
        </w:div>
        <w:div w:id="298996872">
          <w:marLeft w:val="0"/>
          <w:marRight w:val="0"/>
          <w:marTop w:val="0"/>
          <w:marBottom w:val="100"/>
          <w:divBdr>
            <w:top w:val="none" w:sz="0" w:space="0" w:color="auto"/>
            <w:left w:val="none" w:sz="0" w:space="0" w:color="auto"/>
            <w:bottom w:val="none" w:sz="0" w:space="0" w:color="auto"/>
            <w:right w:val="none" w:sz="0" w:space="0" w:color="auto"/>
          </w:divBdr>
        </w:div>
        <w:div w:id="2120103668">
          <w:marLeft w:val="0"/>
          <w:marRight w:val="0"/>
          <w:marTop w:val="0"/>
          <w:marBottom w:val="100"/>
          <w:divBdr>
            <w:top w:val="none" w:sz="0" w:space="0" w:color="auto"/>
            <w:left w:val="none" w:sz="0" w:space="0" w:color="auto"/>
            <w:bottom w:val="none" w:sz="0" w:space="0" w:color="auto"/>
            <w:right w:val="none" w:sz="0" w:space="0" w:color="auto"/>
          </w:divBdr>
        </w:div>
        <w:div w:id="1173226513">
          <w:marLeft w:val="0"/>
          <w:marRight w:val="0"/>
          <w:marTop w:val="0"/>
          <w:marBottom w:val="100"/>
          <w:divBdr>
            <w:top w:val="none" w:sz="0" w:space="0" w:color="auto"/>
            <w:left w:val="none" w:sz="0" w:space="0" w:color="auto"/>
            <w:bottom w:val="none" w:sz="0" w:space="0" w:color="auto"/>
            <w:right w:val="none" w:sz="0" w:space="0" w:color="auto"/>
          </w:divBdr>
        </w:div>
        <w:div w:id="2087339432">
          <w:marLeft w:val="0"/>
          <w:marRight w:val="0"/>
          <w:marTop w:val="0"/>
          <w:marBottom w:val="100"/>
          <w:divBdr>
            <w:top w:val="none" w:sz="0" w:space="0" w:color="auto"/>
            <w:left w:val="none" w:sz="0" w:space="0" w:color="auto"/>
            <w:bottom w:val="none" w:sz="0" w:space="0" w:color="auto"/>
            <w:right w:val="none" w:sz="0" w:space="0" w:color="auto"/>
          </w:divBdr>
        </w:div>
        <w:div w:id="1372268710">
          <w:marLeft w:val="0"/>
          <w:marRight w:val="0"/>
          <w:marTop w:val="0"/>
          <w:marBottom w:val="100"/>
          <w:divBdr>
            <w:top w:val="none" w:sz="0" w:space="0" w:color="auto"/>
            <w:left w:val="none" w:sz="0" w:space="0" w:color="auto"/>
            <w:bottom w:val="none" w:sz="0" w:space="0" w:color="auto"/>
            <w:right w:val="none" w:sz="0" w:space="0" w:color="auto"/>
          </w:divBdr>
        </w:div>
        <w:div w:id="19166450">
          <w:marLeft w:val="0"/>
          <w:marRight w:val="0"/>
          <w:marTop w:val="0"/>
          <w:marBottom w:val="100"/>
          <w:divBdr>
            <w:top w:val="none" w:sz="0" w:space="0" w:color="auto"/>
            <w:left w:val="none" w:sz="0" w:space="0" w:color="auto"/>
            <w:bottom w:val="none" w:sz="0" w:space="0" w:color="auto"/>
            <w:right w:val="none" w:sz="0" w:space="0" w:color="auto"/>
          </w:divBdr>
        </w:div>
        <w:div w:id="5138119">
          <w:marLeft w:val="0"/>
          <w:marRight w:val="0"/>
          <w:marTop w:val="0"/>
          <w:marBottom w:val="100"/>
          <w:divBdr>
            <w:top w:val="none" w:sz="0" w:space="0" w:color="auto"/>
            <w:left w:val="none" w:sz="0" w:space="0" w:color="auto"/>
            <w:bottom w:val="none" w:sz="0" w:space="0" w:color="auto"/>
            <w:right w:val="none" w:sz="0" w:space="0" w:color="auto"/>
          </w:divBdr>
        </w:div>
        <w:div w:id="133446440">
          <w:marLeft w:val="0"/>
          <w:marRight w:val="0"/>
          <w:marTop w:val="0"/>
          <w:marBottom w:val="100"/>
          <w:divBdr>
            <w:top w:val="none" w:sz="0" w:space="0" w:color="auto"/>
            <w:left w:val="none" w:sz="0" w:space="0" w:color="auto"/>
            <w:bottom w:val="none" w:sz="0" w:space="0" w:color="auto"/>
            <w:right w:val="none" w:sz="0" w:space="0" w:color="auto"/>
          </w:divBdr>
        </w:div>
        <w:div w:id="356544336">
          <w:marLeft w:val="0"/>
          <w:marRight w:val="0"/>
          <w:marTop w:val="0"/>
          <w:marBottom w:val="100"/>
          <w:divBdr>
            <w:top w:val="none" w:sz="0" w:space="0" w:color="auto"/>
            <w:left w:val="none" w:sz="0" w:space="0" w:color="auto"/>
            <w:bottom w:val="none" w:sz="0" w:space="0" w:color="auto"/>
            <w:right w:val="none" w:sz="0" w:space="0" w:color="auto"/>
          </w:divBdr>
        </w:div>
        <w:div w:id="1845127442">
          <w:marLeft w:val="0"/>
          <w:marRight w:val="0"/>
          <w:marTop w:val="0"/>
          <w:marBottom w:val="100"/>
          <w:divBdr>
            <w:top w:val="none" w:sz="0" w:space="0" w:color="auto"/>
            <w:left w:val="none" w:sz="0" w:space="0" w:color="auto"/>
            <w:bottom w:val="none" w:sz="0" w:space="0" w:color="auto"/>
            <w:right w:val="none" w:sz="0" w:space="0" w:color="auto"/>
          </w:divBdr>
        </w:div>
        <w:div w:id="119229295">
          <w:marLeft w:val="0"/>
          <w:marRight w:val="0"/>
          <w:marTop w:val="0"/>
          <w:marBottom w:val="100"/>
          <w:divBdr>
            <w:top w:val="none" w:sz="0" w:space="0" w:color="auto"/>
            <w:left w:val="none" w:sz="0" w:space="0" w:color="auto"/>
            <w:bottom w:val="none" w:sz="0" w:space="0" w:color="auto"/>
            <w:right w:val="none" w:sz="0" w:space="0" w:color="auto"/>
          </w:divBdr>
        </w:div>
        <w:div w:id="2109038761">
          <w:marLeft w:val="0"/>
          <w:marRight w:val="0"/>
          <w:marTop w:val="0"/>
          <w:marBottom w:val="100"/>
          <w:divBdr>
            <w:top w:val="none" w:sz="0" w:space="0" w:color="auto"/>
            <w:left w:val="none" w:sz="0" w:space="0" w:color="auto"/>
            <w:bottom w:val="none" w:sz="0" w:space="0" w:color="auto"/>
            <w:right w:val="none" w:sz="0" w:space="0" w:color="auto"/>
          </w:divBdr>
        </w:div>
        <w:div w:id="1676762919">
          <w:marLeft w:val="0"/>
          <w:marRight w:val="0"/>
          <w:marTop w:val="0"/>
          <w:marBottom w:val="100"/>
          <w:divBdr>
            <w:top w:val="none" w:sz="0" w:space="0" w:color="auto"/>
            <w:left w:val="none" w:sz="0" w:space="0" w:color="auto"/>
            <w:bottom w:val="none" w:sz="0" w:space="0" w:color="auto"/>
            <w:right w:val="none" w:sz="0" w:space="0" w:color="auto"/>
          </w:divBdr>
        </w:div>
        <w:div w:id="42675971">
          <w:marLeft w:val="354"/>
          <w:marRight w:val="0"/>
          <w:marTop w:val="0"/>
          <w:marBottom w:val="100"/>
          <w:divBdr>
            <w:top w:val="none" w:sz="0" w:space="0" w:color="auto"/>
            <w:left w:val="none" w:sz="0" w:space="0" w:color="auto"/>
            <w:bottom w:val="none" w:sz="0" w:space="0" w:color="auto"/>
            <w:right w:val="none" w:sz="0" w:space="0" w:color="auto"/>
          </w:divBdr>
        </w:div>
        <w:div w:id="299699454">
          <w:marLeft w:val="354"/>
          <w:marRight w:val="0"/>
          <w:marTop w:val="0"/>
          <w:marBottom w:val="100"/>
          <w:divBdr>
            <w:top w:val="none" w:sz="0" w:space="0" w:color="auto"/>
            <w:left w:val="none" w:sz="0" w:space="0" w:color="auto"/>
            <w:bottom w:val="none" w:sz="0" w:space="0" w:color="auto"/>
            <w:right w:val="none" w:sz="0" w:space="0" w:color="auto"/>
          </w:divBdr>
        </w:div>
        <w:div w:id="14306838">
          <w:marLeft w:val="354"/>
          <w:marRight w:val="0"/>
          <w:marTop w:val="0"/>
          <w:marBottom w:val="100"/>
          <w:divBdr>
            <w:top w:val="none" w:sz="0" w:space="0" w:color="auto"/>
            <w:left w:val="none" w:sz="0" w:space="0" w:color="auto"/>
            <w:bottom w:val="none" w:sz="0" w:space="0" w:color="auto"/>
            <w:right w:val="none" w:sz="0" w:space="0" w:color="auto"/>
          </w:divBdr>
        </w:div>
        <w:div w:id="1416243069">
          <w:marLeft w:val="354"/>
          <w:marRight w:val="0"/>
          <w:marTop w:val="0"/>
          <w:marBottom w:val="100"/>
          <w:divBdr>
            <w:top w:val="none" w:sz="0" w:space="0" w:color="auto"/>
            <w:left w:val="none" w:sz="0" w:space="0" w:color="auto"/>
            <w:bottom w:val="none" w:sz="0" w:space="0" w:color="auto"/>
            <w:right w:val="none" w:sz="0" w:space="0" w:color="auto"/>
          </w:divBdr>
        </w:div>
        <w:div w:id="1815561753">
          <w:marLeft w:val="354"/>
          <w:marRight w:val="0"/>
          <w:marTop w:val="0"/>
          <w:marBottom w:val="100"/>
          <w:divBdr>
            <w:top w:val="none" w:sz="0" w:space="0" w:color="auto"/>
            <w:left w:val="none" w:sz="0" w:space="0" w:color="auto"/>
            <w:bottom w:val="none" w:sz="0" w:space="0" w:color="auto"/>
            <w:right w:val="none" w:sz="0" w:space="0" w:color="auto"/>
          </w:divBdr>
        </w:div>
        <w:div w:id="1431461744">
          <w:marLeft w:val="354"/>
          <w:marRight w:val="0"/>
          <w:marTop w:val="0"/>
          <w:marBottom w:val="100"/>
          <w:divBdr>
            <w:top w:val="none" w:sz="0" w:space="0" w:color="auto"/>
            <w:left w:val="none" w:sz="0" w:space="0" w:color="auto"/>
            <w:bottom w:val="none" w:sz="0" w:space="0" w:color="auto"/>
            <w:right w:val="none" w:sz="0" w:space="0" w:color="auto"/>
          </w:divBdr>
        </w:div>
        <w:div w:id="2045985847">
          <w:marLeft w:val="354"/>
          <w:marRight w:val="0"/>
          <w:marTop w:val="0"/>
          <w:marBottom w:val="100"/>
          <w:divBdr>
            <w:top w:val="none" w:sz="0" w:space="0" w:color="auto"/>
            <w:left w:val="none" w:sz="0" w:space="0" w:color="auto"/>
            <w:bottom w:val="none" w:sz="0" w:space="0" w:color="auto"/>
            <w:right w:val="none" w:sz="0" w:space="0" w:color="auto"/>
          </w:divBdr>
        </w:div>
        <w:div w:id="2104568876">
          <w:marLeft w:val="0"/>
          <w:marRight w:val="0"/>
          <w:marTop w:val="0"/>
          <w:marBottom w:val="100"/>
          <w:divBdr>
            <w:top w:val="none" w:sz="0" w:space="0" w:color="auto"/>
            <w:left w:val="none" w:sz="0" w:space="0" w:color="auto"/>
            <w:bottom w:val="none" w:sz="0" w:space="0" w:color="auto"/>
            <w:right w:val="none" w:sz="0" w:space="0" w:color="auto"/>
          </w:divBdr>
        </w:div>
        <w:div w:id="784274754">
          <w:marLeft w:val="0"/>
          <w:marRight w:val="0"/>
          <w:marTop w:val="0"/>
          <w:marBottom w:val="100"/>
          <w:divBdr>
            <w:top w:val="none" w:sz="0" w:space="0" w:color="auto"/>
            <w:left w:val="none" w:sz="0" w:space="0" w:color="auto"/>
            <w:bottom w:val="none" w:sz="0" w:space="0" w:color="auto"/>
            <w:right w:val="none" w:sz="0" w:space="0" w:color="auto"/>
          </w:divBdr>
        </w:div>
        <w:div w:id="331373880">
          <w:marLeft w:val="0"/>
          <w:marRight w:val="0"/>
          <w:marTop w:val="0"/>
          <w:marBottom w:val="100"/>
          <w:divBdr>
            <w:top w:val="none" w:sz="0" w:space="0" w:color="auto"/>
            <w:left w:val="none" w:sz="0" w:space="0" w:color="auto"/>
            <w:bottom w:val="none" w:sz="0" w:space="0" w:color="auto"/>
            <w:right w:val="none" w:sz="0" w:space="0" w:color="auto"/>
          </w:divBdr>
        </w:div>
        <w:div w:id="1344894602">
          <w:marLeft w:val="0"/>
          <w:marRight w:val="0"/>
          <w:marTop w:val="0"/>
          <w:marBottom w:val="100"/>
          <w:divBdr>
            <w:top w:val="none" w:sz="0" w:space="0" w:color="auto"/>
            <w:left w:val="none" w:sz="0" w:space="0" w:color="auto"/>
            <w:bottom w:val="none" w:sz="0" w:space="0" w:color="auto"/>
            <w:right w:val="none" w:sz="0" w:space="0" w:color="auto"/>
          </w:divBdr>
        </w:div>
        <w:div w:id="720325142">
          <w:marLeft w:val="0"/>
          <w:marRight w:val="0"/>
          <w:marTop w:val="0"/>
          <w:marBottom w:val="100"/>
          <w:divBdr>
            <w:top w:val="none" w:sz="0" w:space="0" w:color="auto"/>
            <w:left w:val="none" w:sz="0" w:space="0" w:color="auto"/>
            <w:bottom w:val="none" w:sz="0" w:space="0" w:color="auto"/>
            <w:right w:val="none" w:sz="0" w:space="0" w:color="auto"/>
          </w:divBdr>
        </w:div>
        <w:div w:id="992756376">
          <w:marLeft w:val="0"/>
          <w:marRight w:val="0"/>
          <w:marTop w:val="0"/>
          <w:marBottom w:val="100"/>
          <w:divBdr>
            <w:top w:val="none" w:sz="0" w:space="0" w:color="auto"/>
            <w:left w:val="none" w:sz="0" w:space="0" w:color="auto"/>
            <w:bottom w:val="none" w:sz="0" w:space="0" w:color="auto"/>
            <w:right w:val="none" w:sz="0" w:space="0" w:color="auto"/>
          </w:divBdr>
        </w:div>
        <w:div w:id="1247106728">
          <w:marLeft w:val="0"/>
          <w:marRight w:val="0"/>
          <w:marTop w:val="0"/>
          <w:marBottom w:val="100"/>
          <w:divBdr>
            <w:top w:val="none" w:sz="0" w:space="0" w:color="auto"/>
            <w:left w:val="none" w:sz="0" w:space="0" w:color="auto"/>
            <w:bottom w:val="none" w:sz="0" w:space="0" w:color="auto"/>
            <w:right w:val="none" w:sz="0" w:space="0" w:color="auto"/>
          </w:divBdr>
        </w:div>
        <w:div w:id="240989392">
          <w:marLeft w:val="0"/>
          <w:marRight w:val="0"/>
          <w:marTop w:val="0"/>
          <w:marBottom w:val="100"/>
          <w:divBdr>
            <w:top w:val="none" w:sz="0" w:space="0" w:color="auto"/>
            <w:left w:val="none" w:sz="0" w:space="0" w:color="auto"/>
            <w:bottom w:val="none" w:sz="0" w:space="0" w:color="auto"/>
            <w:right w:val="none" w:sz="0" w:space="0" w:color="auto"/>
          </w:divBdr>
        </w:div>
        <w:div w:id="379672358">
          <w:marLeft w:val="0"/>
          <w:marRight w:val="0"/>
          <w:marTop w:val="0"/>
          <w:marBottom w:val="100"/>
          <w:divBdr>
            <w:top w:val="none" w:sz="0" w:space="0" w:color="auto"/>
            <w:left w:val="none" w:sz="0" w:space="0" w:color="auto"/>
            <w:bottom w:val="none" w:sz="0" w:space="0" w:color="auto"/>
            <w:right w:val="none" w:sz="0" w:space="0" w:color="auto"/>
          </w:divBdr>
        </w:div>
        <w:div w:id="1805269530">
          <w:marLeft w:val="0"/>
          <w:marRight w:val="0"/>
          <w:marTop w:val="0"/>
          <w:marBottom w:val="100"/>
          <w:divBdr>
            <w:top w:val="none" w:sz="0" w:space="0" w:color="auto"/>
            <w:left w:val="none" w:sz="0" w:space="0" w:color="auto"/>
            <w:bottom w:val="none" w:sz="0" w:space="0" w:color="auto"/>
            <w:right w:val="none" w:sz="0" w:space="0" w:color="auto"/>
          </w:divBdr>
        </w:div>
        <w:div w:id="268709355">
          <w:marLeft w:val="0"/>
          <w:marRight w:val="0"/>
          <w:marTop w:val="0"/>
          <w:marBottom w:val="200"/>
          <w:divBdr>
            <w:top w:val="none" w:sz="0" w:space="0" w:color="auto"/>
            <w:left w:val="none" w:sz="0" w:space="0" w:color="auto"/>
            <w:bottom w:val="none" w:sz="0" w:space="0" w:color="auto"/>
            <w:right w:val="none" w:sz="0" w:space="0" w:color="auto"/>
          </w:divBdr>
        </w:div>
        <w:div w:id="1675955705">
          <w:marLeft w:val="0"/>
          <w:marRight w:val="0"/>
          <w:marTop w:val="0"/>
          <w:marBottom w:val="100"/>
          <w:divBdr>
            <w:top w:val="none" w:sz="0" w:space="0" w:color="auto"/>
            <w:left w:val="none" w:sz="0" w:space="0" w:color="auto"/>
            <w:bottom w:val="none" w:sz="0" w:space="0" w:color="auto"/>
            <w:right w:val="none" w:sz="0" w:space="0" w:color="auto"/>
          </w:divBdr>
        </w:div>
        <w:div w:id="548689372">
          <w:marLeft w:val="0"/>
          <w:marRight w:val="0"/>
          <w:marTop w:val="0"/>
          <w:marBottom w:val="100"/>
          <w:divBdr>
            <w:top w:val="none" w:sz="0" w:space="0" w:color="auto"/>
            <w:left w:val="none" w:sz="0" w:space="0" w:color="auto"/>
            <w:bottom w:val="none" w:sz="0" w:space="0" w:color="auto"/>
            <w:right w:val="none" w:sz="0" w:space="0" w:color="auto"/>
          </w:divBdr>
        </w:div>
        <w:div w:id="186792280">
          <w:marLeft w:val="0"/>
          <w:marRight w:val="0"/>
          <w:marTop w:val="0"/>
          <w:marBottom w:val="100"/>
          <w:divBdr>
            <w:top w:val="none" w:sz="0" w:space="0" w:color="auto"/>
            <w:left w:val="none" w:sz="0" w:space="0" w:color="auto"/>
            <w:bottom w:val="none" w:sz="0" w:space="0" w:color="auto"/>
            <w:right w:val="none" w:sz="0" w:space="0" w:color="auto"/>
          </w:divBdr>
        </w:div>
        <w:div w:id="2147314656">
          <w:marLeft w:val="0"/>
          <w:marRight w:val="0"/>
          <w:marTop w:val="0"/>
          <w:marBottom w:val="100"/>
          <w:divBdr>
            <w:top w:val="none" w:sz="0" w:space="0" w:color="auto"/>
            <w:left w:val="none" w:sz="0" w:space="0" w:color="auto"/>
            <w:bottom w:val="none" w:sz="0" w:space="0" w:color="auto"/>
            <w:right w:val="none" w:sz="0" w:space="0" w:color="auto"/>
          </w:divBdr>
        </w:div>
        <w:div w:id="346299053">
          <w:marLeft w:val="0"/>
          <w:marRight w:val="0"/>
          <w:marTop w:val="0"/>
          <w:marBottom w:val="100"/>
          <w:divBdr>
            <w:top w:val="none" w:sz="0" w:space="0" w:color="auto"/>
            <w:left w:val="none" w:sz="0" w:space="0" w:color="auto"/>
            <w:bottom w:val="none" w:sz="0" w:space="0" w:color="auto"/>
            <w:right w:val="none" w:sz="0" w:space="0" w:color="auto"/>
          </w:divBdr>
        </w:div>
        <w:div w:id="1844586441">
          <w:marLeft w:val="0"/>
          <w:marRight w:val="0"/>
          <w:marTop w:val="0"/>
          <w:marBottom w:val="100"/>
          <w:divBdr>
            <w:top w:val="none" w:sz="0" w:space="0" w:color="auto"/>
            <w:left w:val="none" w:sz="0" w:space="0" w:color="auto"/>
            <w:bottom w:val="none" w:sz="0" w:space="0" w:color="auto"/>
            <w:right w:val="none" w:sz="0" w:space="0" w:color="auto"/>
          </w:divBdr>
        </w:div>
        <w:div w:id="1458839040">
          <w:marLeft w:val="0"/>
          <w:marRight w:val="0"/>
          <w:marTop w:val="0"/>
          <w:marBottom w:val="100"/>
          <w:divBdr>
            <w:top w:val="none" w:sz="0" w:space="0" w:color="auto"/>
            <w:left w:val="none" w:sz="0" w:space="0" w:color="auto"/>
            <w:bottom w:val="none" w:sz="0" w:space="0" w:color="auto"/>
            <w:right w:val="none" w:sz="0" w:space="0" w:color="auto"/>
          </w:divBdr>
        </w:div>
        <w:div w:id="1686664595">
          <w:marLeft w:val="0"/>
          <w:marRight w:val="0"/>
          <w:marTop w:val="0"/>
          <w:marBottom w:val="100"/>
          <w:divBdr>
            <w:top w:val="none" w:sz="0" w:space="0" w:color="auto"/>
            <w:left w:val="none" w:sz="0" w:space="0" w:color="auto"/>
            <w:bottom w:val="none" w:sz="0" w:space="0" w:color="auto"/>
            <w:right w:val="none" w:sz="0" w:space="0" w:color="auto"/>
          </w:divBdr>
        </w:div>
        <w:div w:id="874542109">
          <w:marLeft w:val="0"/>
          <w:marRight w:val="0"/>
          <w:marTop w:val="0"/>
          <w:marBottom w:val="100"/>
          <w:divBdr>
            <w:top w:val="none" w:sz="0" w:space="0" w:color="auto"/>
            <w:left w:val="none" w:sz="0" w:space="0" w:color="auto"/>
            <w:bottom w:val="none" w:sz="0" w:space="0" w:color="auto"/>
            <w:right w:val="none" w:sz="0" w:space="0" w:color="auto"/>
          </w:divBdr>
        </w:div>
        <w:div w:id="364062128">
          <w:marLeft w:val="0"/>
          <w:marRight w:val="0"/>
          <w:marTop w:val="0"/>
          <w:marBottom w:val="100"/>
          <w:divBdr>
            <w:top w:val="none" w:sz="0" w:space="0" w:color="auto"/>
            <w:left w:val="none" w:sz="0" w:space="0" w:color="auto"/>
            <w:bottom w:val="none" w:sz="0" w:space="0" w:color="auto"/>
            <w:right w:val="none" w:sz="0" w:space="0" w:color="auto"/>
          </w:divBdr>
        </w:div>
        <w:div w:id="1893034393">
          <w:marLeft w:val="0"/>
          <w:marRight w:val="0"/>
          <w:marTop w:val="0"/>
          <w:marBottom w:val="100"/>
          <w:divBdr>
            <w:top w:val="none" w:sz="0" w:space="0" w:color="auto"/>
            <w:left w:val="none" w:sz="0" w:space="0" w:color="auto"/>
            <w:bottom w:val="none" w:sz="0" w:space="0" w:color="auto"/>
            <w:right w:val="none" w:sz="0" w:space="0" w:color="auto"/>
          </w:divBdr>
        </w:div>
        <w:div w:id="1217012885">
          <w:marLeft w:val="0"/>
          <w:marRight w:val="0"/>
          <w:marTop w:val="0"/>
          <w:marBottom w:val="100"/>
          <w:divBdr>
            <w:top w:val="none" w:sz="0" w:space="0" w:color="auto"/>
            <w:left w:val="none" w:sz="0" w:space="0" w:color="auto"/>
            <w:bottom w:val="none" w:sz="0" w:space="0" w:color="auto"/>
            <w:right w:val="none" w:sz="0" w:space="0" w:color="auto"/>
          </w:divBdr>
        </w:div>
        <w:div w:id="2133009413">
          <w:marLeft w:val="0"/>
          <w:marRight w:val="0"/>
          <w:marTop w:val="0"/>
          <w:marBottom w:val="100"/>
          <w:divBdr>
            <w:top w:val="none" w:sz="0" w:space="0" w:color="auto"/>
            <w:left w:val="none" w:sz="0" w:space="0" w:color="auto"/>
            <w:bottom w:val="none" w:sz="0" w:space="0" w:color="auto"/>
            <w:right w:val="none" w:sz="0" w:space="0" w:color="auto"/>
          </w:divBdr>
        </w:div>
        <w:div w:id="2022121235">
          <w:marLeft w:val="0"/>
          <w:marRight w:val="0"/>
          <w:marTop w:val="0"/>
          <w:marBottom w:val="100"/>
          <w:divBdr>
            <w:top w:val="none" w:sz="0" w:space="0" w:color="auto"/>
            <w:left w:val="none" w:sz="0" w:space="0" w:color="auto"/>
            <w:bottom w:val="none" w:sz="0" w:space="0" w:color="auto"/>
            <w:right w:val="none" w:sz="0" w:space="0" w:color="auto"/>
          </w:divBdr>
        </w:div>
        <w:div w:id="614865695">
          <w:marLeft w:val="0"/>
          <w:marRight w:val="0"/>
          <w:marTop w:val="0"/>
          <w:marBottom w:val="100"/>
          <w:divBdr>
            <w:top w:val="none" w:sz="0" w:space="0" w:color="auto"/>
            <w:left w:val="none" w:sz="0" w:space="0" w:color="auto"/>
            <w:bottom w:val="none" w:sz="0" w:space="0" w:color="auto"/>
            <w:right w:val="none" w:sz="0" w:space="0" w:color="auto"/>
          </w:divBdr>
        </w:div>
        <w:div w:id="319695204">
          <w:marLeft w:val="0"/>
          <w:marRight w:val="0"/>
          <w:marTop w:val="0"/>
          <w:marBottom w:val="100"/>
          <w:divBdr>
            <w:top w:val="none" w:sz="0" w:space="0" w:color="auto"/>
            <w:left w:val="none" w:sz="0" w:space="0" w:color="auto"/>
            <w:bottom w:val="none" w:sz="0" w:space="0" w:color="auto"/>
            <w:right w:val="none" w:sz="0" w:space="0" w:color="auto"/>
          </w:divBdr>
        </w:div>
        <w:div w:id="79567236">
          <w:marLeft w:val="0"/>
          <w:marRight w:val="0"/>
          <w:marTop w:val="0"/>
          <w:marBottom w:val="100"/>
          <w:divBdr>
            <w:top w:val="none" w:sz="0" w:space="0" w:color="auto"/>
            <w:left w:val="none" w:sz="0" w:space="0" w:color="auto"/>
            <w:bottom w:val="none" w:sz="0" w:space="0" w:color="auto"/>
            <w:right w:val="none" w:sz="0" w:space="0" w:color="auto"/>
          </w:divBdr>
        </w:div>
        <w:div w:id="1995405453">
          <w:marLeft w:val="0"/>
          <w:marRight w:val="0"/>
          <w:marTop w:val="0"/>
          <w:marBottom w:val="100"/>
          <w:divBdr>
            <w:top w:val="none" w:sz="0" w:space="0" w:color="auto"/>
            <w:left w:val="none" w:sz="0" w:space="0" w:color="auto"/>
            <w:bottom w:val="none" w:sz="0" w:space="0" w:color="auto"/>
            <w:right w:val="none" w:sz="0" w:space="0" w:color="auto"/>
          </w:divBdr>
        </w:div>
        <w:div w:id="1854996717">
          <w:marLeft w:val="0"/>
          <w:marRight w:val="0"/>
          <w:marTop w:val="0"/>
          <w:marBottom w:val="100"/>
          <w:divBdr>
            <w:top w:val="none" w:sz="0" w:space="0" w:color="auto"/>
            <w:left w:val="none" w:sz="0" w:space="0" w:color="auto"/>
            <w:bottom w:val="none" w:sz="0" w:space="0" w:color="auto"/>
            <w:right w:val="none" w:sz="0" w:space="0" w:color="auto"/>
          </w:divBdr>
        </w:div>
        <w:div w:id="229925689">
          <w:marLeft w:val="0"/>
          <w:marRight w:val="0"/>
          <w:marTop w:val="0"/>
          <w:marBottom w:val="100"/>
          <w:divBdr>
            <w:top w:val="none" w:sz="0" w:space="0" w:color="auto"/>
            <w:left w:val="none" w:sz="0" w:space="0" w:color="auto"/>
            <w:bottom w:val="none" w:sz="0" w:space="0" w:color="auto"/>
            <w:right w:val="none" w:sz="0" w:space="0" w:color="auto"/>
          </w:divBdr>
        </w:div>
        <w:div w:id="436170893">
          <w:marLeft w:val="0"/>
          <w:marRight w:val="0"/>
          <w:marTop w:val="0"/>
          <w:marBottom w:val="100"/>
          <w:divBdr>
            <w:top w:val="none" w:sz="0" w:space="0" w:color="auto"/>
            <w:left w:val="none" w:sz="0" w:space="0" w:color="auto"/>
            <w:bottom w:val="none" w:sz="0" w:space="0" w:color="auto"/>
            <w:right w:val="none" w:sz="0" w:space="0" w:color="auto"/>
          </w:divBdr>
        </w:div>
        <w:div w:id="2144959291">
          <w:marLeft w:val="0"/>
          <w:marRight w:val="0"/>
          <w:marTop w:val="0"/>
          <w:marBottom w:val="100"/>
          <w:divBdr>
            <w:top w:val="none" w:sz="0" w:space="0" w:color="auto"/>
            <w:left w:val="none" w:sz="0" w:space="0" w:color="auto"/>
            <w:bottom w:val="none" w:sz="0" w:space="0" w:color="auto"/>
            <w:right w:val="none" w:sz="0" w:space="0" w:color="auto"/>
          </w:divBdr>
        </w:div>
        <w:div w:id="636104092">
          <w:marLeft w:val="0"/>
          <w:marRight w:val="0"/>
          <w:marTop w:val="0"/>
          <w:marBottom w:val="100"/>
          <w:divBdr>
            <w:top w:val="none" w:sz="0" w:space="0" w:color="auto"/>
            <w:left w:val="none" w:sz="0" w:space="0" w:color="auto"/>
            <w:bottom w:val="none" w:sz="0" w:space="0" w:color="auto"/>
            <w:right w:val="none" w:sz="0" w:space="0" w:color="auto"/>
          </w:divBdr>
        </w:div>
        <w:div w:id="1157453524">
          <w:marLeft w:val="0"/>
          <w:marRight w:val="0"/>
          <w:marTop w:val="0"/>
          <w:marBottom w:val="100"/>
          <w:divBdr>
            <w:top w:val="none" w:sz="0" w:space="0" w:color="auto"/>
            <w:left w:val="none" w:sz="0" w:space="0" w:color="auto"/>
            <w:bottom w:val="none" w:sz="0" w:space="0" w:color="auto"/>
            <w:right w:val="none" w:sz="0" w:space="0" w:color="auto"/>
          </w:divBdr>
        </w:div>
        <w:div w:id="313486985">
          <w:marLeft w:val="0"/>
          <w:marRight w:val="0"/>
          <w:marTop w:val="0"/>
          <w:marBottom w:val="100"/>
          <w:divBdr>
            <w:top w:val="none" w:sz="0" w:space="0" w:color="auto"/>
            <w:left w:val="none" w:sz="0" w:space="0" w:color="auto"/>
            <w:bottom w:val="none" w:sz="0" w:space="0" w:color="auto"/>
            <w:right w:val="none" w:sz="0" w:space="0" w:color="auto"/>
          </w:divBdr>
        </w:div>
        <w:div w:id="623853687">
          <w:marLeft w:val="0"/>
          <w:marRight w:val="0"/>
          <w:marTop w:val="0"/>
          <w:marBottom w:val="100"/>
          <w:divBdr>
            <w:top w:val="none" w:sz="0" w:space="0" w:color="auto"/>
            <w:left w:val="none" w:sz="0" w:space="0" w:color="auto"/>
            <w:bottom w:val="none" w:sz="0" w:space="0" w:color="auto"/>
            <w:right w:val="none" w:sz="0" w:space="0" w:color="auto"/>
          </w:divBdr>
        </w:div>
        <w:div w:id="554777298">
          <w:marLeft w:val="0"/>
          <w:marRight w:val="0"/>
          <w:marTop w:val="0"/>
          <w:marBottom w:val="100"/>
          <w:divBdr>
            <w:top w:val="none" w:sz="0" w:space="0" w:color="auto"/>
            <w:left w:val="none" w:sz="0" w:space="0" w:color="auto"/>
            <w:bottom w:val="none" w:sz="0" w:space="0" w:color="auto"/>
            <w:right w:val="none" w:sz="0" w:space="0" w:color="auto"/>
          </w:divBdr>
        </w:div>
        <w:div w:id="287396260">
          <w:marLeft w:val="0"/>
          <w:marRight w:val="0"/>
          <w:marTop w:val="0"/>
          <w:marBottom w:val="100"/>
          <w:divBdr>
            <w:top w:val="none" w:sz="0" w:space="0" w:color="auto"/>
            <w:left w:val="none" w:sz="0" w:space="0" w:color="auto"/>
            <w:bottom w:val="none" w:sz="0" w:space="0" w:color="auto"/>
            <w:right w:val="none" w:sz="0" w:space="0" w:color="auto"/>
          </w:divBdr>
        </w:div>
        <w:div w:id="287052314">
          <w:marLeft w:val="0"/>
          <w:marRight w:val="0"/>
          <w:marTop w:val="0"/>
          <w:marBottom w:val="100"/>
          <w:divBdr>
            <w:top w:val="none" w:sz="0" w:space="0" w:color="auto"/>
            <w:left w:val="none" w:sz="0" w:space="0" w:color="auto"/>
            <w:bottom w:val="none" w:sz="0" w:space="0" w:color="auto"/>
            <w:right w:val="none" w:sz="0" w:space="0" w:color="auto"/>
          </w:divBdr>
        </w:div>
        <w:div w:id="1853033162">
          <w:marLeft w:val="0"/>
          <w:marRight w:val="0"/>
          <w:marTop w:val="0"/>
          <w:marBottom w:val="100"/>
          <w:divBdr>
            <w:top w:val="none" w:sz="0" w:space="0" w:color="auto"/>
            <w:left w:val="none" w:sz="0" w:space="0" w:color="auto"/>
            <w:bottom w:val="none" w:sz="0" w:space="0" w:color="auto"/>
            <w:right w:val="none" w:sz="0" w:space="0" w:color="auto"/>
          </w:divBdr>
        </w:div>
        <w:div w:id="2089499257">
          <w:marLeft w:val="0"/>
          <w:marRight w:val="0"/>
          <w:marTop w:val="0"/>
          <w:marBottom w:val="100"/>
          <w:divBdr>
            <w:top w:val="none" w:sz="0" w:space="0" w:color="auto"/>
            <w:left w:val="none" w:sz="0" w:space="0" w:color="auto"/>
            <w:bottom w:val="none" w:sz="0" w:space="0" w:color="auto"/>
            <w:right w:val="none" w:sz="0" w:space="0" w:color="auto"/>
          </w:divBdr>
        </w:div>
        <w:div w:id="1056972948">
          <w:marLeft w:val="0"/>
          <w:marRight w:val="0"/>
          <w:marTop w:val="0"/>
          <w:marBottom w:val="100"/>
          <w:divBdr>
            <w:top w:val="none" w:sz="0" w:space="0" w:color="auto"/>
            <w:left w:val="none" w:sz="0" w:space="0" w:color="auto"/>
            <w:bottom w:val="none" w:sz="0" w:space="0" w:color="auto"/>
            <w:right w:val="none" w:sz="0" w:space="0" w:color="auto"/>
          </w:divBdr>
        </w:div>
        <w:div w:id="1557857989">
          <w:marLeft w:val="0"/>
          <w:marRight w:val="0"/>
          <w:marTop w:val="0"/>
          <w:marBottom w:val="100"/>
          <w:divBdr>
            <w:top w:val="none" w:sz="0" w:space="0" w:color="auto"/>
            <w:left w:val="none" w:sz="0" w:space="0" w:color="auto"/>
            <w:bottom w:val="none" w:sz="0" w:space="0" w:color="auto"/>
            <w:right w:val="none" w:sz="0" w:space="0" w:color="auto"/>
          </w:divBdr>
        </w:div>
        <w:div w:id="1179807884">
          <w:marLeft w:val="0"/>
          <w:marRight w:val="0"/>
          <w:marTop w:val="0"/>
          <w:marBottom w:val="100"/>
          <w:divBdr>
            <w:top w:val="none" w:sz="0" w:space="0" w:color="auto"/>
            <w:left w:val="none" w:sz="0" w:space="0" w:color="auto"/>
            <w:bottom w:val="none" w:sz="0" w:space="0" w:color="auto"/>
            <w:right w:val="none" w:sz="0" w:space="0" w:color="auto"/>
          </w:divBdr>
        </w:div>
        <w:div w:id="1359702327">
          <w:marLeft w:val="0"/>
          <w:marRight w:val="0"/>
          <w:marTop w:val="0"/>
          <w:marBottom w:val="100"/>
          <w:divBdr>
            <w:top w:val="none" w:sz="0" w:space="0" w:color="auto"/>
            <w:left w:val="none" w:sz="0" w:space="0" w:color="auto"/>
            <w:bottom w:val="none" w:sz="0" w:space="0" w:color="auto"/>
            <w:right w:val="none" w:sz="0" w:space="0" w:color="auto"/>
          </w:divBdr>
        </w:div>
        <w:div w:id="362370509">
          <w:marLeft w:val="0"/>
          <w:marRight w:val="0"/>
          <w:marTop w:val="0"/>
          <w:marBottom w:val="100"/>
          <w:divBdr>
            <w:top w:val="none" w:sz="0" w:space="0" w:color="auto"/>
            <w:left w:val="none" w:sz="0" w:space="0" w:color="auto"/>
            <w:bottom w:val="none" w:sz="0" w:space="0" w:color="auto"/>
            <w:right w:val="none" w:sz="0" w:space="0" w:color="auto"/>
          </w:divBdr>
        </w:div>
        <w:div w:id="1248611051">
          <w:marLeft w:val="0"/>
          <w:marRight w:val="0"/>
          <w:marTop w:val="0"/>
          <w:marBottom w:val="100"/>
          <w:divBdr>
            <w:top w:val="none" w:sz="0" w:space="0" w:color="auto"/>
            <w:left w:val="none" w:sz="0" w:space="0" w:color="auto"/>
            <w:bottom w:val="none" w:sz="0" w:space="0" w:color="auto"/>
            <w:right w:val="none" w:sz="0" w:space="0" w:color="auto"/>
          </w:divBdr>
        </w:div>
        <w:div w:id="834346269">
          <w:marLeft w:val="0"/>
          <w:marRight w:val="0"/>
          <w:marTop w:val="0"/>
          <w:marBottom w:val="100"/>
          <w:divBdr>
            <w:top w:val="none" w:sz="0" w:space="0" w:color="auto"/>
            <w:left w:val="none" w:sz="0" w:space="0" w:color="auto"/>
            <w:bottom w:val="none" w:sz="0" w:space="0" w:color="auto"/>
            <w:right w:val="none" w:sz="0" w:space="0" w:color="auto"/>
          </w:divBdr>
        </w:div>
        <w:div w:id="2140494063">
          <w:marLeft w:val="0"/>
          <w:marRight w:val="0"/>
          <w:marTop w:val="0"/>
          <w:marBottom w:val="100"/>
          <w:divBdr>
            <w:top w:val="none" w:sz="0" w:space="0" w:color="auto"/>
            <w:left w:val="none" w:sz="0" w:space="0" w:color="auto"/>
            <w:bottom w:val="none" w:sz="0" w:space="0" w:color="auto"/>
            <w:right w:val="none" w:sz="0" w:space="0" w:color="auto"/>
          </w:divBdr>
        </w:div>
        <w:div w:id="1492913228">
          <w:marLeft w:val="0"/>
          <w:marRight w:val="0"/>
          <w:marTop w:val="0"/>
          <w:marBottom w:val="100"/>
          <w:divBdr>
            <w:top w:val="none" w:sz="0" w:space="0" w:color="auto"/>
            <w:left w:val="none" w:sz="0" w:space="0" w:color="auto"/>
            <w:bottom w:val="none" w:sz="0" w:space="0" w:color="auto"/>
            <w:right w:val="none" w:sz="0" w:space="0" w:color="auto"/>
          </w:divBdr>
        </w:div>
        <w:div w:id="1535003841">
          <w:marLeft w:val="0"/>
          <w:marRight w:val="0"/>
          <w:marTop w:val="0"/>
          <w:marBottom w:val="100"/>
          <w:divBdr>
            <w:top w:val="none" w:sz="0" w:space="0" w:color="auto"/>
            <w:left w:val="none" w:sz="0" w:space="0" w:color="auto"/>
            <w:bottom w:val="none" w:sz="0" w:space="0" w:color="auto"/>
            <w:right w:val="none" w:sz="0" w:space="0" w:color="auto"/>
          </w:divBdr>
        </w:div>
        <w:div w:id="946816700">
          <w:marLeft w:val="0"/>
          <w:marRight w:val="0"/>
          <w:marTop w:val="0"/>
          <w:marBottom w:val="100"/>
          <w:divBdr>
            <w:top w:val="none" w:sz="0" w:space="0" w:color="auto"/>
            <w:left w:val="none" w:sz="0" w:space="0" w:color="auto"/>
            <w:bottom w:val="none" w:sz="0" w:space="0" w:color="auto"/>
            <w:right w:val="none" w:sz="0" w:space="0" w:color="auto"/>
          </w:divBdr>
        </w:div>
        <w:div w:id="636104818">
          <w:marLeft w:val="0"/>
          <w:marRight w:val="0"/>
          <w:marTop w:val="0"/>
          <w:marBottom w:val="100"/>
          <w:divBdr>
            <w:top w:val="none" w:sz="0" w:space="0" w:color="auto"/>
            <w:left w:val="none" w:sz="0" w:space="0" w:color="auto"/>
            <w:bottom w:val="none" w:sz="0" w:space="0" w:color="auto"/>
            <w:right w:val="none" w:sz="0" w:space="0" w:color="auto"/>
          </w:divBdr>
        </w:div>
        <w:div w:id="639964614">
          <w:marLeft w:val="0"/>
          <w:marRight w:val="0"/>
          <w:marTop w:val="0"/>
          <w:marBottom w:val="100"/>
          <w:divBdr>
            <w:top w:val="none" w:sz="0" w:space="0" w:color="auto"/>
            <w:left w:val="none" w:sz="0" w:space="0" w:color="auto"/>
            <w:bottom w:val="none" w:sz="0" w:space="0" w:color="auto"/>
            <w:right w:val="none" w:sz="0" w:space="0" w:color="auto"/>
          </w:divBdr>
        </w:div>
        <w:div w:id="1273628829">
          <w:marLeft w:val="0"/>
          <w:marRight w:val="0"/>
          <w:marTop w:val="0"/>
          <w:marBottom w:val="100"/>
          <w:divBdr>
            <w:top w:val="none" w:sz="0" w:space="0" w:color="auto"/>
            <w:left w:val="none" w:sz="0" w:space="0" w:color="auto"/>
            <w:bottom w:val="none" w:sz="0" w:space="0" w:color="auto"/>
            <w:right w:val="none" w:sz="0" w:space="0" w:color="auto"/>
          </w:divBdr>
        </w:div>
        <w:div w:id="207497766">
          <w:marLeft w:val="0"/>
          <w:marRight w:val="0"/>
          <w:marTop w:val="0"/>
          <w:marBottom w:val="100"/>
          <w:divBdr>
            <w:top w:val="none" w:sz="0" w:space="0" w:color="auto"/>
            <w:left w:val="none" w:sz="0" w:space="0" w:color="auto"/>
            <w:bottom w:val="none" w:sz="0" w:space="0" w:color="auto"/>
            <w:right w:val="none" w:sz="0" w:space="0" w:color="auto"/>
          </w:divBdr>
        </w:div>
        <w:div w:id="2125809733">
          <w:marLeft w:val="0"/>
          <w:marRight w:val="0"/>
          <w:marTop w:val="0"/>
          <w:marBottom w:val="100"/>
          <w:divBdr>
            <w:top w:val="none" w:sz="0" w:space="0" w:color="auto"/>
            <w:left w:val="none" w:sz="0" w:space="0" w:color="auto"/>
            <w:bottom w:val="none" w:sz="0" w:space="0" w:color="auto"/>
            <w:right w:val="none" w:sz="0" w:space="0" w:color="auto"/>
          </w:divBdr>
        </w:div>
        <w:div w:id="220796216">
          <w:marLeft w:val="0"/>
          <w:marRight w:val="0"/>
          <w:marTop w:val="0"/>
          <w:marBottom w:val="100"/>
          <w:divBdr>
            <w:top w:val="none" w:sz="0" w:space="0" w:color="auto"/>
            <w:left w:val="none" w:sz="0" w:space="0" w:color="auto"/>
            <w:bottom w:val="none" w:sz="0" w:space="0" w:color="auto"/>
            <w:right w:val="none" w:sz="0" w:space="0" w:color="auto"/>
          </w:divBdr>
        </w:div>
        <w:div w:id="522405036">
          <w:marLeft w:val="0"/>
          <w:marRight w:val="0"/>
          <w:marTop w:val="0"/>
          <w:marBottom w:val="100"/>
          <w:divBdr>
            <w:top w:val="none" w:sz="0" w:space="0" w:color="auto"/>
            <w:left w:val="none" w:sz="0" w:space="0" w:color="auto"/>
            <w:bottom w:val="none" w:sz="0" w:space="0" w:color="auto"/>
            <w:right w:val="none" w:sz="0" w:space="0" w:color="auto"/>
          </w:divBdr>
        </w:div>
        <w:div w:id="256989136">
          <w:marLeft w:val="0"/>
          <w:marRight w:val="0"/>
          <w:marTop w:val="0"/>
          <w:marBottom w:val="100"/>
          <w:divBdr>
            <w:top w:val="none" w:sz="0" w:space="0" w:color="auto"/>
            <w:left w:val="none" w:sz="0" w:space="0" w:color="auto"/>
            <w:bottom w:val="none" w:sz="0" w:space="0" w:color="auto"/>
            <w:right w:val="none" w:sz="0" w:space="0" w:color="auto"/>
          </w:divBdr>
        </w:div>
        <w:div w:id="1949776827">
          <w:marLeft w:val="0"/>
          <w:marRight w:val="0"/>
          <w:marTop w:val="0"/>
          <w:marBottom w:val="200"/>
          <w:divBdr>
            <w:top w:val="none" w:sz="0" w:space="0" w:color="auto"/>
            <w:left w:val="none" w:sz="0" w:space="0" w:color="auto"/>
            <w:bottom w:val="none" w:sz="0" w:space="0" w:color="auto"/>
            <w:right w:val="none" w:sz="0" w:space="0" w:color="auto"/>
          </w:divBdr>
        </w:div>
        <w:div w:id="648632649">
          <w:marLeft w:val="0"/>
          <w:marRight w:val="0"/>
          <w:marTop w:val="0"/>
          <w:marBottom w:val="100"/>
          <w:divBdr>
            <w:top w:val="none" w:sz="0" w:space="0" w:color="auto"/>
            <w:left w:val="none" w:sz="0" w:space="0" w:color="auto"/>
            <w:bottom w:val="none" w:sz="0" w:space="0" w:color="auto"/>
            <w:right w:val="none" w:sz="0" w:space="0" w:color="auto"/>
          </w:divBdr>
        </w:div>
        <w:div w:id="1764455162">
          <w:marLeft w:val="0"/>
          <w:marRight w:val="0"/>
          <w:marTop w:val="0"/>
          <w:marBottom w:val="100"/>
          <w:divBdr>
            <w:top w:val="none" w:sz="0" w:space="0" w:color="auto"/>
            <w:left w:val="none" w:sz="0" w:space="0" w:color="auto"/>
            <w:bottom w:val="none" w:sz="0" w:space="0" w:color="auto"/>
            <w:right w:val="none" w:sz="0" w:space="0" w:color="auto"/>
          </w:divBdr>
        </w:div>
        <w:div w:id="499589726">
          <w:marLeft w:val="0"/>
          <w:marRight w:val="0"/>
          <w:marTop w:val="0"/>
          <w:marBottom w:val="100"/>
          <w:divBdr>
            <w:top w:val="none" w:sz="0" w:space="0" w:color="auto"/>
            <w:left w:val="none" w:sz="0" w:space="0" w:color="auto"/>
            <w:bottom w:val="none" w:sz="0" w:space="0" w:color="auto"/>
            <w:right w:val="none" w:sz="0" w:space="0" w:color="auto"/>
          </w:divBdr>
        </w:div>
        <w:div w:id="102849678">
          <w:marLeft w:val="0"/>
          <w:marRight w:val="0"/>
          <w:marTop w:val="0"/>
          <w:marBottom w:val="100"/>
          <w:divBdr>
            <w:top w:val="none" w:sz="0" w:space="0" w:color="auto"/>
            <w:left w:val="none" w:sz="0" w:space="0" w:color="auto"/>
            <w:bottom w:val="none" w:sz="0" w:space="0" w:color="auto"/>
            <w:right w:val="none" w:sz="0" w:space="0" w:color="auto"/>
          </w:divBdr>
        </w:div>
        <w:div w:id="1365520992">
          <w:marLeft w:val="0"/>
          <w:marRight w:val="0"/>
          <w:marTop w:val="0"/>
          <w:marBottom w:val="100"/>
          <w:divBdr>
            <w:top w:val="none" w:sz="0" w:space="0" w:color="auto"/>
            <w:left w:val="none" w:sz="0" w:space="0" w:color="auto"/>
            <w:bottom w:val="none" w:sz="0" w:space="0" w:color="auto"/>
            <w:right w:val="none" w:sz="0" w:space="0" w:color="auto"/>
          </w:divBdr>
        </w:div>
        <w:div w:id="728915267">
          <w:marLeft w:val="0"/>
          <w:marRight w:val="0"/>
          <w:marTop w:val="0"/>
          <w:marBottom w:val="100"/>
          <w:divBdr>
            <w:top w:val="none" w:sz="0" w:space="0" w:color="auto"/>
            <w:left w:val="none" w:sz="0" w:space="0" w:color="auto"/>
            <w:bottom w:val="none" w:sz="0" w:space="0" w:color="auto"/>
            <w:right w:val="none" w:sz="0" w:space="0" w:color="auto"/>
          </w:divBdr>
        </w:div>
        <w:div w:id="1848984016">
          <w:marLeft w:val="0"/>
          <w:marRight w:val="0"/>
          <w:marTop w:val="0"/>
          <w:marBottom w:val="100"/>
          <w:divBdr>
            <w:top w:val="none" w:sz="0" w:space="0" w:color="auto"/>
            <w:left w:val="none" w:sz="0" w:space="0" w:color="auto"/>
            <w:bottom w:val="none" w:sz="0" w:space="0" w:color="auto"/>
            <w:right w:val="none" w:sz="0" w:space="0" w:color="auto"/>
          </w:divBdr>
        </w:div>
        <w:div w:id="1511867547">
          <w:marLeft w:val="0"/>
          <w:marRight w:val="0"/>
          <w:marTop w:val="0"/>
          <w:marBottom w:val="100"/>
          <w:divBdr>
            <w:top w:val="none" w:sz="0" w:space="0" w:color="auto"/>
            <w:left w:val="none" w:sz="0" w:space="0" w:color="auto"/>
            <w:bottom w:val="none" w:sz="0" w:space="0" w:color="auto"/>
            <w:right w:val="none" w:sz="0" w:space="0" w:color="auto"/>
          </w:divBdr>
        </w:div>
        <w:div w:id="374432726">
          <w:marLeft w:val="0"/>
          <w:marRight w:val="0"/>
          <w:marTop w:val="0"/>
          <w:marBottom w:val="100"/>
          <w:divBdr>
            <w:top w:val="none" w:sz="0" w:space="0" w:color="auto"/>
            <w:left w:val="none" w:sz="0" w:space="0" w:color="auto"/>
            <w:bottom w:val="none" w:sz="0" w:space="0" w:color="auto"/>
            <w:right w:val="none" w:sz="0" w:space="0" w:color="auto"/>
          </w:divBdr>
        </w:div>
        <w:div w:id="578365199">
          <w:marLeft w:val="0"/>
          <w:marRight w:val="0"/>
          <w:marTop w:val="0"/>
          <w:marBottom w:val="100"/>
          <w:divBdr>
            <w:top w:val="none" w:sz="0" w:space="0" w:color="auto"/>
            <w:left w:val="none" w:sz="0" w:space="0" w:color="auto"/>
            <w:bottom w:val="none" w:sz="0" w:space="0" w:color="auto"/>
            <w:right w:val="none" w:sz="0" w:space="0" w:color="auto"/>
          </w:divBdr>
        </w:div>
        <w:div w:id="270628294">
          <w:marLeft w:val="0"/>
          <w:marRight w:val="0"/>
          <w:marTop w:val="0"/>
          <w:marBottom w:val="100"/>
          <w:divBdr>
            <w:top w:val="none" w:sz="0" w:space="0" w:color="auto"/>
            <w:left w:val="none" w:sz="0" w:space="0" w:color="auto"/>
            <w:bottom w:val="none" w:sz="0" w:space="0" w:color="auto"/>
            <w:right w:val="none" w:sz="0" w:space="0" w:color="auto"/>
          </w:divBdr>
        </w:div>
        <w:div w:id="1733194456">
          <w:marLeft w:val="0"/>
          <w:marRight w:val="0"/>
          <w:marTop w:val="0"/>
          <w:marBottom w:val="100"/>
          <w:divBdr>
            <w:top w:val="none" w:sz="0" w:space="0" w:color="auto"/>
            <w:left w:val="none" w:sz="0" w:space="0" w:color="auto"/>
            <w:bottom w:val="none" w:sz="0" w:space="0" w:color="auto"/>
            <w:right w:val="none" w:sz="0" w:space="0" w:color="auto"/>
          </w:divBdr>
        </w:div>
        <w:div w:id="2079355524">
          <w:marLeft w:val="0"/>
          <w:marRight w:val="0"/>
          <w:marTop w:val="0"/>
          <w:marBottom w:val="100"/>
          <w:divBdr>
            <w:top w:val="none" w:sz="0" w:space="0" w:color="auto"/>
            <w:left w:val="none" w:sz="0" w:space="0" w:color="auto"/>
            <w:bottom w:val="none" w:sz="0" w:space="0" w:color="auto"/>
            <w:right w:val="none" w:sz="0" w:space="0" w:color="auto"/>
          </w:divBdr>
        </w:div>
        <w:div w:id="1822576180">
          <w:marLeft w:val="0"/>
          <w:marRight w:val="0"/>
          <w:marTop w:val="0"/>
          <w:marBottom w:val="100"/>
          <w:divBdr>
            <w:top w:val="none" w:sz="0" w:space="0" w:color="auto"/>
            <w:left w:val="none" w:sz="0" w:space="0" w:color="auto"/>
            <w:bottom w:val="none" w:sz="0" w:space="0" w:color="auto"/>
            <w:right w:val="none" w:sz="0" w:space="0" w:color="auto"/>
          </w:divBdr>
        </w:div>
        <w:div w:id="1041634981">
          <w:marLeft w:val="0"/>
          <w:marRight w:val="0"/>
          <w:marTop w:val="0"/>
          <w:marBottom w:val="100"/>
          <w:divBdr>
            <w:top w:val="none" w:sz="0" w:space="0" w:color="auto"/>
            <w:left w:val="none" w:sz="0" w:space="0" w:color="auto"/>
            <w:bottom w:val="none" w:sz="0" w:space="0" w:color="auto"/>
            <w:right w:val="none" w:sz="0" w:space="0" w:color="auto"/>
          </w:divBdr>
        </w:div>
        <w:div w:id="1501579405">
          <w:marLeft w:val="0"/>
          <w:marRight w:val="0"/>
          <w:marTop w:val="0"/>
          <w:marBottom w:val="100"/>
          <w:divBdr>
            <w:top w:val="none" w:sz="0" w:space="0" w:color="auto"/>
            <w:left w:val="none" w:sz="0" w:space="0" w:color="auto"/>
            <w:bottom w:val="none" w:sz="0" w:space="0" w:color="auto"/>
            <w:right w:val="none" w:sz="0" w:space="0" w:color="auto"/>
          </w:divBdr>
        </w:div>
        <w:div w:id="1659767679">
          <w:marLeft w:val="0"/>
          <w:marRight w:val="0"/>
          <w:marTop w:val="0"/>
          <w:marBottom w:val="100"/>
          <w:divBdr>
            <w:top w:val="none" w:sz="0" w:space="0" w:color="auto"/>
            <w:left w:val="none" w:sz="0" w:space="0" w:color="auto"/>
            <w:bottom w:val="none" w:sz="0" w:space="0" w:color="auto"/>
            <w:right w:val="none" w:sz="0" w:space="0" w:color="auto"/>
          </w:divBdr>
        </w:div>
        <w:div w:id="494027475">
          <w:marLeft w:val="0"/>
          <w:marRight w:val="0"/>
          <w:marTop w:val="0"/>
          <w:marBottom w:val="100"/>
          <w:divBdr>
            <w:top w:val="none" w:sz="0" w:space="0" w:color="auto"/>
            <w:left w:val="none" w:sz="0" w:space="0" w:color="auto"/>
            <w:bottom w:val="none" w:sz="0" w:space="0" w:color="auto"/>
            <w:right w:val="none" w:sz="0" w:space="0" w:color="auto"/>
          </w:divBdr>
        </w:div>
        <w:div w:id="738819500">
          <w:marLeft w:val="0"/>
          <w:marRight w:val="0"/>
          <w:marTop w:val="0"/>
          <w:marBottom w:val="100"/>
          <w:divBdr>
            <w:top w:val="none" w:sz="0" w:space="0" w:color="auto"/>
            <w:left w:val="none" w:sz="0" w:space="0" w:color="auto"/>
            <w:bottom w:val="none" w:sz="0" w:space="0" w:color="auto"/>
            <w:right w:val="none" w:sz="0" w:space="0" w:color="auto"/>
          </w:divBdr>
        </w:div>
        <w:div w:id="1341128811">
          <w:marLeft w:val="0"/>
          <w:marRight w:val="0"/>
          <w:marTop w:val="0"/>
          <w:marBottom w:val="100"/>
          <w:divBdr>
            <w:top w:val="none" w:sz="0" w:space="0" w:color="auto"/>
            <w:left w:val="none" w:sz="0" w:space="0" w:color="auto"/>
            <w:bottom w:val="none" w:sz="0" w:space="0" w:color="auto"/>
            <w:right w:val="none" w:sz="0" w:space="0" w:color="auto"/>
          </w:divBdr>
        </w:div>
        <w:div w:id="376856690">
          <w:marLeft w:val="0"/>
          <w:marRight w:val="0"/>
          <w:marTop w:val="0"/>
          <w:marBottom w:val="100"/>
          <w:divBdr>
            <w:top w:val="none" w:sz="0" w:space="0" w:color="auto"/>
            <w:left w:val="none" w:sz="0" w:space="0" w:color="auto"/>
            <w:bottom w:val="none" w:sz="0" w:space="0" w:color="auto"/>
            <w:right w:val="none" w:sz="0" w:space="0" w:color="auto"/>
          </w:divBdr>
        </w:div>
        <w:div w:id="381907581">
          <w:marLeft w:val="0"/>
          <w:marRight w:val="0"/>
          <w:marTop w:val="0"/>
          <w:marBottom w:val="100"/>
          <w:divBdr>
            <w:top w:val="none" w:sz="0" w:space="0" w:color="auto"/>
            <w:left w:val="none" w:sz="0" w:space="0" w:color="auto"/>
            <w:bottom w:val="none" w:sz="0" w:space="0" w:color="auto"/>
            <w:right w:val="none" w:sz="0" w:space="0" w:color="auto"/>
          </w:divBdr>
        </w:div>
        <w:div w:id="1582833543">
          <w:marLeft w:val="0"/>
          <w:marRight w:val="0"/>
          <w:marTop w:val="0"/>
          <w:marBottom w:val="100"/>
          <w:divBdr>
            <w:top w:val="none" w:sz="0" w:space="0" w:color="auto"/>
            <w:left w:val="none" w:sz="0" w:space="0" w:color="auto"/>
            <w:bottom w:val="none" w:sz="0" w:space="0" w:color="auto"/>
            <w:right w:val="none" w:sz="0" w:space="0" w:color="auto"/>
          </w:divBdr>
        </w:div>
        <w:div w:id="521745863">
          <w:marLeft w:val="0"/>
          <w:marRight w:val="0"/>
          <w:marTop w:val="0"/>
          <w:marBottom w:val="100"/>
          <w:divBdr>
            <w:top w:val="none" w:sz="0" w:space="0" w:color="auto"/>
            <w:left w:val="none" w:sz="0" w:space="0" w:color="auto"/>
            <w:bottom w:val="none" w:sz="0" w:space="0" w:color="auto"/>
            <w:right w:val="none" w:sz="0" w:space="0" w:color="auto"/>
          </w:divBdr>
        </w:div>
        <w:div w:id="954017736">
          <w:marLeft w:val="0"/>
          <w:marRight w:val="0"/>
          <w:marTop w:val="0"/>
          <w:marBottom w:val="100"/>
          <w:divBdr>
            <w:top w:val="none" w:sz="0" w:space="0" w:color="auto"/>
            <w:left w:val="none" w:sz="0" w:space="0" w:color="auto"/>
            <w:bottom w:val="none" w:sz="0" w:space="0" w:color="auto"/>
            <w:right w:val="none" w:sz="0" w:space="0" w:color="auto"/>
          </w:divBdr>
        </w:div>
        <w:div w:id="970089889">
          <w:marLeft w:val="0"/>
          <w:marRight w:val="0"/>
          <w:marTop w:val="0"/>
          <w:marBottom w:val="100"/>
          <w:divBdr>
            <w:top w:val="none" w:sz="0" w:space="0" w:color="auto"/>
            <w:left w:val="none" w:sz="0" w:space="0" w:color="auto"/>
            <w:bottom w:val="none" w:sz="0" w:space="0" w:color="auto"/>
            <w:right w:val="none" w:sz="0" w:space="0" w:color="auto"/>
          </w:divBdr>
        </w:div>
        <w:div w:id="85537929">
          <w:marLeft w:val="0"/>
          <w:marRight w:val="0"/>
          <w:marTop w:val="0"/>
          <w:marBottom w:val="100"/>
          <w:divBdr>
            <w:top w:val="none" w:sz="0" w:space="0" w:color="auto"/>
            <w:left w:val="none" w:sz="0" w:space="0" w:color="auto"/>
            <w:bottom w:val="none" w:sz="0" w:space="0" w:color="auto"/>
            <w:right w:val="none" w:sz="0" w:space="0" w:color="auto"/>
          </w:divBdr>
        </w:div>
        <w:div w:id="2089574259">
          <w:marLeft w:val="0"/>
          <w:marRight w:val="0"/>
          <w:marTop w:val="0"/>
          <w:marBottom w:val="100"/>
          <w:divBdr>
            <w:top w:val="none" w:sz="0" w:space="0" w:color="auto"/>
            <w:left w:val="none" w:sz="0" w:space="0" w:color="auto"/>
            <w:bottom w:val="none" w:sz="0" w:space="0" w:color="auto"/>
            <w:right w:val="none" w:sz="0" w:space="0" w:color="auto"/>
          </w:divBdr>
        </w:div>
        <w:div w:id="1402023719">
          <w:marLeft w:val="0"/>
          <w:marRight w:val="0"/>
          <w:marTop w:val="0"/>
          <w:marBottom w:val="100"/>
          <w:divBdr>
            <w:top w:val="none" w:sz="0" w:space="0" w:color="auto"/>
            <w:left w:val="none" w:sz="0" w:space="0" w:color="auto"/>
            <w:bottom w:val="none" w:sz="0" w:space="0" w:color="auto"/>
            <w:right w:val="none" w:sz="0" w:space="0" w:color="auto"/>
          </w:divBdr>
        </w:div>
        <w:div w:id="338972603">
          <w:marLeft w:val="0"/>
          <w:marRight w:val="0"/>
          <w:marTop w:val="0"/>
          <w:marBottom w:val="100"/>
          <w:divBdr>
            <w:top w:val="none" w:sz="0" w:space="0" w:color="auto"/>
            <w:left w:val="none" w:sz="0" w:space="0" w:color="auto"/>
            <w:bottom w:val="none" w:sz="0" w:space="0" w:color="auto"/>
            <w:right w:val="none" w:sz="0" w:space="0" w:color="auto"/>
          </w:divBdr>
        </w:div>
        <w:div w:id="1312100625">
          <w:marLeft w:val="0"/>
          <w:marRight w:val="0"/>
          <w:marTop w:val="0"/>
          <w:marBottom w:val="100"/>
          <w:divBdr>
            <w:top w:val="none" w:sz="0" w:space="0" w:color="auto"/>
            <w:left w:val="none" w:sz="0" w:space="0" w:color="auto"/>
            <w:bottom w:val="none" w:sz="0" w:space="0" w:color="auto"/>
            <w:right w:val="none" w:sz="0" w:space="0" w:color="auto"/>
          </w:divBdr>
        </w:div>
        <w:div w:id="1416974661">
          <w:marLeft w:val="0"/>
          <w:marRight w:val="0"/>
          <w:marTop w:val="0"/>
          <w:marBottom w:val="100"/>
          <w:divBdr>
            <w:top w:val="none" w:sz="0" w:space="0" w:color="auto"/>
            <w:left w:val="none" w:sz="0" w:space="0" w:color="auto"/>
            <w:bottom w:val="none" w:sz="0" w:space="0" w:color="auto"/>
            <w:right w:val="none" w:sz="0" w:space="0" w:color="auto"/>
          </w:divBdr>
        </w:div>
        <w:div w:id="1854683040">
          <w:marLeft w:val="0"/>
          <w:marRight w:val="0"/>
          <w:marTop w:val="0"/>
          <w:marBottom w:val="100"/>
          <w:divBdr>
            <w:top w:val="none" w:sz="0" w:space="0" w:color="auto"/>
            <w:left w:val="none" w:sz="0" w:space="0" w:color="auto"/>
            <w:bottom w:val="none" w:sz="0" w:space="0" w:color="auto"/>
            <w:right w:val="none" w:sz="0" w:space="0" w:color="auto"/>
          </w:divBdr>
        </w:div>
        <w:div w:id="409500714">
          <w:marLeft w:val="0"/>
          <w:marRight w:val="0"/>
          <w:marTop w:val="0"/>
          <w:marBottom w:val="100"/>
          <w:divBdr>
            <w:top w:val="none" w:sz="0" w:space="0" w:color="auto"/>
            <w:left w:val="none" w:sz="0" w:space="0" w:color="auto"/>
            <w:bottom w:val="none" w:sz="0" w:space="0" w:color="auto"/>
            <w:right w:val="none" w:sz="0" w:space="0" w:color="auto"/>
          </w:divBdr>
        </w:div>
        <w:div w:id="1963414853">
          <w:marLeft w:val="1794"/>
          <w:marRight w:val="0"/>
          <w:marTop w:val="0"/>
          <w:marBottom w:val="100"/>
          <w:divBdr>
            <w:top w:val="none" w:sz="0" w:space="0" w:color="auto"/>
            <w:left w:val="none" w:sz="0" w:space="0" w:color="auto"/>
            <w:bottom w:val="none" w:sz="0" w:space="0" w:color="auto"/>
            <w:right w:val="none" w:sz="0" w:space="0" w:color="auto"/>
          </w:divBdr>
        </w:div>
        <w:div w:id="1433285502">
          <w:marLeft w:val="1794"/>
          <w:marRight w:val="0"/>
          <w:marTop w:val="0"/>
          <w:marBottom w:val="100"/>
          <w:divBdr>
            <w:top w:val="none" w:sz="0" w:space="0" w:color="auto"/>
            <w:left w:val="none" w:sz="0" w:space="0" w:color="auto"/>
            <w:bottom w:val="none" w:sz="0" w:space="0" w:color="auto"/>
            <w:right w:val="none" w:sz="0" w:space="0" w:color="auto"/>
          </w:divBdr>
        </w:div>
        <w:div w:id="2145656804">
          <w:marLeft w:val="1794"/>
          <w:marRight w:val="0"/>
          <w:marTop w:val="0"/>
          <w:marBottom w:val="100"/>
          <w:divBdr>
            <w:top w:val="none" w:sz="0" w:space="0" w:color="auto"/>
            <w:left w:val="none" w:sz="0" w:space="0" w:color="auto"/>
            <w:bottom w:val="none" w:sz="0" w:space="0" w:color="auto"/>
            <w:right w:val="none" w:sz="0" w:space="0" w:color="auto"/>
          </w:divBdr>
        </w:div>
        <w:div w:id="2113082918">
          <w:marLeft w:val="1794"/>
          <w:marRight w:val="0"/>
          <w:marTop w:val="0"/>
          <w:marBottom w:val="100"/>
          <w:divBdr>
            <w:top w:val="none" w:sz="0" w:space="0" w:color="auto"/>
            <w:left w:val="none" w:sz="0" w:space="0" w:color="auto"/>
            <w:bottom w:val="none" w:sz="0" w:space="0" w:color="auto"/>
            <w:right w:val="none" w:sz="0" w:space="0" w:color="auto"/>
          </w:divBdr>
        </w:div>
        <w:div w:id="1356347009">
          <w:marLeft w:val="1794"/>
          <w:marRight w:val="0"/>
          <w:marTop w:val="0"/>
          <w:marBottom w:val="100"/>
          <w:divBdr>
            <w:top w:val="none" w:sz="0" w:space="0" w:color="auto"/>
            <w:left w:val="none" w:sz="0" w:space="0" w:color="auto"/>
            <w:bottom w:val="none" w:sz="0" w:space="0" w:color="auto"/>
            <w:right w:val="none" w:sz="0" w:space="0" w:color="auto"/>
          </w:divBdr>
        </w:div>
        <w:div w:id="322321825">
          <w:marLeft w:val="1794"/>
          <w:marRight w:val="0"/>
          <w:marTop w:val="0"/>
          <w:marBottom w:val="100"/>
          <w:divBdr>
            <w:top w:val="none" w:sz="0" w:space="0" w:color="auto"/>
            <w:left w:val="none" w:sz="0" w:space="0" w:color="auto"/>
            <w:bottom w:val="none" w:sz="0" w:space="0" w:color="auto"/>
            <w:right w:val="none" w:sz="0" w:space="0" w:color="auto"/>
          </w:divBdr>
        </w:div>
        <w:div w:id="1555002260">
          <w:marLeft w:val="1794"/>
          <w:marRight w:val="0"/>
          <w:marTop w:val="0"/>
          <w:marBottom w:val="100"/>
          <w:divBdr>
            <w:top w:val="none" w:sz="0" w:space="0" w:color="auto"/>
            <w:left w:val="none" w:sz="0" w:space="0" w:color="auto"/>
            <w:bottom w:val="none" w:sz="0" w:space="0" w:color="auto"/>
            <w:right w:val="none" w:sz="0" w:space="0" w:color="auto"/>
          </w:divBdr>
        </w:div>
        <w:div w:id="456489886">
          <w:marLeft w:val="0"/>
          <w:marRight w:val="0"/>
          <w:marTop w:val="0"/>
          <w:marBottom w:val="100"/>
          <w:divBdr>
            <w:top w:val="none" w:sz="0" w:space="0" w:color="auto"/>
            <w:left w:val="none" w:sz="0" w:space="0" w:color="auto"/>
            <w:bottom w:val="none" w:sz="0" w:space="0" w:color="auto"/>
            <w:right w:val="none" w:sz="0" w:space="0" w:color="auto"/>
          </w:divBdr>
        </w:div>
        <w:div w:id="440226398">
          <w:marLeft w:val="0"/>
          <w:marRight w:val="0"/>
          <w:marTop w:val="0"/>
          <w:marBottom w:val="80"/>
          <w:divBdr>
            <w:top w:val="none" w:sz="0" w:space="0" w:color="auto"/>
            <w:left w:val="none" w:sz="0" w:space="0" w:color="auto"/>
            <w:bottom w:val="none" w:sz="0" w:space="0" w:color="auto"/>
            <w:right w:val="none" w:sz="0" w:space="0" w:color="auto"/>
          </w:divBdr>
        </w:div>
        <w:div w:id="100808568">
          <w:marLeft w:val="0"/>
          <w:marRight w:val="0"/>
          <w:marTop w:val="0"/>
          <w:marBottom w:val="80"/>
          <w:divBdr>
            <w:top w:val="none" w:sz="0" w:space="0" w:color="auto"/>
            <w:left w:val="none" w:sz="0" w:space="0" w:color="auto"/>
            <w:bottom w:val="none" w:sz="0" w:space="0" w:color="auto"/>
            <w:right w:val="none" w:sz="0" w:space="0" w:color="auto"/>
          </w:divBdr>
        </w:div>
        <w:div w:id="227156564">
          <w:marLeft w:val="0"/>
          <w:marRight w:val="0"/>
          <w:marTop w:val="0"/>
          <w:marBottom w:val="80"/>
          <w:divBdr>
            <w:top w:val="none" w:sz="0" w:space="0" w:color="auto"/>
            <w:left w:val="none" w:sz="0" w:space="0" w:color="auto"/>
            <w:bottom w:val="none" w:sz="0" w:space="0" w:color="auto"/>
            <w:right w:val="none" w:sz="0" w:space="0" w:color="auto"/>
          </w:divBdr>
        </w:div>
        <w:div w:id="2060087759">
          <w:marLeft w:val="0"/>
          <w:marRight w:val="0"/>
          <w:marTop w:val="0"/>
          <w:marBottom w:val="80"/>
          <w:divBdr>
            <w:top w:val="none" w:sz="0" w:space="0" w:color="auto"/>
            <w:left w:val="none" w:sz="0" w:space="0" w:color="auto"/>
            <w:bottom w:val="none" w:sz="0" w:space="0" w:color="auto"/>
            <w:right w:val="none" w:sz="0" w:space="0" w:color="auto"/>
          </w:divBdr>
        </w:div>
        <w:div w:id="782580488">
          <w:marLeft w:val="0"/>
          <w:marRight w:val="0"/>
          <w:marTop w:val="0"/>
          <w:marBottom w:val="80"/>
          <w:divBdr>
            <w:top w:val="none" w:sz="0" w:space="0" w:color="auto"/>
            <w:left w:val="none" w:sz="0" w:space="0" w:color="auto"/>
            <w:bottom w:val="none" w:sz="0" w:space="0" w:color="auto"/>
            <w:right w:val="none" w:sz="0" w:space="0" w:color="auto"/>
          </w:divBdr>
        </w:div>
        <w:div w:id="1036538174">
          <w:marLeft w:val="0"/>
          <w:marRight w:val="0"/>
          <w:marTop w:val="0"/>
          <w:marBottom w:val="80"/>
          <w:divBdr>
            <w:top w:val="none" w:sz="0" w:space="0" w:color="auto"/>
            <w:left w:val="none" w:sz="0" w:space="0" w:color="auto"/>
            <w:bottom w:val="none" w:sz="0" w:space="0" w:color="auto"/>
            <w:right w:val="none" w:sz="0" w:space="0" w:color="auto"/>
          </w:divBdr>
        </w:div>
        <w:div w:id="1629165984">
          <w:marLeft w:val="0"/>
          <w:marRight w:val="0"/>
          <w:marTop w:val="0"/>
          <w:marBottom w:val="80"/>
          <w:divBdr>
            <w:top w:val="none" w:sz="0" w:space="0" w:color="auto"/>
            <w:left w:val="none" w:sz="0" w:space="0" w:color="auto"/>
            <w:bottom w:val="none" w:sz="0" w:space="0" w:color="auto"/>
            <w:right w:val="none" w:sz="0" w:space="0" w:color="auto"/>
          </w:divBdr>
        </w:div>
        <w:div w:id="782455769">
          <w:marLeft w:val="0"/>
          <w:marRight w:val="0"/>
          <w:marTop w:val="0"/>
          <w:marBottom w:val="80"/>
          <w:divBdr>
            <w:top w:val="none" w:sz="0" w:space="0" w:color="auto"/>
            <w:left w:val="none" w:sz="0" w:space="0" w:color="auto"/>
            <w:bottom w:val="none" w:sz="0" w:space="0" w:color="auto"/>
            <w:right w:val="none" w:sz="0" w:space="0" w:color="auto"/>
          </w:divBdr>
        </w:div>
        <w:div w:id="1144276094">
          <w:marLeft w:val="0"/>
          <w:marRight w:val="0"/>
          <w:marTop w:val="0"/>
          <w:marBottom w:val="80"/>
          <w:divBdr>
            <w:top w:val="none" w:sz="0" w:space="0" w:color="auto"/>
            <w:left w:val="none" w:sz="0" w:space="0" w:color="auto"/>
            <w:bottom w:val="none" w:sz="0" w:space="0" w:color="auto"/>
            <w:right w:val="none" w:sz="0" w:space="0" w:color="auto"/>
          </w:divBdr>
        </w:div>
        <w:div w:id="726610208">
          <w:marLeft w:val="0"/>
          <w:marRight w:val="0"/>
          <w:marTop w:val="0"/>
          <w:marBottom w:val="80"/>
          <w:divBdr>
            <w:top w:val="none" w:sz="0" w:space="0" w:color="auto"/>
            <w:left w:val="none" w:sz="0" w:space="0" w:color="auto"/>
            <w:bottom w:val="none" w:sz="0" w:space="0" w:color="auto"/>
            <w:right w:val="none" w:sz="0" w:space="0" w:color="auto"/>
          </w:divBdr>
        </w:div>
        <w:div w:id="954873599">
          <w:marLeft w:val="0"/>
          <w:marRight w:val="0"/>
          <w:marTop w:val="0"/>
          <w:marBottom w:val="80"/>
          <w:divBdr>
            <w:top w:val="none" w:sz="0" w:space="0" w:color="auto"/>
            <w:left w:val="none" w:sz="0" w:space="0" w:color="auto"/>
            <w:bottom w:val="none" w:sz="0" w:space="0" w:color="auto"/>
            <w:right w:val="none" w:sz="0" w:space="0" w:color="auto"/>
          </w:divBdr>
        </w:div>
        <w:div w:id="2122414025">
          <w:marLeft w:val="0"/>
          <w:marRight w:val="0"/>
          <w:marTop w:val="0"/>
          <w:marBottom w:val="80"/>
          <w:divBdr>
            <w:top w:val="none" w:sz="0" w:space="0" w:color="auto"/>
            <w:left w:val="none" w:sz="0" w:space="0" w:color="auto"/>
            <w:bottom w:val="none" w:sz="0" w:space="0" w:color="auto"/>
            <w:right w:val="none" w:sz="0" w:space="0" w:color="auto"/>
          </w:divBdr>
        </w:div>
        <w:div w:id="25176626">
          <w:marLeft w:val="0"/>
          <w:marRight w:val="0"/>
          <w:marTop w:val="0"/>
          <w:marBottom w:val="80"/>
          <w:divBdr>
            <w:top w:val="none" w:sz="0" w:space="0" w:color="auto"/>
            <w:left w:val="none" w:sz="0" w:space="0" w:color="auto"/>
            <w:bottom w:val="none" w:sz="0" w:space="0" w:color="auto"/>
            <w:right w:val="none" w:sz="0" w:space="0" w:color="auto"/>
          </w:divBdr>
        </w:div>
        <w:div w:id="1100489280">
          <w:marLeft w:val="0"/>
          <w:marRight w:val="0"/>
          <w:marTop w:val="0"/>
          <w:marBottom w:val="80"/>
          <w:divBdr>
            <w:top w:val="none" w:sz="0" w:space="0" w:color="auto"/>
            <w:left w:val="none" w:sz="0" w:space="0" w:color="auto"/>
            <w:bottom w:val="none" w:sz="0" w:space="0" w:color="auto"/>
            <w:right w:val="none" w:sz="0" w:space="0" w:color="auto"/>
          </w:divBdr>
        </w:div>
        <w:div w:id="214244826">
          <w:marLeft w:val="0"/>
          <w:marRight w:val="0"/>
          <w:marTop w:val="0"/>
          <w:marBottom w:val="80"/>
          <w:divBdr>
            <w:top w:val="none" w:sz="0" w:space="0" w:color="auto"/>
            <w:left w:val="none" w:sz="0" w:space="0" w:color="auto"/>
            <w:bottom w:val="none" w:sz="0" w:space="0" w:color="auto"/>
            <w:right w:val="none" w:sz="0" w:space="0" w:color="auto"/>
          </w:divBdr>
        </w:div>
        <w:div w:id="926118220">
          <w:marLeft w:val="0"/>
          <w:marRight w:val="0"/>
          <w:marTop w:val="0"/>
          <w:marBottom w:val="80"/>
          <w:divBdr>
            <w:top w:val="none" w:sz="0" w:space="0" w:color="auto"/>
            <w:left w:val="none" w:sz="0" w:space="0" w:color="auto"/>
            <w:bottom w:val="none" w:sz="0" w:space="0" w:color="auto"/>
            <w:right w:val="none" w:sz="0" w:space="0" w:color="auto"/>
          </w:divBdr>
        </w:div>
        <w:div w:id="519464983">
          <w:marLeft w:val="0"/>
          <w:marRight w:val="0"/>
          <w:marTop w:val="0"/>
          <w:marBottom w:val="80"/>
          <w:divBdr>
            <w:top w:val="none" w:sz="0" w:space="0" w:color="auto"/>
            <w:left w:val="none" w:sz="0" w:space="0" w:color="auto"/>
            <w:bottom w:val="none" w:sz="0" w:space="0" w:color="auto"/>
            <w:right w:val="none" w:sz="0" w:space="0" w:color="auto"/>
          </w:divBdr>
        </w:div>
        <w:div w:id="1374845479">
          <w:marLeft w:val="0"/>
          <w:marRight w:val="0"/>
          <w:marTop w:val="0"/>
          <w:marBottom w:val="80"/>
          <w:divBdr>
            <w:top w:val="none" w:sz="0" w:space="0" w:color="auto"/>
            <w:left w:val="none" w:sz="0" w:space="0" w:color="auto"/>
            <w:bottom w:val="none" w:sz="0" w:space="0" w:color="auto"/>
            <w:right w:val="none" w:sz="0" w:space="0" w:color="auto"/>
          </w:divBdr>
        </w:div>
        <w:div w:id="1413315956">
          <w:marLeft w:val="0"/>
          <w:marRight w:val="0"/>
          <w:marTop w:val="0"/>
          <w:marBottom w:val="80"/>
          <w:divBdr>
            <w:top w:val="none" w:sz="0" w:space="0" w:color="auto"/>
            <w:left w:val="none" w:sz="0" w:space="0" w:color="auto"/>
            <w:bottom w:val="none" w:sz="0" w:space="0" w:color="auto"/>
            <w:right w:val="none" w:sz="0" w:space="0" w:color="auto"/>
          </w:divBdr>
        </w:div>
        <w:div w:id="156120206">
          <w:marLeft w:val="0"/>
          <w:marRight w:val="0"/>
          <w:marTop w:val="0"/>
          <w:marBottom w:val="80"/>
          <w:divBdr>
            <w:top w:val="none" w:sz="0" w:space="0" w:color="auto"/>
            <w:left w:val="none" w:sz="0" w:space="0" w:color="auto"/>
            <w:bottom w:val="none" w:sz="0" w:space="0" w:color="auto"/>
            <w:right w:val="none" w:sz="0" w:space="0" w:color="auto"/>
          </w:divBdr>
        </w:div>
        <w:div w:id="1274676706">
          <w:marLeft w:val="0"/>
          <w:marRight w:val="0"/>
          <w:marTop w:val="0"/>
          <w:marBottom w:val="80"/>
          <w:divBdr>
            <w:top w:val="none" w:sz="0" w:space="0" w:color="auto"/>
            <w:left w:val="none" w:sz="0" w:space="0" w:color="auto"/>
            <w:bottom w:val="none" w:sz="0" w:space="0" w:color="auto"/>
            <w:right w:val="none" w:sz="0" w:space="0" w:color="auto"/>
          </w:divBdr>
        </w:div>
        <w:div w:id="869029415">
          <w:marLeft w:val="0"/>
          <w:marRight w:val="0"/>
          <w:marTop w:val="0"/>
          <w:marBottom w:val="80"/>
          <w:divBdr>
            <w:top w:val="none" w:sz="0" w:space="0" w:color="auto"/>
            <w:left w:val="none" w:sz="0" w:space="0" w:color="auto"/>
            <w:bottom w:val="none" w:sz="0" w:space="0" w:color="auto"/>
            <w:right w:val="none" w:sz="0" w:space="0" w:color="auto"/>
          </w:divBdr>
        </w:div>
        <w:div w:id="1037895198">
          <w:marLeft w:val="0"/>
          <w:marRight w:val="0"/>
          <w:marTop w:val="0"/>
          <w:marBottom w:val="80"/>
          <w:divBdr>
            <w:top w:val="none" w:sz="0" w:space="0" w:color="auto"/>
            <w:left w:val="none" w:sz="0" w:space="0" w:color="auto"/>
            <w:bottom w:val="none" w:sz="0" w:space="0" w:color="auto"/>
            <w:right w:val="none" w:sz="0" w:space="0" w:color="auto"/>
          </w:divBdr>
        </w:div>
        <w:div w:id="615865220">
          <w:marLeft w:val="0"/>
          <w:marRight w:val="0"/>
          <w:marTop w:val="0"/>
          <w:marBottom w:val="80"/>
          <w:divBdr>
            <w:top w:val="none" w:sz="0" w:space="0" w:color="auto"/>
            <w:left w:val="none" w:sz="0" w:space="0" w:color="auto"/>
            <w:bottom w:val="none" w:sz="0" w:space="0" w:color="auto"/>
            <w:right w:val="none" w:sz="0" w:space="0" w:color="auto"/>
          </w:divBdr>
        </w:div>
        <w:div w:id="1813329370">
          <w:marLeft w:val="0"/>
          <w:marRight w:val="0"/>
          <w:marTop w:val="0"/>
          <w:marBottom w:val="80"/>
          <w:divBdr>
            <w:top w:val="none" w:sz="0" w:space="0" w:color="auto"/>
            <w:left w:val="none" w:sz="0" w:space="0" w:color="auto"/>
            <w:bottom w:val="none" w:sz="0" w:space="0" w:color="auto"/>
            <w:right w:val="none" w:sz="0" w:space="0" w:color="auto"/>
          </w:divBdr>
        </w:div>
        <w:div w:id="298263259">
          <w:marLeft w:val="0"/>
          <w:marRight w:val="0"/>
          <w:marTop w:val="0"/>
          <w:marBottom w:val="80"/>
          <w:divBdr>
            <w:top w:val="none" w:sz="0" w:space="0" w:color="auto"/>
            <w:left w:val="none" w:sz="0" w:space="0" w:color="auto"/>
            <w:bottom w:val="none" w:sz="0" w:space="0" w:color="auto"/>
            <w:right w:val="none" w:sz="0" w:space="0" w:color="auto"/>
          </w:divBdr>
        </w:div>
        <w:div w:id="1311058615">
          <w:marLeft w:val="0"/>
          <w:marRight w:val="0"/>
          <w:marTop w:val="0"/>
          <w:marBottom w:val="80"/>
          <w:divBdr>
            <w:top w:val="none" w:sz="0" w:space="0" w:color="auto"/>
            <w:left w:val="none" w:sz="0" w:space="0" w:color="auto"/>
            <w:bottom w:val="none" w:sz="0" w:space="0" w:color="auto"/>
            <w:right w:val="none" w:sz="0" w:space="0" w:color="auto"/>
          </w:divBdr>
        </w:div>
        <w:div w:id="1290435868">
          <w:marLeft w:val="0"/>
          <w:marRight w:val="0"/>
          <w:marTop w:val="0"/>
          <w:marBottom w:val="80"/>
          <w:divBdr>
            <w:top w:val="none" w:sz="0" w:space="0" w:color="auto"/>
            <w:left w:val="none" w:sz="0" w:space="0" w:color="auto"/>
            <w:bottom w:val="none" w:sz="0" w:space="0" w:color="auto"/>
            <w:right w:val="none" w:sz="0" w:space="0" w:color="auto"/>
          </w:divBdr>
        </w:div>
        <w:div w:id="1079670282">
          <w:marLeft w:val="0"/>
          <w:marRight w:val="0"/>
          <w:marTop w:val="0"/>
          <w:marBottom w:val="80"/>
          <w:divBdr>
            <w:top w:val="none" w:sz="0" w:space="0" w:color="auto"/>
            <w:left w:val="none" w:sz="0" w:space="0" w:color="auto"/>
            <w:bottom w:val="none" w:sz="0" w:space="0" w:color="auto"/>
            <w:right w:val="none" w:sz="0" w:space="0" w:color="auto"/>
          </w:divBdr>
        </w:div>
        <w:div w:id="34543677">
          <w:marLeft w:val="0"/>
          <w:marRight w:val="0"/>
          <w:marTop w:val="0"/>
          <w:marBottom w:val="80"/>
          <w:divBdr>
            <w:top w:val="none" w:sz="0" w:space="0" w:color="auto"/>
            <w:left w:val="none" w:sz="0" w:space="0" w:color="auto"/>
            <w:bottom w:val="none" w:sz="0" w:space="0" w:color="auto"/>
            <w:right w:val="none" w:sz="0" w:space="0" w:color="auto"/>
          </w:divBdr>
        </w:div>
        <w:div w:id="1245727592">
          <w:marLeft w:val="0"/>
          <w:marRight w:val="0"/>
          <w:marTop w:val="0"/>
          <w:marBottom w:val="200"/>
          <w:divBdr>
            <w:top w:val="none" w:sz="0" w:space="0" w:color="auto"/>
            <w:left w:val="none" w:sz="0" w:space="0" w:color="auto"/>
            <w:bottom w:val="none" w:sz="0" w:space="0" w:color="auto"/>
            <w:right w:val="none" w:sz="0" w:space="0" w:color="auto"/>
          </w:divBdr>
        </w:div>
        <w:div w:id="810098789">
          <w:marLeft w:val="0"/>
          <w:marRight w:val="0"/>
          <w:marTop w:val="0"/>
          <w:marBottom w:val="80"/>
          <w:divBdr>
            <w:top w:val="none" w:sz="0" w:space="0" w:color="auto"/>
            <w:left w:val="none" w:sz="0" w:space="0" w:color="auto"/>
            <w:bottom w:val="none" w:sz="0" w:space="0" w:color="auto"/>
            <w:right w:val="none" w:sz="0" w:space="0" w:color="auto"/>
          </w:divBdr>
        </w:div>
        <w:div w:id="1376809817">
          <w:marLeft w:val="0"/>
          <w:marRight w:val="0"/>
          <w:marTop w:val="0"/>
          <w:marBottom w:val="80"/>
          <w:divBdr>
            <w:top w:val="none" w:sz="0" w:space="0" w:color="auto"/>
            <w:left w:val="none" w:sz="0" w:space="0" w:color="auto"/>
            <w:bottom w:val="none" w:sz="0" w:space="0" w:color="auto"/>
            <w:right w:val="none" w:sz="0" w:space="0" w:color="auto"/>
          </w:divBdr>
        </w:div>
        <w:div w:id="1278874484">
          <w:marLeft w:val="0"/>
          <w:marRight w:val="0"/>
          <w:marTop w:val="0"/>
          <w:marBottom w:val="80"/>
          <w:divBdr>
            <w:top w:val="none" w:sz="0" w:space="0" w:color="auto"/>
            <w:left w:val="none" w:sz="0" w:space="0" w:color="auto"/>
            <w:bottom w:val="none" w:sz="0" w:space="0" w:color="auto"/>
            <w:right w:val="none" w:sz="0" w:space="0" w:color="auto"/>
          </w:divBdr>
        </w:div>
        <w:div w:id="1267352051">
          <w:marLeft w:val="0"/>
          <w:marRight w:val="0"/>
          <w:marTop w:val="0"/>
          <w:marBottom w:val="80"/>
          <w:divBdr>
            <w:top w:val="none" w:sz="0" w:space="0" w:color="auto"/>
            <w:left w:val="none" w:sz="0" w:space="0" w:color="auto"/>
            <w:bottom w:val="none" w:sz="0" w:space="0" w:color="auto"/>
            <w:right w:val="none" w:sz="0" w:space="0" w:color="auto"/>
          </w:divBdr>
        </w:div>
        <w:div w:id="347752071">
          <w:marLeft w:val="0"/>
          <w:marRight w:val="0"/>
          <w:marTop w:val="0"/>
          <w:marBottom w:val="80"/>
          <w:divBdr>
            <w:top w:val="none" w:sz="0" w:space="0" w:color="auto"/>
            <w:left w:val="none" w:sz="0" w:space="0" w:color="auto"/>
            <w:bottom w:val="none" w:sz="0" w:space="0" w:color="auto"/>
            <w:right w:val="none" w:sz="0" w:space="0" w:color="auto"/>
          </w:divBdr>
        </w:div>
        <w:div w:id="1012300814">
          <w:marLeft w:val="0"/>
          <w:marRight w:val="0"/>
          <w:marTop w:val="0"/>
          <w:marBottom w:val="80"/>
          <w:divBdr>
            <w:top w:val="none" w:sz="0" w:space="0" w:color="auto"/>
            <w:left w:val="none" w:sz="0" w:space="0" w:color="auto"/>
            <w:bottom w:val="none" w:sz="0" w:space="0" w:color="auto"/>
            <w:right w:val="none" w:sz="0" w:space="0" w:color="auto"/>
          </w:divBdr>
        </w:div>
        <w:div w:id="1446467303">
          <w:marLeft w:val="0"/>
          <w:marRight w:val="0"/>
          <w:marTop w:val="0"/>
          <w:marBottom w:val="80"/>
          <w:divBdr>
            <w:top w:val="none" w:sz="0" w:space="0" w:color="auto"/>
            <w:left w:val="none" w:sz="0" w:space="0" w:color="auto"/>
            <w:bottom w:val="none" w:sz="0" w:space="0" w:color="auto"/>
            <w:right w:val="none" w:sz="0" w:space="0" w:color="auto"/>
          </w:divBdr>
        </w:div>
        <w:div w:id="195511424">
          <w:marLeft w:val="666"/>
          <w:marRight w:val="0"/>
          <w:marTop w:val="0"/>
          <w:marBottom w:val="100"/>
          <w:divBdr>
            <w:top w:val="none" w:sz="0" w:space="0" w:color="auto"/>
            <w:left w:val="none" w:sz="0" w:space="0" w:color="auto"/>
            <w:bottom w:val="none" w:sz="0" w:space="0" w:color="auto"/>
            <w:right w:val="none" w:sz="0" w:space="0" w:color="auto"/>
          </w:divBdr>
        </w:div>
        <w:div w:id="1662737028">
          <w:marLeft w:val="0"/>
          <w:marRight w:val="0"/>
          <w:marTop w:val="0"/>
          <w:marBottom w:val="100"/>
          <w:divBdr>
            <w:top w:val="none" w:sz="0" w:space="0" w:color="auto"/>
            <w:left w:val="none" w:sz="0" w:space="0" w:color="auto"/>
            <w:bottom w:val="none" w:sz="0" w:space="0" w:color="auto"/>
            <w:right w:val="none" w:sz="0" w:space="0" w:color="auto"/>
          </w:divBdr>
        </w:div>
        <w:div w:id="488062087">
          <w:marLeft w:val="0"/>
          <w:marRight w:val="0"/>
          <w:marTop w:val="0"/>
          <w:marBottom w:val="100"/>
          <w:divBdr>
            <w:top w:val="none" w:sz="0" w:space="0" w:color="auto"/>
            <w:left w:val="none" w:sz="0" w:space="0" w:color="auto"/>
            <w:bottom w:val="none" w:sz="0" w:space="0" w:color="auto"/>
            <w:right w:val="none" w:sz="0" w:space="0" w:color="auto"/>
          </w:divBdr>
        </w:div>
        <w:div w:id="386956612">
          <w:marLeft w:val="0"/>
          <w:marRight w:val="0"/>
          <w:marTop w:val="0"/>
          <w:marBottom w:val="100"/>
          <w:divBdr>
            <w:top w:val="none" w:sz="0" w:space="0" w:color="auto"/>
            <w:left w:val="none" w:sz="0" w:space="0" w:color="auto"/>
            <w:bottom w:val="none" w:sz="0" w:space="0" w:color="auto"/>
            <w:right w:val="none" w:sz="0" w:space="0" w:color="auto"/>
          </w:divBdr>
        </w:div>
        <w:div w:id="1332830369">
          <w:marLeft w:val="0"/>
          <w:marRight w:val="0"/>
          <w:marTop w:val="0"/>
          <w:marBottom w:val="100"/>
          <w:divBdr>
            <w:top w:val="none" w:sz="0" w:space="0" w:color="auto"/>
            <w:left w:val="none" w:sz="0" w:space="0" w:color="auto"/>
            <w:bottom w:val="none" w:sz="0" w:space="0" w:color="auto"/>
            <w:right w:val="none" w:sz="0" w:space="0" w:color="auto"/>
          </w:divBdr>
        </w:div>
        <w:div w:id="552154808">
          <w:marLeft w:val="0"/>
          <w:marRight w:val="0"/>
          <w:marTop w:val="0"/>
          <w:marBottom w:val="100"/>
          <w:divBdr>
            <w:top w:val="none" w:sz="0" w:space="0" w:color="auto"/>
            <w:left w:val="none" w:sz="0" w:space="0" w:color="auto"/>
            <w:bottom w:val="none" w:sz="0" w:space="0" w:color="auto"/>
            <w:right w:val="none" w:sz="0" w:space="0" w:color="auto"/>
          </w:divBdr>
        </w:div>
        <w:div w:id="1420250929">
          <w:marLeft w:val="1076"/>
          <w:marRight w:val="0"/>
          <w:marTop w:val="0"/>
          <w:marBottom w:val="100"/>
          <w:divBdr>
            <w:top w:val="none" w:sz="0" w:space="0" w:color="auto"/>
            <w:left w:val="none" w:sz="0" w:space="0" w:color="auto"/>
            <w:bottom w:val="none" w:sz="0" w:space="0" w:color="auto"/>
            <w:right w:val="none" w:sz="0" w:space="0" w:color="auto"/>
          </w:divBdr>
        </w:div>
        <w:div w:id="918514202">
          <w:marLeft w:val="1076"/>
          <w:marRight w:val="0"/>
          <w:marTop w:val="0"/>
          <w:marBottom w:val="100"/>
          <w:divBdr>
            <w:top w:val="none" w:sz="0" w:space="0" w:color="auto"/>
            <w:left w:val="none" w:sz="0" w:space="0" w:color="auto"/>
            <w:bottom w:val="none" w:sz="0" w:space="0" w:color="auto"/>
            <w:right w:val="none" w:sz="0" w:space="0" w:color="auto"/>
          </w:divBdr>
        </w:div>
        <w:div w:id="50471137">
          <w:marLeft w:val="1076"/>
          <w:marRight w:val="0"/>
          <w:marTop w:val="0"/>
          <w:marBottom w:val="100"/>
          <w:divBdr>
            <w:top w:val="none" w:sz="0" w:space="0" w:color="auto"/>
            <w:left w:val="none" w:sz="0" w:space="0" w:color="auto"/>
            <w:bottom w:val="none" w:sz="0" w:space="0" w:color="auto"/>
            <w:right w:val="none" w:sz="0" w:space="0" w:color="auto"/>
          </w:divBdr>
        </w:div>
        <w:div w:id="1828159149">
          <w:marLeft w:val="0"/>
          <w:marRight w:val="0"/>
          <w:marTop w:val="0"/>
          <w:marBottom w:val="100"/>
          <w:divBdr>
            <w:top w:val="none" w:sz="0" w:space="0" w:color="auto"/>
            <w:left w:val="none" w:sz="0" w:space="0" w:color="auto"/>
            <w:bottom w:val="none" w:sz="0" w:space="0" w:color="auto"/>
            <w:right w:val="none" w:sz="0" w:space="0" w:color="auto"/>
          </w:divBdr>
        </w:div>
        <w:div w:id="1417440876">
          <w:marLeft w:val="1076"/>
          <w:marRight w:val="0"/>
          <w:marTop w:val="0"/>
          <w:marBottom w:val="100"/>
          <w:divBdr>
            <w:top w:val="none" w:sz="0" w:space="0" w:color="auto"/>
            <w:left w:val="none" w:sz="0" w:space="0" w:color="auto"/>
            <w:bottom w:val="none" w:sz="0" w:space="0" w:color="auto"/>
            <w:right w:val="none" w:sz="0" w:space="0" w:color="auto"/>
          </w:divBdr>
        </w:div>
        <w:div w:id="1375154541">
          <w:marLeft w:val="0"/>
          <w:marRight w:val="0"/>
          <w:marTop w:val="0"/>
          <w:marBottom w:val="100"/>
          <w:divBdr>
            <w:top w:val="none" w:sz="0" w:space="0" w:color="auto"/>
            <w:left w:val="none" w:sz="0" w:space="0" w:color="auto"/>
            <w:bottom w:val="none" w:sz="0" w:space="0" w:color="auto"/>
            <w:right w:val="none" w:sz="0" w:space="0" w:color="auto"/>
          </w:divBdr>
        </w:div>
        <w:div w:id="834732900">
          <w:marLeft w:val="1076"/>
          <w:marRight w:val="0"/>
          <w:marTop w:val="0"/>
          <w:marBottom w:val="100"/>
          <w:divBdr>
            <w:top w:val="none" w:sz="0" w:space="0" w:color="auto"/>
            <w:left w:val="none" w:sz="0" w:space="0" w:color="auto"/>
            <w:bottom w:val="none" w:sz="0" w:space="0" w:color="auto"/>
            <w:right w:val="none" w:sz="0" w:space="0" w:color="auto"/>
          </w:divBdr>
        </w:div>
        <w:div w:id="307561012">
          <w:marLeft w:val="1076"/>
          <w:marRight w:val="0"/>
          <w:marTop w:val="0"/>
          <w:marBottom w:val="100"/>
          <w:divBdr>
            <w:top w:val="none" w:sz="0" w:space="0" w:color="auto"/>
            <w:left w:val="none" w:sz="0" w:space="0" w:color="auto"/>
            <w:bottom w:val="none" w:sz="0" w:space="0" w:color="auto"/>
            <w:right w:val="none" w:sz="0" w:space="0" w:color="auto"/>
          </w:divBdr>
        </w:div>
        <w:div w:id="331378099">
          <w:marLeft w:val="0"/>
          <w:marRight w:val="0"/>
          <w:marTop w:val="0"/>
          <w:marBottom w:val="100"/>
          <w:divBdr>
            <w:top w:val="none" w:sz="0" w:space="0" w:color="auto"/>
            <w:left w:val="none" w:sz="0" w:space="0" w:color="auto"/>
            <w:bottom w:val="none" w:sz="0" w:space="0" w:color="auto"/>
            <w:right w:val="none" w:sz="0" w:space="0" w:color="auto"/>
          </w:divBdr>
        </w:div>
        <w:div w:id="353112259">
          <w:marLeft w:val="0"/>
          <w:marRight w:val="0"/>
          <w:marTop w:val="0"/>
          <w:marBottom w:val="100"/>
          <w:divBdr>
            <w:top w:val="none" w:sz="0" w:space="0" w:color="auto"/>
            <w:left w:val="none" w:sz="0" w:space="0" w:color="auto"/>
            <w:bottom w:val="none" w:sz="0" w:space="0" w:color="auto"/>
            <w:right w:val="none" w:sz="0" w:space="0" w:color="auto"/>
          </w:divBdr>
        </w:div>
        <w:div w:id="652414005">
          <w:marLeft w:val="0"/>
          <w:marRight w:val="0"/>
          <w:marTop w:val="0"/>
          <w:marBottom w:val="100"/>
          <w:divBdr>
            <w:top w:val="none" w:sz="0" w:space="0" w:color="auto"/>
            <w:left w:val="none" w:sz="0" w:space="0" w:color="auto"/>
            <w:bottom w:val="none" w:sz="0" w:space="0" w:color="auto"/>
            <w:right w:val="none" w:sz="0" w:space="0" w:color="auto"/>
          </w:divBdr>
        </w:div>
        <w:div w:id="1440106801">
          <w:marLeft w:val="0"/>
          <w:marRight w:val="0"/>
          <w:marTop w:val="0"/>
          <w:marBottom w:val="100"/>
          <w:divBdr>
            <w:top w:val="none" w:sz="0" w:space="0" w:color="auto"/>
            <w:left w:val="none" w:sz="0" w:space="0" w:color="auto"/>
            <w:bottom w:val="none" w:sz="0" w:space="0" w:color="auto"/>
            <w:right w:val="none" w:sz="0" w:space="0" w:color="auto"/>
          </w:divBdr>
        </w:div>
        <w:div w:id="70083430">
          <w:marLeft w:val="0"/>
          <w:marRight w:val="0"/>
          <w:marTop w:val="0"/>
          <w:marBottom w:val="100"/>
          <w:divBdr>
            <w:top w:val="none" w:sz="0" w:space="0" w:color="auto"/>
            <w:left w:val="none" w:sz="0" w:space="0" w:color="auto"/>
            <w:bottom w:val="none" w:sz="0" w:space="0" w:color="auto"/>
            <w:right w:val="none" w:sz="0" w:space="0" w:color="auto"/>
          </w:divBdr>
        </w:div>
        <w:div w:id="2000035649">
          <w:marLeft w:val="0"/>
          <w:marRight w:val="0"/>
          <w:marTop w:val="0"/>
          <w:marBottom w:val="100"/>
          <w:divBdr>
            <w:top w:val="none" w:sz="0" w:space="0" w:color="auto"/>
            <w:left w:val="none" w:sz="0" w:space="0" w:color="auto"/>
            <w:bottom w:val="none" w:sz="0" w:space="0" w:color="auto"/>
            <w:right w:val="none" w:sz="0" w:space="0" w:color="auto"/>
          </w:divBdr>
        </w:div>
        <w:div w:id="606084874">
          <w:marLeft w:val="1076"/>
          <w:marRight w:val="0"/>
          <w:marTop w:val="0"/>
          <w:marBottom w:val="100"/>
          <w:divBdr>
            <w:top w:val="none" w:sz="0" w:space="0" w:color="auto"/>
            <w:left w:val="none" w:sz="0" w:space="0" w:color="auto"/>
            <w:bottom w:val="none" w:sz="0" w:space="0" w:color="auto"/>
            <w:right w:val="none" w:sz="0" w:space="0" w:color="auto"/>
          </w:divBdr>
        </w:div>
        <w:div w:id="1231306082">
          <w:marLeft w:val="1076"/>
          <w:marRight w:val="0"/>
          <w:marTop w:val="0"/>
          <w:marBottom w:val="100"/>
          <w:divBdr>
            <w:top w:val="none" w:sz="0" w:space="0" w:color="auto"/>
            <w:left w:val="none" w:sz="0" w:space="0" w:color="auto"/>
            <w:bottom w:val="none" w:sz="0" w:space="0" w:color="auto"/>
            <w:right w:val="none" w:sz="0" w:space="0" w:color="auto"/>
          </w:divBdr>
        </w:div>
        <w:div w:id="65494101">
          <w:marLeft w:val="1076"/>
          <w:marRight w:val="0"/>
          <w:marTop w:val="0"/>
          <w:marBottom w:val="100"/>
          <w:divBdr>
            <w:top w:val="none" w:sz="0" w:space="0" w:color="auto"/>
            <w:left w:val="none" w:sz="0" w:space="0" w:color="auto"/>
            <w:bottom w:val="none" w:sz="0" w:space="0" w:color="auto"/>
            <w:right w:val="none" w:sz="0" w:space="0" w:color="auto"/>
          </w:divBdr>
        </w:div>
        <w:div w:id="1407415875">
          <w:marLeft w:val="0"/>
          <w:marRight w:val="0"/>
          <w:marTop w:val="0"/>
          <w:marBottom w:val="100"/>
          <w:divBdr>
            <w:top w:val="none" w:sz="0" w:space="0" w:color="auto"/>
            <w:left w:val="none" w:sz="0" w:space="0" w:color="auto"/>
            <w:bottom w:val="none" w:sz="0" w:space="0" w:color="auto"/>
            <w:right w:val="none" w:sz="0" w:space="0" w:color="auto"/>
          </w:divBdr>
        </w:div>
        <w:div w:id="72242850">
          <w:marLeft w:val="0"/>
          <w:marRight w:val="0"/>
          <w:marTop w:val="0"/>
          <w:marBottom w:val="100"/>
          <w:divBdr>
            <w:top w:val="none" w:sz="0" w:space="0" w:color="auto"/>
            <w:left w:val="none" w:sz="0" w:space="0" w:color="auto"/>
            <w:bottom w:val="none" w:sz="0" w:space="0" w:color="auto"/>
            <w:right w:val="none" w:sz="0" w:space="0" w:color="auto"/>
          </w:divBdr>
        </w:div>
        <w:div w:id="332144156">
          <w:marLeft w:val="0"/>
          <w:marRight w:val="0"/>
          <w:marTop w:val="0"/>
          <w:marBottom w:val="100"/>
          <w:divBdr>
            <w:top w:val="none" w:sz="0" w:space="0" w:color="auto"/>
            <w:left w:val="none" w:sz="0" w:space="0" w:color="auto"/>
            <w:bottom w:val="none" w:sz="0" w:space="0" w:color="auto"/>
            <w:right w:val="none" w:sz="0" w:space="0" w:color="auto"/>
          </w:divBdr>
        </w:div>
        <w:div w:id="955713984">
          <w:marLeft w:val="0"/>
          <w:marRight w:val="0"/>
          <w:marTop w:val="0"/>
          <w:marBottom w:val="100"/>
          <w:divBdr>
            <w:top w:val="none" w:sz="0" w:space="0" w:color="auto"/>
            <w:left w:val="none" w:sz="0" w:space="0" w:color="auto"/>
            <w:bottom w:val="none" w:sz="0" w:space="0" w:color="auto"/>
            <w:right w:val="none" w:sz="0" w:space="0" w:color="auto"/>
          </w:divBdr>
        </w:div>
        <w:div w:id="261836594">
          <w:marLeft w:val="0"/>
          <w:marRight w:val="0"/>
          <w:marTop w:val="0"/>
          <w:marBottom w:val="100"/>
          <w:divBdr>
            <w:top w:val="none" w:sz="0" w:space="0" w:color="auto"/>
            <w:left w:val="none" w:sz="0" w:space="0" w:color="auto"/>
            <w:bottom w:val="none" w:sz="0" w:space="0" w:color="auto"/>
            <w:right w:val="none" w:sz="0" w:space="0" w:color="auto"/>
          </w:divBdr>
        </w:div>
        <w:div w:id="1301612348">
          <w:marLeft w:val="0"/>
          <w:marRight w:val="0"/>
          <w:marTop w:val="0"/>
          <w:marBottom w:val="100"/>
          <w:divBdr>
            <w:top w:val="none" w:sz="0" w:space="0" w:color="auto"/>
            <w:left w:val="none" w:sz="0" w:space="0" w:color="auto"/>
            <w:bottom w:val="none" w:sz="0" w:space="0" w:color="auto"/>
            <w:right w:val="none" w:sz="0" w:space="0" w:color="auto"/>
          </w:divBdr>
        </w:div>
        <w:div w:id="274750064">
          <w:marLeft w:val="0"/>
          <w:marRight w:val="0"/>
          <w:marTop w:val="0"/>
          <w:marBottom w:val="100"/>
          <w:divBdr>
            <w:top w:val="none" w:sz="0" w:space="0" w:color="auto"/>
            <w:left w:val="none" w:sz="0" w:space="0" w:color="auto"/>
            <w:bottom w:val="none" w:sz="0" w:space="0" w:color="auto"/>
            <w:right w:val="none" w:sz="0" w:space="0" w:color="auto"/>
          </w:divBdr>
        </w:div>
        <w:div w:id="533007319">
          <w:marLeft w:val="0"/>
          <w:marRight w:val="0"/>
          <w:marTop w:val="0"/>
          <w:marBottom w:val="100"/>
          <w:divBdr>
            <w:top w:val="none" w:sz="0" w:space="0" w:color="auto"/>
            <w:left w:val="none" w:sz="0" w:space="0" w:color="auto"/>
            <w:bottom w:val="none" w:sz="0" w:space="0" w:color="auto"/>
            <w:right w:val="none" w:sz="0" w:space="0" w:color="auto"/>
          </w:divBdr>
        </w:div>
        <w:div w:id="942153716">
          <w:marLeft w:val="0"/>
          <w:marRight w:val="0"/>
          <w:marTop w:val="0"/>
          <w:marBottom w:val="100"/>
          <w:divBdr>
            <w:top w:val="none" w:sz="0" w:space="0" w:color="auto"/>
            <w:left w:val="none" w:sz="0" w:space="0" w:color="auto"/>
            <w:bottom w:val="none" w:sz="0" w:space="0" w:color="auto"/>
            <w:right w:val="none" w:sz="0" w:space="0" w:color="auto"/>
          </w:divBdr>
        </w:div>
        <w:div w:id="1455753902">
          <w:marLeft w:val="720"/>
          <w:marRight w:val="0"/>
          <w:marTop w:val="0"/>
          <w:marBottom w:val="100"/>
          <w:divBdr>
            <w:top w:val="none" w:sz="0" w:space="0" w:color="auto"/>
            <w:left w:val="none" w:sz="0" w:space="0" w:color="auto"/>
            <w:bottom w:val="none" w:sz="0" w:space="0" w:color="auto"/>
            <w:right w:val="none" w:sz="0" w:space="0" w:color="auto"/>
          </w:divBdr>
        </w:div>
        <w:div w:id="1347052508">
          <w:marLeft w:val="720"/>
          <w:marRight w:val="0"/>
          <w:marTop w:val="0"/>
          <w:marBottom w:val="100"/>
          <w:divBdr>
            <w:top w:val="none" w:sz="0" w:space="0" w:color="auto"/>
            <w:left w:val="none" w:sz="0" w:space="0" w:color="auto"/>
            <w:bottom w:val="none" w:sz="0" w:space="0" w:color="auto"/>
            <w:right w:val="none" w:sz="0" w:space="0" w:color="auto"/>
          </w:divBdr>
        </w:div>
        <w:div w:id="250698955">
          <w:marLeft w:val="720"/>
          <w:marRight w:val="0"/>
          <w:marTop w:val="0"/>
          <w:marBottom w:val="100"/>
          <w:divBdr>
            <w:top w:val="none" w:sz="0" w:space="0" w:color="auto"/>
            <w:left w:val="none" w:sz="0" w:space="0" w:color="auto"/>
            <w:bottom w:val="none" w:sz="0" w:space="0" w:color="auto"/>
            <w:right w:val="none" w:sz="0" w:space="0" w:color="auto"/>
          </w:divBdr>
        </w:div>
        <w:div w:id="25179723">
          <w:marLeft w:val="720"/>
          <w:marRight w:val="0"/>
          <w:marTop w:val="0"/>
          <w:marBottom w:val="100"/>
          <w:divBdr>
            <w:top w:val="none" w:sz="0" w:space="0" w:color="auto"/>
            <w:left w:val="none" w:sz="0" w:space="0" w:color="auto"/>
            <w:bottom w:val="none" w:sz="0" w:space="0" w:color="auto"/>
            <w:right w:val="none" w:sz="0" w:space="0" w:color="auto"/>
          </w:divBdr>
        </w:div>
        <w:div w:id="1909463243">
          <w:marLeft w:val="720"/>
          <w:marRight w:val="0"/>
          <w:marTop w:val="0"/>
          <w:marBottom w:val="100"/>
          <w:divBdr>
            <w:top w:val="none" w:sz="0" w:space="0" w:color="auto"/>
            <w:left w:val="none" w:sz="0" w:space="0" w:color="auto"/>
            <w:bottom w:val="none" w:sz="0" w:space="0" w:color="auto"/>
            <w:right w:val="none" w:sz="0" w:space="0" w:color="auto"/>
          </w:divBdr>
        </w:div>
        <w:div w:id="643508061">
          <w:marLeft w:val="720"/>
          <w:marRight w:val="0"/>
          <w:marTop w:val="0"/>
          <w:marBottom w:val="100"/>
          <w:divBdr>
            <w:top w:val="none" w:sz="0" w:space="0" w:color="auto"/>
            <w:left w:val="none" w:sz="0" w:space="0" w:color="auto"/>
            <w:bottom w:val="none" w:sz="0" w:space="0" w:color="auto"/>
            <w:right w:val="none" w:sz="0" w:space="0" w:color="auto"/>
          </w:divBdr>
        </w:div>
        <w:div w:id="542443688">
          <w:marLeft w:val="720"/>
          <w:marRight w:val="0"/>
          <w:marTop w:val="0"/>
          <w:marBottom w:val="100"/>
          <w:divBdr>
            <w:top w:val="none" w:sz="0" w:space="0" w:color="auto"/>
            <w:left w:val="none" w:sz="0" w:space="0" w:color="auto"/>
            <w:bottom w:val="none" w:sz="0" w:space="0" w:color="auto"/>
            <w:right w:val="none" w:sz="0" w:space="0" w:color="auto"/>
          </w:divBdr>
        </w:div>
        <w:div w:id="622931636">
          <w:marLeft w:val="0"/>
          <w:marRight w:val="0"/>
          <w:marTop w:val="0"/>
          <w:marBottom w:val="100"/>
          <w:divBdr>
            <w:top w:val="none" w:sz="0" w:space="0" w:color="auto"/>
            <w:left w:val="none" w:sz="0" w:space="0" w:color="auto"/>
            <w:bottom w:val="none" w:sz="0" w:space="0" w:color="auto"/>
            <w:right w:val="none" w:sz="0" w:space="0" w:color="auto"/>
          </w:divBdr>
        </w:div>
        <w:div w:id="1322395232">
          <w:marLeft w:val="0"/>
          <w:marRight w:val="0"/>
          <w:marTop w:val="0"/>
          <w:marBottom w:val="100"/>
          <w:divBdr>
            <w:top w:val="none" w:sz="0" w:space="0" w:color="auto"/>
            <w:left w:val="none" w:sz="0" w:space="0" w:color="auto"/>
            <w:bottom w:val="none" w:sz="0" w:space="0" w:color="auto"/>
            <w:right w:val="none" w:sz="0" w:space="0" w:color="auto"/>
          </w:divBdr>
        </w:div>
        <w:div w:id="1129738252">
          <w:marLeft w:val="0"/>
          <w:marRight w:val="0"/>
          <w:marTop w:val="0"/>
          <w:marBottom w:val="100"/>
          <w:divBdr>
            <w:top w:val="none" w:sz="0" w:space="0" w:color="auto"/>
            <w:left w:val="none" w:sz="0" w:space="0" w:color="auto"/>
            <w:bottom w:val="none" w:sz="0" w:space="0" w:color="auto"/>
            <w:right w:val="none" w:sz="0" w:space="0" w:color="auto"/>
          </w:divBdr>
        </w:div>
        <w:div w:id="632712968">
          <w:marLeft w:val="0"/>
          <w:marRight w:val="0"/>
          <w:marTop w:val="0"/>
          <w:marBottom w:val="100"/>
          <w:divBdr>
            <w:top w:val="none" w:sz="0" w:space="0" w:color="auto"/>
            <w:left w:val="none" w:sz="0" w:space="0" w:color="auto"/>
            <w:bottom w:val="none" w:sz="0" w:space="0" w:color="auto"/>
            <w:right w:val="none" w:sz="0" w:space="0" w:color="auto"/>
          </w:divBdr>
        </w:div>
        <w:div w:id="1000618921">
          <w:marLeft w:val="0"/>
          <w:marRight w:val="0"/>
          <w:marTop w:val="0"/>
          <w:marBottom w:val="100"/>
          <w:divBdr>
            <w:top w:val="none" w:sz="0" w:space="0" w:color="auto"/>
            <w:left w:val="none" w:sz="0" w:space="0" w:color="auto"/>
            <w:bottom w:val="none" w:sz="0" w:space="0" w:color="auto"/>
            <w:right w:val="none" w:sz="0" w:space="0" w:color="auto"/>
          </w:divBdr>
        </w:div>
        <w:div w:id="1801143504">
          <w:marLeft w:val="0"/>
          <w:marRight w:val="0"/>
          <w:marTop w:val="0"/>
          <w:marBottom w:val="100"/>
          <w:divBdr>
            <w:top w:val="none" w:sz="0" w:space="0" w:color="auto"/>
            <w:left w:val="none" w:sz="0" w:space="0" w:color="auto"/>
            <w:bottom w:val="none" w:sz="0" w:space="0" w:color="auto"/>
            <w:right w:val="none" w:sz="0" w:space="0" w:color="auto"/>
          </w:divBdr>
        </w:div>
        <w:div w:id="1852601805">
          <w:marLeft w:val="0"/>
          <w:marRight w:val="0"/>
          <w:marTop w:val="0"/>
          <w:marBottom w:val="100"/>
          <w:divBdr>
            <w:top w:val="none" w:sz="0" w:space="0" w:color="auto"/>
            <w:left w:val="none" w:sz="0" w:space="0" w:color="auto"/>
            <w:bottom w:val="none" w:sz="0" w:space="0" w:color="auto"/>
            <w:right w:val="none" w:sz="0" w:space="0" w:color="auto"/>
          </w:divBdr>
        </w:div>
        <w:div w:id="712921025">
          <w:marLeft w:val="0"/>
          <w:marRight w:val="0"/>
          <w:marTop w:val="0"/>
          <w:marBottom w:val="100"/>
          <w:divBdr>
            <w:top w:val="none" w:sz="0" w:space="0" w:color="auto"/>
            <w:left w:val="none" w:sz="0" w:space="0" w:color="auto"/>
            <w:bottom w:val="none" w:sz="0" w:space="0" w:color="auto"/>
            <w:right w:val="none" w:sz="0" w:space="0" w:color="auto"/>
          </w:divBdr>
        </w:div>
        <w:div w:id="985163320">
          <w:marLeft w:val="0"/>
          <w:marRight w:val="0"/>
          <w:marTop w:val="0"/>
          <w:marBottom w:val="100"/>
          <w:divBdr>
            <w:top w:val="none" w:sz="0" w:space="0" w:color="auto"/>
            <w:left w:val="none" w:sz="0" w:space="0" w:color="auto"/>
            <w:bottom w:val="none" w:sz="0" w:space="0" w:color="auto"/>
            <w:right w:val="none" w:sz="0" w:space="0" w:color="auto"/>
          </w:divBdr>
        </w:div>
        <w:div w:id="737752460">
          <w:marLeft w:val="0"/>
          <w:marRight w:val="0"/>
          <w:marTop w:val="0"/>
          <w:marBottom w:val="100"/>
          <w:divBdr>
            <w:top w:val="none" w:sz="0" w:space="0" w:color="auto"/>
            <w:left w:val="none" w:sz="0" w:space="0" w:color="auto"/>
            <w:bottom w:val="none" w:sz="0" w:space="0" w:color="auto"/>
            <w:right w:val="none" w:sz="0" w:space="0" w:color="auto"/>
          </w:divBdr>
        </w:div>
        <w:div w:id="1673723990">
          <w:marLeft w:val="0"/>
          <w:marRight w:val="0"/>
          <w:marTop w:val="0"/>
          <w:marBottom w:val="100"/>
          <w:divBdr>
            <w:top w:val="none" w:sz="0" w:space="0" w:color="auto"/>
            <w:left w:val="none" w:sz="0" w:space="0" w:color="auto"/>
            <w:bottom w:val="none" w:sz="0" w:space="0" w:color="auto"/>
            <w:right w:val="none" w:sz="0" w:space="0" w:color="auto"/>
          </w:divBdr>
        </w:div>
        <w:div w:id="1593509789">
          <w:marLeft w:val="0"/>
          <w:marRight w:val="0"/>
          <w:marTop w:val="0"/>
          <w:marBottom w:val="90"/>
          <w:divBdr>
            <w:top w:val="none" w:sz="0" w:space="0" w:color="auto"/>
            <w:left w:val="none" w:sz="0" w:space="0" w:color="auto"/>
            <w:bottom w:val="none" w:sz="0" w:space="0" w:color="auto"/>
            <w:right w:val="none" w:sz="0" w:space="0" w:color="auto"/>
          </w:divBdr>
        </w:div>
        <w:div w:id="485901094">
          <w:marLeft w:val="0"/>
          <w:marRight w:val="0"/>
          <w:marTop w:val="0"/>
          <w:marBottom w:val="90"/>
          <w:divBdr>
            <w:top w:val="none" w:sz="0" w:space="0" w:color="auto"/>
            <w:left w:val="none" w:sz="0" w:space="0" w:color="auto"/>
            <w:bottom w:val="none" w:sz="0" w:space="0" w:color="auto"/>
            <w:right w:val="none" w:sz="0" w:space="0" w:color="auto"/>
          </w:divBdr>
        </w:div>
        <w:div w:id="690954719">
          <w:marLeft w:val="0"/>
          <w:marRight w:val="0"/>
          <w:marTop w:val="0"/>
          <w:marBottom w:val="90"/>
          <w:divBdr>
            <w:top w:val="none" w:sz="0" w:space="0" w:color="auto"/>
            <w:left w:val="none" w:sz="0" w:space="0" w:color="auto"/>
            <w:bottom w:val="none" w:sz="0" w:space="0" w:color="auto"/>
            <w:right w:val="none" w:sz="0" w:space="0" w:color="auto"/>
          </w:divBdr>
        </w:div>
        <w:div w:id="104079964">
          <w:marLeft w:val="0"/>
          <w:marRight w:val="0"/>
          <w:marTop w:val="0"/>
          <w:marBottom w:val="90"/>
          <w:divBdr>
            <w:top w:val="none" w:sz="0" w:space="0" w:color="auto"/>
            <w:left w:val="none" w:sz="0" w:space="0" w:color="auto"/>
            <w:bottom w:val="none" w:sz="0" w:space="0" w:color="auto"/>
            <w:right w:val="none" w:sz="0" w:space="0" w:color="auto"/>
          </w:divBdr>
        </w:div>
        <w:div w:id="896235511">
          <w:marLeft w:val="0"/>
          <w:marRight w:val="0"/>
          <w:marTop w:val="0"/>
          <w:marBottom w:val="90"/>
          <w:divBdr>
            <w:top w:val="none" w:sz="0" w:space="0" w:color="auto"/>
            <w:left w:val="none" w:sz="0" w:space="0" w:color="auto"/>
            <w:bottom w:val="none" w:sz="0" w:space="0" w:color="auto"/>
            <w:right w:val="none" w:sz="0" w:space="0" w:color="auto"/>
          </w:divBdr>
        </w:div>
        <w:div w:id="2061710709">
          <w:marLeft w:val="0"/>
          <w:marRight w:val="0"/>
          <w:marTop w:val="0"/>
          <w:marBottom w:val="90"/>
          <w:divBdr>
            <w:top w:val="none" w:sz="0" w:space="0" w:color="auto"/>
            <w:left w:val="none" w:sz="0" w:space="0" w:color="auto"/>
            <w:bottom w:val="none" w:sz="0" w:space="0" w:color="auto"/>
            <w:right w:val="none" w:sz="0" w:space="0" w:color="auto"/>
          </w:divBdr>
        </w:div>
        <w:div w:id="1523591949">
          <w:marLeft w:val="0"/>
          <w:marRight w:val="0"/>
          <w:marTop w:val="0"/>
          <w:marBottom w:val="90"/>
          <w:divBdr>
            <w:top w:val="none" w:sz="0" w:space="0" w:color="auto"/>
            <w:left w:val="none" w:sz="0" w:space="0" w:color="auto"/>
            <w:bottom w:val="none" w:sz="0" w:space="0" w:color="auto"/>
            <w:right w:val="none" w:sz="0" w:space="0" w:color="auto"/>
          </w:divBdr>
        </w:div>
        <w:div w:id="735669756">
          <w:marLeft w:val="0"/>
          <w:marRight w:val="0"/>
          <w:marTop w:val="0"/>
          <w:marBottom w:val="90"/>
          <w:divBdr>
            <w:top w:val="none" w:sz="0" w:space="0" w:color="auto"/>
            <w:left w:val="none" w:sz="0" w:space="0" w:color="auto"/>
            <w:bottom w:val="none" w:sz="0" w:space="0" w:color="auto"/>
            <w:right w:val="none" w:sz="0" w:space="0" w:color="auto"/>
          </w:divBdr>
        </w:div>
        <w:div w:id="55053302">
          <w:marLeft w:val="0"/>
          <w:marRight w:val="0"/>
          <w:marTop w:val="0"/>
          <w:marBottom w:val="90"/>
          <w:divBdr>
            <w:top w:val="none" w:sz="0" w:space="0" w:color="auto"/>
            <w:left w:val="none" w:sz="0" w:space="0" w:color="auto"/>
            <w:bottom w:val="none" w:sz="0" w:space="0" w:color="auto"/>
            <w:right w:val="none" w:sz="0" w:space="0" w:color="auto"/>
          </w:divBdr>
        </w:div>
        <w:div w:id="1972787688">
          <w:marLeft w:val="0"/>
          <w:marRight w:val="0"/>
          <w:marTop w:val="0"/>
          <w:marBottom w:val="90"/>
          <w:divBdr>
            <w:top w:val="none" w:sz="0" w:space="0" w:color="auto"/>
            <w:left w:val="none" w:sz="0" w:space="0" w:color="auto"/>
            <w:bottom w:val="none" w:sz="0" w:space="0" w:color="auto"/>
            <w:right w:val="none" w:sz="0" w:space="0" w:color="auto"/>
          </w:divBdr>
        </w:div>
        <w:div w:id="742028881">
          <w:marLeft w:val="0"/>
          <w:marRight w:val="0"/>
          <w:marTop w:val="0"/>
          <w:marBottom w:val="90"/>
          <w:divBdr>
            <w:top w:val="none" w:sz="0" w:space="0" w:color="auto"/>
            <w:left w:val="none" w:sz="0" w:space="0" w:color="auto"/>
            <w:bottom w:val="none" w:sz="0" w:space="0" w:color="auto"/>
            <w:right w:val="none" w:sz="0" w:space="0" w:color="auto"/>
          </w:divBdr>
        </w:div>
        <w:div w:id="944118608">
          <w:marLeft w:val="0"/>
          <w:marRight w:val="0"/>
          <w:marTop w:val="0"/>
          <w:marBottom w:val="90"/>
          <w:divBdr>
            <w:top w:val="none" w:sz="0" w:space="0" w:color="auto"/>
            <w:left w:val="none" w:sz="0" w:space="0" w:color="auto"/>
            <w:bottom w:val="none" w:sz="0" w:space="0" w:color="auto"/>
            <w:right w:val="none" w:sz="0" w:space="0" w:color="auto"/>
          </w:divBdr>
        </w:div>
        <w:div w:id="1732147598">
          <w:marLeft w:val="0"/>
          <w:marRight w:val="0"/>
          <w:marTop w:val="0"/>
          <w:marBottom w:val="90"/>
          <w:divBdr>
            <w:top w:val="none" w:sz="0" w:space="0" w:color="auto"/>
            <w:left w:val="none" w:sz="0" w:space="0" w:color="auto"/>
            <w:bottom w:val="none" w:sz="0" w:space="0" w:color="auto"/>
            <w:right w:val="none" w:sz="0" w:space="0" w:color="auto"/>
          </w:divBdr>
        </w:div>
        <w:div w:id="1751000825">
          <w:marLeft w:val="0"/>
          <w:marRight w:val="0"/>
          <w:marTop w:val="0"/>
          <w:marBottom w:val="90"/>
          <w:divBdr>
            <w:top w:val="none" w:sz="0" w:space="0" w:color="auto"/>
            <w:left w:val="none" w:sz="0" w:space="0" w:color="auto"/>
            <w:bottom w:val="none" w:sz="0" w:space="0" w:color="auto"/>
            <w:right w:val="none" w:sz="0" w:space="0" w:color="auto"/>
          </w:divBdr>
        </w:div>
        <w:div w:id="636956074">
          <w:marLeft w:val="0"/>
          <w:marRight w:val="0"/>
          <w:marTop w:val="0"/>
          <w:marBottom w:val="90"/>
          <w:divBdr>
            <w:top w:val="none" w:sz="0" w:space="0" w:color="auto"/>
            <w:left w:val="none" w:sz="0" w:space="0" w:color="auto"/>
            <w:bottom w:val="none" w:sz="0" w:space="0" w:color="auto"/>
            <w:right w:val="none" w:sz="0" w:space="0" w:color="auto"/>
          </w:divBdr>
        </w:div>
        <w:div w:id="1551376517">
          <w:marLeft w:val="0"/>
          <w:marRight w:val="0"/>
          <w:marTop w:val="0"/>
          <w:marBottom w:val="90"/>
          <w:divBdr>
            <w:top w:val="none" w:sz="0" w:space="0" w:color="auto"/>
            <w:left w:val="none" w:sz="0" w:space="0" w:color="auto"/>
            <w:bottom w:val="none" w:sz="0" w:space="0" w:color="auto"/>
            <w:right w:val="none" w:sz="0" w:space="0" w:color="auto"/>
          </w:divBdr>
        </w:div>
        <w:div w:id="589118740">
          <w:marLeft w:val="0"/>
          <w:marRight w:val="0"/>
          <w:marTop w:val="0"/>
          <w:marBottom w:val="90"/>
          <w:divBdr>
            <w:top w:val="none" w:sz="0" w:space="0" w:color="auto"/>
            <w:left w:val="none" w:sz="0" w:space="0" w:color="auto"/>
            <w:bottom w:val="none" w:sz="0" w:space="0" w:color="auto"/>
            <w:right w:val="none" w:sz="0" w:space="0" w:color="auto"/>
          </w:divBdr>
        </w:div>
        <w:div w:id="951980427">
          <w:marLeft w:val="0"/>
          <w:marRight w:val="0"/>
          <w:marTop w:val="0"/>
          <w:marBottom w:val="90"/>
          <w:divBdr>
            <w:top w:val="none" w:sz="0" w:space="0" w:color="auto"/>
            <w:left w:val="none" w:sz="0" w:space="0" w:color="auto"/>
            <w:bottom w:val="none" w:sz="0" w:space="0" w:color="auto"/>
            <w:right w:val="none" w:sz="0" w:space="0" w:color="auto"/>
          </w:divBdr>
        </w:div>
        <w:div w:id="203173188">
          <w:marLeft w:val="0"/>
          <w:marRight w:val="0"/>
          <w:marTop w:val="0"/>
          <w:marBottom w:val="90"/>
          <w:divBdr>
            <w:top w:val="none" w:sz="0" w:space="0" w:color="auto"/>
            <w:left w:val="none" w:sz="0" w:space="0" w:color="auto"/>
            <w:bottom w:val="none" w:sz="0" w:space="0" w:color="auto"/>
            <w:right w:val="none" w:sz="0" w:space="0" w:color="auto"/>
          </w:divBdr>
        </w:div>
        <w:div w:id="323356889">
          <w:marLeft w:val="0"/>
          <w:marRight w:val="0"/>
          <w:marTop w:val="0"/>
          <w:marBottom w:val="90"/>
          <w:divBdr>
            <w:top w:val="none" w:sz="0" w:space="0" w:color="auto"/>
            <w:left w:val="none" w:sz="0" w:space="0" w:color="auto"/>
            <w:bottom w:val="none" w:sz="0" w:space="0" w:color="auto"/>
            <w:right w:val="none" w:sz="0" w:space="0" w:color="auto"/>
          </w:divBdr>
        </w:div>
        <w:div w:id="64962027">
          <w:marLeft w:val="0"/>
          <w:marRight w:val="0"/>
          <w:marTop w:val="0"/>
          <w:marBottom w:val="90"/>
          <w:divBdr>
            <w:top w:val="none" w:sz="0" w:space="0" w:color="auto"/>
            <w:left w:val="none" w:sz="0" w:space="0" w:color="auto"/>
            <w:bottom w:val="none" w:sz="0" w:space="0" w:color="auto"/>
            <w:right w:val="none" w:sz="0" w:space="0" w:color="auto"/>
          </w:divBdr>
        </w:div>
        <w:div w:id="152838550">
          <w:marLeft w:val="0"/>
          <w:marRight w:val="0"/>
          <w:marTop w:val="0"/>
          <w:marBottom w:val="90"/>
          <w:divBdr>
            <w:top w:val="none" w:sz="0" w:space="0" w:color="auto"/>
            <w:left w:val="none" w:sz="0" w:space="0" w:color="auto"/>
            <w:bottom w:val="none" w:sz="0" w:space="0" w:color="auto"/>
            <w:right w:val="none" w:sz="0" w:space="0" w:color="auto"/>
          </w:divBdr>
        </w:div>
        <w:div w:id="2078243289">
          <w:marLeft w:val="0"/>
          <w:marRight w:val="0"/>
          <w:marTop w:val="0"/>
          <w:marBottom w:val="90"/>
          <w:divBdr>
            <w:top w:val="none" w:sz="0" w:space="0" w:color="auto"/>
            <w:left w:val="none" w:sz="0" w:space="0" w:color="auto"/>
            <w:bottom w:val="none" w:sz="0" w:space="0" w:color="auto"/>
            <w:right w:val="none" w:sz="0" w:space="0" w:color="auto"/>
          </w:divBdr>
        </w:div>
        <w:div w:id="556277897">
          <w:marLeft w:val="0"/>
          <w:marRight w:val="0"/>
          <w:marTop w:val="0"/>
          <w:marBottom w:val="90"/>
          <w:divBdr>
            <w:top w:val="none" w:sz="0" w:space="0" w:color="auto"/>
            <w:left w:val="none" w:sz="0" w:space="0" w:color="auto"/>
            <w:bottom w:val="none" w:sz="0" w:space="0" w:color="auto"/>
            <w:right w:val="none" w:sz="0" w:space="0" w:color="auto"/>
          </w:divBdr>
        </w:div>
        <w:div w:id="1016812408">
          <w:marLeft w:val="0"/>
          <w:marRight w:val="0"/>
          <w:marTop w:val="0"/>
          <w:marBottom w:val="90"/>
          <w:divBdr>
            <w:top w:val="none" w:sz="0" w:space="0" w:color="auto"/>
            <w:left w:val="none" w:sz="0" w:space="0" w:color="auto"/>
            <w:bottom w:val="none" w:sz="0" w:space="0" w:color="auto"/>
            <w:right w:val="none" w:sz="0" w:space="0" w:color="auto"/>
          </w:divBdr>
        </w:div>
        <w:div w:id="1222058777">
          <w:marLeft w:val="0"/>
          <w:marRight w:val="0"/>
          <w:marTop w:val="0"/>
          <w:marBottom w:val="90"/>
          <w:divBdr>
            <w:top w:val="none" w:sz="0" w:space="0" w:color="auto"/>
            <w:left w:val="none" w:sz="0" w:space="0" w:color="auto"/>
            <w:bottom w:val="none" w:sz="0" w:space="0" w:color="auto"/>
            <w:right w:val="none" w:sz="0" w:space="0" w:color="auto"/>
          </w:divBdr>
        </w:div>
        <w:div w:id="119034477">
          <w:marLeft w:val="0"/>
          <w:marRight w:val="0"/>
          <w:marTop w:val="0"/>
          <w:marBottom w:val="90"/>
          <w:divBdr>
            <w:top w:val="none" w:sz="0" w:space="0" w:color="auto"/>
            <w:left w:val="none" w:sz="0" w:space="0" w:color="auto"/>
            <w:bottom w:val="none" w:sz="0" w:space="0" w:color="auto"/>
            <w:right w:val="none" w:sz="0" w:space="0" w:color="auto"/>
          </w:divBdr>
        </w:div>
        <w:div w:id="926963163">
          <w:marLeft w:val="0"/>
          <w:marRight w:val="0"/>
          <w:marTop w:val="0"/>
          <w:marBottom w:val="90"/>
          <w:divBdr>
            <w:top w:val="none" w:sz="0" w:space="0" w:color="auto"/>
            <w:left w:val="none" w:sz="0" w:space="0" w:color="auto"/>
            <w:bottom w:val="none" w:sz="0" w:space="0" w:color="auto"/>
            <w:right w:val="none" w:sz="0" w:space="0" w:color="auto"/>
          </w:divBdr>
        </w:div>
        <w:div w:id="1642542564">
          <w:marLeft w:val="0"/>
          <w:marRight w:val="0"/>
          <w:marTop w:val="0"/>
          <w:marBottom w:val="90"/>
          <w:divBdr>
            <w:top w:val="none" w:sz="0" w:space="0" w:color="auto"/>
            <w:left w:val="none" w:sz="0" w:space="0" w:color="auto"/>
            <w:bottom w:val="none" w:sz="0" w:space="0" w:color="auto"/>
            <w:right w:val="none" w:sz="0" w:space="0" w:color="auto"/>
          </w:divBdr>
        </w:div>
        <w:div w:id="158079800">
          <w:marLeft w:val="0"/>
          <w:marRight w:val="0"/>
          <w:marTop w:val="0"/>
          <w:marBottom w:val="90"/>
          <w:divBdr>
            <w:top w:val="none" w:sz="0" w:space="0" w:color="auto"/>
            <w:left w:val="none" w:sz="0" w:space="0" w:color="auto"/>
            <w:bottom w:val="none" w:sz="0" w:space="0" w:color="auto"/>
            <w:right w:val="none" w:sz="0" w:space="0" w:color="auto"/>
          </w:divBdr>
        </w:div>
        <w:div w:id="1365404161">
          <w:marLeft w:val="0"/>
          <w:marRight w:val="0"/>
          <w:marTop w:val="0"/>
          <w:marBottom w:val="90"/>
          <w:divBdr>
            <w:top w:val="none" w:sz="0" w:space="0" w:color="auto"/>
            <w:left w:val="none" w:sz="0" w:space="0" w:color="auto"/>
            <w:bottom w:val="none" w:sz="0" w:space="0" w:color="auto"/>
            <w:right w:val="none" w:sz="0" w:space="0" w:color="auto"/>
          </w:divBdr>
        </w:div>
        <w:div w:id="1347251398">
          <w:marLeft w:val="0"/>
          <w:marRight w:val="0"/>
          <w:marTop w:val="0"/>
          <w:marBottom w:val="90"/>
          <w:divBdr>
            <w:top w:val="none" w:sz="0" w:space="0" w:color="auto"/>
            <w:left w:val="none" w:sz="0" w:space="0" w:color="auto"/>
            <w:bottom w:val="none" w:sz="0" w:space="0" w:color="auto"/>
            <w:right w:val="none" w:sz="0" w:space="0" w:color="auto"/>
          </w:divBdr>
        </w:div>
        <w:div w:id="160119496">
          <w:marLeft w:val="0"/>
          <w:marRight w:val="0"/>
          <w:marTop w:val="0"/>
          <w:marBottom w:val="90"/>
          <w:divBdr>
            <w:top w:val="none" w:sz="0" w:space="0" w:color="auto"/>
            <w:left w:val="none" w:sz="0" w:space="0" w:color="auto"/>
            <w:bottom w:val="none" w:sz="0" w:space="0" w:color="auto"/>
            <w:right w:val="none" w:sz="0" w:space="0" w:color="auto"/>
          </w:divBdr>
        </w:div>
        <w:div w:id="333534631">
          <w:marLeft w:val="0"/>
          <w:marRight w:val="0"/>
          <w:marTop w:val="0"/>
          <w:marBottom w:val="100"/>
          <w:divBdr>
            <w:top w:val="none" w:sz="0" w:space="0" w:color="auto"/>
            <w:left w:val="none" w:sz="0" w:space="0" w:color="auto"/>
            <w:bottom w:val="none" w:sz="0" w:space="0" w:color="auto"/>
            <w:right w:val="none" w:sz="0" w:space="0" w:color="auto"/>
          </w:divBdr>
        </w:div>
        <w:div w:id="320282283">
          <w:marLeft w:val="0"/>
          <w:marRight w:val="0"/>
          <w:marTop w:val="0"/>
          <w:marBottom w:val="100"/>
          <w:divBdr>
            <w:top w:val="none" w:sz="0" w:space="0" w:color="auto"/>
            <w:left w:val="none" w:sz="0" w:space="0" w:color="auto"/>
            <w:bottom w:val="none" w:sz="0" w:space="0" w:color="auto"/>
            <w:right w:val="none" w:sz="0" w:space="0" w:color="auto"/>
          </w:divBdr>
        </w:div>
        <w:div w:id="196238148">
          <w:marLeft w:val="0"/>
          <w:marRight w:val="0"/>
          <w:marTop w:val="0"/>
          <w:marBottom w:val="100"/>
          <w:divBdr>
            <w:top w:val="none" w:sz="0" w:space="0" w:color="auto"/>
            <w:left w:val="none" w:sz="0" w:space="0" w:color="auto"/>
            <w:bottom w:val="none" w:sz="0" w:space="0" w:color="auto"/>
            <w:right w:val="none" w:sz="0" w:space="0" w:color="auto"/>
          </w:divBdr>
        </w:div>
        <w:div w:id="1738504541">
          <w:marLeft w:val="0"/>
          <w:marRight w:val="0"/>
          <w:marTop w:val="0"/>
          <w:marBottom w:val="100"/>
          <w:divBdr>
            <w:top w:val="none" w:sz="0" w:space="0" w:color="auto"/>
            <w:left w:val="none" w:sz="0" w:space="0" w:color="auto"/>
            <w:bottom w:val="none" w:sz="0" w:space="0" w:color="auto"/>
            <w:right w:val="none" w:sz="0" w:space="0" w:color="auto"/>
          </w:divBdr>
        </w:div>
        <w:div w:id="408964775">
          <w:marLeft w:val="0"/>
          <w:marRight w:val="0"/>
          <w:marTop w:val="0"/>
          <w:marBottom w:val="100"/>
          <w:divBdr>
            <w:top w:val="none" w:sz="0" w:space="0" w:color="auto"/>
            <w:left w:val="none" w:sz="0" w:space="0" w:color="auto"/>
            <w:bottom w:val="none" w:sz="0" w:space="0" w:color="auto"/>
            <w:right w:val="none" w:sz="0" w:space="0" w:color="auto"/>
          </w:divBdr>
        </w:div>
        <w:div w:id="133528823">
          <w:marLeft w:val="0"/>
          <w:marRight w:val="0"/>
          <w:marTop w:val="0"/>
          <w:marBottom w:val="100"/>
          <w:divBdr>
            <w:top w:val="none" w:sz="0" w:space="0" w:color="auto"/>
            <w:left w:val="none" w:sz="0" w:space="0" w:color="auto"/>
            <w:bottom w:val="none" w:sz="0" w:space="0" w:color="auto"/>
            <w:right w:val="none" w:sz="0" w:space="0" w:color="auto"/>
          </w:divBdr>
        </w:div>
        <w:div w:id="936325906">
          <w:marLeft w:val="0"/>
          <w:marRight w:val="0"/>
          <w:marTop w:val="0"/>
          <w:marBottom w:val="100"/>
          <w:divBdr>
            <w:top w:val="none" w:sz="0" w:space="0" w:color="auto"/>
            <w:left w:val="none" w:sz="0" w:space="0" w:color="auto"/>
            <w:bottom w:val="none" w:sz="0" w:space="0" w:color="auto"/>
            <w:right w:val="none" w:sz="0" w:space="0" w:color="auto"/>
          </w:divBdr>
        </w:div>
        <w:div w:id="1561864033">
          <w:marLeft w:val="0"/>
          <w:marRight w:val="0"/>
          <w:marTop w:val="0"/>
          <w:marBottom w:val="80"/>
          <w:divBdr>
            <w:top w:val="none" w:sz="0" w:space="0" w:color="auto"/>
            <w:left w:val="none" w:sz="0" w:space="0" w:color="auto"/>
            <w:bottom w:val="none" w:sz="0" w:space="0" w:color="auto"/>
            <w:right w:val="none" w:sz="0" w:space="0" w:color="auto"/>
          </w:divBdr>
        </w:div>
        <w:div w:id="1220172852">
          <w:marLeft w:val="0"/>
          <w:marRight w:val="0"/>
          <w:marTop w:val="0"/>
          <w:marBottom w:val="80"/>
          <w:divBdr>
            <w:top w:val="none" w:sz="0" w:space="0" w:color="auto"/>
            <w:left w:val="none" w:sz="0" w:space="0" w:color="auto"/>
            <w:bottom w:val="none" w:sz="0" w:space="0" w:color="auto"/>
            <w:right w:val="none" w:sz="0" w:space="0" w:color="auto"/>
          </w:divBdr>
        </w:div>
        <w:div w:id="1419327152">
          <w:marLeft w:val="0"/>
          <w:marRight w:val="0"/>
          <w:marTop w:val="0"/>
          <w:marBottom w:val="80"/>
          <w:divBdr>
            <w:top w:val="none" w:sz="0" w:space="0" w:color="auto"/>
            <w:left w:val="none" w:sz="0" w:space="0" w:color="auto"/>
            <w:bottom w:val="none" w:sz="0" w:space="0" w:color="auto"/>
            <w:right w:val="none" w:sz="0" w:space="0" w:color="auto"/>
          </w:divBdr>
        </w:div>
        <w:div w:id="527985931">
          <w:marLeft w:val="0"/>
          <w:marRight w:val="0"/>
          <w:marTop w:val="0"/>
          <w:marBottom w:val="80"/>
          <w:divBdr>
            <w:top w:val="none" w:sz="0" w:space="0" w:color="auto"/>
            <w:left w:val="none" w:sz="0" w:space="0" w:color="auto"/>
            <w:bottom w:val="none" w:sz="0" w:space="0" w:color="auto"/>
            <w:right w:val="none" w:sz="0" w:space="0" w:color="auto"/>
          </w:divBdr>
        </w:div>
        <w:div w:id="1632245011">
          <w:marLeft w:val="0"/>
          <w:marRight w:val="0"/>
          <w:marTop w:val="0"/>
          <w:marBottom w:val="80"/>
          <w:divBdr>
            <w:top w:val="none" w:sz="0" w:space="0" w:color="auto"/>
            <w:left w:val="none" w:sz="0" w:space="0" w:color="auto"/>
            <w:bottom w:val="none" w:sz="0" w:space="0" w:color="auto"/>
            <w:right w:val="none" w:sz="0" w:space="0" w:color="auto"/>
          </w:divBdr>
        </w:div>
        <w:div w:id="47264484">
          <w:marLeft w:val="0"/>
          <w:marRight w:val="0"/>
          <w:marTop w:val="0"/>
          <w:marBottom w:val="80"/>
          <w:divBdr>
            <w:top w:val="none" w:sz="0" w:space="0" w:color="auto"/>
            <w:left w:val="none" w:sz="0" w:space="0" w:color="auto"/>
            <w:bottom w:val="none" w:sz="0" w:space="0" w:color="auto"/>
            <w:right w:val="none" w:sz="0" w:space="0" w:color="auto"/>
          </w:divBdr>
        </w:div>
        <w:div w:id="1875731239">
          <w:marLeft w:val="0"/>
          <w:marRight w:val="0"/>
          <w:marTop w:val="0"/>
          <w:marBottom w:val="80"/>
          <w:divBdr>
            <w:top w:val="none" w:sz="0" w:space="0" w:color="auto"/>
            <w:left w:val="none" w:sz="0" w:space="0" w:color="auto"/>
            <w:bottom w:val="none" w:sz="0" w:space="0" w:color="auto"/>
            <w:right w:val="none" w:sz="0" w:space="0" w:color="auto"/>
          </w:divBdr>
        </w:div>
        <w:div w:id="2020038964">
          <w:marLeft w:val="0"/>
          <w:marRight w:val="0"/>
          <w:marTop w:val="0"/>
          <w:marBottom w:val="80"/>
          <w:divBdr>
            <w:top w:val="none" w:sz="0" w:space="0" w:color="auto"/>
            <w:left w:val="none" w:sz="0" w:space="0" w:color="auto"/>
            <w:bottom w:val="none" w:sz="0" w:space="0" w:color="auto"/>
            <w:right w:val="none" w:sz="0" w:space="0" w:color="auto"/>
          </w:divBdr>
        </w:div>
        <w:div w:id="1350062526">
          <w:marLeft w:val="0"/>
          <w:marRight w:val="0"/>
          <w:marTop w:val="0"/>
          <w:marBottom w:val="80"/>
          <w:divBdr>
            <w:top w:val="none" w:sz="0" w:space="0" w:color="auto"/>
            <w:left w:val="none" w:sz="0" w:space="0" w:color="auto"/>
            <w:bottom w:val="none" w:sz="0" w:space="0" w:color="auto"/>
            <w:right w:val="none" w:sz="0" w:space="0" w:color="auto"/>
          </w:divBdr>
        </w:div>
        <w:div w:id="1981156117">
          <w:marLeft w:val="0"/>
          <w:marRight w:val="0"/>
          <w:marTop w:val="0"/>
          <w:marBottom w:val="80"/>
          <w:divBdr>
            <w:top w:val="none" w:sz="0" w:space="0" w:color="auto"/>
            <w:left w:val="none" w:sz="0" w:space="0" w:color="auto"/>
            <w:bottom w:val="none" w:sz="0" w:space="0" w:color="auto"/>
            <w:right w:val="none" w:sz="0" w:space="0" w:color="auto"/>
          </w:divBdr>
        </w:div>
        <w:div w:id="705759841">
          <w:marLeft w:val="0"/>
          <w:marRight w:val="0"/>
          <w:marTop w:val="0"/>
          <w:marBottom w:val="80"/>
          <w:divBdr>
            <w:top w:val="none" w:sz="0" w:space="0" w:color="auto"/>
            <w:left w:val="none" w:sz="0" w:space="0" w:color="auto"/>
            <w:bottom w:val="none" w:sz="0" w:space="0" w:color="auto"/>
            <w:right w:val="none" w:sz="0" w:space="0" w:color="auto"/>
          </w:divBdr>
        </w:div>
        <w:div w:id="891813996">
          <w:marLeft w:val="0"/>
          <w:marRight w:val="0"/>
          <w:marTop w:val="0"/>
          <w:marBottom w:val="80"/>
          <w:divBdr>
            <w:top w:val="none" w:sz="0" w:space="0" w:color="auto"/>
            <w:left w:val="none" w:sz="0" w:space="0" w:color="auto"/>
            <w:bottom w:val="none" w:sz="0" w:space="0" w:color="auto"/>
            <w:right w:val="none" w:sz="0" w:space="0" w:color="auto"/>
          </w:divBdr>
        </w:div>
        <w:div w:id="844633488">
          <w:marLeft w:val="0"/>
          <w:marRight w:val="0"/>
          <w:marTop w:val="0"/>
          <w:marBottom w:val="80"/>
          <w:divBdr>
            <w:top w:val="none" w:sz="0" w:space="0" w:color="auto"/>
            <w:left w:val="none" w:sz="0" w:space="0" w:color="auto"/>
            <w:bottom w:val="none" w:sz="0" w:space="0" w:color="auto"/>
            <w:right w:val="none" w:sz="0" w:space="0" w:color="auto"/>
          </w:divBdr>
        </w:div>
        <w:div w:id="1202790984">
          <w:marLeft w:val="0"/>
          <w:marRight w:val="0"/>
          <w:marTop w:val="0"/>
          <w:marBottom w:val="80"/>
          <w:divBdr>
            <w:top w:val="none" w:sz="0" w:space="0" w:color="auto"/>
            <w:left w:val="none" w:sz="0" w:space="0" w:color="auto"/>
            <w:bottom w:val="none" w:sz="0" w:space="0" w:color="auto"/>
            <w:right w:val="none" w:sz="0" w:space="0" w:color="auto"/>
          </w:divBdr>
        </w:div>
        <w:div w:id="1033771257">
          <w:marLeft w:val="0"/>
          <w:marRight w:val="0"/>
          <w:marTop w:val="0"/>
          <w:marBottom w:val="80"/>
          <w:divBdr>
            <w:top w:val="none" w:sz="0" w:space="0" w:color="auto"/>
            <w:left w:val="none" w:sz="0" w:space="0" w:color="auto"/>
            <w:bottom w:val="none" w:sz="0" w:space="0" w:color="auto"/>
            <w:right w:val="none" w:sz="0" w:space="0" w:color="auto"/>
          </w:divBdr>
        </w:div>
        <w:div w:id="717821331">
          <w:marLeft w:val="0"/>
          <w:marRight w:val="0"/>
          <w:marTop w:val="0"/>
          <w:marBottom w:val="80"/>
          <w:divBdr>
            <w:top w:val="none" w:sz="0" w:space="0" w:color="auto"/>
            <w:left w:val="none" w:sz="0" w:space="0" w:color="auto"/>
            <w:bottom w:val="none" w:sz="0" w:space="0" w:color="auto"/>
            <w:right w:val="none" w:sz="0" w:space="0" w:color="auto"/>
          </w:divBdr>
        </w:div>
        <w:div w:id="849222790">
          <w:marLeft w:val="0"/>
          <w:marRight w:val="0"/>
          <w:marTop w:val="0"/>
          <w:marBottom w:val="80"/>
          <w:divBdr>
            <w:top w:val="none" w:sz="0" w:space="0" w:color="auto"/>
            <w:left w:val="none" w:sz="0" w:space="0" w:color="auto"/>
            <w:bottom w:val="none" w:sz="0" w:space="0" w:color="auto"/>
            <w:right w:val="none" w:sz="0" w:space="0" w:color="auto"/>
          </w:divBdr>
        </w:div>
        <w:div w:id="1625651633">
          <w:marLeft w:val="0"/>
          <w:marRight w:val="0"/>
          <w:marTop w:val="0"/>
          <w:marBottom w:val="80"/>
          <w:divBdr>
            <w:top w:val="none" w:sz="0" w:space="0" w:color="auto"/>
            <w:left w:val="none" w:sz="0" w:space="0" w:color="auto"/>
            <w:bottom w:val="none" w:sz="0" w:space="0" w:color="auto"/>
            <w:right w:val="none" w:sz="0" w:space="0" w:color="auto"/>
          </w:divBdr>
        </w:div>
        <w:div w:id="971641653">
          <w:marLeft w:val="0"/>
          <w:marRight w:val="0"/>
          <w:marTop w:val="0"/>
          <w:marBottom w:val="80"/>
          <w:divBdr>
            <w:top w:val="none" w:sz="0" w:space="0" w:color="auto"/>
            <w:left w:val="none" w:sz="0" w:space="0" w:color="auto"/>
            <w:bottom w:val="none" w:sz="0" w:space="0" w:color="auto"/>
            <w:right w:val="none" w:sz="0" w:space="0" w:color="auto"/>
          </w:divBdr>
        </w:div>
        <w:div w:id="1786583287">
          <w:marLeft w:val="0"/>
          <w:marRight w:val="0"/>
          <w:marTop w:val="0"/>
          <w:marBottom w:val="80"/>
          <w:divBdr>
            <w:top w:val="none" w:sz="0" w:space="0" w:color="auto"/>
            <w:left w:val="none" w:sz="0" w:space="0" w:color="auto"/>
            <w:bottom w:val="none" w:sz="0" w:space="0" w:color="auto"/>
            <w:right w:val="none" w:sz="0" w:space="0" w:color="auto"/>
          </w:divBdr>
        </w:div>
        <w:div w:id="1396200188">
          <w:marLeft w:val="0"/>
          <w:marRight w:val="0"/>
          <w:marTop w:val="0"/>
          <w:marBottom w:val="80"/>
          <w:divBdr>
            <w:top w:val="none" w:sz="0" w:space="0" w:color="auto"/>
            <w:left w:val="none" w:sz="0" w:space="0" w:color="auto"/>
            <w:bottom w:val="none" w:sz="0" w:space="0" w:color="auto"/>
            <w:right w:val="none" w:sz="0" w:space="0" w:color="auto"/>
          </w:divBdr>
        </w:div>
        <w:div w:id="738672458">
          <w:marLeft w:val="0"/>
          <w:marRight w:val="0"/>
          <w:marTop w:val="0"/>
          <w:marBottom w:val="80"/>
          <w:divBdr>
            <w:top w:val="none" w:sz="0" w:space="0" w:color="auto"/>
            <w:left w:val="none" w:sz="0" w:space="0" w:color="auto"/>
            <w:bottom w:val="none" w:sz="0" w:space="0" w:color="auto"/>
            <w:right w:val="none" w:sz="0" w:space="0" w:color="auto"/>
          </w:divBdr>
        </w:div>
        <w:div w:id="394933509">
          <w:marLeft w:val="0"/>
          <w:marRight w:val="0"/>
          <w:marTop w:val="0"/>
          <w:marBottom w:val="80"/>
          <w:divBdr>
            <w:top w:val="none" w:sz="0" w:space="0" w:color="auto"/>
            <w:left w:val="none" w:sz="0" w:space="0" w:color="auto"/>
            <w:bottom w:val="none" w:sz="0" w:space="0" w:color="auto"/>
            <w:right w:val="none" w:sz="0" w:space="0" w:color="auto"/>
          </w:divBdr>
        </w:div>
        <w:div w:id="140313631">
          <w:marLeft w:val="0"/>
          <w:marRight w:val="0"/>
          <w:marTop w:val="0"/>
          <w:marBottom w:val="80"/>
          <w:divBdr>
            <w:top w:val="none" w:sz="0" w:space="0" w:color="auto"/>
            <w:left w:val="none" w:sz="0" w:space="0" w:color="auto"/>
            <w:bottom w:val="none" w:sz="0" w:space="0" w:color="auto"/>
            <w:right w:val="none" w:sz="0" w:space="0" w:color="auto"/>
          </w:divBdr>
        </w:div>
        <w:div w:id="462430897">
          <w:marLeft w:val="0"/>
          <w:marRight w:val="0"/>
          <w:marTop w:val="0"/>
          <w:marBottom w:val="80"/>
          <w:divBdr>
            <w:top w:val="none" w:sz="0" w:space="0" w:color="auto"/>
            <w:left w:val="none" w:sz="0" w:space="0" w:color="auto"/>
            <w:bottom w:val="none" w:sz="0" w:space="0" w:color="auto"/>
            <w:right w:val="none" w:sz="0" w:space="0" w:color="auto"/>
          </w:divBdr>
        </w:div>
        <w:div w:id="89132020">
          <w:marLeft w:val="0"/>
          <w:marRight w:val="0"/>
          <w:marTop w:val="0"/>
          <w:marBottom w:val="80"/>
          <w:divBdr>
            <w:top w:val="none" w:sz="0" w:space="0" w:color="auto"/>
            <w:left w:val="none" w:sz="0" w:space="0" w:color="auto"/>
            <w:bottom w:val="none" w:sz="0" w:space="0" w:color="auto"/>
            <w:right w:val="none" w:sz="0" w:space="0" w:color="auto"/>
          </w:divBdr>
        </w:div>
        <w:div w:id="640502387">
          <w:marLeft w:val="0"/>
          <w:marRight w:val="0"/>
          <w:marTop w:val="0"/>
          <w:marBottom w:val="80"/>
          <w:divBdr>
            <w:top w:val="none" w:sz="0" w:space="0" w:color="auto"/>
            <w:left w:val="none" w:sz="0" w:space="0" w:color="auto"/>
            <w:bottom w:val="none" w:sz="0" w:space="0" w:color="auto"/>
            <w:right w:val="none" w:sz="0" w:space="0" w:color="auto"/>
          </w:divBdr>
        </w:div>
        <w:div w:id="1057317733">
          <w:marLeft w:val="0"/>
          <w:marRight w:val="0"/>
          <w:marTop w:val="0"/>
          <w:marBottom w:val="80"/>
          <w:divBdr>
            <w:top w:val="none" w:sz="0" w:space="0" w:color="auto"/>
            <w:left w:val="none" w:sz="0" w:space="0" w:color="auto"/>
            <w:bottom w:val="none" w:sz="0" w:space="0" w:color="auto"/>
            <w:right w:val="none" w:sz="0" w:space="0" w:color="auto"/>
          </w:divBdr>
        </w:div>
        <w:div w:id="1908875586">
          <w:marLeft w:val="0"/>
          <w:marRight w:val="0"/>
          <w:marTop w:val="0"/>
          <w:marBottom w:val="200"/>
          <w:divBdr>
            <w:top w:val="none" w:sz="0" w:space="0" w:color="auto"/>
            <w:left w:val="none" w:sz="0" w:space="0" w:color="auto"/>
            <w:bottom w:val="none" w:sz="0" w:space="0" w:color="auto"/>
            <w:right w:val="none" w:sz="0" w:space="0" w:color="auto"/>
          </w:divBdr>
        </w:div>
        <w:div w:id="1179857366">
          <w:marLeft w:val="0"/>
          <w:marRight w:val="0"/>
          <w:marTop w:val="0"/>
          <w:marBottom w:val="80"/>
          <w:divBdr>
            <w:top w:val="none" w:sz="0" w:space="0" w:color="auto"/>
            <w:left w:val="none" w:sz="0" w:space="0" w:color="auto"/>
            <w:bottom w:val="none" w:sz="0" w:space="0" w:color="auto"/>
            <w:right w:val="none" w:sz="0" w:space="0" w:color="auto"/>
          </w:divBdr>
        </w:div>
        <w:div w:id="137499600">
          <w:marLeft w:val="0"/>
          <w:marRight w:val="0"/>
          <w:marTop w:val="0"/>
          <w:marBottom w:val="80"/>
          <w:divBdr>
            <w:top w:val="none" w:sz="0" w:space="0" w:color="auto"/>
            <w:left w:val="none" w:sz="0" w:space="0" w:color="auto"/>
            <w:bottom w:val="none" w:sz="0" w:space="0" w:color="auto"/>
            <w:right w:val="none" w:sz="0" w:space="0" w:color="auto"/>
          </w:divBdr>
        </w:div>
        <w:div w:id="544174144">
          <w:marLeft w:val="0"/>
          <w:marRight w:val="0"/>
          <w:marTop w:val="0"/>
          <w:marBottom w:val="80"/>
          <w:divBdr>
            <w:top w:val="none" w:sz="0" w:space="0" w:color="auto"/>
            <w:left w:val="none" w:sz="0" w:space="0" w:color="auto"/>
            <w:bottom w:val="none" w:sz="0" w:space="0" w:color="auto"/>
            <w:right w:val="none" w:sz="0" w:space="0" w:color="auto"/>
          </w:divBdr>
        </w:div>
        <w:div w:id="2065441304">
          <w:marLeft w:val="0"/>
          <w:marRight w:val="0"/>
          <w:marTop w:val="0"/>
          <w:marBottom w:val="80"/>
          <w:divBdr>
            <w:top w:val="none" w:sz="0" w:space="0" w:color="auto"/>
            <w:left w:val="none" w:sz="0" w:space="0" w:color="auto"/>
            <w:bottom w:val="none" w:sz="0" w:space="0" w:color="auto"/>
            <w:right w:val="none" w:sz="0" w:space="0" w:color="auto"/>
          </w:divBdr>
        </w:div>
        <w:div w:id="384376237">
          <w:marLeft w:val="0"/>
          <w:marRight w:val="0"/>
          <w:marTop w:val="0"/>
          <w:marBottom w:val="80"/>
          <w:divBdr>
            <w:top w:val="none" w:sz="0" w:space="0" w:color="auto"/>
            <w:left w:val="none" w:sz="0" w:space="0" w:color="auto"/>
            <w:bottom w:val="none" w:sz="0" w:space="0" w:color="auto"/>
            <w:right w:val="none" w:sz="0" w:space="0" w:color="auto"/>
          </w:divBdr>
        </w:div>
        <w:div w:id="357437601">
          <w:marLeft w:val="0"/>
          <w:marRight w:val="0"/>
          <w:marTop w:val="0"/>
          <w:marBottom w:val="100"/>
          <w:divBdr>
            <w:top w:val="none" w:sz="0" w:space="0" w:color="auto"/>
            <w:left w:val="none" w:sz="0" w:space="0" w:color="auto"/>
            <w:bottom w:val="none" w:sz="0" w:space="0" w:color="auto"/>
            <w:right w:val="none" w:sz="0" w:space="0" w:color="auto"/>
          </w:divBdr>
        </w:div>
        <w:div w:id="1896768374">
          <w:marLeft w:val="0"/>
          <w:marRight w:val="0"/>
          <w:marTop w:val="0"/>
          <w:marBottom w:val="100"/>
          <w:divBdr>
            <w:top w:val="none" w:sz="0" w:space="0" w:color="auto"/>
            <w:left w:val="none" w:sz="0" w:space="0" w:color="auto"/>
            <w:bottom w:val="none" w:sz="0" w:space="0" w:color="auto"/>
            <w:right w:val="none" w:sz="0" w:space="0" w:color="auto"/>
          </w:divBdr>
        </w:div>
        <w:div w:id="1292981457">
          <w:marLeft w:val="0"/>
          <w:marRight w:val="0"/>
          <w:marTop w:val="0"/>
          <w:marBottom w:val="100"/>
          <w:divBdr>
            <w:top w:val="none" w:sz="0" w:space="0" w:color="auto"/>
            <w:left w:val="none" w:sz="0" w:space="0" w:color="auto"/>
            <w:bottom w:val="none" w:sz="0" w:space="0" w:color="auto"/>
            <w:right w:val="none" w:sz="0" w:space="0" w:color="auto"/>
          </w:divBdr>
        </w:div>
        <w:div w:id="1831873488">
          <w:marLeft w:val="0"/>
          <w:marRight w:val="0"/>
          <w:marTop w:val="0"/>
          <w:marBottom w:val="100"/>
          <w:divBdr>
            <w:top w:val="none" w:sz="0" w:space="0" w:color="auto"/>
            <w:left w:val="none" w:sz="0" w:space="0" w:color="auto"/>
            <w:bottom w:val="none" w:sz="0" w:space="0" w:color="auto"/>
            <w:right w:val="none" w:sz="0" w:space="0" w:color="auto"/>
          </w:divBdr>
        </w:div>
        <w:div w:id="1649631323">
          <w:marLeft w:val="0"/>
          <w:marRight w:val="0"/>
          <w:marTop w:val="0"/>
          <w:marBottom w:val="100"/>
          <w:divBdr>
            <w:top w:val="none" w:sz="0" w:space="0" w:color="auto"/>
            <w:left w:val="none" w:sz="0" w:space="0" w:color="auto"/>
            <w:bottom w:val="none" w:sz="0" w:space="0" w:color="auto"/>
            <w:right w:val="none" w:sz="0" w:space="0" w:color="auto"/>
          </w:divBdr>
        </w:div>
        <w:div w:id="659313405">
          <w:marLeft w:val="0"/>
          <w:marRight w:val="0"/>
          <w:marTop w:val="0"/>
          <w:marBottom w:val="100"/>
          <w:divBdr>
            <w:top w:val="none" w:sz="0" w:space="0" w:color="auto"/>
            <w:left w:val="none" w:sz="0" w:space="0" w:color="auto"/>
            <w:bottom w:val="none" w:sz="0" w:space="0" w:color="auto"/>
            <w:right w:val="none" w:sz="0" w:space="0" w:color="auto"/>
          </w:divBdr>
        </w:div>
        <w:div w:id="1300572564">
          <w:marLeft w:val="0"/>
          <w:marRight w:val="0"/>
          <w:marTop w:val="0"/>
          <w:marBottom w:val="100"/>
          <w:divBdr>
            <w:top w:val="none" w:sz="0" w:space="0" w:color="auto"/>
            <w:left w:val="none" w:sz="0" w:space="0" w:color="auto"/>
            <w:bottom w:val="none" w:sz="0" w:space="0" w:color="auto"/>
            <w:right w:val="none" w:sz="0" w:space="0" w:color="auto"/>
          </w:divBdr>
        </w:div>
        <w:div w:id="923759477">
          <w:marLeft w:val="0"/>
          <w:marRight w:val="0"/>
          <w:marTop w:val="0"/>
          <w:marBottom w:val="60"/>
          <w:divBdr>
            <w:top w:val="none" w:sz="0" w:space="0" w:color="auto"/>
            <w:left w:val="none" w:sz="0" w:space="0" w:color="auto"/>
            <w:bottom w:val="none" w:sz="0" w:space="0" w:color="auto"/>
            <w:right w:val="none" w:sz="0" w:space="0" w:color="auto"/>
          </w:divBdr>
        </w:div>
        <w:div w:id="161550618">
          <w:marLeft w:val="0"/>
          <w:marRight w:val="0"/>
          <w:marTop w:val="0"/>
          <w:marBottom w:val="60"/>
          <w:divBdr>
            <w:top w:val="none" w:sz="0" w:space="0" w:color="auto"/>
            <w:left w:val="none" w:sz="0" w:space="0" w:color="auto"/>
            <w:bottom w:val="none" w:sz="0" w:space="0" w:color="auto"/>
            <w:right w:val="none" w:sz="0" w:space="0" w:color="auto"/>
          </w:divBdr>
        </w:div>
        <w:div w:id="489948914">
          <w:marLeft w:val="0"/>
          <w:marRight w:val="0"/>
          <w:marTop w:val="0"/>
          <w:marBottom w:val="60"/>
          <w:divBdr>
            <w:top w:val="none" w:sz="0" w:space="0" w:color="auto"/>
            <w:left w:val="none" w:sz="0" w:space="0" w:color="auto"/>
            <w:bottom w:val="none" w:sz="0" w:space="0" w:color="auto"/>
            <w:right w:val="none" w:sz="0" w:space="0" w:color="auto"/>
          </w:divBdr>
        </w:div>
        <w:div w:id="78723961">
          <w:marLeft w:val="0"/>
          <w:marRight w:val="0"/>
          <w:marTop w:val="0"/>
          <w:marBottom w:val="60"/>
          <w:divBdr>
            <w:top w:val="none" w:sz="0" w:space="0" w:color="auto"/>
            <w:left w:val="none" w:sz="0" w:space="0" w:color="auto"/>
            <w:bottom w:val="none" w:sz="0" w:space="0" w:color="auto"/>
            <w:right w:val="none" w:sz="0" w:space="0" w:color="auto"/>
          </w:divBdr>
        </w:div>
        <w:div w:id="1015573057">
          <w:marLeft w:val="0"/>
          <w:marRight w:val="0"/>
          <w:marTop w:val="0"/>
          <w:marBottom w:val="60"/>
          <w:divBdr>
            <w:top w:val="none" w:sz="0" w:space="0" w:color="auto"/>
            <w:left w:val="none" w:sz="0" w:space="0" w:color="auto"/>
            <w:bottom w:val="none" w:sz="0" w:space="0" w:color="auto"/>
            <w:right w:val="none" w:sz="0" w:space="0" w:color="auto"/>
          </w:divBdr>
        </w:div>
        <w:div w:id="2008247299">
          <w:marLeft w:val="0"/>
          <w:marRight w:val="0"/>
          <w:marTop w:val="0"/>
          <w:marBottom w:val="60"/>
          <w:divBdr>
            <w:top w:val="none" w:sz="0" w:space="0" w:color="auto"/>
            <w:left w:val="none" w:sz="0" w:space="0" w:color="auto"/>
            <w:bottom w:val="none" w:sz="0" w:space="0" w:color="auto"/>
            <w:right w:val="none" w:sz="0" w:space="0" w:color="auto"/>
          </w:divBdr>
        </w:div>
        <w:div w:id="1664235706">
          <w:marLeft w:val="0"/>
          <w:marRight w:val="0"/>
          <w:marTop w:val="0"/>
          <w:marBottom w:val="60"/>
          <w:divBdr>
            <w:top w:val="none" w:sz="0" w:space="0" w:color="auto"/>
            <w:left w:val="none" w:sz="0" w:space="0" w:color="auto"/>
            <w:bottom w:val="none" w:sz="0" w:space="0" w:color="auto"/>
            <w:right w:val="none" w:sz="0" w:space="0" w:color="auto"/>
          </w:divBdr>
        </w:div>
        <w:div w:id="990250803">
          <w:marLeft w:val="0"/>
          <w:marRight w:val="0"/>
          <w:marTop w:val="0"/>
          <w:marBottom w:val="60"/>
          <w:divBdr>
            <w:top w:val="none" w:sz="0" w:space="0" w:color="auto"/>
            <w:left w:val="none" w:sz="0" w:space="0" w:color="auto"/>
            <w:bottom w:val="none" w:sz="0" w:space="0" w:color="auto"/>
            <w:right w:val="none" w:sz="0" w:space="0" w:color="auto"/>
          </w:divBdr>
        </w:div>
        <w:div w:id="1240138781">
          <w:marLeft w:val="0"/>
          <w:marRight w:val="0"/>
          <w:marTop w:val="0"/>
          <w:marBottom w:val="60"/>
          <w:divBdr>
            <w:top w:val="none" w:sz="0" w:space="0" w:color="auto"/>
            <w:left w:val="none" w:sz="0" w:space="0" w:color="auto"/>
            <w:bottom w:val="none" w:sz="0" w:space="0" w:color="auto"/>
            <w:right w:val="none" w:sz="0" w:space="0" w:color="auto"/>
          </w:divBdr>
        </w:div>
        <w:div w:id="1606184931">
          <w:marLeft w:val="0"/>
          <w:marRight w:val="0"/>
          <w:marTop w:val="0"/>
          <w:marBottom w:val="60"/>
          <w:divBdr>
            <w:top w:val="none" w:sz="0" w:space="0" w:color="auto"/>
            <w:left w:val="none" w:sz="0" w:space="0" w:color="auto"/>
            <w:bottom w:val="none" w:sz="0" w:space="0" w:color="auto"/>
            <w:right w:val="none" w:sz="0" w:space="0" w:color="auto"/>
          </w:divBdr>
        </w:div>
        <w:div w:id="46926651">
          <w:marLeft w:val="0"/>
          <w:marRight w:val="0"/>
          <w:marTop w:val="0"/>
          <w:marBottom w:val="60"/>
          <w:divBdr>
            <w:top w:val="none" w:sz="0" w:space="0" w:color="auto"/>
            <w:left w:val="none" w:sz="0" w:space="0" w:color="auto"/>
            <w:bottom w:val="none" w:sz="0" w:space="0" w:color="auto"/>
            <w:right w:val="none" w:sz="0" w:space="0" w:color="auto"/>
          </w:divBdr>
        </w:div>
        <w:div w:id="1930845203">
          <w:marLeft w:val="0"/>
          <w:marRight w:val="0"/>
          <w:marTop w:val="0"/>
          <w:marBottom w:val="60"/>
          <w:divBdr>
            <w:top w:val="none" w:sz="0" w:space="0" w:color="auto"/>
            <w:left w:val="none" w:sz="0" w:space="0" w:color="auto"/>
            <w:bottom w:val="none" w:sz="0" w:space="0" w:color="auto"/>
            <w:right w:val="none" w:sz="0" w:space="0" w:color="auto"/>
          </w:divBdr>
        </w:div>
        <w:div w:id="1673289263">
          <w:marLeft w:val="0"/>
          <w:marRight w:val="0"/>
          <w:marTop w:val="0"/>
          <w:marBottom w:val="60"/>
          <w:divBdr>
            <w:top w:val="none" w:sz="0" w:space="0" w:color="auto"/>
            <w:left w:val="none" w:sz="0" w:space="0" w:color="auto"/>
            <w:bottom w:val="none" w:sz="0" w:space="0" w:color="auto"/>
            <w:right w:val="none" w:sz="0" w:space="0" w:color="auto"/>
          </w:divBdr>
        </w:div>
        <w:div w:id="1706370147">
          <w:marLeft w:val="0"/>
          <w:marRight w:val="0"/>
          <w:marTop w:val="0"/>
          <w:marBottom w:val="60"/>
          <w:divBdr>
            <w:top w:val="none" w:sz="0" w:space="0" w:color="auto"/>
            <w:left w:val="none" w:sz="0" w:space="0" w:color="auto"/>
            <w:bottom w:val="none" w:sz="0" w:space="0" w:color="auto"/>
            <w:right w:val="none" w:sz="0" w:space="0" w:color="auto"/>
          </w:divBdr>
        </w:div>
        <w:div w:id="1925214676">
          <w:marLeft w:val="0"/>
          <w:marRight w:val="0"/>
          <w:marTop w:val="0"/>
          <w:marBottom w:val="60"/>
          <w:divBdr>
            <w:top w:val="none" w:sz="0" w:space="0" w:color="auto"/>
            <w:left w:val="none" w:sz="0" w:space="0" w:color="auto"/>
            <w:bottom w:val="none" w:sz="0" w:space="0" w:color="auto"/>
            <w:right w:val="none" w:sz="0" w:space="0" w:color="auto"/>
          </w:divBdr>
        </w:div>
        <w:div w:id="2062099029">
          <w:marLeft w:val="0"/>
          <w:marRight w:val="0"/>
          <w:marTop w:val="0"/>
          <w:marBottom w:val="60"/>
          <w:divBdr>
            <w:top w:val="none" w:sz="0" w:space="0" w:color="auto"/>
            <w:left w:val="none" w:sz="0" w:space="0" w:color="auto"/>
            <w:bottom w:val="none" w:sz="0" w:space="0" w:color="auto"/>
            <w:right w:val="none" w:sz="0" w:space="0" w:color="auto"/>
          </w:divBdr>
        </w:div>
        <w:div w:id="726808165">
          <w:marLeft w:val="0"/>
          <w:marRight w:val="0"/>
          <w:marTop w:val="0"/>
          <w:marBottom w:val="60"/>
          <w:divBdr>
            <w:top w:val="none" w:sz="0" w:space="0" w:color="auto"/>
            <w:left w:val="none" w:sz="0" w:space="0" w:color="auto"/>
            <w:bottom w:val="none" w:sz="0" w:space="0" w:color="auto"/>
            <w:right w:val="none" w:sz="0" w:space="0" w:color="auto"/>
          </w:divBdr>
        </w:div>
        <w:div w:id="1682243720">
          <w:marLeft w:val="0"/>
          <w:marRight w:val="0"/>
          <w:marTop w:val="0"/>
          <w:marBottom w:val="60"/>
          <w:divBdr>
            <w:top w:val="none" w:sz="0" w:space="0" w:color="auto"/>
            <w:left w:val="none" w:sz="0" w:space="0" w:color="auto"/>
            <w:bottom w:val="none" w:sz="0" w:space="0" w:color="auto"/>
            <w:right w:val="none" w:sz="0" w:space="0" w:color="auto"/>
          </w:divBdr>
        </w:div>
        <w:div w:id="1693528938">
          <w:marLeft w:val="0"/>
          <w:marRight w:val="0"/>
          <w:marTop w:val="0"/>
          <w:marBottom w:val="60"/>
          <w:divBdr>
            <w:top w:val="none" w:sz="0" w:space="0" w:color="auto"/>
            <w:left w:val="none" w:sz="0" w:space="0" w:color="auto"/>
            <w:bottom w:val="none" w:sz="0" w:space="0" w:color="auto"/>
            <w:right w:val="none" w:sz="0" w:space="0" w:color="auto"/>
          </w:divBdr>
        </w:div>
        <w:div w:id="307167859">
          <w:marLeft w:val="0"/>
          <w:marRight w:val="0"/>
          <w:marTop w:val="0"/>
          <w:marBottom w:val="60"/>
          <w:divBdr>
            <w:top w:val="none" w:sz="0" w:space="0" w:color="auto"/>
            <w:left w:val="none" w:sz="0" w:space="0" w:color="auto"/>
            <w:bottom w:val="none" w:sz="0" w:space="0" w:color="auto"/>
            <w:right w:val="none" w:sz="0" w:space="0" w:color="auto"/>
          </w:divBdr>
        </w:div>
        <w:div w:id="2064864069">
          <w:marLeft w:val="0"/>
          <w:marRight w:val="0"/>
          <w:marTop w:val="0"/>
          <w:marBottom w:val="60"/>
          <w:divBdr>
            <w:top w:val="none" w:sz="0" w:space="0" w:color="auto"/>
            <w:left w:val="none" w:sz="0" w:space="0" w:color="auto"/>
            <w:bottom w:val="none" w:sz="0" w:space="0" w:color="auto"/>
            <w:right w:val="none" w:sz="0" w:space="0" w:color="auto"/>
          </w:divBdr>
        </w:div>
        <w:div w:id="345445833">
          <w:marLeft w:val="0"/>
          <w:marRight w:val="0"/>
          <w:marTop w:val="0"/>
          <w:marBottom w:val="60"/>
          <w:divBdr>
            <w:top w:val="none" w:sz="0" w:space="0" w:color="auto"/>
            <w:left w:val="none" w:sz="0" w:space="0" w:color="auto"/>
            <w:bottom w:val="none" w:sz="0" w:space="0" w:color="auto"/>
            <w:right w:val="none" w:sz="0" w:space="0" w:color="auto"/>
          </w:divBdr>
        </w:div>
        <w:div w:id="1403717976">
          <w:marLeft w:val="0"/>
          <w:marRight w:val="0"/>
          <w:marTop w:val="0"/>
          <w:marBottom w:val="60"/>
          <w:divBdr>
            <w:top w:val="none" w:sz="0" w:space="0" w:color="auto"/>
            <w:left w:val="none" w:sz="0" w:space="0" w:color="auto"/>
            <w:bottom w:val="none" w:sz="0" w:space="0" w:color="auto"/>
            <w:right w:val="none" w:sz="0" w:space="0" w:color="auto"/>
          </w:divBdr>
        </w:div>
        <w:div w:id="1844541331">
          <w:marLeft w:val="0"/>
          <w:marRight w:val="0"/>
          <w:marTop w:val="0"/>
          <w:marBottom w:val="60"/>
          <w:divBdr>
            <w:top w:val="none" w:sz="0" w:space="0" w:color="auto"/>
            <w:left w:val="none" w:sz="0" w:space="0" w:color="auto"/>
            <w:bottom w:val="none" w:sz="0" w:space="0" w:color="auto"/>
            <w:right w:val="none" w:sz="0" w:space="0" w:color="auto"/>
          </w:divBdr>
        </w:div>
        <w:div w:id="2042439763">
          <w:marLeft w:val="0"/>
          <w:marRight w:val="0"/>
          <w:marTop w:val="0"/>
          <w:marBottom w:val="60"/>
          <w:divBdr>
            <w:top w:val="none" w:sz="0" w:space="0" w:color="auto"/>
            <w:left w:val="none" w:sz="0" w:space="0" w:color="auto"/>
            <w:bottom w:val="none" w:sz="0" w:space="0" w:color="auto"/>
            <w:right w:val="none" w:sz="0" w:space="0" w:color="auto"/>
          </w:divBdr>
        </w:div>
        <w:div w:id="32006133">
          <w:marLeft w:val="0"/>
          <w:marRight w:val="0"/>
          <w:marTop w:val="0"/>
          <w:marBottom w:val="60"/>
          <w:divBdr>
            <w:top w:val="none" w:sz="0" w:space="0" w:color="auto"/>
            <w:left w:val="none" w:sz="0" w:space="0" w:color="auto"/>
            <w:bottom w:val="none" w:sz="0" w:space="0" w:color="auto"/>
            <w:right w:val="none" w:sz="0" w:space="0" w:color="auto"/>
          </w:divBdr>
        </w:div>
        <w:div w:id="1888561440">
          <w:marLeft w:val="0"/>
          <w:marRight w:val="0"/>
          <w:marTop w:val="0"/>
          <w:marBottom w:val="60"/>
          <w:divBdr>
            <w:top w:val="none" w:sz="0" w:space="0" w:color="auto"/>
            <w:left w:val="none" w:sz="0" w:space="0" w:color="auto"/>
            <w:bottom w:val="none" w:sz="0" w:space="0" w:color="auto"/>
            <w:right w:val="none" w:sz="0" w:space="0" w:color="auto"/>
          </w:divBdr>
        </w:div>
        <w:div w:id="1060520926">
          <w:marLeft w:val="0"/>
          <w:marRight w:val="0"/>
          <w:marTop w:val="0"/>
          <w:marBottom w:val="60"/>
          <w:divBdr>
            <w:top w:val="none" w:sz="0" w:space="0" w:color="auto"/>
            <w:left w:val="none" w:sz="0" w:space="0" w:color="auto"/>
            <w:bottom w:val="none" w:sz="0" w:space="0" w:color="auto"/>
            <w:right w:val="none" w:sz="0" w:space="0" w:color="auto"/>
          </w:divBdr>
        </w:div>
        <w:div w:id="715202913">
          <w:marLeft w:val="0"/>
          <w:marRight w:val="0"/>
          <w:marTop w:val="0"/>
          <w:marBottom w:val="60"/>
          <w:divBdr>
            <w:top w:val="none" w:sz="0" w:space="0" w:color="auto"/>
            <w:left w:val="none" w:sz="0" w:space="0" w:color="auto"/>
            <w:bottom w:val="none" w:sz="0" w:space="0" w:color="auto"/>
            <w:right w:val="none" w:sz="0" w:space="0" w:color="auto"/>
          </w:divBdr>
        </w:div>
        <w:div w:id="285619811">
          <w:marLeft w:val="0"/>
          <w:marRight w:val="0"/>
          <w:marTop w:val="0"/>
          <w:marBottom w:val="60"/>
          <w:divBdr>
            <w:top w:val="none" w:sz="0" w:space="0" w:color="auto"/>
            <w:left w:val="none" w:sz="0" w:space="0" w:color="auto"/>
            <w:bottom w:val="none" w:sz="0" w:space="0" w:color="auto"/>
            <w:right w:val="none" w:sz="0" w:space="0" w:color="auto"/>
          </w:divBdr>
        </w:div>
        <w:div w:id="438765096">
          <w:marLeft w:val="0"/>
          <w:marRight w:val="0"/>
          <w:marTop w:val="0"/>
          <w:marBottom w:val="60"/>
          <w:divBdr>
            <w:top w:val="none" w:sz="0" w:space="0" w:color="auto"/>
            <w:left w:val="none" w:sz="0" w:space="0" w:color="auto"/>
            <w:bottom w:val="none" w:sz="0" w:space="0" w:color="auto"/>
            <w:right w:val="none" w:sz="0" w:space="0" w:color="auto"/>
          </w:divBdr>
        </w:div>
        <w:div w:id="601380608">
          <w:marLeft w:val="0"/>
          <w:marRight w:val="0"/>
          <w:marTop w:val="0"/>
          <w:marBottom w:val="60"/>
          <w:divBdr>
            <w:top w:val="none" w:sz="0" w:space="0" w:color="auto"/>
            <w:left w:val="none" w:sz="0" w:space="0" w:color="auto"/>
            <w:bottom w:val="none" w:sz="0" w:space="0" w:color="auto"/>
            <w:right w:val="none" w:sz="0" w:space="0" w:color="auto"/>
          </w:divBdr>
        </w:div>
        <w:div w:id="1236743603">
          <w:marLeft w:val="0"/>
          <w:marRight w:val="0"/>
          <w:marTop w:val="0"/>
          <w:marBottom w:val="60"/>
          <w:divBdr>
            <w:top w:val="none" w:sz="0" w:space="0" w:color="auto"/>
            <w:left w:val="none" w:sz="0" w:space="0" w:color="auto"/>
            <w:bottom w:val="none" w:sz="0" w:space="0" w:color="auto"/>
            <w:right w:val="none" w:sz="0" w:space="0" w:color="auto"/>
          </w:divBdr>
        </w:div>
        <w:div w:id="1015226465">
          <w:marLeft w:val="0"/>
          <w:marRight w:val="0"/>
          <w:marTop w:val="0"/>
          <w:marBottom w:val="60"/>
          <w:divBdr>
            <w:top w:val="none" w:sz="0" w:space="0" w:color="auto"/>
            <w:left w:val="none" w:sz="0" w:space="0" w:color="auto"/>
            <w:bottom w:val="none" w:sz="0" w:space="0" w:color="auto"/>
            <w:right w:val="none" w:sz="0" w:space="0" w:color="auto"/>
          </w:divBdr>
        </w:div>
        <w:div w:id="1047216647">
          <w:marLeft w:val="0"/>
          <w:marRight w:val="0"/>
          <w:marTop w:val="0"/>
          <w:marBottom w:val="60"/>
          <w:divBdr>
            <w:top w:val="none" w:sz="0" w:space="0" w:color="auto"/>
            <w:left w:val="none" w:sz="0" w:space="0" w:color="auto"/>
            <w:bottom w:val="none" w:sz="0" w:space="0" w:color="auto"/>
            <w:right w:val="none" w:sz="0" w:space="0" w:color="auto"/>
          </w:divBdr>
        </w:div>
        <w:div w:id="852692410">
          <w:marLeft w:val="0"/>
          <w:marRight w:val="0"/>
          <w:marTop w:val="0"/>
          <w:marBottom w:val="100"/>
          <w:divBdr>
            <w:top w:val="none" w:sz="0" w:space="0" w:color="auto"/>
            <w:left w:val="none" w:sz="0" w:space="0" w:color="auto"/>
            <w:bottom w:val="none" w:sz="0" w:space="0" w:color="auto"/>
            <w:right w:val="none" w:sz="0" w:space="0" w:color="auto"/>
          </w:divBdr>
        </w:div>
        <w:div w:id="773938928">
          <w:marLeft w:val="0"/>
          <w:marRight w:val="0"/>
          <w:marTop w:val="0"/>
          <w:marBottom w:val="100"/>
          <w:divBdr>
            <w:top w:val="none" w:sz="0" w:space="0" w:color="auto"/>
            <w:left w:val="none" w:sz="0" w:space="0" w:color="auto"/>
            <w:bottom w:val="none" w:sz="0" w:space="0" w:color="auto"/>
            <w:right w:val="none" w:sz="0" w:space="0" w:color="auto"/>
          </w:divBdr>
        </w:div>
        <w:div w:id="1173298193">
          <w:marLeft w:val="0"/>
          <w:marRight w:val="0"/>
          <w:marTop w:val="0"/>
          <w:marBottom w:val="100"/>
          <w:divBdr>
            <w:top w:val="none" w:sz="0" w:space="0" w:color="auto"/>
            <w:left w:val="none" w:sz="0" w:space="0" w:color="auto"/>
            <w:bottom w:val="none" w:sz="0" w:space="0" w:color="auto"/>
            <w:right w:val="none" w:sz="0" w:space="0" w:color="auto"/>
          </w:divBdr>
        </w:div>
        <w:div w:id="1312564265">
          <w:marLeft w:val="0"/>
          <w:marRight w:val="0"/>
          <w:marTop w:val="0"/>
          <w:marBottom w:val="100"/>
          <w:divBdr>
            <w:top w:val="none" w:sz="0" w:space="0" w:color="auto"/>
            <w:left w:val="none" w:sz="0" w:space="0" w:color="auto"/>
            <w:bottom w:val="none" w:sz="0" w:space="0" w:color="auto"/>
            <w:right w:val="none" w:sz="0" w:space="0" w:color="auto"/>
          </w:divBdr>
        </w:div>
        <w:div w:id="1270816448">
          <w:marLeft w:val="0"/>
          <w:marRight w:val="0"/>
          <w:marTop w:val="0"/>
          <w:marBottom w:val="100"/>
          <w:divBdr>
            <w:top w:val="none" w:sz="0" w:space="0" w:color="auto"/>
            <w:left w:val="none" w:sz="0" w:space="0" w:color="auto"/>
            <w:bottom w:val="none" w:sz="0" w:space="0" w:color="auto"/>
            <w:right w:val="none" w:sz="0" w:space="0" w:color="auto"/>
          </w:divBdr>
        </w:div>
        <w:div w:id="736249799">
          <w:marLeft w:val="0"/>
          <w:marRight w:val="0"/>
          <w:marTop w:val="0"/>
          <w:marBottom w:val="100"/>
          <w:divBdr>
            <w:top w:val="none" w:sz="0" w:space="0" w:color="auto"/>
            <w:left w:val="none" w:sz="0" w:space="0" w:color="auto"/>
            <w:bottom w:val="none" w:sz="0" w:space="0" w:color="auto"/>
            <w:right w:val="none" w:sz="0" w:space="0" w:color="auto"/>
          </w:divBdr>
        </w:div>
        <w:div w:id="1301691512">
          <w:marLeft w:val="0"/>
          <w:marRight w:val="0"/>
          <w:marTop w:val="0"/>
          <w:marBottom w:val="100"/>
          <w:divBdr>
            <w:top w:val="none" w:sz="0" w:space="0" w:color="auto"/>
            <w:left w:val="none" w:sz="0" w:space="0" w:color="auto"/>
            <w:bottom w:val="none" w:sz="0" w:space="0" w:color="auto"/>
            <w:right w:val="none" w:sz="0" w:space="0" w:color="auto"/>
          </w:divBdr>
        </w:div>
        <w:div w:id="1387297739">
          <w:marLeft w:val="0"/>
          <w:marRight w:val="0"/>
          <w:marTop w:val="0"/>
          <w:marBottom w:val="100"/>
          <w:divBdr>
            <w:top w:val="none" w:sz="0" w:space="0" w:color="auto"/>
            <w:left w:val="none" w:sz="0" w:space="0" w:color="auto"/>
            <w:bottom w:val="none" w:sz="0" w:space="0" w:color="auto"/>
            <w:right w:val="none" w:sz="0" w:space="0" w:color="auto"/>
          </w:divBdr>
        </w:div>
        <w:div w:id="1280916909">
          <w:marLeft w:val="0"/>
          <w:marRight w:val="0"/>
          <w:marTop w:val="0"/>
          <w:marBottom w:val="100"/>
          <w:divBdr>
            <w:top w:val="none" w:sz="0" w:space="0" w:color="auto"/>
            <w:left w:val="none" w:sz="0" w:space="0" w:color="auto"/>
            <w:bottom w:val="none" w:sz="0" w:space="0" w:color="auto"/>
            <w:right w:val="none" w:sz="0" w:space="0" w:color="auto"/>
          </w:divBdr>
        </w:div>
        <w:div w:id="672026750">
          <w:marLeft w:val="0"/>
          <w:marRight w:val="0"/>
          <w:marTop w:val="0"/>
          <w:marBottom w:val="100"/>
          <w:divBdr>
            <w:top w:val="none" w:sz="0" w:space="0" w:color="auto"/>
            <w:left w:val="none" w:sz="0" w:space="0" w:color="auto"/>
            <w:bottom w:val="none" w:sz="0" w:space="0" w:color="auto"/>
            <w:right w:val="none" w:sz="0" w:space="0" w:color="auto"/>
          </w:divBdr>
        </w:div>
        <w:div w:id="199360896">
          <w:marLeft w:val="0"/>
          <w:marRight w:val="0"/>
          <w:marTop w:val="0"/>
          <w:marBottom w:val="100"/>
          <w:divBdr>
            <w:top w:val="none" w:sz="0" w:space="0" w:color="auto"/>
            <w:left w:val="none" w:sz="0" w:space="0" w:color="auto"/>
            <w:bottom w:val="none" w:sz="0" w:space="0" w:color="auto"/>
            <w:right w:val="none" w:sz="0" w:space="0" w:color="auto"/>
          </w:divBdr>
        </w:div>
        <w:div w:id="345714916">
          <w:marLeft w:val="0"/>
          <w:marRight w:val="0"/>
          <w:marTop w:val="0"/>
          <w:marBottom w:val="100"/>
          <w:divBdr>
            <w:top w:val="none" w:sz="0" w:space="0" w:color="auto"/>
            <w:left w:val="none" w:sz="0" w:space="0" w:color="auto"/>
            <w:bottom w:val="none" w:sz="0" w:space="0" w:color="auto"/>
            <w:right w:val="none" w:sz="0" w:space="0" w:color="auto"/>
          </w:divBdr>
        </w:div>
        <w:div w:id="840657667">
          <w:marLeft w:val="0"/>
          <w:marRight w:val="0"/>
          <w:marTop w:val="0"/>
          <w:marBottom w:val="100"/>
          <w:divBdr>
            <w:top w:val="none" w:sz="0" w:space="0" w:color="auto"/>
            <w:left w:val="none" w:sz="0" w:space="0" w:color="auto"/>
            <w:bottom w:val="none" w:sz="0" w:space="0" w:color="auto"/>
            <w:right w:val="none" w:sz="0" w:space="0" w:color="auto"/>
          </w:divBdr>
        </w:div>
        <w:div w:id="1789350813">
          <w:marLeft w:val="0"/>
          <w:marRight w:val="0"/>
          <w:marTop w:val="0"/>
          <w:marBottom w:val="100"/>
          <w:divBdr>
            <w:top w:val="none" w:sz="0" w:space="0" w:color="auto"/>
            <w:left w:val="none" w:sz="0" w:space="0" w:color="auto"/>
            <w:bottom w:val="none" w:sz="0" w:space="0" w:color="auto"/>
            <w:right w:val="none" w:sz="0" w:space="0" w:color="auto"/>
          </w:divBdr>
        </w:div>
        <w:div w:id="1454402485">
          <w:marLeft w:val="0"/>
          <w:marRight w:val="0"/>
          <w:marTop w:val="0"/>
          <w:marBottom w:val="100"/>
          <w:divBdr>
            <w:top w:val="none" w:sz="0" w:space="0" w:color="auto"/>
            <w:left w:val="none" w:sz="0" w:space="0" w:color="auto"/>
            <w:bottom w:val="none" w:sz="0" w:space="0" w:color="auto"/>
            <w:right w:val="none" w:sz="0" w:space="0" w:color="auto"/>
          </w:divBdr>
        </w:div>
        <w:div w:id="941425226">
          <w:marLeft w:val="0"/>
          <w:marRight w:val="0"/>
          <w:marTop w:val="0"/>
          <w:marBottom w:val="100"/>
          <w:divBdr>
            <w:top w:val="none" w:sz="0" w:space="0" w:color="auto"/>
            <w:left w:val="none" w:sz="0" w:space="0" w:color="auto"/>
            <w:bottom w:val="none" w:sz="0" w:space="0" w:color="auto"/>
            <w:right w:val="none" w:sz="0" w:space="0" w:color="auto"/>
          </w:divBdr>
        </w:div>
        <w:div w:id="1347247119">
          <w:marLeft w:val="0"/>
          <w:marRight w:val="0"/>
          <w:marTop w:val="0"/>
          <w:marBottom w:val="100"/>
          <w:divBdr>
            <w:top w:val="none" w:sz="0" w:space="0" w:color="auto"/>
            <w:left w:val="none" w:sz="0" w:space="0" w:color="auto"/>
            <w:bottom w:val="none" w:sz="0" w:space="0" w:color="auto"/>
            <w:right w:val="none" w:sz="0" w:space="0" w:color="auto"/>
          </w:divBdr>
        </w:div>
        <w:div w:id="1293753815">
          <w:marLeft w:val="0"/>
          <w:marRight w:val="0"/>
          <w:marTop w:val="0"/>
          <w:marBottom w:val="100"/>
          <w:divBdr>
            <w:top w:val="none" w:sz="0" w:space="0" w:color="auto"/>
            <w:left w:val="none" w:sz="0" w:space="0" w:color="auto"/>
            <w:bottom w:val="none" w:sz="0" w:space="0" w:color="auto"/>
            <w:right w:val="none" w:sz="0" w:space="0" w:color="auto"/>
          </w:divBdr>
        </w:div>
        <w:div w:id="1087120032">
          <w:marLeft w:val="0"/>
          <w:marRight w:val="0"/>
          <w:marTop w:val="0"/>
          <w:marBottom w:val="100"/>
          <w:divBdr>
            <w:top w:val="none" w:sz="0" w:space="0" w:color="auto"/>
            <w:left w:val="none" w:sz="0" w:space="0" w:color="auto"/>
            <w:bottom w:val="none" w:sz="0" w:space="0" w:color="auto"/>
            <w:right w:val="none" w:sz="0" w:space="0" w:color="auto"/>
          </w:divBdr>
        </w:div>
        <w:div w:id="1754860919">
          <w:marLeft w:val="0"/>
          <w:marRight w:val="0"/>
          <w:marTop w:val="0"/>
          <w:marBottom w:val="100"/>
          <w:divBdr>
            <w:top w:val="none" w:sz="0" w:space="0" w:color="auto"/>
            <w:left w:val="none" w:sz="0" w:space="0" w:color="auto"/>
            <w:bottom w:val="none" w:sz="0" w:space="0" w:color="auto"/>
            <w:right w:val="none" w:sz="0" w:space="0" w:color="auto"/>
          </w:divBdr>
        </w:div>
        <w:div w:id="661739380">
          <w:marLeft w:val="0"/>
          <w:marRight w:val="0"/>
          <w:marTop w:val="0"/>
          <w:marBottom w:val="100"/>
          <w:divBdr>
            <w:top w:val="none" w:sz="0" w:space="0" w:color="auto"/>
            <w:left w:val="none" w:sz="0" w:space="0" w:color="auto"/>
            <w:bottom w:val="none" w:sz="0" w:space="0" w:color="auto"/>
            <w:right w:val="none" w:sz="0" w:space="0" w:color="auto"/>
          </w:divBdr>
        </w:div>
        <w:div w:id="573931172">
          <w:marLeft w:val="0"/>
          <w:marRight w:val="0"/>
          <w:marTop w:val="0"/>
          <w:marBottom w:val="100"/>
          <w:divBdr>
            <w:top w:val="none" w:sz="0" w:space="0" w:color="auto"/>
            <w:left w:val="none" w:sz="0" w:space="0" w:color="auto"/>
            <w:bottom w:val="none" w:sz="0" w:space="0" w:color="auto"/>
            <w:right w:val="none" w:sz="0" w:space="0" w:color="auto"/>
          </w:divBdr>
        </w:div>
        <w:div w:id="1999110551">
          <w:marLeft w:val="0"/>
          <w:marRight w:val="0"/>
          <w:marTop w:val="0"/>
          <w:marBottom w:val="100"/>
          <w:divBdr>
            <w:top w:val="none" w:sz="0" w:space="0" w:color="auto"/>
            <w:left w:val="none" w:sz="0" w:space="0" w:color="auto"/>
            <w:bottom w:val="none" w:sz="0" w:space="0" w:color="auto"/>
            <w:right w:val="none" w:sz="0" w:space="0" w:color="auto"/>
          </w:divBdr>
        </w:div>
        <w:div w:id="172842528">
          <w:marLeft w:val="0"/>
          <w:marRight w:val="0"/>
          <w:marTop w:val="0"/>
          <w:marBottom w:val="100"/>
          <w:divBdr>
            <w:top w:val="none" w:sz="0" w:space="0" w:color="auto"/>
            <w:left w:val="none" w:sz="0" w:space="0" w:color="auto"/>
            <w:bottom w:val="none" w:sz="0" w:space="0" w:color="auto"/>
            <w:right w:val="none" w:sz="0" w:space="0" w:color="auto"/>
          </w:divBdr>
        </w:div>
        <w:div w:id="96800917">
          <w:marLeft w:val="0"/>
          <w:marRight w:val="0"/>
          <w:marTop w:val="0"/>
          <w:marBottom w:val="100"/>
          <w:divBdr>
            <w:top w:val="none" w:sz="0" w:space="0" w:color="auto"/>
            <w:left w:val="none" w:sz="0" w:space="0" w:color="auto"/>
            <w:bottom w:val="none" w:sz="0" w:space="0" w:color="auto"/>
            <w:right w:val="none" w:sz="0" w:space="0" w:color="auto"/>
          </w:divBdr>
        </w:div>
        <w:div w:id="1630475062">
          <w:marLeft w:val="0"/>
          <w:marRight w:val="0"/>
          <w:marTop w:val="0"/>
          <w:marBottom w:val="200"/>
          <w:divBdr>
            <w:top w:val="none" w:sz="0" w:space="0" w:color="auto"/>
            <w:left w:val="none" w:sz="0" w:space="0" w:color="auto"/>
            <w:bottom w:val="none" w:sz="0" w:space="0" w:color="auto"/>
            <w:right w:val="none" w:sz="0" w:space="0" w:color="auto"/>
          </w:divBdr>
        </w:div>
        <w:div w:id="389616335">
          <w:marLeft w:val="0"/>
          <w:marRight w:val="0"/>
          <w:marTop w:val="0"/>
          <w:marBottom w:val="200"/>
          <w:divBdr>
            <w:top w:val="none" w:sz="0" w:space="0" w:color="auto"/>
            <w:left w:val="none" w:sz="0" w:space="0" w:color="auto"/>
            <w:bottom w:val="none" w:sz="0" w:space="0" w:color="auto"/>
            <w:right w:val="none" w:sz="0" w:space="0" w:color="auto"/>
          </w:divBdr>
        </w:div>
        <w:div w:id="482818985">
          <w:marLeft w:val="0"/>
          <w:marRight w:val="0"/>
          <w:marTop w:val="0"/>
          <w:marBottom w:val="100"/>
          <w:divBdr>
            <w:top w:val="none" w:sz="0" w:space="0" w:color="auto"/>
            <w:left w:val="none" w:sz="0" w:space="0" w:color="auto"/>
            <w:bottom w:val="none" w:sz="0" w:space="0" w:color="auto"/>
            <w:right w:val="none" w:sz="0" w:space="0" w:color="auto"/>
          </w:divBdr>
        </w:div>
        <w:div w:id="1665359574">
          <w:marLeft w:val="0"/>
          <w:marRight w:val="0"/>
          <w:marTop w:val="0"/>
          <w:marBottom w:val="100"/>
          <w:divBdr>
            <w:top w:val="none" w:sz="0" w:space="0" w:color="auto"/>
            <w:left w:val="none" w:sz="0" w:space="0" w:color="auto"/>
            <w:bottom w:val="none" w:sz="0" w:space="0" w:color="auto"/>
            <w:right w:val="none" w:sz="0" w:space="0" w:color="auto"/>
          </w:divBdr>
        </w:div>
        <w:div w:id="1705211405">
          <w:marLeft w:val="0"/>
          <w:marRight w:val="0"/>
          <w:marTop w:val="0"/>
          <w:marBottom w:val="100"/>
          <w:divBdr>
            <w:top w:val="none" w:sz="0" w:space="0" w:color="auto"/>
            <w:left w:val="none" w:sz="0" w:space="0" w:color="auto"/>
            <w:bottom w:val="none" w:sz="0" w:space="0" w:color="auto"/>
            <w:right w:val="none" w:sz="0" w:space="0" w:color="auto"/>
          </w:divBdr>
        </w:div>
        <w:div w:id="2002198056">
          <w:marLeft w:val="0"/>
          <w:marRight w:val="0"/>
          <w:marTop w:val="0"/>
          <w:marBottom w:val="100"/>
          <w:divBdr>
            <w:top w:val="none" w:sz="0" w:space="0" w:color="auto"/>
            <w:left w:val="none" w:sz="0" w:space="0" w:color="auto"/>
            <w:bottom w:val="none" w:sz="0" w:space="0" w:color="auto"/>
            <w:right w:val="none" w:sz="0" w:space="0" w:color="auto"/>
          </w:divBdr>
        </w:div>
        <w:div w:id="1821145593">
          <w:marLeft w:val="0"/>
          <w:marRight w:val="0"/>
          <w:marTop w:val="0"/>
          <w:marBottom w:val="100"/>
          <w:divBdr>
            <w:top w:val="none" w:sz="0" w:space="0" w:color="auto"/>
            <w:left w:val="none" w:sz="0" w:space="0" w:color="auto"/>
            <w:bottom w:val="none" w:sz="0" w:space="0" w:color="auto"/>
            <w:right w:val="none" w:sz="0" w:space="0" w:color="auto"/>
          </w:divBdr>
        </w:div>
        <w:div w:id="1995912001">
          <w:marLeft w:val="0"/>
          <w:marRight w:val="0"/>
          <w:marTop w:val="0"/>
          <w:marBottom w:val="100"/>
          <w:divBdr>
            <w:top w:val="none" w:sz="0" w:space="0" w:color="auto"/>
            <w:left w:val="none" w:sz="0" w:space="0" w:color="auto"/>
            <w:bottom w:val="none" w:sz="0" w:space="0" w:color="auto"/>
            <w:right w:val="none" w:sz="0" w:space="0" w:color="auto"/>
          </w:divBdr>
        </w:div>
        <w:div w:id="1550452354">
          <w:marLeft w:val="0"/>
          <w:marRight w:val="0"/>
          <w:marTop w:val="0"/>
          <w:marBottom w:val="100"/>
          <w:divBdr>
            <w:top w:val="none" w:sz="0" w:space="0" w:color="auto"/>
            <w:left w:val="none" w:sz="0" w:space="0" w:color="auto"/>
            <w:bottom w:val="none" w:sz="0" w:space="0" w:color="auto"/>
            <w:right w:val="none" w:sz="0" w:space="0" w:color="auto"/>
          </w:divBdr>
        </w:div>
        <w:div w:id="1041588275">
          <w:marLeft w:val="0"/>
          <w:marRight w:val="0"/>
          <w:marTop w:val="0"/>
          <w:marBottom w:val="100"/>
          <w:divBdr>
            <w:top w:val="none" w:sz="0" w:space="0" w:color="auto"/>
            <w:left w:val="none" w:sz="0" w:space="0" w:color="auto"/>
            <w:bottom w:val="none" w:sz="0" w:space="0" w:color="auto"/>
            <w:right w:val="none" w:sz="0" w:space="0" w:color="auto"/>
          </w:divBdr>
        </w:div>
        <w:div w:id="622031095">
          <w:marLeft w:val="0"/>
          <w:marRight w:val="0"/>
          <w:marTop w:val="0"/>
          <w:marBottom w:val="100"/>
          <w:divBdr>
            <w:top w:val="none" w:sz="0" w:space="0" w:color="auto"/>
            <w:left w:val="none" w:sz="0" w:space="0" w:color="auto"/>
            <w:bottom w:val="none" w:sz="0" w:space="0" w:color="auto"/>
            <w:right w:val="none" w:sz="0" w:space="0" w:color="auto"/>
          </w:divBdr>
        </w:div>
        <w:div w:id="1705868512">
          <w:marLeft w:val="0"/>
          <w:marRight w:val="0"/>
          <w:marTop w:val="0"/>
          <w:marBottom w:val="100"/>
          <w:divBdr>
            <w:top w:val="none" w:sz="0" w:space="0" w:color="auto"/>
            <w:left w:val="none" w:sz="0" w:space="0" w:color="auto"/>
            <w:bottom w:val="none" w:sz="0" w:space="0" w:color="auto"/>
            <w:right w:val="none" w:sz="0" w:space="0" w:color="auto"/>
          </w:divBdr>
        </w:div>
        <w:div w:id="1105149098">
          <w:marLeft w:val="0"/>
          <w:marRight w:val="0"/>
          <w:marTop w:val="0"/>
          <w:marBottom w:val="100"/>
          <w:divBdr>
            <w:top w:val="none" w:sz="0" w:space="0" w:color="auto"/>
            <w:left w:val="none" w:sz="0" w:space="0" w:color="auto"/>
            <w:bottom w:val="none" w:sz="0" w:space="0" w:color="auto"/>
            <w:right w:val="none" w:sz="0" w:space="0" w:color="auto"/>
          </w:divBdr>
        </w:div>
        <w:div w:id="1546454173">
          <w:marLeft w:val="0"/>
          <w:marRight w:val="0"/>
          <w:marTop w:val="0"/>
          <w:marBottom w:val="100"/>
          <w:divBdr>
            <w:top w:val="none" w:sz="0" w:space="0" w:color="auto"/>
            <w:left w:val="none" w:sz="0" w:space="0" w:color="auto"/>
            <w:bottom w:val="none" w:sz="0" w:space="0" w:color="auto"/>
            <w:right w:val="none" w:sz="0" w:space="0" w:color="auto"/>
          </w:divBdr>
        </w:div>
        <w:div w:id="12565">
          <w:marLeft w:val="0"/>
          <w:marRight w:val="0"/>
          <w:marTop w:val="0"/>
          <w:marBottom w:val="100"/>
          <w:divBdr>
            <w:top w:val="none" w:sz="0" w:space="0" w:color="auto"/>
            <w:left w:val="none" w:sz="0" w:space="0" w:color="auto"/>
            <w:bottom w:val="none" w:sz="0" w:space="0" w:color="auto"/>
            <w:right w:val="none" w:sz="0" w:space="0" w:color="auto"/>
          </w:divBdr>
        </w:div>
        <w:div w:id="84158364">
          <w:marLeft w:val="0"/>
          <w:marRight w:val="0"/>
          <w:marTop w:val="0"/>
          <w:marBottom w:val="100"/>
          <w:divBdr>
            <w:top w:val="none" w:sz="0" w:space="0" w:color="auto"/>
            <w:left w:val="none" w:sz="0" w:space="0" w:color="auto"/>
            <w:bottom w:val="none" w:sz="0" w:space="0" w:color="auto"/>
            <w:right w:val="none" w:sz="0" w:space="0" w:color="auto"/>
          </w:divBdr>
        </w:div>
        <w:div w:id="337469257">
          <w:marLeft w:val="0"/>
          <w:marRight w:val="0"/>
          <w:marTop w:val="0"/>
          <w:marBottom w:val="100"/>
          <w:divBdr>
            <w:top w:val="none" w:sz="0" w:space="0" w:color="auto"/>
            <w:left w:val="none" w:sz="0" w:space="0" w:color="auto"/>
            <w:bottom w:val="none" w:sz="0" w:space="0" w:color="auto"/>
            <w:right w:val="none" w:sz="0" w:space="0" w:color="auto"/>
          </w:divBdr>
        </w:div>
        <w:div w:id="465469201">
          <w:marLeft w:val="0"/>
          <w:marRight w:val="0"/>
          <w:marTop w:val="0"/>
          <w:marBottom w:val="100"/>
          <w:divBdr>
            <w:top w:val="none" w:sz="0" w:space="0" w:color="auto"/>
            <w:left w:val="none" w:sz="0" w:space="0" w:color="auto"/>
            <w:bottom w:val="none" w:sz="0" w:space="0" w:color="auto"/>
            <w:right w:val="none" w:sz="0" w:space="0" w:color="auto"/>
          </w:divBdr>
        </w:div>
        <w:div w:id="1838764820">
          <w:marLeft w:val="0"/>
          <w:marRight w:val="0"/>
          <w:marTop w:val="0"/>
          <w:marBottom w:val="100"/>
          <w:divBdr>
            <w:top w:val="none" w:sz="0" w:space="0" w:color="auto"/>
            <w:left w:val="none" w:sz="0" w:space="0" w:color="auto"/>
            <w:bottom w:val="none" w:sz="0" w:space="0" w:color="auto"/>
            <w:right w:val="none" w:sz="0" w:space="0" w:color="auto"/>
          </w:divBdr>
        </w:div>
        <w:div w:id="1015839732">
          <w:marLeft w:val="0"/>
          <w:marRight w:val="0"/>
          <w:marTop w:val="0"/>
          <w:marBottom w:val="100"/>
          <w:divBdr>
            <w:top w:val="none" w:sz="0" w:space="0" w:color="auto"/>
            <w:left w:val="none" w:sz="0" w:space="0" w:color="auto"/>
            <w:bottom w:val="none" w:sz="0" w:space="0" w:color="auto"/>
            <w:right w:val="none" w:sz="0" w:space="0" w:color="auto"/>
          </w:divBdr>
        </w:div>
        <w:div w:id="2088724726">
          <w:marLeft w:val="0"/>
          <w:marRight w:val="0"/>
          <w:marTop w:val="0"/>
          <w:marBottom w:val="100"/>
          <w:divBdr>
            <w:top w:val="none" w:sz="0" w:space="0" w:color="auto"/>
            <w:left w:val="none" w:sz="0" w:space="0" w:color="auto"/>
            <w:bottom w:val="none" w:sz="0" w:space="0" w:color="auto"/>
            <w:right w:val="none" w:sz="0" w:space="0" w:color="auto"/>
          </w:divBdr>
        </w:div>
        <w:div w:id="1080953959">
          <w:marLeft w:val="0"/>
          <w:marRight w:val="0"/>
          <w:marTop w:val="0"/>
          <w:marBottom w:val="100"/>
          <w:divBdr>
            <w:top w:val="none" w:sz="0" w:space="0" w:color="auto"/>
            <w:left w:val="none" w:sz="0" w:space="0" w:color="auto"/>
            <w:bottom w:val="none" w:sz="0" w:space="0" w:color="auto"/>
            <w:right w:val="none" w:sz="0" w:space="0" w:color="auto"/>
          </w:divBdr>
        </w:div>
        <w:div w:id="1579290973">
          <w:marLeft w:val="0"/>
          <w:marRight w:val="0"/>
          <w:marTop w:val="0"/>
          <w:marBottom w:val="100"/>
          <w:divBdr>
            <w:top w:val="none" w:sz="0" w:space="0" w:color="auto"/>
            <w:left w:val="none" w:sz="0" w:space="0" w:color="auto"/>
            <w:bottom w:val="none" w:sz="0" w:space="0" w:color="auto"/>
            <w:right w:val="none" w:sz="0" w:space="0" w:color="auto"/>
          </w:divBdr>
        </w:div>
        <w:div w:id="852501654">
          <w:marLeft w:val="0"/>
          <w:marRight w:val="0"/>
          <w:marTop w:val="0"/>
          <w:marBottom w:val="100"/>
          <w:divBdr>
            <w:top w:val="none" w:sz="0" w:space="0" w:color="auto"/>
            <w:left w:val="none" w:sz="0" w:space="0" w:color="auto"/>
            <w:bottom w:val="none" w:sz="0" w:space="0" w:color="auto"/>
            <w:right w:val="none" w:sz="0" w:space="0" w:color="auto"/>
          </w:divBdr>
        </w:div>
        <w:div w:id="796412515">
          <w:marLeft w:val="0"/>
          <w:marRight w:val="0"/>
          <w:marTop w:val="0"/>
          <w:marBottom w:val="100"/>
          <w:divBdr>
            <w:top w:val="none" w:sz="0" w:space="0" w:color="auto"/>
            <w:left w:val="none" w:sz="0" w:space="0" w:color="auto"/>
            <w:bottom w:val="none" w:sz="0" w:space="0" w:color="auto"/>
            <w:right w:val="none" w:sz="0" w:space="0" w:color="auto"/>
          </w:divBdr>
        </w:div>
        <w:div w:id="1267156549">
          <w:marLeft w:val="0"/>
          <w:marRight w:val="0"/>
          <w:marTop w:val="0"/>
          <w:marBottom w:val="100"/>
          <w:divBdr>
            <w:top w:val="none" w:sz="0" w:space="0" w:color="auto"/>
            <w:left w:val="none" w:sz="0" w:space="0" w:color="auto"/>
            <w:bottom w:val="none" w:sz="0" w:space="0" w:color="auto"/>
            <w:right w:val="none" w:sz="0" w:space="0" w:color="auto"/>
          </w:divBdr>
        </w:div>
        <w:div w:id="1537506384">
          <w:marLeft w:val="0"/>
          <w:marRight w:val="0"/>
          <w:marTop w:val="0"/>
          <w:marBottom w:val="100"/>
          <w:divBdr>
            <w:top w:val="none" w:sz="0" w:space="0" w:color="auto"/>
            <w:left w:val="none" w:sz="0" w:space="0" w:color="auto"/>
            <w:bottom w:val="none" w:sz="0" w:space="0" w:color="auto"/>
            <w:right w:val="none" w:sz="0" w:space="0" w:color="auto"/>
          </w:divBdr>
        </w:div>
        <w:div w:id="788166140">
          <w:marLeft w:val="0"/>
          <w:marRight w:val="0"/>
          <w:marTop w:val="0"/>
          <w:marBottom w:val="100"/>
          <w:divBdr>
            <w:top w:val="none" w:sz="0" w:space="0" w:color="auto"/>
            <w:left w:val="none" w:sz="0" w:space="0" w:color="auto"/>
            <w:bottom w:val="none" w:sz="0" w:space="0" w:color="auto"/>
            <w:right w:val="none" w:sz="0" w:space="0" w:color="auto"/>
          </w:divBdr>
        </w:div>
        <w:div w:id="2115709652">
          <w:marLeft w:val="0"/>
          <w:marRight w:val="0"/>
          <w:marTop w:val="0"/>
          <w:marBottom w:val="100"/>
          <w:divBdr>
            <w:top w:val="none" w:sz="0" w:space="0" w:color="auto"/>
            <w:left w:val="none" w:sz="0" w:space="0" w:color="auto"/>
            <w:bottom w:val="none" w:sz="0" w:space="0" w:color="auto"/>
            <w:right w:val="none" w:sz="0" w:space="0" w:color="auto"/>
          </w:divBdr>
        </w:div>
        <w:div w:id="685057581">
          <w:marLeft w:val="0"/>
          <w:marRight w:val="0"/>
          <w:marTop w:val="0"/>
          <w:marBottom w:val="100"/>
          <w:divBdr>
            <w:top w:val="none" w:sz="0" w:space="0" w:color="auto"/>
            <w:left w:val="none" w:sz="0" w:space="0" w:color="auto"/>
            <w:bottom w:val="none" w:sz="0" w:space="0" w:color="auto"/>
            <w:right w:val="none" w:sz="0" w:space="0" w:color="auto"/>
          </w:divBdr>
        </w:div>
        <w:div w:id="738596927">
          <w:marLeft w:val="0"/>
          <w:marRight w:val="0"/>
          <w:marTop w:val="0"/>
          <w:marBottom w:val="100"/>
          <w:divBdr>
            <w:top w:val="none" w:sz="0" w:space="0" w:color="auto"/>
            <w:left w:val="none" w:sz="0" w:space="0" w:color="auto"/>
            <w:bottom w:val="none" w:sz="0" w:space="0" w:color="auto"/>
            <w:right w:val="none" w:sz="0" w:space="0" w:color="auto"/>
          </w:divBdr>
        </w:div>
        <w:div w:id="862400043">
          <w:marLeft w:val="0"/>
          <w:marRight w:val="0"/>
          <w:marTop w:val="0"/>
          <w:marBottom w:val="100"/>
          <w:divBdr>
            <w:top w:val="none" w:sz="0" w:space="0" w:color="auto"/>
            <w:left w:val="none" w:sz="0" w:space="0" w:color="auto"/>
            <w:bottom w:val="none" w:sz="0" w:space="0" w:color="auto"/>
            <w:right w:val="none" w:sz="0" w:space="0" w:color="auto"/>
          </w:divBdr>
        </w:div>
        <w:div w:id="1092701521">
          <w:marLeft w:val="0"/>
          <w:marRight w:val="0"/>
          <w:marTop w:val="0"/>
          <w:marBottom w:val="100"/>
          <w:divBdr>
            <w:top w:val="none" w:sz="0" w:space="0" w:color="auto"/>
            <w:left w:val="none" w:sz="0" w:space="0" w:color="auto"/>
            <w:bottom w:val="none" w:sz="0" w:space="0" w:color="auto"/>
            <w:right w:val="none" w:sz="0" w:space="0" w:color="auto"/>
          </w:divBdr>
        </w:div>
        <w:div w:id="958952183">
          <w:marLeft w:val="0"/>
          <w:marRight w:val="0"/>
          <w:marTop w:val="0"/>
          <w:marBottom w:val="100"/>
          <w:divBdr>
            <w:top w:val="none" w:sz="0" w:space="0" w:color="auto"/>
            <w:left w:val="none" w:sz="0" w:space="0" w:color="auto"/>
            <w:bottom w:val="none" w:sz="0" w:space="0" w:color="auto"/>
            <w:right w:val="none" w:sz="0" w:space="0" w:color="auto"/>
          </w:divBdr>
        </w:div>
        <w:div w:id="660815896">
          <w:marLeft w:val="0"/>
          <w:marRight w:val="0"/>
          <w:marTop w:val="0"/>
          <w:marBottom w:val="100"/>
          <w:divBdr>
            <w:top w:val="none" w:sz="0" w:space="0" w:color="auto"/>
            <w:left w:val="none" w:sz="0" w:space="0" w:color="auto"/>
            <w:bottom w:val="none" w:sz="0" w:space="0" w:color="auto"/>
            <w:right w:val="none" w:sz="0" w:space="0" w:color="auto"/>
          </w:divBdr>
        </w:div>
        <w:div w:id="1663389709">
          <w:marLeft w:val="716"/>
          <w:marRight w:val="0"/>
          <w:marTop w:val="0"/>
          <w:marBottom w:val="100"/>
          <w:divBdr>
            <w:top w:val="none" w:sz="0" w:space="0" w:color="auto"/>
            <w:left w:val="none" w:sz="0" w:space="0" w:color="auto"/>
            <w:bottom w:val="none" w:sz="0" w:space="0" w:color="auto"/>
            <w:right w:val="none" w:sz="0" w:space="0" w:color="auto"/>
          </w:divBdr>
        </w:div>
        <w:div w:id="531191469">
          <w:marLeft w:val="716"/>
          <w:marRight w:val="0"/>
          <w:marTop w:val="0"/>
          <w:marBottom w:val="100"/>
          <w:divBdr>
            <w:top w:val="none" w:sz="0" w:space="0" w:color="auto"/>
            <w:left w:val="none" w:sz="0" w:space="0" w:color="auto"/>
            <w:bottom w:val="none" w:sz="0" w:space="0" w:color="auto"/>
            <w:right w:val="none" w:sz="0" w:space="0" w:color="auto"/>
          </w:divBdr>
        </w:div>
        <w:div w:id="1112898218">
          <w:marLeft w:val="716"/>
          <w:marRight w:val="0"/>
          <w:marTop w:val="0"/>
          <w:marBottom w:val="100"/>
          <w:divBdr>
            <w:top w:val="none" w:sz="0" w:space="0" w:color="auto"/>
            <w:left w:val="none" w:sz="0" w:space="0" w:color="auto"/>
            <w:bottom w:val="none" w:sz="0" w:space="0" w:color="auto"/>
            <w:right w:val="none" w:sz="0" w:space="0" w:color="auto"/>
          </w:divBdr>
        </w:div>
        <w:div w:id="1717660166">
          <w:marLeft w:val="0"/>
          <w:marRight w:val="0"/>
          <w:marTop w:val="0"/>
          <w:marBottom w:val="100"/>
          <w:divBdr>
            <w:top w:val="none" w:sz="0" w:space="0" w:color="auto"/>
            <w:left w:val="none" w:sz="0" w:space="0" w:color="auto"/>
            <w:bottom w:val="none" w:sz="0" w:space="0" w:color="auto"/>
            <w:right w:val="none" w:sz="0" w:space="0" w:color="auto"/>
          </w:divBdr>
        </w:div>
        <w:div w:id="112335457">
          <w:marLeft w:val="0"/>
          <w:marRight w:val="0"/>
          <w:marTop w:val="0"/>
          <w:marBottom w:val="100"/>
          <w:divBdr>
            <w:top w:val="none" w:sz="0" w:space="0" w:color="auto"/>
            <w:left w:val="none" w:sz="0" w:space="0" w:color="auto"/>
            <w:bottom w:val="none" w:sz="0" w:space="0" w:color="auto"/>
            <w:right w:val="none" w:sz="0" w:space="0" w:color="auto"/>
          </w:divBdr>
        </w:div>
        <w:div w:id="136149658">
          <w:marLeft w:val="0"/>
          <w:marRight w:val="0"/>
          <w:marTop w:val="0"/>
          <w:marBottom w:val="100"/>
          <w:divBdr>
            <w:top w:val="none" w:sz="0" w:space="0" w:color="auto"/>
            <w:left w:val="none" w:sz="0" w:space="0" w:color="auto"/>
            <w:bottom w:val="none" w:sz="0" w:space="0" w:color="auto"/>
            <w:right w:val="none" w:sz="0" w:space="0" w:color="auto"/>
          </w:divBdr>
        </w:div>
        <w:div w:id="164396597">
          <w:marLeft w:val="716"/>
          <w:marRight w:val="0"/>
          <w:marTop w:val="0"/>
          <w:marBottom w:val="100"/>
          <w:divBdr>
            <w:top w:val="none" w:sz="0" w:space="0" w:color="auto"/>
            <w:left w:val="none" w:sz="0" w:space="0" w:color="auto"/>
            <w:bottom w:val="none" w:sz="0" w:space="0" w:color="auto"/>
            <w:right w:val="none" w:sz="0" w:space="0" w:color="auto"/>
          </w:divBdr>
        </w:div>
        <w:div w:id="1721175115">
          <w:marLeft w:val="716"/>
          <w:marRight w:val="0"/>
          <w:marTop w:val="0"/>
          <w:marBottom w:val="100"/>
          <w:divBdr>
            <w:top w:val="none" w:sz="0" w:space="0" w:color="auto"/>
            <w:left w:val="none" w:sz="0" w:space="0" w:color="auto"/>
            <w:bottom w:val="none" w:sz="0" w:space="0" w:color="auto"/>
            <w:right w:val="none" w:sz="0" w:space="0" w:color="auto"/>
          </w:divBdr>
        </w:div>
        <w:div w:id="335571358">
          <w:marLeft w:val="716"/>
          <w:marRight w:val="0"/>
          <w:marTop w:val="0"/>
          <w:marBottom w:val="100"/>
          <w:divBdr>
            <w:top w:val="none" w:sz="0" w:space="0" w:color="auto"/>
            <w:left w:val="none" w:sz="0" w:space="0" w:color="auto"/>
            <w:bottom w:val="none" w:sz="0" w:space="0" w:color="auto"/>
            <w:right w:val="none" w:sz="0" w:space="0" w:color="auto"/>
          </w:divBdr>
        </w:div>
        <w:div w:id="198247945">
          <w:marLeft w:val="716"/>
          <w:marRight w:val="0"/>
          <w:marTop w:val="0"/>
          <w:marBottom w:val="100"/>
          <w:divBdr>
            <w:top w:val="none" w:sz="0" w:space="0" w:color="auto"/>
            <w:left w:val="none" w:sz="0" w:space="0" w:color="auto"/>
            <w:bottom w:val="none" w:sz="0" w:space="0" w:color="auto"/>
            <w:right w:val="none" w:sz="0" w:space="0" w:color="auto"/>
          </w:divBdr>
        </w:div>
        <w:div w:id="207645836">
          <w:marLeft w:val="716"/>
          <w:marRight w:val="0"/>
          <w:marTop w:val="0"/>
          <w:marBottom w:val="100"/>
          <w:divBdr>
            <w:top w:val="none" w:sz="0" w:space="0" w:color="auto"/>
            <w:left w:val="none" w:sz="0" w:space="0" w:color="auto"/>
            <w:bottom w:val="none" w:sz="0" w:space="0" w:color="auto"/>
            <w:right w:val="none" w:sz="0" w:space="0" w:color="auto"/>
          </w:divBdr>
        </w:div>
        <w:div w:id="1401058742">
          <w:marLeft w:val="716"/>
          <w:marRight w:val="0"/>
          <w:marTop w:val="0"/>
          <w:marBottom w:val="100"/>
          <w:divBdr>
            <w:top w:val="none" w:sz="0" w:space="0" w:color="auto"/>
            <w:left w:val="none" w:sz="0" w:space="0" w:color="auto"/>
            <w:bottom w:val="none" w:sz="0" w:space="0" w:color="auto"/>
            <w:right w:val="none" w:sz="0" w:space="0" w:color="auto"/>
          </w:divBdr>
        </w:div>
        <w:div w:id="1979458400">
          <w:marLeft w:val="716"/>
          <w:marRight w:val="0"/>
          <w:marTop w:val="0"/>
          <w:marBottom w:val="100"/>
          <w:divBdr>
            <w:top w:val="none" w:sz="0" w:space="0" w:color="auto"/>
            <w:left w:val="none" w:sz="0" w:space="0" w:color="auto"/>
            <w:bottom w:val="none" w:sz="0" w:space="0" w:color="auto"/>
            <w:right w:val="none" w:sz="0" w:space="0" w:color="auto"/>
          </w:divBdr>
        </w:div>
        <w:div w:id="704477130">
          <w:marLeft w:val="716"/>
          <w:marRight w:val="0"/>
          <w:marTop w:val="0"/>
          <w:marBottom w:val="100"/>
          <w:divBdr>
            <w:top w:val="none" w:sz="0" w:space="0" w:color="auto"/>
            <w:left w:val="none" w:sz="0" w:space="0" w:color="auto"/>
            <w:bottom w:val="none" w:sz="0" w:space="0" w:color="auto"/>
            <w:right w:val="none" w:sz="0" w:space="0" w:color="auto"/>
          </w:divBdr>
        </w:div>
        <w:div w:id="638850998">
          <w:marLeft w:val="716"/>
          <w:marRight w:val="0"/>
          <w:marTop w:val="0"/>
          <w:marBottom w:val="100"/>
          <w:divBdr>
            <w:top w:val="none" w:sz="0" w:space="0" w:color="auto"/>
            <w:left w:val="none" w:sz="0" w:space="0" w:color="auto"/>
            <w:bottom w:val="none" w:sz="0" w:space="0" w:color="auto"/>
            <w:right w:val="none" w:sz="0" w:space="0" w:color="auto"/>
          </w:divBdr>
        </w:div>
        <w:div w:id="619189804">
          <w:marLeft w:val="0"/>
          <w:marRight w:val="0"/>
          <w:marTop w:val="0"/>
          <w:marBottom w:val="100"/>
          <w:divBdr>
            <w:top w:val="none" w:sz="0" w:space="0" w:color="auto"/>
            <w:left w:val="none" w:sz="0" w:space="0" w:color="auto"/>
            <w:bottom w:val="none" w:sz="0" w:space="0" w:color="auto"/>
            <w:right w:val="none" w:sz="0" w:space="0" w:color="auto"/>
          </w:divBdr>
        </w:div>
        <w:div w:id="644118077">
          <w:marLeft w:val="0"/>
          <w:marRight w:val="0"/>
          <w:marTop w:val="0"/>
          <w:marBottom w:val="100"/>
          <w:divBdr>
            <w:top w:val="none" w:sz="0" w:space="0" w:color="auto"/>
            <w:left w:val="none" w:sz="0" w:space="0" w:color="auto"/>
            <w:bottom w:val="none" w:sz="0" w:space="0" w:color="auto"/>
            <w:right w:val="none" w:sz="0" w:space="0" w:color="auto"/>
          </w:divBdr>
        </w:div>
        <w:div w:id="693772306">
          <w:marLeft w:val="0"/>
          <w:marRight w:val="0"/>
          <w:marTop w:val="0"/>
          <w:marBottom w:val="100"/>
          <w:divBdr>
            <w:top w:val="none" w:sz="0" w:space="0" w:color="auto"/>
            <w:left w:val="none" w:sz="0" w:space="0" w:color="auto"/>
            <w:bottom w:val="none" w:sz="0" w:space="0" w:color="auto"/>
            <w:right w:val="none" w:sz="0" w:space="0" w:color="auto"/>
          </w:divBdr>
        </w:div>
        <w:div w:id="1520122084">
          <w:marLeft w:val="0"/>
          <w:marRight w:val="0"/>
          <w:marTop w:val="0"/>
          <w:marBottom w:val="100"/>
          <w:divBdr>
            <w:top w:val="none" w:sz="0" w:space="0" w:color="auto"/>
            <w:left w:val="none" w:sz="0" w:space="0" w:color="auto"/>
            <w:bottom w:val="none" w:sz="0" w:space="0" w:color="auto"/>
            <w:right w:val="none" w:sz="0" w:space="0" w:color="auto"/>
          </w:divBdr>
        </w:div>
        <w:div w:id="724336108">
          <w:marLeft w:val="0"/>
          <w:marRight w:val="0"/>
          <w:marTop w:val="0"/>
          <w:marBottom w:val="100"/>
          <w:divBdr>
            <w:top w:val="none" w:sz="0" w:space="0" w:color="auto"/>
            <w:left w:val="none" w:sz="0" w:space="0" w:color="auto"/>
            <w:bottom w:val="none" w:sz="0" w:space="0" w:color="auto"/>
            <w:right w:val="none" w:sz="0" w:space="0" w:color="auto"/>
          </w:divBdr>
        </w:div>
        <w:div w:id="1930893457">
          <w:marLeft w:val="0"/>
          <w:marRight w:val="0"/>
          <w:marTop w:val="0"/>
          <w:marBottom w:val="100"/>
          <w:divBdr>
            <w:top w:val="none" w:sz="0" w:space="0" w:color="auto"/>
            <w:left w:val="none" w:sz="0" w:space="0" w:color="auto"/>
            <w:bottom w:val="none" w:sz="0" w:space="0" w:color="auto"/>
            <w:right w:val="none" w:sz="0" w:space="0" w:color="auto"/>
          </w:divBdr>
        </w:div>
        <w:div w:id="2064061060">
          <w:marLeft w:val="0"/>
          <w:marRight w:val="0"/>
          <w:marTop w:val="0"/>
          <w:marBottom w:val="100"/>
          <w:divBdr>
            <w:top w:val="none" w:sz="0" w:space="0" w:color="auto"/>
            <w:left w:val="none" w:sz="0" w:space="0" w:color="auto"/>
            <w:bottom w:val="none" w:sz="0" w:space="0" w:color="auto"/>
            <w:right w:val="none" w:sz="0" w:space="0" w:color="auto"/>
          </w:divBdr>
        </w:div>
        <w:div w:id="1672026826">
          <w:marLeft w:val="0"/>
          <w:marRight w:val="0"/>
          <w:marTop w:val="0"/>
          <w:marBottom w:val="100"/>
          <w:divBdr>
            <w:top w:val="none" w:sz="0" w:space="0" w:color="auto"/>
            <w:left w:val="none" w:sz="0" w:space="0" w:color="auto"/>
            <w:bottom w:val="none" w:sz="0" w:space="0" w:color="auto"/>
            <w:right w:val="none" w:sz="0" w:space="0" w:color="auto"/>
          </w:divBdr>
        </w:div>
        <w:div w:id="1250196168">
          <w:marLeft w:val="0"/>
          <w:marRight w:val="0"/>
          <w:marTop w:val="0"/>
          <w:marBottom w:val="100"/>
          <w:divBdr>
            <w:top w:val="none" w:sz="0" w:space="0" w:color="auto"/>
            <w:left w:val="none" w:sz="0" w:space="0" w:color="auto"/>
            <w:bottom w:val="none" w:sz="0" w:space="0" w:color="auto"/>
            <w:right w:val="none" w:sz="0" w:space="0" w:color="auto"/>
          </w:divBdr>
        </w:div>
        <w:div w:id="2051146329">
          <w:marLeft w:val="0"/>
          <w:marRight w:val="0"/>
          <w:marTop w:val="0"/>
          <w:marBottom w:val="100"/>
          <w:divBdr>
            <w:top w:val="none" w:sz="0" w:space="0" w:color="auto"/>
            <w:left w:val="none" w:sz="0" w:space="0" w:color="auto"/>
            <w:bottom w:val="none" w:sz="0" w:space="0" w:color="auto"/>
            <w:right w:val="none" w:sz="0" w:space="0" w:color="auto"/>
          </w:divBdr>
        </w:div>
        <w:div w:id="362898241">
          <w:marLeft w:val="0"/>
          <w:marRight w:val="0"/>
          <w:marTop w:val="0"/>
          <w:marBottom w:val="100"/>
          <w:divBdr>
            <w:top w:val="none" w:sz="0" w:space="0" w:color="auto"/>
            <w:left w:val="none" w:sz="0" w:space="0" w:color="auto"/>
            <w:bottom w:val="none" w:sz="0" w:space="0" w:color="auto"/>
            <w:right w:val="none" w:sz="0" w:space="0" w:color="auto"/>
          </w:divBdr>
        </w:div>
        <w:div w:id="1258442522">
          <w:marLeft w:val="0"/>
          <w:marRight w:val="0"/>
          <w:marTop w:val="0"/>
          <w:marBottom w:val="100"/>
          <w:divBdr>
            <w:top w:val="none" w:sz="0" w:space="0" w:color="auto"/>
            <w:left w:val="none" w:sz="0" w:space="0" w:color="auto"/>
            <w:bottom w:val="none" w:sz="0" w:space="0" w:color="auto"/>
            <w:right w:val="none" w:sz="0" w:space="0" w:color="auto"/>
          </w:divBdr>
        </w:div>
        <w:div w:id="902567631">
          <w:marLeft w:val="0"/>
          <w:marRight w:val="0"/>
          <w:marTop w:val="0"/>
          <w:marBottom w:val="100"/>
          <w:divBdr>
            <w:top w:val="none" w:sz="0" w:space="0" w:color="auto"/>
            <w:left w:val="none" w:sz="0" w:space="0" w:color="auto"/>
            <w:bottom w:val="none" w:sz="0" w:space="0" w:color="auto"/>
            <w:right w:val="none" w:sz="0" w:space="0" w:color="auto"/>
          </w:divBdr>
        </w:div>
        <w:div w:id="377364828">
          <w:marLeft w:val="0"/>
          <w:marRight w:val="0"/>
          <w:marTop w:val="0"/>
          <w:marBottom w:val="100"/>
          <w:divBdr>
            <w:top w:val="none" w:sz="0" w:space="0" w:color="auto"/>
            <w:left w:val="none" w:sz="0" w:space="0" w:color="auto"/>
            <w:bottom w:val="none" w:sz="0" w:space="0" w:color="auto"/>
            <w:right w:val="none" w:sz="0" w:space="0" w:color="auto"/>
          </w:divBdr>
        </w:div>
        <w:div w:id="1687320470">
          <w:marLeft w:val="0"/>
          <w:marRight w:val="0"/>
          <w:marTop w:val="0"/>
          <w:marBottom w:val="100"/>
          <w:divBdr>
            <w:top w:val="none" w:sz="0" w:space="0" w:color="auto"/>
            <w:left w:val="none" w:sz="0" w:space="0" w:color="auto"/>
            <w:bottom w:val="none" w:sz="0" w:space="0" w:color="auto"/>
            <w:right w:val="none" w:sz="0" w:space="0" w:color="auto"/>
          </w:divBdr>
        </w:div>
        <w:div w:id="1509977990">
          <w:marLeft w:val="0"/>
          <w:marRight w:val="0"/>
          <w:marTop w:val="0"/>
          <w:marBottom w:val="100"/>
          <w:divBdr>
            <w:top w:val="none" w:sz="0" w:space="0" w:color="auto"/>
            <w:left w:val="none" w:sz="0" w:space="0" w:color="auto"/>
            <w:bottom w:val="none" w:sz="0" w:space="0" w:color="auto"/>
            <w:right w:val="none" w:sz="0" w:space="0" w:color="auto"/>
          </w:divBdr>
        </w:div>
        <w:div w:id="240330805">
          <w:marLeft w:val="0"/>
          <w:marRight w:val="0"/>
          <w:marTop w:val="0"/>
          <w:marBottom w:val="100"/>
          <w:divBdr>
            <w:top w:val="none" w:sz="0" w:space="0" w:color="auto"/>
            <w:left w:val="none" w:sz="0" w:space="0" w:color="auto"/>
            <w:bottom w:val="none" w:sz="0" w:space="0" w:color="auto"/>
            <w:right w:val="none" w:sz="0" w:space="0" w:color="auto"/>
          </w:divBdr>
        </w:div>
        <w:div w:id="449520493">
          <w:marLeft w:val="0"/>
          <w:marRight w:val="0"/>
          <w:marTop w:val="0"/>
          <w:marBottom w:val="100"/>
          <w:divBdr>
            <w:top w:val="none" w:sz="0" w:space="0" w:color="auto"/>
            <w:left w:val="none" w:sz="0" w:space="0" w:color="auto"/>
            <w:bottom w:val="none" w:sz="0" w:space="0" w:color="auto"/>
            <w:right w:val="none" w:sz="0" w:space="0" w:color="auto"/>
          </w:divBdr>
        </w:div>
        <w:div w:id="627668308">
          <w:marLeft w:val="0"/>
          <w:marRight w:val="0"/>
          <w:marTop w:val="0"/>
          <w:marBottom w:val="100"/>
          <w:divBdr>
            <w:top w:val="none" w:sz="0" w:space="0" w:color="auto"/>
            <w:left w:val="none" w:sz="0" w:space="0" w:color="auto"/>
            <w:bottom w:val="none" w:sz="0" w:space="0" w:color="auto"/>
            <w:right w:val="none" w:sz="0" w:space="0" w:color="auto"/>
          </w:divBdr>
        </w:div>
        <w:div w:id="1139609679">
          <w:marLeft w:val="0"/>
          <w:marRight w:val="0"/>
          <w:marTop w:val="0"/>
          <w:marBottom w:val="100"/>
          <w:divBdr>
            <w:top w:val="none" w:sz="0" w:space="0" w:color="auto"/>
            <w:left w:val="none" w:sz="0" w:space="0" w:color="auto"/>
            <w:bottom w:val="none" w:sz="0" w:space="0" w:color="auto"/>
            <w:right w:val="none" w:sz="0" w:space="0" w:color="auto"/>
          </w:divBdr>
        </w:div>
        <w:div w:id="934703662">
          <w:marLeft w:val="0"/>
          <w:marRight w:val="0"/>
          <w:marTop w:val="0"/>
          <w:marBottom w:val="100"/>
          <w:divBdr>
            <w:top w:val="none" w:sz="0" w:space="0" w:color="auto"/>
            <w:left w:val="none" w:sz="0" w:space="0" w:color="auto"/>
            <w:bottom w:val="none" w:sz="0" w:space="0" w:color="auto"/>
            <w:right w:val="none" w:sz="0" w:space="0" w:color="auto"/>
          </w:divBdr>
        </w:div>
        <w:div w:id="2131783051">
          <w:marLeft w:val="0"/>
          <w:marRight w:val="0"/>
          <w:marTop w:val="0"/>
          <w:marBottom w:val="100"/>
          <w:divBdr>
            <w:top w:val="none" w:sz="0" w:space="0" w:color="auto"/>
            <w:left w:val="none" w:sz="0" w:space="0" w:color="auto"/>
            <w:bottom w:val="none" w:sz="0" w:space="0" w:color="auto"/>
            <w:right w:val="none" w:sz="0" w:space="0" w:color="auto"/>
          </w:divBdr>
        </w:div>
        <w:div w:id="349643792">
          <w:marLeft w:val="0"/>
          <w:marRight w:val="0"/>
          <w:marTop w:val="0"/>
          <w:marBottom w:val="100"/>
          <w:divBdr>
            <w:top w:val="none" w:sz="0" w:space="0" w:color="auto"/>
            <w:left w:val="none" w:sz="0" w:space="0" w:color="auto"/>
            <w:bottom w:val="none" w:sz="0" w:space="0" w:color="auto"/>
            <w:right w:val="none" w:sz="0" w:space="0" w:color="auto"/>
          </w:divBdr>
        </w:div>
        <w:div w:id="237592220">
          <w:marLeft w:val="0"/>
          <w:marRight w:val="0"/>
          <w:marTop w:val="0"/>
          <w:marBottom w:val="100"/>
          <w:divBdr>
            <w:top w:val="none" w:sz="0" w:space="0" w:color="auto"/>
            <w:left w:val="none" w:sz="0" w:space="0" w:color="auto"/>
            <w:bottom w:val="none" w:sz="0" w:space="0" w:color="auto"/>
            <w:right w:val="none" w:sz="0" w:space="0" w:color="auto"/>
          </w:divBdr>
        </w:div>
        <w:div w:id="987902076">
          <w:marLeft w:val="0"/>
          <w:marRight w:val="0"/>
          <w:marTop w:val="0"/>
          <w:marBottom w:val="100"/>
          <w:divBdr>
            <w:top w:val="none" w:sz="0" w:space="0" w:color="auto"/>
            <w:left w:val="none" w:sz="0" w:space="0" w:color="auto"/>
            <w:bottom w:val="none" w:sz="0" w:space="0" w:color="auto"/>
            <w:right w:val="none" w:sz="0" w:space="0" w:color="auto"/>
          </w:divBdr>
        </w:div>
        <w:div w:id="1894342236">
          <w:marLeft w:val="0"/>
          <w:marRight w:val="0"/>
          <w:marTop w:val="0"/>
          <w:marBottom w:val="200"/>
          <w:divBdr>
            <w:top w:val="none" w:sz="0" w:space="0" w:color="auto"/>
            <w:left w:val="none" w:sz="0" w:space="0" w:color="auto"/>
            <w:bottom w:val="none" w:sz="0" w:space="0" w:color="auto"/>
            <w:right w:val="none" w:sz="0" w:space="0" w:color="auto"/>
          </w:divBdr>
        </w:div>
        <w:div w:id="216011451">
          <w:marLeft w:val="0"/>
          <w:marRight w:val="0"/>
          <w:marTop w:val="0"/>
          <w:marBottom w:val="200"/>
          <w:divBdr>
            <w:top w:val="none" w:sz="0" w:space="0" w:color="auto"/>
            <w:left w:val="none" w:sz="0" w:space="0" w:color="auto"/>
            <w:bottom w:val="none" w:sz="0" w:space="0" w:color="auto"/>
            <w:right w:val="none" w:sz="0" w:space="0" w:color="auto"/>
          </w:divBdr>
        </w:div>
        <w:div w:id="181944882">
          <w:marLeft w:val="0"/>
          <w:marRight w:val="0"/>
          <w:marTop w:val="0"/>
          <w:marBottom w:val="100"/>
          <w:divBdr>
            <w:top w:val="none" w:sz="0" w:space="0" w:color="auto"/>
            <w:left w:val="none" w:sz="0" w:space="0" w:color="auto"/>
            <w:bottom w:val="none" w:sz="0" w:space="0" w:color="auto"/>
            <w:right w:val="none" w:sz="0" w:space="0" w:color="auto"/>
          </w:divBdr>
        </w:div>
        <w:div w:id="72892924">
          <w:marLeft w:val="0"/>
          <w:marRight w:val="0"/>
          <w:marTop w:val="0"/>
          <w:marBottom w:val="100"/>
          <w:divBdr>
            <w:top w:val="none" w:sz="0" w:space="0" w:color="auto"/>
            <w:left w:val="none" w:sz="0" w:space="0" w:color="auto"/>
            <w:bottom w:val="none" w:sz="0" w:space="0" w:color="auto"/>
            <w:right w:val="none" w:sz="0" w:space="0" w:color="auto"/>
          </w:divBdr>
        </w:div>
        <w:div w:id="147287273">
          <w:marLeft w:val="0"/>
          <w:marRight w:val="0"/>
          <w:marTop w:val="0"/>
          <w:marBottom w:val="100"/>
          <w:divBdr>
            <w:top w:val="none" w:sz="0" w:space="0" w:color="auto"/>
            <w:left w:val="none" w:sz="0" w:space="0" w:color="auto"/>
            <w:bottom w:val="none" w:sz="0" w:space="0" w:color="auto"/>
            <w:right w:val="none" w:sz="0" w:space="0" w:color="auto"/>
          </w:divBdr>
        </w:div>
        <w:div w:id="1613324460">
          <w:marLeft w:val="356"/>
          <w:marRight w:val="0"/>
          <w:marTop w:val="0"/>
          <w:marBottom w:val="100"/>
          <w:divBdr>
            <w:top w:val="none" w:sz="0" w:space="0" w:color="auto"/>
            <w:left w:val="none" w:sz="0" w:space="0" w:color="auto"/>
            <w:bottom w:val="none" w:sz="0" w:space="0" w:color="auto"/>
            <w:right w:val="none" w:sz="0" w:space="0" w:color="auto"/>
          </w:divBdr>
        </w:div>
        <w:div w:id="1204748753">
          <w:marLeft w:val="356"/>
          <w:marRight w:val="0"/>
          <w:marTop w:val="0"/>
          <w:marBottom w:val="100"/>
          <w:divBdr>
            <w:top w:val="none" w:sz="0" w:space="0" w:color="auto"/>
            <w:left w:val="none" w:sz="0" w:space="0" w:color="auto"/>
            <w:bottom w:val="none" w:sz="0" w:space="0" w:color="auto"/>
            <w:right w:val="none" w:sz="0" w:space="0" w:color="auto"/>
          </w:divBdr>
        </w:div>
        <w:div w:id="774012451">
          <w:marLeft w:val="0"/>
          <w:marRight w:val="0"/>
          <w:marTop w:val="0"/>
          <w:marBottom w:val="100"/>
          <w:divBdr>
            <w:top w:val="none" w:sz="0" w:space="0" w:color="auto"/>
            <w:left w:val="none" w:sz="0" w:space="0" w:color="auto"/>
            <w:bottom w:val="none" w:sz="0" w:space="0" w:color="auto"/>
            <w:right w:val="none" w:sz="0" w:space="0" w:color="auto"/>
          </w:divBdr>
        </w:div>
        <w:div w:id="1144006174">
          <w:marLeft w:val="356"/>
          <w:marRight w:val="0"/>
          <w:marTop w:val="0"/>
          <w:marBottom w:val="100"/>
          <w:divBdr>
            <w:top w:val="none" w:sz="0" w:space="0" w:color="auto"/>
            <w:left w:val="none" w:sz="0" w:space="0" w:color="auto"/>
            <w:bottom w:val="none" w:sz="0" w:space="0" w:color="auto"/>
            <w:right w:val="none" w:sz="0" w:space="0" w:color="auto"/>
          </w:divBdr>
        </w:div>
        <w:div w:id="1415665532">
          <w:marLeft w:val="0"/>
          <w:marRight w:val="0"/>
          <w:marTop w:val="0"/>
          <w:marBottom w:val="100"/>
          <w:divBdr>
            <w:top w:val="none" w:sz="0" w:space="0" w:color="auto"/>
            <w:left w:val="none" w:sz="0" w:space="0" w:color="auto"/>
            <w:bottom w:val="none" w:sz="0" w:space="0" w:color="auto"/>
            <w:right w:val="none" w:sz="0" w:space="0" w:color="auto"/>
          </w:divBdr>
        </w:div>
        <w:div w:id="1646661905">
          <w:marLeft w:val="356"/>
          <w:marRight w:val="0"/>
          <w:marTop w:val="0"/>
          <w:marBottom w:val="100"/>
          <w:divBdr>
            <w:top w:val="none" w:sz="0" w:space="0" w:color="auto"/>
            <w:left w:val="none" w:sz="0" w:space="0" w:color="auto"/>
            <w:bottom w:val="none" w:sz="0" w:space="0" w:color="auto"/>
            <w:right w:val="none" w:sz="0" w:space="0" w:color="auto"/>
          </w:divBdr>
        </w:div>
        <w:div w:id="924261941">
          <w:marLeft w:val="356"/>
          <w:marRight w:val="0"/>
          <w:marTop w:val="0"/>
          <w:marBottom w:val="100"/>
          <w:divBdr>
            <w:top w:val="none" w:sz="0" w:space="0" w:color="auto"/>
            <w:left w:val="none" w:sz="0" w:space="0" w:color="auto"/>
            <w:bottom w:val="none" w:sz="0" w:space="0" w:color="auto"/>
            <w:right w:val="none" w:sz="0" w:space="0" w:color="auto"/>
          </w:divBdr>
        </w:div>
        <w:div w:id="2050294733">
          <w:marLeft w:val="0"/>
          <w:marRight w:val="0"/>
          <w:marTop w:val="0"/>
          <w:marBottom w:val="100"/>
          <w:divBdr>
            <w:top w:val="none" w:sz="0" w:space="0" w:color="auto"/>
            <w:left w:val="none" w:sz="0" w:space="0" w:color="auto"/>
            <w:bottom w:val="none" w:sz="0" w:space="0" w:color="auto"/>
            <w:right w:val="none" w:sz="0" w:space="0" w:color="auto"/>
          </w:divBdr>
        </w:div>
        <w:div w:id="1376810594">
          <w:marLeft w:val="0"/>
          <w:marRight w:val="0"/>
          <w:marTop w:val="0"/>
          <w:marBottom w:val="100"/>
          <w:divBdr>
            <w:top w:val="none" w:sz="0" w:space="0" w:color="auto"/>
            <w:left w:val="none" w:sz="0" w:space="0" w:color="auto"/>
            <w:bottom w:val="none" w:sz="0" w:space="0" w:color="auto"/>
            <w:right w:val="none" w:sz="0" w:space="0" w:color="auto"/>
          </w:divBdr>
        </w:div>
        <w:div w:id="1060128976">
          <w:marLeft w:val="0"/>
          <w:marRight w:val="0"/>
          <w:marTop w:val="0"/>
          <w:marBottom w:val="100"/>
          <w:divBdr>
            <w:top w:val="none" w:sz="0" w:space="0" w:color="auto"/>
            <w:left w:val="none" w:sz="0" w:space="0" w:color="auto"/>
            <w:bottom w:val="none" w:sz="0" w:space="0" w:color="auto"/>
            <w:right w:val="none" w:sz="0" w:space="0" w:color="auto"/>
          </w:divBdr>
        </w:div>
        <w:div w:id="1667054347">
          <w:marLeft w:val="0"/>
          <w:marRight w:val="0"/>
          <w:marTop w:val="0"/>
          <w:marBottom w:val="100"/>
          <w:divBdr>
            <w:top w:val="none" w:sz="0" w:space="0" w:color="auto"/>
            <w:left w:val="none" w:sz="0" w:space="0" w:color="auto"/>
            <w:bottom w:val="none" w:sz="0" w:space="0" w:color="auto"/>
            <w:right w:val="none" w:sz="0" w:space="0" w:color="auto"/>
          </w:divBdr>
        </w:div>
        <w:div w:id="503981556">
          <w:marLeft w:val="0"/>
          <w:marRight w:val="0"/>
          <w:marTop w:val="0"/>
          <w:marBottom w:val="100"/>
          <w:divBdr>
            <w:top w:val="none" w:sz="0" w:space="0" w:color="auto"/>
            <w:left w:val="none" w:sz="0" w:space="0" w:color="auto"/>
            <w:bottom w:val="none" w:sz="0" w:space="0" w:color="auto"/>
            <w:right w:val="none" w:sz="0" w:space="0" w:color="auto"/>
          </w:divBdr>
        </w:div>
        <w:div w:id="577523654">
          <w:marLeft w:val="0"/>
          <w:marRight w:val="0"/>
          <w:marTop w:val="0"/>
          <w:marBottom w:val="100"/>
          <w:divBdr>
            <w:top w:val="none" w:sz="0" w:space="0" w:color="auto"/>
            <w:left w:val="none" w:sz="0" w:space="0" w:color="auto"/>
            <w:bottom w:val="none" w:sz="0" w:space="0" w:color="auto"/>
            <w:right w:val="none" w:sz="0" w:space="0" w:color="auto"/>
          </w:divBdr>
        </w:div>
        <w:div w:id="1883059219">
          <w:marLeft w:val="0"/>
          <w:marRight w:val="0"/>
          <w:marTop w:val="0"/>
          <w:marBottom w:val="100"/>
          <w:divBdr>
            <w:top w:val="none" w:sz="0" w:space="0" w:color="auto"/>
            <w:left w:val="none" w:sz="0" w:space="0" w:color="auto"/>
            <w:bottom w:val="none" w:sz="0" w:space="0" w:color="auto"/>
            <w:right w:val="none" w:sz="0" w:space="0" w:color="auto"/>
          </w:divBdr>
        </w:div>
        <w:div w:id="1489708366">
          <w:marLeft w:val="0"/>
          <w:marRight w:val="0"/>
          <w:marTop w:val="0"/>
          <w:marBottom w:val="100"/>
          <w:divBdr>
            <w:top w:val="none" w:sz="0" w:space="0" w:color="auto"/>
            <w:left w:val="none" w:sz="0" w:space="0" w:color="auto"/>
            <w:bottom w:val="none" w:sz="0" w:space="0" w:color="auto"/>
            <w:right w:val="none" w:sz="0" w:space="0" w:color="auto"/>
          </w:divBdr>
        </w:div>
        <w:div w:id="1200556207">
          <w:marLeft w:val="0"/>
          <w:marRight w:val="0"/>
          <w:marTop w:val="0"/>
          <w:marBottom w:val="100"/>
          <w:divBdr>
            <w:top w:val="none" w:sz="0" w:space="0" w:color="auto"/>
            <w:left w:val="none" w:sz="0" w:space="0" w:color="auto"/>
            <w:bottom w:val="none" w:sz="0" w:space="0" w:color="auto"/>
            <w:right w:val="none" w:sz="0" w:space="0" w:color="auto"/>
          </w:divBdr>
        </w:div>
        <w:div w:id="467550324">
          <w:marLeft w:val="0"/>
          <w:marRight w:val="0"/>
          <w:marTop w:val="0"/>
          <w:marBottom w:val="100"/>
          <w:divBdr>
            <w:top w:val="none" w:sz="0" w:space="0" w:color="auto"/>
            <w:left w:val="none" w:sz="0" w:space="0" w:color="auto"/>
            <w:bottom w:val="none" w:sz="0" w:space="0" w:color="auto"/>
            <w:right w:val="none" w:sz="0" w:space="0" w:color="auto"/>
          </w:divBdr>
        </w:div>
        <w:div w:id="1033573439">
          <w:marLeft w:val="0"/>
          <w:marRight w:val="0"/>
          <w:marTop w:val="0"/>
          <w:marBottom w:val="100"/>
          <w:divBdr>
            <w:top w:val="none" w:sz="0" w:space="0" w:color="auto"/>
            <w:left w:val="none" w:sz="0" w:space="0" w:color="auto"/>
            <w:bottom w:val="none" w:sz="0" w:space="0" w:color="auto"/>
            <w:right w:val="none" w:sz="0" w:space="0" w:color="auto"/>
          </w:divBdr>
        </w:div>
        <w:div w:id="969557174">
          <w:marLeft w:val="0"/>
          <w:marRight w:val="0"/>
          <w:marTop w:val="0"/>
          <w:marBottom w:val="100"/>
          <w:divBdr>
            <w:top w:val="none" w:sz="0" w:space="0" w:color="auto"/>
            <w:left w:val="none" w:sz="0" w:space="0" w:color="auto"/>
            <w:bottom w:val="none" w:sz="0" w:space="0" w:color="auto"/>
            <w:right w:val="none" w:sz="0" w:space="0" w:color="auto"/>
          </w:divBdr>
        </w:div>
        <w:div w:id="599215212">
          <w:marLeft w:val="0"/>
          <w:marRight w:val="0"/>
          <w:marTop w:val="0"/>
          <w:marBottom w:val="100"/>
          <w:divBdr>
            <w:top w:val="none" w:sz="0" w:space="0" w:color="auto"/>
            <w:left w:val="none" w:sz="0" w:space="0" w:color="auto"/>
            <w:bottom w:val="none" w:sz="0" w:space="0" w:color="auto"/>
            <w:right w:val="none" w:sz="0" w:space="0" w:color="auto"/>
          </w:divBdr>
        </w:div>
        <w:div w:id="1478766870">
          <w:marLeft w:val="0"/>
          <w:marRight w:val="0"/>
          <w:marTop w:val="0"/>
          <w:marBottom w:val="100"/>
          <w:divBdr>
            <w:top w:val="none" w:sz="0" w:space="0" w:color="auto"/>
            <w:left w:val="none" w:sz="0" w:space="0" w:color="auto"/>
            <w:bottom w:val="none" w:sz="0" w:space="0" w:color="auto"/>
            <w:right w:val="none" w:sz="0" w:space="0" w:color="auto"/>
          </w:divBdr>
        </w:div>
        <w:div w:id="795487164">
          <w:marLeft w:val="356"/>
          <w:marRight w:val="0"/>
          <w:marTop w:val="0"/>
          <w:marBottom w:val="100"/>
          <w:divBdr>
            <w:top w:val="none" w:sz="0" w:space="0" w:color="auto"/>
            <w:left w:val="none" w:sz="0" w:space="0" w:color="auto"/>
            <w:bottom w:val="none" w:sz="0" w:space="0" w:color="auto"/>
            <w:right w:val="none" w:sz="0" w:space="0" w:color="auto"/>
          </w:divBdr>
        </w:div>
        <w:div w:id="1359698933">
          <w:marLeft w:val="356"/>
          <w:marRight w:val="0"/>
          <w:marTop w:val="0"/>
          <w:marBottom w:val="100"/>
          <w:divBdr>
            <w:top w:val="none" w:sz="0" w:space="0" w:color="auto"/>
            <w:left w:val="none" w:sz="0" w:space="0" w:color="auto"/>
            <w:bottom w:val="none" w:sz="0" w:space="0" w:color="auto"/>
            <w:right w:val="none" w:sz="0" w:space="0" w:color="auto"/>
          </w:divBdr>
        </w:div>
        <w:div w:id="2030981335">
          <w:marLeft w:val="356"/>
          <w:marRight w:val="0"/>
          <w:marTop w:val="0"/>
          <w:marBottom w:val="100"/>
          <w:divBdr>
            <w:top w:val="none" w:sz="0" w:space="0" w:color="auto"/>
            <w:left w:val="none" w:sz="0" w:space="0" w:color="auto"/>
            <w:bottom w:val="none" w:sz="0" w:space="0" w:color="auto"/>
            <w:right w:val="none" w:sz="0" w:space="0" w:color="auto"/>
          </w:divBdr>
        </w:div>
        <w:div w:id="2024744518">
          <w:marLeft w:val="356"/>
          <w:marRight w:val="0"/>
          <w:marTop w:val="0"/>
          <w:marBottom w:val="100"/>
          <w:divBdr>
            <w:top w:val="none" w:sz="0" w:space="0" w:color="auto"/>
            <w:left w:val="none" w:sz="0" w:space="0" w:color="auto"/>
            <w:bottom w:val="none" w:sz="0" w:space="0" w:color="auto"/>
            <w:right w:val="none" w:sz="0" w:space="0" w:color="auto"/>
          </w:divBdr>
        </w:div>
        <w:div w:id="1757314691">
          <w:marLeft w:val="356"/>
          <w:marRight w:val="0"/>
          <w:marTop w:val="0"/>
          <w:marBottom w:val="100"/>
          <w:divBdr>
            <w:top w:val="none" w:sz="0" w:space="0" w:color="auto"/>
            <w:left w:val="none" w:sz="0" w:space="0" w:color="auto"/>
            <w:bottom w:val="none" w:sz="0" w:space="0" w:color="auto"/>
            <w:right w:val="none" w:sz="0" w:space="0" w:color="auto"/>
          </w:divBdr>
        </w:div>
        <w:div w:id="180827543">
          <w:marLeft w:val="0"/>
          <w:marRight w:val="0"/>
          <w:marTop w:val="0"/>
          <w:marBottom w:val="100"/>
          <w:divBdr>
            <w:top w:val="none" w:sz="0" w:space="0" w:color="auto"/>
            <w:left w:val="none" w:sz="0" w:space="0" w:color="auto"/>
            <w:bottom w:val="none" w:sz="0" w:space="0" w:color="auto"/>
            <w:right w:val="none" w:sz="0" w:space="0" w:color="auto"/>
          </w:divBdr>
        </w:div>
        <w:div w:id="2027439197">
          <w:marLeft w:val="0"/>
          <w:marRight w:val="0"/>
          <w:marTop w:val="0"/>
          <w:marBottom w:val="100"/>
          <w:divBdr>
            <w:top w:val="none" w:sz="0" w:space="0" w:color="auto"/>
            <w:left w:val="none" w:sz="0" w:space="0" w:color="auto"/>
            <w:bottom w:val="none" w:sz="0" w:space="0" w:color="auto"/>
            <w:right w:val="none" w:sz="0" w:space="0" w:color="auto"/>
          </w:divBdr>
        </w:div>
        <w:div w:id="883951081">
          <w:marLeft w:val="0"/>
          <w:marRight w:val="0"/>
          <w:marTop w:val="0"/>
          <w:marBottom w:val="100"/>
          <w:divBdr>
            <w:top w:val="none" w:sz="0" w:space="0" w:color="auto"/>
            <w:left w:val="none" w:sz="0" w:space="0" w:color="auto"/>
            <w:bottom w:val="none" w:sz="0" w:space="0" w:color="auto"/>
            <w:right w:val="none" w:sz="0" w:space="0" w:color="auto"/>
          </w:divBdr>
        </w:div>
        <w:div w:id="1452899658">
          <w:marLeft w:val="0"/>
          <w:marRight w:val="0"/>
          <w:marTop w:val="0"/>
          <w:marBottom w:val="100"/>
          <w:divBdr>
            <w:top w:val="none" w:sz="0" w:space="0" w:color="auto"/>
            <w:left w:val="none" w:sz="0" w:space="0" w:color="auto"/>
            <w:bottom w:val="none" w:sz="0" w:space="0" w:color="auto"/>
            <w:right w:val="none" w:sz="0" w:space="0" w:color="auto"/>
          </w:divBdr>
        </w:div>
        <w:div w:id="486438096">
          <w:marLeft w:val="0"/>
          <w:marRight w:val="0"/>
          <w:marTop w:val="0"/>
          <w:marBottom w:val="100"/>
          <w:divBdr>
            <w:top w:val="none" w:sz="0" w:space="0" w:color="auto"/>
            <w:left w:val="none" w:sz="0" w:space="0" w:color="auto"/>
            <w:bottom w:val="none" w:sz="0" w:space="0" w:color="auto"/>
            <w:right w:val="none" w:sz="0" w:space="0" w:color="auto"/>
          </w:divBdr>
        </w:div>
        <w:div w:id="1908882827">
          <w:marLeft w:val="0"/>
          <w:marRight w:val="0"/>
          <w:marTop w:val="0"/>
          <w:marBottom w:val="100"/>
          <w:divBdr>
            <w:top w:val="none" w:sz="0" w:space="0" w:color="auto"/>
            <w:left w:val="none" w:sz="0" w:space="0" w:color="auto"/>
            <w:bottom w:val="none" w:sz="0" w:space="0" w:color="auto"/>
            <w:right w:val="none" w:sz="0" w:space="0" w:color="auto"/>
          </w:divBdr>
        </w:div>
        <w:div w:id="244338567">
          <w:marLeft w:val="0"/>
          <w:marRight w:val="0"/>
          <w:marTop w:val="0"/>
          <w:marBottom w:val="100"/>
          <w:divBdr>
            <w:top w:val="none" w:sz="0" w:space="0" w:color="auto"/>
            <w:left w:val="none" w:sz="0" w:space="0" w:color="auto"/>
            <w:bottom w:val="none" w:sz="0" w:space="0" w:color="auto"/>
            <w:right w:val="none" w:sz="0" w:space="0" w:color="auto"/>
          </w:divBdr>
        </w:div>
        <w:div w:id="23601842">
          <w:marLeft w:val="0"/>
          <w:marRight w:val="0"/>
          <w:marTop w:val="0"/>
          <w:marBottom w:val="100"/>
          <w:divBdr>
            <w:top w:val="none" w:sz="0" w:space="0" w:color="auto"/>
            <w:left w:val="none" w:sz="0" w:space="0" w:color="auto"/>
            <w:bottom w:val="none" w:sz="0" w:space="0" w:color="auto"/>
            <w:right w:val="none" w:sz="0" w:space="0" w:color="auto"/>
          </w:divBdr>
        </w:div>
        <w:div w:id="683365472">
          <w:marLeft w:val="0"/>
          <w:marRight w:val="0"/>
          <w:marTop w:val="0"/>
          <w:marBottom w:val="100"/>
          <w:divBdr>
            <w:top w:val="none" w:sz="0" w:space="0" w:color="auto"/>
            <w:left w:val="none" w:sz="0" w:space="0" w:color="auto"/>
            <w:bottom w:val="none" w:sz="0" w:space="0" w:color="auto"/>
            <w:right w:val="none" w:sz="0" w:space="0" w:color="auto"/>
          </w:divBdr>
        </w:div>
        <w:div w:id="236978755">
          <w:marLeft w:val="0"/>
          <w:marRight w:val="0"/>
          <w:marTop w:val="0"/>
          <w:marBottom w:val="100"/>
          <w:divBdr>
            <w:top w:val="none" w:sz="0" w:space="0" w:color="auto"/>
            <w:left w:val="none" w:sz="0" w:space="0" w:color="auto"/>
            <w:bottom w:val="none" w:sz="0" w:space="0" w:color="auto"/>
            <w:right w:val="none" w:sz="0" w:space="0" w:color="auto"/>
          </w:divBdr>
        </w:div>
        <w:div w:id="498736307">
          <w:marLeft w:val="0"/>
          <w:marRight w:val="0"/>
          <w:marTop w:val="0"/>
          <w:marBottom w:val="100"/>
          <w:divBdr>
            <w:top w:val="none" w:sz="0" w:space="0" w:color="auto"/>
            <w:left w:val="none" w:sz="0" w:space="0" w:color="auto"/>
            <w:bottom w:val="none" w:sz="0" w:space="0" w:color="auto"/>
            <w:right w:val="none" w:sz="0" w:space="0" w:color="auto"/>
          </w:divBdr>
        </w:div>
        <w:div w:id="108666620">
          <w:marLeft w:val="0"/>
          <w:marRight w:val="0"/>
          <w:marTop w:val="0"/>
          <w:marBottom w:val="60"/>
          <w:divBdr>
            <w:top w:val="none" w:sz="0" w:space="0" w:color="auto"/>
            <w:left w:val="none" w:sz="0" w:space="0" w:color="auto"/>
            <w:bottom w:val="none" w:sz="0" w:space="0" w:color="auto"/>
            <w:right w:val="none" w:sz="0" w:space="0" w:color="auto"/>
          </w:divBdr>
        </w:div>
        <w:div w:id="777529385">
          <w:marLeft w:val="0"/>
          <w:marRight w:val="0"/>
          <w:marTop w:val="0"/>
          <w:marBottom w:val="60"/>
          <w:divBdr>
            <w:top w:val="none" w:sz="0" w:space="0" w:color="auto"/>
            <w:left w:val="none" w:sz="0" w:space="0" w:color="auto"/>
            <w:bottom w:val="none" w:sz="0" w:space="0" w:color="auto"/>
            <w:right w:val="none" w:sz="0" w:space="0" w:color="auto"/>
          </w:divBdr>
        </w:div>
        <w:div w:id="1189106069">
          <w:marLeft w:val="0"/>
          <w:marRight w:val="0"/>
          <w:marTop w:val="0"/>
          <w:marBottom w:val="60"/>
          <w:divBdr>
            <w:top w:val="none" w:sz="0" w:space="0" w:color="auto"/>
            <w:left w:val="none" w:sz="0" w:space="0" w:color="auto"/>
            <w:bottom w:val="none" w:sz="0" w:space="0" w:color="auto"/>
            <w:right w:val="none" w:sz="0" w:space="0" w:color="auto"/>
          </w:divBdr>
        </w:div>
        <w:div w:id="1500779186">
          <w:marLeft w:val="0"/>
          <w:marRight w:val="0"/>
          <w:marTop w:val="0"/>
          <w:marBottom w:val="60"/>
          <w:divBdr>
            <w:top w:val="none" w:sz="0" w:space="0" w:color="auto"/>
            <w:left w:val="none" w:sz="0" w:space="0" w:color="auto"/>
            <w:bottom w:val="none" w:sz="0" w:space="0" w:color="auto"/>
            <w:right w:val="none" w:sz="0" w:space="0" w:color="auto"/>
          </w:divBdr>
        </w:div>
        <w:div w:id="1422751908">
          <w:marLeft w:val="0"/>
          <w:marRight w:val="0"/>
          <w:marTop w:val="0"/>
          <w:marBottom w:val="60"/>
          <w:divBdr>
            <w:top w:val="none" w:sz="0" w:space="0" w:color="auto"/>
            <w:left w:val="none" w:sz="0" w:space="0" w:color="auto"/>
            <w:bottom w:val="none" w:sz="0" w:space="0" w:color="auto"/>
            <w:right w:val="none" w:sz="0" w:space="0" w:color="auto"/>
          </w:divBdr>
        </w:div>
        <w:div w:id="1160196583">
          <w:marLeft w:val="0"/>
          <w:marRight w:val="0"/>
          <w:marTop w:val="0"/>
          <w:marBottom w:val="60"/>
          <w:divBdr>
            <w:top w:val="none" w:sz="0" w:space="0" w:color="auto"/>
            <w:left w:val="none" w:sz="0" w:space="0" w:color="auto"/>
            <w:bottom w:val="none" w:sz="0" w:space="0" w:color="auto"/>
            <w:right w:val="none" w:sz="0" w:space="0" w:color="auto"/>
          </w:divBdr>
        </w:div>
        <w:div w:id="170460369">
          <w:marLeft w:val="0"/>
          <w:marRight w:val="0"/>
          <w:marTop w:val="0"/>
          <w:marBottom w:val="60"/>
          <w:divBdr>
            <w:top w:val="none" w:sz="0" w:space="0" w:color="auto"/>
            <w:left w:val="none" w:sz="0" w:space="0" w:color="auto"/>
            <w:bottom w:val="none" w:sz="0" w:space="0" w:color="auto"/>
            <w:right w:val="none" w:sz="0" w:space="0" w:color="auto"/>
          </w:divBdr>
        </w:div>
        <w:div w:id="1418477262">
          <w:marLeft w:val="0"/>
          <w:marRight w:val="0"/>
          <w:marTop w:val="0"/>
          <w:marBottom w:val="60"/>
          <w:divBdr>
            <w:top w:val="none" w:sz="0" w:space="0" w:color="auto"/>
            <w:left w:val="none" w:sz="0" w:space="0" w:color="auto"/>
            <w:bottom w:val="none" w:sz="0" w:space="0" w:color="auto"/>
            <w:right w:val="none" w:sz="0" w:space="0" w:color="auto"/>
          </w:divBdr>
        </w:div>
        <w:div w:id="284503628">
          <w:marLeft w:val="0"/>
          <w:marRight w:val="0"/>
          <w:marTop w:val="0"/>
          <w:marBottom w:val="60"/>
          <w:divBdr>
            <w:top w:val="none" w:sz="0" w:space="0" w:color="auto"/>
            <w:left w:val="none" w:sz="0" w:space="0" w:color="auto"/>
            <w:bottom w:val="none" w:sz="0" w:space="0" w:color="auto"/>
            <w:right w:val="none" w:sz="0" w:space="0" w:color="auto"/>
          </w:divBdr>
        </w:div>
        <w:div w:id="618099422">
          <w:marLeft w:val="0"/>
          <w:marRight w:val="0"/>
          <w:marTop w:val="0"/>
          <w:marBottom w:val="60"/>
          <w:divBdr>
            <w:top w:val="none" w:sz="0" w:space="0" w:color="auto"/>
            <w:left w:val="none" w:sz="0" w:space="0" w:color="auto"/>
            <w:bottom w:val="none" w:sz="0" w:space="0" w:color="auto"/>
            <w:right w:val="none" w:sz="0" w:space="0" w:color="auto"/>
          </w:divBdr>
        </w:div>
        <w:div w:id="1392188314">
          <w:marLeft w:val="0"/>
          <w:marRight w:val="0"/>
          <w:marTop w:val="0"/>
          <w:marBottom w:val="60"/>
          <w:divBdr>
            <w:top w:val="none" w:sz="0" w:space="0" w:color="auto"/>
            <w:left w:val="none" w:sz="0" w:space="0" w:color="auto"/>
            <w:bottom w:val="none" w:sz="0" w:space="0" w:color="auto"/>
            <w:right w:val="none" w:sz="0" w:space="0" w:color="auto"/>
          </w:divBdr>
        </w:div>
        <w:div w:id="51539708">
          <w:marLeft w:val="0"/>
          <w:marRight w:val="0"/>
          <w:marTop w:val="0"/>
          <w:marBottom w:val="60"/>
          <w:divBdr>
            <w:top w:val="none" w:sz="0" w:space="0" w:color="auto"/>
            <w:left w:val="none" w:sz="0" w:space="0" w:color="auto"/>
            <w:bottom w:val="none" w:sz="0" w:space="0" w:color="auto"/>
            <w:right w:val="none" w:sz="0" w:space="0" w:color="auto"/>
          </w:divBdr>
        </w:div>
        <w:div w:id="1549419180">
          <w:marLeft w:val="0"/>
          <w:marRight w:val="0"/>
          <w:marTop w:val="0"/>
          <w:marBottom w:val="60"/>
          <w:divBdr>
            <w:top w:val="none" w:sz="0" w:space="0" w:color="auto"/>
            <w:left w:val="none" w:sz="0" w:space="0" w:color="auto"/>
            <w:bottom w:val="none" w:sz="0" w:space="0" w:color="auto"/>
            <w:right w:val="none" w:sz="0" w:space="0" w:color="auto"/>
          </w:divBdr>
        </w:div>
        <w:div w:id="1308045641">
          <w:marLeft w:val="0"/>
          <w:marRight w:val="0"/>
          <w:marTop w:val="0"/>
          <w:marBottom w:val="60"/>
          <w:divBdr>
            <w:top w:val="none" w:sz="0" w:space="0" w:color="auto"/>
            <w:left w:val="none" w:sz="0" w:space="0" w:color="auto"/>
            <w:bottom w:val="none" w:sz="0" w:space="0" w:color="auto"/>
            <w:right w:val="none" w:sz="0" w:space="0" w:color="auto"/>
          </w:divBdr>
        </w:div>
        <w:div w:id="1291670822">
          <w:marLeft w:val="0"/>
          <w:marRight w:val="0"/>
          <w:marTop w:val="0"/>
          <w:marBottom w:val="60"/>
          <w:divBdr>
            <w:top w:val="none" w:sz="0" w:space="0" w:color="auto"/>
            <w:left w:val="none" w:sz="0" w:space="0" w:color="auto"/>
            <w:bottom w:val="none" w:sz="0" w:space="0" w:color="auto"/>
            <w:right w:val="none" w:sz="0" w:space="0" w:color="auto"/>
          </w:divBdr>
        </w:div>
        <w:div w:id="586576209">
          <w:marLeft w:val="0"/>
          <w:marRight w:val="0"/>
          <w:marTop w:val="0"/>
          <w:marBottom w:val="60"/>
          <w:divBdr>
            <w:top w:val="none" w:sz="0" w:space="0" w:color="auto"/>
            <w:left w:val="none" w:sz="0" w:space="0" w:color="auto"/>
            <w:bottom w:val="none" w:sz="0" w:space="0" w:color="auto"/>
            <w:right w:val="none" w:sz="0" w:space="0" w:color="auto"/>
          </w:divBdr>
        </w:div>
        <w:div w:id="1683630570">
          <w:marLeft w:val="0"/>
          <w:marRight w:val="0"/>
          <w:marTop w:val="0"/>
          <w:marBottom w:val="60"/>
          <w:divBdr>
            <w:top w:val="none" w:sz="0" w:space="0" w:color="auto"/>
            <w:left w:val="none" w:sz="0" w:space="0" w:color="auto"/>
            <w:bottom w:val="none" w:sz="0" w:space="0" w:color="auto"/>
            <w:right w:val="none" w:sz="0" w:space="0" w:color="auto"/>
          </w:divBdr>
        </w:div>
        <w:div w:id="320086081">
          <w:marLeft w:val="0"/>
          <w:marRight w:val="0"/>
          <w:marTop w:val="0"/>
          <w:marBottom w:val="60"/>
          <w:divBdr>
            <w:top w:val="none" w:sz="0" w:space="0" w:color="auto"/>
            <w:left w:val="none" w:sz="0" w:space="0" w:color="auto"/>
            <w:bottom w:val="none" w:sz="0" w:space="0" w:color="auto"/>
            <w:right w:val="none" w:sz="0" w:space="0" w:color="auto"/>
          </w:divBdr>
        </w:div>
        <w:div w:id="2028477569">
          <w:marLeft w:val="0"/>
          <w:marRight w:val="0"/>
          <w:marTop w:val="0"/>
          <w:marBottom w:val="60"/>
          <w:divBdr>
            <w:top w:val="none" w:sz="0" w:space="0" w:color="auto"/>
            <w:left w:val="none" w:sz="0" w:space="0" w:color="auto"/>
            <w:bottom w:val="none" w:sz="0" w:space="0" w:color="auto"/>
            <w:right w:val="none" w:sz="0" w:space="0" w:color="auto"/>
          </w:divBdr>
        </w:div>
        <w:div w:id="342049691">
          <w:marLeft w:val="0"/>
          <w:marRight w:val="0"/>
          <w:marTop w:val="0"/>
          <w:marBottom w:val="60"/>
          <w:divBdr>
            <w:top w:val="none" w:sz="0" w:space="0" w:color="auto"/>
            <w:left w:val="none" w:sz="0" w:space="0" w:color="auto"/>
            <w:bottom w:val="none" w:sz="0" w:space="0" w:color="auto"/>
            <w:right w:val="none" w:sz="0" w:space="0" w:color="auto"/>
          </w:divBdr>
        </w:div>
        <w:div w:id="1033387985">
          <w:marLeft w:val="0"/>
          <w:marRight w:val="0"/>
          <w:marTop w:val="0"/>
          <w:marBottom w:val="60"/>
          <w:divBdr>
            <w:top w:val="none" w:sz="0" w:space="0" w:color="auto"/>
            <w:left w:val="none" w:sz="0" w:space="0" w:color="auto"/>
            <w:bottom w:val="none" w:sz="0" w:space="0" w:color="auto"/>
            <w:right w:val="none" w:sz="0" w:space="0" w:color="auto"/>
          </w:divBdr>
        </w:div>
        <w:div w:id="1603882160">
          <w:marLeft w:val="0"/>
          <w:marRight w:val="0"/>
          <w:marTop w:val="0"/>
          <w:marBottom w:val="60"/>
          <w:divBdr>
            <w:top w:val="none" w:sz="0" w:space="0" w:color="auto"/>
            <w:left w:val="none" w:sz="0" w:space="0" w:color="auto"/>
            <w:bottom w:val="none" w:sz="0" w:space="0" w:color="auto"/>
            <w:right w:val="none" w:sz="0" w:space="0" w:color="auto"/>
          </w:divBdr>
        </w:div>
        <w:div w:id="662855363">
          <w:marLeft w:val="0"/>
          <w:marRight w:val="0"/>
          <w:marTop w:val="0"/>
          <w:marBottom w:val="60"/>
          <w:divBdr>
            <w:top w:val="none" w:sz="0" w:space="0" w:color="auto"/>
            <w:left w:val="none" w:sz="0" w:space="0" w:color="auto"/>
            <w:bottom w:val="none" w:sz="0" w:space="0" w:color="auto"/>
            <w:right w:val="none" w:sz="0" w:space="0" w:color="auto"/>
          </w:divBdr>
        </w:div>
        <w:div w:id="1917592280">
          <w:marLeft w:val="0"/>
          <w:marRight w:val="0"/>
          <w:marTop w:val="0"/>
          <w:marBottom w:val="60"/>
          <w:divBdr>
            <w:top w:val="none" w:sz="0" w:space="0" w:color="auto"/>
            <w:left w:val="none" w:sz="0" w:space="0" w:color="auto"/>
            <w:bottom w:val="none" w:sz="0" w:space="0" w:color="auto"/>
            <w:right w:val="none" w:sz="0" w:space="0" w:color="auto"/>
          </w:divBdr>
        </w:div>
        <w:div w:id="1291788485">
          <w:marLeft w:val="0"/>
          <w:marRight w:val="0"/>
          <w:marTop w:val="0"/>
          <w:marBottom w:val="60"/>
          <w:divBdr>
            <w:top w:val="none" w:sz="0" w:space="0" w:color="auto"/>
            <w:left w:val="none" w:sz="0" w:space="0" w:color="auto"/>
            <w:bottom w:val="none" w:sz="0" w:space="0" w:color="auto"/>
            <w:right w:val="none" w:sz="0" w:space="0" w:color="auto"/>
          </w:divBdr>
        </w:div>
        <w:div w:id="908269846">
          <w:marLeft w:val="0"/>
          <w:marRight w:val="0"/>
          <w:marTop w:val="0"/>
          <w:marBottom w:val="60"/>
          <w:divBdr>
            <w:top w:val="none" w:sz="0" w:space="0" w:color="auto"/>
            <w:left w:val="none" w:sz="0" w:space="0" w:color="auto"/>
            <w:bottom w:val="none" w:sz="0" w:space="0" w:color="auto"/>
            <w:right w:val="none" w:sz="0" w:space="0" w:color="auto"/>
          </w:divBdr>
        </w:div>
        <w:div w:id="1893887046">
          <w:marLeft w:val="0"/>
          <w:marRight w:val="0"/>
          <w:marTop w:val="0"/>
          <w:marBottom w:val="60"/>
          <w:divBdr>
            <w:top w:val="none" w:sz="0" w:space="0" w:color="auto"/>
            <w:left w:val="none" w:sz="0" w:space="0" w:color="auto"/>
            <w:bottom w:val="none" w:sz="0" w:space="0" w:color="auto"/>
            <w:right w:val="none" w:sz="0" w:space="0" w:color="auto"/>
          </w:divBdr>
        </w:div>
        <w:div w:id="1585650828">
          <w:marLeft w:val="0"/>
          <w:marRight w:val="0"/>
          <w:marTop w:val="0"/>
          <w:marBottom w:val="60"/>
          <w:divBdr>
            <w:top w:val="none" w:sz="0" w:space="0" w:color="auto"/>
            <w:left w:val="none" w:sz="0" w:space="0" w:color="auto"/>
            <w:bottom w:val="none" w:sz="0" w:space="0" w:color="auto"/>
            <w:right w:val="none" w:sz="0" w:space="0" w:color="auto"/>
          </w:divBdr>
        </w:div>
        <w:div w:id="881787506">
          <w:marLeft w:val="0"/>
          <w:marRight w:val="0"/>
          <w:marTop w:val="0"/>
          <w:marBottom w:val="60"/>
          <w:divBdr>
            <w:top w:val="none" w:sz="0" w:space="0" w:color="auto"/>
            <w:left w:val="none" w:sz="0" w:space="0" w:color="auto"/>
            <w:bottom w:val="none" w:sz="0" w:space="0" w:color="auto"/>
            <w:right w:val="none" w:sz="0" w:space="0" w:color="auto"/>
          </w:divBdr>
        </w:div>
        <w:div w:id="1287396443">
          <w:marLeft w:val="0"/>
          <w:marRight w:val="0"/>
          <w:marTop w:val="0"/>
          <w:marBottom w:val="60"/>
          <w:divBdr>
            <w:top w:val="none" w:sz="0" w:space="0" w:color="auto"/>
            <w:left w:val="none" w:sz="0" w:space="0" w:color="auto"/>
            <w:bottom w:val="none" w:sz="0" w:space="0" w:color="auto"/>
            <w:right w:val="none" w:sz="0" w:space="0" w:color="auto"/>
          </w:divBdr>
        </w:div>
        <w:div w:id="1503663890">
          <w:marLeft w:val="0"/>
          <w:marRight w:val="0"/>
          <w:marTop w:val="0"/>
          <w:marBottom w:val="200"/>
          <w:divBdr>
            <w:top w:val="none" w:sz="0" w:space="0" w:color="auto"/>
            <w:left w:val="none" w:sz="0" w:space="0" w:color="auto"/>
            <w:bottom w:val="none" w:sz="0" w:space="0" w:color="auto"/>
            <w:right w:val="none" w:sz="0" w:space="0" w:color="auto"/>
          </w:divBdr>
        </w:div>
        <w:div w:id="774205344">
          <w:marLeft w:val="0"/>
          <w:marRight w:val="0"/>
          <w:marTop w:val="0"/>
          <w:marBottom w:val="200"/>
          <w:divBdr>
            <w:top w:val="none" w:sz="0" w:space="0" w:color="auto"/>
            <w:left w:val="none" w:sz="0" w:space="0" w:color="auto"/>
            <w:bottom w:val="none" w:sz="0" w:space="0" w:color="auto"/>
            <w:right w:val="none" w:sz="0" w:space="0" w:color="auto"/>
          </w:divBdr>
        </w:div>
        <w:div w:id="1755278641">
          <w:marLeft w:val="0"/>
          <w:marRight w:val="0"/>
          <w:marTop w:val="0"/>
          <w:marBottom w:val="60"/>
          <w:divBdr>
            <w:top w:val="none" w:sz="0" w:space="0" w:color="auto"/>
            <w:left w:val="none" w:sz="0" w:space="0" w:color="auto"/>
            <w:bottom w:val="none" w:sz="0" w:space="0" w:color="auto"/>
            <w:right w:val="none" w:sz="0" w:space="0" w:color="auto"/>
          </w:divBdr>
        </w:div>
        <w:div w:id="699361092">
          <w:marLeft w:val="0"/>
          <w:marRight w:val="0"/>
          <w:marTop w:val="0"/>
          <w:marBottom w:val="60"/>
          <w:divBdr>
            <w:top w:val="none" w:sz="0" w:space="0" w:color="auto"/>
            <w:left w:val="none" w:sz="0" w:space="0" w:color="auto"/>
            <w:bottom w:val="none" w:sz="0" w:space="0" w:color="auto"/>
            <w:right w:val="none" w:sz="0" w:space="0" w:color="auto"/>
          </w:divBdr>
        </w:div>
        <w:div w:id="1085146803">
          <w:marLeft w:val="0"/>
          <w:marRight w:val="0"/>
          <w:marTop w:val="0"/>
          <w:marBottom w:val="60"/>
          <w:divBdr>
            <w:top w:val="none" w:sz="0" w:space="0" w:color="auto"/>
            <w:left w:val="none" w:sz="0" w:space="0" w:color="auto"/>
            <w:bottom w:val="none" w:sz="0" w:space="0" w:color="auto"/>
            <w:right w:val="none" w:sz="0" w:space="0" w:color="auto"/>
          </w:divBdr>
        </w:div>
        <w:div w:id="74863842">
          <w:marLeft w:val="0"/>
          <w:marRight w:val="0"/>
          <w:marTop w:val="0"/>
          <w:marBottom w:val="60"/>
          <w:divBdr>
            <w:top w:val="none" w:sz="0" w:space="0" w:color="auto"/>
            <w:left w:val="none" w:sz="0" w:space="0" w:color="auto"/>
            <w:bottom w:val="none" w:sz="0" w:space="0" w:color="auto"/>
            <w:right w:val="none" w:sz="0" w:space="0" w:color="auto"/>
          </w:divBdr>
        </w:div>
        <w:div w:id="159660161">
          <w:marLeft w:val="0"/>
          <w:marRight w:val="0"/>
          <w:marTop w:val="0"/>
          <w:marBottom w:val="60"/>
          <w:divBdr>
            <w:top w:val="none" w:sz="0" w:space="0" w:color="auto"/>
            <w:left w:val="none" w:sz="0" w:space="0" w:color="auto"/>
            <w:bottom w:val="none" w:sz="0" w:space="0" w:color="auto"/>
            <w:right w:val="none" w:sz="0" w:space="0" w:color="auto"/>
          </w:divBdr>
        </w:div>
        <w:div w:id="1348287625">
          <w:marLeft w:val="0"/>
          <w:marRight w:val="0"/>
          <w:marTop w:val="0"/>
          <w:marBottom w:val="60"/>
          <w:divBdr>
            <w:top w:val="none" w:sz="0" w:space="0" w:color="auto"/>
            <w:left w:val="none" w:sz="0" w:space="0" w:color="auto"/>
            <w:bottom w:val="none" w:sz="0" w:space="0" w:color="auto"/>
            <w:right w:val="none" w:sz="0" w:space="0" w:color="auto"/>
          </w:divBdr>
        </w:div>
        <w:div w:id="1630044024">
          <w:marLeft w:val="0"/>
          <w:marRight w:val="0"/>
          <w:marTop w:val="0"/>
          <w:marBottom w:val="60"/>
          <w:divBdr>
            <w:top w:val="none" w:sz="0" w:space="0" w:color="auto"/>
            <w:left w:val="none" w:sz="0" w:space="0" w:color="auto"/>
            <w:bottom w:val="none" w:sz="0" w:space="0" w:color="auto"/>
            <w:right w:val="none" w:sz="0" w:space="0" w:color="auto"/>
          </w:divBdr>
        </w:div>
        <w:div w:id="1565556342">
          <w:marLeft w:val="0"/>
          <w:marRight w:val="0"/>
          <w:marTop w:val="0"/>
          <w:marBottom w:val="60"/>
          <w:divBdr>
            <w:top w:val="none" w:sz="0" w:space="0" w:color="auto"/>
            <w:left w:val="none" w:sz="0" w:space="0" w:color="auto"/>
            <w:bottom w:val="none" w:sz="0" w:space="0" w:color="auto"/>
            <w:right w:val="none" w:sz="0" w:space="0" w:color="auto"/>
          </w:divBdr>
        </w:div>
        <w:div w:id="655915102">
          <w:marLeft w:val="0"/>
          <w:marRight w:val="0"/>
          <w:marTop w:val="0"/>
          <w:marBottom w:val="60"/>
          <w:divBdr>
            <w:top w:val="none" w:sz="0" w:space="0" w:color="auto"/>
            <w:left w:val="none" w:sz="0" w:space="0" w:color="auto"/>
            <w:bottom w:val="none" w:sz="0" w:space="0" w:color="auto"/>
            <w:right w:val="none" w:sz="0" w:space="0" w:color="auto"/>
          </w:divBdr>
        </w:div>
        <w:div w:id="1393188201">
          <w:marLeft w:val="0"/>
          <w:marRight w:val="0"/>
          <w:marTop w:val="0"/>
          <w:marBottom w:val="60"/>
          <w:divBdr>
            <w:top w:val="none" w:sz="0" w:space="0" w:color="auto"/>
            <w:left w:val="none" w:sz="0" w:space="0" w:color="auto"/>
            <w:bottom w:val="none" w:sz="0" w:space="0" w:color="auto"/>
            <w:right w:val="none" w:sz="0" w:space="0" w:color="auto"/>
          </w:divBdr>
        </w:div>
        <w:div w:id="674498153">
          <w:marLeft w:val="0"/>
          <w:marRight w:val="0"/>
          <w:marTop w:val="0"/>
          <w:marBottom w:val="60"/>
          <w:divBdr>
            <w:top w:val="none" w:sz="0" w:space="0" w:color="auto"/>
            <w:left w:val="none" w:sz="0" w:space="0" w:color="auto"/>
            <w:bottom w:val="none" w:sz="0" w:space="0" w:color="auto"/>
            <w:right w:val="none" w:sz="0" w:space="0" w:color="auto"/>
          </w:divBdr>
        </w:div>
        <w:div w:id="1814134028">
          <w:marLeft w:val="0"/>
          <w:marRight w:val="0"/>
          <w:marTop w:val="0"/>
          <w:marBottom w:val="60"/>
          <w:divBdr>
            <w:top w:val="none" w:sz="0" w:space="0" w:color="auto"/>
            <w:left w:val="none" w:sz="0" w:space="0" w:color="auto"/>
            <w:bottom w:val="none" w:sz="0" w:space="0" w:color="auto"/>
            <w:right w:val="none" w:sz="0" w:space="0" w:color="auto"/>
          </w:divBdr>
        </w:div>
        <w:div w:id="1902400376">
          <w:marLeft w:val="0"/>
          <w:marRight w:val="0"/>
          <w:marTop w:val="0"/>
          <w:marBottom w:val="60"/>
          <w:divBdr>
            <w:top w:val="none" w:sz="0" w:space="0" w:color="auto"/>
            <w:left w:val="none" w:sz="0" w:space="0" w:color="auto"/>
            <w:bottom w:val="none" w:sz="0" w:space="0" w:color="auto"/>
            <w:right w:val="none" w:sz="0" w:space="0" w:color="auto"/>
          </w:divBdr>
        </w:div>
        <w:div w:id="1301958448">
          <w:marLeft w:val="0"/>
          <w:marRight w:val="0"/>
          <w:marTop w:val="0"/>
          <w:marBottom w:val="60"/>
          <w:divBdr>
            <w:top w:val="none" w:sz="0" w:space="0" w:color="auto"/>
            <w:left w:val="none" w:sz="0" w:space="0" w:color="auto"/>
            <w:bottom w:val="none" w:sz="0" w:space="0" w:color="auto"/>
            <w:right w:val="none" w:sz="0" w:space="0" w:color="auto"/>
          </w:divBdr>
        </w:div>
        <w:div w:id="1919245838">
          <w:marLeft w:val="0"/>
          <w:marRight w:val="0"/>
          <w:marTop w:val="0"/>
          <w:marBottom w:val="60"/>
          <w:divBdr>
            <w:top w:val="none" w:sz="0" w:space="0" w:color="auto"/>
            <w:left w:val="none" w:sz="0" w:space="0" w:color="auto"/>
            <w:bottom w:val="none" w:sz="0" w:space="0" w:color="auto"/>
            <w:right w:val="none" w:sz="0" w:space="0" w:color="auto"/>
          </w:divBdr>
        </w:div>
        <w:div w:id="1483620830">
          <w:marLeft w:val="0"/>
          <w:marRight w:val="0"/>
          <w:marTop w:val="0"/>
          <w:marBottom w:val="60"/>
          <w:divBdr>
            <w:top w:val="none" w:sz="0" w:space="0" w:color="auto"/>
            <w:left w:val="none" w:sz="0" w:space="0" w:color="auto"/>
            <w:bottom w:val="none" w:sz="0" w:space="0" w:color="auto"/>
            <w:right w:val="none" w:sz="0" w:space="0" w:color="auto"/>
          </w:divBdr>
        </w:div>
        <w:div w:id="1824852857">
          <w:marLeft w:val="0"/>
          <w:marRight w:val="0"/>
          <w:marTop w:val="0"/>
          <w:marBottom w:val="60"/>
          <w:divBdr>
            <w:top w:val="none" w:sz="0" w:space="0" w:color="auto"/>
            <w:left w:val="none" w:sz="0" w:space="0" w:color="auto"/>
            <w:bottom w:val="none" w:sz="0" w:space="0" w:color="auto"/>
            <w:right w:val="none" w:sz="0" w:space="0" w:color="auto"/>
          </w:divBdr>
        </w:div>
        <w:div w:id="919023162">
          <w:marLeft w:val="0"/>
          <w:marRight w:val="0"/>
          <w:marTop w:val="0"/>
          <w:marBottom w:val="60"/>
          <w:divBdr>
            <w:top w:val="none" w:sz="0" w:space="0" w:color="auto"/>
            <w:left w:val="none" w:sz="0" w:space="0" w:color="auto"/>
            <w:bottom w:val="none" w:sz="0" w:space="0" w:color="auto"/>
            <w:right w:val="none" w:sz="0" w:space="0" w:color="auto"/>
          </w:divBdr>
        </w:div>
        <w:div w:id="1958559695">
          <w:marLeft w:val="0"/>
          <w:marRight w:val="0"/>
          <w:marTop w:val="0"/>
          <w:marBottom w:val="60"/>
          <w:divBdr>
            <w:top w:val="none" w:sz="0" w:space="0" w:color="auto"/>
            <w:left w:val="none" w:sz="0" w:space="0" w:color="auto"/>
            <w:bottom w:val="none" w:sz="0" w:space="0" w:color="auto"/>
            <w:right w:val="none" w:sz="0" w:space="0" w:color="auto"/>
          </w:divBdr>
        </w:div>
        <w:div w:id="85931289">
          <w:marLeft w:val="0"/>
          <w:marRight w:val="0"/>
          <w:marTop w:val="0"/>
          <w:marBottom w:val="60"/>
          <w:divBdr>
            <w:top w:val="none" w:sz="0" w:space="0" w:color="auto"/>
            <w:left w:val="none" w:sz="0" w:space="0" w:color="auto"/>
            <w:bottom w:val="none" w:sz="0" w:space="0" w:color="auto"/>
            <w:right w:val="none" w:sz="0" w:space="0" w:color="auto"/>
          </w:divBdr>
        </w:div>
        <w:div w:id="616762567">
          <w:marLeft w:val="0"/>
          <w:marRight w:val="0"/>
          <w:marTop w:val="0"/>
          <w:marBottom w:val="60"/>
          <w:divBdr>
            <w:top w:val="none" w:sz="0" w:space="0" w:color="auto"/>
            <w:left w:val="none" w:sz="0" w:space="0" w:color="auto"/>
            <w:bottom w:val="none" w:sz="0" w:space="0" w:color="auto"/>
            <w:right w:val="none" w:sz="0" w:space="0" w:color="auto"/>
          </w:divBdr>
        </w:div>
        <w:div w:id="667293041">
          <w:marLeft w:val="0"/>
          <w:marRight w:val="0"/>
          <w:marTop w:val="0"/>
          <w:marBottom w:val="100"/>
          <w:divBdr>
            <w:top w:val="none" w:sz="0" w:space="0" w:color="auto"/>
            <w:left w:val="none" w:sz="0" w:space="0" w:color="auto"/>
            <w:bottom w:val="none" w:sz="0" w:space="0" w:color="auto"/>
            <w:right w:val="none" w:sz="0" w:space="0" w:color="auto"/>
          </w:divBdr>
        </w:div>
        <w:div w:id="543713570">
          <w:marLeft w:val="0"/>
          <w:marRight w:val="0"/>
          <w:marTop w:val="0"/>
          <w:marBottom w:val="100"/>
          <w:divBdr>
            <w:top w:val="none" w:sz="0" w:space="0" w:color="auto"/>
            <w:left w:val="none" w:sz="0" w:space="0" w:color="auto"/>
            <w:bottom w:val="none" w:sz="0" w:space="0" w:color="auto"/>
            <w:right w:val="none" w:sz="0" w:space="0" w:color="auto"/>
          </w:divBdr>
        </w:div>
        <w:div w:id="1833639087">
          <w:marLeft w:val="0"/>
          <w:marRight w:val="0"/>
          <w:marTop w:val="0"/>
          <w:marBottom w:val="100"/>
          <w:divBdr>
            <w:top w:val="none" w:sz="0" w:space="0" w:color="auto"/>
            <w:left w:val="none" w:sz="0" w:space="0" w:color="auto"/>
            <w:bottom w:val="none" w:sz="0" w:space="0" w:color="auto"/>
            <w:right w:val="none" w:sz="0" w:space="0" w:color="auto"/>
          </w:divBdr>
        </w:div>
        <w:div w:id="34892070">
          <w:marLeft w:val="0"/>
          <w:marRight w:val="0"/>
          <w:marTop w:val="0"/>
          <w:marBottom w:val="100"/>
          <w:divBdr>
            <w:top w:val="none" w:sz="0" w:space="0" w:color="auto"/>
            <w:left w:val="none" w:sz="0" w:space="0" w:color="auto"/>
            <w:bottom w:val="none" w:sz="0" w:space="0" w:color="auto"/>
            <w:right w:val="none" w:sz="0" w:space="0" w:color="auto"/>
          </w:divBdr>
        </w:div>
        <w:div w:id="1977879761">
          <w:marLeft w:val="0"/>
          <w:marRight w:val="0"/>
          <w:marTop w:val="0"/>
          <w:marBottom w:val="100"/>
          <w:divBdr>
            <w:top w:val="none" w:sz="0" w:space="0" w:color="auto"/>
            <w:left w:val="none" w:sz="0" w:space="0" w:color="auto"/>
            <w:bottom w:val="none" w:sz="0" w:space="0" w:color="auto"/>
            <w:right w:val="none" w:sz="0" w:space="0" w:color="auto"/>
          </w:divBdr>
        </w:div>
        <w:div w:id="1129709896">
          <w:marLeft w:val="0"/>
          <w:marRight w:val="0"/>
          <w:marTop w:val="0"/>
          <w:marBottom w:val="100"/>
          <w:divBdr>
            <w:top w:val="none" w:sz="0" w:space="0" w:color="auto"/>
            <w:left w:val="none" w:sz="0" w:space="0" w:color="auto"/>
            <w:bottom w:val="none" w:sz="0" w:space="0" w:color="auto"/>
            <w:right w:val="none" w:sz="0" w:space="0" w:color="auto"/>
          </w:divBdr>
        </w:div>
        <w:div w:id="1092120973">
          <w:marLeft w:val="0"/>
          <w:marRight w:val="0"/>
          <w:marTop w:val="0"/>
          <w:marBottom w:val="100"/>
          <w:divBdr>
            <w:top w:val="none" w:sz="0" w:space="0" w:color="auto"/>
            <w:left w:val="none" w:sz="0" w:space="0" w:color="auto"/>
            <w:bottom w:val="none" w:sz="0" w:space="0" w:color="auto"/>
            <w:right w:val="none" w:sz="0" w:space="0" w:color="auto"/>
          </w:divBdr>
        </w:div>
        <w:div w:id="1741976950">
          <w:marLeft w:val="0"/>
          <w:marRight w:val="0"/>
          <w:marTop w:val="0"/>
          <w:marBottom w:val="100"/>
          <w:divBdr>
            <w:top w:val="none" w:sz="0" w:space="0" w:color="auto"/>
            <w:left w:val="none" w:sz="0" w:space="0" w:color="auto"/>
            <w:bottom w:val="none" w:sz="0" w:space="0" w:color="auto"/>
            <w:right w:val="none" w:sz="0" w:space="0" w:color="auto"/>
          </w:divBdr>
        </w:div>
        <w:div w:id="1478958262">
          <w:marLeft w:val="0"/>
          <w:marRight w:val="0"/>
          <w:marTop w:val="0"/>
          <w:marBottom w:val="100"/>
          <w:divBdr>
            <w:top w:val="none" w:sz="0" w:space="0" w:color="auto"/>
            <w:left w:val="none" w:sz="0" w:space="0" w:color="auto"/>
            <w:bottom w:val="none" w:sz="0" w:space="0" w:color="auto"/>
            <w:right w:val="none" w:sz="0" w:space="0" w:color="auto"/>
          </w:divBdr>
        </w:div>
        <w:div w:id="117724108">
          <w:marLeft w:val="0"/>
          <w:marRight w:val="0"/>
          <w:marTop w:val="0"/>
          <w:marBottom w:val="100"/>
          <w:divBdr>
            <w:top w:val="none" w:sz="0" w:space="0" w:color="auto"/>
            <w:left w:val="none" w:sz="0" w:space="0" w:color="auto"/>
            <w:bottom w:val="none" w:sz="0" w:space="0" w:color="auto"/>
            <w:right w:val="none" w:sz="0" w:space="0" w:color="auto"/>
          </w:divBdr>
        </w:div>
        <w:div w:id="1262300404">
          <w:marLeft w:val="0"/>
          <w:marRight w:val="0"/>
          <w:marTop w:val="0"/>
          <w:marBottom w:val="100"/>
          <w:divBdr>
            <w:top w:val="none" w:sz="0" w:space="0" w:color="auto"/>
            <w:left w:val="none" w:sz="0" w:space="0" w:color="auto"/>
            <w:bottom w:val="none" w:sz="0" w:space="0" w:color="auto"/>
            <w:right w:val="none" w:sz="0" w:space="0" w:color="auto"/>
          </w:divBdr>
        </w:div>
        <w:div w:id="703363750">
          <w:marLeft w:val="0"/>
          <w:marRight w:val="0"/>
          <w:marTop w:val="0"/>
          <w:marBottom w:val="100"/>
          <w:divBdr>
            <w:top w:val="none" w:sz="0" w:space="0" w:color="auto"/>
            <w:left w:val="none" w:sz="0" w:space="0" w:color="auto"/>
            <w:bottom w:val="none" w:sz="0" w:space="0" w:color="auto"/>
            <w:right w:val="none" w:sz="0" w:space="0" w:color="auto"/>
          </w:divBdr>
        </w:div>
        <w:div w:id="1874339035">
          <w:marLeft w:val="0"/>
          <w:marRight w:val="0"/>
          <w:marTop w:val="0"/>
          <w:marBottom w:val="100"/>
          <w:divBdr>
            <w:top w:val="none" w:sz="0" w:space="0" w:color="auto"/>
            <w:left w:val="none" w:sz="0" w:space="0" w:color="auto"/>
            <w:bottom w:val="none" w:sz="0" w:space="0" w:color="auto"/>
            <w:right w:val="none" w:sz="0" w:space="0" w:color="auto"/>
          </w:divBdr>
        </w:div>
        <w:div w:id="1700202640">
          <w:marLeft w:val="0"/>
          <w:marRight w:val="0"/>
          <w:marTop w:val="0"/>
          <w:marBottom w:val="100"/>
          <w:divBdr>
            <w:top w:val="none" w:sz="0" w:space="0" w:color="auto"/>
            <w:left w:val="none" w:sz="0" w:space="0" w:color="auto"/>
            <w:bottom w:val="none" w:sz="0" w:space="0" w:color="auto"/>
            <w:right w:val="none" w:sz="0" w:space="0" w:color="auto"/>
          </w:divBdr>
        </w:div>
        <w:div w:id="389306102">
          <w:marLeft w:val="0"/>
          <w:marRight w:val="0"/>
          <w:marTop w:val="0"/>
          <w:marBottom w:val="100"/>
          <w:divBdr>
            <w:top w:val="none" w:sz="0" w:space="0" w:color="auto"/>
            <w:left w:val="none" w:sz="0" w:space="0" w:color="auto"/>
            <w:bottom w:val="none" w:sz="0" w:space="0" w:color="auto"/>
            <w:right w:val="none" w:sz="0" w:space="0" w:color="auto"/>
          </w:divBdr>
        </w:div>
        <w:div w:id="1323506179">
          <w:marLeft w:val="0"/>
          <w:marRight w:val="0"/>
          <w:marTop w:val="0"/>
          <w:marBottom w:val="100"/>
          <w:divBdr>
            <w:top w:val="none" w:sz="0" w:space="0" w:color="auto"/>
            <w:left w:val="none" w:sz="0" w:space="0" w:color="auto"/>
            <w:bottom w:val="none" w:sz="0" w:space="0" w:color="auto"/>
            <w:right w:val="none" w:sz="0" w:space="0" w:color="auto"/>
          </w:divBdr>
        </w:div>
        <w:div w:id="1722633205">
          <w:marLeft w:val="0"/>
          <w:marRight w:val="0"/>
          <w:marTop w:val="0"/>
          <w:marBottom w:val="100"/>
          <w:divBdr>
            <w:top w:val="none" w:sz="0" w:space="0" w:color="auto"/>
            <w:left w:val="none" w:sz="0" w:space="0" w:color="auto"/>
            <w:bottom w:val="none" w:sz="0" w:space="0" w:color="auto"/>
            <w:right w:val="none" w:sz="0" w:space="0" w:color="auto"/>
          </w:divBdr>
        </w:div>
        <w:div w:id="89353752">
          <w:marLeft w:val="0"/>
          <w:marRight w:val="0"/>
          <w:marTop w:val="0"/>
          <w:marBottom w:val="100"/>
          <w:divBdr>
            <w:top w:val="none" w:sz="0" w:space="0" w:color="auto"/>
            <w:left w:val="none" w:sz="0" w:space="0" w:color="auto"/>
            <w:bottom w:val="none" w:sz="0" w:space="0" w:color="auto"/>
            <w:right w:val="none" w:sz="0" w:space="0" w:color="auto"/>
          </w:divBdr>
        </w:div>
        <w:div w:id="1004433377">
          <w:marLeft w:val="0"/>
          <w:marRight w:val="0"/>
          <w:marTop w:val="0"/>
          <w:marBottom w:val="100"/>
          <w:divBdr>
            <w:top w:val="none" w:sz="0" w:space="0" w:color="auto"/>
            <w:left w:val="none" w:sz="0" w:space="0" w:color="auto"/>
            <w:bottom w:val="none" w:sz="0" w:space="0" w:color="auto"/>
            <w:right w:val="none" w:sz="0" w:space="0" w:color="auto"/>
          </w:divBdr>
        </w:div>
        <w:div w:id="1170682101">
          <w:marLeft w:val="0"/>
          <w:marRight w:val="0"/>
          <w:marTop w:val="0"/>
          <w:marBottom w:val="100"/>
          <w:divBdr>
            <w:top w:val="none" w:sz="0" w:space="0" w:color="auto"/>
            <w:left w:val="none" w:sz="0" w:space="0" w:color="auto"/>
            <w:bottom w:val="none" w:sz="0" w:space="0" w:color="auto"/>
            <w:right w:val="none" w:sz="0" w:space="0" w:color="auto"/>
          </w:divBdr>
        </w:div>
        <w:div w:id="808983858">
          <w:marLeft w:val="0"/>
          <w:marRight w:val="0"/>
          <w:marTop w:val="0"/>
          <w:marBottom w:val="100"/>
          <w:divBdr>
            <w:top w:val="none" w:sz="0" w:space="0" w:color="auto"/>
            <w:left w:val="none" w:sz="0" w:space="0" w:color="auto"/>
            <w:bottom w:val="none" w:sz="0" w:space="0" w:color="auto"/>
            <w:right w:val="none" w:sz="0" w:space="0" w:color="auto"/>
          </w:divBdr>
        </w:div>
        <w:div w:id="298532751">
          <w:marLeft w:val="0"/>
          <w:marRight w:val="0"/>
          <w:marTop w:val="0"/>
          <w:marBottom w:val="100"/>
          <w:divBdr>
            <w:top w:val="none" w:sz="0" w:space="0" w:color="auto"/>
            <w:left w:val="none" w:sz="0" w:space="0" w:color="auto"/>
            <w:bottom w:val="none" w:sz="0" w:space="0" w:color="auto"/>
            <w:right w:val="none" w:sz="0" w:space="0" w:color="auto"/>
          </w:divBdr>
        </w:div>
        <w:div w:id="1839540761">
          <w:marLeft w:val="0"/>
          <w:marRight w:val="0"/>
          <w:marTop w:val="0"/>
          <w:marBottom w:val="100"/>
          <w:divBdr>
            <w:top w:val="none" w:sz="0" w:space="0" w:color="auto"/>
            <w:left w:val="none" w:sz="0" w:space="0" w:color="auto"/>
            <w:bottom w:val="none" w:sz="0" w:space="0" w:color="auto"/>
            <w:right w:val="none" w:sz="0" w:space="0" w:color="auto"/>
          </w:divBdr>
        </w:div>
        <w:div w:id="400951057">
          <w:marLeft w:val="0"/>
          <w:marRight w:val="0"/>
          <w:marTop w:val="0"/>
          <w:marBottom w:val="100"/>
          <w:divBdr>
            <w:top w:val="none" w:sz="0" w:space="0" w:color="auto"/>
            <w:left w:val="none" w:sz="0" w:space="0" w:color="auto"/>
            <w:bottom w:val="none" w:sz="0" w:space="0" w:color="auto"/>
            <w:right w:val="none" w:sz="0" w:space="0" w:color="auto"/>
          </w:divBdr>
        </w:div>
        <w:div w:id="647173591">
          <w:marLeft w:val="0"/>
          <w:marRight w:val="0"/>
          <w:marTop w:val="0"/>
          <w:marBottom w:val="100"/>
          <w:divBdr>
            <w:top w:val="none" w:sz="0" w:space="0" w:color="auto"/>
            <w:left w:val="none" w:sz="0" w:space="0" w:color="auto"/>
            <w:bottom w:val="none" w:sz="0" w:space="0" w:color="auto"/>
            <w:right w:val="none" w:sz="0" w:space="0" w:color="auto"/>
          </w:divBdr>
        </w:div>
        <w:div w:id="1675110638">
          <w:marLeft w:val="0"/>
          <w:marRight w:val="0"/>
          <w:marTop w:val="0"/>
          <w:marBottom w:val="100"/>
          <w:divBdr>
            <w:top w:val="none" w:sz="0" w:space="0" w:color="auto"/>
            <w:left w:val="none" w:sz="0" w:space="0" w:color="auto"/>
            <w:bottom w:val="none" w:sz="0" w:space="0" w:color="auto"/>
            <w:right w:val="none" w:sz="0" w:space="0" w:color="auto"/>
          </w:divBdr>
        </w:div>
        <w:div w:id="1031028139">
          <w:marLeft w:val="0"/>
          <w:marRight w:val="0"/>
          <w:marTop w:val="0"/>
          <w:marBottom w:val="100"/>
          <w:divBdr>
            <w:top w:val="none" w:sz="0" w:space="0" w:color="auto"/>
            <w:left w:val="none" w:sz="0" w:space="0" w:color="auto"/>
            <w:bottom w:val="none" w:sz="0" w:space="0" w:color="auto"/>
            <w:right w:val="none" w:sz="0" w:space="0" w:color="auto"/>
          </w:divBdr>
        </w:div>
        <w:div w:id="1438212506">
          <w:marLeft w:val="0"/>
          <w:marRight w:val="0"/>
          <w:marTop w:val="0"/>
          <w:marBottom w:val="100"/>
          <w:divBdr>
            <w:top w:val="none" w:sz="0" w:space="0" w:color="auto"/>
            <w:left w:val="none" w:sz="0" w:space="0" w:color="auto"/>
            <w:bottom w:val="none" w:sz="0" w:space="0" w:color="auto"/>
            <w:right w:val="none" w:sz="0" w:space="0" w:color="auto"/>
          </w:divBdr>
        </w:div>
        <w:div w:id="2020618896">
          <w:marLeft w:val="0"/>
          <w:marRight w:val="0"/>
          <w:marTop w:val="0"/>
          <w:marBottom w:val="100"/>
          <w:divBdr>
            <w:top w:val="none" w:sz="0" w:space="0" w:color="auto"/>
            <w:left w:val="none" w:sz="0" w:space="0" w:color="auto"/>
            <w:bottom w:val="none" w:sz="0" w:space="0" w:color="auto"/>
            <w:right w:val="none" w:sz="0" w:space="0" w:color="auto"/>
          </w:divBdr>
        </w:div>
        <w:div w:id="1403483359">
          <w:marLeft w:val="0"/>
          <w:marRight w:val="0"/>
          <w:marTop w:val="0"/>
          <w:marBottom w:val="100"/>
          <w:divBdr>
            <w:top w:val="none" w:sz="0" w:space="0" w:color="auto"/>
            <w:left w:val="none" w:sz="0" w:space="0" w:color="auto"/>
            <w:bottom w:val="none" w:sz="0" w:space="0" w:color="auto"/>
            <w:right w:val="none" w:sz="0" w:space="0" w:color="auto"/>
          </w:divBdr>
        </w:div>
        <w:div w:id="1047756590">
          <w:marLeft w:val="0"/>
          <w:marRight w:val="0"/>
          <w:marTop w:val="0"/>
          <w:marBottom w:val="100"/>
          <w:divBdr>
            <w:top w:val="none" w:sz="0" w:space="0" w:color="auto"/>
            <w:left w:val="none" w:sz="0" w:space="0" w:color="auto"/>
            <w:bottom w:val="none" w:sz="0" w:space="0" w:color="auto"/>
            <w:right w:val="none" w:sz="0" w:space="0" w:color="auto"/>
          </w:divBdr>
        </w:div>
        <w:div w:id="807170399">
          <w:marLeft w:val="0"/>
          <w:marRight w:val="0"/>
          <w:marTop w:val="0"/>
          <w:marBottom w:val="100"/>
          <w:divBdr>
            <w:top w:val="none" w:sz="0" w:space="0" w:color="auto"/>
            <w:left w:val="none" w:sz="0" w:space="0" w:color="auto"/>
            <w:bottom w:val="none" w:sz="0" w:space="0" w:color="auto"/>
            <w:right w:val="none" w:sz="0" w:space="0" w:color="auto"/>
          </w:divBdr>
        </w:div>
        <w:div w:id="1632859914">
          <w:marLeft w:val="0"/>
          <w:marRight w:val="0"/>
          <w:marTop w:val="0"/>
          <w:marBottom w:val="100"/>
          <w:divBdr>
            <w:top w:val="none" w:sz="0" w:space="0" w:color="auto"/>
            <w:left w:val="none" w:sz="0" w:space="0" w:color="auto"/>
            <w:bottom w:val="none" w:sz="0" w:space="0" w:color="auto"/>
            <w:right w:val="none" w:sz="0" w:space="0" w:color="auto"/>
          </w:divBdr>
        </w:div>
        <w:div w:id="1747261601">
          <w:marLeft w:val="0"/>
          <w:marRight w:val="0"/>
          <w:marTop w:val="0"/>
          <w:marBottom w:val="100"/>
          <w:divBdr>
            <w:top w:val="none" w:sz="0" w:space="0" w:color="auto"/>
            <w:left w:val="none" w:sz="0" w:space="0" w:color="auto"/>
            <w:bottom w:val="none" w:sz="0" w:space="0" w:color="auto"/>
            <w:right w:val="none" w:sz="0" w:space="0" w:color="auto"/>
          </w:divBdr>
        </w:div>
        <w:div w:id="1480728190">
          <w:marLeft w:val="0"/>
          <w:marRight w:val="0"/>
          <w:marTop w:val="0"/>
          <w:marBottom w:val="100"/>
          <w:divBdr>
            <w:top w:val="none" w:sz="0" w:space="0" w:color="auto"/>
            <w:left w:val="none" w:sz="0" w:space="0" w:color="auto"/>
            <w:bottom w:val="none" w:sz="0" w:space="0" w:color="auto"/>
            <w:right w:val="none" w:sz="0" w:space="0" w:color="auto"/>
          </w:divBdr>
        </w:div>
        <w:div w:id="1216239446">
          <w:marLeft w:val="0"/>
          <w:marRight w:val="0"/>
          <w:marTop w:val="0"/>
          <w:marBottom w:val="100"/>
          <w:divBdr>
            <w:top w:val="none" w:sz="0" w:space="0" w:color="auto"/>
            <w:left w:val="none" w:sz="0" w:space="0" w:color="auto"/>
            <w:bottom w:val="none" w:sz="0" w:space="0" w:color="auto"/>
            <w:right w:val="none" w:sz="0" w:space="0" w:color="auto"/>
          </w:divBdr>
        </w:div>
        <w:div w:id="520702681">
          <w:marLeft w:val="0"/>
          <w:marRight w:val="0"/>
          <w:marTop w:val="0"/>
          <w:marBottom w:val="100"/>
          <w:divBdr>
            <w:top w:val="none" w:sz="0" w:space="0" w:color="auto"/>
            <w:left w:val="none" w:sz="0" w:space="0" w:color="auto"/>
            <w:bottom w:val="none" w:sz="0" w:space="0" w:color="auto"/>
            <w:right w:val="none" w:sz="0" w:space="0" w:color="auto"/>
          </w:divBdr>
        </w:div>
        <w:div w:id="125633140">
          <w:marLeft w:val="0"/>
          <w:marRight w:val="0"/>
          <w:marTop w:val="0"/>
          <w:marBottom w:val="100"/>
          <w:divBdr>
            <w:top w:val="none" w:sz="0" w:space="0" w:color="auto"/>
            <w:left w:val="none" w:sz="0" w:space="0" w:color="auto"/>
            <w:bottom w:val="none" w:sz="0" w:space="0" w:color="auto"/>
            <w:right w:val="none" w:sz="0" w:space="0" w:color="auto"/>
          </w:divBdr>
        </w:div>
        <w:div w:id="733045214">
          <w:marLeft w:val="0"/>
          <w:marRight w:val="0"/>
          <w:marTop w:val="0"/>
          <w:marBottom w:val="100"/>
          <w:divBdr>
            <w:top w:val="none" w:sz="0" w:space="0" w:color="auto"/>
            <w:left w:val="none" w:sz="0" w:space="0" w:color="auto"/>
            <w:bottom w:val="none" w:sz="0" w:space="0" w:color="auto"/>
            <w:right w:val="none" w:sz="0" w:space="0" w:color="auto"/>
          </w:divBdr>
        </w:div>
        <w:div w:id="841970796">
          <w:marLeft w:val="0"/>
          <w:marRight w:val="0"/>
          <w:marTop w:val="0"/>
          <w:marBottom w:val="100"/>
          <w:divBdr>
            <w:top w:val="none" w:sz="0" w:space="0" w:color="auto"/>
            <w:left w:val="none" w:sz="0" w:space="0" w:color="auto"/>
            <w:bottom w:val="none" w:sz="0" w:space="0" w:color="auto"/>
            <w:right w:val="none" w:sz="0" w:space="0" w:color="auto"/>
          </w:divBdr>
        </w:div>
        <w:div w:id="28117011">
          <w:marLeft w:val="0"/>
          <w:marRight w:val="0"/>
          <w:marTop w:val="0"/>
          <w:marBottom w:val="80"/>
          <w:divBdr>
            <w:top w:val="none" w:sz="0" w:space="0" w:color="auto"/>
            <w:left w:val="none" w:sz="0" w:space="0" w:color="auto"/>
            <w:bottom w:val="none" w:sz="0" w:space="0" w:color="auto"/>
            <w:right w:val="none" w:sz="0" w:space="0" w:color="auto"/>
          </w:divBdr>
        </w:div>
        <w:div w:id="1182235324">
          <w:marLeft w:val="0"/>
          <w:marRight w:val="0"/>
          <w:marTop w:val="0"/>
          <w:marBottom w:val="80"/>
          <w:divBdr>
            <w:top w:val="none" w:sz="0" w:space="0" w:color="auto"/>
            <w:left w:val="none" w:sz="0" w:space="0" w:color="auto"/>
            <w:bottom w:val="none" w:sz="0" w:space="0" w:color="auto"/>
            <w:right w:val="none" w:sz="0" w:space="0" w:color="auto"/>
          </w:divBdr>
        </w:div>
        <w:div w:id="745608262">
          <w:marLeft w:val="0"/>
          <w:marRight w:val="0"/>
          <w:marTop w:val="0"/>
          <w:marBottom w:val="80"/>
          <w:divBdr>
            <w:top w:val="none" w:sz="0" w:space="0" w:color="auto"/>
            <w:left w:val="none" w:sz="0" w:space="0" w:color="auto"/>
            <w:bottom w:val="none" w:sz="0" w:space="0" w:color="auto"/>
            <w:right w:val="none" w:sz="0" w:space="0" w:color="auto"/>
          </w:divBdr>
        </w:div>
        <w:div w:id="1590457260">
          <w:marLeft w:val="0"/>
          <w:marRight w:val="0"/>
          <w:marTop w:val="0"/>
          <w:marBottom w:val="80"/>
          <w:divBdr>
            <w:top w:val="none" w:sz="0" w:space="0" w:color="auto"/>
            <w:left w:val="none" w:sz="0" w:space="0" w:color="auto"/>
            <w:bottom w:val="none" w:sz="0" w:space="0" w:color="auto"/>
            <w:right w:val="none" w:sz="0" w:space="0" w:color="auto"/>
          </w:divBdr>
        </w:div>
        <w:div w:id="1008142919">
          <w:marLeft w:val="0"/>
          <w:marRight w:val="0"/>
          <w:marTop w:val="0"/>
          <w:marBottom w:val="80"/>
          <w:divBdr>
            <w:top w:val="none" w:sz="0" w:space="0" w:color="auto"/>
            <w:left w:val="none" w:sz="0" w:space="0" w:color="auto"/>
            <w:bottom w:val="none" w:sz="0" w:space="0" w:color="auto"/>
            <w:right w:val="none" w:sz="0" w:space="0" w:color="auto"/>
          </w:divBdr>
        </w:div>
        <w:div w:id="1999337776">
          <w:marLeft w:val="0"/>
          <w:marRight w:val="0"/>
          <w:marTop w:val="0"/>
          <w:marBottom w:val="200"/>
          <w:divBdr>
            <w:top w:val="none" w:sz="0" w:space="0" w:color="auto"/>
            <w:left w:val="none" w:sz="0" w:space="0" w:color="auto"/>
            <w:bottom w:val="none" w:sz="0" w:space="0" w:color="auto"/>
            <w:right w:val="none" w:sz="0" w:space="0" w:color="auto"/>
          </w:divBdr>
        </w:div>
        <w:div w:id="176046470">
          <w:marLeft w:val="0"/>
          <w:marRight w:val="0"/>
          <w:marTop w:val="0"/>
          <w:marBottom w:val="80"/>
          <w:divBdr>
            <w:top w:val="none" w:sz="0" w:space="0" w:color="auto"/>
            <w:left w:val="none" w:sz="0" w:space="0" w:color="auto"/>
            <w:bottom w:val="none" w:sz="0" w:space="0" w:color="auto"/>
            <w:right w:val="none" w:sz="0" w:space="0" w:color="auto"/>
          </w:divBdr>
        </w:div>
        <w:div w:id="1090003440">
          <w:marLeft w:val="0"/>
          <w:marRight w:val="0"/>
          <w:marTop w:val="0"/>
          <w:marBottom w:val="80"/>
          <w:divBdr>
            <w:top w:val="none" w:sz="0" w:space="0" w:color="auto"/>
            <w:left w:val="none" w:sz="0" w:space="0" w:color="auto"/>
            <w:bottom w:val="none" w:sz="0" w:space="0" w:color="auto"/>
            <w:right w:val="none" w:sz="0" w:space="0" w:color="auto"/>
          </w:divBdr>
        </w:div>
        <w:div w:id="280961480">
          <w:marLeft w:val="0"/>
          <w:marRight w:val="0"/>
          <w:marTop w:val="0"/>
          <w:marBottom w:val="80"/>
          <w:divBdr>
            <w:top w:val="none" w:sz="0" w:space="0" w:color="auto"/>
            <w:left w:val="none" w:sz="0" w:space="0" w:color="auto"/>
            <w:bottom w:val="none" w:sz="0" w:space="0" w:color="auto"/>
            <w:right w:val="none" w:sz="0" w:space="0" w:color="auto"/>
          </w:divBdr>
        </w:div>
        <w:div w:id="169876306">
          <w:marLeft w:val="0"/>
          <w:marRight w:val="0"/>
          <w:marTop w:val="0"/>
          <w:marBottom w:val="80"/>
          <w:divBdr>
            <w:top w:val="none" w:sz="0" w:space="0" w:color="auto"/>
            <w:left w:val="none" w:sz="0" w:space="0" w:color="auto"/>
            <w:bottom w:val="none" w:sz="0" w:space="0" w:color="auto"/>
            <w:right w:val="none" w:sz="0" w:space="0" w:color="auto"/>
          </w:divBdr>
        </w:div>
        <w:div w:id="436097677">
          <w:marLeft w:val="0"/>
          <w:marRight w:val="0"/>
          <w:marTop w:val="0"/>
          <w:marBottom w:val="80"/>
          <w:divBdr>
            <w:top w:val="none" w:sz="0" w:space="0" w:color="auto"/>
            <w:left w:val="none" w:sz="0" w:space="0" w:color="auto"/>
            <w:bottom w:val="none" w:sz="0" w:space="0" w:color="auto"/>
            <w:right w:val="none" w:sz="0" w:space="0" w:color="auto"/>
          </w:divBdr>
        </w:div>
        <w:div w:id="2062092246">
          <w:marLeft w:val="0"/>
          <w:marRight w:val="0"/>
          <w:marTop w:val="0"/>
          <w:marBottom w:val="80"/>
          <w:divBdr>
            <w:top w:val="none" w:sz="0" w:space="0" w:color="auto"/>
            <w:left w:val="none" w:sz="0" w:space="0" w:color="auto"/>
            <w:bottom w:val="none" w:sz="0" w:space="0" w:color="auto"/>
            <w:right w:val="none" w:sz="0" w:space="0" w:color="auto"/>
          </w:divBdr>
        </w:div>
        <w:div w:id="368066679">
          <w:marLeft w:val="0"/>
          <w:marRight w:val="0"/>
          <w:marTop w:val="0"/>
          <w:marBottom w:val="80"/>
          <w:divBdr>
            <w:top w:val="none" w:sz="0" w:space="0" w:color="auto"/>
            <w:left w:val="none" w:sz="0" w:space="0" w:color="auto"/>
            <w:bottom w:val="none" w:sz="0" w:space="0" w:color="auto"/>
            <w:right w:val="none" w:sz="0" w:space="0" w:color="auto"/>
          </w:divBdr>
        </w:div>
        <w:div w:id="629288379">
          <w:marLeft w:val="0"/>
          <w:marRight w:val="0"/>
          <w:marTop w:val="0"/>
          <w:marBottom w:val="80"/>
          <w:divBdr>
            <w:top w:val="none" w:sz="0" w:space="0" w:color="auto"/>
            <w:left w:val="none" w:sz="0" w:space="0" w:color="auto"/>
            <w:bottom w:val="none" w:sz="0" w:space="0" w:color="auto"/>
            <w:right w:val="none" w:sz="0" w:space="0" w:color="auto"/>
          </w:divBdr>
        </w:div>
        <w:div w:id="1678314624">
          <w:marLeft w:val="0"/>
          <w:marRight w:val="0"/>
          <w:marTop w:val="0"/>
          <w:marBottom w:val="80"/>
          <w:divBdr>
            <w:top w:val="none" w:sz="0" w:space="0" w:color="auto"/>
            <w:left w:val="none" w:sz="0" w:space="0" w:color="auto"/>
            <w:bottom w:val="none" w:sz="0" w:space="0" w:color="auto"/>
            <w:right w:val="none" w:sz="0" w:space="0" w:color="auto"/>
          </w:divBdr>
        </w:div>
        <w:div w:id="574051389">
          <w:marLeft w:val="0"/>
          <w:marRight w:val="0"/>
          <w:marTop w:val="0"/>
          <w:marBottom w:val="80"/>
          <w:divBdr>
            <w:top w:val="none" w:sz="0" w:space="0" w:color="auto"/>
            <w:left w:val="none" w:sz="0" w:space="0" w:color="auto"/>
            <w:bottom w:val="none" w:sz="0" w:space="0" w:color="auto"/>
            <w:right w:val="none" w:sz="0" w:space="0" w:color="auto"/>
          </w:divBdr>
        </w:div>
        <w:div w:id="1043208709">
          <w:marLeft w:val="0"/>
          <w:marRight w:val="0"/>
          <w:marTop w:val="0"/>
          <w:marBottom w:val="80"/>
          <w:divBdr>
            <w:top w:val="none" w:sz="0" w:space="0" w:color="auto"/>
            <w:left w:val="none" w:sz="0" w:space="0" w:color="auto"/>
            <w:bottom w:val="none" w:sz="0" w:space="0" w:color="auto"/>
            <w:right w:val="none" w:sz="0" w:space="0" w:color="auto"/>
          </w:divBdr>
        </w:div>
        <w:div w:id="828446265">
          <w:marLeft w:val="0"/>
          <w:marRight w:val="0"/>
          <w:marTop w:val="0"/>
          <w:marBottom w:val="80"/>
          <w:divBdr>
            <w:top w:val="none" w:sz="0" w:space="0" w:color="auto"/>
            <w:left w:val="none" w:sz="0" w:space="0" w:color="auto"/>
            <w:bottom w:val="none" w:sz="0" w:space="0" w:color="auto"/>
            <w:right w:val="none" w:sz="0" w:space="0" w:color="auto"/>
          </w:divBdr>
        </w:div>
        <w:div w:id="619342892">
          <w:marLeft w:val="0"/>
          <w:marRight w:val="0"/>
          <w:marTop w:val="0"/>
          <w:marBottom w:val="80"/>
          <w:divBdr>
            <w:top w:val="none" w:sz="0" w:space="0" w:color="auto"/>
            <w:left w:val="none" w:sz="0" w:space="0" w:color="auto"/>
            <w:bottom w:val="none" w:sz="0" w:space="0" w:color="auto"/>
            <w:right w:val="none" w:sz="0" w:space="0" w:color="auto"/>
          </w:divBdr>
        </w:div>
        <w:div w:id="187448783">
          <w:marLeft w:val="0"/>
          <w:marRight w:val="0"/>
          <w:marTop w:val="0"/>
          <w:marBottom w:val="80"/>
          <w:divBdr>
            <w:top w:val="none" w:sz="0" w:space="0" w:color="auto"/>
            <w:left w:val="none" w:sz="0" w:space="0" w:color="auto"/>
            <w:bottom w:val="none" w:sz="0" w:space="0" w:color="auto"/>
            <w:right w:val="none" w:sz="0" w:space="0" w:color="auto"/>
          </w:divBdr>
        </w:div>
        <w:div w:id="900210659">
          <w:marLeft w:val="0"/>
          <w:marRight w:val="0"/>
          <w:marTop w:val="0"/>
          <w:marBottom w:val="80"/>
          <w:divBdr>
            <w:top w:val="none" w:sz="0" w:space="0" w:color="auto"/>
            <w:left w:val="none" w:sz="0" w:space="0" w:color="auto"/>
            <w:bottom w:val="none" w:sz="0" w:space="0" w:color="auto"/>
            <w:right w:val="none" w:sz="0" w:space="0" w:color="auto"/>
          </w:divBdr>
        </w:div>
        <w:div w:id="1687750931">
          <w:marLeft w:val="0"/>
          <w:marRight w:val="0"/>
          <w:marTop w:val="0"/>
          <w:marBottom w:val="80"/>
          <w:divBdr>
            <w:top w:val="none" w:sz="0" w:space="0" w:color="auto"/>
            <w:left w:val="none" w:sz="0" w:space="0" w:color="auto"/>
            <w:bottom w:val="none" w:sz="0" w:space="0" w:color="auto"/>
            <w:right w:val="none" w:sz="0" w:space="0" w:color="auto"/>
          </w:divBdr>
        </w:div>
        <w:div w:id="494034425">
          <w:marLeft w:val="0"/>
          <w:marRight w:val="0"/>
          <w:marTop w:val="0"/>
          <w:marBottom w:val="80"/>
          <w:divBdr>
            <w:top w:val="none" w:sz="0" w:space="0" w:color="auto"/>
            <w:left w:val="none" w:sz="0" w:space="0" w:color="auto"/>
            <w:bottom w:val="none" w:sz="0" w:space="0" w:color="auto"/>
            <w:right w:val="none" w:sz="0" w:space="0" w:color="auto"/>
          </w:divBdr>
        </w:div>
        <w:div w:id="754984411">
          <w:marLeft w:val="0"/>
          <w:marRight w:val="0"/>
          <w:marTop w:val="0"/>
          <w:marBottom w:val="80"/>
          <w:divBdr>
            <w:top w:val="none" w:sz="0" w:space="0" w:color="auto"/>
            <w:left w:val="none" w:sz="0" w:space="0" w:color="auto"/>
            <w:bottom w:val="none" w:sz="0" w:space="0" w:color="auto"/>
            <w:right w:val="none" w:sz="0" w:space="0" w:color="auto"/>
          </w:divBdr>
        </w:div>
        <w:div w:id="1480423179">
          <w:marLeft w:val="0"/>
          <w:marRight w:val="0"/>
          <w:marTop w:val="0"/>
          <w:marBottom w:val="80"/>
          <w:divBdr>
            <w:top w:val="none" w:sz="0" w:space="0" w:color="auto"/>
            <w:left w:val="none" w:sz="0" w:space="0" w:color="auto"/>
            <w:bottom w:val="none" w:sz="0" w:space="0" w:color="auto"/>
            <w:right w:val="none" w:sz="0" w:space="0" w:color="auto"/>
          </w:divBdr>
        </w:div>
        <w:div w:id="486823439">
          <w:marLeft w:val="0"/>
          <w:marRight w:val="0"/>
          <w:marTop w:val="0"/>
          <w:marBottom w:val="80"/>
          <w:divBdr>
            <w:top w:val="none" w:sz="0" w:space="0" w:color="auto"/>
            <w:left w:val="none" w:sz="0" w:space="0" w:color="auto"/>
            <w:bottom w:val="none" w:sz="0" w:space="0" w:color="auto"/>
            <w:right w:val="none" w:sz="0" w:space="0" w:color="auto"/>
          </w:divBdr>
        </w:div>
        <w:div w:id="239339223">
          <w:marLeft w:val="0"/>
          <w:marRight w:val="0"/>
          <w:marTop w:val="0"/>
          <w:marBottom w:val="80"/>
          <w:divBdr>
            <w:top w:val="none" w:sz="0" w:space="0" w:color="auto"/>
            <w:left w:val="none" w:sz="0" w:space="0" w:color="auto"/>
            <w:bottom w:val="none" w:sz="0" w:space="0" w:color="auto"/>
            <w:right w:val="none" w:sz="0" w:space="0" w:color="auto"/>
          </w:divBdr>
        </w:div>
        <w:div w:id="1637225248">
          <w:marLeft w:val="0"/>
          <w:marRight w:val="0"/>
          <w:marTop w:val="0"/>
          <w:marBottom w:val="80"/>
          <w:divBdr>
            <w:top w:val="none" w:sz="0" w:space="0" w:color="auto"/>
            <w:left w:val="none" w:sz="0" w:space="0" w:color="auto"/>
            <w:bottom w:val="none" w:sz="0" w:space="0" w:color="auto"/>
            <w:right w:val="none" w:sz="0" w:space="0" w:color="auto"/>
          </w:divBdr>
        </w:div>
        <w:div w:id="1352301668">
          <w:marLeft w:val="0"/>
          <w:marRight w:val="0"/>
          <w:marTop w:val="0"/>
          <w:marBottom w:val="80"/>
          <w:divBdr>
            <w:top w:val="none" w:sz="0" w:space="0" w:color="auto"/>
            <w:left w:val="none" w:sz="0" w:space="0" w:color="auto"/>
            <w:bottom w:val="none" w:sz="0" w:space="0" w:color="auto"/>
            <w:right w:val="none" w:sz="0" w:space="0" w:color="auto"/>
          </w:divBdr>
        </w:div>
        <w:div w:id="1047335076">
          <w:marLeft w:val="0"/>
          <w:marRight w:val="0"/>
          <w:marTop w:val="0"/>
          <w:marBottom w:val="80"/>
          <w:divBdr>
            <w:top w:val="none" w:sz="0" w:space="0" w:color="auto"/>
            <w:left w:val="none" w:sz="0" w:space="0" w:color="auto"/>
            <w:bottom w:val="none" w:sz="0" w:space="0" w:color="auto"/>
            <w:right w:val="none" w:sz="0" w:space="0" w:color="auto"/>
          </w:divBdr>
        </w:div>
        <w:div w:id="2141723830">
          <w:marLeft w:val="0"/>
          <w:marRight w:val="0"/>
          <w:marTop w:val="0"/>
          <w:marBottom w:val="80"/>
          <w:divBdr>
            <w:top w:val="none" w:sz="0" w:space="0" w:color="auto"/>
            <w:left w:val="none" w:sz="0" w:space="0" w:color="auto"/>
            <w:bottom w:val="none" w:sz="0" w:space="0" w:color="auto"/>
            <w:right w:val="none" w:sz="0" w:space="0" w:color="auto"/>
          </w:divBdr>
        </w:div>
        <w:div w:id="2090467712">
          <w:marLeft w:val="0"/>
          <w:marRight w:val="0"/>
          <w:marTop w:val="0"/>
          <w:marBottom w:val="80"/>
          <w:divBdr>
            <w:top w:val="none" w:sz="0" w:space="0" w:color="auto"/>
            <w:left w:val="none" w:sz="0" w:space="0" w:color="auto"/>
            <w:bottom w:val="none" w:sz="0" w:space="0" w:color="auto"/>
            <w:right w:val="none" w:sz="0" w:space="0" w:color="auto"/>
          </w:divBdr>
        </w:div>
        <w:div w:id="91367259">
          <w:marLeft w:val="0"/>
          <w:marRight w:val="0"/>
          <w:marTop w:val="0"/>
          <w:marBottom w:val="80"/>
          <w:divBdr>
            <w:top w:val="none" w:sz="0" w:space="0" w:color="auto"/>
            <w:left w:val="none" w:sz="0" w:space="0" w:color="auto"/>
            <w:bottom w:val="none" w:sz="0" w:space="0" w:color="auto"/>
            <w:right w:val="none" w:sz="0" w:space="0" w:color="auto"/>
          </w:divBdr>
        </w:div>
        <w:div w:id="1903979801">
          <w:marLeft w:val="0"/>
          <w:marRight w:val="0"/>
          <w:marTop w:val="0"/>
          <w:marBottom w:val="80"/>
          <w:divBdr>
            <w:top w:val="none" w:sz="0" w:space="0" w:color="auto"/>
            <w:left w:val="none" w:sz="0" w:space="0" w:color="auto"/>
            <w:bottom w:val="none" w:sz="0" w:space="0" w:color="auto"/>
            <w:right w:val="none" w:sz="0" w:space="0" w:color="auto"/>
          </w:divBdr>
        </w:div>
        <w:div w:id="2125926558">
          <w:marLeft w:val="0"/>
          <w:marRight w:val="0"/>
          <w:marTop w:val="0"/>
          <w:marBottom w:val="80"/>
          <w:divBdr>
            <w:top w:val="none" w:sz="0" w:space="0" w:color="auto"/>
            <w:left w:val="none" w:sz="0" w:space="0" w:color="auto"/>
            <w:bottom w:val="none" w:sz="0" w:space="0" w:color="auto"/>
            <w:right w:val="none" w:sz="0" w:space="0" w:color="auto"/>
          </w:divBdr>
        </w:div>
        <w:div w:id="422265290">
          <w:marLeft w:val="0"/>
          <w:marRight w:val="0"/>
          <w:marTop w:val="0"/>
          <w:marBottom w:val="100"/>
          <w:divBdr>
            <w:top w:val="none" w:sz="0" w:space="0" w:color="auto"/>
            <w:left w:val="none" w:sz="0" w:space="0" w:color="auto"/>
            <w:bottom w:val="none" w:sz="0" w:space="0" w:color="auto"/>
            <w:right w:val="none" w:sz="0" w:space="0" w:color="auto"/>
          </w:divBdr>
        </w:div>
        <w:div w:id="1837115497">
          <w:marLeft w:val="0"/>
          <w:marRight w:val="0"/>
          <w:marTop w:val="0"/>
          <w:marBottom w:val="100"/>
          <w:divBdr>
            <w:top w:val="none" w:sz="0" w:space="0" w:color="auto"/>
            <w:left w:val="none" w:sz="0" w:space="0" w:color="auto"/>
            <w:bottom w:val="none" w:sz="0" w:space="0" w:color="auto"/>
            <w:right w:val="none" w:sz="0" w:space="0" w:color="auto"/>
          </w:divBdr>
        </w:div>
        <w:div w:id="1310552601">
          <w:marLeft w:val="0"/>
          <w:marRight w:val="0"/>
          <w:marTop w:val="0"/>
          <w:marBottom w:val="100"/>
          <w:divBdr>
            <w:top w:val="none" w:sz="0" w:space="0" w:color="auto"/>
            <w:left w:val="none" w:sz="0" w:space="0" w:color="auto"/>
            <w:bottom w:val="none" w:sz="0" w:space="0" w:color="auto"/>
            <w:right w:val="none" w:sz="0" w:space="0" w:color="auto"/>
          </w:divBdr>
        </w:div>
        <w:div w:id="1186601830">
          <w:marLeft w:val="0"/>
          <w:marRight w:val="0"/>
          <w:marTop w:val="0"/>
          <w:marBottom w:val="100"/>
          <w:divBdr>
            <w:top w:val="none" w:sz="0" w:space="0" w:color="auto"/>
            <w:left w:val="none" w:sz="0" w:space="0" w:color="auto"/>
            <w:bottom w:val="none" w:sz="0" w:space="0" w:color="auto"/>
            <w:right w:val="none" w:sz="0" w:space="0" w:color="auto"/>
          </w:divBdr>
        </w:div>
        <w:div w:id="547035912">
          <w:marLeft w:val="0"/>
          <w:marRight w:val="0"/>
          <w:marTop w:val="0"/>
          <w:marBottom w:val="100"/>
          <w:divBdr>
            <w:top w:val="none" w:sz="0" w:space="0" w:color="auto"/>
            <w:left w:val="none" w:sz="0" w:space="0" w:color="auto"/>
            <w:bottom w:val="none" w:sz="0" w:space="0" w:color="auto"/>
            <w:right w:val="none" w:sz="0" w:space="0" w:color="auto"/>
          </w:divBdr>
        </w:div>
        <w:div w:id="232812710">
          <w:marLeft w:val="0"/>
          <w:marRight w:val="0"/>
          <w:marTop w:val="0"/>
          <w:marBottom w:val="100"/>
          <w:divBdr>
            <w:top w:val="none" w:sz="0" w:space="0" w:color="auto"/>
            <w:left w:val="none" w:sz="0" w:space="0" w:color="auto"/>
            <w:bottom w:val="none" w:sz="0" w:space="0" w:color="auto"/>
            <w:right w:val="none" w:sz="0" w:space="0" w:color="auto"/>
          </w:divBdr>
        </w:div>
        <w:div w:id="920985521">
          <w:marLeft w:val="0"/>
          <w:marRight w:val="0"/>
          <w:marTop w:val="0"/>
          <w:marBottom w:val="100"/>
          <w:divBdr>
            <w:top w:val="none" w:sz="0" w:space="0" w:color="auto"/>
            <w:left w:val="none" w:sz="0" w:space="0" w:color="auto"/>
            <w:bottom w:val="none" w:sz="0" w:space="0" w:color="auto"/>
            <w:right w:val="none" w:sz="0" w:space="0" w:color="auto"/>
          </w:divBdr>
        </w:div>
        <w:div w:id="1640261809">
          <w:marLeft w:val="0"/>
          <w:marRight w:val="0"/>
          <w:marTop w:val="0"/>
          <w:marBottom w:val="100"/>
          <w:divBdr>
            <w:top w:val="none" w:sz="0" w:space="0" w:color="auto"/>
            <w:left w:val="none" w:sz="0" w:space="0" w:color="auto"/>
            <w:bottom w:val="none" w:sz="0" w:space="0" w:color="auto"/>
            <w:right w:val="none" w:sz="0" w:space="0" w:color="auto"/>
          </w:divBdr>
        </w:div>
        <w:div w:id="20665090">
          <w:marLeft w:val="0"/>
          <w:marRight w:val="0"/>
          <w:marTop w:val="0"/>
          <w:marBottom w:val="100"/>
          <w:divBdr>
            <w:top w:val="none" w:sz="0" w:space="0" w:color="auto"/>
            <w:left w:val="none" w:sz="0" w:space="0" w:color="auto"/>
            <w:bottom w:val="none" w:sz="0" w:space="0" w:color="auto"/>
            <w:right w:val="none" w:sz="0" w:space="0" w:color="auto"/>
          </w:divBdr>
        </w:div>
        <w:div w:id="132065063">
          <w:marLeft w:val="0"/>
          <w:marRight w:val="0"/>
          <w:marTop w:val="0"/>
          <w:marBottom w:val="100"/>
          <w:divBdr>
            <w:top w:val="none" w:sz="0" w:space="0" w:color="auto"/>
            <w:left w:val="none" w:sz="0" w:space="0" w:color="auto"/>
            <w:bottom w:val="none" w:sz="0" w:space="0" w:color="auto"/>
            <w:right w:val="none" w:sz="0" w:space="0" w:color="auto"/>
          </w:divBdr>
        </w:div>
        <w:div w:id="87773501">
          <w:marLeft w:val="0"/>
          <w:marRight w:val="0"/>
          <w:marTop w:val="0"/>
          <w:marBottom w:val="100"/>
          <w:divBdr>
            <w:top w:val="none" w:sz="0" w:space="0" w:color="auto"/>
            <w:left w:val="none" w:sz="0" w:space="0" w:color="auto"/>
            <w:bottom w:val="none" w:sz="0" w:space="0" w:color="auto"/>
            <w:right w:val="none" w:sz="0" w:space="0" w:color="auto"/>
          </w:divBdr>
        </w:div>
        <w:div w:id="1022390692">
          <w:marLeft w:val="0"/>
          <w:marRight w:val="0"/>
          <w:marTop w:val="0"/>
          <w:marBottom w:val="100"/>
          <w:divBdr>
            <w:top w:val="none" w:sz="0" w:space="0" w:color="auto"/>
            <w:left w:val="none" w:sz="0" w:space="0" w:color="auto"/>
            <w:bottom w:val="none" w:sz="0" w:space="0" w:color="auto"/>
            <w:right w:val="none" w:sz="0" w:space="0" w:color="auto"/>
          </w:divBdr>
        </w:div>
        <w:div w:id="1018390270">
          <w:marLeft w:val="0"/>
          <w:marRight w:val="0"/>
          <w:marTop w:val="0"/>
          <w:marBottom w:val="100"/>
          <w:divBdr>
            <w:top w:val="none" w:sz="0" w:space="0" w:color="auto"/>
            <w:left w:val="none" w:sz="0" w:space="0" w:color="auto"/>
            <w:bottom w:val="none" w:sz="0" w:space="0" w:color="auto"/>
            <w:right w:val="none" w:sz="0" w:space="0" w:color="auto"/>
          </w:divBdr>
        </w:div>
        <w:div w:id="1231841281">
          <w:marLeft w:val="0"/>
          <w:marRight w:val="0"/>
          <w:marTop w:val="0"/>
          <w:marBottom w:val="100"/>
          <w:divBdr>
            <w:top w:val="none" w:sz="0" w:space="0" w:color="auto"/>
            <w:left w:val="none" w:sz="0" w:space="0" w:color="auto"/>
            <w:bottom w:val="none" w:sz="0" w:space="0" w:color="auto"/>
            <w:right w:val="none" w:sz="0" w:space="0" w:color="auto"/>
          </w:divBdr>
        </w:div>
        <w:div w:id="511260866">
          <w:marLeft w:val="0"/>
          <w:marRight w:val="0"/>
          <w:marTop w:val="0"/>
          <w:marBottom w:val="100"/>
          <w:divBdr>
            <w:top w:val="none" w:sz="0" w:space="0" w:color="auto"/>
            <w:left w:val="none" w:sz="0" w:space="0" w:color="auto"/>
            <w:bottom w:val="none" w:sz="0" w:space="0" w:color="auto"/>
            <w:right w:val="none" w:sz="0" w:space="0" w:color="auto"/>
          </w:divBdr>
        </w:div>
        <w:div w:id="362093475">
          <w:marLeft w:val="0"/>
          <w:marRight w:val="0"/>
          <w:marTop w:val="0"/>
          <w:marBottom w:val="100"/>
          <w:divBdr>
            <w:top w:val="none" w:sz="0" w:space="0" w:color="auto"/>
            <w:left w:val="none" w:sz="0" w:space="0" w:color="auto"/>
            <w:bottom w:val="none" w:sz="0" w:space="0" w:color="auto"/>
            <w:right w:val="none" w:sz="0" w:space="0" w:color="auto"/>
          </w:divBdr>
        </w:div>
        <w:div w:id="1226993222">
          <w:marLeft w:val="0"/>
          <w:marRight w:val="0"/>
          <w:marTop w:val="0"/>
          <w:marBottom w:val="100"/>
          <w:divBdr>
            <w:top w:val="none" w:sz="0" w:space="0" w:color="auto"/>
            <w:left w:val="none" w:sz="0" w:space="0" w:color="auto"/>
            <w:bottom w:val="none" w:sz="0" w:space="0" w:color="auto"/>
            <w:right w:val="none" w:sz="0" w:space="0" w:color="auto"/>
          </w:divBdr>
        </w:div>
        <w:div w:id="220560171">
          <w:marLeft w:val="0"/>
          <w:marRight w:val="0"/>
          <w:marTop w:val="0"/>
          <w:marBottom w:val="100"/>
          <w:divBdr>
            <w:top w:val="none" w:sz="0" w:space="0" w:color="auto"/>
            <w:left w:val="none" w:sz="0" w:space="0" w:color="auto"/>
            <w:bottom w:val="none" w:sz="0" w:space="0" w:color="auto"/>
            <w:right w:val="none" w:sz="0" w:space="0" w:color="auto"/>
          </w:divBdr>
        </w:div>
        <w:div w:id="1344164077">
          <w:marLeft w:val="0"/>
          <w:marRight w:val="0"/>
          <w:marTop w:val="0"/>
          <w:marBottom w:val="100"/>
          <w:divBdr>
            <w:top w:val="none" w:sz="0" w:space="0" w:color="auto"/>
            <w:left w:val="none" w:sz="0" w:space="0" w:color="auto"/>
            <w:bottom w:val="none" w:sz="0" w:space="0" w:color="auto"/>
            <w:right w:val="none" w:sz="0" w:space="0" w:color="auto"/>
          </w:divBdr>
        </w:div>
        <w:div w:id="1193420487">
          <w:marLeft w:val="0"/>
          <w:marRight w:val="0"/>
          <w:marTop w:val="0"/>
          <w:marBottom w:val="100"/>
          <w:divBdr>
            <w:top w:val="none" w:sz="0" w:space="0" w:color="auto"/>
            <w:left w:val="none" w:sz="0" w:space="0" w:color="auto"/>
            <w:bottom w:val="none" w:sz="0" w:space="0" w:color="auto"/>
            <w:right w:val="none" w:sz="0" w:space="0" w:color="auto"/>
          </w:divBdr>
        </w:div>
        <w:div w:id="551624579">
          <w:marLeft w:val="0"/>
          <w:marRight w:val="0"/>
          <w:marTop w:val="0"/>
          <w:marBottom w:val="100"/>
          <w:divBdr>
            <w:top w:val="none" w:sz="0" w:space="0" w:color="auto"/>
            <w:left w:val="none" w:sz="0" w:space="0" w:color="auto"/>
            <w:bottom w:val="none" w:sz="0" w:space="0" w:color="auto"/>
            <w:right w:val="none" w:sz="0" w:space="0" w:color="auto"/>
          </w:divBdr>
        </w:div>
        <w:div w:id="54474567">
          <w:marLeft w:val="0"/>
          <w:marRight w:val="0"/>
          <w:marTop w:val="0"/>
          <w:marBottom w:val="100"/>
          <w:divBdr>
            <w:top w:val="none" w:sz="0" w:space="0" w:color="auto"/>
            <w:left w:val="none" w:sz="0" w:space="0" w:color="auto"/>
            <w:bottom w:val="none" w:sz="0" w:space="0" w:color="auto"/>
            <w:right w:val="none" w:sz="0" w:space="0" w:color="auto"/>
          </w:divBdr>
        </w:div>
        <w:div w:id="1117868230">
          <w:marLeft w:val="0"/>
          <w:marRight w:val="0"/>
          <w:marTop w:val="0"/>
          <w:marBottom w:val="100"/>
          <w:divBdr>
            <w:top w:val="none" w:sz="0" w:space="0" w:color="auto"/>
            <w:left w:val="none" w:sz="0" w:space="0" w:color="auto"/>
            <w:bottom w:val="none" w:sz="0" w:space="0" w:color="auto"/>
            <w:right w:val="none" w:sz="0" w:space="0" w:color="auto"/>
          </w:divBdr>
        </w:div>
        <w:div w:id="1516531105">
          <w:marLeft w:val="0"/>
          <w:marRight w:val="0"/>
          <w:marTop w:val="0"/>
          <w:marBottom w:val="100"/>
          <w:divBdr>
            <w:top w:val="none" w:sz="0" w:space="0" w:color="auto"/>
            <w:left w:val="none" w:sz="0" w:space="0" w:color="auto"/>
            <w:bottom w:val="none" w:sz="0" w:space="0" w:color="auto"/>
            <w:right w:val="none" w:sz="0" w:space="0" w:color="auto"/>
          </w:divBdr>
        </w:div>
        <w:div w:id="1700161705">
          <w:marLeft w:val="0"/>
          <w:marRight w:val="0"/>
          <w:marTop w:val="0"/>
          <w:marBottom w:val="100"/>
          <w:divBdr>
            <w:top w:val="none" w:sz="0" w:space="0" w:color="auto"/>
            <w:left w:val="none" w:sz="0" w:space="0" w:color="auto"/>
            <w:bottom w:val="none" w:sz="0" w:space="0" w:color="auto"/>
            <w:right w:val="none" w:sz="0" w:space="0" w:color="auto"/>
          </w:divBdr>
        </w:div>
        <w:div w:id="1075780496">
          <w:marLeft w:val="0"/>
          <w:marRight w:val="0"/>
          <w:marTop w:val="0"/>
          <w:marBottom w:val="100"/>
          <w:divBdr>
            <w:top w:val="none" w:sz="0" w:space="0" w:color="auto"/>
            <w:left w:val="none" w:sz="0" w:space="0" w:color="auto"/>
            <w:bottom w:val="none" w:sz="0" w:space="0" w:color="auto"/>
            <w:right w:val="none" w:sz="0" w:space="0" w:color="auto"/>
          </w:divBdr>
        </w:div>
        <w:div w:id="1618952957">
          <w:marLeft w:val="0"/>
          <w:marRight w:val="0"/>
          <w:marTop w:val="0"/>
          <w:marBottom w:val="100"/>
          <w:divBdr>
            <w:top w:val="none" w:sz="0" w:space="0" w:color="auto"/>
            <w:left w:val="none" w:sz="0" w:space="0" w:color="auto"/>
            <w:bottom w:val="none" w:sz="0" w:space="0" w:color="auto"/>
            <w:right w:val="none" w:sz="0" w:space="0" w:color="auto"/>
          </w:divBdr>
        </w:div>
        <w:div w:id="1858157788">
          <w:marLeft w:val="0"/>
          <w:marRight w:val="0"/>
          <w:marTop w:val="0"/>
          <w:marBottom w:val="100"/>
          <w:divBdr>
            <w:top w:val="none" w:sz="0" w:space="0" w:color="auto"/>
            <w:left w:val="none" w:sz="0" w:space="0" w:color="auto"/>
            <w:bottom w:val="none" w:sz="0" w:space="0" w:color="auto"/>
            <w:right w:val="none" w:sz="0" w:space="0" w:color="auto"/>
          </w:divBdr>
        </w:div>
        <w:div w:id="1288778543">
          <w:marLeft w:val="0"/>
          <w:marRight w:val="0"/>
          <w:marTop w:val="0"/>
          <w:marBottom w:val="100"/>
          <w:divBdr>
            <w:top w:val="none" w:sz="0" w:space="0" w:color="auto"/>
            <w:left w:val="none" w:sz="0" w:space="0" w:color="auto"/>
            <w:bottom w:val="none" w:sz="0" w:space="0" w:color="auto"/>
            <w:right w:val="none" w:sz="0" w:space="0" w:color="auto"/>
          </w:divBdr>
        </w:div>
        <w:div w:id="1008101913">
          <w:marLeft w:val="0"/>
          <w:marRight w:val="0"/>
          <w:marTop w:val="0"/>
          <w:marBottom w:val="100"/>
          <w:divBdr>
            <w:top w:val="none" w:sz="0" w:space="0" w:color="auto"/>
            <w:left w:val="none" w:sz="0" w:space="0" w:color="auto"/>
            <w:bottom w:val="none" w:sz="0" w:space="0" w:color="auto"/>
            <w:right w:val="none" w:sz="0" w:space="0" w:color="auto"/>
          </w:divBdr>
        </w:div>
        <w:div w:id="1914966826">
          <w:marLeft w:val="0"/>
          <w:marRight w:val="0"/>
          <w:marTop w:val="0"/>
          <w:marBottom w:val="100"/>
          <w:divBdr>
            <w:top w:val="none" w:sz="0" w:space="0" w:color="auto"/>
            <w:left w:val="none" w:sz="0" w:space="0" w:color="auto"/>
            <w:bottom w:val="none" w:sz="0" w:space="0" w:color="auto"/>
            <w:right w:val="none" w:sz="0" w:space="0" w:color="auto"/>
          </w:divBdr>
        </w:div>
        <w:div w:id="820193746">
          <w:marLeft w:val="0"/>
          <w:marRight w:val="0"/>
          <w:marTop w:val="0"/>
          <w:marBottom w:val="100"/>
          <w:divBdr>
            <w:top w:val="none" w:sz="0" w:space="0" w:color="auto"/>
            <w:left w:val="none" w:sz="0" w:space="0" w:color="auto"/>
            <w:bottom w:val="none" w:sz="0" w:space="0" w:color="auto"/>
            <w:right w:val="none" w:sz="0" w:space="0" w:color="auto"/>
          </w:divBdr>
        </w:div>
        <w:div w:id="46072946">
          <w:marLeft w:val="0"/>
          <w:marRight w:val="0"/>
          <w:marTop w:val="0"/>
          <w:marBottom w:val="100"/>
          <w:divBdr>
            <w:top w:val="none" w:sz="0" w:space="0" w:color="auto"/>
            <w:left w:val="none" w:sz="0" w:space="0" w:color="auto"/>
            <w:bottom w:val="none" w:sz="0" w:space="0" w:color="auto"/>
            <w:right w:val="none" w:sz="0" w:space="0" w:color="auto"/>
          </w:divBdr>
        </w:div>
        <w:div w:id="26881940">
          <w:marLeft w:val="0"/>
          <w:marRight w:val="0"/>
          <w:marTop w:val="0"/>
          <w:marBottom w:val="100"/>
          <w:divBdr>
            <w:top w:val="none" w:sz="0" w:space="0" w:color="auto"/>
            <w:left w:val="none" w:sz="0" w:space="0" w:color="auto"/>
            <w:bottom w:val="none" w:sz="0" w:space="0" w:color="auto"/>
            <w:right w:val="none" w:sz="0" w:space="0" w:color="auto"/>
          </w:divBdr>
        </w:div>
        <w:div w:id="1289433661">
          <w:marLeft w:val="0"/>
          <w:marRight w:val="0"/>
          <w:marTop w:val="0"/>
          <w:marBottom w:val="100"/>
          <w:divBdr>
            <w:top w:val="none" w:sz="0" w:space="0" w:color="auto"/>
            <w:left w:val="none" w:sz="0" w:space="0" w:color="auto"/>
            <w:bottom w:val="none" w:sz="0" w:space="0" w:color="auto"/>
            <w:right w:val="none" w:sz="0" w:space="0" w:color="auto"/>
          </w:divBdr>
        </w:div>
        <w:div w:id="1636449872">
          <w:marLeft w:val="0"/>
          <w:marRight w:val="0"/>
          <w:marTop w:val="0"/>
          <w:marBottom w:val="100"/>
          <w:divBdr>
            <w:top w:val="none" w:sz="0" w:space="0" w:color="auto"/>
            <w:left w:val="none" w:sz="0" w:space="0" w:color="auto"/>
            <w:bottom w:val="none" w:sz="0" w:space="0" w:color="auto"/>
            <w:right w:val="none" w:sz="0" w:space="0" w:color="auto"/>
          </w:divBdr>
        </w:div>
        <w:div w:id="387656732">
          <w:marLeft w:val="0"/>
          <w:marRight w:val="0"/>
          <w:marTop w:val="0"/>
          <w:marBottom w:val="100"/>
          <w:divBdr>
            <w:top w:val="none" w:sz="0" w:space="0" w:color="auto"/>
            <w:left w:val="none" w:sz="0" w:space="0" w:color="auto"/>
            <w:bottom w:val="none" w:sz="0" w:space="0" w:color="auto"/>
            <w:right w:val="none" w:sz="0" w:space="0" w:color="auto"/>
          </w:divBdr>
        </w:div>
        <w:div w:id="1082071171">
          <w:marLeft w:val="0"/>
          <w:marRight w:val="0"/>
          <w:marTop w:val="0"/>
          <w:marBottom w:val="100"/>
          <w:divBdr>
            <w:top w:val="none" w:sz="0" w:space="0" w:color="auto"/>
            <w:left w:val="none" w:sz="0" w:space="0" w:color="auto"/>
            <w:bottom w:val="none" w:sz="0" w:space="0" w:color="auto"/>
            <w:right w:val="none" w:sz="0" w:space="0" w:color="auto"/>
          </w:divBdr>
        </w:div>
        <w:div w:id="1610819294">
          <w:marLeft w:val="0"/>
          <w:marRight w:val="0"/>
          <w:marTop w:val="0"/>
          <w:marBottom w:val="100"/>
          <w:divBdr>
            <w:top w:val="none" w:sz="0" w:space="0" w:color="auto"/>
            <w:left w:val="none" w:sz="0" w:space="0" w:color="auto"/>
            <w:bottom w:val="none" w:sz="0" w:space="0" w:color="auto"/>
            <w:right w:val="none" w:sz="0" w:space="0" w:color="auto"/>
          </w:divBdr>
        </w:div>
        <w:div w:id="874151482">
          <w:marLeft w:val="0"/>
          <w:marRight w:val="0"/>
          <w:marTop w:val="0"/>
          <w:marBottom w:val="100"/>
          <w:divBdr>
            <w:top w:val="none" w:sz="0" w:space="0" w:color="auto"/>
            <w:left w:val="none" w:sz="0" w:space="0" w:color="auto"/>
            <w:bottom w:val="none" w:sz="0" w:space="0" w:color="auto"/>
            <w:right w:val="none" w:sz="0" w:space="0" w:color="auto"/>
          </w:divBdr>
        </w:div>
        <w:div w:id="576789266">
          <w:marLeft w:val="0"/>
          <w:marRight w:val="0"/>
          <w:marTop w:val="0"/>
          <w:marBottom w:val="100"/>
          <w:divBdr>
            <w:top w:val="none" w:sz="0" w:space="0" w:color="auto"/>
            <w:left w:val="none" w:sz="0" w:space="0" w:color="auto"/>
            <w:bottom w:val="none" w:sz="0" w:space="0" w:color="auto"/>
            <w:right w:val="none" w:sz="0" w:space="0" w:color="auto"/>
          </w:divBdr>
        </w:div>
        <w:div w:id="62064867">
          <w:marLeft w:val="0"/>
          <w:marRight w:val="0"/>
          <w:marTop w:val="0"/>
          <w:marBottom w:val="100"/>
          <w:divBdr>
            <w:top w:val="none" w:sz="0" w:space="0" w:color="auto"/>
            <w:left w:val="none" w:sz="0" w:space="0" w:color="auto"/>
            <w:bottom w:val="none" w:sz="0" w:space="0" w:color="auto"/>
            <w:right w:val="none" w:sz="0" w:space="0" w:color="auto"/>
          </w:divBdr>
        </w:div>
        <w:div w:id="2021663358">
          <w:marLeft w:val="0"/>
          <w:marRight w:val="0"/>
          <w:marTop w:val="0"/>
          <w:marBottom w:val="100"/>
          <w:divBdr>
            <w:top w:val="none" w:sz="0" w:space="0" w:color="auto"/>
            <w:left w:val="none" w:sz="0" w:space="0" w:color="auto"/>
            <w:bottom w:val="none" w:sz="0" w:space="0" w:color="auto"/>
            <w:right w:val="none" w:sz="0" w:space="0" w:color="auto"/>
          </w:divBdr>
        </w:div>
        <w:div w:id="1001084614">
          <w:marLeft w:val="0"/>
          <w:marRight w:val="0"/>
          <w:marTop w:val="0"/>
          <w:marBottom w:val="100"/>
          <w:divBdr>
            <w:top w:val="none" w:sz="0" w:space="0" w:color="auto"/>
            <w:left w:val="none" w:sz="0" w:space="0" w:color="auto"/>
            <w:bottom w:val="none" w:sz="0" w:space="0" w:color="auto"/>
            <w:right w:val="none" w:sz="0" w:space="0" w:color="auto"/>
          </w:divBdr>
        </w:div>
        <w:div w:id="228736699">
          <w:marLeft w:val="0"/>
          <w:marRight w:val="0"/>
          <w:marTop w:val="0"/>
          <w:marBottom w:val="100"/>
          <w:divBdr>
            <w:top w:val="none" w:sz="0" w:space="0" w:color="auto"/>
            <w:left w:val="none" w:sz="0" w:space="0" w:color="auto"/>
            <w:bottom w:val="none" w:sz="0" w:space="0" w:color="auto"/>
            <w:right w:val="none" w:sz="0" w:space="0" w:color="auto"/>
          </w:divBdr>
        </w:div>
        <w:div w:id="764299666">
          <w:marLeft w:val="0"/>
          <w:marRight w:val="0"/>
          <w:marTop w:val="0"/>
          <w:marBottom w:val="100"/>
          <w:divBdr>
            <w:top w:val="none" w:sz="0" w:space="0" w:color="auto"/>
            <w:left w:val="none" w:sz="0" w:space="0" w:color="auto"/>
            <w:bottom w:val="none" w:sz="0" w:space="0" w:color="auto"/>
            <w:right w:val="none" w:sz="0" w:space="0" w:color="auto"/>
          </w:divBdr>
        </w:div>
        <w:div w:id="2076782612">
          <w:marLeft w:val="0"/>
          <w:marRight w:val="0"/>
          <w:marTop w:val="0"/>
          <w:marBottom w:val="100"/>
          <w:divBdr>
            <w:top w:val="none" w:sz="0" w:space="0" w:color="auto"/>
            <w:left w:val="none" w:sz="0" w:space="0" w:color="auto"/>
            <w:bottom w:val="none" w:sz="0" w:space="0" w:color="auto"/>
            <w:right w:val="none" w:sz="0" w:space="0" w:color="auto"/>
          </w:divBdr>
        </w:div>
        <w:div w:id="217981727">
          <w:marLeft w:val="0"/>
          <w:marRight w:val="0"/>
          <w:marTop w:val="0"/>
          <w:marBottom w:val="93"/>
          <w:divBdr>
            <w:top w:val="none" w:sz="0" w:space="0" w:color="auto"/>
            <w:left w:val="none" w:sz="0" w:space="0" w:color="auto"/>
            <w:bottom w:val="none" w:sz="0" w:space="0" w:color="auto"/>
            <w:right w:val="none" w:sz="0" w:space="0" w:color="auto"/>
          </w:divBdr>
        </w:div>
        <w:div w:id="1715617729">
          <w:marLeft w:val="0"/>
          <w:marRight w:val="0"/>
          <w:marTop w:val="0"/>
          <w:marBottom w:val="93"/>
          <w:divBdr>
            <w:top w:val="none" w:sz="0" w:space="0" w:color="auto"/>
            <w:left w:val="none" w:sz="0" w:space="0" w:color="auto"/>
            <w:bottom w:val="none" w:sz="0" w:space="0" w:color="auto"/>
            <w:right w:val="none" w:sz="0" w:space="0" w:color="auto"/>
          </w:divBdr>
        </w:div>
        <w:div w:id="280376944">
          <w:marLeft w:val="0"/>
          <w:marRight w:val="0"/>
          <w:marTop w:val="0"/>
          <w:marBottom w:val="200"/>
          <w:divBdr>
            <w:top w:val="none" w:sz="0" w:space="0" w:color="auto"/>
            <w:left w:val="none" w:sz="0" w:space="0" w:color="auto"/>
            <w:bottom w:val="none" w:sz="0" w:space="0" w:color="auto"/>
            <w:right w:val="none" w:sz="0" w:space="0" w:color="auto"/>
          </w:divBdr>
        </w:div>
        <w:div w:id="1953394641">
          <w:marLeft w:val="0"/>
          <w:marRight w:val="0"/>
          <w:marTop w:val="0"/>
          <w:marBottom w:val="93"/>
          <w:divBdr>
            <w:top w:val="none" w:sz="0" w:space="0" w:color="auto"/>
            <w:left w:val="none" w:sz="0" w:space="0" w:color="auto"/>
            <w:bottom w:val="none" w:sz="0" w:space="0" w:color="auto"/>
            <w:right w:val="none" w:sz="0" w:space="0" w:color="auto"/>
          </w:divBdr>
        </w:div>
        <w:div w:id="1047144239">
          <w:marLeft w:val="0"/>
          <w:marRight w:val="0"/>
          <w:marTop w:val="0"/>
          <w:marBottom w:val="93"/>
          <w:divBdr>
            <w:top w:val="none" w:sz="0" w:space="0" w:color="auto"/>
            <w:left w:val="none" w:sz="0" w:space="0" w:color="auto"/>
            <w:bottom w:val="none" w:sz="0" w:space="0" w:color="auto"/>
            <w:right w:val="none" w:sz="0" w:space="0" w:color="auto"/>
          </w:divBdr>
        </w:div>
        <w:div w:id="1462965398">
          <w:marLeft w:val="0"/>
          <w:marRight w:val="0"/>
          <w:marTop w:val="0"/>
          <w:marBottom w:val="93"/>
          <w:divBdr>
            <w:top w:val="none" w:sz="0" w:space="0" w:color="auto"/>
            <w:left w:val="none" w:sz="0" w:space="0" w:color="auto"/>
            <w:bottom w:val="none" w:sz="0" w:space="0" w:color="auto"/>
            <w:right w:val="none" w:sz="0" w:space="0" w:color="auto"/>
          </w:divBdr>
        </w:div>
        <w:div w:id="1473451102">
          <w:marLeft w:val="0"/>
          <w:marRight w:val="0"/>
          <w:marTop w:val="0"/>
          <w:marBottom w:val="93"/>
          <w:divBdr>
            <w:top w:val="none" w:sz="0" w:space="0" w:color="auto"/>
            <w:left w:val="none" w:sz="0" w:space="0" w:color="auto"/>
            <w:bottom w:val="none" w:sz="0" w:space="0" w:color="auto"/>
            <w:right w:val="none" w:sz="0" w:space="0" w:color="auto"/>
          </w:divBdr>
        </w:div>
        <w:div w:id="1844932127">
          <w:marLeft w:val="0"/>
          <w:marRight w:val="0"/>
          <w:marTop w:val="0"/>
          <w:marBottom w:val="93"/>
          <w:divBdr>
            <w:top w:val="none" w:sz="0" w:space="0" w:color="auto"/>
            <w:left w:val="none" w:sz="0" w:space="0" w:color="auto"/>
            <w:bottom w:val="none" w:sz="0" w:space="0" w:color="auto"/>
            <w:right w:val="none" w:sz="0" w:space="0" w:color="auto"/>
          </w:divBdr>
        </w:div>
        <w:div w:id="966812378">
          <w:marLeft w:val="0"/>
          <w:marRight w:val="0"/>
          <w:marTop w:val="0"/>
          <w:marBottom w:val="93"/>
          <w:divBdr>
            <w:top w:val="none" w:sz="0" w:space="0" w:color="auto"/>
            <w:left w:val="none" w:sz="0" w:space="0" w:color="auto"/>
            <w:bottom w:val="none" w:sz="0" w:space="0" w:color="auto"/>
            <w:right w:val="none" w:sz="0" w:space="0" w:color="auto"/>
          </w:divBdr>
        </w:div>
        <w:div w:id="1523935270">
          <w:marLeft w:val="0"/>
          <w:marRight w:val="0"/>
          <w:marTop w:val="0"/>
          <w:marBottom w:val="93"/>
          <w:divBdr>
            <w:top w:val="none" w:sz="0" w:space="0" w:color="auto"/>
            <w:left w:val="none" w:sz="0" w:space="0" w:color="auto"/>
            <w:bottom w:val="none" w:sz="0" w:space="0" w:color="auto"/>
            <w:right w:val="none" w:sz="0" w:space="0" w:color="auto"/>
          </w:divBdr>
        </w:div>
        <w:div w:id="234360326">
          <w:marLeft w:val="0"/>
          <w:marRight w:val="0"/>
          <w:marTop w:val="0"/>
          <w:marBottom w:val="93"/>
          <w:divBdr>
            <w:top w:val="none" w:sz="0" w:space="0" w:color="auto"/>
            <w:left w:val="none" w:sz="0" w:space="0" w:color="auto"/>
            <w:bottom w:val="none" w:sz="0" w:space="0" w:color="auto"/>
            <w:right w:val="none" w:sz="0" w:space="0" w:color="auto"/>
          </w:divBdr>
        </w:div>
        <w:div w:id="198712607">
          <w:marLeft w:val="0"/>
          <w:marRight w:val="0"/>
          <w:marTop w:val="0"/>
          <w:marBottom w:val="93"/>
          <w:divBdr>
            <w:top w:val="none" w:sz="0" w:space="0" w:color="auto"/>
            <w:left w:val="none" w:sz="0" w:space="0" w:color="auto"/>
            <w:bottom w:val="none" w:sz="0" w:space="0" w:color="auto"/>
            <w:right w:val="none" w:sz="0" w:space="0" w:color="auto"/>
          </w:divBdr>
        </w:div>
        <w:div w:id="1144661780">
          <w:marLeft w:val="0"/>
          <w:marRight w:val="0"/>
          <w:marTop w:val="0"/>
          <w:marBottom w:val="93"/>
          <w:divBdr>
            <w:top w:val="none" w:sz="0" w:space="0" w:color="auto"/>
            <w:left w:val="none" w:sz="0" w:space="0" w:color="auto"/>
            <w:bottom w:val="none" w:sz="0" w:space="0" w:color="auto"/>
            <w:right w:val="none" w:sz="0" w:space="0" w:color="auto"/>
          </w:divBdr>
        </w:div>
        <w:div w:id="828980583">
          <w:marLeft w:val="0"/>
          <w:marRight w:val="0"/>
          <w:marTop w:val="0"/>
          <w:marBottom w:val="93"/>
          <w:divBdr>
            <w:top w:val="none" w:sz="0" w:space="0" w:color="auto"/>
            <w:left w:val="none" w:sz="0" w:space="0" w:color="auto"/>
            <w:bottom w:val="none" w:sz="0" w:space="0" w:color="auto"/>
            <w:right w:val="none" w:sz="0" w:space="0" w:color="auto"/>
          </w:divBdr>
        </w:div>
        <w:div w:id="1041049715">
          <w:marLeft w:val="0"/>
          <w:marRight w:val="0"/>
          <w:marTop w:val="0"/>
          <w:marBottom w:val="93"/>
          <w:divBdr>
            <w:top w:val="none" w:sz="0" w:space="0" w:color="auto"/>
            <w:left w:val="none" w:sz="0" w:space="0" w:color="auto"/>
            <w:bottom w:val="none" w:sz="0" w:space="0" w:color="auto"/>
            <w:right w:val="none" w:sz="0" w:space="0" w:color="auto"/>
          </w:divBdr>
        </w:div>
        <w:div w:id="1485585415">
          <w:marLeft w:val="0"/>
          <w:marRight w:val="0"/>
          <w:marTop w:val="0"/>
          <w:marBottom w:val="93"/>
          <w:divBdr>
            <w:top w:val="none" w:sz="0" w:space="0" w:color="auto"/>
            <w:left w:val="none" w:sz="0" w:space="0" w:color="auto"/>
            <w:bottom w:val="none" w:sz="0" w:space="0" w:color="auto"/>
            <w:right w:val="none" w:sz="0" w:space="0" w:color="auto"/>
          </w:divBdr>
        </w:div>
        <w:div w:id="1658413270">
          <w:marLeft w:val="0"/>
          <w:marRight w:val="0"/>
          <w:marTop w:val="0"/>
          <w:marBottom w:val="93"/>
          <w:divBdr>
            <w:top w:val="none" w:sz="0" w:space="0" w:color="auto"/>
            <w:left w:val="none" w:sz="0" w:space="0" w:color="auto"/>
            <w:bottom w:val="none" w:sz="0" w:space="0" w:color="auto"/>
            <w:right w:val="none" w:sz="0" w:space="0" w:color="auto"/>
          </w:divBdr>
        </w:div>
        <w:div w:id="586111162">
          <w:marLeft w:val="0"/>
          <w:marRight w:val="0"/>
          <w:marTop w:val="0"/>
          <w:marBottom w:val="93"/>
          <w:divBdr>
            <w:top w:val="none" w:sz="0" w:space="0" w:color="auto"/>
            <w:left w:val="none" w:sz="0" w:space="0" w:color="auto"/>
            <w:bottom w:val="none" w:sz="0" w:space="0" w:color="auto"/>
            <w:right w:val="none" w:sz="0" w:space="0" w:color="auto"/>
          </w:divBdr>
        </w:div>
        <w:div w:id="1889682362">
          <w:marLeft w:val="0"/>
          <w:marRight w:val="0"/>
          <w:marTop w:val="0"/>
          <w:marBottom w:val="93"/>
          <w:divBdr>
            <w:top w:val="none" w:sz="0" w:space="0" w:color="auto"/>
            <w:left w:val="none" w:sz="0" w:space="0" w:color="auto"/>
            <w:bottom w:val="none" w:sz="0" w:space="0" w:color="auto"/>
            <w:right w:val="none" w:sz="0" w:space="0" w:color="auto"/>
          </w:divBdr>
        </w:div>
        <w:div w:id="1226375851">
          <w:marLeft w:val="0"/>
          <w:marRight w:val="0"/>
          <w:marTop w:val="0"/>
          <w:marBottom w:val="93"/>
          <w:divBdr>
            <w:top w:val="none" w:sz="0" w:space="0" w:color="auto"/>
            <w:left w:val="none" w:sz="0" w:space="0" w:color="auto"/>
            <w:bottom w:val="none" w:sz="0" w:space="0" w:color="auto"/>
            <w:right w:val="none" w:sz="0" w:space="0" w:color="auto"/>
          </w:divBdr>
        </w:div>
        <w:div w:id="1731491532">
          <w:marLeft w:val="0"/>
          <w:marRight w:val="0"/>
          <w:marTop w:val="0"/>
          <w:marBottom w:val="93"/>
          <w:divBdr>
            <w:top w:val="none" w:sz="0" w:space="0" w:color="auto"/>
            <w:left w:val="none" w:sz="0" w:space="0" w:color="auto"/>
            <w:bottom w:val="none" w:sz="0" w:space="0" w:color="auto"/>
            <w:right w:val="none" w:sz="0" w:space="0" w:color="auto"/>
          </w:divBdr>
        </w:div>
        <w:div w:id="392505432">
          <w:marLeft w:val="0"/>
          <w:marRight w:val="0"/>
          <w:marTop w:val="0"/>
          <w:marBottom w:val="93"/>
          <w:divBdr>
            <w:top w:val="none" w:sz="0" w:space="0" w:color="auto"/>
            <w:left w:val="none" w:sz="0" w:space="0" w:color="auto"/>
            <w:bottom w:val="none" w:sz="0" w:space="0" w:color="auto"/>
            <w:right w:val="none" w:sz="0" w:space="0" w:color="auto"/>
          </w:divBdr>
        </w:div>
        <w:div w:id="1212111163">
          <w:marLeft w:val="0"/>
          <w:marRight w:val="0"/>
          <w:marTop w:val="0"/>
          <w:marBottom w:val="93"/>
          <w:divBdr>
            <w:top w:val="none" w:sz="0" w:space="0" w:color="auto"/>
            <w:left w:val="none" w:sz="0" w:space="0" w:color="auto"/>
            <w:bottom w:val="none" w:sz="0" w:space="0" w:color="auto"/>
            <w:right w:val="none" w:sz="0" w:space="0" w:color="auto"/>
          </w:divBdr>
        </w:div>
        <w:div w:id="1427771005">
          <w:marLeft w:val="0"/>
          <w:marRight w:val="0"/>
          <w:marTop w:val="0"/>
          <w:marBottom w:val="93"/>
          <w:divBdr>
            <w:top w:val="none" w:sz="0" w:space="0" w:color="auto"/>
            <w:left w:val="none" w:sz="0" w:space="0" w:color="auto"/>
            <w:bottom w:val="none" w:sz="0" w:space="0" w:color="auto"/>
            <w:right w:val="none" w:sz="0" w:space="0" w:color="auto"/>
          </w:divBdr>
        </w:div>
        <w:div w:id="1590503441">
          <w:marLeft w:val="0"/>
          <w:marRight w:val="0"/>
          <w:marTop w:val="0"/>
          <w:marBottom w:val="93"/>
          <w:divBdr>
            <w:top w:val="none" w:sz="0" w:space="0" w:color="auto"/>
            <w:left w:val="none" w:sz="0" w:space="0" w:color="auto"/>
            <w:bottom w:val="none" w:sz="0" w:space="0" w:color="auto"/>
            <w:right w:val="none" w:sz="0" w:space="0" w:color="auto"/>
          </w:divBdr>
        </w:div>
        <w:div w:id="759763767">
          <w:marLeft w:val="0"/>
          <w:marRight w:val="0"/>
          <w:marTop w:val="0"/>
          <w:marBottom w:val="93"/>
          <w:divBdr>
            <w:top w:val="none" w:sz="0" w:space="0" w:color="auto"/>
            <w:left w:val="none" w:sz="0" w:space="0" w:color="auto"/>
            <w:bottom w:val="none" w:sz="0" w:space="0" w:color="auto"/>
            <w:right w:val="none" w:sz="0" w:space="0" w:color="auto"/>
          </w:divBdr>
        </w:div>
        <w:div w:id="886986515">
          <w:marLeft w:val="0"/>
          <w:marRight w:val="0"/>
          <w:marTop w:val="0"/>
          <w:marBottom w:val="93"/>
          <w:divBdr>
            <w:top w:val="none" w:sz="0" w:space="0" w:color="auto"/>
            <w:left w:val="none" w:sz="0" w:space="0" w:color="auto"/>
            <w:bottom w:val="none" w:sz="0" w:space="0" w:color="auto"/>
            <w:right w:val="none" w:sz="0" w:space="0" w:color="auto"/>
          </w:divBdr>
        </w:div>
        <w:div w:id="96947032">
          <w:marLeft w:val="0"/>
          <w:marRight w:val="0"/>
          <w:marTop w:val="0"/>
          <w:marBottom w:val="93"/>
          <w:divBdr>
            <w:top w:val="none" w:sz="0" w:space="0" w:color="auto"/>
            <w:left w:val="none" w:sz="0" w:space="0" w:color="auto"/>
            <w:bottom w:val="none" w:sz="0" w:space="0" w:color="auto"/>
            <w:right w:val="none" w:sz="0" w:space="0" w:color="auto"/>
          </w:divBdr>
        </w:div>
        <w:div w:id="339241817">
          <w:marLeft w:val="0"/>
          <w:marRight w:val="0"/>
          <w:marTop w:val="0"/>
          <w:marBottom w:val="93"/>
          <w:divBdr>
            <w:top w:val="none" w:sz="0" w:space="0" w:color="auto"/>
            <w:left w:val="none" w:sz="0" w:space="0" w:color="auto"/>
            <w:bottom w:val="none" w:sz="0" w:space="0" w:color="auto"/>
            <w:right w:val="none" w:sz="0" w:space="0" w:color="auto"/>
          </w:divBdr>
        </w:div>
        <w:div w:id="1262685975">
          <w:marLeft w:val="0"/>
          <w:marRight w:val="0"/>
          <w:marTop w:val="0"/>
          <w:marBottom w:val="93"/>
          <w:divBdr>
            <w:top w:val="none" w:sz="0" w:space="0" w:color="auto"/>
            <w:left w:val="none" w:sz="0" w:space="0" w:color="auto"/>
            <w:bottom w:val="none" w:sz="0" w:space="0" w:color="auto"/>
            <w:right w:val="none" w:sz="0" w:space="0" w:color="auto"/>
          </w:divBdr>
        </w:div>
        <w:div w:id="2055542217">
          <w:marLeft w:val="0"/>
          <w:marRight w:val="0"/>
          <w:marTop w:val="0"/>
          <w:marBottom w:val="93"/>
          <w:divBdr>
            <w:top w:val="none" w:sz="0" w:space="0" w:color="auto"/>
            <w:left w:val="none" w:sz="0" w:space="0" w:color="auto"/>
            <w:bottom w:val="none" w:sz="0" w:space="0" w:color="auto"/>
            <w:right w:val="none" w:sz="0" w:space="0" w:color="auto"/>
          </w:divBdr>
        </w:div>
        <w:div w:id="1003124274">
          <w:marLeft w:val="0"/>
          <w:marRight w:val="0"/>
          <w:marTop w:val="0"/>
          <w:marBottom w:val="93"/>
          <w:divBdr>
            <w:top w:val="none" w:sz="0" w:space="0" w:color="auto"/>
            <w:left w:val="none" w:sz="0" w:space="0" w:color="auto"/>
            <w:bottom w:val="none" w:sz="0" w:space="0" w:color="auto"/>
            <w:right w:val="none" w:sz="0" w:space="0" w:color="auto"/>
          </w:divBdr>
        </w:div>
        <w:div w:id="103230300">
          <w:marLeft w:val="0"/>
          <w:marRight w:val="0"/>
          <w:marTop w:val="0"/>
          <w:marBottom w:val="93"/>
          <w:divBdr>
            <w:top w:val="none" w:sz="0" w:space="0" w:color="auto"/>
            <w:left w:val="none" w:sz="0" w:space="0" w:color="auto"/>
            <w:bottom w:val="none" w:sz="0" w:space="0" w:color="auto"/>
            <w:right w:val="none" w:sz="0" w:space="0" w:color="auto"/>
          </w:divBdr>
        </w:div>
        <w:div w:id="1852328055">
          <w:marLeft w:val="0"/>
          <w:marRight w:val="0"/>
          <w:marTop w:val="0"/>
          <w:marBottom w:val="93"/>
          <w:divBdr>
            <w:top w:val="none" w:sz="0" w:space="0" w:color="auto"/>
            <w:left w:val="none" w:sz="0" w:space="0" w:color="auto"/>
            <w:bottom w:val="none" w:sz="0" w:space="0" w:color="auto"/>
            <w:right w:val="none" w:sz="0" w:space="0" w:color="auto"/>
          </w:divBdr>
        </w:div>
        <w:div w:id="418599174">
          <w:marLeft w:val="0"/>
          <w:marRight w:val="0"/>
          <w:marTop w:val="0"/>
          <w:marBottom w:val="93"/>
          <w:divBdr>
            <w:top w:val="none" w:sz="0" w:space="0" w:color="auto"/>
            <w:left w:val="none" w:sz="0" w:space="0" w:color="auto"/>
            <w:bottom w:val="none" w:sz="0" w:space="0" w:color="auto"/>
            <w:right w:val="none" w:sz="0" w:space="0" w:color="auto"/>
          </w:divBdr>
        </w:div>
        <w:div w:id="1740904324">
          <w:marLeft w:val="0"/>
          <w:marRight w:val="0"/>
          <w:marTop w:val="0"/>
          <w:marBottom w:val="93"/>
          <w:divBdr>
            <w:top w:val="none" w:sz="0" w:space="0" w:color="auto"/>
            <w:left w:val="none" w:sz="0" w:space="0" w:color="auto"/>
            <w:bottom w:val="none" w:sz="0" w:space="0" w:color="auto"/>
            <w:right w:val="none" w:sz="0" w:space="0" w:color="auto"/>
          </w:divBdr>
        </w:div>
        <w:div w:id="958996005">
          <w:marLeft w:val="0"/>
          <w:marRight w:val="0"/>
          <w:marTop w:val="0"/>
          <w:marBottom w:val="93"/>
          <w:divBdr>
            <w:top w:val="none" w:sz="0" w:space="0" w:color="auto"/>
            <w:left w:val="none" w:sz="0" w:space="0" w:color="auto"/>
            <w:bottom w:val="none" w:sz="0" w:space="0" w:color="auto"/>
            <w:right w:val="none" w:sz="0" w:space="0" w:color="auto"/>
          </w:divBdr>
        </w:div>
        <w:div w:id="44525939">
          <w:marLeft w:val="0"/>
          <w:marRight w:val="0"/>
          <w:marTop w:val="0"/>
          <w:marBottom w:val="93"/>
          <w:divBdr>
            <w:top w:val="none" w:sz="0" w:space="0" w:color="auto"/>
            <w:left w:val="none" w:sz="0" w:space="0" w:color="auto"/>
            <w:bottom w:val="none" w:sz="0" w:space="0" w:color="auto"/>
            <w:right w:val="none" w:sz="0" w:space="0" w:color="auto"/>
          </w:divBdr>
        </w:div>
        <w:div w:id="108473621">
          <w:marLeft w:val="0"/>
          <w:marRight w:val="0"/>
          <w:marTop w:val="0"/>
          <w:marBottom w:val="93"/>
          <w:divBdr>
            <w:top w:val="none" w:sz="0" w:space="0" w:color="auto"/>
            <w:left w:val="none" w:sz="0" w:space="0" w:color="auto"/>
            <w:bottom w:val="none" w:sz="0" w:space="0" w:color="auto"/>
            <w:right w:val="none" w:sz="0" w:space="0" w:color="auto"/>
          </w:divBdr>
        </w:div>
        <w:div w:id="45761029">
          <w:marLeft w:val="0"/>
          <w:marRight w:val="0"/>
          <w:marTop w:val="0"/>
          <w:marBottom w:val="93"/>
          <w:divBdr>
            <w:top w:val="none" w:sz="0" w:space="0" w:color="auto"/>
            <w:left w:val="none" w:sz="0" w:space="0" w:color="auto"/>
            <w:bottom w:val="none" w:sz="0" w:space="0" w:color="auto"/>
            <w:right w:val="none" w:sz="0" w:space="0" w:color="auto"/>
          </w:divBdr>
        </w:div>
        <w:div w:id="1477532383">
          <w:marLeft w:val="0"/>
          <w:marRight w:val="0"/>
          <w:marTop w:val="0"/>
          <w:marBottom w:val="93"/>
          <w:divBdr>
            <w:top w:val="none" w:sz="0" w:space="0" w:color="auto"/>
            <w:left w:val="none" w:sz="0" w:space="0" w:color="auto"/>
            <w:bottom w:val="none" w:sz="0" w:space="0" w:color="auto"/>
            <w:right w:val="none" w:sz="0" w:space="0" w:color="auto"/>
          </w:divBdr>
        </w:div>
        <w:div w:id="1136223344">
          <w:marLeft w:val="0"/>
          <w:marRight w:val="0"/>
          <w:marTop w:val="0"/>
          <w:marBottom w:val="93"/>
          <w:divBdr>
            <w:top w:val="none" w:sz="0" w:space="0" w:color="auto"/>
            <w:left w:val="none" w:sz="0" w:space="0" w:color="auto"/>
            <w:bottom w:val="none" w:sz="0" w:space="0" w:color="auto"/>
            <w:right w:val="none" w:sz="0" w:space="0" w:color="auto"/>
          </w:divBdr>
        </w:div>
        <w:div w:id="1381897450">
          <w:marLeft w:val="0"/>
          <w:marRight w:val="0"/>
          <w:marTop w:val="0"/>
          <w:marBottom w:val="93"/>
          <w:divBdr>
            <w:top w:val="none" w:sz="0" w:space="0" w:color="auto"/>
            <w:left w:val="none" w:sz="0" w:space="0" w:color="auto"/>
            <w:bottom w:val="none" w:sz="0" w:space="0" w:color="auto"/>
            <w:right w:val="none" w:sz="0" w:space="0" w:color="auto"/>
          </w:divBdr>
        </w:div>
        <w:div w:id="1780762186">
          <w:marLeft w:val="0"/>
          <w:marRight w:val="0"/>
          <w:marTop w:val="0"/>
          <w:marBottom w:val="93"/>
          <w:divBdr>
            <w:top w:val="none" w:sz="0" w:space="0" w:color="auto"/>
            <w:left w:val="none" w:sz="0" w:space="0" w:color="auto"/>
            <w:bottom w:val="none" w:sz="0" w:space="0" w:color="auto"/>
            <w:right w:val="none" w:sz="0" w:space="0" w:color="auto"/>
          </w:divBdr>
        </w:div>
        <w:div w:id="329263171">
          <w:marLeft w:val="0"/>
          <w:marRight w:val="0"/>
          <w:marTop w:val="0"/>
          <w:marBottom w:val="93"/>
          <w:divBdr>
            <w:top w:val="none" w:sz="0" w:space="0" w:color="auto"/>
            <w:left w:val="none" w:sz="0" w:space="0" w:color="auto"/>
            <w:bottom w:val="none" w:sz="0" w:space="0" w:color="auto"/>
            <w:right w:val="none" w:sz="0" w:space="0" w:color="auto"/>
          </w:divBdr>
        </w:div>
        <w:div w:id="916329984">
          <w:marLeft w:val="0"/>
          <w:marRight w:val="0"/>
          <w:marTop w:val="0"/>
          <w:marBottom w:val="93"/>
          <w:divBdr>
            <w:top w:val="none" w:sz="0" w:space="0" w:color="auto"/>
            <w:left w:val="none" w:sz="0" w:space="0" w:color="auto"/>
            <w:bottom w:val="none" w:sz="0" w:space="0" w:color="auto"/>
            <w:right w:val="none" w:sz="0" w:space="0" w:color="auto"/>
          </w:divBdr>
        </w:div>
        <w:div w:id="48694266">
          <w:marLeft w:val="0"/>
          <w:marRight w:val="0"/>
          <w:marTop w:val="0"/>
          <w:marBottom w:val="93"/>
          <w:divBdr>
            <w:top w:val="none" w:sz="0" w:space="0" w:color="auto"/>
            <w:left w:val="none" w:sz="0" w:space="0" w:color="auto"/>
            <w:bottom w:val="none" w:sz="0" w:space="0" w:color="auto"/>
            <w:right w:val="none" w:sz="0" w:space="0" w:color="auto"/>
          </w:divBdr>
        </w:div>
        <w:div w:id="519054928">
          <w:marLeft w:val="0"/>
          <w:marRight w:val="0"/>
          <w:marTop w:val="0"/>
          <w:marBottom w:val="93"/>
          <w:divBdr>
            <w:top w:val="none" w:sz="0" w:space="0" w:color="auto"/>
            <w:left w:val="none" w:sz="0" w:space="0" w:color="auto"/>
            <w:bottom w:val="none" w:sz="0" w:space="0" w:color="auto"/>
            <w:right w:val="none" w:sz="0" w:space="0" w:color="auto"/>
          </w:divBdr>
        </w:div>
        <w:div w:id="1768384678">
          <w:marLeft w:val="0"/>
          <w:marRight w:val="0"/>
          <w:marTop w:val="0"/>
          <w:marBottom w:val="93"/>
          <w:divBdr>
            <w:top w:val="none" w:sz="0" w:space="0" w:color="auto"/>
            <w:left w:val="none" w:sz="0" w:space="0" w:color="auto"/>
            <w:bottom w:val="none" w:sz="0" w:space="0" w:color="auto"/>
            <w:right w:val="none" w:sz="0" w:space="0" w:color="auto"/>
          </w:divBdr>
        </w:div>
        <w:div w:id="1654260606">
          <w:marLeft w:val="0"/>
          <w:marRight w:val="0"/>
          <w:marTop w:val="0"/>
          <w:marBottom w:val="93"/>
          <w:divBdr>
            <w:top w:val="none" w:sz="0" w:space="0" w:color="auto"/>
            <w:left w:val="none" w:sz="0" w:space="0" w:color="auto"/>
            <w:bottom w:val="none" w:sz="0" w:space="0" w:color="auto"/>
            <w:right w:val="none" w:sz="0" w:space="0" w:color="auto"/>
          </w:divBdr>
        </w:div>
        <w:div w:id="87774788">
          <w:marLeft w:val="0"/>
          <w:marRight w:val="0"/>
          <w:marTop w:val="0"/>
          <w:marBottom w:val="93"/>
          <w:divBdr>
            <w:top w:val="none" w:sz="0" w:space="0" w:color="auto"/>
            <w:left w:val="none" w:sz="0" w:space="0" w:color="auto"/>
            <w:bottom w:val="none" w:sz="0" w:space="0" w:color="auto"/>
            <w:right w:val="none" w:sz="0" w:space="0" w:color="auto"/>
          </w:divBdr>
        </w:div>
        <w:div w:id="2125342001">
          <w:marLeft w:val="0"/>
          <w:marRight w:val="0"/>
          <w:marTop w:val="0"/>
          <w:marBottom w:val="93"/>
          <w:divBdr>
            <w:top w:val="none" w:sz="0" w:space="0" w:color="auto"/>
            <w:left w:val="none" w:sz="0" w:space="0" w:color="auto"/>
            <w:bottom w:val="none" w:sz="0" w:space="0" w:color="auto"/>
            <w:right w:val="none" w:sz="0" w:space="0" w:color="auto"/>
          </w:divBdr>
        </w:div>
        <w:div w:id="1664356292">
          <w:marLeft w:val="0"/>
          <w:marRight w:val="0"/>
          <w:marTop w:val="0"/>
          <w:marBottom w:val="60"/>
          <w:divBdr>
            <w:top w:val="none" w:sz="0" w:space="0" w:color="auto"/>
            <w:left w:val="none" w:sz="0" w:space="0" w:color="auto"/>
            <w:bottom w:val="none" w:sz="0" w:space="0" w:color="auto"/>
            <w:right w:val="none" w:sz="0" w:space="0" w:color="auto"/>
          </w:divBdr>
        </w:div>
        <w:div w:id="1730884744">
          <w:marLeft w:val="0"/>
          <w:marRight w:val="0"/>
          <w:marTop w:val="0"/>
          <w:marBottom w:val="60"/>
          <w:divBdr>
            <w:top w:val="none" w:sz="0" w:space="0" w:color="auto"/>
            <w:left w:val="none" w:sz="0" w:space="0" w:color="auto"/>
            <w:bottom w:val="none" w:sz="0" w:space="0" w:color="auto"/>
            <w:right w:val="none" w:sz="0" w:space="0" w:color="auto"/>
          </w:divBdr>
        </w:div>
        <w:div w:id="1441534359">
          <w:marLeft w:val="0"/>
          <w:marRight w:val="0"/>
          <w:marTop w:val="0"/>
          <w:marBottom w:val="60"/>
          <w:divBdr>
            <w:top w:val="none" w:sz="0" w:space="0" w:color="auto"/>
            <w:left w:val="none" w:sz="0" w:space="0" w:color="auto"/>
            <w:bottom w:val="none" w:sz="0" w:space="0" w:color="auto"/>
            <w:right w:val="none" w:sz="0" w:space="0" w:color="auto"/>
          </w:divBdr>
        </w:div>
        <w:div w:id="1510019995">
          <w:marLeft w:val="0"/>
          <w:marRight w:val="0"/>
          <w:marTop w:val="0"/>
          <w:marBottom w:val="60"/>
          <w:divBdr>
            <w:top w:val="none" w:sz="0" w:space="0" w:color="auto"/>
            <w:left w:val="none" w:sz="0" w:space="0" w:color="auto"/>
            <w:bottom w:val="none" w:sz="0" w:space="0" w:color="auto"/>
            <w:right w:val="none" w:sz="0" w:space="0" w:color="auto"/>
          </w:divBdr>
        </w:div>
        <w:div w:id="1068386147">
          <w:marLeft w:val="0"/>
          <w:marRight w:val="0"/>
          <w:marTop w:val="0"/>
          <w:marBottom w:val="60"/>
          <w:divBdr>
            <w:top w:val="none" w:sz="0" w:space="0" w:color="auto"/>
            <w:left w:val="none" w:sz="0" w:space="0" w:color="auto"/>
            <w:bottom w:val="none" w:sz="0" w:space="0" w:color="auto"/>
            <w:right w:val="none" w:sz="0" w:space="0" w:color="auto"/>
          </w:divBdr>
        </w:div>
        <w:div w:id="1059474158">
          <w:marLeft w:val="0"/>
          <w:marRight w:val="0"/>
          <w:marTop w:val="0"/>
          <w:marBottom w:val="60"/>
          <w:divBdr>
            <w:top w:val="none" w:sz="0" w:space="0" w:color="auto"/>
            <w:left w:val="none" w:sz="0" w:space="0" w:color="auto"/>
            <w:bottom w:val="none" w:sz="0" w:space="0" w:color="auto"/>
            <w:right w:val="none" w:sz="0" w:space="0" w:color="auto"/>
          </w:divBdr>
        </w:div>
        <w:div w:id="596324808">
          <w:marLeft w:val="0"/>
          <w:marRight w:val="0"/>
          <w:marTop w:val="0"/>
          <w:marBottom w:val="60"/>
          <w:divBdr>
            <w:top w:val="none" w:sz="0" w:space="0" w:color="auto"/>
            <w:left w:val="none" w:sz="0" w:space="0" w:color="auto"/>
            <w:bottom w:val="none" w:sz="0" w:space="0" w:color="auto"/>
            <w:right w:val="none" w:sz="0" w:space="0" w:color="auto"/>
          </w:divBdr>
        </w:div>
        <w:div w:id="1763141641">
          <w:marLeft w:val="0"/>
          <w:marRight w:val="0"/>
          <w:marTop w:val="0"/>
          <w:marBottom w:val="60"/>
          <w:divBdr>
            <w:top w:val="none" w:sz="0" w:space="0" w:color="auto"/>
            <w:left w:val="none" w:sz="0" w:space="0" w:color="auto"/>
            <w:bottom w:val="none" w:sz="0" w:space="0" w:color="auto"/>
            <w:right w:val="none" w:sz="0" w:space="0" w:color="auto"/>
          </w:divBdr>
        </w:div>
        <w:div w:id="1310599524">
          <w:marLeft w:val="0"/>
          <w:marRight w:val="0"/>
          <w:marTop w:val="0"/>
          <w:marBottom w:val="60"/>
          <w:divBdr>
            <w:top w:val="none" w:sz="0" w:space="0" w:color="auto"/>
            <w:left w:val="none" w:sz="0" w:space="0" w:color="auto"/>
            <w:bottom w:val="none" w:sz="0" w:space="0" w:color="auto"/>
            <w:right w:val="none" w:sz="0" w:space="0" w:color="auto"/>
          </w:divBdr>
        </w:div>
        <w:div w:id="1696616983">
          <w:marLeft w:val="0"/>
          <w:marRight w:val="0"/>
          <w:marTop w:val="0"/>
          <w:marBottom w:val="60"/>
          <w:divBdr>
            <w:top w:val="none" w:sz="0" w:space="0" w:color="auto"/>
            <w:left w:val="none" w:sz="0" w:space="0" w:color="auto"/>
            <w:bottom w:val="none" w:sz="0" w:space="0" w:color="auto"/>
            <w:right w:val="none" w:sz="0" w:space="0" w:color="auto"/>
          </w:divBdr>
        </w:div>
        <w:div w:id="1842773301">
          <w:marLeft w:val="0"/>
          <w:marRight w:val="0"/>
          <w:marTop w:val="0"/>
          <w:marBottom w:val="60"/>
          <w:divBdr>
            <w:top w:val="none" w:sz="0" w:space="0" w:color="auto"/>
            <w:left w:val="none" w:sz="0" w:space="0" w:color="auto"/>
            <w:bottom w:val="none" w:sz="0" w:space="0" w:color="auto"/>
            <w:right w:val="none" w:sz="0" w:space="0" w:color="auto"/>
          </w:divBdr>
        </w:div>
        <w:div w:id="434836082">
          <w:marLeft w:val="0"/>
          <w:marRight w:val="0"/>
          <w:marTop w:val="0"/>
          <w:marBottom w:val="60"/>
          <w:divBdr>
            <w:top w:val="none" w:sz="0" w:space="0" w:color="auto"/>
            <w:left w:val="none" w:sz="0" w:space="0" w:color="auto"/>
            <w:bottom w:val="none" w:sz="0" w:space="0" w:color="auto"/>
            <w:right w:val="none" w:sz="0" w:space="0" w:color="auto"/>
          </w:divBdr>
        </w:div>
        <w:div w:id="931550766">
          <w:marLeft w:val="0"/>
          <w:marRight w:val="0"/>
          <w:marTop w:val="0"/>
          <w:marBottom w:val="60"/>
          <w:divBdr>
            <w:top w:val="none" w:sz="0" w:space="0" w:color="auto"/>
            <w:left w:val="none" w:sz="0" w:space="0" w:color="auto"/>
            <w:bottom w:val="none" w:sz="0" w:space="0" w:color="auto"/>
            <w:right w:val="none" w:sz="0" w:space="0" w:color="auto"/>
          </w:divBdr>
        </w:div>
        <w:div w:id="1330594942">
          <w:marLeft w:val="0"/>
          <w:marRight w:val="0"/>
          <w:marTop w:val="0"/>
          <w:marBottom w:val="60"/>
          <w:divBdr>
            <w:top w:val="none" w:sz="0" w:space="0" w:color="auto"/>
            <w:left w:val="none" w:sz="0" w:space="0" w:color="auto"/>
            <w:bottom w:val="none" w:sz="0" w:space="0" w:color="auto"/>
            <w:right w:val="none" w:sz="0" w:space="0" w:color="auto"/>
          </w:divBdr>
        </w:div>
        <w:div w:id="747574035">
          <w:marLeft w:val="0"/>
          <w:marRight w:val="0"/>
          <w:marTop w:val="0"/>
          <w:marBottom w:val="60"/>
          <w:divBdr>
            <w:top w:val="none" w:sz="0" w:space="0" w:color="auto"/>
            <w:left w:val="none" w:sz="0" w:space="0" w:color="auto"/>
            <w:bottom w:val="none" w:sz="0" w:space="0" w:color="auto"/>
            <w:right w:val="none" w:sz="0" w:space="0" w:color="auto"/>
          </w:divBdr>
        </w:div>
        <w:div w:id="1134367255">
          <w:marLeft w:val="0"/>
          <w:marRight w:val="0"/>
          <w:marTop w:val="0"/>
          <w:marBottom w:val="60"/>
          <w:divBdr>
            <w:top w:val="none" w:sz="0" w:space="0" w:color="auto"/>
            <w:left w:val="none" w:sz="0" w:space="0" w:color="auto"/>
            <w:bottom w:val="none" w:sz="0" w:space="0" w:color="auto"/>
            <w:right w:val="none" w:sz="0" w:space="0" w:color="auto"/>
          </w:divBdr>
        </w:div>
        <w:div w:id="189954392">
          <w:marLeft w:val="0"/>
          <w:marRight w:val="0"/>
          <w:marTop w:val="0"/>
          <w:marBottom w:val="60"/>
          <w:divBdr>
            <w:top w:val="none" w:sz="0" w:space="0" w:color="auto"/>
            <w:left w:val="none" w:sz="0" w:space="0" w:color="auto"/>
            <w:bottom w:val="none" w:sz="0" w:space="0" w:color="auto"/>
            <w:right w:val="none" w:sz="0" w:space="0" w:color="auto"/>
          </w:divBdr>
        </w:div>
        <w:div w:id="1073970798">
          <w:marLeft w:val="0"/>
          <w:marRight w:val="0"/>
          <w:marTop w:val="0"/>
          <w:marBottom w:val="60"/>
          <w:divBdr>
            <w:top w:val="none" w:sz="0" w:space="0" w:color="auto"/>
            <w:left w:val="none" w:sz="0" w:space="0" w:color="auto"/>
            <w:bottom w:val="none" w:sz="0" w:space="0" w:color="auto"/>
            <w:right w:val="none" w:sz="0" w:space="0" w:color="auto"/>
          </w:divBdr>
        </w:div>
        <w:div w:id="2054189212">
          <w:marLeft w:val="0"/>
          <w:marRight w:val="0"/>
          <w:marTop w:val="0"/>
          <w:marBottom w:val="60"/>
          <w:divBdr>
            <w:top w:val="none" w:sz="0" w:space="0" w:color="auto"/>
            <w:left w:val="none" w:sz="0" w:space="0" w:color="auto"/>
            <w:bottom w:val="none" w:sz="0" w:space="0" w:color="auto"/>
            <w:right w:val="none" w:sz="0" w:space="0" w:color="auto"/>
          </w:divBdr>
        </w:div>
        <w:div w:id="1162745195">
          <w:marLeft w:val="0"/>
          <w:marRight w:val="0"/>
          <w:marTop w:val="0"/>
          <w:marBottom w:val="60"/>
          <w:divBdr>
            <w:top w:val="none" w:sz="0" w:space="0" w:color="auto"/>
            <w:left w:val="none" w:sz="0" w:space="0" w:color="auto"/>
            <w:bottom w:val="none" w:sz="0" w:space="0" w:color="auto"/>
            <w:right w:val="none" w:sz="0" w:space="0" w:color="auto"/>
          </w:divBdr>
        </w:div>
        <w:div w:id="837110276">
          <w:marLeft w:val="0"/>
          <w:marRight w:val="0"/>
          <w:marTop w:val="0"/>
          <w:marBottom w:val="60"/>
          <w:divBdr>
            <w:top w:val="none" w:sz="0" w:space="0" w:color="auto"/>
            <w:left w:val="none" w:sz="0" w:space="0" w:color="auto"/>
            <w:bottom w:val="none" w:sz="0" w:space="0" w:color="auto"/>
            <w:right w:val="none" w:sz="0" w:space="0" w:color="auto"/>
          </w:divBdr>
        </w:div>
        <w:div w:id="574707093">
          <w:marLeft w:val="0"/>
          <w:marRight w:val="0"/>
          <w:marTop w:val="0"/>
          <w:marBottom w:val="60"/>
          <w:divBdr>
            <w:top w:val="none" w:sz="0" w:space="0" w:color="auto"/>
            <w:left w:val="none" w:sz="0" w:space="0" w:color="auto"/>
            <w:bottom w:val="none" w:sz="0" w:space="0" w:color="auto"/>
            <w:right w:val="none" w:sz="0" w:space="0" w:color="auto"/>
          </w:divBdr>
        </w:div>
        <w:div w:id="1424297009">
          <w:marLeft w:val="0"/>
          <w:marRight w:val="0"/>
          <w:marTop w:val="0"/>
          <w:marBottom w:val="60"/>
          <w:divBdr>
            <w:top w:val="none" w:sz="0" w:space="0" w:color="auto"/>
            <w:left w:val="none" w:sz="0" w:space="0" w:color="auto"/>
            <w:bottom w:val="none" w:sz="0" w:space="0" w:color="auto"/>
            <w:right w:val="none" w:sz="0" w:space="0" w:color="auto"/>
          </w:divBdr>
        </w:div>
        <w:div w:id="1132408580">
          <w:marLeft w:val="0"/>
          <w:marRight w:val="0"/>
          <w:marTop w:val="0"/>
          <w:marBottom w:val="60"/>
          <w:divBdr>
            <w:top w:val="none" w:sz="0" w:space="0" w:color="auto"/>
            <w:left w:val="none" w:sz="0" w:space="0" w:color="auto"/>
            <w:bottom w:val="none" w:sz="0" w:space="0" w:color="auto"/>
            <w:right w:val="none" w:sz="0" w:space="0" w:color="auto"/>
          </w:divBdr>
        </w:div>
        <w:div w:id="1250768350">
          <w:marLeft w:val="0"/>
          <w:marRight w:val="0"/>
          <w:marTop w:val="0"/>
          <w:marBottom w:val="60"/>
          <w:divBdr>
            <w:top w:val="none" w:sz="0" w:space="0" w:color="auto"/>
            <w:left w:val="none" w:sz="0" w:space="0" w:color="auto"/>
            <w:bottom w:val="none" w:sz="0" w:space="0" w:color="auto"/>
            <w:right w:val="none" w:sz="0" w:space="0" w:color="auto"/>
          </w:divBdr>
        </w:div>
        <w:div w:id="805975864">
          <w:marLeft w:val="0"/>
          <w:marRight w:val="0"/>
          <w:marTop w:val="0"/>
          <w:marBottom w:val="60"/>
          <w:divBdr>
            <w:top w:val="none" w:sz="0" w:space="0" w:color="auto"/>
            <w:left w:val="none" w:sz="0" w:space="0" w:color="auto"/>
            <w:bottom w:val="none" w:sz="0" w:space="0" w:color="auto"/>
            <w:right w:val="none" w:sz="0" w:space="0" w:color="auto"/>
          </w:divBdr>
        </w:div>
        <w:div w:id="1732000163">
          <w:marLeft w:val="0"/>
          <w:marRight w:val="0"/>
          <w:marTop w:val="0"/>
          <w:marBottom w:val="60"/>
          <w:divBdr>
            <w:top w:val="none" w:sz="0" w:space="0" w:color="auto"/>
            <w:left w:val="none" w:sz="0" w:space="0" w:color="auto"/>
            <w:bottom w:val="none" w:sz="0" w:space="0" w:color="auto"/>
            <w:right w:val="none" w:sz="0" w:space="0" w:color="auto"/>
          </w:divBdr>
        </w:div>
        <w:div w:id="915164961">
          <w:marLeft w:val="0"/>
          <w:marRight w:val="0"/>
          <w:marTop w:val="0"/>
          <w:marBottom w:val="60"/>
          <w:divBdr>
            <w:top w:val="none" w:sz="0" w:space="0" w:color="auto"/>
            <w:left w:val="none" w:sz="0" w:space="0" w:color="auto"/>
            <w:bottom w:val="none" w:sz="0" w:space="0" w:color="auto"/>
            <w:right w:val="none" w:sz="0" w:space="0" w:color="auto"/>
          </w:divBdr>
        </w:div>
        <w:div w:id="1380133667">
          <w:marLeft w:val="0"/>
          <w:marRight w:val="0"/>
          <w:marTop w:val="0"/>
          <w:marBottom w:val="60"/>
          <w:divBdr>
            <w:top w:val="none" w:sz="0" w:space="0" w:color="auto"/>
            <w:left w:val="none" w:sz="0" w:space="0" w:color="auto"/>
            <w:bottom w:val="none" w:sz="0" w:space="0" w:color="auto"/>
            <w:right w:val="none" w:sz="0" w:space="0" w:color="auto"/>
          </w:divBdr>
        </w:div>
        <w:div w:id="59907525">
          <w:marLeft w:val="0"/>
          <w:marRight w:val="0"/>
          <w:marTop w:val="0"/>
          <w:marBottom w:val="60"/>
          <w:divBdr>
            <w:top w:val="none" w:sz="0" w:space="0" w:color="auto"/>
            <w:left w:val="none" w:sz="0" w:space="0" w:color="auto"/>
            <w:bottom w:val="none" w:sz="0" w:space="0" w:color="auto"/>
            <w:right w:val="none" w:sz="0" w:space="0" w:color="auto"/>
          </w:divBdr>
        </w:div>
        <w:div w:id="636646080">
          <w:marLeft w:val="0"/>
          <w:marRight w:val="0"/>
          <w:marTop w:val="0"/>
          <w:marBottom w:val="60"/>
          <w:divBdr>
            <w:top w:val="none" w:sz="0" w:space="0" w:color="auto"/>
            <w:left w:val="none" w:sz="0" w:space="0" w:color="auto"/>
            <w:bottom w:val="none" w:sz="0" w:space="0" w:color="auto"/>
            <w:right w:val="none" w:sz="0" w:space="0" w:color="auto"/>
          </w:divBdr>
        </w:div>
        <w:div w:id="1324701083">
          <w:marLeft w:val="0"/>
          <w:marRight w:val="0"/>
          <w:marTop w:val="0"/>
          <w:marBottom w:val="60"/>
          <w:divBdr>
            <w:top w:val="none" w:sz="0" w:space="0" w:color="auto"/>
            <w:left w:val="none" w:sz="0" w:space="0" w:color="auto"/>
            <w:bottom w:val="none" w:sz="0" w:space="0" w:color="auto"/>
            <w:right w:val="none" w:sz="0" w:space="0" w:color="auto"/>
          </w:divBdr>
        </w:div>
        <w:div w:id="1220483640">
          <w:marLeft w:val="0"/>
          <w:marRight w:val="0"/>
          <w:marTop w:val="0"/>
          <w:marBottom w:val="60"/>
          <w:divBdr>
            <w:top w:val="none" w:sz="0" w:space="0" w:color="auto"/>
            <w:left w:val="none" w:sz="0" w:space="0" w:color="auto"/>
            <w:bottom w:val="none" w:sz="0" w:space="0" w:color="auto"/>
            <w:right w:val="none" w:sz="0" w:space="0" w:color="auto"/>
          </w:divBdr>
        </w:div>
        <w:div w:id="1881941101">
          <w:marLeft w:val="0"/>
          <w:marRight w:val="0"/>
          <w:marTop w:val="0"/>
          <w:marBottom w:val="60"/>
          <w:divBdr>
            <w:top w:val="none" w:sz="0" w:space="0" w:color="auto"/>
            <w:left w:val="none" w:sz="0" w:space="0" w:color="auto"/>
            <w:bottom w:val="none" w:sz="0" w:space="0" w:color="auto"/>
            <w:right w:val="none" w:sz="0" w:space="0" w:color="auto"/>
          </w:divBdr>
        </w:div>
        <w:div w:id="2085376192">
          <w:marLeft w:val="0"/>
          <w:marRight w:val="0"/>
          <w:marTop w:val="0"/>
          <w:marBottom w:val="60"/>
          <w:divBdr>
            <w:top w:val="none" w:sz="0" w:space="0" w:color="auto"/>
            <w:left w:val="none" w:sz="0" w:space="0" w:color="auto"/>
            <w:bottom w:val="none" w:sz="0" w:space="0" w:color="auto"/>
            <w:right w:val="none" w:sz="0" w:space="0" w:color="auto"/>
          </w:divBdr>
        </w:div>
        <w:div w:id="1980911794">
          <w:marLeft w:val="0"/>
          <w:marRight w:val="0"/>
          <w:marTop w:val="0"/>
          <w:marBottom w:val="60"/>
          <w:divBdr>
            <w:top w:val="none" w:sz="0" w:space="0" w:color="auto"/>
            <w:left w:val="none" w:sz="0" w:space="0" w:color="auto"/>
            <w:bottom w:val="none" w:sz="0" w:space="0" w:color="auto"/>
            <w:right w:val="none" w:sz="0" w:space="0" w:color="auto"/>
          </w:divBdr>
        </w:div>
        <w:div w:id="1842113820">
          <w:marLeft w:val="0"/>
          <w:marRight w:val="0"/>
          <w:marTop w:val="0"/>
          <w:marBottom w:val="60"/>
          <w:divBdr>
            <w:top w:val="none" w:sz="0" w:space="0" w:color="auto"/>
            <w:left w:val="none" w:sz="0" w:space="0" w:color="auto"/>
            <w:bottom w:val="none" w:sz="0" w:space="0" w:color="auto"/>
            <w:right w:val="none" w:sz="0" w:space="0" w:color="auto"/>
          </w:divBdr>
        </w:div>
        <w:div w:id="1913809328">
          <w:marLeft w:val="0"/>
          <w:marRight w:val="0"/>
          <w:marTop w:val="0"/>
          <w:marBottom w:val="60"/>
          <w:divBdr>
            <w:top w:val="none" w:sz="0" w:space="0" w:color="auto"/>
            <w:left w:val="none" w:sz="0" w:space="0" w:color="auto"/>
            <w:bottom w:val="none" w:sz="0" w:space="0" w:color="auto"/>
            <w:right w:val="none" w:sz="0" w:space="0" w:color="auto"/>
          </w:divBdr>
        </w:div>
        <w:div w:id="804003638">
          <w:marLeft w:val="0"/>
          <w:marRight w:val="0"/>
          <w:marTop w:val="0"/>
          <w:marBottom w:val="60"/>
          <w:divBdr>
            <w:top w:val="none" w:sz="0" w:space="0" w:color="auto"/>
            <w:left w:val="none" w:sz="0" w:space="0" w:color="auto"/>
            <w:bottom w:val="none" w:sz="0" w:space="0" w:color="auto"/>
            <w:right w:val="none" w:sz="0" w:space="0" w:color="auto"/>
          </w:divBdr>
        </w:div>
        <w:div w:id="1590575640">
          <w:marLeft w:val="0"/>
          <w:marRight w:val="0"/>
          <w:marTop w:val="0"/>
          <w:marBottom w:val="60"/>
          <w:divBdr>
            <w:top w:val="none" w:sz="0" w:space="0" w:color="auto"/>
            <w:left w:val="none" w:sz="0" w:space="0" w:color="auto"/>
            <w:bottom w:val="none" w:sz="0" w:space="0" w:color="auto"/>
            <w:right w:val="none" w:sz="0" w:space="0" w:color="auto"/>
          </w:divBdr>
        </w:div>
        <w:div w:id="815731044">
          <w:marLeft w:val="0"/>
          <w:marRight w:val="0"/>
          <w:marTop w:val="0"/>
          <w:marBottom w:val="60"/>
          <w:divBdr>
            <w:top w:val="none" w:sz="0" w:space="0" w:color="auto"/>
            <w:left w:val="none" w:sz="0" w:space="0" w:color="auto"/>
            <w:bottom w:val="none" w:sz="0" w:space="0" w:color="auto"/>
            <w:right w:val="none" w:sz="0" w:space="0" w:color="auto"/>
          </w:divBdr>
        </w:div>
        <w:div w:id="1057584552">
          <w:marLeft w:val="0"/>
          <w:marRight w:val="0"/>
          <w:marTop w:val="0"/>
          <w:marBottom w:val="60"/>
          <w:divBdr>
            <w:top w:val="none" w:sz="0" w:space="0" w:color="auto"/>
            <w:left w:val="none" w:sz="0" w:space="0" w:color="auto"/>
            <w:bottom w:val="none" w:sz="0" w:space="0" w:color="auto"/>
            <w:right w:val="none" w:sz="0" w:space="0" w:color="auto"/>
          </w:divBdr>
        </w:div>
        <w:div w:id="1650552578">
          <w:marLeft w:val="0"/>
          <w:marRight w:val="0"/>
          <w:marTop w:val="0"/>
          <w:marBottom w:val="60"/>
          <w:divBdr>
            <w:top w:val="none" w:sz="0" w:space="0" w:color="auto"/>
            <w:left w:val="none" w:sz="0" w:space="0" w:color="auto"/>
            <w:bottom w:val="none" w:sz="0" w:space="0" w:color="auto"/>
            <w:right w:val="none" w:sz="0" w:space="0" w:color="auto"/>
          </w:divBdr>
        </w:div>
        <w:div w:id="906066637">
          <w:marLeft w:val="0"/>
          <w:marRight w:val="0"/>
          <w:marTop w:val="0"/>
          <w:marBottom w:val="60"/>
          <w:divBdr>
            <w:top w:val="none" w:sz="0" w:space="0" w:color="auto"/>
            <w:left w:val="none" w:sz="0" w:space="0" w:color="auto"/>
            <w:bottom w:val="none" w:sz="0" w:space="0" w:color="auto"/>
            <w:right w:val="none" w:sz="0" w:space="0" w:color="auto"/>
          </w:divBdr>
        </w:div>
        <w:div w:id="1062361852">
          <w:marLeft w:val="0"/>
          <w:marRight w:val="0"/>
          <w:marTop w:val="0"/>
          <w:marBottom w:val="60"/>
          <w:divBdr>
            <w:top w:val="none" w:sz="0" w:space="0" w:color="auto"/>
            <w:left w:val="none" w:sz="0" w:space="0" w:color="auto"/>
            <w:bottom w:val="none" w:sz="0" w:space="0" w:color="auto"/>
            <w:right w:val="none" w:sz="0" w:space="0" w:color="auto"/>
          </w:divBdr>
        </w:div>
        <w:div w:id="1142893397">
          <w:marLeft w:val="0"/>
          <w:marRight w:val="0"/>
          <w:marTop w:val="0"/>
          <w:marBottom w:val="200"/>
          <w:divBdr>
            <w:top w:val="none" w:sz="0" w:space="0" w:color="auto"/>
            <w:left w:val="none" w:sz="0" w:space="0" w:color="auto"/>
            <w:bottom w:val="none" w:sz="0" w:space="0" w:color="auto"/>
            <w:right w:val="none" w:sz="0" w:space="0" w:color="auto"/>
          </w:divBdr>
        </w:div>
        <w:div w:id="1914898732">
          <w:marLeft w:val="0"/>
          <w:marRight w:val="0"/>
          <w:marTop w:val="0"/>
          <w:marBottom w:val="200"/>
          <w:divBdr>
            <w:top w:val="none" w:sz="0" w:space="0" w:color="auto"/>
            <w:left w:val="none" w:sz="0" w:space="0" w:color="auto"/>
            <w:bottom w:val="none" w:sz="0" w:space="0" w:color="auto"/>
            <w:right w:val="none" w:sz="0" w:space="0" w:color="auto"/>
          </w:divBdr>
        </w:div>
        <w:div w:id="2037269314">
          <w:marLeft w:val="0"/>
          <w:marRight w:val="0"/>
          <w:marTop w:val="0"/>
          <w:marBottom w:val="60"/>
          <w:divBdr>
            <w:top w:val="none" w:sz="0" w:space="0" w:color="auto"/>
            <w:left w:val="none" w:sz="0" w:space="0" w:color="auto"/>
            <w:bottom w:val="none" w:sz="0" w:space="0" w:color="auto"/>
            <w:right w:val="none" w:sz="0" w:space="0" w:color="auto"/>
          </w:divBdr>
        </w:div>
        <w:div w:id="1730881100">
          <w:marLeft w:val="0"/>
          <w:marRight w:val="0"/>
          <w:marTop w:val="0"/>
          <w:marBottom w:val="60"/>
          <w:divBdr>
            <w:top w:val="none" w:sz="0" w:space="0" w:color="auto"/>
            <w:left w:val="none" w:sz="0" w:space="0" w:color="auto"/>
            <w:bottom w:val="none" w:sz="0" w:space="0" w:color="auto"/>
            <w:right w:val="none" w:sz="0" w:space="0" w:color="auto"/>
          </w:divBdr>
        </w:div>
        <w:div w:id="1188102689">
          <w:marLeft w:val="0"/>
          <w:marRight w:val="0"/>
          <w:marTop w:val="0"/>
          <w:marBottom w:val="60"/>
          <w:divBdr>
            <w:top w:val="none" w:sz="0" w:space="0" w:color="auto"/>
            <w:left w:val="none" w:sz="0" w:space="0" w:color="auto"/>
            <w:bottom w:val="none" w:sz="0" w:space="0" w:color="auto"/>
            <w:right w:val="none" w:sz="0" w:space="0" w:color="auto"/>
          </w:divBdr>
        </w:div>
        <w:div w:id="992563293">
          <w:marLeft w:val="0"/>
          <w:marRight w:val="0"/>
          <w:marTop w:val="0"/>
          <w:marBottom w:val="60"/>
          <w:divBdr>
            <w:top w:val="none" w:sz="0" w:space="0" w:color="auto"/>
            <w:left w:val="none" w:sz="0" w:space="0" w:color="auto"/>
            <w:bottom w:val="none" w:sz="0" w:space="0" w:color="auto"/>
            <w:right w:val="none" w:sz="0" w:space="0" w:color="auto"/>
          </w:divBdr>
        </w:div>
        <w:div w:id="682561295">
          <w:marLeft w:val="0"/>
          <w:marRight w:val="0"/>
          <w:marTop w:val="0"/>
          <w:marBottom w:val="60"/>
          <w:divBdr>
            <w:top w:val="none" w:sz="0" w:space="0" w:color="auto"/>
            <w:left w:val="none" w:sz="0" w:space="0" w:color="auto"/>
            <w:bottom w:val="none" w:sz="0" w:space="0" w:color="auto"/>
            <w:right w:val="none" w:sz="0" w:space="0" w:color="auto"/>
          </w:divBdr>
        </w:div>
        <w:div w:id="1020548060">
          <w:marLeft w:val="0"/>
          <w:marRight w:val="0"/>
          <w:marTop w:val="0"/>
          <w:marBottom w:val="60"/>
          <w:divBdr>
            <w:top w:val="none" w:sz="0" w:space="0" w:color="auto"/>
            <w:left w:val="none" w:sz="0" w:space="0" w:color="auto"/>
            <w:bottom w:val="none" w:sz="0" w:space="0" w:color="auto"/>
            <w:right w:val="none" w:sz="0" w:space="0" w:color="auto"/>
          </w:divBdr>
        </w:div>
        <w:div w:id="969744819">
          <w:marLeft w:val="0"/>
          <w:marRight w:val="0"/>
          <w:marTop w:val="0"/>
          <w:marBottom w:val="60"/>
          <w:divBdr>
            <w:top w:val="none" w:sz="0" w:space="0" w:color="auto"/>
            <w:left w:val="none" w:sz="0" w:space="0" w:color="auto"/>
            <w:bottom w:val="none" w:sz="0" w:space="0" w:color="auto"/>
            <w:right w:val="none" w:sz="0" w:space="0" w:color="auto"/>
          </w:divBdr>
        </w:div>
        <w:div w:id="1667053647">
          <w:marLeft w:val="0"/>
          <w:marRight w:val="0"/>
          <w:marTop w:val="0"/>
          <w:marBottom w:val="60"/>
          <w:divBdr>
            <w:top w:val="none" w:sz="0" w:space="0" w:color="auto"/>
            <w:left w:val="none" w:sz="0" w:space="0" w:color="auto"/>
            <w:bottom w:val="none" w:sz="0" w:space="0" w:color="auto"/>
            <w:right w:val="none" w:sz="0" w:space="0" w:color="auto"/>
          </w:divBdr>
        </w:div>
        <w:div w:id="1319571502">
          <w:marLeft w:val="0"/>
          <w:marRight w:val="0"/>
          <w:marTop w:val="0"/>
          <w:marBottom w:val="60"/>
          <w:divBdr>
            <w:top w:val="none" w:sz="0" w:space="0" w:color="auto"/>
            <w:left w:val="none" w:sz="0" w:space="0" w:color="auto"/>
            <w:bottom w:val="none" w:sz="0" w:space="0" w:color="auto"/>
            <w:right w:val="none" w:sz="0" w:space="0" w:color="auto"/>
          </w:divBdr>
        </w:div>
        <w:div w:id="864054135">
          <w:marLeft w:val="0"/>
          <w:marRight w:val="0"/>
          <w:marTop w:val="0"/>
          <w:marBottom w:val="60"/>
          <w:divBdr>
            <w:top w:val="none" w:sz="0" w:space="0" w:color="auto"/>
            <w:left w:val="none" w:sz="0" w:space="0" w:color="auto"/>
            <w:bottom w:val="none" w:sz="0" w:space="0" w:color="auto"/>
            <w:right w:val="none" w:sz="0" w:space="0" w:color="auto"/>
          </w:divBdr>
        </w:div>
        <w:div w:id="1718162377">
          <w:marLeft w:val="0"/>
          <w:marRight w:val="0"/>
          <w:marTop w:val="0"/>
          <w:marBottom w:val="60"/>
          <w:divBdr>
            <w:top w:val="none" w:sz="0" w:space="0" w:color="auto"/>
            <w:left w:val="none" w:sz="0" w:space="0" w:color="auto"/>
            <w:bottom w:val="none" w:sz="0" w:space="0" w:color="auto"/>
            <w:right w:val="none" w:sz="0" w:space="0" w:color="auto"/>
          </w:divBdr>
        </w:div>
        <w:div w:id="87312146">
          <w:marLeft w:val="0"/>
          <w:marRight w:val="0"/>
          <w:marTop w:val="0"/>
          <w:marBottom w:val="60"/>
          <w:divBdr>
            <w:top w:val="none" w:sz="0" w:space="0" w:color="auto"/>
            <w:left w:val="none" w:sz="0" w:space="0" w:color="auto"/>
            <w:bottom w:val="none" w:sz="0" w:space="0" w:color="auto"/>
            <w:right w:val="none" w:sz="0" w:space="0" w:color="auto"/>
          </w:divBdr>
        </w:div>
        <w:div w:id="581645028">
          <w:marLeft w:val="0"/>
          <w:marRight w:val="0"/>
          <w:marTop w:val="0"/>
          <w:marBottom w:val="60"/>
          <w:divBdr>
            <w:top w:val="none" w:sz="0" w:space="0" w:color="auto"/>
            <w:left w:val="none" w:sz="0" w:space="0" w:color="auto"/>
            <w:bottom w:val="none" w:sz="0" w:space="0" w:color="auto"/>
            <w:right w:val="none" w:sz="0" w:space="0" w:color="auto"/>
          </w:divBdr>
        </w:div>
        <w:div w:id="1930306877">
          <w:marLeft w:val="0"/>
          <w:marRight w:val="0"/>
          <w:marTop w:val="0"/>
          <w:marBottom w:val="60"/>
          <w:divBdr>
            <w:top w:val="none" w:sz="0" w:space="0" w:color="auto"/>
            <w:left w:val="none" w:sz="0" w:space="0" w:color="auto"/>
            <w:bottom w:val="none" w:sz="0" w:space="0" w:color="auto"/>
            <w:right w:val="none" w:sz="0" w:space="0" w:color="auto"/>
          </w:divBdr>
        </w:div>
        <w:div w:id="879250026">
          <w:marLeft w:val="0"/>
          <w:marRight w:val="0"/>
          <w:marTop w:val="0"/>
          <w:marBottom w:val="60"/>
          <w:divBdr>
            <w:top w:val="none" w:sz="0" w:space="0" w:color="auto"/>
            <w:left w:val="none" w:sz="0" w:space="0" w:color="auto"/>
            <w:bottom w:val="none" w:sz="0" w:space="0" w:color="auto"/>
            <w:right w:val="none" w:sz="0" w:space="0" w:color="auto"/>
          </w:divBdr>
        </w:div>
        <w:div w:id="1431469632">
          <w:marLeft w:val="0"/>
          <w:marRight w:val="0"/>
          <w:marTop w:val="0"/>
          <w:marBottom w:val="60"/>
          <w:divBdr>
            <w:top w:val="none" w:sz="0" w:space="0" w:color="auto"/>
            <w:left w:val="none" w:sz="0" w:space="0" w:color="auto"/>
            <w:bottom w:val="none" w:sz="0" w:space="0" w:color="auto"/>
            <w:right w:val="none" w:sz="0" w:space="0" w:color="auto"/>
          </w:divBdr>
        </w:div>
        <w:div w:id="455563300">
          <w:marLeft w:val="0"/>
          <w:marRight w:val="0"/>
          <w:marTop w:val="0"/>
          <w:marBottom w:val="60"/>
          <w:divBdr>
            <w:top w:val="none" w:sz="0" w:space="0" w:color="auto"/>
            <w:left w:val="none" w:sz="0" w:space="0" w:color="auto"/>
            <w:bottom w:val="none" w:sz="0" w:space="0" w:color="auto"/>
            <w:right w:val="none" w:sz="0" w:space="0" w:color="auto"/>
          </w:divBdr>
        </w:div>
        <w:div w:id="2045401721">
          <w:marLeft w:val="0"/>
          <w:marRight w:val="0"/>
          <w:marTop w:val="0"/>
          <w:marBottom w:val="60"/>
          <w:divBdr>
            <w:top w:val="none" w:sz="0" w:space="0" w:color="auto"/>
            <w:left w:val="none" w:sz="0" w:space="0" w:color="auto"/>
            <w:bottom w:val="none" w:sz="0" w:space="0" w:color="auto"/>
            <w:right w:val="none" w:sz="0" w:space="0" w:color="auto"/>
          </w:divBdr>
        </w:div>
        <w:div w:id="1942687673">
          <w:marLeft w:val="0"/>
          <w:marRight w:val="0"/>
          <w:marTop w:val="0"/>
          <w:marBottom w:val="60"/>
          <w:divBdr>
            <w:top w:val="none" w:sz="0" w:space="0" w:color="auto"/>
            <w:left w:val="none" w:sz="0" w:space="0" w:color="auto"/>
            <w:bottom w:val="none" w:sz="0" w:space="0" w:color="auto"/>
            <w:right w:val="none" w:sz="0" w:space="0" w:color="auto"/>
          </w:divBdr>
        </w:div>
        <w:div w:id="1068386592">
          <w:marLeft w:val="0"/>
          <w:marRight w:val="0"/>
          <w:marTop w:val="0"/>
          <w:marBottom w:val="60"/>
          <w:divBdr>
            <w:top w:val="none" w:sz="0" w:space="0" w:color="auto"/>
            <w:left w:val="none" w:sz="0" w:space="0" w:color="auto"/>
            <w:bottom w:val="none" w:sz="0" w:space="0" w:color="auto"/>
            <w:right w:val="none" w:sz="0" w:space="0" w:color="auto"/>
          </w:divBdr>
        </w:div>
        <w:div w:id="359421">
          <w:marLeft w:val="0"/>
          <w:marRight w:val="0"/>
          <w:marTop w:val="0"/>
          <w:marBottom w:val="60"/>
          <w:divBdr>
            <w:top w:val="none" w:sz="0" w:space="0" w:color="auto"/>
            <w:left w:val="none" w:sz="0" w:space="0" w:color="auto"/>
            <w:bottom w:val="none" w:sz="0" w:space="0" w:color="auto"/>
            <w:right w:val="none" w:sz="0" w:space="0" w:color="auto"/>
          </w:divBdr>
        </w:div>
        <w:div w:id="1443912505">
          <w:marLeft w:val="0"/>
          <w:marRight w:val="0"/>
          <w:marTop w:val="0"/>
          <w:marBottom w:val="60"/>
          <w:divBdr>
            <w:top w:val="none" w:sz="0" w:space="0" w:color="auto"/>
            <w:left w:val="none" w:sz="0" w:space="0" w:color="auto"/>
            <w:bottom w:val="none" w:sz="0" w:space="0" w:color="auto"/>
            <w:right w:val="none" w:sz="0" w:space="0" w:color="auto"/>
          </w:divBdr>
        </w:div>
        <w:div w:id="854227778">
          <w:marLeft w:val="0"/>
          <w:marRight w:val="0"/>
          <w:marTop w:val="0"/>
          <w:marBottom w:val="60"/>
          <w:divBdr>
            <w:top w:val="none" w:sz="0" w:space="0" w:color="auto"/>
            <w:left w:val="none" w:sz="0" w:space="0" w:color="auto"/>
            <w:bottom w:val="none" w:sz="0" w:space="0" w:color="auto"/>
            <w:right w:val="none" w:sz="0" w:space="0" w:color="auto"/>
          </w:divBdr>
        </w:div>
        <w:div w:id="922765347">
          <w:marLeft w:val="0"/>
          <w:marRight w:val="0"/>
          <w:marTop w:val="0"/>
          <w:marBottom w:val="60"/>
          <w:divBdr>
            <w:top w:val="none" w:sz="0" w:space="0" w:color="auto"/>
            <w:left w:val="none" w:sz="0" w:space="0" w:color="auto"/>
            <w:bottom w:val="none" w:sz="0" w:space="0" w:color="auto"/>
            <w:right w:val="none" w:sz="0" w:space="0" w:color="auto"/>
          </w:divBdr>
        </w:div>
        <w:div w:id="108933644">
          <w:marLeft w:val="0"/>
          <w:marRight w:val="0"/>
          <w:marTop w:val="0"/>
          <w:marBottom w:val="60"/>
          <w:divBdr>
            <w:top w:val="none" w:sz="0" w:space="0" w:color="auto"/>
            <w:left w:val="none" w:sz="0" w:space="0" w:color="auto"/>
            <w:bottom w:val="none" w:sz="0" w:space="0" w:color="auto"/>
            <w:right w:val="none" w:sz="0" w:space="0" w:color="auto"/>
          </w:divBdr>
        </w:div>
        <w:div w:id="265428011">
          <w:marLeft w:val="0"/>
          <w:marRight w:val="0"/>
          <w:marTop w:val="0"/>
          <w:marBottom w:val="60"/>
          <w:divBdr>
            <w:top w:val="none" w:sz="0" w:space="0" w:color="auto"/>
            <w:left w:val="none" w:sz="0" w:space="0" w:color="auto"/>
            <w:bottom w:val="none" w:sz="0" w:space="0" w:color="auto"/>
            <w:right w:val="none" w:sz="0" w:space="0" w:color="auto"/>
          </w:divBdr>
        </w:div>
        <w:div w:id="941687497">
          <w:marLeft w:val="0"/>
          <w:marRight w:val="0"/>
          <w:marTop w:val="0"/>
          <w:marBottom w:val="60"/>
          <w:divBdr>
            <w:top w:val="none" w:sz="0" w:space="0" w:color="auto"/>
            <w:left w:val="none" w:sz="0" w:space="0" w:color="auto"/>
            <w:bottom w:val="none" w:sz="0" w:space="0" w:color="auto"/>
            <w:right w:val="none" w:sz="0" w:space="0" w:color="auto"/>
          </w:divBdr>
        </w:div>
        <w:div w:id="1826894110">
          <w:marLeft w:val="0"/>
          <w:marRight w:val="0"/>
          <w:marTop w:val="0"/>
          <w:marBottom w:val="60"/>
          <w:divBdr>
            <w:top w:val="none" w:sz="0" w:space="0" w:color="auto"/>
            <w:left w:val="none" w:sz="0" w:space="0" w:color="auto"/>
            <w:bottom w:val="none" w:sz="0" w:space="0" w:color="auto"/>
            <w:right w:val="none" w:sz="0" w:space="0" w:color="auto"/>
          </w:divBdr>
        </w:div>
        <w:div w:id="1882861288">
          <w:marLeft w:val="0"/>
          <w:marRight w:val="0"/>
          <w:marTop w:val="0"/>
          <w:marBottom w:val="60"/>
          <w:divBdr>
            <w:top w:val="none" w:sz="0" w:space="0" w:color="auto"/>
            <w:left w:val="none" w:sz="0" w:space="0" w:color="auto"/>
            <w:bottom w:val="none" w:sz="0" w:space="0" w:color="auto"/>
            <w:right w:val="none" w:sz="0" w:space="0" w:color="auto"/>
          </w:divBdr>
        </w:div>
        <w:div w:id="254364154">
          <w:marLeft w:val="0"/>
          <w:marRight w:val="0"/>
          <w:marTop w:val="0"/>
          <w:marBottom w:val="60"/>
          <w:divBdr>
            <w:top w:val="none" w:sz="0" w:space="0" w:color="auto"/>
            <w:left w:val="none" w:sz="0" w:space="0" w:color="auto"/>
            <w:bottom w:val="none" w:sz="0" w:space="0" w:color="auto"/>
            <w:right w:val="none" w:sz="0" w:space="0" w:color="auto"/>
          </w:divBdr>
        </w:div>
        <w:div w:id="479737111">
          <w:marLeft w:val="0"/>
          <w:marRight w:val="0"/>
          <w:marTop w:val="0"/>
          <w:marBottom w:val="60"/>
          <w:divBdr>
            <w:top w:val="none" w:sz="0" w:space="0" w:color="auto"/>
            <w:left w:val="none" w:sz="0" w:space="0" w:color="auto"/>
            <w:bottom w:val="none" w:sz="0" w:space="0" w:color="auto"/>
            <w:right w:val="none" w:sz="0" w:space="0" w:color="auto"/>
          </w:divBdr>
        </w:div>
        <w:div w:id="1014965006">
          <w:marLeft w:val="0"/>
          <w:marRight w:val="0"/>
          <w:marTop w:val="0"/>
          <w:marBottom w:val="60"/>
          <w:divBdr>
            <w:top w:val="none" w:sz="0" w:space="0" w:color="auto"/>
            <w:left w:val="none" w:sz="0" w:space="0" w:color="auto"/>
            <w:bottom w:val="none" w:sz="0" w:space="0" w:color="auto"/>
            <w:right w:val="none" w:sz="0" w:space="0" w:color="auto"/>
          </w:divBdr>
        </w:div>
        <w:div w:id="1776710196">
          <w:marLeft w:val="0"/>
          <w:marRight w:val="0"/>
          <w:marTop w:val="0"/>
          <w:marBottom w:val="60"/>
          <w:divBdr>
            <w:top w:val="none" w:sz="0" w:space="0" w:color="auto"/>
            <w:left w:val="none" w:sz="0" w:space="0" w:color="auto"/>
            <w:bottom w:val="none" w:sz="0" w:space="0" w:color="auto"/>
            <w:right w:val="none" w:sz="0" w:space="0" w:color="auto"/>
          </w:divBdr>
        </w:div>
        <w:div w:id="1899054664">
          <w:marLeft w:val="0"/>
          <w:marRight w:val="0"/>
          <w:marTop w:val="0"/>
          <w:marBottom w:val="60"/>
          <w:divBdr>
            <w:top w:val="none" w:sz="0" w:space="0" w:color="auto"/>
            <w:left w:val="none" w:sz="0" w:space="0" w:color="auto"/>
            <w:bottom w:val="none" w:sz="0" w:space="0" w:color="auto"/>
            <w:right w:val="none" w:sz="0" w:space="0" w:color="auto"/>
          </w:divBdr>
        </w:div>
        <w:div w:id="1571191780">
          <w:marLeft w:val="0"/>
          <w:marRight w:val="0"/>
          <w:marTop w:val="0"/>
          <w:marBottom w:val="60"/>
          <w:divBdr>
            <w:top w:val="none" w:sz="0" w:space="0" w:color="auto"/>
            <w:left w:val="none" w:sz="0" w:space="0" w:color="auto"/>
            <w:bottom w:val="none" w:sz="0" w:space="0" w:color="auto"/>
            <w:right w:val="none" w:sz="0" w:space="0" w:color="auto"/>
          </w:divBdr>
        </w:div>
        <w:div w:id="1979410370">
          <w:marLeft w:val="0"/>
          <w:marRight w:val="0"/>
          <w:marTop w:val="0"/>
          <w:marBottom w:val="60"/>
          <w:divBdr>
            <w:top w:val="none" w:sz="0" w:space="0" w:color="auto"/>
            <w:left w:val="none" w:sz="0" w:space="0" w:color="auto"/>
            <w:bottom w:val="none" w:sz="0" w:space="0" w:color="auto"/>
            <w:right w:val="none" w:sz="0" w:space="0" w:color="auto"/>
          </w:divBdr>
        </w:div>
        <w:div w:id="436797653">
          <w:marLeft w:val="0"/>
          <w:marRight w:val="0"/>
          <w:marTop w:val="0"/>
          <w:marBottom w:val="60"/>
          <w:divBdr>
            <w:top w:val="none" w:sz="0" w:space="0" w:color="auto"/>
            <w:left w:val="none" w:sz="0" w:space="0" w:color="auto"/>
            <w:bottom w:val="none" w:sz="0" w:space="0" w:color="auto"/>
            <w:right w:val="none" w:sz="0" w:space="0" w:color="auto"/>
          </w:divBdr>
        </w:div>
        <w:div w:id="1892301780">
          <w:marLeft w:val="0"/>
          <w:marRight w:val="0"/>
          <w:marTop w:val="0"/>
          <w:marBottom w:val="60"/>
          <w:divBdr>
            <w:top w:val="none" w:sz="0" w:space="0" w:color="auto"/>
            <w:left w:val="none" w:sz="0" w:space="0" w:color="auto"/>
            <w:bottom w:val="none" w:sz="0" w:space="0" w:color="auto"/>
            <w:right w:val="none" w:sz="0" w:space="0" w:color="auto"/>
          </w:divBdr>
        </w:div>
        <w:div w:id="1117062768">
          <w:marLeft w:val="0"/>
          <w:marRight w:val="0"/>
          <w:marTop w:val="0"/>
          <w:marBottom w:val="60"/>
          <w:divBdr>
            <w:top w:val="none" w:sz="0" w:space="0" w:color="auto"/>
            <w:left w:val="none" w:sz="0" w:space="0" w:color="auto"/>
            <w:bottom w:val="none" w:sz="0" w:space="0" w:color="auto"/>
            <w:right w:val="none" w:sz="0" w:space="0" w:color="auto"/>
          </w:divBdr>
        </w:div>
        <w:div w:id="1851411476">
          <w:marLeft w:val="0"/>
          <w:marRight w:val="0"/>
          <w:marTop w:val="0"/>
          <w:marBottom w:val="60"/>
          <w:divBdr>
            <w:top w:val="none" w:sz="0" w:space="0" w:color="auto"/>
            <w:left w:val="none" w:sz="0" w:space="0" w:color="auto"/>
            <w:bottom w:val="none" w:sz="0" w:space="0" w:color="auto"/>
            <w:right w:val="none" w:sz="0" w:space="0" w:color="auto"/>
          </w:divBdr>
        </w:div>
        <w:div w:id="814761788">
          <w:marLeft w:val="0"/>
          <w:marRight w:val="0"/>
          <w:marTop w:val="0"/>
          <w:marBottom w:val="60"/>
          <w:divBdr>
            <w:top w:val="none" w:sz="0" w:space="0" w:color="auto"/>
            <w:left w:val="none" w:sz="0" w:space="0" w:color="auto"/>
            <w:bottom w:val="none" w:sz="0" w:space="0" w:color="auto"/>
            <w:right w:val="none" w:sz="0" w:space="0" w:color="auto"/>
          </w:divBdr>
        </w:div>
        <w:div w:id="1810323180">
          <w:marLeft w:val="0"/>
          <w:marRight w:val="0"/>
          <w:marTop w:val="0"/>
          <w:marBottom w:val="60"/>
          <w:divBdr>
            <w:top w:val="none" w:sz="0" w:space="0" w:color="auto"/>
            <w:left w:val="none" w:sz="0" w:space="0" w:color="auto"/>
            <w:bottom w:val="none" w:sz="0" w:space="0" w:color="auto"/>
            <w:right w:val="none" w:sz="0" w:space="0" w:color="auto"/>
          </w:divBdr>
        </w:div>
        <w:div w:id="1259021299">
          <w:marLeft w:val="0"/>
          <w:marRight w:val="0"/>
          <w:marTop w:val="0"/>
          <w:marBottom w:val="60"/>
          <w:divBdr>
            <w:top w:val="none" w:sz="0" w:space="0" w:color="auto"/>
            <w:left w:val="none" w:sz="0" w:space="0" w:color="auto"/>
            <w:bottom w:val="none" w:sz="0" w:space="0" w:color="auto"/>
            <w:right w:val="none" w:sz="0" w:space="0" w:color="auto"/>
          </w:divBdr>
        </w:div>
        <w:div w:id="681247694">
          <w:marLeft w:val="0"/>
          <w:marRight w:val="0"/>
          <w:marTop w:val="0"/>
          <w:marBottom w:val="60"/>
          <w:divBdr>
            <w:top w:val="none" w:sz="0" w:space="0" w:color="auto"/>
            <w:left w:val="none" w:sz="0" w:space="0" w:color="auto"/>
            <w:bottom w:val="none" w:sz="0" w:space="0" w:color="auto"/>
            <w:right w:val="none" w:sz="0" w:space="0" w:color="auto"/>
          </w:divBdr>
        </w:div>
        <w:div w:id="79645868">
          <w:marLeft w:val="0"/>
          <w:marRight w:val="0"/>
          <w:marTop w:val="0"/>
          <w:marBottom w:val="60"/>
          <w:divBdr>
            <w:top w:val="none" w:sz="0" w:space="0" w:color="auto"/>
            <w:left w:val="none" w:sz="0" w:space="0" w:color="auto"/>
            <w:bottom w:val="none" w:sz="0" w:space="0" w:color="auto"/>
            <w:right w:val="none" w:sz="0" w:space="0" w:color="auto"/>
          </w:divBdr>
        </w:div>
        <w:div w:id="1878277580">
          <w:marLeft w:val="0"/>
          <w:marRight w:val="0"/>
          <w:marTop w:val="0"/>
          <w:marBottom w:val="60"/>
          <w:divBdr>
            <w:top w:val="none" w:sz="0" w:space="0" w:color="auto"/>
            <w:left w:val="none" w:sz="0" w:space="0" w:color="auto"/>
            <w:bottom w:val="none" w:sz="0" w:space="0" w:color="auto"/>
            <w:right w:val="none" w:sz="0" w:space="0" w:color="auto"/>
          </w:divBdr>
        </w:div>
        <w:div w:id="1322850040">
          <w:marLeft w:val="0"/>
          <w:marRight w:val="0"/>
          <w:marTop w:val="0"/>
          <w:marBottom w:val="60"/>
          <w:divBdr>
            <w:top w:val="none" w:sz="0" w:space="0" w:color="auto"/>
            <w:left w:val="none" w:sz="0" w:space="0" w:color="auto"/>
            <w:bottom w:val="none" w:sz="0" w:space="0" w:color="auto"/>
            <w:right w:val="none" w:sz="0" w:space="0" w:color="auto"/>
          </w:divBdr>
        </w:div>
        <w:div w:id="925384360">
          <w:marLeft w:val="0"/>
          <w:marRight w:val="0"/>
          <w:marTop w:val="0"/>
          <w:marBottom w:val="60"/>
          <w:divBdr>
            <w:top w:val="none" w:sz="0" w:space="0" w:color="auto"/>
            <w:left w:val="none" w:sz="0" w:space="0" w:color="auto"/>
            <w:bottom w:val="none" w:sz="0" w:space="0" w:color="auto"/>
            <w:right w:val="none" w:sz="0" w:space="0" w:color="auto"/>
          </w:divBdr>
        </w:div>
        <w:div w:id="1341851226">
          <w:marLeft w:val="0"/>
          <w:marRight w:val="0"/>
          <w:marTop w:val="0"/>
          <w:marBottom w:val="60"/>
          <w:divBdr>
            <w:top w:val="none" w:sz="0" w:space="0" w:color="auto"/>
            <w:left w:val="none" w:sz="0" w:space="0" w:color="auto"/>
            <w:bottom w:val="none" w:sz="0" w:space="0" w:color="auto"/>
            <w:right w:val="none" w:sz="0" w:space="0" w:color="auto"/>
          </w:divBdr>
        </w:div>
        <w:div w:id="886380066">
          <w:marLeft w:val="0"/>
          <w:marRight w:val="0"/>
          <w:marTop w:val="0"/>
          <w:marBottom w:val="60"/>
          <w:divBdr>
            <w:top w:val="none" w:sz="0" w:space="0" w:color="auto"/>
            <w:left w:val="none" w:sz="0" w:space="0" w:color="auto"/>
            <w:bottom w:val="none" w:sz="0" w:space="0" w:color="auto"/>
            <w:right w:val="none" w:sz="0" w:space="0" w:color="auto"/>
          </w:divBdr>
        </w:div>
        <w:div w:id="800728499">
          <w:marLeft w:val="0"/>
          <w:marRight w:val="0"/>
          <w:marTop w:val="0"/>
          <w:marBottom w:val="60"/>
          <w:divBdr>
            <w:top w:val="none" w:sz="0" w:space="0" w:color="auto"/>
            <w:left w:val="none" w:sz="0" w:space="0" w:color="auto"/>
            <w:bottom w:val="none" w:sz="0" w:space="0" w:color="auto"/>
            <w:right w:val="none" w:sz="0" w:space="0" w:color="auto"/>
          </w:divBdr>
        </w:div>
        <w:div w:id="1261521093">
          <w:marLeft w:val="0"/>
          <w:marRight w:val="0"/>
          <w:marTop w:val="0"/>
          <w:marBottom w:val="60"/>
          <w:divBdr>
            <w:top w:val="none" w:sz="0" w:space="0" w:color="auto"/>
            <w:left w:val="none" w:sz="0" w:space="0" w:color="auto"/>
            <w:bottom w:val="none" w:sz="0" w:space="0" w:color="auto"/>
            <w:right w:val="none" w:sz="0" w:space="0" w:color="auto"/>
          </w:divBdr>
        </w:div>
        <w:div w:id="1137145309">
          <w:marLeft w:val="0"/>
          <w:marRight w:val="0"/>
          <w:marTop w:val="0"/>
          <w:marBottom w:val="60"/>
          <w:divBdr>
            <w:top w:val="none" w:sz="0" w:space="0" w:color="auto"/>
            <w:left w:val="none" w:sz="0" w:space="0" w:color="auto"/>
            <w:bottom w:val="none" w:sz="0" w:space="0" w:color="auto"/>
            <w:right w:val="none" w:sz="0" w:space="0" w:color="auto"/>
          </w:divBdr>
        </w:div>
        <w:div w:id="1553422339">
          <w:marLeft w:val="0"/>
          <w:marRight w:val="0"/>
          <w:marTop w:val="0"/>
          <w:marBottom w:val="100"/>
          <w:divBdr>
            <w:top w:val="none" w:sz="0" w:space="0" w:color="auto"/>
            <w:left w:val="none" w:sz="0" w:space="0" w:color="auto"/>
            <w:bottom w:val="none" w:sz="0" w:space="0" w:color="auto"/>
            <w:right w:val="none" w:sz="0" w:space="0" w:color="auto"/>
          </w:divBdr>
        </w:div>
        <w:div w:id="68233127">
          <w:marLeft w:val="0"/>
          <w:marRight w:val="0"/>
          <w:marTop w:val="0"/>
          <w:marBottom w:val="100"/>
          <w:divBdr>
            <w:top w:val="none" w:sz="0" w:space="0" w:color="auto"/>
            <w:left w:val="none" w:sz="0" w:space="0" w:color="auto"/>
            <w:bottom w:val="none" w:sz="0" w:space="0" w:color="auto"/>
            <w:right w:val="none" w:sz="0" w:space="0" w:color="auto"/>
          </w:divBdr>
        </w:div>
        <w:div w:id="921765041">
          <w:marLeft w:val="0"/>
          <w:marRight w:val="0"/>
          <w:marTop w:val="0"/>
          <w:marBottom w:val="100"/>
          <w:divBdr>
            <w:top w:val="none" w:sz="0" w:space="0" w:color="auto"/>
            <w:left w:val="none" w:sz="0" w:space="0" w:color="auto"/>
            <w:bottom w:val="none" w:sz="0" w:space="0" w:color="auto"/>
            <w:right w:val="none" w:sz="0" w:space="0" w:color="auto"/>
          </w:divBdr>
        </w:div>
        <w:div w:id="93205950">
          <w:marLeft w:val="0"/>
          <w:marRight w:val="0"/>
          <w:marTop w:val="0"/>
          <w:marBottom w:val="100"/>
          <w:divBdr>
            <w:top w:val="none" w:sz="0" w:space="0" w:color="auto"/>
            <w:left w:val="none" w:sz="0" w:space="0" w:color="auto"/>
            <w:bottom w:val="none" w:sz="0" w:space="0" w:color="auto"/>
            <w:right w:val="none" w:sz="0" w:space="0" w:color="auto"/>
          </w:divBdr>
        </w:div>
        <w:div w:id="1310284521">
          <w:marLeft w:val="0"/>
          <w:marRight w:val="0"/>
          <w:marTop w:val="0"/>
          <w:marBottom w:val="100"/>
          <w:divBdr>
            <w:top w:val="none" w:sz="0" w:space="0" w:color="auto"/>
            <w:left w:val="none" w:sz="0" w:space="0" w:color="auto"/>
            <w:bottom w:val="none" w:sz="0" w:space="0" w:color="auto"/>
            <w:right w:val="none" w:sz="0" w:space="0" w:color="auto"/>
          </w:divBdr>
        </w:div>
        <w:div w:id="1218124099">
          <w:marLeft w:val="0"/>
          <w:marRight w:val="0"/>
          <w:marTop w:val="0"/>
          <w:marBottom w:val="100"/>
          <w:divBdr>
            <w:top w:val="none" w:sz="0" w:space="0" w:color="auto"/>
            <w:left w:val="none" w:sz="0" w:space="0" w:color="auto"/>
            <w:bottom w:val="none" w:sz="0" w:space="0" w:color="auto"/>
            <w:right w:val="none" w:sz="0" w:space="0" w:color="auto"/>
          </w:divBdr>
        </w:div>
        <w:div w:id="592710088">
          <w:marLeft w:val="0"/>
          <w:marRight w:val="0"/>
          <w:marTop w:val="0"/>
          <w:marBottom w:val="100"/>
          <w:divBdr>
            <w:top w:val="none" w:sz="0" w:space="0" w:color="auto"/>
            <w:left w:val="none" w:sz="0" w:space="0" w:color="auto"/>
            <w:bottom w:val="none" w:sz="0" w:space="0" w:color="auto"/>
            <w:right w:val="none" w:sz="0" w:space="0" w:color="auto"/>
          </w:divBdr>
        </w:div>
        <w:div w:id="1501000435">
          <w:marLeft w:val="0"/>
          <w:marRight w:val="0"/>
          <w:marTop w:val="0"/>
          <w:marBottom w:val="100"/>
          <w:divBdr>
            <w:top w:val="none" w:sz="0" w:space="0" w:color="auto"/>
            <w:left w:val="none" w:sz="0" w:space="0" w:color="auto"/>
            <w:bottom w:val="none" w:sz="0" w:space="0" w:color="auto"/>
            <w:right w:val="none" w:sz="0" w:space="0" w:color="auto"/>
          </w:divBdr>
        </w:div>
        <w:div w:id="1925722457">
          <w:marLeft w:val="0"/>
          <w:marRight w:val="0"/>
          <w:marTop w:val="0"/>
          <w:marBottom w:val="100"/>
          <w:divBdr>
            <w:top w:val="none" w:sz="0" w:space="0" w:color="auto"/>
            <w:left w:val="none" w:sz="0" w:space="0" w:color="auto"/>
            <w:bottom w:val="none" w:sz="0" w:space="0" w:color="auto"/>
            <w:right w:val="none" w:sz="0" w:space="0" w:color="auto"/>
          </w:divBdr>
        </w:div>
        <w:div w:id="811867598">
          <w:marLeft w:val="0"/>
          <w:marRight w:val="0"/>
          <w:marTop w:val="0"/>
          <w:marBottom w:val="100"/>
          <w:divBdr>
            <w:top w:val="none" w:sz="0" w:space="0" w:color="auto"/>
            <w:left w:val="none" w:sz="0" w:space="0" w:color="auto"/>
            <w:bottom w:val="none" w:sz="0" w:space="0" w:color="auto"/>
            <w:right w:val="none" w:sz="0" w:space="0" w:color="auto"/>
          </w:divBdr>
        </w:div>
        <w:div w:id="1950774358">
          <w:marLeft w:val="0"/>
          <w:marRight w:val="0"/>
          <w:marTop w:val="0"/>
          <w:marBottom w:val="100"/>
          <w:divBdr>
            <w:top w:val="none" w:sz="0" w:space="0" w:color="auto"/>
            <w:left w:val="none" w:sz="0" w:space="0" w:color="auto"/>
            <w:bottom w:val="none" w:sz="0" w:space="0" w:color="auto"/>
            <w:right w:val="none" w:sz="0" w:space="0" w:color="auto"/>
          </w:divBdr>
        </w:div>
        <w:div w:id="767313255">
          <w:marLeft w:val="0"/>
          <w:marRight w:val="0"/>
          <w:marTop w:val="0"/>
          <w:marBottom w:val="100"/>
          <w:divBdr>
            <w:top w:val="none" w:sz="0" w:space="0" w:color="auto"/>
            <w:left w:val="none" w:sz="0" w:space="0" w:color="auto"/>
            <w:bottom w:val="none" w:sz="0" w:space="0" w:color="auto"/>
            <w:right w:val="none" w:sz="0" w:space="0" w:color="auto"/>
          </w:divBdr>
        </w:div>
        <w:div w:id="786310888">
          <w:marLeft w:val="0"/>
          <w:marRight w:val="0"/>
          <w:marTop w:val="0"/>
          <w:marBottom w:val="100"/>
          <w:divBdr>
            <w:top w:val="none" w:sz="0" w:space="0" w:color="auto"/>
            <w:left w:val="none" w:sz="0" w:space="0" w:color="auto"/>
            <w:bottom w:val="none" w:sz="0" w:space="0" w:color="auto"/>
            <w:right w:val="none" w:sz="0" w:space="0" w:color="auto"/>
          </w:divBdr>
        </w:div>
        <w:div w:id="548802901">
          <w:marLeft w:val="0"/>
          <w:marRight w:val="0"/>
          <w:marTop w:val="0"/>
          <w:marBottom w:val="100"/>
          <w:divBdr>
            <w:top w:val="none" w:sz="0" w:space="0" w:color="auto"/>
            <w:left w:val="none" w:sz="0" w:space="0" w:color="auto"/>
            <w:bottom w:val="none" w:sz="0" w:space="0" w:color="auto"/>
            <w:right w:val="none" w:sz="0" w:space="0" w:color="auto"/>
          </w:divBdr>
        </w:div>
        <w:div w:id="1877157855">
          <w:marLeft w:val="0"/>
          <w:marRight w:val="0"/>
          <w:marTop w:val="0"/>
          <w:marBottom w:val="100"/>
          <w:divBdr>
            <w:top w:val="none" w:sz="0" w:space="0" w:color="auto"/>
            <w:left w:val="none" w:sz="0" w:space="0" w:color="auto"/>
            <w:bottom w:val="none" w:sz="0" w:space="0" w:color="auto"/>
            <w:right w:val="none" w:sz="0" w:space="0" w:color="auto"/>
          </w:divBdr>
        </w:div>
        <w:div w:id="677804747">
          <w:marLeft w:val="0"/>
          <w:marRight w:val="0"/>
          <w:marTop w:val="0"/>
          <w:marBottom w:val="100"/>
          <w:divBdr>
            <w:top w:val="none" w:sz="0" w:space="0" w:color="auto"/>
            <w:left w:val="none" w:sz="0" w:space="0" w:color="auto"/>
            <w:bottom w:val="none" w:sz="0" w:space="0" w:color="auto"/>
            <w:right w:val="none" w:sz="0" w:space="0" w:color="auto"/>
          </w:divBdr>
        </w:div>
        <w:div w:id="1785534254">
          <w:marLeft w:val="0"/>
          <w:marRight w:val="0"/>
          <w:marTop w:val="0"/>
          <w:marBottom w:val="100"/>
          <w:divBdr>
            <w:top w:val="none" w:sz="0" w:space="0" w:color="auto"/>
            <w:left w:val="none" w:sz="0" w:space="0" w:color="auto"/>
            <w:bottom w:val="none" w:sz="0" w:space="0" w:color="auto"/>
            <w:right w:val="none" w:sz="0" w:space="0" w:color="auto"/>
          </w:divBdr>
        </w:div>
        <w:div w:id="1234856141">
          <w:marLeft w:val="0"/>
          <w:marRight w:val="0"/>
          <w:marTop w:val="0"/>
          <w:marBottom w:val="100"/>
          <w:divBdr>
            <w:top w:val="none" w:sz="0" w:space="0" w:color="auto"/>
            <w:left w:val="none" w:sz="0" w:space="0" w:color="auto"/>
            <w:bottom w:val="none" w:sz="0" w:space="0" w:color="auto"/>
            <w:right w:val="none" w:sz="0" w:space="0" w:color="auto"/>
          </w:divBdr>
        </w:div>
        <w:div w:id="886182646">
          <w:marLeft w:val="0"/>
          <w:marRight w:val="0"/>
          <w:marTop w:val="0"/>
          <w:marBottom w:val="100"/>
          <w:divBdr>
            <w:top w:val="none" w:sz="0" w:space="0" w:color="auto"/>
            <w:left w:val="none" w:sz="0" w:space="0" w:color="auto"/>
            <w:bottom w:val="none" w:sz="0" w:space="0" w:color="auto"/>
            <w:right w:val="none" w:sz="0" w:space="0" w:color="auto"/>
          </w:divBdr>
        </w:div>
        <w:div w:id="1994603420">
          <w:marLeft w:val="0"/>
          <w:marRight w:val="0"/>
          <w:marTop w:val="0"/>
          <w:marBottom w:val="100"/>
          <w:divBdr>
            <w:top w:val="none" w:sz="0" w:space="0" w:color="auto"/>
            <w:left w:val="none" w:sz="0" w:space="0" w:color="auto"/>
            <w:bottom w:val="none" w:sz="0" w:space="0" w:color="auto"/>
            <w:right w:val="none" w:sz="0" w:space="0" w:color="auto"/>
          </w:divBdr>
        </w:div>
        <w:div w:id="1521704921">
          <w:marLeft w:val="0"/>
          <w:marRight w:val="0"/>
          <w:marTop w:val="0"/>
          <w:marBottom w:val="100"/>
          <w:divBdr>
            <w:top w:val="none" w:sz="0" w:space="0" w:color="auto"/>
            <w:left w:val="none" w:sz="0" w:space="0" w:color="auto"/>
            <w:bottom w:val="none" w:sz="0" w:space="0" w:color="auto"/>
            <w:right w:val="none" w:sz="0" w:space="0" w:color="auto"/>
          </w:divBdr>
        </w:div>
        <w:div w:id="602342855">
          <w:marLeft w:val="0"/>
          <w:marRight w:val="0"/>
          <w:marTop w:val="0"/>
          <w:marBottom w:val="100"/>
          <w:divBdr>
            <w:top w:val="none" w:sz="0" w:space="0" w:color="auto"/>
            <w:left w:val="none" w:sz="0" w:space="0" w:color="auto"/>
            <w:bottom w:val="none" w:sz="0" w:space="0" w:color="auto"/>
            <w:right w:val="none" w:sz="0" w:space="0" w:color="auto"/>
          </w:divBdr>
        </w:div>
        <w:div w:id="496962089">
          <w:marLeft w:val="0"/>
          <w:marRight w:val="0"/>
          <w:marTop w:val="0"/>
          <w:marBottom w:val="100"/>
          <w:divBdr>
            <w:top w:val="none" w:sz="0" w:space="0" w:color="auto"/>
            <w:left w:val="none" w:sz="0" w:space="0" w:color="auto"/>
            <w:bottom w:val="none" w:sz="0" w:space="0" w:color="auto"/>
            <w:right w:val="none" w:sz="0" w:space="0" w:color="auto"/>
          </w:divBdr>
        </w:div>
        <w:div w:id="1128476897">
          <w:marLeft w:val="0"/>
          <w:marRight w:val="0"/>
          <w:marTop w:val="0"/>
          <w:marBottom w:val="100"/>
          <w:divBdr>
            <w:top w:val="none" w:sz="0" w:space="0" w:color="auto"/>
            <w:left w:val="none" w:sz="0" w:space="0" w:color="auto"/>
            <w:bottom w:val="none" w:sz="0" w:space="0" w:color="auto"/>
            <w:right w:val="none" w:sz="0" w:space="0" w:color="auto"/>
          </w:divBdr>
        </w:div>
        <w:div w:id="763108397">
          <w:marLeft w:val="0"/>
          <w:marRight w:val="0"/>
          <w:marTop w:val="0"/>
          <w:marBottom w:val="100"/>
          <w:divBdr>
            <w:top w:val="none" w:sz="0" w:space="0" w:color="auto"/>
            <w:left w:val="none" w:sz="0" w:space="0" w:color="auto"/>
            <w:bottom w:val="none" w:sz="0" w:space="0" w:color="auto"/>
            <w:right w:val="none" w:sz="0" w:space="0" w:color="auto"/>
          </w:divBdr>
        </w:div>
        <w:div w:id="1969626264">
          <w:marLeft w:val="0"/>
          <w:marRight w:val="0"/>
          <w:marTop w:val="0"/>
          <w:marBottom w:val="100"/>
          <w:divBdr>
            <w:top w:val="none" w:sz="0" w:space="0" w:color="auto"/>
            <w:left w:val="none" w:sz="0" w:space="0" w:color="auto"/>
            <w:bottom w:val="none" w:sz="0" w:space="0" w:color="auto"/>
            <w:right w:val="none" w:sz="0" w:space="0" w:color="auto"/>
          </w:divBdr>
        </w:div>
        <w:div w:id="106318900">
          <w:marLeft w:val="0"/>
          <w:marRight w:val="0"/>
          <w:marTop w:val="0"/>
          <w:marBottom w:val="100"/>
          <w:divBdr>
            <w:top w:val="none" w:sz="0" w:space="0" w:color="auto"/>
            <w:left w:val="none" w:sz="0" w:space="0" w:color="auto"/>
            <w:bottom w:val="none" w:sz="0" w:space="0" w:color="auto"/>
            <w:right w:val="none" w:sz="0" w:space="0" w:color="auto"/>
          </w:divBdr>
        </w:div>
        <w:div w:id="144323843">
          <w:marLeft w:val="0"/>
          <w:marRight w:val="0"/>
          <w:marTop w:val="0"/>
          <w:marBottom w:val="100"/>
          <w:divBdr>
            <w:top w:val="none" w:sz="0" w:space="0" w:color="auto"/>
            <w:left w:val="none" w:sz="0" w:space="0" w:color="auto"/>
            <w:bottom w:val="none" w:sz="0" w:space="0" w:color="auto"/>
            <w:right w:val="none" w:sz="0" w:space="0" w:color="auto"/>
          </w:divBdr>
        </w:div>
        <w:div w:id="1128477937">
          <w:marLeft w:val="0"/>
          <w:marRight w:val="0"/>
          <w:marTop w:val="0"/>
          <w:marBottom w:val="100"/>
          <w:divBdr>
            <w:top w:val="none" w:sz="0" w:space="0" w:color="auto"/>
            <w:left w:val="none" w:sz="0" w:space="0" w:color="auto"/>
            <w:bottom w:val="none" w:sz="0" w:space="0" w:color="auto"/>
            <w:right w:val="none" w:sz="0" w:space="0" w:color="auto"/>
          </w:divBdr>
        </w:div>
        <w:div w:id="1032538645">
          <w:marLeft w:val="0"/>
          <w:marRight w:val="0"/>
          <w:marTop w:val="0"/>
          <w:marBottom w:val="200"/>
          <w:divBdr>
            <w:top w:val="none" w:sz="0" w:space="0" w:color="auto"/>
            <w:left w:val="none" w:sz="0" w:space="0" w:color="auto"/>
            <w:bottom w:val="none" w:sz="0" w:space="0" w:color="auto"/>
            <w:right w:val="none" w:sz="0" w:space="0" w:color="auto"/>
          </w:divBdr>
        </w:div>
        <w:div w:id="394858926">
          <w:marLeft w:val="0"/>
          <w:marRight w:val="0"/>
          <w:marTop w:val="0"/>
          <w:marBottom w:val="200"/>
          <w:divBdr>
            <w:top w:val="none" w:sz="0" w:space="0" w:color="auto"/>
            <w:left w:val="none" w:sz="0" w:space="0" w:color="auto"/>
            <w:bottom w:val="none" w:sz="0" w:space="0" w:color="auto"/>
            <w:right w:val="none" w:sz="0" w:space="0" w:color="auto"/>
          </w:divBdr>
        </w:div>
        <w:div w:id="1118571476">
          <w:marLeft w:val="0"/>
          <w:marRight w:val="0"/>
          <w:marTop w:val="0"/>
          <w:marBottom w:val="100"/>
          <w:divBdr>
            <w:top w:val="none" w:sz="0" w:space="0" w:color="auto"/>
            <w:left w:val="none" w:sz="0" w:space="0" w:color="auto"/>
            <w:bottom w:val="none" w:sz="0" w:space="0" w:color="auto"/>
            <w:right w:val="none" w:sz="0" w:space="0" w:color="auto"/>
          </w:divBdr>
        </w:div>
        <w:div w:id="1405489191">
          <w:marLeft w:val="0"/>
          <w:marRight w:val="0"/>
          <w:marTop w:val="0"/>
          <w:marBottom w:val="100"/>
          <w:divBdr>
            <w:top w:val="none" w:sz="0" w:space="0" w:color="auto"/>
            <w:left w:val="none" w:sz="0" w:space="0" w:color="auto"/>
            <w:bottom w:val="none" w:sz="0" w:space="0" w:color="auto"/>
            <w:right w:val="none" w:sz="0" w:space="0" w:color="auto"/>
          </w:divBdr>
        </w:div>
        <w:div w:id="1000889183">
          <w:marLeft w:val="0"/>
          <w:marRight w:val="0"/>
          <w:marTop w:val="0"/>
          <w:marBottom w:val="100"/>
          <w:divBdr>
            <w:top w:val="none" w:sz="0" w:space="0" w:color="auto"/>
            <w:left w:val="none" w:sz="0" w:space="0" w:color="auto"/>
            <w:bottom w:val="none" w:sz="0" w:space="0" w:color="auto"/>
            <w:right w:val="none" w:sz="0" w:space="0" w:color="auto"/>
          </w:divBdr>
        </w:div>
        <w:div w:id="1805660935">
          <w:marLeft w:val="0"/>
          <w:marRight w:val="0"/>
          <w:marTop w:val="0"/>
          <w:marBottom w:val="100"/>
          <w:divBdr>
            <w:top w:val="none" w:sz="0" w:space="0" w:color="auto"/>
            <w:left w:val="none" w:sz="0" w:space="0" w:color="auto"/>
            <w:bottom w:val="none" w:sz="0" w:space="0" w:color="auto"/>
            <w:right w:val="none" w:sz="0" w:space="0" w:color="auto"/>
          </w:divBdr>
        </w:div>
        <w:div w:id="955529400">
          <w:marLeft w:val="0"/>
          <w:marRight w:val="0"/>
          <w:marTop w:val="0"/>
          <w:marBottom w:val="100"/>
          <w:divBdr>
            <w:top w:val="none" w:sz="0" w:space="0" w:color="auto"/>
            <w:left w:val="none" w:sz="0" w:space="0" w:color="auto"/>
            <w:bottom w:val="none" w:sz="0" w:space="0" w:color="auto"/>
            <w:right w:val="none" w:sz="0" w:space="0" w:color="auto"/>
          </w:divBdr>
        </w:div>
        <w:div w:id="26562029">
          <w:marLeft w:val="0"/>
          <w:marRight w:val="0"/>
          <w:marTop w:val="0"/>
          <w:marBottom w:val="100"/>
          <w:divBdr>
            <w:top w:val="none" w:sz="0" w:space="0" w:color="auto"/>
            <w:left w:val="none" w:sz="0" w:space="0" w:color="auto"/>
            <w:bottom w:val="none" w:sz="0" w:space="0" w:color="auto"/>
            <w:right w:val="none" w:sz="0" w:space="0" w:color="auto"/>
          </w:divBdr>
        </w:div>
        <w:div w:id="265581408">
          <w:marLeft w:val="0"/>
          <w:marRight w:val="0"/>
          <w:marTop w:val="0"/>
          <w:marBottom w:val="100"/>
          <w:divBdr>
            <w:top w:val="none" w:sz="0" w:space="0" w:color="auto"/>
            <w:left w:val="none" w:sz="0" w:space="0" w:color="auto"/>
            <w:bottom w:val="none" w:sz="0" w:space="0" w:color="auto"/>
            <w:right w:val="none" w:sz="0" w:space="0" w:color="auto"/>
          </w:divBdr>
        </w:div>
        <w:div w:id="1204052759">
          <w:marLeft w:val="396"/>
          <w:marRight w:val="0"/>
          <w:marTop w:val="0"/>
          <w:marBottom w:val="100"/>
          <w:divBdr>
            <w:top w:val="none" w:sz="0" w:space="0" w:color="auto"/>
            <w:left w:val="none" w:sz="0" w:space="0" w:color="auto"/>
            <w:bottom w:val="none" w:sz="0" w:space="0" w:color="auto"/>
            <w:right w:val="none" w:sz="0" w:space="0" w:color="auto"/>
          </w:divBdr>
        </w:div>
        <w:div w:id="136654052">
          <w:marLeft w:val="0"/>
          <w:marRight w:val="0"/>
          <w:marTop w:val="0"/>
          <w:marBottom w:val="100"/>
          <w:divBdr>
            <w:top w:val="none" w:sz="0" w:space="0" w:color="auto"/>
            <w:left w:val="none" w:sz="0" w:space="0" w:color="auto"/>
            <w:bottom w:val="none" w:sz="0" w:space="0" w:color="auto"/>
            <w:right w:val="none" w:sz="0" w:space="0" w:color="auto"/>
          </w:divBdr>
        </w:div>
        <w:div w:id="843129868">
          <w:marLeft w:val="0"/>
          <w:marRight w:val="0"/>
          <w:marTop w:val="0"/>
          <w:marBottom w:val="100"/>
          <w:divBdr>
            <w:top w:val="none" w:sz="0" w:space="0" w:color="auto"/>
            <w:left w:val="none" w:sz="0" w:space="0" w:color="auto"/>
            <w:bottom w:val="none" w:sz="0" w:space="0" w:color="auto"/>
            <w:right w:val="none" w:sz="0" w:space="0" w:color="auto"/>
          </w:divBdr>
        </w:div>
        <w:div w:id="2049331518">
          <w:marLeft w:val="396"/>
          <w:marRight w:val="0"/>
          <w:marTop w:val="0"/>
          <w:marBottom w:val="60"/>
          <w:divBdr>
            <w:top w:val="none" w:sz="0" w:space="0" w:color="auto"/>
            <w:left w:val="none" w:sz="0" w:space="0" w:color="auto"/>
            <w:bottom w:val="none" w:sz="0" w:space="0" w:color="auto"/>
            <w:right w:val="none" w:sz="0" w:space="0" w:color="auto"/>
          </w:divBdr>
        </w:div>
        <w:div w:id="1686127034">
          <w:marLeft w:val="0"/>
          <w:marRight w:val="0"/>
          <w:marTop w:val="0"/>
          <w:marBottom w:val="60"/>
          <w:divBdr>
            <w:top w:val="none" w:sz="0" w:space="0" w:color="auto"/>
            <w:left w:val="none" w:sz="0" w:space="0" w:color="auto"/>
            <w:bottom w:val="none" w:sz="0" w:space="0" w:color="auto"/>
            <w:right w:val="none" w:sz="0" w:space="0" w:color="auto"/>
          </w:divBdr>
        </w:div>
        <w:div w:id="166408398">
          <w:marLeft w:val="0"/>
          <w:marRight w:val="0"/>
          <w:marTop w:val="0"/>
          <w:marBottom w:val="60"/>
          <w:divBdr>
            <w:top w:val="none" w:sz="0" w:space="0" w:color="auto"/>
            <w:left w:val="none" w:sz="0" w:space="0" w:color="auto"/>
            <w:bottom w:val="none" w:sz="0" w:space="0" w:color="auto"/>
            <w:right w:val="none" w:sz="0" w:space="0" w:color="auto"/>
          </w:divBdr>
        </w:div>
        <w:div w:id="1945337075">
          <w:marLeft w:val="0"/>
          <w:marRight w:val="0"/>
          <w:marTop w:val="0"/>
          <w:marBottom w:val="60"/>
          <w:divBdr>
            <w:top w:val="none" w:sz="0" w:space="0" w:color="auto"/>
            <w:left w:val="none" w:sz="0" w:space="0" w:color="auto"/>
            <w:bottom w:val="none" w:sz="0" w:space="0" w:color="auto"/>
            <w:right w:val="none" w:sz="0" w:space="0" w:color="auto"/>
          </w:divBdr>
        </w:div>
        <w:div w:id="298072731">
          <w:marLeft w:val="396"/>
          <w:marRight w:val="0"/>
          <w:marTop w:val="0"/>
          <w:marBottom w:val="60"/>
          <w:divBdr>
            <w:top w:val="none" w:sz="0" w:space="0" w:color="auto"/>
            <w:left w:val="none" w:sz="0" w:space="0" w:color="auto"/>
            <w:bottom w:val="none" w:sz="0" w:space="0" w:color="auto"/>
            <w:right w:val="none" w:sz="0" w:space="0" w:color="auto"/>
          </w:divBdr>
        </w:div>
        <w:div w:id="1689674067">
          <w:marLeft w:val="0"/>
          <w:marRight w:val="0"/>
          <w:marTop w:val="0"/>
          <w:marBottom w:val="60"/>
          <w:divBdr>
            <w:top w:val="none" w:sz="0" w:space="0" w:color="auto"/>
            <w:left w:val="none" w:sz="0" w:space="0" w:color="auto"/>
            <w:bottom w:val="none" w:sz="0" w:space="0" w:color="auto"/>
            <w:right w:val="none" w:sz="0" w:space="0" w:color="auto"/>
          </w:divBdr>
        </w:div>
        <w:div w:id="1517690386">
          <w:marLeft w:val="0"/>
          <w:marRight w:val="0"/>
          <w:marTop w:val="0"/>
          <w:marBottom w:val="60"/>
          <w:divBdr>
            <w:top w:val="none" w:sz="0" w:space="0" w:color="auto"/>
            <w:left w:val="none" w:sz="0" w:space="0" w:color="auto"/>
            <w:bottom w:val="none" w:sz="0" w:space="0" w:color="auto"/>
            <w:right w:val="none" w:sz="0" w:space="0" w:color="auto"/>
          </w:divBdr>
        </w:div>
        <w:div w:id="961568630">
          <w:marLeft w:val="396"/>
          <w:marRight w:val="0"/>
          <w:marTop w:val="0"/>
          <w:marBottom w:val="60"/>
          <w:divBdr>
            <w:top w:val="none" w:sz="0" w:space="0" w:color="auto"/>
            <w:left w:val="none" w:sz="0" w:space="0" w:color="auto"/>
            <w:bottom w:val="none" w:sz="0" w:space="0" w:color="auto"/>
            <w:right w:val="none" w:sz="0" w:space="0" w:color="auto"/>
          </w:divBdr>
        </w:div>
        <w:div w:id="1502311990">
          <w:marLeft w:val="0"/>
          <w:marRight w:val="0"/>
          <w:marTop w:val="0"/>
          <w:marBottom w:val="60"/>
          <w:divBdr>
            <w:top w:val="none" w:sz="0" w:space="0" w:color="auto"/>
            <w:left w:val="none" w:sz="0" w:space="0" w:color="auto"/>
            <w:bottom w:val="none" w:sz="0" w:space="0" w:color="auto"/>
            <w:right w:val="none" w:sz="0" w:space="0" w:color="auto"/>
          </w:divBdr>
        </w:div>
        <w:div w:id="817961047">
          <w:marLeft w:val="396"/>
          <w:marRight w:val="0"/>
          <w:marTop w:val="0"/>
          <w:marBottom w:val="60"/>
          <w:divBdr>
            <w:top w:val="none" w:sz="0" w:space="0" w:color="auto"/>
            <w:left w:val="none" w:sz="0" w:space="0" w:color="auto"/>
            <w:bottom w:val="none" w:sz="0" w:space="0" w:color="auto"/>
            <w:right w:val="none" w:sz="0" w:space="0" w:color="auto"/>
          </w:divBdr>
        </w:div>
        <w:div w:id="1181434189">
          <w:marLeft w:val="0"/>
          <w:marRight w:val="0"/>
          <w:marTop w:val="0"/>
          <w:marBottom w:val="60"/>
          <w:divBdr>
            <w:top w:val="none" w:sz="0" w:space="0" w:color="auto"/>
            <w:left w:val="none" w:sz="0" w:space="0" w:color="auto"/>
            <w:bottom w:val="none" w:sz="0" w:space="0" w:color="auto"/>
            <w:right w:val="none" w:sz="0" w:space="0" w:color="auto"/>
          </w:divBdr>
        </w:div>
        <w:div w:id="913049216">
          <w:marLeft w:val="396"/>
          <w:marRight w:val="0"/>
          <w:marTop w:val="0"/>
          <w:marBottom w:val="60"/>
          <w:divBdr>
            <w:top w:val="none" w:sz="0" w:space="0" w:color="auto"/>
            <w:left w:val="none" w:sz="0" w:space="0" w:color="auto"/>
            <w:bottom w:val="none" w:sz="0" w:space="0" w:color="auto"/>
            <w:right w:val="none" w:sz="0" w:space="0" w:color="auto"/>
          </w:divBdr>
        </w:div>
        <w:div w:id="1577473224">
          <w:marLeft w:val="0"/>
          <w:marRight w:val="0"/>
          <w:marTop w:val="0"/>
          <w:marBottom w:val="60"/>
          <w:divBdr>
            <w:top w:val="none" w:sz="0" w:space="0" w:color="auto"/>
            <w:left w:val="none" w:sz="0" w:space="0" w:color="auto"/>
            <w:bottom w:val="none" w:sz="0" w:space="0" w:color="auto"/>
            <w:right w:val="none" w:sz="0" w:space="0" w:color="auto"/>
          </w:divBdr>
        </w:div>
        <w:div w:id="763184286">
          <w:marLeft w:val="396"/>
          <w:marRight w:val="0"/>
          <w:marTop w:val="0"/>
          <w:marBottom w:val="60"/>
          <w:divBdr>
            <w:top w:val="none" w:sz="0" w:space="0" w:color="auto"/>
            <w:left w:val="none" w:sz="0" w:space="0" w:color="auto"/>
            <w:bottom w:val="none" w:sz="0" w:space="0" w:color="auto"/>
            <w:right w:val="none" w:sz="0" w:space="0" w:color="auto"/>
          </w:divBdr>
        </w:div>
        <w:div w:id="2014602472">
          <w:marLeft w:val="0"/>
          <w:marRight w:val="0"/>
          <w:marTop w:val="0"/>
          <w:marBottom w:val="60"/>
          <w:divBdr>
            <w:top w:val="none" w:sz="0" w:space="0" w:color="auto"/>
            <w:left w:val="none" w:sz="0" w:space="0" w:color="auto"/>
            <w:bottom w:val="none" w:sz="0" w:space="0" w:color="auto"/>
            <w:right w:val="none" w:sz="0" w:space="0" w:color="auto"/>
          </w:divBdr>
        </w:div>
        <w:div w:id="765034143">
          <w:marLeft w:val="396"/>
          <w:marRight w:val="0"/>
          <w:marTop w:val="0"/>
          <w:marBottom w:val="60"/>
          <w:divBdr>
            <w:top w:val="none" w:sz="0" w:space="0" w:color="auto"/>
            <w:left w:val="none" w:sz="0" w:space="0" w:color="auto"/>
            <w:bottom w:val="none" w:sz="0" w:space="0" w:color="auto"/>
            <w:right w:val="none" w:sz="0" w:space="0" w:color="auto"/>
          </w:divBdr>
        </w:div>
        <w:div w:id="1413546385">
          <w:marLeft w:val="0"/>
          <w:marRight w:val="0"/>
          <w:marTop w:val="0"/>
          <w:marBottom w:val="60"/>
          <w:divBdr>
            <w:top w:val="none" w:sz="0" w:space="0" w:color="auto"/>
            <w:left w:val="none" w:sz="0" w:space="0" w:color="auto"/>
            <w:bottom w:val="none" w:sz="0" w:space="0" w:color="auto"/>
            <w:right w:val="none" w:sz="0" w:space="0" w:color="auto"/>
          </w:divBdr>
        </w:div>
        <w:div w:id="797340620">
          <w:marLeft w:val="396"/>
          <w:marRight w:val="0"/>
          <w:marTop w:val="0"/>
          <w:marBottom w:val="60"/>
          <w:divBdr>
            <w:top w:val="none" w:sz="0" w:space="0" w:color="auto"/>
            <w:left w:val="none" w:sz="0" w:space="0" w:color="auto"/>
            <w:bottom w:val="none" w:sz="0" w:space="0" w:color="auto"/>
            <w:right w:val="none" w:sz="0" w:space="0" w:color="auto"/>
          </w:divBdr>
        </w:div>
        <w:div w:id="24332846">
          <w:marLeft w:val="0"/>
          <w:marRight w:val="0"/>
          <w:marTop w:val="0"/>
          <w:marBottom w:val="60"/>
          <w:divBdr>
            <w:top w:val="none" w:sz="0" w:space="0" w:color="auto"/>
            <w:left w:val="none" w:sz="0" w:space="0" w:color="auto"/>
            <w:bottom w:val="none" w:sz="0" w:space="0" w:color="auto"/>
            <w:right w:val="none" w:sz="0" w:space="0" w:color="auto"/>
          </w:divBdr>
        </w:div>
        <w:div w:id="1935361382">
          <w:marLeft w:val="396"/>
          <w:marRight w:val="0"/>
          <w:marTop w:val="0"/>
          <w:marBottom w:val="60"/>
          <w:divBdr>
            <w:top w:val="none" w:sz="0" w:space="0" w:color="auto"/>
            <w:left w:val="none" w:sz="0" w:space="0" w:color="auto"/>
            <w:bottom w:val="none" w:sz="0" w:space="0" w:color="auto"/>
            <w:right w:val="none" w:sz="0" w:space="0" w:color="auto"/>
          </w:divBdr>
        </w:div>
        <w:div w:id="143670046">
          <w:marLeft w:val="0"/>
          <w:marRight w:val="0"/>
          <w:marTop w:val="0"/>
          <w:marBottom w:val="60"/>
          <w:divBdr>
            <w:top w:val="none" w:sz="0" w:space="0" w:color="auto"/>
            <w:left w:val="none" w:sz="0" w:space="0" w:color="auto"/>
            <w:bottom w:val="none" w:sz="0" w:space="0" w:color="auto"/>
            <w:right w:val="none" w:sz="0" w:space="0" w:color="auto"/>
          </w:divBdr>
        </w:div>
        <w:div w:id="357052989">
          <w:marLeft w:val="396"/>
          <w:marRight w:val="0"/>
          <w:marTop w:val="0"/>
          <w:marBottom w:val="60"/>
          <w:divBdr>
            <w:top w:val="none" w:sz="0" w:space="0" w:color="auto"/>
            <w:left w:val="none" w:sz="0" w:space="0" w:color="auto"/>
            <w:bottom w:val="none" w:sz="0" w:space="0" w:color="auto"/>
            <w:right w:val="none" w:sz="0" w:space="0" w:color="auto"/>
          </w:divBdr>
        </w:div>
        <w:div w:id="1710181254">
          <w:marLeft w:val="0"/>
          <w:marRight w:val="0"/>
          <w:marTop w:val="0"/>
          <w:marBottom w:val="60"/>
          <w:divBdr>
            <w:top w:val="none" w:sz="0" w:space="0" w:color="auto"/>
            <w:left w:val="none" w:sz="0" w:space="0" w:color="auto"/>
            <w:bottom w:val="none" w:sz="0" w:space="0" w:color="auto"/>
            <w:right w:val="none" w:sz="0" w:space="0" w:color="auto"/>
          </w:divBdr>
        </w:div>
        <w:div w:id="1615863912">
          <w:marLeft w:val="396"/>
          <w:marRight w:val="0"/>
          <w:marTop w:val="0"/>
          <w:marBottom w:val="60"/>
          <w:divBdr>
            <w:top w:val="none" w:sz="0" w:space="0" w:color="auto"/>
            <w:left w:val="none" w:sz="0" w:space="0" w:color="auto"/>
            <w:bottom w:val="none" w:sz="0" w:space="0" w:color="auto"/>
            <w:right w:val="none" w:sz="0" w:space="0" w:color="auto"/>
          </w:divBdr>
        </w:div>
        <w:div w:id="1484004269">
          <w:marLeft w:val="0"/>
          <w:marRight w:val="0"/>
          <w:marTop w:val="0"/>
          <w:marBottom w:val="60"/>
          <w:divBdr>
            <w:top w:val="none" w:sz="0" w:space="0" w:color="auto"/>
            <w:left w:val="none" w:sz="0" w:space="0" w:color="auto"/>
            <w:bottom w:val="none" w:sz="0" w:space="0" w:color="auto"/>
            <w:right w:val="none" w:sz="0" w:space="0" w:color="auto"/>
          </w:divBdr>
        </w:div>
        <w:div w:id="1435055470">
          <w:marLeft w:val="396"/>
          <w:marRight w:val="0"/>
          <w:marTop w:val="0"/>
          <w:marBottom w:val="60"/>
          <w:divBdr>
            <w:top w:val="none" w:sz="0" w:space="0" w:color="auto"/>
            <w:left w:val="none" w:sz="0" w:space="0" w:color="auto"/>
            <w:bottom w:val="none" w:sz="0" w:space="0" w:color="auto"/>
            <w:right w:val="none" w:sz="0" w:space="0" w:color="auto"/>
          </w:divBdr>
        </w:div>
        <w:div w:id="1478647520">
          <w:marLeft w:val="0"/>
          <w:marRight w:val="0"/>
          <w:marTop w:val="0"/>
          <w:marBottom w:val="60"/>
          <w:divBdr>
            <w:top w:val="none" w:sz="0" w:space="0" w:color="auto"/>
            <w:left w:val="none" w:sz="0" w:space="0" w:color="auto"/>
            <w:bottom w:val="none" w:sz="0" w:space="0" w:color="auto"/>
            <w:right w:val="none" w:sz="0" w:space="0" w:color="auto"/>
          </w:divBdr>
        </w:div>
        <w:div w:id="1248463867">
          <w:marLeft w:val="396"/>
          <w:marRight w:val="0"/>
          <w:marTop w:val="0"/>
          <w:marBottom w:val="60"/>
          <w:divBdr>
            <w:top w:val="none" w:sz="0" w:space="0" w:color="auto"/>
            <w:left w:val="none" w:sz="0" w:space="0" w:color="auto"/>
            <w:bottom w:val="none" w:sz="0" w:space="0" w:color="auto"/>
            <w:right w:val="none" w:sz="0" w:space="0" w:color="auto"/>
          </w:divBdr>
        </w:div>
        <w:div w:id="528109104">
          <w:marLeft w:val="0"/>
          <w:marRight w:val="0"/>
          <w:marTop w:val="0"/>
          <w:marBottom w:val="60"/>
          <w:divBdr>
            <w:top w:val="none" w:sz="0" w:space="0" w:color="auto"/>
            <w:left w:val="none" w:sz="0" w:space="0" w:color="auto"/>
            <w:bottom w:val="none" w:sz="0" w:space="0" w:color="auto"/>
            <w:right w:val="none" w:sz="0" w:space="0" w:color="auto"/>
          </w:divBdr>
        </w:div>
        <w:div w:id="465976109">
          <w:marLeft w:val="396"/>
          <w:marRight w:val="0"/>
          <w:marTop w:val="0"/>
          <w:marBottom w:val="60"/>
          <w:divBdr>
            <w:top w:val="none" w:sz="0" w:space="0" w:color="auto"/>
            <w:left w:val="none" w:sz="0" w:space="0" w:color="auto"/>
            <w:bottom w:val="none" w:sz="0" w:space="0" w:color="auto"/>
            <w:right w:val="none" w:sz="0" w:space="0" w:color="auto"/>
          </w:divBdr>
        </w:div>
        <w:div w:id="1327440785">
          <w:marLeft w:val="0"/>
          <w:marRight w:val="0"/>
          <w:marTop w:val="0"/>
          <w:marBottom w:val="60"/>
          <w:divBdr>
            <w:top w:val="none" w:sz="0" w:space="0" w:color="auto"/>
            <w:left w:val="none" w:sz="0" w:space="0" w:color="auto"/>
            <w:bottom w:val="none" w:sz="0" w:space="0" w:color="auto"/>
            <w:right w:val="none" w:sz="0" w:space="0" w:color="auto"/>
          </w:divBdr>
        </w:div>
        <w:div w:id="216018741">
          <w:marLeft w:val="396"/>
          <w:marRight w:val="0"/>
          <w:marTop w:val="0"/>
          <w:marBottom w:val="60"/>
          <w:divBdr>
            <w:top w:val="none" w:sz="0" w:space="0" w:color="auto"/>
            <w:left w:val="none" w:sz="0" w:space="0" w:color="auto"/>
            <w:bottom w:val="none" w:sz="0" w:space="0" w:color="auto"/>
            <w:right w:val="none" w:sz="0" w:space="0" w:color="auto"/>
          </w:divBdr>
        </w:div>
        <w:div w:id="544676360">
          <w:marLeft w:val="0"/>
          <w:marRight w:val="0"/>
          <w:marTop w:val="0"/>
          <w:marBottom w:val="60"/>
          <w:divBdr>
            <w:top w:val="none" w:sz="0" w:space="0" w:color="auto"/>
            <w:left w:val="none" w:sz="0" w:space="0" w:color="auto"/>
            <w:bottom w:val="none" w:sz="0" w:space="0" w:color="auto"/>
            <w:right w:val="none" w:sz="0" w:space="0" w:color="auto"/>
          </w:divBdr>
        </w:div>
        <w:div w:id="1107500458">
          <w:marLeft w:val="396"/>
          <w:marRight w:val="0"/>
          <w:marTop w:val="0"/>
          <w:marBottom w:val="60"/>
          <w:divBdr>
            <w:top w:val="none" w:sz="0" w:space="0" w:color="auto"/>
            <w:left w:val="none" w:sz="0" w:space="0" w:color="auto"/>
            <w:bottom w:val="none" w:sz="0" w:space="0" w:color="auto"/>
            <w:right w:val="none" w:sz="0" w:space="0" w:color="auto"/>
          </w:divBdr>
        </w:div>
        <w:div w:id="513544302">
          <w:marLeft w:val="0"/>
          <w:marRight w:val="0"/>
          <w:marTop w:val="0"/>
          <w:marBottom w:val="60"/>
          <w:divBdr>
            <w:top w:val="none" w:sz="0" w:space="0" w:color="auto"/>
            <w:left w:val="none" w:sz="0" w:space="0" w:color="auto"/>
            <w:bottom w:val="none" w:sz="0" w:space="0" w:color="auto"/>
            <w:right w:val="none" w:sz="0" w:space="0" w:color="auto"/>
          </w:divBdr>
        </w:div>
        <w:div w:id="1523858106">
          <w:marLeft w:val="396"/>
          <w:marRight w:val="0"/>
          <w:marTop w:val="0"/>
          <w:marBottom w:val="60"/>
          <w:divBdr>
            <w:top w:val="none" w:sz="0" w:space="0" w:color="auto"/>
            <w:left w:val="none" w:sz="0" w:space="0" w:color="auto"/>
            <w:bottom w:val="none" w:sz="0" w:space="0" w:color="auto"/>
            <w:right w:val="none" w:sz="0" w:space="0" w:color="auto"/>
          </w:divBdr>
        </w:div>
        <w:div w:id="155726824">
          <w:marLeft w:val="0"/>
          <w:marRight w:val="0"/>
          <w:marTop w:val="0"/>
          <w:marBottom w:val="60"/>
          <w:divBdr>
            <w:top w:val="none" w:sz="0" w:space="0" w:color="auto"/>
            <w:left w:val="none" w:sz="0" w:space="0" w:color="auto"/>
            <w:bottom w:val="none" w:sz="0" w:space="0" w:color="auto"/>
            <w:right w:val="none" w:sz="0" w:space="0" w:color="auto"/>
          </w:divBdr>
        </w:div>
        <w:div w:id="1975791832">
          <w:marLeft w:val="396"/>
          <w:marRight w:val="0"/>
          <w:marTop w:val="0"/>
          <w:marBottom w:val="60"/>
          <w:divBdr>
            <w:top w:val="none" w:sz="0" w:space="0" w:color="auto"/>
            <w:left w:val="none" w:sz="0" w:space="0" w:color="auto"/>
            <w:bottom w:val="none" w:sz="0" w:space="0" w:color="auto"/>
            <w:right w:val="none" w:sz="0" w:space="0" w:color="auto"/>
          </w:divBdr>
        </w:div>
        <w:div w:id="1798795487">
          <w:marLeft w:val="0"/>
          <w:marRight w:val="0"/>
          <w:marTop w:val="0"/>
          <w:marBottom w:val="60"/>
          <w:divBdr>
            <w:top w:val="none" w:sz="0" w:space="0" w:color="auto"/>
            <w:left w:val="none" w:sz="0" w:space="0" w:color="auto"/>
            <w:bottom w:val="none" w:sz="0" w:space="0" w:color="auto"/>
            <w:right w:val="none" w:sz="0" w:space="0" w:color="auto"/>
          </w:divBdr>
        </w:div>
        <w:div w:id="890002248">
          <w:marLeft w:val="396"/>
          <w:marRight w:val="0"/>
          <w:marTop w:val="0"/>
          <w:marBottom w:val="60"/>
          <w:divBdr>
            <w:top w:val="none" w:sz="0" w:space="0" w:color="auto"/>
            <w:left w:val="none" w:sz="0" w:space="0" w:color="auto"/>
            <w:bottom w:val="none" w:sz="0" w:space="0" w:color="auto"/>
            <w:right w:val="none" w:sz="0" w:space="0" w:color="auto"/>
          </w:divBdr>
        </w:div>
        <w:div w:id="177432996">
          <w:marLeft w:val="0"/>
          <w:marRight w:val="0"/>
          <w:marTop w:val="0"/>
          <w:marBottom w:val="60"/>
          <w:divBdr>
            <w:top w:val="none" w:sz="0" w:space="0" w:color="auto"/>
            <w:left w:val="none" w:sz="0" w:space="0" w:color="auto"/>
            <w:bottom w:val="none" w:sz="0" w:space="0" w:color="auto"/>
            <w:right w:val="none" w:sz="0" w:space="0" w:color="auto"/>
          </w:divBdr>
        </w:div>
        <w:div w:id="1734810559">
          <w:marLeft w:val="396"/>
          <w:marRight w:val="0"/>
          <w:marTop w:val="0"/>
          <w:marBottom w:val="60"/>
          <w:divBdr>
            <w:top w:val="none" w:sz="0" w:space="0" w:color="auto"/>
            <w:left w:val="none" w:sz="0" w:space="0" w:color="auto"/>
            <w:bottom w:val="none" w:sz="0" w:space="0" w:color="auto"/>
            <w:right w:val="none" w:sz="0" w:space="0" w:color="auto"/>
          </w:divBdr>
        </w:div>
        <w:div w:id="1840806395">
          <w:marLeft w:val="0"/>
          <w:marRight w:val="0"/>
          <w:marTop w:val="0"/>
          <w:marBottom w:val="60"/>
          <w:divBdr>
            <w:top w:val="none" w:sz="0" w:space="0" w:color="auto"/>
            <w:left w:val="none" w:sz="0" w:space="0" w:color="auto"/>
            <w:bottom w:val="none" w:sz="0" w:space="0" w:color="auto"/>
            <w:right w:val="none" w:sz="0" w:space="0" w:color="auto"/>
          </w:divBdr>
        </w:div>
        <w:div w:id="824666927">
          <w:marLeft w:val="396"/>
          <w:marRight w:val="0"/>
          <w:marTop w:val="0"/>
          <w:marBottom w:val="60"/>
          <w:divBdr>
            <w:top w:val="none" w:sz="0" w:space="0" w:color="auto"/>
            <w:left w:val="none" w:sz="0" w:space="0" w:color="auto"/>
            <w:bottom w:val="none" w:sz="0" w:space="0" w:color="auto"/>
            <w:right w:val="none" w:sz="0" w:space="0" w:color="auto"/>
          </w:divBdr>
        </w:div>
        <w:div w:id="251277167">
          <w:marLeft w:val="0"/>
          <w:marRight w:val="0"/>
          <w:marTop w:val="0"/>
          <w:marBottom w:val="60"/>
          <w:divBdr>
            <w:top w:val="none" w:sz="0" w:space="0" w:color="auto"/>
            <w:left w:val="none" w:sz="0" w:space="0" w:color="auto"/>
            <w:bottom w:val="none" w:sz="0" w:space="0" w:color="auto"/>
            <w:right w:val="none" w:sz="0" w:space="0" w:color="auto"/>
          </w:divBdr>
        </w:div>
        <w:div w:id="1469081501">
          <w:marLeft w:val="396"/>
          <w:marRight w:val="0"/>
          <w:marTop w:val="0"/>
          <w:marBottom w:val="60"/>
          <w:divBdr>
            <w:top w:val="none" w:sz="0" w:space="0" w:color="auto"/>
            <w:left w:val="none" w:sz="0" w:space="0" w:color="auto"/>
            <w:bottom w:val="none" w:sz="0" w:space="0" w:color="auto"/>
            <w:right w:val="none" w:sz="0" w:space="0" w:color="auto"/>
          </w:divBdr>
        </w:div>
        <w:div w:id="277763897">
          <w:marLeft w:val="0"/>
          <w:marRight w:val="0"/>
          <w:marTop w:val="0"/>
          <w:marBottom w:val="60"/>
          <w:divBdr>
            <w:top w:val="none" w:sz="0" w:space="0" w:color="auto"/>
            <w:left w:val="none" w:sz="0" w:space="0" w:color="auto"/>
            <w:bottom w:val="none" w:sz="0" w:space="0" w:color="auto"/>
            <w:right w:val="none" w:sz="0" w:space="0" w:color="auto"/>
          </w:divBdr>
        </w:div>
        <w:div w:id="1509831270">
          <w:marLeft w:val="396"/>
          <w:marRight w:val="0"/>
          <w:marTop w:val="0"/>
          <w:marBottom w:val="60"/>
          <w:divBdr>
            <w:top w:val="none" w:sz="0" w:space="0" w:color="auto"/>
            <w:left w:val="none" w:sz="0" w:space="0" w:color="auto"/>
            <w:bottom w:val="none" w:sz="0" w:space="0" w:color="auto"/>
            <w:right w:val="none" w:sz="0" w:space="0" w:color="auto"/>
          </w:divBdr>
        </w:div>
        <w:div w:id="2097894428">
          <w:marLeft w:val="0"/>
          <w:marRight w:val="0"/>
          <w:marTop w:val="0"/>
          <w:marBottom w:val="60"/>
          <w:divBdr>
            <w:top w:val="none" w:sz="0" w:space="0" w:color="auto"/>
            <w:left w:val="none" w:sz="0" w:space="0" w:color="auto"/>
            <w:bottom w:val="none" w:sz="0" w:space="0" w:color="auto"/>
            <w:right w:val="none" w:sz="0" w:space="0" w:color="auto"/>
          </w:divBdr>
        </w:div>
        <w:div w:id="1197238916">
          <w:marLeft w:val="0"/>
          <w:marRight w:val="0"/>
          <w:marTop w:val="0"/>
          <w:marBottom w:val="60"/>
          <w:divBdr>
            <w:top w:val="none" w:sz="0" w:space="0" w:color="auto"/>
            <w:left w:val="none" w:sz="0" w:space="0" w:color="auto"/>
            <w:bottom w:val="none" w:sz="0" w:space="0" w:color="auto"/>
            <w:right w:val="none" w:sz="0" w:space="0" w:color="auto"/>
          </w:divBdr>
        </w:div>
        <w:div w:id="2077163734">
          <w:marLeft w:val="0"/>
          <w:marRight w:val="0"/>
          <w:marTop w:val="0"/>
          <w:marBottom w:val="60"/>
          <w:divBdr>
            <w:top w:val="none" w:sz="0" w:space="0" w:color="auto"/>
            <w:left w:val="none" w:sz="0" w:space="0" w:color="auto"/>
            <w:bottom w:val="none" w:sz="0" w:space="0" w:color="auto"/>
            <w:right w:val="none" w:sz="0" w:space="0" w:color="auto"/>
          </w:divBdr>
        </w:div>
        <w:div w:id="282544132">
          <w:marLeft w:val="396"/>
          <w:marRight w:val="0"/>
          <w:marTop w:val="0"/>
          <w:marBottom w:val="100"/>
          <w:divBdr>
            <w:top w:val="none" w:sz="0" w:space="0" w:color="auto"/>
            <w:left w:val="none" w:sz="0" w:space="0" w:color="auto"/>
            <w:bottom w:val="none" w:sz="0" w:space="0" w:color="auto"/>
            <w:right w:val="none" w:sz="0" w:space="0" w:color="auto"/>
          </w:divBdr>
        </w:div>
        <w:div w:id="1665819116">
          <w:marLeft w:val="0"/>
          <w:marRight w:val="0"/>
          <w:marTop w:val="0"/>
          <w:marBottom w:val="100"/>
          <w:divBdr>
            <w:top w:val="none" w:sz="0" w:space="0" w:color="auto"/>
            <w:left w:val="none" w:sz="0" w:space="0" w:color="auto"/>
            <w:bottom w:val="none" w:sz="0" w:space="0" w:color="auto"/>
            <w:right w:val="none" w:sz="0" w:space="0" w:color="auto"/>
          </w:divBdr>
        </w:div>
        <w:div w:id="939486467">
          <w:marLeft w:val="396"/>
          <w:marRight w:val="0"/>
          <w:marTop w:val="0"/>
          <w:marBottom w:val="100"/>
          <w:divBdr>
            <w:top w:val="none" w:sz="0" w:space="0" w:color="auto"/>
            <w:left w:val="none" w:sz="0" w:space="0" w:color="auto"/>
            <w:bottom w:val="none" w:sz="0" w:space="0" w:color="auto"/>
            <w:right w:val="none" w:sz="0" w:space="0" w:color="auto"/>
          </w:divBdr>
        </w:div>
        <w:div w:id="814419383">
          <w:marLeft w:val="0"/>
          <w:marRight w:val="0"/>
          <w:marTop w:val="0"/>
          <w:marBottom w:val="100"/>
          <w:divBdr>
            <w:top w:val="none" w:sz="0" w:space="0" w:color="auto"/>
            <w:left w:val="none" w:sz="0" w:space="0" w:color="auto"/>
            <w:bottom w:val="none" w:sz="0" w:space="0" w:color="auto"/>
            <w:right w:val="none" w:sz="0" w:space="0" w:color="auto"/>
          </w:divBdr>
        </w:div>
        <w:div w:id="963804705">
          <w:marLeft w:val="396"/>
          <w:marRight w:val="0"/>
          <w:marTop w:val="0"/>
          <w:marBottom w:val="100"/>
          <w:divBdr>
            <w:top w:val="none" w:sz="0" w:space="0" w:color="auto"/>
            <w:left w:val="none" w:sz="0" w:space="0" w:color="auto"/>
            <w:bottom w:val="none" w:sz="0" w:space="0" w:color="auto"/>
            <w:right w:val="none" w:sz="0" w:space="0" w:color="auto"/>
          </w:divBdr>
        </w:div>
        <w:div w:id="1607883287">
          <w:marLeft w:val="0"/>
          <w:marRight w:val="0"/>
          <w:marTop w:val="0"/>
          <w:marBottom w:val="100"/>
          <w:divBdr>
            <w:top w:val="none" w:sz="0" w:space="0" w:color="auto"/>
            <w:left w:val="none" w:sz="0" w:space="0" w:color="auto"/>
            <w:bottom w:val="none" w:sz="0" w:space="0" w:color="auto"/>
            <w:right w:val="none" w:sz="0" w:space="0" w:color="auto"/>
          </w:divBdr>
        </w:div>
        <w:div w:id="1047532322">
          <w:marLeft w:val="396"/>
          <w:marRight w:val="0"/>
          <w:marTop w:val="0"/>
          <w:marBottom w:val="100"/>
          <w:divBdr>
            <w:top w:val="none" w:sz="0" w:space="0" w:color="auto"/>
            <w:left w:val="none" w:sz="0" w:space="0" w:color="auto"/>
            <w:bottom w:val="none" w:sz="0" w:space="0" w:color="auto"/>
            <w:right w:val="none" w:sz="0" w:space="0" w:color="auto"/>
          </w:divBdr>
        </w:div>
        <w:div w:id="392969534">
          <w:marLeft w:val="0"/>
          <w:marRight w:val="0"/>
          <w:marTop w:val="0"/>
          <w:marBottom w:val="100"/>
          <w:divBdr>
            <w:top w:val="none" w:sz="0" w:space="0" w:color="auto"/>
            <w:left w:val="none" w:sz="0" w:space="0" w:color="auto"/>
            <w:bottom w:val="none" w:sz="0" w:space="0" w:color="auto"/>
            <w:right w:val="none" w:sz="0" w:space="0" w:color="auto"/>
          </w:divBdr>
        </w:div>
        <w:div w:id="466164694">
          <w:marLeft w:val="396"/>
          <w:marRight w:val="0"/>
          <w:marTop w:val="0"/>
          <w:marBottom w:val="100"/>
          <w:divBdr>
            <w:top w:val="none" w:sz="0" w:space="0" w:color="auto"/>
            <w:left w:val="none" w:sz="0" w:space="0" w:color="auto"/>
            <w:bottom w:val="none" w:sz="0" w:space="0" w:color="auto"/>
            <w:right w:val="none" w:sz="0" w:space="0" w:color="auto"/>
          </w:divBdr>
        </w:div>
        <w:div w:id="2126655207">
          <w:marLeft w:val="0"/>
          <w:marRight w:val="0"/>
          <w:marTop w:val="0"/>
          <w:marBottom w:val="100"/>
          <w:divBdr>
            <w:top w:val="none" w:sz="0" w:space="0" w:color="auto"/>
            <w:left w:val="none" w:sz="0" w:space="0" w:color="auto"/>
            <w:bottom w:val="none" w:sz="0" w:space="0" w:color="auto"/>
            <w:right w:val="none" w:sz="0" w:space="0" w:color="auto"/>
          </w:divBdr>
        </w:div>
        <w:div w:id="2045788268">
          <w:marLeft w:val="396"/>
          <w:marRight w:val="0"/>
          <w:marTop w:val="0"/>
          <w:marBottom w:val="100"/>
          <w:divBdr>
            <w:top w:val="none" w:sz="0" w:space="0" w:color="auto"/>
            <w:left w:val="none" w:sz="0" w:space="0" w:color="auto"/>
            <w:bottom w:val="none" w:sz="0" w:space="0" w:color="auto"/>
            <w:right w:val="none" w:sz="0" w:space="0" w:color="auto"/>
          </w:divBdr>
        </w:div>
        <w:div w:id="459108812">
          <w:marLeft w:val="0"/>
          <w:marRight w:val="0"/>
          <w:marTop w:val="0"/>
          <w:marBottom w:val="100"/>
          <w:divBdr>
            <w:top w:val="none" w:sz="0" w:space="0" w:color="auto"/>
            <w:left w:val="none" w:sz="0" w:space="0" w:color="auto"/>
            <w:bottom w:val="none" w:sz="0" w:space="0" w:color="auto"/>
            <w:right w:val="none" w:sz="0" w:space="0" w:color="auto"/>
          </w:divBdr>
        </w:div>
        <w:div w:id="965038588">
          <w:marLeft w:val="396"/>
          <w:marRight w:val="0"/>
          <w:marTop w:val="0"/>
          <w:marBottom w:val="100"/>
          <w:divBdr>
            <w:top w:val="none" w:sz="0" w:space="0" w:color="auto"/>
            <w:left w:val="none" w:sz="0" w:space="0" w:color="auto"/>
            <w:bottom w:val="none" w:sz="0" w:space="0" w:color="auto"/>
            <w:right w:val="none" w:sz="0" w:space="0" w:color="auto"/>
          </w:divBdr>
        </w:div>
        <w:div w:id="1296450775">
          <w:marLeft w:val="0"/>
          <w:marRight w:val="0"/>
          <w:marTop w:val="0"/>
          <w:marBottom w:val="100"/>
          <w:divBdr>
            <w:top w:val="none" w:sz="0" w:space="0" w:color="auto"/>
            <w:left w:val="none" w:sz="0" w:space="0" w:color="auto"/>
            <w:bottom w:val="none" w:sz="0" w:space="0" w:color="auto"/>
            <w:right w:val="none" w:sz="0" w:space="0" w:color="auto"/>
          </w:divBdr>
        </w:div>
        <w:div w:id="1769349585">
          <w:marLeft w:val="0"/>
          <w:marRight w:val="0"/>
          <w:marTop w:val="0"/>
          <w:marBottom w:val="200"/>
          <w:divBdr>
            <w:top w:val="none" w:sz="0" w:space="0" w:color="auto"/>
            <w:left w:val="none" w:sz="0" w:space="0" w:color="auto"/>
            <w:bottom w:val="none" w:sz="0" w:space="0" w:color="auto"/>
            <w:right w:val="none" w:sz="0" w:space="0" w:color="auto"/>
          </w:divBdr>
        </w:div>
        <w:div w:id="1683584557">
          <w:marLeft w:val="0"/>
          <w:marRight w:val="0"/>
          <w:marTop w:val="0"/>
          <w:marBottom w:val="200"/>
          <w:divBdr>
            <w:top w:val="none" w:sz="0" w:space="0" w:color="auto"/>
            <w:left w:val="none" w:sz="0" w:space="0" w:color="auto"/>
            <w:bottom w:val="none" w:sz="0" w:space="0" w:color="auto"/>
            <w:right w:val="none" w:sz="0" w:space="0" w:color="auto"/>
          </w:divBdr>
        </w:div>
        <w:div w:id="1461462951">
          <w:marLeft w:val="396"/>
          <w:marRight w:val="0"/>
          <w:marTop w:val="0"/>
          <w:marBottom w:val="100"/>
          <w:divBdr>
            <w:top w:val="none" w:sz="0" w:space="0" w:color="auto"/>
            <w:left w:val="none" w:sz="0" w:space="0" w:color="auto"/>
            <w:bottom w:val="none" w:sz="0" w:space="0" w:color="auto"/>
            <w:right w:val="none" w:sz="0" w:space="0" w:color="auto"/>
          </w:divBdr>
        </w:div>
        <w:div w:id="1370376304">
          <w:marLeft w:val="0"/>
          <w:marRight w:val="0"/>
          <w:marTop w:val="0"/>
          <w:marBottom w:val="100"/>
          <w:divBdr>
            <w:top w:val="none" w:sz="0" w:space="0" w:color="auto"/>
            <w:left w:val="none" w:sz="0" w:space="0" w:color="auto"/>
            <w:bottom w:val="none" w:sz="0" w:space="0" w:color="auto"/>
            <w:right w:val="none" w:sz="0" w:space="0" w:color="auto"/>
          </w:divBdr>
        </w:div>
        <w:div w:id="2145730450">
          <w:marLeft w:val="0"/>
          <w:marRight w:val="0"/>
          <w:marTop w:val="0"/>
          <w:marBottom w:val="100"/>
          <w:divBdr>
            <w:top w:val="none" w:sz="0" w:space="0" w:color="auto"/>
            <w:left w:val="none" w:sz="0" w:space="0" w:color="auto"/>
            <w:bottom w:val="none" w:sz="0" w:space="0" w:color="auto"/>
            <w:right w:val="none" w:sz="0" w:space="0" w:color="auto"/>
          </w:divBdr>
        </w:div>
        <w:div w:id="1293712443">
          <w:marLeft w:val="396"/>
          <w:marRight w:val="0"/>
          <w:marTop w:val="0"/>
          <w:marBottom w:val="100"/>
          <w:divBdr>
            <w:top w:val="none" w:sz="0" w:space="0" w:color="auto"/>
            <w:left w:val="none" w:sz="0" w:space="0" w:color="auto"/>
            <w:bottom w:val="none" w:sz="0" w:space="0" w:color="auto"/>
            <w:right w:val="none" w:sz="0" w:space="0" w:color="auto"/>
          </w:divBdr>
        </w:div>
        <w:div w:id="257369545">
          <w:marLeft w:val="0"/>
          <w:marRight w:val="0"/>
          <w:marTop w:val="0"/>
          <w:marBottom w:val="100"/>
          <w:divBdr>
            <w:top w:val="none" w:sz="0" w:space="0" w:color="auto"/>
            <w:left w:val="none" w:sz="0" w:space="0" w:color="auto"/>
            <w:bottom w:val="none" w:sz="0" w:space="0" w:color="auto"/>
            <w:right w:val="none" w:sz="0" w:space="0" w:color="auto"/>
          </w:divBdr>
        </w:div>
        <w:div w:id="437919891">
          <w:marLeft w:val="396"/>
          <w:marRight w:val="0"/>
          <w:marTop w:val="0"/>
          <w:marBottom w:val="100"/>
          <w:divBdr>
            <w:top w:val="none" w:sz="0" w:space="0" w:color="auto"/>
            <w:left w:val="none" w:sz="0" w:space="0" w:color="auto"/>
            <w:bottom w:val="none" w:sz="0" w:space="0" w:color="auto"/>
            <w:right w:val="none" w:sz="0" w:space="0" w:color="auto"/>
          </w:divBdr>
        </w:div>
        <w:div w:id="882210190">
          <w:marLeft w:val="0"/>
          <w:marRight w:val="0"/>
          <w:marTop w:val="0"/>
          <w:marBottom w:val="100"/>
          <w:divBdr>
            <w:top w:val="none" w:sz="0" w:space="0" w:color="auto"/>
            <w:left w:val="none" w:sz="0" w:space="0" w:color="auto"/>
            <w:bottom w:val="none" w:sz="0" w:space="0" w:color="auto"/>
            <w:right w:val="none" w:sz="0" w:space="0" w:color="auto"/>
          </w:divBdr>
        </w:div>
        <w:div w:id="1800688640">
          <w:marLeft w:val="0"/>
          <w:marRight w:val="0"/>
          <w:marTop w:val="0"/>
          <w:marBottom w:val="100"/>
          <w:divBdr>
            <w:top w:val="none" w:sz="0" w:space="0" w:color="auto"/>
            <w:left w:val="none" w:sz="0" w:space="0" w:color="auto"/>
            <w:bottom w:val="none" w:sz="0" w:space="0" w:color="auto"/>
            <w:right w:val="none" w:sz="0" w:space="0" w:color="auto"/>
          </w:divBdr>
        </w:div>
        <w:div w:id="501090238">
          <w:marLeft w:val="396"/>
          <w:marRight w:val="0"/>
          <w:marTop w:val="0"/>
          <w:marBottom w:val="100"/>
          <w:divBdr>
            <w:top w:val="none" w:sz="0" w:space="0" w:color="auto"/>
            <w:left w:val="none" w:sz="0" w:space="0" w:color="auto"/>
            <w:bottom w:val="none" w:sz="0" w:space="0" w:color="auto"/>
            <w:right w:val="none" w:sz="0" w:space="0" w:color="auto"/>
          </w:divBdr>
        </w:div>
        <w:div w:id="323630843">
          <w:marLeft w:val="0"/>
          <w:marRight w:val="0"/>
          <w:marTop w:val="0"/>
          <w:marBottom w:val="100"/>
          <w:divBdr>
            <w:top w:val="none" w:sz="0" w:space="0" w:color="auto"/>
            <w:left w:val="none" w:sz="0" w:space="0" w:color="auto"/>
            <w:bottom w:val="none" w:sz="0" w:space="0" w:color="auto"/>
            <w:right w:val="none" w:sz="0" w:space="0" w:color="auto"/>
          </w:divBdr>
        </w:div>
        <w:div w:id="1343050716">
          <w:marLeft w:val="0"/>
          <w:marRight w:val="0"/>
          <w:marTop w:val="0"/>
          <w:marBottom w:val="100"/>
          <w:divBdr>
            <w:top w:val="none" w:sz="0" w:space="0" w:color="auto"/>
            <w:left w:val="none" w:sz="0" w:space="0" w:color="auto"/>
            <w:bottom w:val="none" w:sz="0" w:space="0" w:color="auto"/>
            <w:right w:val="none" w:sz="0" w:space="0" w:color="auto"/>
          </w:divBdr>
        </w:div>
        <w:div w:id="1249314465">
          <w:marLeft w:val="396"/>
          <w:marRight w:val="0"/>
          <w:marTop w:val="0"/>
          <w:marBottom w:val="100"/>
          <w:divBdr>
            <w:top w:val="none" w:sz="0" w:space="0" w:color="auto"/>
            <w:left w:val="none" w:sz="0" w:space="0" w:color="auto"/>
            <w:bottom w:val="none" w:sz="0" w:space="0" w:color="auto"/>
            <w:right w:val="none" w:sz="0" w:space="0" w:color="auto"/>
          </w:divBdr>
        </w:div>
        <w:div w:id="1677610845">
          <w:marLeft w:val="0"/>
          <w:marRight w:val="0"/>
          <w:marTop w:val="0"/>
          <w:marBottom w:val="100"/>
          <w:divBdr>
            <w:top w:val="none" w:sz="0" w:space="0" w:color="auto"/>
            <w:left w:val="none" w:sz="0" w:space="0" w:color="auto"/>
            <w:bottom w:val="none" w:sz="0" w:space="0" w:color="auto"/>
            <w:right w:val="none" w:sz="0" w:space="0" w:color="auto"/>
          </w:divBdr>
        </w:div>
        <w:div w:id="1037316069">
          <w:marLeft w:val="396"/>
          <w:marRight w:val="0"/>
          <w:marTop w:val="0"/>
          <w:marBottom w:val="100"/>
          <w:divBdr>
            <w:top w:val="none" w:sz="0" w:space="0" w:color="auto"/>
            <w:left w:val="none" w:sz="0" w:space="0" w:color="auto"/>
            <w:bottom w:val="none" w:sz="0" w:space="0" w:color="auto"/>
            <w:right w:val="none" w:sz="0" w:space="0" w:color="auto"/>
          </w:divBdr>
        </w:div>
        <w:div w:id="1856655717">
          <w:marLeft w:val="0"/>
          <w:marRight w:val="0"/>
          <w:marTop w:val="0"/>
          <w:marBottom w:val="100"/>
          <w:divBdr>
            <w:top w:val="none" w:sz="0" w:space="0" w:color="auto"/>
            <w:left w:val="none" w:sz="0" w:space="0" w:color="auto"/>
            <w:bottom w:val="none" w:sz="0" w:space="0" w:color="auto"/>
            <w:right w:val="none" w:sz="0" w:space="0" w:color="auto"/>
          </w:divBdr>
        </w:div>
        <w:div w:id="1078281887">
          <w:marLeft w:val="396"/>
          <w:marRight w:val="0"/>
          <w:marTop w:val="0"/>
          <w:marBottom w:val="100"/>
          <w:divBdr>
            <w:top w:val="none" w:sz="0" w:space="0" w:color="auto"/>
            <w:left w:val="none" w:sz="0" w:space="0" w:color="auto"/>
            <w:bottom w:val="none" w:sz="0" w:space="0" w:color="auto"/>
            <w:right w:val="none" w:sz="0" w:space="0" w:color="auto"/>
          </w:divBdr>
        </w:div>
        <w:div w:id="1705211471">
          <w:marLeft w:val="0"/>
          <w:marRight w:val="0"/>
          <w:marTop w:val="0"/>
          <w:marBottom w:val="100"/>
          <w:divBdr>
            <w:top w:val="none" w:sz="0" w:space="0" w:color="auto"/>
            <w:left w:val="none" w:sz="0" w:space="0" w:color="auto"/>
            <w:bottom w:val="none" w:sz="0" w:space="0" w:color="auto"/>
            <w:right w:val="none" w:sz="0" w:space="0" w:color="auto"/>
          </w:divBdr>
        </w:div>
        <w:div w:id="1397822324">
          <w:marLeft w:val="396"/>
          <w:marRight w:val="0"/>
          <w:marTop w:val="0"/>
          <w:marBottom w:val="100"/>
          <w:divBdr>
            <w:top w:val="none" w:sz="0" w:space="0" w:color="auto"/>
            <w:left w:val="none" w:sz="0" w:space="0" w:color="auto"/>
            <w:bottom w:val="none" w:sz="0" w:space="0" w:color="auto"/>
            <w:right w:val="none" w:sz="0" w:space="0" w:color="auto"/>
          </w:divBdr>
        </w:div>
        <w:div w:id="1494838863">
          <w:marLeft w:val="0"/>
          <w:marRight w:val="0"/>
          <w:marTop w:val="0"/>
          <w:marBottom w:val="100"/>
          <w:divBdr>
            <w:top w:val="none" w:sz="0" w:space="0" w:color="auto"/>
            <w:left w:val="none" w:sz="0" w:space="0" w:color="auto"/>
            <w:bottom w:val="none" w:sz="0" w:space="0" w:color="auto"/>
            <w:right w:val="none" w:sz="0" w:space="0" w:color="auto"/>
          </w:divBdr>
        </w:div>
        <w:div w:id="57939919">
          <w:marLeft w:val="396"/>
          <w:marRight w:val="0"/>
          <w:marTop w:val="0"/>
          <w:marBottom w:val="100"/>
          <w:divBdr>
            <w:top w:val="none" w:sz="0" w:space="0" w:color="auto"/>
            <w:left w:val="none" w:sz="0" w:space="0" w:color="auto"/>
            <w:bottom w:val="none" w:sz="0" w:space="0" w:color="auto"/>
            <w:right w:val="none" w:sz="0" w:space="0" w:color="auto"/>
          </w:divBdr>
        </w:div>
        <w:div w:id="1788693986">
          <w:marLeft w:val="0"/>
          <w:marRight w:val="0"/>
          <w:marTop w:val="0"/>
          <w:marBottom w:val="100"/>
          <w:divBdr>
            <w:top w:val="none" w:sz="0" w:space="0" w:color="auto"/>
            <w:left w:val="none" w:sz="0" w:space="0" w:color="auto"/>
            <w:bottom w:val="none" w:sz="0" w:space="0" w:color="auto"/>
            <w:right w:val="none" w:sz="0" w:space="0" w:color="auto"/>
          </w:divBdr>
        </w:div>
        <w:div w:id="6715916">
          <w:marLeft w:val="0"/>
          <w:marRight w:val="0"/>
          <w:marTop w:val="0"/>
          <w:marBottom w:val="100"/>
          <w:divBdr>
            <w:top w:val="none" w:sz="0" w:space="0" w:color="auto"/>
            <w:left w:val="none" w:sz="0" w:space="0" w:color="auto"/>
            <w:bottom w:val="none" w:sz="0" w:space="0" w:color="auto"/>
            <w:right w:val="none" w:sz="0" w:space="0" w:color="auto"/>
          </w:divBdr>
        </w:div>
        <w:div w:id="675883078">
          <w:marLeft w:val="441"/>
          <w:marRight w:val="0"/>
          <w:marTop w:val="0"/>
          <w:marBottom w:val="100"/>
          <w:divBdr>
            <w:top w:val="none" w:sz="0" w:space="0" w:color="auto"/>
            <w:left w:val="none" w:sz="0" w:space="0" w:color="auto"/>
            <w:bottom w:val="none" w:sz="0" w:space="0" w:color="auto"/>
            <w:right w:val="none" w:sz="0" w:space="0" w:color="auto"/>
          </w:divBdr>
        </w:div>
        <w:div w:id="210533096">
          <w:marLeft w:val="441"/>
          <w:marRight w:val="0"/>
          <w:marTop w:val="0"/>
          <w:marBottom w:val="100"/>
          <w:divBdr>
            <w:top w:val="none" w:sz="0" w:space="0" w:color="auto"/>
            <w:left w:val="none" w:sz="0" w:space="0" w:color="auto"/>
            <w:bottom w:val="none" w:sz="0" w:space="0" w:color="auto"/>
            <w:right w:val="none" w:sz="0" w:space="0" w:color="auto"/>
          </w:divBdr>
        </w:div>
        <w:div w:id="883755132">
          <w:marLeft w:val="441"/>
          <w:marRight w:val="0"/>
          <w:marTop w:val="0"/>
          <w:marBottom w:val="100"/>
          <w:divBdr>
            <w:top w:val="none" w:sz="0" w:space="0" w:color="auto"/>
            <w:left w:val="none" w:sz="0" w:space="0" w:color="auto"/>
            <w:bottom w:val="none" w:sz="0" w:space="0" w:color="auto"/>
            <w:right w:val="none" w:sz="0" w:space="0" w:color="auto"/>
          </w:divBdr>
        </w:div>
        <w:div w:id="243296164">
          <w:marLeft w:val="441"/>
          <w:marRight w:val="0"/>
          <w:marTop w:val="0"/>
          <w:marBottom w:val="100"/>
          <w:divBdr>
            <w:top w:val="none" w:sz="0" w:space="0" w:color="auto"/>
            <w:left w:val="none" w:sz="0" w:space="0" w:color="auto"/>
            <w:bottom w:val="none" w:sz="0" w:space="0" w:color="auto"/>
            <w:right w:val="none" w:sz="0" w:space="0" w:color="auto"/>
          </w:divBdr>
        </w:div>
        <w:div w:id="844632175">
          <w:marLeft w:val="0"/>
          <w:marRight w:val="0"/>
          <w:marTop w:val="0"/>
          <w:marBottom w:val="100"/>
          <w:divBdr>
            <w:top w:val="none" w:sz="0" w:space="0" w:color="auto"/>
            <w:left w:val="none" w:sz="0" w:space="0" w:color="auto"/>
            <w:bottom w:val="none" w:sz="0" w:space="0" w:color="auto"/>
            <w:right w:val="none" w:sz="0" w:space="0" w:color="auto"/>
          </w:divBdr>
        </w:div>
        <w:div w:id="1974210156">
          <w:marLeft w:val="0"/>
          <w:marRight w:val="0"/>
          <w:marTop w:val="0"/>
          <w:marBottom w:val="100"/>
          <w:divBdr>
            <w:top w:val="none" w:sz="0" w:space="0" w:color="auto"/>
            <w:left w:val="none" w:sz="0" w:space="0" w:color="auto"/>
            <w:bottom w:val="none" w:sz="0" w:space="0" w:color="auto"/>
            <w:right w:val="none" w:sz="0" w:space="0" w:color="auto"/>
          </w:divBdr>
        </w:div>
        <w:div w:id="1681617347">
          <w:marLeft w:val="0"/>
          <w:marRight w:val="0"/>
          <w:marTop w:val="40"/>
          <w:marBottom w:val="100"/>
          <w:divBdr>
            <w:top w:val="none" w:sz="0" w:space="0" w:color="auto"/>
            <w:left w:val="none" w:sz="0" w:space="0" w:color="auto"/>
            <w:bottom w:val="none" w:sz="0" w:space="0" w:color="auto"/>
            <w:right w:val="none" w:sz="0" w:space="0" w:color="auto"/>
          </w:divBdr>
        </w:div>
        <w:div w:id="1728799255">
          <w:marLeft w:val="0"/>
          <w:marRight w:val="0"/>
          <w:marTop w:val="40"/>
          <w:marBottom w:val="100"/>
          <w:divBdr>
            <w:top w:val="none" w:sz="0" w:space="0" w:color="auto"/>
            <w:left w:val="none" w:sz="0" w:space="0" w:color="auto"/>
            <w:bottom w:val="none" w:sz="0" w:space="0" w:color="auto"/>
            <w:right w:val="none" w:sz="0" w:space="0" w:color="auto"/>
          </w:divBdr>
        </w:div>
        <w:div w:id="814955246">
          <w:marLeft w:val="0"/>
          <w:marRight w:val="0"/>
          <w:marTop w:val="40"/>
          <w:marBottom w:val="100"/>
          <w:divBdr>
            <w:top w:val="none" w:sz="0" w:space="0" w:color="auto"/>
            <w:left w:val="none" w:sz="0" w:space="0" w:color="auto"/>
            <w:bottom w:val="none" w:sz="0" w:space="0" w:color="auto"/>
            <w:right w:val="none" w:sz="0" w:space="0" w:color="auto"/>
          </w:divBdr>
        </w:div>
        <w:div w:id="1150101501">
          <w:marLeft w:val="0"/>
          <w:marRight w:val="0"/>
          <w:marTop w:val="40"/>
          <w:marBottom w:val="100"/>
          <w:divBdr>
            <w:top w:val="none" w:sz="0" w:space="0" w:color="auto"/>
            <w:left w:val="none" w:sz="0" w:space="0" w:color="auto"/>
            <w:bottom w:val="none" w:sz="0" w:space="0" w:color="auto"/>
            <w:right w:val="none" w:sz="0" w:space="0" w:color="auto"/>
          </w:divBdr>
        </w:div>
        <w:div w:id="458694787">
          <w:marLeft w:val="0"/>
          <w:marRight w:val="0"/>
          <w:marTop w:val="40"/>
          <w:marBottom w:val="100"/>
          <w:divBdr>
            <w:top w:val="none" w:sz="0" w:space="0" w:color="auto"/>
            <w:left w:val="none" w:sz="0" w:space="0" w:color="auto"/>
            <w:bottom w:val="none" w:sz="0" w:space="0" w:color="auto"/>
            <w:right w:val="none" w:sz="0" w:space="0" w:color="auto"/>
          </w:divBdr>
        </w:div>
        <w:div w:id="1714495654">
          <w:marLeft w:val="0"/>
          <w:marRight w:val="0"/>
          <w:marTop w:val="40"/>
          <w:marBottom w:val="100"/>
          <w:divBdr>
            <w:top w:val="none" w:sz="0" w:space="0" w:color="auto"/>
            <w:left w:val="none" w:sz="0" w:space="0" w:color="auto"/>
            <w:bottom w:val="none" w:sz="0" w:space="0" w:color="auto"/>
            <w:right w:val="none" w:sz="0" w:space="0" w:color="auto"/>
          </w:divBdr>
        </w:div>
        <w:div w:id="458113345">
          <w:marLeft w:val="0"/>
          <w:marRight w:val="0"/>
          <w:marTop w:val="40"/>
          <w:marBottom w:val="100"/>
          <w:divBdr>
            <w:top w:val="none" w:sz="0" w:space="0" w:color="auto"/>
            <w:left w:val="none" w:sz="0" w:space="0" w:color="auto"/>
            <w:bottom w:val="none" w:sz="0" w:space="0" w:color="auto"/>
            <w:right w:val="none" w:sz="0" w:space="0" w:color="auto"/>
          </w:divBdr>
        </w:div>
        <w:div w:id="1927113149">
          <w:marLeft w:val="0"/>
          <w:marRight w:val="0"/>
          <w:marTop w:val="40"/>
          <w:marBottom w:val="100"/>
          <w:divBdr>
            <w:top w:val="none" w:sz="0" w:space="0" w:color="auto"/>
            <w:left w:val="none" w:sz="0" w:space="0" w:color="auto"/>
            <w:bottom w:val="none" w:sz="0" w:space="0" w:color="auto"/>
            <w:right w:val="none" w:sz="0" w:space="0" w:color="auto"/>
          </w:divBdr>
        </w:div>
        <w:div w:id="544951166">
          <w:marLeft w:val="0"/>
          <w:marRight w:val="0"/>
          <w:marTop w:val="40"/>
          <w:marBottom w:val="100"/>
          <w:divBdr>
            <w:top w:val="none" w:sz="0" w:space="0" w:color="auto"/>
            <w:left w:val="none" w:sz="0" w:space="0" w:color="auto"/>
            <w:bottom w:val="none" w:sz="0" w:space="0" w:color="auto"/>
            <w:right w:val="none" w:sz="0" w:space="0" w:color="auto"/>
          </w:divBdr>
        </w:div>
        <w:div w:id="978269151">
          <w:marLeft w:val="0"/>
          <w:marRight w:val="0"/>
          <w:marTop w:val="40"/>
          <w:marBottom w:val="100"/>
          <w:divBdr>
            <w:top w:val="none" w:sz="0" w:space="0" w:color="auto"/>
            <w:left w:val="none" w:sz="0" w:space="0" w:color="auto"/>
            <w:bottom w:val="none" w:sz="0" w:space="0" w:color="auto"/>
            <w:right w:val="none" w:sz="0" w:space="0" w:color="auto"/>
          </w:divBdr>
        </w:div>
        <w:div w:id="144515862">
          <w:marLeft w:val="0"/>
          <w:marRight w:val="0"/>
          <w:marTop w:val="40"/>
          <w:marBottom w:val="100"/>
          <w:divBdr>
            <w:top w:val="none" w:sz="0" w:space="0" w:color="auto"/>
            <w:left w:val="none" w:sz="0" w:space="0" w:color="auto"/>
            <w:bottom w:val="none" w:sz="0" w:space="0" w:color="auto"/>
            <w:right w:val="none" w:sz="0" w:space="0" w:color="auto"/>
          </w:divBdr>
        </w:div>
        <w:div w:id="437602208">
          <w:marLeft w:val="0"/>
          <w:marRight w:val="0"/>
          <w:marTop w:val="40"/>
          <w:marBottom w:val="100"/>
          <w:divBdr>
            <w:top w:val="none" w:sz="0" w:space="0" w:color="auto"/>
            <w:left w:val="none" w:sz="0" w:space="0" w:color="auto"/>
            <w:bottom w:val="none" w:sz="0" w:space="0" w:color="auto"/>
            <w:right w:val="none" w:sz="0" w:space="0" w:color="auto"/>
          </w:divBdr>
        </w:div>
        <w:div w:id="1664820597">
          <w:marLeft w:val="0"/>
          <w:marRight w:val="0"/>
          <w:marTop w:val="40"/>
          <w:marBottom w:val="100"/>
          <w:divBdr>
            <w:top w:val="none" w:sz="0" w:space="0" w:color="auto"/>
            <w:left w:val="none" w:sz="0" w:space="0" w:color="auto"/>
            <w:bottom w:val="none" w:sz="0" w:space="0" w:color="auto"/>
            <w:right w:val="none" w:sz="0" w:space="0" w:color="auto"/>
          </w:divBdr>
        </w:div>
        <w:div w:id="464738387">
          <w:marLeft w:val="0"/>
          <w:marRight w:val="0"/>
          <w:marTop w:val="40"/>
          <w:marBottom w:val="100"/>
          <w:divBdr>
            <w:top w:val="none" w:sz="0" w:space="0" w:color="auto"/>
            <w:left w:val="none" w:sz="0" w:space="0" w:color="auto"/>
            <w:bottom w:val="none" w:sz="0" w:space="0" w:color="auto"/>
            <w:right w:val="none" w:sz="0" w:space="0" w:color="auto"/>
          </w:divBdr>
        </w:div>
        <w:div w:id="241377438">
          <w:marLeft w:val="0"/>
          <w:marRight w:val="0"/>
          <w:marTop w:val="40"/>
          <w:marBottom w:val="100"/>
          <w:divBdr>
            <w:top w:val="none" w:sz="0" w:space="0" w:color="auto"/>
            <w:left w:val="none" w:sz="0" w:space="0" w:color="auto"/>
            <w:bottom w:val="none" w:sz="0" w:space="0" w:color="auto"/>
            <w:right w:val="none" w:sz="0" w:space="0" w:color="auto"/>
          </w:divBdr>
        </w:div>
        <w:div w:id="1389651208">
          <w:marLeft w:val="0"/>
          <w:marRight w:val="0"/>
          <w:marTop w:val="40"/>
          <w:marBottom w:val="100"/>
          <w:divBdr>
            <w:top w:val="none" w:sz="0" w:space="0" w:color="auto"/>
            <w:left w:val="none" w:sz="0" w:space="0" w:color="auto"/>
            <w:bottom w:val="none" w:sz="0" w:space="0" w:color="auto"/>
            <w:right w:val="none" w:sz="0" w:space="0" w:color="auto"/>
          </w:divBdr>
        </w:div>
        <w:div w:id="364792496">
          <w:marLeft w:val="0"/>
          <w:marRight w:val="0"/>
          <w:marTop w:val="40"/>
          <w:marBottom w:val="100"/>
          <w:divBdr>
            <w:top w:val="none" w:sz="0" w:space="0" w:color="auto"/>
            <w:left w:val="none" w:sz="0" w:space="0" w:color="auto"/>
            <w:bottom w:val="none" w:sz="0" w:space="0" w:color="auto"/>
            <w:right w:val="none" w:sz="0" w:space="0" w:color="auto"/>
          </w:divBdr>
        </w:div>
        <w:div w:id="1501969612">
          <w:marLeft w:val="0"/>
          <w:marRight w:val="0"/>
          <w:marTop w:val="40"/>
          <w:marBottom w:val="100"/>
          <w:divBdr>
            <w:top w:val="none" w:sz="0" w:space="0" w:color="auto"/>
            <w:left w:val="none" w:sz="0" w:space="0" w:color="auto"/>
            <w:bottom w:val="none" w:sz="0" w:space="0" w:color="auto"/>
            <w:right w:val="none" w:sz="0" w:space="0" w:color="auto"/>
          </w:divBdr>
        </w:div>
        <w:div w:id="1902861335">
          <w:marLeft w:val="0"/>
          <w:marRight w:val="0"/>
          <w:marTop w:val="40"/>
          <w:marBottom w:val="100"/>
          <w:divBdr>
            <w:top w:val="none" w:sz="0" w:space="0" w:color="auto"/>
            <w:left w:val="none" w:sz="0" w:space="0" w:color="auto"/>
            <w:bottom w:val="none" w:sz="0" w:space="0" w:color="auto"/>
            <w:right w:val="none" w:sz="0" w:space="0" w:color="auto"/>
          </w:divBdr>
        </w:div>
        <w:div w:id="2096900120">
          <w:marLeft w:val="0"/>
          <w:marRight w:val="0"/>
          <w:marTop w:val="40"/>
          <w:marBottom w:val="100"/>
          <w:divBdr>
            <w:top w:val="none" w:sz="0" w:space="0" w:color="auto"/>
            <w:left w:val="none" w:sz="0" w:space="0" w:color="auto"/>
            <w:bottom w:val="none" w:sz="0" w:space="0" w:color="auto"/>
            <w:right w:val="none" w:sz="0" w:space="0" w:color="auto"/>
          </w:divBdr>
        </w:div>
        <w:div w:id="896166867">
          <w:marLeft w:val="0"/>
          <w:marRight w:val="0"/>
          <w:marTop w:val="40"/>
          <w:marBottom w:val="100"/>
          <w:divBdr>
            <w:top w:val="none" w:sz="0" w:space="0" w:color="auto"/>
            <w:left w:val="none" w:sz="0" w:space="0" w:color="auto"/>
            <w:bottom w:val="none" w:sz="0" w:space="0" w:color="auto"/>
            <w:right w:val="none" w:sz="0" w:space="0" w:color="auto"/>
          </w:divBdr>
        </w:div>
        <w:div w:id="588656335">
          <w:marLeft w:val="0"/>
          <w:marRight w:val="0"/>
          <w:marTop w:val="40"/>
          <w:marBottom w:val="100"/>
          <w:divBdr>
            <w:top w:val="none" w:sz="0" w:space="0" w:color="auto"/>
            <w:left w:val="none" w:sz="0" w:space="0" w:color="auto"/>
            <w:bottom w:val="none" w:sz="0" w:space="0" w:color="auto"/>
            <w:right w:val="none" w:sz="0" w:space="0" w:color="auto"/>
          </w:divBdr>
        </w:div>
        <w:div w:id="1069427946">
          <w:marLeft w:val="0"/>
          <w:marRight w:val="0"/>
          <w:marTop w:val="40"/>
          <w:marBottom w:val="100"/>
          <w:divBdr>
            <w:top w:val="none" w:sz="0" w:space="0" w:color="auto"/>
            <w:left w:val="none" w:sz="0" w:space="0" w:color="auto"/>
            <w:bottom w:val="none" w:sz="0" w:space="0" w:color="auto"/>
            <w:right w:val="none" w:sz="0" w:space="0" w:color="auto"/>
          </w:divBdr>
        </w:div>
        <w:div w:id="511535250">
          <w:marLeft w:val="0"/>
          <w:marRight w:val="0"/>
          <w:marTop w:val="40"/>
          <w:marBottom w:val="100"/>
          <w:divBdr>
            <w:top w:val="none" w:sz="0" w:space="0" w:color="auto"/>
            <w:left w:val="none" w:sz="0" w:space="0" w:color="auto"/>
            <w:bottom w:val="none" w:sz="0" w:space="0" w:color="auto"/>
            <w:right w:val="none" w:sz="0" w:space="0" w:color="auto"/>
          </w:divBdr>
        </w:div>
        <w:div w:id="1426653663">
          <w:marLeft w:val="0"/>
          <w:marRight w:val="0"/>
          <w:marTop w:val="40"/>
          <w:marBottom w:val="100"/>
          <w:divBdr>
            <w:top w:val="none" w:sz="0" w:space="0" w:color="auto"/>
            <w:left w:val="none" w:sz="0" w:space="0" w:color="auto"/>
            <w:bottom w:val="none" w:sz="0" w:space="0" w:color="auto"/>
            <w:right w:val="none" w:sz="0" w:space="0" w:color="auto"/>
          </w:divBdr>
        </w:div>
        <w:div w:id="1092972563">
          <w:marLeft w:val="0"/>
          <w:marRight w:val="0"/>
          <w:marTop w:val="40"/>
          <w:marBottom w:val="100"/>
          <w:divBdr>
            <w:top w:val="none" w:sz="0" w:space="0" w:color="auto"/>
            <w:left w:val="none" w:sz="0" w:space="0" w:color="auto"/>
            <w:bottom w:val="none" w:sz="0" w:space="0" w:color="auto"/>
            <w:right w:val="none" w:sz="0" w:space="0" w:color="auto"/>
          </w:divBdr>
        </w:div>
        <w:div w:id="634988351">
          <w:marLeft w:val="0"/>
          <w:marRight w:val="0"/>
          <w:marTop w:val="40"/>
          <w:marBottom w:val="100"/>
          <w:divBdr>
            <w:top w:val="none" w:sz="0" w:space="0" w:color="auto"/>
            <w:left w:val="none" w:sz="0" w:space="0" w:color="auto"/>
            <w:bottom w:val="none" w:sz="0" w:space="0" w:color="auto"/>
            <w:right w:val="none" w:sz="0" w:space="0" w:color="auto"/>
          </w:divBdr>
        </w:div>
        <w:div w:id="599486736">
          <w:marLeft w:val="0"/>
          <w:marRight w:val="0"/>
          <w:marTop w:val="40"/>
          <w:marBottom w:val="100"/>
          <w:divBdr>
            <w:top w:val="none" w:sz="0" w:space="0" w:color="auto"/>
            <w:left w:val="none" w:sz="0" w:space="0" w:color="auto"/>
            <w:bottom w:val="none" w:sz="0" w:space="0" w:color="auto"/>
            <w:right w:val="none" w:sz="0" w:space="0" w:color="auto"/>
          </w:divBdr>
        </w:div>
        <w:div w:id="444035546">
          <w:marLeft w:val="0"/>
          <w:marRight w:val="0"/>
          <w:marTop w:val="40"/>
          <w:marBottom w:val="100"/>
          <w:divBdr>
            <w:top w:val="none" w:sz="0" w:space="0" w:color="auto"/>
            <w:left w:val="none" w:sz="0" w:space="0" w:color="auto"/>
            <w:bottom w:val="none" w:sz="0" w:space="0" w:color="auto"/>
            <w:right w:val="none" w:sz="0" w:space="0" w:color="auto"/>
          </w:divBdr>
        </w:div>
        <w:div w:id="1864054019">
          <w:marLeft w:val="0"/>
          <w:marRight w:val="0"/>
          <w:marTop w:val="40"/>
          <w:marBottom w:val="100"/>
          <w:divBdr>
            <w:top w:val="none" w:sz="0" w:space="0" w:color="auto"/>
            <w:left w:val="none" w:sz="0" w:space="0" w:color="auto"/>
            <w:bottom w:val="none" w:sz="0" w:space="0" w:color="auto"/>
            <w:right w:val="none" w:sz="0" w:space="0" w:color="auto"/>
          </w:divBdr>
        </w:div>
        <w:div w:id="1185243058">
          <w:marLeft w:val="0"/>
          <w:marRight w:val="0"/>
          <w:marTop w:val="40"/>
          <w:marBottom w:val="100"/>
          <w:divBdr>
            <w:top w:val="none" w:sz="0" w:space="0" w:color="auto"/>
            <w:left w:val="none" w:sz="0" w:space="0" w:color="auto"/>
            <w:bottom w:val="none" w:sz="0" w:space="0" w:color="auto"/>
            <w:right w:val="none" w:sz="0" w:space="0" w:color="auto"/>
          </w:divBdr>
        </w:div>
        <w:div w:id="1485970044">
          <w:marLeft w:val="0"/>
          <w:marRight w:val="0"/>
          <w:marTop w:val="40"/>
          <w:marBottom w:val="100"/>
          <w:divBdr>
            <w:top w:val="none" w:sz="0" w:space="0" w:color="auto"/>
            <w:left w:val="none" w:sz="0" w:space="0" w:color="auto"/>
            <w:bottom w:val="none" w:sz="0" w:space="0" w:color="auto"/>
            <w:right w:val="none" w:sz="0" w:space="0" w:color="auto"/>
          </w:divBdr>
        </w:div>
        <w:div w:id="269632410">
          <w:marLeft w:val="0"/>
          <w:marRight w:val="0"/>
          <w:marTop w:val="40"/>
          <w:marBottom w:val="100"/>
          <w:divBdr>
            <w:top w:val="none" w:sz="0" w:space="0" w:color="auto"/>
            <w:left w:val="none" w:sz="0" w:space="0" w:color="auto"/>
            <w:bottom w:val="none" w:sz="0" w:space="0" w:color="auto"/>
            <w:right w:val="none" w:sz="0" w:space="0" w:color="auto"/>
          </w:divBdr>
        </w:div>
        <w:div w:id="17659463">
          <w:marLeft w:val="0"/>
          <w:marRight w:val="0"/>
          <w:marTop w:val="40"/>
          <w:marBottom w:val="100"/>
          <w:divBdr>
            <w:top w:val="none" w:sz="0" w:space="0" w:color="auto"/>
            <w:left w:val="none" w:sz="0" w:space="0" w:color="auto"/>
            <w:bottom w:val="none" w:sz="0" w:space="0" w:color="auto"/>
            <w:right w:val="none" w:sz="0" w:space="0" w:color="auto"/>
          </w:divBdr>
        </w:div>
        <w:div w:id="776945799">
          <w:marLeft w:val="0"/>
          <w:marRight w:val="0"/>
          <w:marTop w:val="40"/>
          <w:marBottom w:val="100"/>
          <w:divBdr>
            <w:top w:val="none" w:sz="0" w:space="0" w:color="auto"/>
            <w:left w:val="none" w:sz="0" w:space="0" w:color="auto"/>
            <w:bottom w:val="none" w:sz="0" w:space="0" w:color="auto"/>
            <w:right w:val="none" w:sz="0" w:space="0" w:color="auto"/>
          </w:divBdr>
        </w:div>
        <w:div w:id="125125377">
          <w:marLeft w:val="0"/>
          <w:marRight w:val="0"/>
          <w:marTop w:val="40"/>
          <w:marBottom w:val="100"/>
          <w:divBdr>
            <w:top w:val="none" w:sz="0" w:space="0" w:color="auto"/>
            <w:left w:val="none" w:sz="0" w:space="0" w:color="auto"/>
            <w:bottom w:val="none" w:sz="0" w:space="0" w:color="auto"/>
            <w:right w:val="none" w:sz="0" w:space="0" w:color="auto"/>
          </w:divBdr>
        </w:div>
        <w:div w:id="327439234">
          <w:marLeft w:val="0"/>
          <w:marRight w:val="0"/>
          <w:marTop w:val="40"/>
          <w:marBottom w:val="100"/>
          <w:divBdr>
            <w:top w:val="none" w:sz="0" w:space="0" w:color="auto"/>
            <w:left w:val="none" w:sz="0" w:space="0" w:color="auto"/>
            <w:bottom w:val="none" w:sz="0" w:space="0" w:color="auto"/>
            <w:right w:val="none" w:sz="0" w:space="0" w:color="auto"/>
          </w:divBdr>
        </w:div>
        <w:div w:id="1162157135">
          <w:marLeft w:val="0"/>
          <w:marRight w:val="0"/>
          <w:marTop w:val="40"/>
          <w:marBottom w:val="100"/>
          <w:divBdr>
            <w:top w:val="none" w:sz="0" w:space="0" w:color="auto"/>
            <w:left w:val="none" w:sz="0" w:space="0" w:color="auto"/>
            <w:bottom w:val="none" w:sz="0" w:space="0" w:color="auto"/>
            <w:right w:val="none" w:sz="0" w:space="0" w:color="auto"/>
          </w:divBdr>
        </w:div>
        <w:div w:id="156842425">
          <w:marLeft w:val="0"/>
          <w:marRight w:val="0"/>
          <w:marTop w:val="40"/>
          <w:marBottom w:val="100"/>
          <w:divBdr>
            <w:top w:val="none" w:sz="0" w:space="0" w:color="auto"/>
            <w:left w:val="none" w:sz="0" w:space="0" w:color="auto"/>
            <w:bottom w:val="none" w:sz="0" w:space="0" w:color="auto"/>
            <w:right w:val="none" w:sz="0" w:space="0" w:color="auto"/>
          </w:divBdr>
        </w:div>
        <w:div w:id="1956012663">
          <w:marLeft w:val="0"/>
          <w:marRight w:val="0"/>
          <w:marTop w:val="40"/>
          <w:marBottom w:val="100"/>
          <w:divBdr>
            <w:top w:val="none" w:sz="0" w:space="0" w:color="auto"/>
            <w:left w:val="none" w:sz="0" w:space="0" w:color="auto"/>
            <w:bottom w:val="none" w:sz="0" w:space="0" w:color="auto"/>
            <w:right w:val="none" w:sz="0" w:space="0" w:color="auto"/>
          </w:divBdr>
        </w:div>
        <w:div w:id="567542901">
          <w:marLeft w:val="0"/>
          <w:marRight w:val="0"/>
          <w:marTop w:val="40"/>
          <w:marBottom w:val="100"/>
          <w:divBdr>
            <w:top w:val="none" w:sz="0" w:space="0" w:color="auto"/>
            <w:left w:val="none" w:sz="0" w:space="0" w:color="auto"/>
            <w:bottom w:val="none" w:sz="0" w:space="0" w:color="auto"/>
            <w:right w:val="none" w:sz="0" w:space="0" w:color="auto"/>
          </w:divBdr>
        </w:div>
        <w:div w:id="1925412289">
          <w:marLeft w:val="0"/>
          <w:marRight w:val="0"/>
          <w:marTop w:val="40"/>
          <w:marBottom w:val="100"/>
          <w:divBdr>
            <w:top w:val="none" w:sz="0" w:space="0" w:color="auto"/>
            <w:left w:val="none" w:sz="0" w:space="0" w:color="auto"/>
            <w:bottom w:val="none" w:sz="0" w:space="0" w:color="auto"/>
            <w:right w:val="none" w:sz="0" w:space="0" w:color="auto"/>
          </w:divBdr>
        </w:div>
        <w:div w:id="458308159">
          <w:marLeft w:val="0"/>
          <w:marRight w:val="0"/>
          <w:marTop w:val="40"/>
          <w:marBottom w:val="100"/>
          <w:divBdr>
            <w:top w:val="none" w:sz="0" w:space="0" w:color="auto"/>
            <w:left w:val="none" w:sz="0" w:space="0" w:color="auto"/>
            <w:bottom w:val="none" w:sz="0" w:space="0" w:color="auto"/>
            <w:right w:val="none" w:sz="0" w:space="0" w:color="auto"/>
          </w:divBdr>
        </w:div>
        <w:div w:id="530530647">
          <w:marLeft w:val="0"/>
          <w:marRight w:val="0"/>
          <w:marTop w:val="40"/>
          <w:marBottom w:val="100"/>
          <w:divBdr>
            <w:top w:val="none" w:sz="0" w:space="0" w:color="auto"/>
            <w:left w:val="none" w:sz="0" w:space="0" w:color="auto"/>
            <w:bottom w:val="none" w:sz="0" w:space="0" w:color="auto"/>
            <w:right w:val="none" w:sz="0" w:space="0" w:color="auto"/>
          </w:divBdr>
        </w:div>
        <w:div w:id="1188562466">
          <w:marLeft w:val="0"/>
          <w:marRight w:val="0"/>
          <w:marTop w:val="40"/>
          <w:marBottom w:val="100"/>
          <w:divBdr>
            <w:top w:val="none" w:sz="0" w:space="0" w:color="auto"/>
            <w:left w:val="none" w:sz="0" w:space="0" w:color="auto"/>
            <w:bottom w:val="none" w:sz="0" w:space="0" w:color="auto"/>
            <w:right w:val="none" w:sz="0" w:space="0" w:color="auto"/>
          </w:divBdr>
        </w:div>
        <w:div w:id="1626885062">
          <w:marLeft w:val="0"/>
          <w:marRight w:val="0"/>
          <w:marTop w:val="40"/>
          <w:marBottom w:val="100"/>
          <w:divBdr>
            <w:top w:val="none" w:sz="0" w:space="0" w:color="auto"/>
            <w:left w:val="none" w:sz="0" w:space="0" w:color="auto"/>
            <w:bottom w:val="none" w:sz="0" w:space="0" w:color="auto"/>
            <w:right w:val="none" w:sz="0" w:space="0" w:color="auto"/>
          </w:divBdr>
        </w:div>
        <w:div w:id="155270704">
          <w:marLeft w:val="0"/>
          <w:marRight w:val="0"/>
          <w:marTop w:val="40"/>
          <w:marBottom w:val="100"/>
          <w:divBdr>
            <w:top w:val="none" w:sz="0" w:space="0" w:color="auto"/>
            <w:left w:val="none" w:sz="0" w:space="0" w:color="auto"/>
            <w:bottom w:val="none" w:sz="0" w:space="0" w:color="auto"/>
            <w:right w:val="none" w:sz="0" w:space="0" w:color="auto"/>
          </w:divBdr>
        </w:div>
        <w:div w:id="1474328253">
          <w:marLeft w:val="0"/>
          <w:marRight w:val="0"/>
          <w:marTop w:val="40"/>
          <w:marBottom w:val="100"/>
          <w:divBdr>
            <w:top w:val="none" w:sz="0" w:space="0" w:color="auto"/>
            <w:left w:val="none" w:sz="0" w:space="0" w:color="auto"/>
            <w:bottom w:val="none" w:sz="0" w:space="0" w:color="auto"/>
            <w:right w:val="none" w:sz="0" w:space="0" w:color="auto"/>
          </w:divBdr>
        </w:div>
        <w:div w:id="1567296520">
          <w:marLeft w:val="0"/>
          <w:marRight w:val="0"/>
          <w:marTop w:val="40"/>
          <w:marBottom w:val="100"/>
          <w:divBdr>
            <w:top w:val="none" w:sz="0" w:space="0" w:color="auto"/>
            <w:left w:val="none" w:sz="0" w:space="0" w:color="auto"/>
            <w:bottom w:val="none" w:sz="0" w:space="0" w:color="auto"/>
            <w:right w:val="none" w:sz="0" w:space="0" w:color="auto"/>
          </w:divBdr>
        </w:div>
        <w:div w:id="157885902">
          <w:marLeft w:val="0"/>
          <w:marRight w:val="0"/>
          <w:marTop w:val="40"/>
          <w:marBottom w:val="100"/>
          <w:divBdr>
            <w:top w:val="none" w:sz="0" w:space="0" w:color="auto"/>
            <w:left w:val="none" w:sz="0" w:space="0" w:color="auto"/>
            <w:bottom w:val="none" w:sz="0" w:space="0" w:color="auto"/>
            <w:right w:val="none" w:sz="0" w:space="0" w:color="auto"/>
          </w:divBdr>
        </w:div>
        <w:div w:id="1663512018">
          <w:marLeft w:val="0"/>
          <w:marRight w:val="0"/>
          <w:marTop w:val="40"/>
          <w:marBottom w:val="100"/>
          <w:divBdr>
            <w:top w:val="none" w:sz="0" w:space="0" w:color="auto"/>
            <w:left w:val="none" w:sz="0" w:space="0" w:color="auto"/>
            <w:bottom w:val="none" w:sz="0" w:space="0" w:color="auto"/>
            <w:right w:val="none" w:sz="0" w:space="0" w:color="auto"/>
          </w:divBdr>
        </w:div>
        <w:div w:id="1442529607">
          <w:marLeft w:val="0"/>
          <w:marRight w:val="0"/>
          <w:marTop w:val="40"/>
          <w:marBottom w:val="100"/>
          <w:divBdr>
            <w:top w:val="none" w:sz="0" w:space="0" w:color="auto"/>
            <w:left w:val="none" w:sz="0" w:space="0" w:color="auto"/>
            <w:bottom w:val="none" w:sz="0" w:space="0" w:color="auto"/>
            <w:right w:val="none" w:sz="0" w:space="0" w:color="auto"/>
          </w:divBdr>
        </w:div>
        <w:div w:id="1240603936">
          <w:marLeft w:val="0"/>
          <w:marRight w:val="0"/>
          <w:marTop w:val="40"/>
          <w:marBottom w:val="100"/>
          <w:divBdr>
            <w:top w:val="none" w:sz="0" w:space="0" w:color="auto"/>
            <w:left w:val="none" w:sz="0" w:space="0" w:color="auto"/>
            <w:bottom w:val="none" w:sz="0" w:space="0" w:color="auto"/>
            <w:right w:val="none" w:sz="0" w:space="0" w:color="auto"/>
          </w:divBdr>
        </w:div>
        <w:div w:id="1504662608">
          <w:marLeft w:val="0"/>
          <w:marRight w:val="0"/>
          <w:marTop w:val="40"/>
          <w:marBottom w:val="100"/>
          <w:divBdr>
            <w:top w:val="none" w:sz="0" w:space="0" w:color="auto"/>
            <w:left w:val="none" w:sz="0" w:space="0" w:color="auto"/>
            <w:bottom w:val="none" w:sz="0" w:space="0" w:color="auto"/>
            <w:right w:val="none" w:sz="0" w:space="0" w:color="auto"/>
          </w:divBdr>
        </w:div>
        <w:div w:id="259946896">
          <w:marLeft w:val="0"/>
          <w:marRight w:val="0"/>
          <w:marTop w:val="40"/>
          <w:marBottom w:val="100"/>
          <w:divBdr>
            <w:top w:val="none" w:sz="0" w:space="0" w:color="auto"/>
            <w:left w:val="none" w:sz="0" w:space="0" w:color="auto"/>
            <w:bottom w:val="none" w:sz="0" w:space="0" w:color="auto"/>
            <w:right w:val="none" w:sz="0" w:space="0" w:color="auto"/>
          </w:divBdr>
        </w:div>
        <w:div w:id="764883780">
          <w:marLeft w:val="0"/>
          <w:marRight w:val="0"/>
          <w:marTop w:val="40"/>
          <w:marBottom w:val="100"/>
          <w:divBdr>
            <w:top w:val="none" w:sz="0" w:space="0" w:color="auto"/>
            <w:left w:val="none" w:sz="0" w:space="0" w:color="auto"/>
            <w:bottom w:val="none" w:sz="0" w:space="0" w:color="auto"/>
            <w:right w:val="none" w:sz="0" w:space="0" w:color="auto"/>
          </w:divBdr>
        </w:div>
        <w:div w:id="1112670720">
          <w:marLeft w:val="0"/>
          <w:marRight w:val="0"/>
          <w:marTop w:val="40"/>
          <w:marBottom w:val="100"/>
          <w:divBdr>
            <w:top w:val="none" w:sz="0" w:space="0" w:color="auto"/>
            <w:left w:val="none" w:sz="0" w:space="0" w:color="auto"/>
            <w:bottom w:val="none" w:sz="0" w:space="0" w:color="auto"/>
            <w:right w:val="none" w:sz="0" w:space="0" w:color="auto"/>
          </w:divBdr>
        </w:div>
        <w:div w:id="1374304389">
          <w:marLeft w:val="0"/>
          <w:marRight w:val="0"/>
          <w:marTop w:val="40"/>
          <w:marBottom w:val="100"/>
          <w:divBdr>
            <w:top w:val="none" w:sz="0" w:space="0" w:color="auto"/>
            <w:left w:val="none" w:sz="0" w:space="0" w:color="auto"/>
            <w:bottom w:val="none" w:sz="0" w:space="0" w:color="auto"/>
            <w:right w:val="none" w:sz="0" w:space="0" w:color="auto"/>
          </w:divBdr>
        </w:div>
        <w:div w:id="1341809736">
          <w:marLeft w:val="0"/>
          <w:marRight w:val="0"/>
          <w:marTop w:val="40"/>
          <w:marBottom w:val="100"/>
          <w:divBdr>
            <w:top w:val="none" w:sz="0" w:space="0" w:color="auto"/>
            <w:left w:val="none" w:sz="0" w:space="0" w:color="auto"/>
            <w:bottom w:val="none" w:sz="0" w:space="0" w:color="auto"/>
            <w:right w:val="none" w:sz="0" w:space="0" w:color="auto"/>
          </w:divBdr>
        </w:div>
        <w:div w:id="1011761754">
          <w:marLeft w:val="0"/>
          <w:marRight w:val="0"/>
          <w:marTop w:val="40"/>
          <w:marBottom w:val="100"/>
          <w:divBdr>
            <w:top w:val="none" w:sz="0" w:space="0" w:color="auto"/>
            <w:left w:val="none" w:sz="0" w:space="0" w:color="auto"/>
            <w:bottom w:val="none" w:sz="0" w:space="0" w:color="auto"/>
            <w:right w:val="none" w:sz="0" w:space="0" w:color="auto"/>
          </w:divBdr>
        </w:div>
        <w:div w:id="597295440">
          <w:marLeft w:val="0"/>
          <w:marRight w:val="0"/>
          <w:marTop w:val="40"/>
          <w:marBottom w:val="100"/>
          <w:divBdr>
            <w:top w:val="none" w:sz="0" w:space="0" w:color="auto"/>
            <w:left w:val="none" w:sz="0" w:space="0" w:color="auto"/>
            <w:bottom w:val="none" w:sz="0" w:space="0" w:color="auto"/>
            <w:right w:val="none" w:sz="0" w:space="0" w:color="auto"/>
          </w:divBdr>
        </w:div>
        <w:div w:id="1391613104">
          <w:marLeft w:val="0"/>
          <w:marRight w:val="0"/>
          <w:marTop w:val="40"/>
          <w:marBottom w:val="100"/>
          <w:divBdr>
            <w:top w:val="none" w:sz="0" w:space="0" w:color="auto"/>
            <w:left w:val="none" w:sz="0" w:space="0" w:color="auto"/>
            <w:bottom w:val="none" w:sz="0" w:space="0" w:color="auto"/>
            <w:right w:val="none" w:sz="0" w:space="0" w:color="auto"/>
          </w:divBdr>
        </w:div>
        <w:div w:id="2083330288">
          <w:marLeft w:val="0"/>
          <w:marRight w:val="0"/>
          <w:marTop w:val="40"/>
          <w:marBottom w:val="100"/>
          <w:divBdr>
            <w:top w:val="none" w:sz="0" w:space="0" w:color="auto"/>
            <w:left w:val="none" w:sz="0" w:space="0" w:color="auto"/>
            <w:bottom w:val="none" w:sz="0" w:space="0" w:color="auto"/>
            <w:right w:val="none" w:sz="0" w:space="0" w:color="auto"/>
          </w:divBdr>
        </w:div>
        <w:div w:id="1011032012">
          <w:marLeft w:val="0"/>
          <w:marRight w:val="0"/>
          <w:marTop w:val="40"/>
          <w:marBottom w:val="100"/>
          <w:divBdr>
            <w:top w:val="none" w:sz="0" w:space="0" w:color="auto"/>
            <w:left w:val="none" w:sz="0" w:space="0" w:color="auto"/>
            <w:bottom w:val="none" w:sz="0" w:space="0" w:color="auto"/>
            <w:right w:val="none" w:sz="0" w:space="0" w:color="auto"/>
          </w:divBdr>
        </w:div>
        <w:div w:id="1486773292">
          <w:marLeft w:val="0"/>
          <w:marRight w:val="0"/>
          <w:marTop w:val="40"/>
          <w:marBottom w:val="100"/>
          <w:divBdr>
            <w:top w:val="none" w:sz="0" w:space="0" w:color="auto"/>
            <w:left w:val="none" w:sz="0" w:space="0" w:color="auto"/>
            <w:bottom w:val="none" w:sz="0" w:space="0" w:color="auto"/>
            <w:right w:val="none" w:sz="0" w:space="0" w:color="auto"/>
          </w:divBdr>
        </w:div>
        <w:div w:id="481626981">
          <w:marLeft w:val="0"/>
          <w:marRight w:val="0"/>
          <w:marTop w:val="40"/>
          <w:marBottom w:val="100"/>
          <w:divBdr>
            <w:top w:val="none" w:sz="0" w:space="0" w:color="auto"/>
            <w:left w:val="none" w:sz="0" w:space="0" w:color="auto"/>
            <w:bottom w:val="none" w:sz="0" w:space="0" w:color="auto"/>
            <w:right w:val="none" w:sz="0" w:space="0" w:color="auto"/>
          </w:divBdr>
        </w:div>
        <w:div w:id="639306801">
          <w:marLeft w:val="0"/>
          <w:marRight w:val="0"/>
          <w:marTop w:val="40"/>
          <w:marBottom w:val="100"/>
          <w:divBdr>
            <w:top w:val="none" w:sz="0" w:space="0" w:color="auto"/>
            <w:left w:val="none" w:sz="0" w:space="0" w:color="auto"/>
            <w:bottom w:val="none" w:sz="0" w:space="0" w:color="auto"/>
            <w:right w:val="none" w:sz="0" w:space="0" w:color="auto"/>
          </w:divBdr>
        </w:div>
        <w:div w:id="811944462">
          <w:marLeft w:val="0"/>
          <w:marRight w:val="0"/>
          <w:marTop w:val="40"/>
          <w:marBottom w:val="100"/>
          <w:divBdr>
            <w:top w:val="none" w:sz="0" w:space="0" w:color="auto"/>
            <w:left w:val="none" w:sz="0" w:space="0" w:color="auto"/>
            <w:bottom w:val="none" w:sz="0" w:space="0" w:color="auto"/>
            <w:right w:val="none" w:sz="0" w:space="0" w:color="auto"/>
          </w:divBdr>
        </w:div>
        <w:div w:id="483670285">
          <w:marLeft w:val="0"/>
          <w:marRight w:val="0"/>
          <w:marTop w:val="40"/>
          <w:marBottom w:val="100"/>
          <w:divBdr>
            <w:top w:val="none" w:sz="0" w:space="0" w:color="auto"/>
            <w:left w:val="none" w:sz="0" w:space="0" w:color="auto"/>
            <w:bottom w:val="none" w:sz="0" w:space="0" w:color="auto"/>
            <w:right w:val="none" w:sz="0" w:space="0" w:color="auto"/>
          </w:divBdr>
        </w:div>
        <w:div w:id="1093892407">
          <w:marLeft w:val="0"/>
          <w:marRight w:val="0"/>
          <w:marTop w:val="40"/>
          <w:marBottom w:val="100"/>
          <w:divBdr>
            <w:top w:val="none" w:sz="0" w:space="0" w:color="auto"/>
            <w:left w:val="none" w:sz="0" w:space="0" w:color="auto"/>
            <w:bottom w:val="none" w:sz="0" w:space="0" w:color="auto"/>
            <w:right w:val="none" w:sz="0" w:space="0" w:color="auto"/>
          </w:divBdr>
        </w:div>
        <w:div w:id="1727726430">
          <w:marLeft w:val="0"/>
          <w:marRight w:val="0"/>
          <w:marTop w:val="40"/>
          <w:marBottom w:val="100"/>
          <w:divBdr>
            <w:top w:val="none" w:sz="0" w:space="0" w:color="auto"/>
            <w:left w:val="none" w:sz="0" w:space="0" w:color="auto"/>
            <w:bottom w:val="none" w:sz="0" w:space="0" w:color="auto"/>
            <w:right w:val="none" w:sz="0" w:space="0" w:color="auto"/>
          </w:divBdr>
        </w:div>
        <w:div w:id="844901366">
          <w:marLeft w:val="0"/>
          <w:marRight w:val="0"/>
          <w:marTop w:val="40"/>
          <w:marBottom w:val="100"/>
          <w:divBdr>
            <w:top w:val="none" w:sz="0" w:space="0" w:color="auto"/>
            <w:left w:val="none" w:sz="0" w:space="0" w:color="auto"/>
            <w:bottom w:val="none" w:sz="0" w:space="0" w:color="auto"/>
            <w:right w:val="none" w:sz="0" w:space="0" w:color="auto"/>
          </w:divBdr>
        </w:div>
        <w:div w:id="361326255">
          <w:marLeft w:val="0"/>
          <w:marRight w:val="0"/>
          <w:marTop w:val="40"/>
          <w:marBottom w:val="100"/>
          <w:divBdr>
            <w:top w:val="none" w:sz="0" w:space="0" w:color="auto"/>
            <w:left w:val="none" w:sz="0" w:space="0" w:color="auto"/>
            <w:bottom w:val="none" w:sz="0" w:space="0" w:color="auto"/>
            <w:right w:val="none" w:sz="0" w:space="0" w:color="auto"/>
          </w:divBdr>
        </w:div>
        <w:div w:id="1879270551">
          <w:marLeft w:val="0"/>
          <w:marRight w:val="0"/>
          <w:marTop w:val="40"/>
          <w:marBottom w:val="100"/>
          <w:divBdr>
            <w:top w:val="none" w:sz="0" w:space="0" w:color="auto"/>
            <w:left w:val="none" w:sz="0" w:space="0" w:color="auto"/>
            <w:bottom w:val="none" w:sz="0" w:space="0" w:color="auto"/>
            <w:right w:val="none" w:sz="0" w:space="0" w:color="auto"/>
          </w:divBdr>
        </w:div>
        <w:div w:id="281039240">
          <w:marLeft w:val="0"/>
          <w:marRight w:val="0"/>
          <w:marTop w:val="40"/>
          <w:marBottom w:val="100"/>
          <w:divBdr>
            <w:top w:val="none" w:sz="0" w:space="0" w:color="auto"/>
            <w:left w:val="none" w:sz="0" w:space="0" w:color="auto"/>
            <w:bottom w:val="none" w:sz="0" w:space="0" w:color="auto"/>
            <w:right w:val="none" w:sz="0" w:space="0" w:color="auto"/>
          </w:divBdr>
        </w:div>
        <w:div w:id="1817650056">
          <w:marLeft w:val="0"/>
          <w:marRight w:val="0"/>
          <w:marTop w:val="40"/>
          <w:marBottom w:val="100"/>
          <w:divBdr>
            <w:top w:val="none" w:sz="0" w:space="0" w:color="auto"/>
            <w:left w:val="none" w:sz="0" w:space="0" w:color="auto"/>
            <w:bottom w:val="none" w:sz="0" w:space="0" w:color="auto"/>
            <w:right w:val="none" w:sz="0" w:space="0" w:color="auto"/>
          </w:divBdr>
        </w:div>
        <w:div w:id="425424024">
          <w:marLeft w:val="0"/>
          <w:marRight w:val="0"/>
          <w:marTop w:val="40"/>
          <w:marBottom w:val="100"/>
          <w:divBdr>
            <w:top w:val="none" w:sz="0" w:space="0" w:color="auto"/>
            <w:left w:val="none" w:sz="0" w:space="0" w:color="auto"/>
            <w:bottom w:val="none" w:sz="0" w:space="0" w:color="auto"/>
            <w:right w:val="none" w:sz="0" w:space="0" w:color="auto"/>
          </w:divBdr>
        </w:div>
        <w:div w:id="238444941">
          <w:marLeft w:val="0"/>
          <w:marRight w:val="0"/>
          <w:marTop w:val="40"/>
          <w:marBottom w:val="100"/>
          <w:divBdr>
            <w:top w:val="none" w:sz="0" w:space="0" w:color="auto"/>
            <w:left w:val="none" w:sz="0" w:space="0" w:color="auto"/>
            <w:bottom w:val="none" w:sz="0" w:space="0" w:color="auto"/>
            <w:right w:val="none" w:sz="0" w:space="0" w:color="auto"/>
          </w:divBdr>
        </w:div>
        <w:div w:id="77099917">
          <w:marLeft w:val="0"/>
          <w:marRight w:val="0"/>
          <w:marTop w:val="40"/>
          <w:marBottom w:val="100"/>
          <w:divBdr>
            <w:top w:val="none" w:sz="0" w:space="0" w:color="auto"/>
            <w:left w:val="none" w:sz="0" w:space="0" w:color="auto"/>
            <w:bottom w:val="none" w:sz="0" w:space="0" w:color="auto"/>
            <w:right w:val="none" w:sz="0" w:space="0" w:color="auto"/>
          </w:divBdr>
        </w:div>
        <w:div w:id="206836509">
          <w:marLeft w:val="0"/>
          <w:marRight w:val="0"/>
          <w:marTop w:val="40"/>
          <w:marBottom w:val="100"/>
          <w:divBdr>
            <w:top w:val="none" w:sz="0" w:space="0" w:color="auto"/>
            <w:left w:val="none" w:sz="0" w:space="0" w:color="auto"/>
            <w:bottom w:val="none" w:sz="0" w:space="0" w:color="auto"/>
            <w:right w:val="none" w:sz="0" w:space="0" w:color="auto"/>
          </w:divBdr>
        </w:div>
        <w:div w:id="1604530319">
          <w:marLeft w:val="0"/>
          <w:marRight w:val="0"/>
          <w:marTop w:val="40"/>
          <w:marBottom w:val="100"/>
          <w:divBdr>
            <w:top w:val="none" w:sz="0" w:space="0" w:color="auto"/>
            <w:left w:val="none" w:sz="0" w:space="0" w:color="auto"/>
            <w:bottom w:val="none" w:sz="0" w:space="0" w:color="auto"/>
            <w:right w:val="none" w:sz="0" w:space="0" w:color="auto"/>
          </w:divBdr>
        </w:div>
        <w:div w:id="106581207">
          <w:marLeft w:val="0"/>
          <w:marRight w:val="0"/>
          <w:marTop w:val="40"/>
          <w:marBottom w:val="100"/>
          <w:divBdr>
            <w:top w:val="none" w:sz="0" w:space="0" w:color="auto"/>
            <w:left w:val="none" w:sz="0" w:space="0" w:color="auto"/>
            <w:bottom w:val="none" w:sz="0" w:space="0" w:color="auto"/>
            <w:right w:val="none" w:sz="0" w:space="0" w:color="auto"/>
          </w:divBdr>
        </w:div>
        <w:div w:id="1682514065">
          <w:marLeft w:val="0"/>
          <w:marRight w:val="0"/>
          <w:marTop w:val="40"/>
          <w:marBottom w:val="100"/>
          <w:divBdr>
            <w:top w:val="none" w:sz="0" w:space="0" w:color="auto"/>
            <w:left w:val="none" w:sz="0" w:space="0" w:color="auto"/>
            <w:bottom w:val="none" w:sz="0" w:space="0" w:color="auto"/>
            <w:right w:val="none" w:sz="0" w:space="0" w:color="auto"/>
          </w:divBdr>
        </w:div>
        <w:div w:id="1819758713">
          <w:marLeft w:val="0"/>
          <w:marRight w:val="0"/>
          <w:marTop w:val="40"/>
          <w:marBottom w:val="100"/>
          <w:divBdr>
            <w:top w:val="none" w:sz="0" w:space="0" w:color="auto"/>
            <w:left w:val="none" w:sz="0" w:space="0" w:color="auto"/>
            <w:bottom w:val="none" w:sz="0" w:space="0" w:color="auto"/>
            <w:right w:val="none" w:sz="0" w:space="0" w:color="auto"/>
          </w:divBdr>
        </w:div>
        <w:div w:id="1095326260">
          <w:marLeft w:val="0"/>
          <w:marRight w:val="0"/>
          <w:marTop w:val="40"/>
          <w:marBottom w:val="100"/>
          <w:divBdr>
            <w:top w:val="none" w:sz="0" w:space="0" w:color="auto"/>
            <w:left w:val="none" w:sz="0" w:space="0" w:color="auto"/>
            <w:bottom w:val="none" w:sz="0" w:space="0" w:color="auto"/>
            <w:right w:val="none" w:sz="0" w:space="0" w:color="auto"/>
          </w:divBdr>
        </w:div>
        <w:div w:id="460730184">
          <w:marLeft w:val="0"/>
          <w:marRight w:val="0"/>
          <w:marTop w:val="40"/>
          <w:marBottom w:val="100"/>
          <w:divBdr>
            <w:top w:val="none" w:sz="0" w:space="0" w:color="auto"/>
            <w:left w:val="none" w:sz="0" w:space="0" w:color="auto"/>
            <w:bottom w:val="none" w:sz="0" w:space="0" w:color="auto"/>
            <w:right w:val="none" w:sz="0" w:space="0" w:color="auto"/>
          </w:divBdr>
        </w:div>
        <w:div w:id="20473430">
          <w:marLeft w:val="0"/>
          <w:marRight w:val="0"/>
          <w:marTop w:val="40"/>
          <w:marBottom w:val="100"/>
          <w:divBdr>
            <w:top w:val="none" w:sz="0" w:space="0" w:color="auto"/>
            <w:left w:val="none" w:sz="0" w:space="0" w:color="auto"/>
            <w:bottom w:val="none" w:sz="0" w:space="0" w:color="auto"/>
            <w:right w:val="none" w:sz="0" w:space="0" w:color="auto"/>
          </w:divBdr>
        </w:div>
        <w:div w:id="717435158">
          <w:marLeft w:val="0"/>
          <w:marRight w:val="0"/>
          <w:marTop w:val="40"/>
          <w:marBottom w:val="100"/>
          <w:divBdr>
            <w:top w:val="none" w:sz="0" w:space="0" w:color="auto"/>
            <w:left w:val="none" w:sz="0" w:space="0" w:color="auto"/>
            <w:bottom w:val="none" w:sz="0" w:space="0" w:color="auto"/>
            <w:right w:val="none" w:sz="0" w:space="0" w:color="auto"/>
          </w:divBdr>
        </w:div>
        <w:div w:id="822045867">
          <w:marLeft w:val="0"/>
          <w:marRight w:val="0"/>
          <w:marTop w:val="40"/>
          <w:marBottom w:val="100"/>
          <w:divBdr>
            <w:top w:val="none" w:sz="0" w:space="0" w:color="auto"/>
            <w:left w:val="none" w:sz="0" w:space="0" w:color="auto"/>
            <w:bottom w:val="none" w:sz="0" w:space="0" w:color="auto"/>
            <w:right w:val="none" w:sz="0" w:space="0" w:color="auto"/>
          </w:divBdr>
        </w:div>
        <w:div w:id="64571096">
          <w:marLeft w:val="0"/>
          <w:marRight w:val="0"/>
          <w:marTop w:val="40"/>
          <w:marBottom w:val="100"/>
          <w:divBdr>
            <w:top w:val="none" w:sz="0" w:space="0" w:color="auto"/>
            <w:left w:val="none" w:sz="0" w:space="0" w:color="auto"/>
            <w:bottom w:val="none" w:sz="0" w:space="0" w:color="auto"/>
            <w:right w:val="none" w:sz="0" w:space="0" w:color="auto"/>
          </w:divBdr>
        </w:div>
        <w:div w:id="1843272607">
          <w:marLeft w:val="0"/>
          <w:marRight w:val="0"/>
          <w:marTop w:val="40"/>
          <w:marBottom w:val="100"/>
          <w:divBdr>
            <w:top w:val="none" w:sz="0" w:space="0" w:color="auto"/>
            <w:left w:val="none" w:sz="0" w:space="0" w:color="auto"/>
            <w:bottom w:val="none" w:sz="0" w:space="0" w:color="auto"/>
            <w:right w:val="none" w:sz="0" w:space="0" w:color="auto"/>
          </w:divBdr>
        </w:div>
        <w:div w:id="988289885">
          <w:marLeft w:val="0"/>
          <w:marRight w:val="0"/>
          <w:marTop w:val="40"/>
          <w:marBottom w:val="100"/>
          <w:divBdr>
            <w:top w:val="none" w:sz="0" w:space="0" w:color="auto"/>
            <w:left w:val="none" w:sz="0" w:space="0" w:color="auto"/>
            <w:bottom w:val="none" w:sz="0" w:space="0" w:color="auto"/>
            <w:right w:val="none" w:sz="0" w:space="0" w:color="auto"/>
          </w:divBdr>
        </w:div>
        <w:div w:id="1579442921">
          <w:marLeft w:val="0"/>
          <w:marRight w:val="0"/>
          <w:marTop w:val="40"/>
          <w:marBottom w:val="100"/>
          <w:divBdr>
            <w:top w:val="none" w:sz="0" w:space="0" w:color="auto"/>
            <w:left w:val="none" w:sz="0" w:space="0" w:color="auto"/>
            <w:bottom w:val="none" w:sz="0" w:space="0" w:color="auto"/>
            <w:right w:val="none" w:sz="0" w:space="0" w:color="auto"/>
          </w:divBdr>
        </w:div>
        <w:div w:id="423233813">
          <w:marLeft w:val="0"/>
          <w:marRight w:val="0"/>
          <w:marTop w:val="40"/>
          <w:marBottom w:val="100"/>
          <w:divBdr>
            <w:top w:val="none" w:sz="0" w:space="0" w:color="auto"/>
            <w:left w:val="none" w:sz="0" w:space="0" w:color="auto"/>
            <w:bottom w:val="none" w:sz="0" w:space="0" w:color="auto"/>
            <w:right w:val="none" w:sz="0" w:space="0" w:color="auto"/>
          </w:divBdr>
        </w:div>
        <w:div w:id="2122528642">
          <w:marLeft w:val="0"/>
          <w:marRight w:val="0"/>
          <w:marTop w:val="40"/>
          <w:marBottom w:val="100"/>
          <w:divBdr>
            <w:top w:val="none" w:sz="0" w:space="0" w:color="auto"/>
            <w:left w:val="none" w:sz="0" w:space="0" w:color="auto"/>
            <w:bottom w:val="none" w:sz="0" w:space="0" w:color="auto"/>
            <w:right w:val="none" w:sz="0" w:space="0" w:color="auto"/>
          </w:divBdr>
        </w:div>
        <w:div w:id="248538467">
          <w:marLeft w:val="0"/>
          <w:marRight w:val="0"/>
          <w:marTop w:val="40"/>
          <w:marBottom w:val="100"/>
          <w:divBdr>
            <w:top w:val="none" w:sz="0" w:space="0" w:color="auto"/>
            <w:left w:val="none" w:sz="0" w:space="0" w:color="auto"/>
            <w:bottom w:val="none" w:sz="0" w:space="0" w:color="auto"/>
            <w:right w:val="none" w:sz="0" w:space="0" w:color="auto"/>
          </w:divBdr>
        </w:div>
        <w:div w:id="777336846">
          <w:marLeft w:val="0"/>
          <w:marRight w:val="0"/>
          <w:marTop w:val="40"/>
          <w:marBottom w:val="100"/>
          <w:divBdr>
            <w:top w:val="none" w:sz="0" w:space="0" w:color="auto"/>
            <w:left w:val="none" w:sz="0" w:space="0" w:color="auto"/>
            <w:bottom w:val="none" w:sz="0" w:space="0" w:color="auto"/>
            <w:right w:val="none" w:sz="0" w:space="0" w:color="auto"/>
          </w:divBdr>
        </w:div>
        <w:div w:id="463818844">
          <w:marLeft w:val="0"/>
          <w:marRight w:val="0"/>
          <w:marTop w:val="40"/>
          <w:marBottom w:val="100"/>
          <w:divBdr>
            <w:top w:val="none" w:sz="0" w:space="0" w:color="auto"/>
            <w:left w:val="none" w:sz="0" w:space="0" w:color="auto"/>
            <w:bottom w:val="none" w:sz="0" w:space="0" w:color="auto"/>
            <w:right w:val="none" w:sz="0" w:space="0" w:color="auto"/>
          </w:divBdr>
        </w:div>
        <w:div w:id="1899584061">
          <w:marLeft w:val="0"/>
          <w:marRight w:val="0"/>
          <w:marTop w:val="40"/>
          <w:marBottom w:val="100"/>
          <w:divBdr>
            <w:top w:val="none" w:sz="0" w:space="0" w:color="auto"/>
            <w:left w:val="none" w:sz="0" w:space="0" w:color="auto"/>
            <w:bottom w:val="none" w:sz="0" w:space="0" w:color="auto"/>
            <w:right w:val="none" w:sz="0" w:space="0" w:color="auto"/>
          </w:divBdr>
        </w:div>
        <w:div w:id="1973097948">
          <w:marLeft w:val="0"/>
          <w:marRight w:val="0"/>
          <w:marTop w:val="40"/>
          <w:marBottom w:val="100"/>
          <w:divBdr>
            <w:top w:val="none" w:sz="0" w:space="0" w:color="auto"/>
            <w:left w:val="none" w:sz="0" w:space="0" w:color="auto"/>
            <w:bottom w:val="none" w:sz="0" w:space="0" w:color="auto"/>
            <w:right w:val="none" w:sz="0" w:space="0" w:color="auto"/>
          </w:divBdr>
        </w:div>
        <w:div w:id="879198033">
          <w:marLeft w:val="0"/>
          <w:marRight w:val="0"/>
          <w:marTop w:val="40"/>
          <w:marBottom w:val="100"/>
          <w:divBdr>
            <w:top w:val="none" w:sz="0" w:space="0" w:color="auto"/>
            <w:left w:val="none" w:sz="0" w:space="0" w:color="auto"/>
            <w:bottom w:val="none" w:sz="0" w:space="0" w:color="auto"/>
            <w:right w:val="none" w:sz="0" w:space="0" w:color="auto"/>
          </w:divBdr>
        </w:div>
        <w:div w:id="1954095332">
          <w:marLeft w:val="0"/>
          <w:marRight w:val="0"/>
          <w:marTop w:val="40"/>
          <w:marBottom w:val="100"/>
          <w:divBdr>
            <w:top w:val="none" w:sz="0" w:space="0" w:color="auto"/>
            <w:left w:val="none" w:sz="0" w:space="0" w:color="auto"/>
            <w:bottom w:val="none" w:sz="0" w:space="0" w:color="auto"/>
            <w:right w:val="none" w:sz="0" w:space="0" w:color="auto"/>
          </w:divBdr>
        </w:div>
        <w:div w:id="1370571239">
          <w:marLeft w:val="0"/>
          <w:marRight w:val="0"/>
          <w:marTop w:val="40"/>
          <w:marBottom w:val="100"/>
          <w:divBdr>
            <w:top w:val="none" w:sz="0" w:space="0" w:color="auto"/>
            <w:left w:val="none" w:sz="0" w:space="0" w:color="auto"/>
            <w:bottom w:val="none" w:sz="0" w:space="0" w:color="auto"/>
            <w:right w:val="none" w:sz="0" w:space="0" w:color="auto"/>
          </w:divBdr>
        </w:div>
        <w:div w:id="1755861193">
          <w:marLeft w:val="0"/>
          <w:marRight w:val="0"/>
          <w:marTop w:val="40"/>
          <w:marBottom w:val="100"/>
          <w:divBdr>
            <w:top w:val="none" w:sz="0" w:space="0" w:color="auto"/>
            <w:left w:val="none" w:sz="0" w:space="0" w:color="auto"/>
            <w:bottom w:val="none" w:sz="0" w:space="0" w:color="auto"/>
            <w:right w:val="none" w:sz="0" w:space="0" w:color="auto"/>
          </w:divBdr>
        </w:div>
        <w:div w:id="1590307250">
          <w:marLeft w:val="0"/>
          <w:marRight w:val="0"/>
          <w:marTop w:val="40"/>
          <w:marBottom w:val="100"/>
          <w:divBdr>
            <w:top w:val="none" w:sz="0" w:space="0" w:color="auto"/>
            <w:left w:val="none" w:sz="0" w:space="0" w:color="auto"/>
            <w:bottom w:val="none" w:sz="0" w:space="0" w:color="auto"/>
            <w:right w:val="none" w:sz="0" w:space="0" w:color="auto"/>
          </w:divBdr>
        </w:div>
        <w:div w:id="812722804">
          <w:marLeft w:val="0"/>
          <w:marRight w:val="0"/>
          <w:marTop w:val="40"/>
          <w:marBottom w:val="100"/>
          <w:divBdr>
            <w:top w:val="none" w:sz="0" w:space="0" w:color="auto"/>
            <w:left w:val="none" w:sz="0" w:space="0" w:color="auto"/>
            <w:bottom w:val="none" w:sz="0" w:space="0" w:color="auto"/>
            <w:right w:val="none" w:sz="0" w:space="0" w:color="auto"/>
          </w:divBdr>
        </w:div>
        <w:div w:id="634139069">
          <w:marLeft w:val="0"/>
          <w:marRight w:val="0"/>
          <w:marTop w:val="40"/>
          <w:marBottom w:val="100"/>
          <w:divBdr>
            <w:top w:val="none" w:sz="0" w:space="0" w:color="auto"/>
            <w:left w:val="none" w:sz="0" w:space="0" w:color="auto"/>
            <w:bottom w:val="none" w:sz="0" w:space="0" w:color="auto"/>
            <w:right w:val="none" w:sz="0" w:space="0" w:color="auto"/>
          </w:divBdr>
        </w:div>
        <w:div w:id="777457323">
          <w:marLeft w:val="0"/>
          <w:marRight w:val="0"/>
          <w:marTop w:val="40"/>
          <w:marBottom w:val="100"/>
          <w:divBdr>
            <w:top w:val="none" w:sz="0" w:space="0" w:color="auto"/>
            <w:left w:val="none" w:sz="0" w:space="0" w:color="auto"/>
            <w:bottom w:val="none" w:sz="0" w:space="0" w:color="auto"/>
            <w:right w:val="none" w:sz="0" w:space="0" w:color="auto"/>
          </w:divBdr>
        </w:div>
        <w:div w:id="220675251">
          <w:marLeft w:val="0"/>
          <w:marRight w:val="0"/>
          <w:marTop w:val="0"/>
          <w:marBottom w:val="200"/>
          <w:divBdr>
            <w:top w:val="none" w:sz="0" w:space="0" w:color="auto"/>
            <w:left w:val="none" w:sz="0" w:space="0" w:color="auto"/>
            <w:bottom w:val="none" w:sz="0" w:space="0" w:color="auto"/>
            <w:right w:val="none" w:sz="0" w:space="0" w:color="auto"/>
          </w:divBdr>
        </w:div>
        <w:div w:id="756363426">
          <w:marLeft w:val="0"/>
          <w:marRight w:val="0"/>
          <w:marTop w:val="0"/>
          <w:marBottom w:val="200"/>
          <w:divBdr>
            <w:top w:val="none" w:sz="0" w:space="0" w:color="auto"/>
            <w:left w:val="none" w:sz="0" w:space="0" w:color="auto"/>
            <w:bottom w:val="none" w:sz="0" w:space="0" w:color="auto"/>
            <w:right w:val="none" w:sz="0" w:space="0" w:color="auto"/>
          </w:divBdr>
        </w:div>
        <w:div w:id="1030835797">
          <w:marLeft w:val="0"/>
          <w:marRight w:val="0"/>
          <w:marTop w:val="40"/>
          <w:marBottom w:val="100"/>
          <w:divBdr>
            <w:top w:val="none" w:sz="0" w:space="0" w:color="auto"/>
            <w:left w:val="none" w:sz="0" w:space="0" w:color="auto"/>
            <w:bottom w:val="none" w:sz="0" w:space="0" w:color="auto"/>
            <w:right w:val="none" w:sz="0" w:space="0" w:color="auto"/>
          </w:divBdr>
        </w:div>
        <w:div w:id="1028720978">
          <w:marLeft w:val="0"/>
          <w:marRight w:val="0"/>
          <w:marTop w:val="40"/>
          <w:marBottom w:val="100"/>
          <w:divBdr>
            <w:top w:val="none" w:sz="0" w:space="0" w:color="auto"/>
            <w:left w:val="none" w:sz="0" w:space="0" w:color="auto"/>
            <w:bottom w:val="none" w:sz="0" w:space="0" w:color="auto"/>
            <w:right w:val="none" w:sz="0" w:space="0" w:color="auto"/>
          </w:divBdr>
        </w:div>
        <w:div w:id="312410817">
          <w:marLeft w:val="0"/>
          <w:marRight w:val="0"/>
          <w:marTop w:val="40"/>
          <w:marBottom w:val="100"/>
          <w:divBdr>
            <w:top w:val="none" w:sz="0" w:space="0" w:color="auto"/>
            <w:left w:val="none" w:sz="0" w:space="0" w:color="auto"/>
            <w:bottom w:val="none" w:sz="0" w:space="0" w:color="auto"/>
            <w:right w:val="none" w:sz="0" w:space="0" w:color="auto"/>
          </w:divBdr>
        </w:div>
        <w:div w:id="598874077">
          <w:marLeft w:val="0"/>
          <w:marRight w:val="0"/>
          <w:marTop w:val="40"/>
          <w:marBottom w:val="100"/>
          <w:divBdr>
            <w:top w:val="none" w:sz="0" w:space="0" w:color="auto"/>
            <w:left w:val="none" w:sz="0" w:space="0" w:color="auto"/>
            <w:bottom w:val="none" w:sz="0" w:space="0" w:color="auto"/>
            <w:right w:val="none" w:sz="0" w:space="0" w:color="auto"/>
          </w:divBdr>
        </w:div>
        <w:div w:id="270406297">
          <w:marLeft w:val="0"/>
          <w:marRight w:val="0"/>
          <w:marTop w:val="40"/>
          <w:marBottom w:val="100"/>
          <w:divBdr>
            <w:top w:val="none" w:sz="0" w:space="0" w:color="auto"/>
            <w:left w:val="none" w:sz="0" w:space="0" w:color="auto"/>
            <w:bottom w:val="none" w:sz="0" w:space="0" w:color="auto"/>
            <w:right w:val="none" w:sz="0" w:space="0" w:color="auto"/>
          </w:divBdr>
        </w:div>
        <w:div w:id="141430016">
          <w:marLeft w:val="0"/>
          <w:marRight w:val="0"/>
          <w:marTop w:val="40"/>
          <w:marBottom w:val="100"/>
          <w:divBdr>
            <w:top w:val="none" w:sz="0" w:space="0" w:color="auto"/>
            <w:left w:val="none" w:sz="0" w:space="0" w:color="auto"/>
            <w:bottom w:val="none" w:sz="0" w:space="0" w:color="auto"/>
            <w:right w:val="none" w:sz="0" w:space="0" w:color="auto"/>
          </w:divBdr>
        </w:div>
        <w:div w:id="1351100553">
          <w:marLeft w:val="0"/>
          <w:marRight w:val="0"/>
          <w:marTop w:val="40"/>
          <w:marBottom w:val="100"/>
          <w:divBdr>
            <w:top w:val="none" w:sz="0" w:space="0" w:color="auto"/>
            <w:left w:val="none" w:sz="0" w:space="0" w:color="auto"/>
            <w:bottom w:val="none" w:sz="0" w:space="0" w:color="auto"/>
            <w:right w:val="none" w:sz="0" w:space="0" w:color="auto"/>
          </w:divBdr>
        </w:div>
        <w:div w:id="619533972">
          <w:marLeft w:val="0"/>
          <w:marRight w:val="0"/>
          <w:marTop w:val="40"/>
          <w:marBottom w:val="100"/>
          <w:divBdr>
            <w:top w:val="none" w:sz="0" w:space="0" w:color="auto"/>
            <w:left w:val="none" w:sz="0" w:space="0" w:color="auto"/>
            <w:bottom w:val="none" w:sz="0" w:space="0" w:color="auto"/>
            <w:right w:val="none" w:sz="0" w:space="0" w:color="auto"/>
          </w:divBdr>
        </w:div>
        <w:div w:id="545993508">
          <w:marLeft w:val="0"/>
          <w:marRight w:val="0"/>
          <w:marTop w:val="40"/>
          <w:marBottom w:val="100"/>
          <w:divBdr>
            <w:top w:val="none" w:sz="0" w:space="0" w:color="auto"/>
            <w:left w:val="none" w:sz="0" w:space="0" w:color="auto"/>
            <w:bottom w:val="none" w:sz="0" w:space="0" w:color="auto"/>
            <w:right w:val="none" w:sz="0" w:space="0" w:color="auto"/>
          </w:divBdr>
        </w:div>
        <w:div w:id="1933273344">
          <w:marLeft w:val="0"/>
          <w:marRight w:val="0"/>
          <w:marTop w:val="40"/>
          <w:marBottom w:val="100"/>
          <w:divBdr>
            <w:top w:val="none" w:sz="0" w:space="0" w:color="auto"/>
            <w:left w:val="none" w:sz="0" w:space="0" w:color="auto"/>
            <w:bottom w:val="none" w:sz="0" w:space="0" w:color="auto"/>
            <w:right w:val="none" w:sz="0" w:space="0" w:color="auto"/>
          </w:divBdr>
        </w:div>
        <w:div w:id="1280643777">
          <w:marLeft w:val="0"/>
          <w:marRight w:val="0"/>
          <w:marTop w:val="40"/>
          <w:marBottom w:val="100"/>
          <w:divBdr>
            <w:top w:val="none" w:sz="0" w:space="0" w:color="auto"/>
            <w:left w:val="none" w:sz="0" w:space="0" w:color="auto"/>
            <w:bottom w:val="none" w:sz="0" w:space="0" w:color="auto"/>
            <w:right w:val="none" w:sz="0" w:space="0" w:color="auto"/>
          </w:divBdr>
        </w:div>
        <w:div w:id="253710364">
          <w:marLeft w:val="0"/>
          <w:marRight w:val="0"/>
          <w:marTop w:val="40"/>
          <w:marBottom w:val="100"/>
          <w:divBdr>
            <w:top w:val="none" w:sz="0" w:space="0" w:color="auto"/>
            <w:left w:val="none" w:sz="0" w:space="0" w:color="auto"/>
            <w:bottom w:val="none" w:sz="0" w:space="0" w:color="auto"/>
            <w:right w:val="none" w:sz="0" w:space="0" w:color="auto"/>
          </w:divBdr>
        </w:div>
        <w:div w:id="1572231006">
          <w:marLeft w:val="0"/>
          <w:marRight w:val="0"/>
          <w:marTop w:val="40"/>
          <w:marBottom w:val="100"/>
          <w:divBdr>
            <w:top w:val="none" w:sz="0" w:space="0" w:color="auto"/>
            <w:left w:val="none" w:sz="0" w:space="0" w:color="auto"/>
            <w:bottom w:val="none" w:sz="0" w:space="0" w:color="auto"/>
            <w:right w:val="none" w:sz="0" w:space="0" w:color="auto"/>
          </w:divBdr>
        </w:div>
        <w:div w:id="1651521307">
          <w:marLeft w:val="0"/>
          <w:marRight w:val="0"/>
          <w:marTop w:val="40"/>
          <w:marBottom w:val="100"/>
          <w:divBdr>
            <w:top w:val="none" w:sz="0" w:space="0" w:color="auto"/>
            <w:left w:val="none" w:sz="0" w:space="0" w:color="auto"/>
            <w:bottom w:val="none" w:sz="0" w:space="0" w:color="auto"/>
            <w:right w:val="none" w:sz="0" w:space="0" w:color="auto"/>
          </w:divBdr>
        </w:div>
        <w:div w:id="208034904">
          <w:marLeft w:val="0"/>
          <w:marRight w:val="0"/>
          <w:marTop w:val="40"/>
          <w:marBottom w:val="100"/>
          <w:divBdr>
            <w:top w:val="none" w:sz="0" w:space="0" w:color="auto"/>
            <w:left w:val="none" w:sz="0" w:space="0" w:color="auto"/>
            <w:bottom w:val="none" w:sz="0" w:space="0" w:color="auto"/>
            <w:right w:val="none" w:sz="0" w:space="0" w:color="auto"/>
          </w:divBdr>
        </w:div>
        <w:div w:id="1058627537">
          <w:marLeft w:val="0"/>
          <w:marRight w:val="0"/>
          <w:marTop w:val="40"/>
          <w:marBottom w:val="100"/>
          <w:divBdr>
            <w:top w:val="none" w:sz="0" w:space="0" w:color="auto"/>
            <w:left w:val="none" w:sz="0" w:space="0" w:color="auto"/>
            <w:bottom w:val="none" w:sz="0" w:space="0" w:color="auto"/>
            <w:right w:val="none" w:sz="0" w:space="0" w:color="auto"/>
          </w:divBdr>
        </w:div>
        <w:div w:id="177819192">
          <w:marLeft w:val="0"/>
          <w:marRight w:val="0"/>
          <w:marTop w:val="40"/>
          <w:marBottom w:val="100"/>
          <w:divBdr>
            <w:top w:val="none" w:sz="0" w:space="0" w:color="auto"/>
            <w:left w:val="none" w:sz="0" w:space="0" w:color="auto"/>
            <w:bottom w:val="none" w:sz="0" w:space="0" w:color="auto"/>
            <w:right w:val="none" w:sz="0" w:space="0" w:color="auto"/>
          </w:divBdr>
        </w:div>
        <w:div w:id="1499419289">
          <w:marLeft w:val="0"/>
          <w:marRight w:val="0"/>
          <w:marTop w:val="40"/>
          <w:marBottom w:val="100"/>
          <w:divBdr>
            <w:top w:val="none" w:sz="0" w:space="0" w:color="auto"/>
            <w:left w:val="none" w:sz="0" w:space="0" w:color="auto"/>
            <w:bottom w:val="none" w:sz="0" w:space="0" w:color="auto"/>
            <w:right w:val="none" w:sz="0" w:space="0" w:color="auto"/>
          </w:divBdr>
        </w:div>
        <w:div w:id="1604069980">
          <w:marLeft w:val="0"/>
          <w:marRight w:val="0"/>
          <w:marTop w:val="40"/>
          <w:marBottom w:val="100"/>
          <w:divBdr>
            <w:top w:val="none" w:sz="0" w:space="0" w:color="auto"/>
            <w:left w:val="none" w:sz="0" w:space="0" w:color="auto"/>
            <w:bottom w:val="none" w:sz="0" w:space="0" w:color="auto"/>
            <w:right w:val="none" w:sz="0" w:space="0" w:color="auto"/>
          </w:divBdr>
        </w:div>
        <w:div w:id="737559405">
          <w:marLeft w:val="0"/>
          <w:marRight w:val="0"/>
          <w:marTop w:val="40"/>
          <w:marBottom w:val="100"/>
          <w:divBdr>
            <w:top w:val="none" w:sz="0" w:space="0" w:color="auto"/>
            <w:left w:val="none" w:sz="0" w:space="0" w:color="auto"/>
            <w:bottom w:val="none" w:sz="0" w:space="0" w:color="auto"/>
            <w:right w:val="none" w:sz="0" w:space="0" w:color="auto"/>
          </w:divBdr>
        </w:div>
        <w:div w:id="950743993">
          <w:marLeft w:val="0"/>
          <w:marRight w:val="0"/>
          <w:marTop w:val="40"/>
          <w:marBottom w:val="100"/>
          <w:divBdr>
            <w:top w:val="none" w:sz="0" w:space="0" w:color="auto"/>
            <w:left w:val="none" w:sz="0" w:space="0" w:color="auto"/>
            <w:bottom w:val="none" w:sz="0" w:space="0" w:color="auto"/>
            <w:right w:val="none" w:sz="0" w:space="0" w:color="auto"/>
          </w:divBdr>
        </w:div>
        <w:div w:id="1589191923">
          <w:marLeft w:val="0"/>
          <w:marRight w:val="0"/>
          <w:marTop w:val="40"/>
          <w:marBottom w:val="100"/>
          <w:divBdr>
            <w:top w:val="none" w:sz="0" w:space="0" w:color="auto"/>
            <w:left w:val="none" w:sz="0" w:space="0" w:color="auto"/>
            <w:bottom w:val="none" w:sz="0" w:space="0" w:color="auto"/>
            <w:right w:val="none" w:sz="0" w:space="0" w:color="auto"/>
          </w:divBdr>
        </w:div>
        <w:div w:id="575673810">
          <w:marLeft w:val="0"/>
          <w:marRight w:val="0"/>
          <w:marTop w:val="40"/>
          <w:marBottom w:val="100"/>
          <w:divBdr>
            <w:top w:val="none" w:sz="0" w:space="0" w:color="auto"/>
            <w:left w:val="none" w:sz="0" w:space="0" w:color="auto"/>
            <w:bottom w:val="none" w:sz="0" w:space="0" w:color="auto"/>
            <w:right w:val="none" w:sz="0" w:space="0" w:color="auto"/>
          </w:divBdr>
        </w:div>
        <w:div w:id="535199538">
          <w:marLeft w:val="0"/>
          <w:marRight w:val="0"/>
          <w:marTop w:val="40"/>
          <w:marBottom w:val="100"/>
          <w:divBdr>
            <w:top w:val="none" w:sz="0" w:space="0" w:color="auto"/>
            <w:left w:val="none" w:sz="0" w:space="0" w:color="auto"/>
            <w:bottom w:val="none" w:sz="0" w:space="0" w:color="auto"/>
            <w:right w:val="none" w:sz="0" w:space="0" w:color="auto"/>
          </w:divBdr>
        </w:div>
        <w:div w:id="1573389619">
          <w:marLeft w:val="0"/>
          <w:marRight w:val="0"/>
          <w:marTop w:val="40"/>
          <w:marBottom w:val="100"/>
          <w:divBdr>
            <w:top w:val="none" w:sz="0" w:space="0" w:color="auto"/>
            <w:left w:val="none" w:sz="0" w:space="0" w:color="auto"/>
            <w:bottom w:val="none" w:sz="0" w:space="0" w:color="auto"/>
            <w:right w:val="none" w:sz="0" w:space="0" w:color="auto"/>
          </w:divBdr>
        </w:div>
        <w:div w:id="1822968210">
          <w:marLeft w:val="0"/>
          <w:marRight w:val="0"/>
          <w:marTop w:val="40"/>
          <w:marBottom w:val="100"/>
          <w:divBdr>
            <w:top w:val="none" w:sz="0" w:space="0" w:color="auto"/>
            <w:left w:val="none" w:sz="0" w:space="0" w:color="auto"/>
            <w:bottom w:val="none" w:sz="0" w:space="0" w:color="auto"/>
            <w:right w:val="none" w:sz="0" w:space="0" w:color="auto"/>
          </w:divBdr>
        </w:div>
        <w:div w:id="1917592586">
          <w:marLeft w:val="0"/>
          <w:marRight w:val="0"/>
          <w:marTop w:val="40"/>
          <w:marBottom w:val="100"/>
          <w:divBdr>
            <w:top w:val="none" w:sz="0" w:space="0" w:color="auto"/>
            <w:left w:val="none" w:sz="0" w:space="0" w:color="auto"/>
            <w:bottom w:val="none" w:sz="0" w:space="0" w:color="auto"/>
            <w:right w:val="none" w:sz="0" w:space="0" w:color="auto"/>
          </w:divBdr>
        </w:div>
        <w:div w:id="645210534">
          <w:marLeft w:val="0"/>
          <w:marRight w:val="0"/>
          <w:marTop w:val="40"/>
          <w:marBottom w:val="100"/>
          <w:divBdr>
            <w:top w:val="none" w:sz="0" w:space="0" w:color="auto"/>
            <w:left w:val="none" w:sz="0" w:space="0" w:color="auto"/>
            <w:bottom w:val="none" w:sz="0" w:space="0" w:color="auto"/>
            <w:right w:val="none" w:sz="0" w:space="0" w:color="auto"/>
          </w:divBdr>
        </w:div>
        <w:div w:id="1630041680">
          <w:marLeft w:val="0"/>
          <w:marRight w:val="0"/>
          <w:marTop w:val="40"/>
          <w:marBottom w:val="100"/>
          <w:divBdr>
            <w:top w:val="none" w:sz="0" w:space="0" w:color="auto"/>
            <w:left w:val="none" w:sz="0" w:space="0" w:color="auto"/>
            <w:bottom w:val="none" w:sz="0" w:space="0" w:color="auto"/>
            <w:right w:val="none" w:sz="0" w:space="0" w:color="auto"/>
          </w:divBdr>
        </w:div>
        <w:div w:id="234051449">
          <w:marLeft w:val="0"/>
          <w:marRight w:val="0"/>
          <w:marTop w:val="40"/>
          <w:marBottom w:val="100"/>
          <w:divBdr>
            <w:top w:val="none" w:sz="0" w:space="0" w:color="auto"/>
            <w:left w:val="none" w:sz="0" w:space="0" w:color="auto"/>
            <w:bottom w:val="none" w:sz="0" w:space="0" w:color="auto"/>
            <w:right w:val="none" w:sz="0" w:space="0" w:color="auto"/>
          </w:divBdr>
        </w:div>
        <w:div w:id="1449741549">
          <w:marLeft w:val="0"/>
          <w:marRight w:val="0"/>
          <w:marTop w:val="40"/>
          <w:marBottom w:val="100"/>
          <w:divBdr>
            <w:top w:val="none" w:sz="0" w:space="0" w:color="auto"/>
            <w:left w:val="none" w:sz="0" w:space="0" w:color="auto"/>
            <w:bottom w:val="none" w:sz="0" w:space="0" w:color="auto"/>
            <w:right w:val="none" w:sz="0" w:space="0" w:color="auto"/>
          </w:divBdr>
        </w:div>
        <w:div w:id="775178451">
          <w:marLeft w:val="0"/>
          <w:marRight w:val="0"/>
          <w:marTop w:val="40"/>
          <w:marBottom w:val="100"/>
          <w:divBdr>
            <w:top w:val="none" w:sz="0" w:space="0" w:color="auto"/>
            <w:left w:val="none" w:sz="0" w:space="0" w:color="auto"/>
            <w:bottom w:val="none" w:sz="0" w:space="0" w:color="auto"/>
            <w:right w:val="none" w:sz="0" w:space="0" w:color="auto"/>
          </w:divBdr>
        </w:div>
        <w:div w:id="1585726778">
          <w:marLeft w:val="0"/>
          <w:marRight w:val="0"/>
          <w:marTop w:val="40"/>
          <w:marBottom w:val="100"/>
          <w:divBdr>
            <w:top w:val="none" w:sz="0" w:space="0" w:color="auto"/>
            <w:left w:val="none" w:sz="0" w:space="0" w:color="auto"/>
            <w:bottom w:val="none" w:sz="0" w:space="0" w:color="auto"/>
            <w:right w:val="none" w:sz="0" w:space="0" w:color="auto"/>
          </w:divBdr>
        </w:div>
        <w:div w:id="1845780856">
          <w:marLeft w:val="0"/>
          <w:marRight w:val="0"/>
          <w:marTop w:val="40"/>
          <w:marBottom w:val="100"/>
          <w:divBdr>
            <w:top w:val="none" w:sz="0" w:space="0" w:color="auto"/>
            <w:left w:val="none" w:sz="0" w:space="0" w:color="auto"/>
            <w:bottom w:val="none" w:sz="0" w:space="0" w:color="auto"/>
            <w:right w:val="none" w:sz="0" w:space="0" w:color="auto"/>
          </w:divBdr>
        </w:div>
        <w:div w:id="1458137477">
          <w:marLeft w:val="0"/>
          <w:marRight w:val="0"/>
          <w:marTop w:val="40"/>
          <w:marBottom w:val="100"/>
          <w:divBdr>
            <w:top w:val="none" w:sz="0" w:space="0" w:color="auto"/>
            <w:left w:val="none" w:sz="0" w:space="0" w:color="auto"/>
            <w:bottom w:val="none" w:sz="0" w:space="0" w:color="auto"/>
            <w:right w:val="none" w:sz="0" w:space="0" w:color="auto"/>
          </w:divBdr>
        </w:div>
        <w:div w:id="1086150618">
          <w:marLeft w:val="0"/>
          <w:marRight w:val="0"/>
          <w:marTop w:val="40"/>
          <w:marBottom w:val="100"/>
          <w:divBdr>
            <w:top w:val="none" w:sz="0" w:space="0" w:color="auto"/>
            <w:left w:val="none" w:sz="0" w:space="0" w:color="auto"/>
            <w:bottom w:val="none" w:sz="0" w:space="0" w:color="auto"/>
            <w:right w:val="none" w:sz="0" w:space="0" w:color="auto"/>
          </w:divBdr>
        </w:div>
        <w:div w:id="2024625525">
          <w:marLeft w:val="0"/>
          <w:marRight w:val="0"/>
          <w:marTop w:val="40"/>
          <w:marBottom w:val="100"/>
          <w:divBdr>
            <w:top w:val="none" w:sz="0" w:space="0" w:color="auto"/>
            <w:left w:val="none" w:sz="0" w:space="0" w:color="auto"/>
            <w:bottom w:val="none" w:sz="0" w:space="0" w:color="auto"/>
            <w:right w:val="none" w:sz="0" w:space="0" w:color="auto"/>
          </w:divBdr>
        </w:div>
        <w:div w:id="2020041286">
          <w:marLeft w:val="0"/>
          <w:marRight w:val="0"/>
          <w:marTop w:val="40"/>
          <w:marBottom w:val="100"/>
          <w:divBdr>
            <w:top w:val="none" w:sz="0" w:space="0" w:color="auto"/>
            <w:left w:val="none" w:sz="0" w:space="0" w:color="auto"/>
            <w:bottom w:val="none" w:sz="0" w:space="0" w:color="auto"/>
            <w:right w:val="none" w:sz="0" w:space="0" w:color="auto"/>
          </w:divBdr>
        </w:div>
        <w:div w:id="726994934">
          <w:marLeft w:val="0"/>
          <w:marRight w:val="0"/>
          <w:marTop w:val="40"/>
          <w:marBottom w:val="100"/>
          <w:divBdr>
            <w:top w:val="none" w:sz="0" w:space="0" w:color="auto"/>
            <w:left w:val="none" w:sz="0" w:space="0" w:color="auto"/>
            <w:bottom w:val="none" w:sz="0" w:space="0" w:color="auto"/>
            <w:right w:val="none" w:sz="0" w:space="0" w:color="auto"/>
          </w:divBdr>
        </w:div>
        <w:div w:id="1839534798">
          <w:marLeft w:val="0"/>
          <w:marRight w:val="0"/>
          <w:marTop w:val="40"/>
          <w:marBottom w:val="100"/>
          <w:divBdr>
            <w:top w:val="none" w:sz="0" w:space="0" w:color="auto"/>
            <w:left w:val="none" w:sz="0" w:space="0" w:color="auto"/>
            <w:bottom w:val="none" w:sz="0" w:space="0" w:color="auto"/>
            <w:right w:val="none" w:sz="0" w:space="0" w:color="auto"/>
          </w:divBdr>
        </w:div>
        <w:div w:id="2141413615">
          <w:marLeft w:val="0"/>
          <w:marRight w:val="0"/>
          <w:marTop w:val="40"/>
          <w:marBottom w:val="100"/>
          <w:divBdr>
            <w:top w:val="none" w:sz="0" w:space="0" w:color="auto"/>
            <w:left w:val="none" w:sz="0" w:space="0" w:color="auto"/>
            <w:bottom w:val="none" w:sz="0" w:space="0" w:color="auto"/>
            <w:right w:val="none" w:sz="0" w:space="0" w:color="auto"/>
          </w:divBdr>
        </w:div>
        <w:div w:id="1646932387">
          <w:marLeft w:val="0"/>
          <w:marRight w:val="0"/>
          <w:marTop w:val="40"/>
          <w:marBottom w:val="100"/>
          <w:divBdr>
            <w:top w:val="none" w:sz="0" w:space="0" w:color="auto"/>
            <w:left w:val="none" w:sz="0" w:space="0" w:color="auto"/>
            <w:bottom w:val="none" w:sz="0" w:space="0" w:color="auto"/>
            <w:right w:val="none" w:sz="0" w:space="0" w:color="auto"/>
          </w:divBdr>
        </w:div>
        <w:div w:id="1343095205">
          <w:marLeft w:val="0"/>
          <w:marRight w:val="0"/>
          <w:marTop w:val="40"/>
          <w:marBottom w:val="100"/>
          <w:divBdr>
            <w:top w:val="none" w:sz="0" w:space="0" w:color="auto"/>
            <w:left w:val="none" w:sz="0" w:space="0" w:color="auto"/>
            <w:bottom w:val="none" w:sz="0" w:space="0" w:color="auto"/>
            <w:right w:val="none" w:sz="0" w:space="0" w:color="auto"/>
          </w:divBdr>
        </w:div>
        <w:div w:id="242380623">
          <w:marLeft w:val="0"/>
          <w:marRight w:val="0"/>
          <w:marTop w:val="40"/>
          <w:marBottom w:val="100"/>
          <w:divBdr>
            <w:top w:val="none" w:sz="0" w:space="0" w:color="auto"/>
            <w:left w:val="none" w:sz="0" w:space="0" w:color="auto"/>
            <w:bottom w:val="none" w:sz="0" w:space="0" w:color="auto"/>
            <w:right w:val="none" w:sz="0" w:space="0" w:color="auto"/>
          </w:divBdr>
        </w:div>
        <w:div w:id="1689213949">
          <w:marLeft w:val="0"/>
          <w:marRight w:val="0"/>
          <w:marTop w:val="40"/>
          <w:marBottom w:val="100"/>
          <w:divBdr>
            <w:top w:val="none" w:sz="0" w:space="0" w:color="auto"/>
            <w:left w:val="none" w:sz="0" w:space="0" w:color="auto"/>
            <w:bottom w:val="none" w:sz="0" w:space="0" w:color="auto"/>
            <w:right w:val="none" w:sz="0" w:space="0" w:color="auto"/>
          </w:divBdr>
        </w:div>
        <w:div w:id="240414226">
          <w:marLeft w:val="0"/>
          <w:marRight w:val="0"/>
          <w:marTop w:val="40"/>
          <w:marBottom w:val="100"/>
          <w:divBdr>
            <w:top w:val="none" w:sz="0" w:space="0" w:color="auto"/>
            <w:left w:val="none" w:sz="0" w:space="0" w:color="auto"/>
            <w:bottom w:val="none" w:sz="0" w:space="0" w:color="auto"/>
            <w:right w:val="none" w:sz="0" w:space="0" w:color="auto"/>
          </w:divBdr>
        </w:div>
        <w:div w:id="1546258154">
          <w:marLeft w:val="0"/>
          <w:marRight w:val="0"/>
          <w:marTop w:val="40"/>
          <w:marBottom w:val="100"/>
          <w:divBdr>
            <w:top w:val="none" w:sz="0" w:space="0" w:color="auto"/>
            <w:left w:val="none" w:sz="0" w:space="0" w:color="auto"/>
            <w:bottom w:val="none" w:sz="0" w:space="0" w:color="auto"/>
            <w:right w:val="none" w:sz="0" w:space="0" w:color="auto"/>
          </w:divBdr>
        </w:div>
        <w:div w:id="1276131880">
          <w:marLeft w:val="0"/>
          <w:marRight w:val="0"/>
          <w:marTop w:val="40"/>
          <w:marBottom w:val="100"/>
          <w:divBdr>
            <w:top w:val="none" w:sz="0" w:space="0" w:color="auto"/>
            <w:left w:val="none" w:sz="0" w:space="0" w:color="auto"/>
            <w:bottom w:val="none" w:sz="0" w:space="0" w:color="auto"/>
            <w:right w:val="none" w:sz="0" w:space="0" w:color="auto"/>
          </w:divBdr>
        </w:div>
        <w:div w:id="513082253">
          <w:marLeft w:val="0"/>
          <w:marRight w:val="0"/>
          <w:marTop w:val="40"/>
          <w:marBottom w:val="100"/>
          <w:divBdr>
            <w:top w:val="none" w:sz="0" w:space="0" w:color="auto"/>
            <w:left w:val="none" w:sz="0" w:space="0" w:color="auto"/>
            <w:bottom w:val="none" w:sz="0" w:space="0" w:color="auto"/>
            <w:right w:val="none" w:sz="0" w:space="0" w:color="auto"/>
          </w:divBdr>
        </w:div>
        <w:div w:id="1084303382">
          <w:marLeft w:val="0"/>
          <w:marRight w:val="0"/>
          <w:marTop w:val="40"/>
          <w:marBottom w:val="100"/>
          <w:divBdr>
            <w:top w:val="none" w:sz="0" w:space="0" w:color="auto"/>
            <w:left w:val="none" w:sz="0" w:space="0" w:color="auto"/>
            <w:bottom w:val="none" w:sz="0" w:space="0" w:color="auto"/>
            <w:right w:val="none" w:sz="0" w:space="0" w:color="auto"/>
          </w:divBdr>
        </w:div>
        <w:div w:id="1482845712">
          <w:marLeft w:val="0"/>
          <w:marRight w:val="0"/>
          <w:marTop w:val="40"/>
          <w:marBottom w:val="100"/>
          <w:divBdr>
            <w:top w:val="none" w:sz="0" w:space="0" w:color="auto"/>
            <w:left w:val="none" w:sz="0" w:space="0" w:color="auto"/>
            <w:bottom w:val="none" w:sz="0" w:space="0" w:color="auto"/>
            <w:right w:val="none" w:sz="0" w:space="0" w:color="auto"/>
          </w:divBdr>
        </w:div>
        <w:div w:id="190144213">
          <w:marLeft w:val="0"/>
          <w:marRight w:val="0"/>
          <w:marTop w:val="40"/>
          <w:marBottom w:val="100"/>
          <w:divBdr>
            <w:top w:val="none" w:sz="0" w:space="0" w:color="auto"/>
            <w:left w:val="none" w:sz="0" w:space="0" w:color="auto"/>
            <w:bottom w:val="none" w:sz="0" w:space="0" w:color="auto"/>
            <w:right w:val="none" w:sz="0" w:space="0" w:color="auto"/>
          </w:divBdr>
        </w:div>
        <w:div w:id="853149855">
          <w:marLeft w:val="0"/>
          <w:marRight w:val="0"/>
          <w:marTop w:val="40"/>
          <w:marBottom w:val="100"/>
          <w:divBdr>
            <w:top w:val="none" w:sz="0" w:space="0" w:color="auto"/>
            <w:left w:val="none" w:sz="0" w:space="0" w:color="auto"/>
            <w:bottom w:val="none" w:sz="0" w:space="0" w:color="auto"/>
            <w:right w:val="none" w:sz="0" w:space="0" w:color="auto"/>
          </w:divBdr>
        </w:div>
        <w:div w:id="1202205459">
          <w:marLeft w:val="0"/>
          <w:marRight w:val="0"/>
          <w:marTop w:val="40"/>
          <w:marBottom w:val="100"/>
          <w:divBdr>
            <w:top w:val="none" w:sz="0" w:space="0" w:color="auto"/>
            <w:left w:val="none" w:sz="0" w:space="0" w:color="auto"/>
            <w:bottom w:val="none" w:sz="0" w:space="0" w:color="auto"/>
            <w:right w:val="none" w:sz="0" w:space="0" w:color="auto"/>
          </w:divBdr>
        </w:div>
        <w:div w:id="1683315474">
          <w:marLeft w:val="0"/>
          <w:marRight w:val="0"/>
          <w:marTop w:val="40"/>
          <w:marBottom w:val="100"/>
          <w:divBdr>
            <w:top w:val="none" w:sz="0" w:space="0" w:color="auto"/>
            <w:left w:val="none" w:sz="0" w:space="0" w:color="auto"/>
            <w:bottom w:val="none" w:sz="0" w:space="0" w:color="auto"/>
            <w:right w:val="none" w:sz="0" w:space="0" w:color="auto"/>
          </w:divBdr>
        </w:div>
        <w:div w:id="1460606002">
          <w:marLeft w:val="0"/>
          <w:marRight w:val="0"/>
          <w:marTop w:val="40"/>
          <w:marBottom w:val="100"/>
          <w:divBdr>
            <w:top w:val="none" w:sz="0" w:space="0" w:color="auto"/>
            <w:left w:val="none" w:sz="0" w:space="0" w:color="auto"/>
            <w:bottom w:val="none" w:sz="0" w:space="0" w:color="auto"/>
            <w:right w:val="none" w:sz="0" w:space="0" w:color="auto"/>
          </w:divBdr>
        </w:div>
        <w:div w:id="1638609739">
          <w:marLeft w:val="0"/>
          <w:marRight w:val="0"/>
          <w:marTop w:val="40"/>
          <w:marBottom w:val="100"/>
          <w:divBdr>
            <w:top w:val="none" w:sz="0" w:space="0" w:color="auto"/>
            <w:left w:val="none" w:sz="0" w:space="0" w:color="auto"/>
            <w:bottom w:val="none" w:sz="0" w:space="0" w:color="auto"/>
            <w:right w:val="none" w:sz="0" w:space="0" w:color="auto"/>
          </w:divBdr>
        </w:div>
        <w:div w:id="1562254675">
          <w:marLeft w:val="0"/>
          <w:marRight w:val="0"/>
          <w:marTop w:val="40"/>
          <w:marBottom w:val="100"/>
          <w:divBdr>
            <w:top w:val="none" w:sz="0" w:space="0" w:color="auto"/>
            <w:left w:val="none" w:sz="0" w:space="0" w:color="auto"/>
            <w:bottom w:val="none" w:sz="0" w:space="0" w:color="auto"/>
            <w:right w:val="none" w:sz="0" w:space="0" w:color="auto"/>
          </w:divBdr>
        </w:div>
        <w:div w:id="2143307590">
          <w:marLeft w:val="0"/>
          <w:marRight w:val="0"/>
          <w:marTop w:val="40"/>
          <w:marBottom w:val="100"/>
          <w:divBdr>
            <w:top w:val="none" w:sz="0" w:space="0" w:color="auto"/>
            <w:left w:val="none" w:sz="0" w:space="0" w:color="auto"/>
            <w:bottom w:val="none" w:sz="0" w:space="0" w:color="auto"/>
            <w:right w:val="none" w:sz="0" w:space="0" w:color="auto"/>
          </w:divBdr>
        </w:div>
        <w:div w:id="1677734177">
          <w:marLeft w:val="0"/>
          <w:marRight w:val="0"/>
          <w:marTop w:val="40"/>
          <w:marBottom w:val="100"/>
          <w:divBdr>
            <w:top w:val="none" w:sz="0" w:space="0" w:color="auto"/>
            <w:left w:val="none" w:sz="0" w:space="0" w:color="auto"/>
            <w:bottom w:val="none" w:sz="0" w:space="0" w:color="auto"/>
            <w:right w:val="none" w:sz="0" w:space="0" w:color="auto"/>
          </w:divBdr>
        </w:div>
        <w:div w:id="1402829950">
          <w:marLeft w:val="0"/>
          <w:marRight w:val="0"/>
          <w:marTop w:val="40"/>
          <w:marBottom w:val="100"/>
          <w:divBdr>
            <w:top w:val="none" w:sz="0" w:space="0" w:color="auto"/>
            <w:left w:val="none" w:sz="0" w:space="0" w:color="auto"/>
            <w:bottom w:val="none" w:sz="0" w:space="0" w:color="auto"/>
            <w:right w:val="none" w:sz="0" w:space="0" w:color="auto"/>
          </w:divBdr>
        </w:div>
        <w:div w:id="188181615">
          <w:marLeft w:val="0"/>
          <w:marRight w:val="0"/>
          <w:marTop w:val="40"/>
          <w:marBottom w:val="100"/>
          <w:divBdr>
            <w:top w:val="none" w:sz="0" w:space="0" w:color="auto"/>
            <w:left w:val="none" w:sz="0" w:space="0" w:color="auto"/>
            <w:bottom w:val="none" w:sz="0" w:space="0" w:color="auto"/>
            <w:right w:val="none" w:sz="0" w:space="0" w:color="auto"/>
          </w:divBdr>
        </w:div>
        <w:div w:id="298189569">
          <w:marLeft w:val="0"/>
          <w:marRight w:val="0"/>
          <w:marTop w:val="40"/>
          <w:marBottom w:val="100"/>
          <w:divBdr>
            <w:top w:val="none" w:sz="0" w:space="0" w:color="auto"/>
            <w:left w:val="none" w:sz="0" w:space="0" w:color="auto"/>
            <w:bottom w:val="none" w:sz="0" w:space="0" w:color="auto"/>
            <w:right w:val="none" w:sz="0" w:space="0" w:color="auto"/>
          </w:divBdr>
        </w:div>
        <w:div w:id="1319310080">
          <w:marLeft w:val="0"/>
          <w:marRight w:val="0"/>
          <w:marTop w:val="40"/>
          <w:marBottom w:val="100"/>
          <w:divBdr>
            <w:top w:val="none" w:sz="0" w:space="0" w:color="auto"/>
            <w:left w:val="none" w:sz="0" w:space="0" w:color="auto"/>
            <w:bottom w:val="none" w:sz="0" w:space="0" w:color="auto"/>
            <w:right w:val="none" w:sz="0" w:space="0" w:color="auto"/>
          </w:divBdr>
        </w:div>
        <w:div w:id="1880363086">
          <w:marLeft w:val="0"/>
          <w:marRight w:val="0"/>
          <w:marTop w:val="40"/>
          <w:marBottom w:val="100"/>
          <w:divBdr>
            <w:top w:val="none" w:sz="0" w:space="0" w:color="auto"/>
            <w:left w:val="none" w:sz="0" w:space="0" w:color="auto"/>
            <w:bottom w:val="none" w:sz="0" w:space="0" w:color="auto"/>
            <w:right w:val="none" w:sz="0" w:space="0" w:color="auto"/>
          </w:divBdr>
        </w:div>
        <w:div w:id="2136170935">
          <w:marLeft w:val="0"/>
          <w:marRight w:val="0"/>
          <w:marTop w:val="40"/>
          <w:marBottom w:val="100"/>
          <w:divBdr>
            <w:top w:val="none" w:sz="0" w:space="0" w:color="auto"/>
            <w:left w:val="none" w:sz="0" w:space="0" w:color="auto"/>
            <w:bottom w:val="none" w:sz="0" w:space="0" w:color="auto"/>
            <w:right w:val="none" w:sz="0" w:space="0" w:color="auto"/>
          </w:divBdr>
        </w:div>
        <w:div w:id="1050419351">
          <w:marLeft w:val="0"/>
          <w:marRight w:val="0"/>
          <w:marTop w:val="40"/>
          <w:marBottom w:val="100"/>
          <w:divBdr>
            <w:top w:val="none" w:sz="0" w:space="0" w:color="auto"/>
            <w:left w:val="none" w:sz="0" w:space="0" w:color="auto"/>
            <w:bottom w:val="none" w:sz="0" w:space="0" w:color="auto"/>
            <w:right w:val="none" w:sz="0" w:space="0" w:color="auto"/>
          </w:divBdr>
        </w:div>
        <w:div w:id="1112672266">
          <w:marLeft w:val="0"/>
          <w:marRight w:val="0"/>
          <w:marTop w:val="40"/>
          <w:marBottom w:val="100"/>
          <w:divBdr>
            <w:top w:val="none" w:sz="0" w:space="0" w:color="auto"/>
            <w:left w:val="none" w:sz="0" w:space="0" w:color="auto"/>
            <w:bottom w:val="none" w:sz="0" w:space="0" w:color="auto"/>
            <w:right w:val="none" w:sz="0" w:space="0" w:color="auto"/>
          </w:divBdr>
        </w:div>
        <w:div w:id="1728189048">
          <w:marLeft w:val="0"/>
          <w:marRight w:val="0"/>
          <w:marTop w:val="40"/>
          <w:marBottom w:val="100"/>
          <w:divBdr>
            <w:top w:val="none" w:sz="0" w:space="0" w:color="auto"/>
            <w:left w:val="none" w:sz="0" w:space="0" w:color="auto"/>
            <w:bottom w:val="none" w:sz="0" w:space="0" w:color="auto"/>
            <w:right w:val="none" w:sz="0" w:space="0" w:color="auto"/>
          </w:divBdr>
        </w:div>
        <w:div w:id="177088082">
          <w:marLeft w:val="0"/>
          <w:marRight w:val="0"/>
          <w:marTop w:val="40"/>
          <w:marBottom w:val="100"/>
          <w:divBdr>
            <w:top w:val="none" w:sz="0" w:space="0" w:color="auto"/>
            <w:left w:val="none" w:sz="0" w:space="0" w:color="auto"/>
            <w:bottom w:val="none" w:sz="0" w:space="0" w:color="auto"/>
            <w:right w:val="none" w:sz="0" w:space="0" w:color="auto"/>
          </w:divBdr>
        </w:div>
        <w:div w:id="435252793">
          <w:marLeft w:val="0"/>
          <w:marRight w:val="0"/>
          <w:marTop w:val="40"/>
          <w:marBottom w:val="100"/>
          <w:divBdr>
            <w:top w:val="none" w:sz="0" w:space="0" w:color="auto"/>
            <w:left w:val="none" w:sz="0" w:space="0" w:color="auto"/>
            <w:bottom w:val="none" w:sz="0" w:space="0" w:color="auto"/>
            <w:right w:val="none" w:sz="0" w:space="0" w:color="auto"/>
          </w:divBdr>
        </w:div>
        <w:div w:id="555358401">
          <w:marLeft w:val="0"/>
          <w:marRight w:val="0"/>
          <w:marTop w:val="40"/>
          <w:marBottom w:val="100"/>
          <w:divBdr>
            <w:top w:val="none" w:sz="0" w:space="0" w:color="auto"/>
            <w:left w:val="none" w:sz="0" w:space="0" w:color="auto"/>
            <w:bottom w:val="none" w:sz="0" w:space="0" w:color="auto"/>
            <w:right w:val="none" w:sz="0" w:space="0" w:color="auto"/>
          </w:divBdr>
        </w:div>
        <w:div w:id="721952205">
          <w:marLeft w:val="0"/>
          <w:marRight w:val="0"/>
          <w:marTop w:val="40"/>
          <w:marBottom w:val="100"/>
          <w:divBdr>
            <w:top w:val="none" w:sz="0" w:space="0" w:color="auto"/>
            <w:left w:val="none" w:sz="0" w:space="0" w:color="auto"/>
            <w:bottom w:val="none" w:sz="0" w:space="0" w:color="auto"/>
            <w:right w:val="none" w:sz="0" w:space="0" w:color="auto"/>
          </w:divBdr>
        </w:div>
        <w:div w:id="1275672328">
          <w:marLeft w:val="0"/>
          <w:marRight w:val="0"/>
          <w:marTop w:val="40"/>
          <w:marBottom w:val="100"/>
          <w:divBdr>
            <w:top w:val="none" w:sz="0" w:space="0" w:color="auto"/>
            <w:left w:val="none" w:sz="0" w:space="0" w:color="auto"/>
            <w:bottom w:val="none" w:sz="0" w:space="0" w:color="auto"/>
            <w:right w:val="none" w:sz="0" w:space="0" w:color="auto"/>
          </w:divBdr>
        </w:div>
        <w:div w:id="1495804135">
          <w:marLeft w:val="0"/>
          <w:marRight w:val="0"/>
          <w:marTop w:val="40"/>
          <w:marBottom w:val="100"/>
          <w:divBdr>
            <w:top w:val="none" w:sz="0" w:space="0" w:color="auto"/>
            <w:left w:val="none" w:sz="0" w:space="0" w:color="auto"/>
            <w:bottom w:val="none" w:sz="0" w:space="0" w:color="auto"/>
            <w:right w:val="none" w:sz="0" w:space="0" w:color="auto"/>
          </w:divBdr>
        </w:div>
        <w:div w:id="1193808780">
          <w:marLeft w:val="0"/>
          <w:marRight w:val="0"/>
          <w:marTop w:val="40"/>
          <w:marBottom w:val="100"/>
          <w:divBdr>
            <w:top w:val="none" w:sz="0" w:space="0" w:color="auto"/>
            <w:left w:val="none" w:sz="0" w:space="0" w:color="auto"/>
            <w:bottom w:val="none" w:sz="0" w:space="0" w:color="auto"/>
            <w:right w:val="none" w:sz="0" w:space="0" w:color="auto"/>
          </w:divBdr>
        </w:div>
        <w:div w:id="43603067">
          <w:marLeft w:val="0"/>
          <w:marRight w:val="0"/>
          <w:marTop w:val="40"/>
          <w:marBottom w:val="100"/>
          <w:divBdr>
            <w:top w:val="none" w:sz="0" w:space="0" w:color="auto"/>
            <w:left w:val="none" w:sz="0" w:space="0" w:color="auto"/>
            <w:bottom w:val="none" w:sz="0" w:space="0" w:color="auto"/>
            <w:right w:val="none" w:sz="0" w:space="0" w:color="auto"/>
          </w:divBdr>
        </w:div>
        <w:div w:id="317733673">
          <w:marLeft w:val="0"/>
          <w:marRight w:val="0"/>
          <w:marTop w:val="40"/>
          <w:marBottom w:val="100"/>
          <w:divBdr>
            <w:top w:val="none" w:sz="0" w:space="0" w:color="auto"/>
            <w:left w:val="none" w:sz="0" w:space="0" w:color="auto"/>
            <w:bottom w:val="none" w:sz="0" w:space="0" w:color="auto"/>
            <w:right w:val="none" w:sz="0" w:space="0" w:color="auto"/>
          </w:divBdr>
        </w:div>
        <w:div w:id="1051923142">
          <w:marLeft w:val="0"/>
          <w:marRight w:val="0"/>
          <w:marTop w:val="40"/>
          <w:marBottom w:val="100"/>
          <w:divBdr>
            <w:top w:val="none" w:sz="0" w:space="0" w:color="auto"/>
            <w:left w:val="none" w:sz="0" w:space="0" w:color="auto"/>
            <w:bottom w:val="none" w:sz="0" w:space="0" w:color="auto"/>
            <w:right w:val="none" w:sz="0" w:space="0" w:color="auto"/>
          </w:divBdr>
        </w:div>
        <w:div w:id="903486918">
          <w:marLeft w:val="0"/>
          <w:marRight w:val="0"/>
          <w:marTop w:val="40"/>
          <w:marBottom w:val="100"/>
          <w:divBdr>
            <w:top w:val="none" w:sz="0" w:space="0" w:color="auto"/>
            <w:left w:val="none" w:sz="0" w:space="0" w:color="auto"/>
            <w:bottom w:val="none" w:sz="0" w:space="0" w:color="auto"/>
            <w:right w:val="none" w:sz="0" w:space="0" w:color="auto"/>
          </w:divBdr>
        </w:div>
        <w:div w:id="947202760">
          <w:marLeft w:val="0"/>
          <w:marRight w:val="0"/>
          <w:marTop w:val="40"/>
          <w:marBottom w:val="100"/>
          <w:divBdr>
            <w:top w:val="none" w:sz="0" w:space="0" w:color="auto"/>
            <w:left w:val="none" w:sz="0" w:space="0" w:color="auto"/>
            <w:bottom w:val="none" w:sz="0" w:space="0" w:color="auto"/>
            <w:right w:val="none" w:sz="0" w:space="0" w:color="auto"/>
          </w:divBdr>
        </w:div>
        <w:div w:id="1394045110">
          <w:marLeft w:val="0"/>
          <w:marRight w:val="0"/>
          <w:marTop w:val="40"/>
          <w:marBottom w:val="100"/>
          <w:divBdr>
            <w:top w:val="none" w:sz="0" w:space="0" w:color="auto"/>
            <w:left w:val="none" w:sz="0" w:space="0" w:color="auto"/>
            <w:bottom w:val="none" w:sz="0" w:space="0" w:color="auto"/>
            <w:right w:val="none" w:sz="0" w:space="0" w:color="auto"/>
          </w:divBdr>
        </w:div>
        <w:div w:id="652638056">
          <w:marLeft w:val="0"/>
          <w:marRight w:val="0"/>
          <w:marTop w:val="40"/>
          <w:marBottom w:val="100"/>
          <w:divBdr>
            <w:top w:val="none" w:sz="0" w:space="0" w:color="auto"/>
            <w:left w:val="none" w:sz="0" w:space="0" w:color="auto"/>
            <w:bottom w:val="none" w:sz="0" w:space="0" w:color="auto"/>
            <w:right w:val="none" w:sz="0" w:space="0" w:color="auto"/>
          </w:divBdr>
        </w:div>
        <w:div w:id="224923380">
          <w:marLeft w:val="0"/>
          <w:marRight w:val="0"/>
          <w:marTop w:val="40"/>
          <w:marBottom w:val="100"/>
          <w:divBdr>
            <w:top w:val="none" w:sz="0" w:space="0" w:color="auto"/>
            <w:left w:val="none" w:sz="0" w:space="0" w:color="auto"/>
            <w:bottom w:val="none" w:sz="0" w:space="0" w:color="auto"/>
            <w:right w:val="none" w:sz="0" w:space="0" w:color="auto"/>
          </w:divBdr>
        </w:div>
        <w:div w:id="547766377">
          <w:marLeft w:val="0"/>
          <w:marRight w:val="0"/>
          <w:marTop w:val="40"/>
          <w:marBottom w:val="100"/>
          <w:divBdr>
            <w:top w:val="none" w:sz="0" w:space="0" w:color="auto"/>
            <w:left w:val="none" w:sz="0" w:space="0" w:color="auto"/>
            <w:bottom w:val="none" w:sz="0" w:space="0" w:color="auto"/>
            <w:right w:val="none" w:sz="0" w:space="0" w:color="auto"/>
          </w:divBdr>
        </w:div>
        <w:div w:id="237986199">
          <w:marLeft w:val="0"/>
          <w:marRight w:val="0"/>
          <w:marTop w:val="40"/>
          <w:marBottom w:val="100"/>
          <w:divBdr>
            <w:top w:val="none" w:sz="0" w:space="0" w:color="auto"/>
            <w:left w:val="none" w:sz="0" w:space="0" w:color="auto"/>
            <w:bottom w:val="none" w:sz="0" w:space="0" w:color="auto"/>
            <w:right w:val="none" w:sz="0" w:space="0" w:color="auto"/>
          </w:divBdr>
        </w:div>
        <w:div w:id="2140031590">
          <w:marLeft w:val="0"/>
          <w:marRight w:val="0"/>
          <w:marTop w:val="40"/>
          <w:marBottom w:val="100"/>
          <w:divBdr>
            <w:top w:val="none" w:sz="0" w:space="0" w:color="auto"/>
            <w:left w:val="none" w:sz="0" w:space="0" w:color="auto"/>
            <w:bottom w:val="none" w:sz="0" w:space="0" w:color="auto"/>
            <w:right w:val="none" w:sz="0" w:space="0" w:color="auto"/>
          </w:divBdr>
        </w:div>
        <w:div w:id="1176266752">
          <w:marLeft w:val="0"/>
          <w:marRight w:val="0"/>
          <w:marTop w:val="40"/>
          <w:marBottom w:val="100"/>
          <w:divBdr>
            <w:top w:val="none" w:sz="0" w:space="0" w:color="auto"/>
            <w:left w:val="none" w:sz="0" w:space="0" w:color="auto"/>
            <w:bottom w:val="none" w:sz="0" w:space="0" w:color="auto"/>
            <w:right w:val="none" w:sz="0" w:space="0" w:color="auto"/>
          </w:divBdr>
        </w:div>
        <w:div w:id="2062173248">
          <w:marLeft w:val="0"/>
          <w:marRight w:val="0"/>
          <w:marTop w:val="40"/>
          <w:marBottom w:val="100"/>
          <w:divBdr>
            <w:top w:val="none" w:sz="0" w:space="0" w:color="auto"/>
            <w:left w:val="none" w:sz="0" w:space="0" w:color="auto"/>
            <w:bottom w:val="none" w:sz="0" w:space="0" w:color="auto"/>
            <w:right w:val="none" w:sz="0" w:space="0" w:color="auto"/>
          </w:divBdr>
        </w:div>
        <w:div w:id="1619414186">
          <w:marLeft w:val="0"/>
          <w:marRight w:val="0"/>
          <w:marTop w:val="40"/>
          <w:marBottom w:val="100"/>
          <w:divBdr>
            <w:top w:val="none" w:sz="0" w:space="0" w:color="auto"/>
            <w:left w:val="none" w:sz="0" w:space="0" w:color="auto"/>
            <w:bottom w:val="none" w:sz="0" w:space="0" w:color="auto"/>
            <w:right w:val="none" w:sz="0" w:space="0" w:color="auto"/>
          </w:divBdr>
        </w:div>
        <w:div w:id="573323022">
          <w:marLeft w:val="0"/>
          <w:marRight w:val="0"/>
          <w:marTop w:val="40"/>
          <w:marBottom w:val="100"/>
          <w:divBdr>
            <w:top w:val="none" w:sz="0" w:space="0" w:color="auto"/>
            <w:left w:val="none" w:sz="0" w:space="0" w:color="auto"/>
            <w:bottom w:val="none" w:sz="0" w:space="0" w:color="auto"/>
            <w:right w:val="none" w:sz="0" w:space="0" w:color="auto"/>
          </w:divBdr>
        </w:div>
        <w:div w:id="647172283">
          <w:marLeft w:val="0"/>
          <w:marRight w:val="0"/>
          <w:marTop w:val="40"/>
          <w:marBottom w:val="100"/>
          <w:divBdr>
            <w:top w:val="none" w:sz="0" w:space="0" w:color="auto"/>
            <w:left w:val="none" w:sz="0" w:space="0" w:color="auto"/>
            <w:bottom w:val="none" w:sz="0" w:space="0" w:color="auto"/>
            <w:right w:val="none" w:sz="0" w:space="0" w:color="auto"/>
          </w:divBdr>
        </w:div>
        <w:div w:id="1922761494">
          <w:marLeft w:val="0"/>
          <w:marRight w:val="0"/>
          <w:marTop w:val="40"/>
          <w:marBottom w:val="100"/>
          <w:divBdr>
            <w:top w:val="none" w:sz="0" w:space="0" w:color="auto"/>
            <w:left w:val="none" w:sz="0" w:space="0" w:color="auto"/>
            <w:bottom w:val="none" w:sz="0" w:space="0" w:color="auto"/>
            <w:right w:val="none" w:sz="0" w:space="0" w:color="auto"/>
          </w:divBdr>
        </w:div>
        <w:div w:id="1810703452">
          <w:marLeft w:val="0"/>
          <w:marRight w:val="0"/>
          <w:marTop w:val="40"/>
          <w:marBottom w:val="100"/>
          <w:divBdr>
            <w:top w:val="none" w:sz="0" w:space="0" w:color="auto"/>
            <w:left w:val="none" w:sz="0" w:space="0" w:color="auto"/>
            <w:bottom w:val="none" w:sz="0" w:space="0" w:color="auto"/>
            <w:right w:val="none" w:sz="0" w:space="0" w:color="auto"/>
          </w:divBdr>
        </w:div>
        <w:div w:id="2059742625">
          <w:marLeft w:val="0"/>
          <w:marRight w:val="0"/>
          <w:marTop w:val="40"/>
          <w:marBottom w:val="100"/>
          <w:divBdr>
            <w:top w:val="none" w:sz="0" w:space="0" w:color="auto"/>
            <w:left w:val="none" w:sz="0" w:space="0" w:color="auto"/>
            <w:bottom w:val="none" w:sz="0" w:space="0" w:color="auto"/>
            <w:right w:val="none" w:sz="0" w:space="0" w:color="auto"/>
          </w:divBdr>
        </w:div>
        <w:div w:id="552228948">
          <w:marLeft w:val="0"/>
          <w:marRight w:val="0"/>
          <w:marTop w:val="40"/>
          <w:marBottom w:val="100"/>
          <w:divBdr>
            <w:top w:val="none" w:sz="0" w:space="0" w:color="auto"/>
            <w:left w:val="none" w:sz="0" w:space="0" w:color="auto"/>
            <w:bottom w:val="none" w:sz="0" w:space="0" w:color="auto"/>
            <w:right w:val="none" w:sz="0" w:space="0" w:color="auto"/>
          </w:divBdr>
        </w:div>
        <w:div w:id="766655385">
          <w:marLeft w:val="0"/>
          <w:marRight w:val="0"/>
          <w:marTop w:val="40"/>
          <w:marBottom w:val="100"/>
          <w:divBdr>
            <w:top w:val="none" w:sz="0" w:space="0" w:color="auto"/>
            <w:left w:val="none" w:sz="0" w:space="0" w:color="auto"/>
            <w:bottom w:val="none" w:sz="0" w:space="0" w:color="auto"/>
            <w:right w:val="none" w:sz="0" w:space="0" w:color="auto"/>
          </w:divBdr>
        </w:div>
        <w:div w:id="1863125499">
          <w:marLeft w:val="0"/>
          <w:marRight w:val="0"/>
          <w:marTop w:val="40"/>
          <w:marBottom w:val="100"/>
          <w:divBdr>
            <w:top w:val="none" w:sz="0" w:space="0" w:color="auto"/>
            <w:left w:val="none" w:sz="0" w:space="0" w:color="auto"/>
            <w:bottom w:val="none" w:sz="0" w:space="0" w:color="auto"/>
            <w:right w:val="none" w:sz="0" w:space="0" w:color="auto"/>
          </w:divBdr>
        </w:div>
        <w:div w:id="1631669799">
          <w:marLeft w:val="0"/>
          <w:marRight w:val="0"/>
          <w:marTop w:val="40"/>
          <w:marBottom w:val="100"/>
          <w:divBdr>
            <w:top w:val="none" w:sz="0" w:space="0" w:color="auto"/>
            <w:left w:val="none" w:sz="0" w:space="0" w:color="auto"/>
            <w:bottom w:val="none" w:sz="0" w:space="0" w:color="auto"/>
            <w:right w:val="none" w:sz="0" w:space="0" w:color="auto"/>
          </w:divBdr>
        </w:div>
        <w:div w:id="1470243367">
          <w:marLeft w:val="0"/>
          <w:marRight w:val="0"/>
          <w:marTop w:val="40"/>
          <w:marBottom w:val="100"/>
          <w:divBdr>
            <w:top w:val="none" w:sz="0" w:space="0" w:color="auto"/>
            <w:left w:val="none" w:sz="0" w:space="0" w:color="auto"/>
            <w:bottom w:val="none" w:sz="0" w:space="0" w:color="auto"/>
            <w:right w:val="none" w:sz="0" w:space="0" w:color="auto"/>
          </w:divBdr>
        </w:div>
        <w:div w:id="1143740682">
          <w:marLeft w:val="0"/>
          <w:marRight w:val="0"/>
          <w:marTop w:val="40"/>
          <w:marBottom w:val="100"/>
          <w:divBdr>
            <w:top w:val="none" w:sz="0" w:space="0" w:color="auto"/>
            <w:left w:val="none" w:sz="0" w:space="0" w:color="auto"/>
            <w:bottom w:val="none" w:sz="0" w:space="0" w:color="auto"/>
            <w:right w:val="none" w:sz="0" w:space="0" w:color="auto"/>
          </w:divBdr>
        </w:div>
        <w:div w:id="329139188">
          <w:marLeft w:val="0"/>
          <w:marRight w:val="0"/>
          <w:marTop w:val="40"/>
          <w:marBottom w:val="100"/>
          <w:divBdr>
            <w:top w:val="none" w:sz="0" w:space="0" w:color="auto"/>
            <w:left w:val="none" w:sz="0" w:space="0" w:color="auto"/>
            <w:bottom w:val="none" w:sz="0" w:space="0" w:color="auto"/>
            <w:right w:val="none" w:sz="0" w:space="0" w:color="auto"/>
          </w:divBdr>
        </w:div>
        <w:div w:id="184634981">
          <w:marLeft w:val="0"/>
          <w:marRight w:val="0"/>
          <w:marTop w:val="40"/>
          <w:marBottom w:val="100"/>
          <w:divBdr>
            <w:top w:val="none" w:sz="0" w:space="0" w:color="auto"/>
            <w:left w:val="none" w:sz="0" w:space="0" w:color="auto"/>
            <w:bottom w:val="none" w:sz="0" w:space="0" w:color="auto"/>
            <w:right w:val="none" w:sz="0" w:space="0" w:color="auto"/>
          </w:divBdr>
        </w:div>
        <w:div w:id="373581810">
          <w:marLeft w:val="0"/>
          <w:marRight w:val="0"/>
          <w:marTop w:val="40"/>
          <w:marBottom w:val="100"/>
          <w:divBdr>
            <w:top w:val="none" w:sz="0" w:space="0" w:color="auto"/>
            <w:left w:val="none" w:sz="0" w:space="0" w:color="auto"/>
            <w:bottom w:val="none" w:sz="0" w:space="0" w:color="auto"/>
            <w:right w:val="none" w:sz="0" w:space="0" w:color="auto"/>
          </w:divBdr>
        </w:div>
        <w:div w:id="1248341916">
          <w:marLeft w:val="0"/>
          <w:marRight w:val="0"/>
          <w:marTop w:val="40"/>
          <w:marBottom w:val="100"/>
          <w:divBdr>
            <w:top w:val="none" w:sz="0" w:space="0" w:color="auto"/>
            <w:left w:val="none" w:sz="0" w:space="0" w:color="auto"/>
            <w:bottom w:val="none" w:sz="0" w:space="0" w:color="auto"/>
            <w:right w:val="none" w:sz="0" w:space="0" w:color="auto"/>
          </w:divBdr>
        </w:div>
        <w:div w:id="105855729">
          <w:marLeft w:val="0"/>
          <w:marRight w:val="0"/>
          <w:marTop w:val="40"/>
          <w:marBottom w:val="100"/>
          <w:divBdr>
            <w:top w:val="none" w:sz="0" w:space="0" w:color="auto"/>
            <w:left w:val="none" w:sz="0" w:space="0" w:color="auto"/>
            <w:bottom w:val="none" w:sz="0" w:space="0" w:color="auto"/>
            <w:right w:val="none" w:sz="0" w:space="0" w:color="auto"/>
          </w:divBdr>
        </w:div>
        <w:div w:id="1530486384">
          <w:marLeft w:val="0"/>
          <w:marRight w:val="0"/>
          <w:marTop w:val="40"/>
          <w:marBottom w:val="100"/>
          <w:divBdr>
            <w:top w:val="none" w:sz="0" w:space="0" w:color="auto"/>
            <w:left w:val="none" w:sz="0" w:space="0" w:color="auto"/>
            <w:bottom w:val="none" w:sz="0" w:space="0" w:color="auto"/>
            <w:right w:val="none" w:sz="0" w:space="0" w:color="auto"/>
          </w:divBdr>
        </w:div>
        <w:div w:id="567229275">
          <w:marLeft w:val="0"/>
          <w:marRight w:val="0"/>
          <w:marTop w:val="40"/>
          <w:marBottom w:val="100"/>
          <w:divBdr>
            <w:top w:val="none" w:sz="0" w:space="0" w:color="auto"/>
            <w:left w:val="none" w:sz="0" w:space="0" w:color="auto"/>
            <w:bottom w:val="none" w:sz="0" w:space="0" w:color="auto"/>
            <w:right w:val="none" w:sz="0" w:space="0" w:color="auto"/>
          </w:divBdr>
        </w:div>
        <w:div w:id="1030452120">
          <w:marLeft w:val="0"/>
          <w:marRight w:val="0"/>
          <w:marTop w:val="40"/>
          <w:marBottom w:val="100"/>
          <w:divBdr>
            <w:top w:val="none" w:sz="0" w:space="0" w:color="auto"/>
            <w:left w:val="none" w:sz="0" w:space="0" w:color="auto"/>
            <w:bottom w:val="none" w:sz="0" w:space="0" w:color="auto"/>
            <w:right w:val="none" w:sz="0" w:space="0" w:color="auto"/>
          </w:divBdr>
        </w:div>
        <w:div w:id="912813378">
          <w:marLeft w:val="0"/>
          <w:marRight w:val="0"/>
          <w:marTop w:val="40"/>
          <w:marBottom w:val="100"/>
          <w:divBdr>
            <w:top w:val="none" w:sz="0" w:space="0" w:color="auto"/>
            <w:left w:val="none" w:sz="0" w:space="0" w:color="auto"/>
            <w:bottom w:val="none" w:sz="0" w:space="0" w:color="auto"/>
            <w:right w:val="none" w:sz="0" w:space="0" w:color="auto"/>
          </w:divBdr>
        </w:div>
        <w:div w:id="385106432">
          <w:marLeft w:val="0"/>
          <w:marRight w:val="0"/>
          <w:marTop w:val="40"/>
          <w:marBottom w:val="100"/>
          <w:divBdr>
            <w:top w:val="none" w:sz="0" w:space="0" w:color="auto"/>
            <w:left w:val="none" w:sz="0" w:space="0" w:color="auto"/>
            <w:bottom w:val="none" w:sz="0" w:space="0" w:color="auto"/>
            <w:right w:val="none" w:sz="0" w:space="0" w:color="auto"/>
          </w:divBdr>
        </w:div>
        <w:div w:id="59056544">
          <w:marLeft w:val="0"/>
          <w:marRight w:val="0"/>
          <w:marTop w:val="40"/>
          <w:marBottom w:val="100"/>
          <w:divBdr>
            <w:top w:val="none" w:sz="0" w:space="0" w:color="auto"/>
            <w:left w:val="none" w:sz="0" w:space="0" w:color="auto"/>
            <w:bottom w:val="none" w:sz="0" w:space="0" w:color="auto"/>
            <w:right w:val="none" w:sz="0" w:space="0" w:color="auto"/>
          </w:divBdr>
        </w:div>
        <w:div w:id="271665618">
          <w:marLeft w:val="0"/>
          <w:marRight w:val="0"/>
          <w:marTop w:val="40"/>
          <w:marBottom w:val="100"/>
          <w:divBdr>
            <w:top w:val="none" w:sz="0" w:space="0" w:color="auto"/>
            <w:left w:val="none" w:sz="0" w:space="0" w:color="auto"/>
            <w:bottom w:val="none" w:sz="0" w:space="0" w:color="auto"/>
            <w:right w:val="none" w:sz="0" w:space="0" w:color="auto"/>
          </w:divBdr>
        </w:div>
        <w:div w:id="395471152">
          <w:marLeft w:val="0"/>
          <w:marRight w:val="0"/>
          <w:marTop w:val="40"/>
          <w:marBottom w:val="100"/>
          <w:divBdr>
            <w:top w:val="none" w:sz="0" w:space="0" w:color="auto"/>
            <w:left w:val="none" w:sz="0" w:space="0" w:color="auto"/>
            <w:bottom w:val="none" w:sz="0" w:space="0" w:color="auto"/>
            <w:right w:val="none" w:sz="0" w:space="0" w:color="auto"/>
          </w:divBdr>
        </w:div>
        <w:div w:id="42750509">
          <w:marLeft w:val="0"/>
          <w:marRight w:val="0"/>
          <w:marTop w:val="40"/>
          <w:marBottom w:val="100"/>
          <w:divBdr>
            <w:top w:val="none" w:sz="0" w:space="0" w:color="auto"/>
            <w:left w:val="none" w:sz="0" w:space="0" w:color="auto"/>
            <w:bottom w:val="none" w:sz="0" w:space="0" w:color="auto"/>
            <w:right w:val="none" w:sz="0" w:space="0" w:color="auto"/>
          </w:divBdr>
        </w:div>
        <w:div w:id="892697766">
          <w:marLeft w:val="0"/>
          <w:marRight w:val="0"/>
          <w:marTop w:val="40"/>
          <w:marBottom w:val="100"/>
          <w:divBdr>
            <w:top w:val="none" w:sz="0" w:space="0" w:color="auto"/>
            <w:left w:val="none" w:sz="0" w:space="0" w:color="auto"/>
            <w:bottom w:val="none" w:sz="0" w:space="0" w:color="auto"/>
            <w:right w:val="none" w:sz="0" w:space="0" w:color="auto"/>
          </w:divBdr>
        </w:div>
        <w:div w:id="692923506">
          <w:marLeft w:val="0"/>
          <w:marRight w:val="0"/>
          <w:marTop w:val="40"/>
          <w:marBottom w:val="100"/>
          <w:divBdr>
            <w:top w:val="none" w:sz="0" w:space="0" w:color="auto"/>
            <w:left w:val="none" w:sz="0" w:space="0" w:color="auto"/>
            <w:bottom w:val="none" w:sz="0" w:space="0" w:color="auto"/>
            <w:right w:val="none" w:sz="0" w:space="0" w:color="auto"/>
          </w:divBdr>
        </w:div>
        <w:div w:id="852233017">
          <w:marLeft w:val="0"/>
          <w:marRight w:val="0"/>
          <w:marTop w:val="40"/>
          <w:marBottom w:val="100"/>
          <w:divBdr>
            <w:top w:val="none" w:sz="0" w:space="0" w:color="auto"/>
            <w:left w:val="none" w:sz="0" w:space="0" w:color="auto"/>
            <w:bottom w:val="none" w:sz="0" w:space="0" w:color="auto"/>
            <w:right w:val="none" w:sz="0" w:space="0" w:color="auto"/>
          </w:divBdr>
        </w:div>
        <w:div w:id="331685161">
          <w:marLeft w:val="0"/>
          <w:marRight w:val="0"/>
          <w:marTop w:val="40"/>
          <w:marBottom w:val="100"/>
          <w:divBdr>
            <w:top w:val="none" w:sz="0" w:space="0" w:color="auto"/>
            <w:left w:val="none" w:sz="0" w:space="0" w:color="auto"/>
            <w:bottom w:val="none" w:sz="0" w:space="0" w:color="auto"/>
            <w:right w:val="none" w:sz="0" w:space="0" w:color="auto"/>
          </w:divBdr>
        </w:div>
        <w:div w:id="1141578298">
          <w:marLeft w:val="0"/>
          <w:marRight w:val="0"/>
          <w:marTop w:val="40"/>
          <w:marBottom w:val="100"/>
          <w:divBdr>
            <w:top w:val="none" w:sz="0" w:space="0" w:color="auto"/>
            <w:left w:val="none" w:sz="0" w:space="0" w:color="auto"/>
            <w:bottom w:val="none" w:sz="0" w:space="0" w:color="auto"/>
            <w:right w:val="none" w:sz="0" w:space="0" w:color="auto"/>
          </w:divBdr>
        </w:div>
        <w:div w:id="842205997">
          <w:marLeft w:val="0"/>
          <w:marRight w:val="0"/>
          <w:marTop w:val="40"/>
          <w:marBottom w:val="100"/>
          <w:divBdr>
            <w:top w:val="none" w:sz="0" w:space="0" w:color="auto"/>
            <w:left w:val="none" w:sz="0" w:space="0" w:color="auto"/>
            <w:bottom w:val="none" w:sz="0" w:space="0" w:color="auto"/>
            <w:right w:val="none" w:sz="0" w:space="0" w:color="auto"/>
          </w:divBdr>
        </w:div>
        <w:div w:id="977226584">
          <w:marLeft w:val="0"/>
          <w:marRight w:val="0"/>
          <w:marTop w:val="40"/>
          <w:marBottom w:val="100"/>
          <w:divBdr>
            <w:top w:val="none" w:sz="0" w:space="0" w:color="auto"/>
            <w:left w:val="none" w:sz="0" w:space="0" w:color="auto"/>
            <w:bottom w:val="none" w:sz="0" w:space="0" w:color="auto"/>
            <w:right w:val="none" w:sz="0" w:space="0" w:color="auto"/>
          </w:divBdr>
        </w:div>
        <w:div w:id="2092118869">
          <w:marLeft w:val="0"/>
          <w:marRight w:val="0"/>
          <w:marTop w:val="40"/>
          <w:marBottom w:val="100"/>
          <w:divBdr>
            <w:top w:val="none" w:sz="0" w:space="0" w:color="auto"/>
            <w:left w:val="none" w:sz="0" w:space="0" w:color="auto"/>
            <w:bottom w:val="none" w:sz="0" w:space="0" w:color="auto"/>
            <w:right w:val="none" w:sz="0" w:space="0" w:color="auto"/>
          </w:divBdr>
        </w:div>
        <w:div w:id="1306860924">
          <w:marLeft w:val="0"/>
          <w:marRight w:val="0"/>
          <w:marTop w:val="40"/>
          <w:marBottom w:val="100"/>
          <w:divBdr>
            <w:top w:val="none" w:sz="0" w:space="0" w:color="auto"/>
            <w:left w:val="none" w:sz="0" w:space="0" w:color="auto"/>
            <w:bottom w:val="none" w:sz="0" w:space="0" w:color="auto"/>
            <w:right w:val="none" w:sz="0" w:space="0" w:color="auto"/>
          </w:divBdr>
        </w:div>
        <w:div w:id="731462005">
          <w:marLeft w:val="0"/>
          <w:marRight w:val="0"/>
          <w:marTop w:val="40"/>
          <w:marBottom w:val="100"/>
          <w:divBdr>
            <w:top w:val="none" w:sz="0" w:space="0" w:color="auto"/>
            <w:left w:val="none" w:sz="0" w:space="0" w:color="auto"/>
            <w:bottom w:val="none" w:sz="0" w:space="0" w:color="auto"/>
            <w:right w:val="none" w:sz="0" w:space="0" w:color="auto"/>
          </w:divBdr>
        </w:div>
        <w:div w:id="1550460631">
          <w:marLeft w:val="0"/>
          <w:marRight w:val="0"/>
          <w:marTop w:val="40"/>
          <w:marBottom w:val="100"/>
          <w:divBdr>
            <w:top w:val="none" w:sz="0" w:space="0" w:color="auto"/>
            <w:left w:val="none" w:sz="0" w:space="0" w:color="auto"/>
            <w:bottom w:val="none" w:sz="0" w:space="0" w:color="auto"/>
            <w:right w:val="none" w:sz="0" w:space="0" w:color="auto"/>
          </w:divBdr>
        </w:div>
        <w:div w:id="281111729">
          <w:marLeft w:val="0"/>
          <w:marRight w:val="0"/>
          <w:marTop w:val="40"/>
          <w:marBottom w:val="100"/>
          <w:divBdr>
            <w:top w:val="none" w:sz="0" w:space="0" w:color="auto"/>
            <w:left w:val="none" w:sz="0" w:space="0" w:color="auto"/>
            <w:bottom w:val="none" w:sz="0" w:space="0" w:color="auto"/>
            <w:right w:val="none" w:sz="0" w:space="0" w:color="auto"/>
          </w:divBdr>
        </w:div>
        <w:div w:id="2112239506">
          <w:marLeft w:val="0"/>
          <w:marRight w:val="0"/>
          <w:marTop w:val="40"/>
          <w:marBottom w:val="100"/>
          <w:divBdr>
            <w:top w:val="none" w:sz="0" w:space="0" w:color="auto"/>
            <w:left w:val="none" w:sz="0" w:space="0" w:color="auto"/>
            <w:bottom w:val="none" w:sz="0" w:space="0" w:color="auto"/>
            <w:right w:val="none" w:sz="0" w:space="0" w:color="auto"/>
          </w:divBdr>
        </w:div>
        <w:div w:id="122307054">
          <w:marLeft w:val="0"/>
          <w:marRight w:val="0"/>
          <w:marTop w:val="40"/>
          <w:marBottom w:val="100"/>
          <w:divBdr>
            <w:top w:val="none" w:sz="0" w:space="0" w:color="auto"/>
            <w:left w:val="none" w:sz="0" w:space="0" w:color="auto"/>
            <w:bottom w:val="none" w:sz="0" w:space="0" w:color="auto"/>
            <w:right w:val="none" w:sz="0" w:space="0" w:color="auto"/>
          </w:divBdr>
        </w:div>
        <w:div w:id="1772116874">
          <w:marLeft w:val="0"/>
          <w:marRight w:val="0"/>
          <w:marTop w:val="40"/>
          <w:marBottom w:val="100"/>
          <w:divBdr>
            <w:top w:val="none" w:sz="0" w:space="0" w:color="auto"/>
            <w:left w:val="none" w:sz="0" w:space="0" w:color="auto"/>
            <w:bottom w:val="none" w:sz="0" w:space="0" w:color="auto"/>
            <w:right w:val="none" w:sz="0" w:space="0" w:color="auto"/>
          </w:divBdr>
        </w:div>
        <w:div w:id="1688170734">
          <w:marLeft w:val="0"/>
          <w:marRight w:val="0"/>
          <w:marTop w:val="40"/>
          <w:marBottom w:val="100"/>
          <w:divBdr>
            <w:top w:val="none" w:sz="0" w:space="0" w:color="auto"/>
            <w:left w:val="none" w:sz="0" w:space="0" w:color="auto"/>
            <w:bottom w:val="none" w:sz="0" w:space="0" w:color="auto"/>
            <w:right w:val="none" w:sz="0" w:space="0" w:color="auto"/>
          </w:divBdr>
        </w:div>
        <w:div w:id="1951469609">
          <w:marLeft w:val="0"/>
          <w:marRight w:val="0"/>
          <w:marTop w:val="40"/>
          <w:marBottom w:val="100"/>
          <w:divBdr>
            <w:top w:val="none" w:sz="0" w:space="0" w:color="auto"/>
            <w:left w:val="none" w:sz="0" w:space="0" w:color="auto"/>
            <w:bottom w:val="none" w:sz="0" w:space="0" w:color="auto"/>
            <w:right w:val="none" w:sz="0" w:space="0" w:color="auto"/>
          </w:divBdr>
        </w:div>
        <w:div w:id="2068989127">
          <w:marLeft w:val="0"/>
          <w:marRight w:val="0"/>
          <w:marTop w:val="40"/>
          <w:marBottom w:val="100"/>
          <w:divBdr>
            <w:top w:val="none" w:sz="0" w:space="0" w:color="auto"/>
            <w:left w:val="none" w:sz="0" w:space="0" w:color="auto"/>
            <w:bottom w:val="none" w:sz="0" w:space="0" w:color="auto"/>
            <w:right w:val="none" w:sz="0" w:space="0" w:color="auto"/>
          </w:divBdr>
        </w:div>
        <w:div w:id="827329402">
          <w:marLeft w:val="0"/>
          <w:marRight w:val="0"/>
          <w:marTop w:val="40"/>
          <w:marBottom w:val="100"/>
          <w:divBdr>
            <w:top w:val="none" w:sz="0" w:space="0" w:color="auto"/>
            <w:left w:val="none" w:sz="0" w:space="0" w:color="auto"/>
            <w:bottom w:val="none" w:sz="0" w:space="0" w:color="auto"/>
            <w:right w:val="none" w:sz="0" w:space="0" w:color="auto"/>
          </w:divBdr>
        </w:div>
        <w:div w:id="1340162561">
          <w:marLeft w:val="0"/>
          <w:marRight w:val="0"/>
          <w:marTop w:val="40"/>
          <w:marBottom w:val="100"/>
          <w:divBdr>
            <w:top w:val="none" w:sz="0" w:space="0" w:color="auto"/>
            <w:left w:val="none" w:sz="0" w:space="0" w:color="auto"/>
            <w:bottom w:val="none" w:sz="0" w:space="0" w:color="auto"/>
            <w:right w:val="none" w:sz="0" w:space="0" w:color="auto"/>
          </w:divBdr>
        </w:div>
        <w:div w:id="1006789496">
          <w:marLeft w:val="0"/>
          <w:marRight w:val="0"/>
          <w:marTop w:val="40"/>
          <w:marBottom w:val="100"/>
          <w:divBdr>
            <w:top w:val="none" w:sz="0" w:space="0" w:color="auto"/>
            <w:left w:val="none" w:sz="0" w:space="0" w:color="auto"/>
            <w:bottom w:val="none" w:sz="0" w:space="0" w:color="auto"/>
            <w:right w:val="none" w:sz="0" w:space="0" w:color="auto"/>
          </w:divBdr>
        </w:div>
        <w:div w:id="303506754">
          <w:marLeft w:val="0"/>
          <w:marRight w:val="0"/>
          <w:marTop w:val="40"/>
          <w:marBottom w:val="100"/>
          <w:divBdr>
            <w:top w:val="none" w:sz="0" w:space="0" w:color="auto"/>
            <w:left w:val="none" w:sz="0" w:space="0" w:color="auto"/>
            <w:bottom w:val="none" w:sz="0" w:space="0" w:color="auto"/>
            <w:right w:val="none" w:sz="0" w:space="0" w:color="auto"/>
          </w:divBdr>
        </w:div>
        <w:div w:id="1594361249">
          <w:marLeft w:val="0"/>
          <w:marRight w:val="0"/>
          <w:marTop w:val="40"/>
          <w:marBottom w:val="100"/>
          <w:divBdr>
            <w:top w:val="none" w:sz="0" w:space="0" w:color="auto"/>
            <w:left w:val="none" w:sz="0" w:space="0" w:color="auto"/>
            <w:bottom w:val="none" w:sz="0" w:space="0" w:color="auto"/>
            <w:right w:val="none" w:sz="0" w:space="0" w:color="auto"/>
          </w:divBdr>
        </w:div>
        <w:div w:id="2067409151">
          <w:marLeft w:val="0"/>
          <w:marRight w:val="0"/>
          <w:marTop w:val="40"/>
          <w:marBottom w:val="100"/>
          <w:divBdr>
            <w:top w:val="none" w:sz="0" w:space="0" w:color="auto"/>
            <w:left w:val="none" w:sz="0" w:space="0" w:color="auto"/>
            <w:bottom w:val="none" w:sz="0" w:space="0" w:color="auto"/>
            <w:right w:val="none" w:sz="0" w:space="0" w:color="auto"/>
          </w:divBdr>
        </w:div>
        <w:div w:id="1125083098">
          <w:marLeft w:val="0"/>
          <w:marRight w:val="0"/>
          <w:marTop w:val="40"/>
          <w:marBottom w:val="100"/>
          <w:divBdr>
            <w:top w:val="none" w:sz="0" w:space="0" w:color="auto"/>
            <w:left w:val="none" w:sz="0" w:space="0" w:color="auto"/>
            <w:bottom w:val="none" w:sz="0" w:space="0" w:color="auto"/>
            <w:right w:val="none" w:sz="0" w:space="0" w:color="auto"/>
          </w:divBdr>
        </w:div>
        <w:div w:id="735054679">
          <w:marLeft w:val="0"/>
          <w:marRight w:val="0"/>
          <w:marTop w:val="40"/>
          <w:marBottom w:val="100"/>
          <w:divBdr>
            <w:top w:val="none" w:sz="0" w:space="0" w:color="auto"/>
            <w:left w:val="none" w:sz="0" w:space="0" w:color="auto"/>
            <w:bottom w:val="none" w:sz="0" w:space="0" w:color="auto"/>
            <w:right w:val="none" w:sz="0" w:space="0" w:color="auto"/>
          </w:divBdr>
        </w:div>
        <w:div w:id="292558411">
          <w:marLeft w:val="0"/>
          <w:marRight w:val="0"/>
          <w:marTop w:val="40"/>
          <w:marBottom w:val="100"/>
          <w:divBdr>
            <w:top w:val="none" w:sz="0" w:space="0" w:color="auto"/>
            <w:left w:val="none" w:sz="0" w:space="0" w:color="auto"/>
            <w:bottom w:val="none" w:sz="0" w:space="0" w:color="auto"/>
            <w:right w:val="none" w:sz="0" w:space="0" w:color="auto"/>
          </w:divBdr>
        </w:div>
        <w:div w:id="1386686120">
          <w:marLeft w:val="0"/>
          <w:marRight w:val="0"/>
          <w:marTop w:val="40"/>
          <w:marBottom w:val="100"/>
          <w:divBdr>
            <w:top w:val="none" w:sz="0" w:space="0" w:color="auto"/>
            <w:left w:val="none" w:sz="0" w:space="0" w:color="auto"/>
            <w:bottom w:val="none" w:sz="0" w:space="0" w:color="auto"/>
            <w:right w:val="none" w:sz="0" w:space="0" w:color="auto"/>
          </w:divBdr>
        </w:div>
        <w:div w:id="90470540">
          <w:marLeft w:val="0"/>
          <w:marRight w:val="0"/>
          <w:marTop w:val="40"/>
          <w:marBottom w:val="100"/>
          <w:divBdr>
            <w:top w:val="none" w:sz="0" w:space="0" w:color="auto"/>
            <w:left w:val="none" w:sz="0" w:space="0" w:color="auto"/>
            <w:bottom w:val="none" w:sz="0" w:space="0" w:color="auto"/>
            <w:right w:val="none" w:sz="0" w:space="0" w:color="auto"/>
          </w:divBdr>
        </w:div>
        <w:div w:id="811025405">
          <w:marLeft w:val="0"/>
          <w:marRight w:val="0"/>
          <w:marTop w:val="40"/>
          <w:marBottom w:val="100"/>
          <w:divBdr>
            <w:top w:val="none" w:sz="0" w:space="0" w:color="auto"/>
            <w:left w:val="none" w:sz="0" w:space="0" w:color="auto"/>
            <w:bottom w:val="none" w:sz="0" w:space="0" w:color="auto"/>
            <w:right w:val="none" w:sz="0" w:space="0" w:color="auto"/>
          </w:divBdr>
        </w:div>
        <w:div w:id="1326939165">
          <w:marLeft w:val="0"/>
          <w:marRight w:val="0"/>
          <w:marTop w:val="40"/>
          <w:marBottom w:val="100"/>
          <w:divBdr>
            <w:top w:val="none" w:sz="0" w:space="0" w:color="auto"/>
            <w:left w:val="none" w:sz="0" w:space="0" w:color="auto"/>
            <w:bottom w:val="none" w:sz="0" w:space="0" w:color="auto"/>
            <w:right w:val="none" w:sz="0" w:space="0" w:color="auto"/>
          </w:divBdr>
        </w:div>
        <w:div w:id="608321066">
          <w:marLeft w:val="0"/>
          <w:marRight w:val="0"/>
          <w:marTop w:val="40"/>
          <w:marBottom w:val="100"/>
          <w:divBdr>
            <w:top w:val="none" w:sz="0" w:space="0" w:color="auto"/>
            <w:left w:val="none" w:sz="0" w:space="0" w:color="auto"/>
            <w:bottom w:val="none" w:sz="0" w:space="0" w:color="auto"/>
            <w:right w:val="none" w:sz="0" w:space="0" w:color="auto"/>
          </w:divBdr>
        </w:div>
        <w:div w:id="1594169628">
          <w:marLeft w:val="0"/>
          <w:marRight w:val="0"/>
          <w:marTop w:val="40"/>
          <w:marBottom w:val="100"/>
          <w:divBdr>
            <w:top w:val="none" w:sz="0" w:space="0" w:color="auto"/>
            <w:left w:val="none" w:sz="0" w:space="0" w:color="auto"/>
            <w:bottom w:val="none" w:sz="0" w:space="0" w:color="auto"/>
            <w:right w:val="none" w:sz="0" w:space="0" w:color="auto"/>
          </w:divBdr>
        </w:div>
        <w:div w:id="1589003165">
          <w:marLeft w:val="0"/>
          <w:marRight w:val="0"/>
          <w:marTop w:val="40"/>
          <w:marBottom w:val="100"/>
          <w:divBdr>
            <w:top w:val="none" w:sz="0" w:space="0" w:color="auto"/>
            <w:left w:val="none" w:sz="0" w:space="0" w:color="auto"/>
            <w:bottom w:val="none" w:sz="0" w:space="0" w:color="auto"/>
            <w:right w:val="none" w:sz="0" w:space="0" w:color="auto"/>
          </w:divBdr>
        </w:div>
        <w:div w:id="165947845">
          <w:marLeft w:val="0"/>
          <w:marRight w:val="0"/>
          <w:marTop w:val="40"/>
          <w:marBottom w:val="100"/>
          <w:divBdr>
            <w:top w:val="none" w:sz="0" w:space="0" w:color="auto"/>
            <w:left w:val="none" w:sz="0" w:space="0" w:color="auto"/>
            <w:bottom w:val="none" w:sz="0" w:space="0" w:color="auto"/>
            <w:right w:val="none" w:sz="0" w:space="0" w:color="auto"/>
          </w:divBdr>
        </w:div>
        <w:div w:id="1994681090">
          <w:marLeft w:val="0"/>
          <w:marRight w:val="0"/>
          <w:marTop w:val="40"/>
          <w:marBottom w:val="100"/>
          <w:divBdr>
            <w:top w:val="none" w:sz="0" w:space="0" w:color="auto"/>
            <w:left w:val="none" w:sz="0" w:space="0" w:color="auto"/>
            <w:bottom w:val="none" w:sz="0" w:space="0" w:color="auto"/>
            <w:right w:val="none" w:sz="0" w:space="0" w:color="auto"/>
          </w:divBdr>
        </w:div>
        <w:div w:id="1695839630">
          <w:marLeft w:val="0"/>
          <w:marRight w:val="0"/>
          <w:marTop w:val="40"/>
          <w:marBottom w:val="100"/>
          <w:divBdr>
            <w:top w:val="none" w:sz="0" w:space="0" w:color="auto"/>
            <w:left w:val="none" w:sz="0" w:space="0" w:color="auto"/>
            <w:bottom w:val="none" w:sz="0" w:space="0" w:color="auto"/>
            <w:right w:val="none" w:sz="0" w:space="0" w:color="auto"/>
          </w:divBdr>
        </w:div>
        <w:div w:id="1779106266">
          <w:marLeft w:val="0"/>
          <w:marRight w:val="0"/>
          <w:marTop w:val="40"/>
          <w:marBottom w:val="100"/>
          <w:divBdr>
            <w:top w:val="none" w:sz="0" w:space="0" w:color="auto"/>
            <w:left w:val="none" w:sz="0" w:space="0" w:color="auto"/>
            <w:bottom w:val="none" w:sz="0" w:space="0" w:color="auto"/>
            <w:right w:val="none" w:sz="0" w:space="0" w:color="auto"/>
          </w:divBdr>
        </w:div>
        <w:div w:id="128324079">
          <w:marLeft w:val="0"/>
          <w:marRight w:val="0"/>
          <w:marTop w:val="40"/>
          <w:marBottom w:val="100"/>
          <w:divBdr>
            <w:top w:val="none" w:sz="0" w:space="0" w:color="auto"/>
            <w:left w:val="none" w:sz="0" w:space="0" w:color="auto"/>
            <w:bottom w:val="none" w:sz="0" w:space="0" w:color="auto"/>
            <w:right w:val="none" w:sz="0" w:space="0" w:color="auto"/>
          </w:divBdr>
        </w:div>
        <w:div w:id="336156617">
          <w:marLeft w:val="0"/>
          <w:marRight w:val="0"/>
          <w:marTop w:val="40"/>
          <w:marBottom w:val="100"/>
          <w:divBdr>
            <w:top w:val="none" w:sz="0" w:space="0" w:color="auto"/>
            <w:left w:val="none" w:sz="0" w:space="0" w:color="auto"/>
            <w:bottom w:val="none" w:sz="0" w:space="0" w:color="auto"/>
            <w:right w:val="none" w:sz="0" w:space="0" w:color="auto"/>
          </w:divBdr>
        </w:div>
        <w:div w:id="1649901396">
          <w:marLeft w:val="0"/>
          <w:marRight w:val="0"/>
          <w:marTop w:val="40"/>
          <w:marBottom w:val="100"/>
          <w:divBdr>
            <w:top w:val="none" w:sz="0" w:space="0" w:color="auto"/>
            <w:left w:val="none" w:sz="0" w:space="0" w:color="auto"/>
            <w:bottom w:val="none" w:sz="0" w:space="0" w:color="auto"/>
            <w:right w:val="none" w:sz="0" w:space="0" w:color="auto"/>
          </w:divBdr>
        </w:div>
        <w:div w:id="1698315466">
          <w:marLeft w:val="0"/>
          <w:marRight w:val="0"/>
          <w:marTop w:val="40"/>
          <w:marBottom w:val="100"/>
          <w:divBdr>
            <w:top w:val="none" w:sz="0" w:space="0" w:color="auto"/>
            <w:left w:val="none" w:sz="0" w:space="0" w:color="auto"/>
            <w:bottom w:val="none" w:sz="0" w:space="0" w:color="auto"/>
            <w:right w:val="none" w:sz="0" w:space="0" w:color="auto"/>
          </w:divBdr>
        </w:div>
        <w:div w:id="667367418">
          <w:marLeft w:val="0"/>
          <w:marRight w:val="0"/>
          <w:marTop w:val="40"/>
          <w:marBottom w:val="100"/>
          <w:divBdr>
            <w:top w:val="none" w:sz="0" w:space="0" w:color="auto"/>
            <w:left w:val="none" w:sz="0" w:space="0" w:color="auto"/>
            <w:bottom w:val="none" w:sz="0" w:space="0" w:color="auto"/>
            <w:right w:val="none" w:sz="0" w:space="0" w:color="auto"/>
          </w:divBdr>
        </w:div>
        <w:div w:id="345331181">
          <w:marLeft w:val="0"/>
          <w:marRight w:val="0"/>
          <w:marTop w:val="40"/>
          <w:marBottom w:val="100"/>
          <w:divBdr>
            <w:top w:val="none" w:sz="0" w:space="0" w:color="auto"/>
            <w:left w:val="none" w:sz="0" w:space="0" w:color="auto"/>
            <w:bottom w:val="none" w:sz="0" w:space="0" w:color="auto"/>
            <w:right w:val="none" w:sz="0" w:space="0" w:color="auto"/>
          </w:divBdr>
        </w:div>
        <w:div w:id="201869967">
          <w:marLeft w:val="0"/>
          <w:marRight w:val="0"/>
          <w:marTop w:val="40"/>
          <w:marBottom w:val="100"/>
          <w:divBdr>
            <w:top w:val="none" w:sz="0" w:space="0" w:color="auto"/>
            <w:left w:val="none" w:sz="0" w:space="0" w:color="auto"/>
            <w:bottom w:val="none" w:sz="0" w:space="0" w:color="auto"/>
            <w:right w:val="none" w:sz="0" w:space="0" w:color="auto"/>
          </w:divBdr>
        </w:div>
        <w:div w:id="1662152026">
          <w:marLeft w:val="0"/>
          <w:marRight w:val="0"/>
          <w:marTop w:val="40"/>
          <w:marBottom w:val="100"/>
          <w:divBdr>
            <w:top w:val="none" w:sz="0" w:space="0" w:color="auto"/>
            <w:left w:val="none" w:sz="0" w:space="0" w:color="auto"/>
            <w:bottom w:val="none" w:sz="0" w:space="0" w:color="auto"/>
            <w:right w:val="none" w:sz="0" w:space="0" w:color="auto"/>
          </w:divBdr>
        </w:div>
        <w:div w:id="1090930987">
          <w:marLeft w:val="0"/>
          <w:marRight w:val="0"/>
          <w:marTop w:val="40"/>
          <w:marBottom w:val="100"/>
          <w:divBdr>
            <w:top w:val="none" w:sz="0" w:space="0" w:color="auto"/>
            <w:left w:val="none" w:sz="0" w:space="0" w:color="auto"/>
            <w:bottom w:val="none" w:sz="0" w:space="0" w:color="auto"/>
            <w:right w:val="none" w:sz="0" w:space="0" w:color="auto"/>
          </w:divBdr>
        </w:div>
        <w:div w:id="350647893">
          <w:marLeft w:val="0"/>
          <w:marRight w:val="0"/>
          <w:marTop w:val="40"/>
          <w:marBottom w:val="100"/>
          <w:divBdr>
            <w:top w:val="none" w:sz="0" w:space="0" w:color="auto"/>
            <w:left w:val="none" w:sz="0" w:space="0" w:color="auto"/>
            <w:bottom w:val="none" w:sz="0" w:space="0" w:color="auto"/>
            <w:right w:val="none" w:sz="0" w:space="0" w:color="auto"/>
          </w:divBdr>
        </w:div>
        <w:div w:id="1315527751">
          <w:marLeft w:val="0"/>
          <w:marRight w:val="0"/>
          <w:marTop w:val="40"/>
          <w:marBottom w:val="100"/>
          <w:divBdr>
            <w:top w:val="none" w:sz="0" w:space="0" w:color="auto"/>
            <w:left w:val="none" w:sz="0" w:space="0" w:color="auto"/>
            <w:bottom w:val="none" w:sz="0" w:space="0" w:color="auto"/>
            <w:right w:val="none" w:sz="0" w:space="0" w:color="auto"/>
          </w:divBdr>
        </w:div>
        <w:div w:id="1077171490">
          <w:marLeft w:val="0"/>
          <w:marRight w:val="0"/>
          <w:marTop w:val="40"/>
          <w:marBottom w:val="100"/>
          <w:divBdr>
            <w:top w:val="none" w:sz="0" w:space="0" w:color="auto"/>
            <w:left w:val="none" w:sz="0" w:space="0" w:color="auto"/>
            <w:bottom w:val="none" w:sz="0" w:space="0" w:color="auto"/>
            <w:right w:val="none" w:sz="0" w:space="0" w:color="auto"/>
          </w:divBdr>
        </w:div>
        <w:div w:id="581840259">
          <w:marLeft w:val="0"/>
          <w:marRight w:val="0"/>
          <w:marTop w:val="40"/>
          <w:marBottom w:val="100"/>
          <w:divBdr>
            <w:top w:val="none" w:sz="0" w:space="0" w:color="auto"/>
            <w:left w:val="none" w:sz="0" w:space="0" w:color="auto"/>
            <w:bottom w:val="none" w:sz="0" w:space="0" w:color="auto"/>
            <w:right w:val="none" w:sz="0" w:space="0" w:color="auto"/>
          </w:divBdr>
        </w:div>
        <w:div w:id="233779969">
          <w:marLeft w:val="0"/>
          <w:marRight w:val="0"/>
          <w:marTop w:val="40"/>
          <w:marBottom w:val="100"/>
          <w:divBdr>
            <w:top w:val="none" w:sz="0" w:space="0" w:color="auto"/>
            <w:left w:val="none" w:sz="0" w:space="0" w:color="auto"/>
            <w:bottom w:val="none" w:sz="0" w:space="0" w:color="auto"/>
            <w:right w:val="none" w:sz="0" w:space="0" w:color="auto"/>
          </w:divBdr>
        </w:div>
        <w:div w:id="887300821">
          <w:marLeft w:val="0"/>
          <w:marRight w:val="0"/>
          <w:marTop w:val="40"/>
          <w:marBottom w:val="100"/>
          <w:divBdr>
            <w:top w:val="none" w:sz="0" w:space="0" w:color="auto"/>
            <w:left w:val="none" w:sz="0" w:space="0" w:color="auto"/>
            <w:bottom w:val="none" w:sz="0" w:space="0" w:color="auto"/>
            <w:right w:val="none" w:sz="0" w:space="0" w:color="auto"/>
          </w:divBdr>
        </w:div>
        <w:div w:id="1186291974">
          <w:marLeft w:val="0"/>
          <w:marRight w:val="0"/>
          <w:marTop w:val="40"/>
          <w:marBottom w:val="100"/>
          <w:divBdr>
            <w:top w:val="none" w:sz="0" w:space="0" w:color="auto"/>
            <w:left w:val="none" w:sz="0" w:space="0" w:color="auto"/>
            <w:bottom w:val="none" w:sz="0" w:space="0" w:color="auto"/>
            <w:right w:val="none" w:sz="0" w:space="0" w:color="auto"/>
          </w:divBdr>
        </w:div>
        <w:div w:id="1293516796">
          <w:marLeft w:val="0"/>
          <w:marRight w:val="0"/>
          <w:marTop w:val="40"/>
          <w:marBottom w:val="100"/>
          <w:divBdr>
            <w:top w:val="none" w:sz="0" w:space="0" w:color="auto"/>
            <w:left w:val="none" w:sz="0" w:space="0" w:color="auto"/>
            <w:bottom w:val="none" w:sz="0" w:space="0" w:color="auto"/>
            <w:right w:val="none" w:sz="0" w:space="0" w:color="auto"/>
          </w:divBdr>
        </w:div>
        <w:div w:id="562062646">
          <w:marLeft w:val="0"/>
          <w:marRight w:val="0"/>
          <w:marTop w:val="40"/>
          <w:marBottom w:val="100"/>
          <w:divBdr>
            <w:top w:val="none" w:sz="0" w:space="0" w:color="auto"/>
            <w:left w:val="none" w:sz="0" w:space="0" w:color="auto"/>
            <w:bottom w:val="none" w:sz="0" w:space="0" w:color="auto"/>
            <w:right w:val="none" w:sz="0" w:space="0" w:color="auto"/>
          </w:divBdr>
        </w:div>
        <w:div w:id="1896699679">
          <w:marLeft w:val="0"/>
          <w:marRight w:val="0"/>
          <w:marTop w:val="0"/>
          <w:marBottom w:val="200"/>
          <w:divBdr>
            <w:top w:val="none" w:sz="0" w:space="0" w:color="auto"/>
            <w:left w:val="none" w:sz="0" w:space="0" w:color="auto"/>
            <w:bottom w:val="none" w:sz="0" w:space="0" w:color="auto"/>
            <w:right w:val="none" w:sz="0" w:space="0" w:color="auto"/>
          </w:divBdr>
        </w:div>
        <w:div w:id="1884360880">
          <w:marLeft w:val="0"/>
          <w:marRight w:val="0"/>
          <w:marTop w:val="0"/>
          <w:marBottom w:val="200"/>
          <w:divBdr>
            <w:top w:val="none" w:sz="0" w:space="0" w:color="auto"/>
            <w:left w:val="none" w:sz="0" w:space="0" w:color="auto"/>
            <w:bottom w:val="none" w:sz="0" w:space="0" w:color="auto"/>
            <w:right w:val="none" w:sz="0" w:space="0" w:color="auto"/>
          </w:divBdr>
        </w:div>
        <w:div w:id="869954580">
          <w:marLeft w:val="0"/>
          <w:marRight w:val="0"/>
          <w:marTop w:val="40"/>
          <w:marBottom w:val="100"/>
          <w:divBdr>
            <w:top w:val="none" w:sz="0" w:space="0" w:color="auto"/>
            <w:left w:val="none" w:sz="0" w:space="0" w:color="auto"/>
            <w:bottom w:val="none" w:sz="0" w:space="0" w:color="auto"/>
            <w:right w:val="none" w:sz="0" w:space="0" w:color="auto"/>
          </w:divBdr>
        </w:div>
        <w:div w:id="1326083815">
          <w:marLeft w:val="0"/>
          <w:marRight w:val="0"/>
          <w:marTop w:val="40"/>
          <w:marBottom w:val="100"/>
          <w:divBdr>
            <w:top w:val="none" w:sz="0" w:space="0" w:color="auto"/>
            <w:left w:val="none" w:sz="0" w:space="0" w:color="auto"/>
            <w:bottom w:val="none" w:sz="0" w:space="0" w:color="auto"/>
            <w:right w:val="none" w:sz="0" w:space="0" w:color="auto"/>
          </w:divBdr>
        </w:div>
        <w:div w:id="1034231335">
          <w:marLeft w:val="0"/>
          <w:marRight w:val="0"/>
          <w:marTop w:val="40"/>
          <w:marBottom w:val="100"/>
          <w:divBdr>
            <w:top w:val="none" w:sz="0" w:space="0" w:color="auto"/>
            <w:left w:val="none" w:sz="0" w:space="0" w:color="auto"/>
            <w:bottom w:val="none" w:sz="0" w:space="0" w:color="auto"/>
            <w:right w:val="none" w:sz="0" w:space="0" w:color="auto"/>
          </w:divBdr>
        </w:div>
        <w:div w:id="1481727523">
          <w:marLeft w:val="0"/>
          <w:marRight w:val="0"/>
          <w:marTop w:val="40"/>
          <w:marBottom w:val="100"/>
          <w:divBdr>
            <w:top w:val="none" w:sz="0" w:space="0" w:color="auto"/>
            <w:left w:val="none" w:sz="0" w:space="0" w:color="auto"/>
            <w:bottom w:val="none" w:sz="0" w:space="0" w:color="auto"/>
            <w:right w:val="none" w:sz="0" w:space="0" w:color="auto"/>
          </w:divBdr>
        </w:div>
        <w:div w:id="419760787">
          <w:marLeft w:val="0"/>
          <w:marRight w:val="0"/>
          <w:marTop w:val="40"/>
          <w:marBottom w:val="100"/>
          <w:divBdr>
            <w:top w:val="none" w:sz="0" w:space="0" w:color="auto"/>
            <w:left w:val="none" w:sz="0" w:space="0" w:color="auto"/>
            <w:bottom w:val="none" w:sz="0" w:space="0" w:color="auto"/>
            <w:right w:val="none" w:sz="0" w:space="0" w:color="auto"/>
          </w:divBdr>
        </w:div>
        <w:div w:id="972514617">
          <w:marLeft w:val="0"/>
          <w:marRight w:val="0"/>
          <w:marTop w:val="40"/>
          <w:marBottom w:val="100"/>
          <w:divBdr>
            <w:top w:val="none" w:sz="0" w:space="0" w:color="auto"/>
            <w:left w:val="none" w:sz="0" w:space="0" w:color="auto"/>
            <w:bottom w:val="none" w:sz="0" w:space="0" w:color="auto"/>
            <w:right w:val="none" w:sz="0" w:space="0" w:color="auto"/>
          </w:divBdr>
        </w:div>
        <w:div w:id="1938518024">
          <w:marLeft w:val="0"/>
          <w:marRight w:val="0"/>
          <w:marTop w:val="40"/>
          <w:marBottom w:val="100"/>
          <w:divBdr>
            <w:top w:val="none" w:sz="0" w:space="0" w:color="auto"/>
            <w:left w:val="none" w:sz="0" w:space="0" w:color="auto"/>
            <w:bottom w:val="none" w:sz="0" w:space="0" w:color="auto"/>
            <w:right w:val="none" w:sz="0" w:space="0" w:color="auto"/>
          </w:divBdr>
        </w:div>
        <w:div w:id="314604369">
          <w:marLeft w:val="0"/>
          <w:marRight w:val="0"/>
          <w:marTop w:val="40"/>
          <w:marBottom w:val="100"/>
          <w:divBdr>
            <w:top w:val="none" w:sz="0" w:space="0" w:color="auto"/>
            <w:left w:val="none" w:sz="0" w:space="0" w:color="auto"/>
            <w:bottom w:val="none" w:sz="0" w:space="0" w:color="auto"/>
            <w:right w:val="none" w:sz="0" w:space="0" w:color="auto"/>
          </w:divBdr>
        </w:div>
        <w:div w:id="2092123063">
          <w:marLeft w:val="0"/>
          <w:marRight w:val="0"/>
          <w:marTop w:val="40"/>
          <w:marBottom w:val="100"/>
          <w:divBdr>
            <w:top w:val="none" w:sz="0" w:space="0" w:color="auto"/>
            <w:left w:val="none" w:sz="0" w:space="0" w:color="auto"/>
            <w:bottom w:val="none" w:sz="0" w:space="0" w:color="auto"/>
            <w:right w:val="none" w:sz="0" w:space="0" w:color="auto"/>
          </w:divBdr>
        </w:div>
        <w:div w:id="1728606777">
          <w:marLeft w:val="0"/>
          <w:marRight w:val="0"/>
          <w:marTop w:val="40"/>
          <w:marBottom w:val="100"/>
          <w:divBdr>
            <w:top w:val="none" w:sz="0" w:space="0" w:color="auto"/>
            <w:left w:val="none" w:sz="0" w:space="0" w:color="auto"/>
            <w:bottom w:val="none" w:sz="0" w:space="0" w:color="auto"/>
            <w:right w:val="none" w:sz="0" w:space="0" w:color="auto"/>
          </w:divBdr>
        </w:div>
        <w:div w:id="760226720">
          <w:marLeft w:val="0"/>
          <w:marRight w:val="0"/>
          <w:marTop w:val="40"/>
          <w:marBottom w:val="100"/>
          <w:divBdr>
            <w:top w:val="none" w:sz="0" w:space="0" w:color="auto"/>
            <w:left w:val="none" w:sz="0" w:space="0" w:color="auto"/>
            <w:bottom w:val="none" w:sz="0" w:space="0" w:color="auto"/>
            <w:right w:val="none" w:sz="0" w:space="0" w:color="auto"/>
          </w:divBdr>
        </w:div>
        <w:div w:id="1091391954">
          <w:marLeft w:val="0"/>
          <w:marRight w:val="0"/>
          <w:marTop w:val="40"/>
          <w:marBottom w:val="100"/>
          <w:divBdr>
            <w:top w:val="none" w:sz="0" w:space="0" w:color="auto"/>
            <w:left w:val="none" w:sz="0" w:space="0" w:color="auto"/>
            <w:bottom w:val="none" w:sz="0" w:space="0" w:color="auto"/>
            <w:right w:val="none" w:sz="0" w:space="0" w:color="auto"/>
          </w:divBdr>
        </w:div>
        <w:div w:id="2066754862">
          <w:marLeft w:val="0"/>
          <w:marRight w:val="0"/>
          <w:marTop w:val="40"/>
          <w:marBottom w:val="100"/>
          <w:divBdr>
            <w:top w:val="none" w:sz="0" w:space="0" w:color="auto"/>
            <w:left w:val="none" w:sz="0" w:space="0" w:color="auto"/>
            <w:bottom w:val="none" w:sz="0" w:space="0" w:color="auto"/>
            <w:right w:val="none" w:sz="0" w:space="0" w:color="auto"/>
          </w:divBdr>
        </w:div>
        <w:div w:id="1547063644">
          <w:marLeft w:val="0"/>
          <w:marRight w:val="0"/>
          <w:marTop w:val="40"/>
          <w:marBottom w:val="100"/>
          <w:divBdr>
            <w:top w:val="none" w:sz="0" w:space="0" w:color="auto"/>
            <w:left w:val="none" w:sz="0" w:space="0" w:color="auto"/>
            <w:bottom w:val="none" w:sz="0" w:space="0" w:color="auto"/>
            <w:right w:val="none" w:sz="0" w:space="0" w:color="auto"/>
          </w:divBdr>
        </w:div>
        <w:div w:id="1385131460">
          <w:marLeft w:val="0"/>
          <w:marRight w:val="0"/>
          <w:marTop w:val="40"/>
          <w:marBottom w:val="100"/>
          <w:divBdr>
            <w:top w:val="none" w:sz="0" w:space="0" w:color="auto"/>
            <w:left w:val="none" w:sz="0" w:space="0" w:color="auto"/>
            <w:bottom w:val="none" w:sz="0" w:space="0" w:color="auto"/>
            <w:right w:val="none" w:sz="0" w:space="0" w:color="auto"/>
          </w:divBdr>
        </w:div>
        <w:div w:id="375743754">
          <w:marLeft w:val="0"/>
          <w:marRight w:val="0"/>
          <w:marTop w:val="40"/>
          <w:marBottom w:val="100"/>
          <w:divBdr>
            <w:top w:val="none" w:sz="0" w:space="0" w:color="auto"/>
            <w:left w:val="none" w:sz="0" w:space="0" w:color="auto"/>
            <w:bottom w:val="none" w:sz="0" w:space="0" w:color="auto"/>
            <w:right w:val="none" w:sz="0" w:space="0" w:color="auto"/>
          </w:divBdr>
        </w:div>
        <w:div w:id="1465931481">
          <w:marLeft w:val="0"/>
          <w:marRight w:val="0"/>
          <w:marTop w:val="40"/>
          <w:marBottom w:val="100"/>
          <w:divBdr>
            <w:top w:val="none" w:sz="0" w:space="0" w:color="auto"/>
            <w:left w:val="none" w:sz="0" w:space="0" w:color="auto"/>
            <w:bottom w:val="none" w:sz="0" w:space="0" w:color="auto"/>
            <w:right w:val="none" w:sz="0" w:space="0" w:color="auto"/>
          </w:divBdr>
        </w:div>
        <w:div w:id="1766801856">
          <w:marLeft w:val="0"/>
          <w:marRight w:val="0"/>
          <w:marTop w:val="40"/>
          <w:marBottom w:val="100"/>
          <w:divBdr>
            <w:top w:val="none" w:sz="0" w:space="0" w:color="auto"/>
            <w:left w:val="none" w:sz="0" w:space="0" w:color="auto"/>
            <w:bottom w:val="none" w:sz="0" w:space="0" w:color="auto"/>
            <w:right w:val="none" w:sz="0" w:space="0" w:color="auto"/>
          </w:divBdr>
        </w:div>
        <w:div w:id="134880117">
          <w:marLeft w:val="0"/>
          <w:marRight w:val="0"/>
          <w:marTop w:val="40"/>
          <w:marBottom w:val="100"/>
          <w:divBdr>
            <w:top w:val="none" w:sz="0" w:space="0" w:color="auto"/>
            <w:left w:val="none" w:sz="0" w:space="0" w:color="auto"/>
            <w:bottom w:val="none" w:sz="0" w:space="0" w:color="auto"/>
            <w:right w:val="none" w:sz="0" w:space="0" w:color="auto"/>
          </w:divBdr>
        </w:div>
        <w:div w:id="1625575887">
          <w:marLeft w:val="0"/>
          <w:marRight w:val="0"/>
          <w:marTop w:val="40"/>
          <w:marBottom w:val="100"/>
          <w:divBdr>
            <w:top w:val="none" w:sz="0" w:space="0" w:color="auto"/>
            <w:left w:val="none" w:sz="0" w:space="0" w:color="auto"/>
            <w:bottom w:val="none" w:sz="0" w:space="0" w:color="auto"/>
            <w:right w:val="none" w:sz="0" w:space="0" w:color="auto"/>
          </w:divBdr>
        </w:div>
        <w:div w:id="358894020">
          <w:marLeft w:val="0"/>
          <w:marRight w:val="0"/>
          <w:marTop w:val="40"/>
          <w:marBottom w:val="100"/>
          <w:divBdr>
            <w:top w:val="none" w:sz="0" w:space="0" w:color="auto"/>
            <w:left w:val="none" w:sz="0" w:space="0" w:color="auto"/>
            <w:bottom w:val="none" w:sz="0" w:space="0" w:color="auto"/>
            <w:right w:val="none" w:sz="0" w:space="0" w:color="auto"/>
          </w:divBdr>
        </w:div>
        <w:div w:id="136380639">
          <w:marLeft w:val="0"/>
          <w:marRight w:val="0"/>
          <w:marTop w:val="40"/>
          <w:marBottom w:val="100"/>
          <w:divBdr>
            <w:top w:val="none" w:sz="0" w:space="0" w:color="auto"/>
            <w:left w:val="none" w:sz="0" w:space="0" w:color="auto"/>
            <w:bottom w:val="none" w:sz="0" w:space="0" w:color="auto"/>
            <w:right w:val="none" w:sz="0" w:space="0" w:color="auto"/>
          </w:divBdr>
        </w:div>
        <w:div w:id="2084522099">
          <w:marLeft w:val="0"/>
          <w:marRight w:val="0"/>
          <w:marTop w:val="40"/>
          <w:marBottom w:val="100"/>
          <w:divBdr>
            <w:top w:val="none" w:sz="0" w:space="0" w:color="auto"/>
            <w:left w:val="none" w:sz="0" w:space="0" w:color="auto"/>
            <w:bottom w:val="none" w:sz="0" w:space="0" w:color="auto"/>
            <w:right w:val="none" w:sz="0" w:space="0" w:color="auto"/>
          </w:divBdr>
        </w:div>
        <w:div w:id="1955012585">
          <w:marLeft w:val="0"/>
          <w:marRight w:val="0"/>
          <w:marTop w:val="40"/>
          <w:marBottom w:val="100"/>
          <w:divBdr>
            <w:top w:val="none" w:sz="0" w:space="0" w:color="auto"/>
            <w:left w:val="none" w:sz="0" w:space="0" w:color="auto"/>
            <w:bottom w:val="none" w:sz="0" w:space="0" w:color="auto"/>
            <w:right w:val="none" w:sz="0" w:space="0" w:color="auto"/>
          </w:divBdr>
        </w:div>
        <w:div w:id="969359608">
          <w:marLeft w:val="0"/>
          <w:marRight w:val="0"/>
          <w:marTop w:val="40"/>
          <w:marBottom w:val="100"/>
          <w:divBdr>
            <w:top w:val="none" w:sz="0" w:space="0" w:color="auto"/>
            <w:left w:val="none" w:sz="0" w:space="0" w:color="auto"/>
            <w:bottom w:val="none" w:sz="0" w:space="0" w:color="auto"/>
            <w:right w:val="none" w:sz="0" w:space="0" w:color="auto"/>
          </w:divBdr>
        </w:div>
        <w:div w:id="2112166088">
          <w:marLeft w:val="0"/>
          <w:marRight w:val="0"/>
          <w:marTop w:val="40"/>
          <w:marBottom w:val="100"/>
          <w:divBdr>
            <w:top w:val="none" w:sz="0" w:space="0" w:color="auto"/>
            <w:left w:val="none" w:sz="0" w:space="0" w:color="auto"/>
            <w:bottom w:val="none" w:sz="0" w:space="0" w:color="auto"/>
            <w:right w:val="none" w:sz="0" w:space="0" w:color="auto"/>
          </w:divBdr>
        </w:div>
        <w:div w:id="1123112451">
          <w:marLeft w:val="0"/>
          <w:marRight w:val="0"/>
          <w:marTop w:val="40"/>
          <w:marBottom w:val="100"/>
          <w:divBdr>
            <w:top w:val="none" w:sz="0" w:space="0" w:color="auto"/>
            <w:left w:val="none" w:sz="0" w:space="0" w:color="auto"/>
            <w:bottom w:val="none" w:sz="0" w:space="0" w:color="auto"/>
            <w:right w:val="none" w:sz="0" w:space="0" w:color="auto"/>
          </w:divBdr>
        </w:div>
        <w:div w:id="1697733626">
          <w:marLeft w:val="0"/>
          <w:marRight w:val="0"/>
          <w:marTop w:val="40"/>
          <w:marBottom w:val="100"/>
          <w:divBdr>
            <w:top w:val="none" w:sz="0" w:space="0" w:color="auto"/>
            <w:left w:val="none" w:sz="0" w:space="0" w:color="auto"/>
            <w:bottom w:val="none" w:sz="0" w:space="0" w:color="auto"/>
            <w:right w:val="none" w:sz="0" w:space="0" w:color="auto"/>
          </w:divBdr>
        </w:div>
        <w:div w:id="892421630">
          <w:marLeft w:val="0"/>
          <w:marRight w:val="0"/>
          <w:marTop w:val="40"/>
          <w:marBottom w:val="100"/>
          <w:divBdr>
            <w:top w:val="none" w:sz="0" w:space="0" w:color="auto"/>
            <w:left w:val="none" w:sz="0" w:space="0" w:color="auto"/>
            <w:bottom w:val="none" w:sz="0" w:space="0" w:color="auto"/>
            <w:right w:val="none" w:sz="0" w:space="0" w:color="auto"/>
          </w:divBdr>
        </w:div>
        <w:div w:id="1120807555">
          <w:marLeft w:val="0"/>
          <w:marRight w:val="0"/>
          <w:marTop w:val="40"/>
          <w:marBottom w:val="100"/>
          <w:divBdr>
            <w:top w:val="none" w:sz="0" w:space="0" w:color="auto"/>
            <w:left w:val="none" w:sz="0" w:space="0" w:color="auto"/>
            <w:bottom w:val="none" w:sz="0" w:space="0" w:color="auto"/>
            <w:right w:val="none" w:sz="0" w:space="0" w:color="auto"/>
          </w:divBdr>
        </w:div>
        <w:div w:id="1789353955">
          <w:marLeft w:val="0"/>
          <w:marRight w:val="0"/>
          <w:marTop w:val="40"/>
          <w:marBottom w:val="100"/>
          <w:divBdr>
            <w:top w:val="none" w:sz="0" w:space="0" w:color="auto"/>
            <w:left w:val="none" w:sz="0" w:space="0" w:color="auto"/>
            <w:bottom w:val="none" w:sz="0" w:space="0" w:color="auto"/>
            <w:right w:val="none" w:sz="0" w:space="0" w:color="auto"/>
          </w:divBdr>
        </w:div>
        <w:div w:id="787505679">
          <w:marLeft w:val="0"/>
          <w:marRight w:val="0"/>
          <w:marTop w:val="40"/>
          <w:marBottom w:val="100"/>
          <w:divBdr>
            <w:top w:val="none" w:sz="0" w:space="0" w:color="auto"/>
            <w:left w:val="none" w:sz="0" w:space="0" w:color="auto"/>
            <w:bottom w:val="none" w:sz="0" w:space="0" w:color="auto"/>
            <w:right w:val="none" w:sz="0" w:space="0" w:color="auto"/>
          </w:divBdr>
        </w:div>
        <w:div w:id="1977684234">
          <w:marLeft w:val="0"/>
          <w:marRight w:val="0"/>
          <w:marTop w:val="40"/>
          <w:marBottom w:val="100"/>
          <w:divBdr>
            <w:top w:val="none" w:sz="0" w:space="0" w:color="auto"/>
            <w:left w:val="none" w:sz="0" w:space="0" w:color="auto"/>
            <w:bottom w:val="none" w:sz="0" w:space="0" w:color="auto"/>
            <w:right w:val="none" w:sz="0" w:space="0" w:color="auto"/>
          </w:divBdr>
        </w:div>
        <w:div w:id="932863484">
          <w:marLeft w:val="0"/>
          <w:marRight w:val="0"/>
          <w:marTop w:val="40"/>
          <w:marBottom w:val="100"/>
          <w:divBdr>
            <w:top w:val="none" w:sz="0" w:space="0" w:color="auto"/>
            <w:left w:val="none" w:sz="0" w:space="0" w:color="auto"/>
            <w:bottom w:val="none" w:sz="0" w:space="0" w:color="auto"/>
            <w:right w:val="none" w:sz="0" w:space="0" w:color="auto"/>
          </w:divBdr>
        </w:div>
        <w:div w:id="1112556188">
          <w:marLeft w:val="0"/>
          <w:marRight w:val="0"/>
          <w:marTop w:val="40"/>
          <w:marBottom w:val="100"/>
          <w:divBdr>
            <w:top w:val="none" w:sz="0" w:space="0" w:color="auto"/>
            <w:left w:val="none" w:sz="0" w:space="0" w:color="auto"/>
            <w:bottom w:val="none" w:sz="0" w:space="0" w:color="auto"/>
            <w:right w:val="none" w:sz="0" w:space="0" w:color="auto"/>
          </w:divBdr>
        </w:div>
        <w:div w:id="1716999942">
          <w:marLeft w:val="0"/>
          <w:marRight w:val="0"/>
          <w:marTop w:val="40"/>
          <w:marBottom w:val="100"/>
          <w:divBdr>
            <w:top w:val="none" w:sz="0" w:space="0" w:color="auto"/>
            <w:left w:val="none" w:sz="0" w:space="0" w:color="auto"/>
            <w:bottom w:val="none" w:sz="0" w:space="0" w:color="auto"/>
            <w:right w:val="none" w:sz="0" w:space="0" w:color="auto"/>
          </w:divBdr>
        </w:div>
        <w:div w:id="439028411">
          <w:marLeft w:val="0"/>
          <w:marRight w:val="0"/>
          <w:marTop w:val="40"/>
          <w:marBottom w:val="100"/>
          <w:divBdr>
            <w:top w:val="none" w:sz="0" w:space="0" w:color="auto"/>
            <w:left w:val="none" w:sz="0" w:space="0" w:color="auto"/>
            <w:bottom w:val="none" w:sz="0" w:space="0" w:color="auto"/>
            <w:right w:val="none" w:sz="0" w:space="0" w:color="auto"/>
          </w:divBdr>
        </w:div>
        <w:div w:id="574163921">
          <w:marLeft w:val="0"/>
          <w:marRight w:val="0"/>
          <w:marTop w:val="40"/>
          <w:marBottom w:val="100"/>
          <w:divBdr>
            <w:top w:val="none" w:sz="0" w:space="0" w:color="auto"/>
            <w:left w:val="none" w:sz="0" w:space="0" w:color="auto"/>
            <w:bottom w:val="none" w:sz="0" w:space="0" w:color="auto"/>
            <w:right w:val="none" w:sz="0" w:space="0" w:color="auto"/>
          </w:divBdr>
        </w:div>
        <w:div w:id="1485243982">
          <w:marLeft w:val="0"/>
          <w:marRight w:val="0"/>
          <w:marTop w:val="40"/>
          <w:marBottom w:val="100"/>
          <w:divBdr>
            <w:top w:val="none" w:sz="0" w:space="0" w:color="auto"/>
            <w:left w:val="none" w:sz="0" w:space="0" w:color="auto"/>
            <w:bottom w:val="none" w:sz="0" w:space="0" w:color="auto"/>
            <w:right w:val="none" w:sz="0" w:space="0" w:color="auto"/>
          </w:divBdr>
        </w:div>
        <w:div w:id="1434548328">
          <w:marLeft w:val="0"/>
          <w:marRight w:val="0"/>
          <w:marTop w:val="40"/>
          <w:marBottom w:val="100"/>
          <w:divBdr>
            <w:top w:val="none" w:sz="0" w:space="0" w:color="auto"/>
            <w:left w:val="none" w:sz="0" w:space="0" w:color="auto"/>
            <w:bottom w:val="none" w:sz="0" w:space="0" w:color="auto"/>
            <w:right w:val="none" w:sz="0" w:space="0" w:color="auto"/>
          </w:divBdr>
        </w:div>
        <w:div w:id="1755392433">
          <w:marLeft w:val="0"/>
          <w:marRight w:val="0"/>
          <w:marTop w:val="40"/>
          <w:marBottom w:val="100"/>
          <w:divBdr>
            <w:top w:val="none" w:sz="0" w:space="0" w:color="auto"/>
            <w:left w:val="none" w:sz="0" w:space="0" w:color="auto"/>
            <w:bottom w:val="none" w:sz="0" w:space="0" w:color="auto"/>
            <w:right w:val="none" w:sz="0" w:space="0" w:color="auto"/>
          </w:divBdr>
        </w:div>
        <w:div w:id="135345454">
          <w:marLeft w:val="0"/>
          <w:marRight w:val="0"/>
          <w:marTop w:val="40"/>
          <w:marBottom w:val="100"/>
          <w:divBdr>
            <w:top w:val="none" w:sz="0" w:space="0" w:color="auto"/>
            <w:left w:val="none" w:sz="0" w:space="0" w:color="auto"/>
            <w:bottom w:val="none" w:sz="0" w:space="0" w:color="auto"/>
            <w:right w:val="none" w:sz="0" w:space="0" w:color="auto"/>
          </w:divBdr>
        </w:div>
        <w:div w:id="1130511729">
          <w:marLeft w:val="0"/>
          <w:marRight w:val="0"/>
          <w:marTop w:val="40"/>
          <w:marBottom w:val="100"/>
          <w:divBdr>
            <w:top w:val="none" w:sz="0" w:space="0" w:color="auto"/>
            <w:left w:val="none" w:sz="0" w:space="0" w:color="auto"/>
            <w:bottom w:val="none" w:sz="0" w:space="0" w:color="auto"/>
            <w:right w:val="none" w:sz="0" w:space="0" w:color="auto"/>
          </w:divBdr>
        </w:div>
        <w:div w:id="757408262">
          <w:marLeft w:val="0"/>
          <w:marRight w:val="0"/>
          <w:marTop w:val="40"/>
          <w:marBottom w:val="100"/>
          <w:divBdr>
            <w:top w:val="none" w:sz="0" w:space="0" w:color="auto"/>
            <w:left w:val="none" w:sz="0" w:space="0" w:color="auto"/>
            <w:bottom w:val="none" w:sz="0" w:space="0" w:color="auto"/>
            <w:right w:val="none" w:sz="0" w:space="0" w:color="auto"/>
          </w:divBdr>
        </w:div>
        <w:div w:id="1258442452">
          <w:marLeft w:val="0"/>
          <w:marRight w:val="0"/>
          <w:marTop w:val="40"/>
          <w:marBottom w:val="100"/>
          <w:divBdr>
            <w:top w:val="none" w:sz="0" w:space="0" w:color="auto"/>
            <w:left w:val="none" w:sz="0" w:space="0" w:color="auto"/>
            <w:bottom w:val="none" w:sz="0" w:space="0" w:color="auto"/>
            <w:right w:val="none" w:sz="0" w:space="0" w:color="auto"/>
          </w:divBdr>
        </w:div>
        <w:div w:id="903493352">
          <w:marLeft w:val="0"/>
          <w:marRight w:val="0"/>
          <w:marTop w:val="40"/>
          <w:marBottom w:val="100"/>
          <w:divBdr>
            <w:top w:val="none" w:sz="0" w:space="0" w:color="auto"/>
            <w:left w:val="none" w:sz="0" w:space="0" w:color="auto"/>
            <w:bottom w:val="none" w:sz="0" w:space="0" w:color="auto"/>
            <w:right w:val="none" w:sz="0" w:space="0" w:color="auto"/>
          </w:divBdr>
        </w:div>
        <w:div w:id="131138157">
          <w:marLeft w:val="0"/>
          <w:marRight w:val="0"/>
          <w:marTop w:val="40"/>
          <w:marBottom w:val="100"/>
          <w:divBdr>
            <w:top w:val="none" w:sz="0" w:space="0" w:color="auto"/>
            <w:left w:val="none" w:sz="0" w:space="0" w:color="auto"/>
            <w:bottom w:val="none" w:sz="0" w:space="0" w:color="auto"/>
            <w:right w:val="none" w:sz="0" w:space="0" w:color="auto"/>
          </w:divBdr>
        </w:div>
        <w:div w:id="198323626">
          <w:marLeft w:val="0"/>
          <w:marRight w:val="0"/>
          <w:marTop w:val="40"/>
          <w:marBottom w:val="100"/>
          <w:divBdr>
            <w:top w:val="none" w:sz="0" w:space="0" w:color="auto"/>
            <w:left w:val="none" w:sz="0" w:space="0" w:color="auto"/>
            <w:bottom w:val="none" w:sz="0" w:space="0" w:color="auto"/>
            <w:right w:val="none" w:sz="0" w:space="0" w:color="auto"/>
          </w:divBdr>
        </w:div>
        <w:div w:id="2044014140">
          <w:marLeft w:val="0"/>
          <w:marRight w:val="0"/>
          <w:marTop w:val="40"/>
          <w:marBottom w:val="100"/>
          <w:divBdr>
            <w:top w:val="none" w:sz="0" w:space="0" w:color="auto"/>
            <w:left w:val="none" w:sz="0" w:space="0" w:color="auto"/>
            <w:bottom w:val="none" w:sz="0" w:space="0" w:color="auto"/>
            <w:right w:val="none" w:sz="0" w:space="0" w:color="auto"/>
          </w:divBdr>
        </w:div>
        <w:div w:id="1389843665">
          <w:marLeft w:val="0"/>
          <w:marRight w:val="0"/>
          <w:marTop w:val="40"/>
          <w:marBottom w:val="100"/>
          <w:divBdr>
            <w:top w:val="none" w:sz="0" w:space="0" w:color="auto"/>
            <w:left w:val="none" w:sz="0" w:space="0" w:color="auto"/>
            <w:bottom w:val="none" w:sz="0" w:space="0" w:color="auto"/>
            <w:right w:val="none" w:sz="0" w:space="0" w:color="auto"/>
          </w:divBdr>
        </w:div>
        <w:div w:id="1986425717">
          <w:marLeft w:val="0"/>
          <w:marRight w:val="0"/>
          <w:marTop w:val="40"/>
          <w:marBottom w:val="100"/>
          <w:divBdr>
            <w:top w:val="none" w:sz="0" w:space="0" w:color="auto"/>
            <w:left w:val="none" w:sz="0" w:space="0" w:color="auto"/>
            <w:bottom w:val="none" w:sz="0" w:space="0" w:color="auto"/>
            <w:right w:val="none" w:sz="0" w:space="0" w:color="auto"/>
          </w:divBdr>
        </w:div>
        <w:div w:id="2084260343">
          <w:marLeft w:val="0"/>
          <w:marRight w:val="0"/>
          <w:marTop w:val="40"/>
          <w:marBottom w:val="100"/>
          <w:divBdr>
            <w:top w:val="none" w:sz="0" w:space="0" w:color="auto"/>
            <w:left w:val="none" w:sz="0" w:space="0" w:color="auto"/>
            <w:bottom w:val="none" w:sz="0" w:space="0" w:color="auto"/>
            <w:right w:val="none" w:sz="0" w:space="0" w:color="auto"/>
          </w:divBdr>
        </w:div>
        <w:div w:id="335426934">
          <w:marLeft w:val="0"/>
          <w:marRight w:val="0"/>
          <w:marTop w:val="40"/>
          <w:marBottom w:val="100"/>
          <w:divBdr>
            <w:top w:val="none" w:sz="0" w:space="0" w:color="auto"/>
            <w:left w:val="none" w:sz="0" w:space="0" w:color="auto"/>
            <w:bottom w:val="none" w:sz="0" w:space="0" w:color="auto"/>
            <w:right w:val="none" w:sz="0" w:space="0" w:color="auto"/>
          </w:divBdr>
        </w:div>
        <w:div w:id="186450426">
          <w:marLeft w:val="0"/>
          <w:marRight w:val="0"/>
          <w:marTop w:val="40"/>
          <w:marBottom w:val="100"/>
          <w:divBdr>
            <w:top w:val="none" w:sz="0" w:space="0" w:color="auto"/>
            <w:left w:val="none" w:sz="0" w:space="0" w:color="auto"/>
            <w:bottom w:val="none" w:sz="0" w:space="0" w:color="auto"/>
            <w:right w:val="none" w:sz="0" w:space="0" w:color="auto"/>
          </w:divBdr>
        </w:div>
        <w:div w:id="1776825805">
          <w:marLeft w:val="0"/>
          <w:marRight w:val="0"/>
          <w:marTop w:val="40"/>
          <w:marBottom w:val="100"/>
          <w:divBdr>
            <w:top w:val="none" w:sz="0" w:space="0" w:color="auto"/>
            <w:left w:val="none" w:sz="0" w:space="0" w:color="auto"/>
            <w:bottom w:val="none" w:sz="0" w:space="0" w:color="auto"/>
            <w:right w:val="none" w:sz="0" w:space="0" w:color="auto"/>
          </w:divBdr>
        </w:div>
        <w:div w:id="426199500">
          <w:marLeft w:val="0"/>
          <w:marRight w:val="0"/>
          <w:marTop w:val="40"/>
          <w:marBottom w:val="100"/>
          <w:divBdr>
            <w:top w:val="none" w:sz="0" w:space="0" w:color="auto"/>
            <w:left w:val="none" w:sz="0" w:space="0" w:color="auto"/>
            <w:bottom w:val="none" w:sz="0" w:space="0" w:color="auto"/>
            <w:right w:val="none" w:sz="0" w:space="0" w:color="auto"/>
          </w:divBdr>
        </w:div>
        <w:div w:id="1044478177">
          <w:marLeft w:val="0"/>
          <w:marRight w:val="0"/>
          <w:marTop w:val="40"/>
          <w:marBottom w:val="100"/>
          <w:divBdr>
            <w:top w:val="none" w:sz="0" w:space="0" w:color="auto"/>
            <w:left w:val="none" w:sz="0" w:space="0" w:color="auto"/>
            <w:bottom w:val="none" w:sz="0" w:space="0" w:color="auto"/>
            <w:right w:val="none" w:sz="0" w:space="0" w:color="auto"/>
          </w:divBdr>
        </w:div>
        <w:div w:id="208491552">
          <w:marLeft w:val="0"/>
          <w:marRight w:val="0"/>
          <w:marTop w:val="40"/>
          <w:marBottom w:val="100"/>
          <w:divBdr>
            <w:top w:val="none" w:sz="0" w:space="0" w:color="auto"/>
            <w:left w:val="none" w:sz="0" w:space="0" w:color="auto"/>
            <w:bottom w:val="none" w:sz="0" w:space="0" w:color="auto"/>
            <w:right w:val="none" w:sz="0" w:space="0" w:color="auto"/>
          </w:divBdr>
        </w:div>
        <w:div w:id="32049545">
          <w:marLeft w:val="0"/>
          <w:marRight w:val="0"/>
          <w:marTop w:val="40"/>
          <w:marBottom w:val="100"/>
          <w:divBdr>
            <w:top w:val="none" w:sz="0" w:space="0" w:color="auto"/>
            <w:left w:val="none" w:sz="0" w:space="0" w:color="auto"/>
            <w:bottom w:val="none" w:sz="0" w:space="0" w:color="auto"/>
            <w:right w:val="none" w:sz="0" w:space="0" w:color="auto"/>
          </w:divBdr>
        </w:div>
        <w:div w:id="1272203104">
          <w:marLeft w:val="0"/>
          <w:marRight w:val="0"/>
          <w:marTop w:val="40"/>
          <w:marBottom w:val="100"/>
          <w:divBdr>
            <w:top w:val="none" w:sz="0" w:space="0" w:color="auto"/>
            <w:left w:val="none" w:sz="0" w:space="0" w:color="auto"/>
            <w:bottom w:val="none" w:sz="0" w:space="0" w:color="auto"/>
            <w:right w:val="none" w:sz="0" w:space="0" w:color="auto"/>
          </w:divBdr>
        </w:div>
        <w:div w:id="1060403625">
          <w:marLeft w:val="0"/>
          <w:marRight w:val="0"/>
          <w:marTop w:val="40"/>
          <w:marBottom w:val="100"/>
          <w:divBdr>
            <w:top w:val="none" w:sz="0" w:space="0" w:color="auto"/>
            <w:left w:val="none" w:sz="0" w:space="0" w:color="auto"/>
            <w:bottom w:val="none" w:sz="0" w:space="0" w:color="auto"/>
            <w:right w:val="none" w:sz="0" w:space="0" w:color="auto"/>
          </w:divBdr>
        </w:div>
        <w:div w:id="1779906727">
          <w:marLeft w:val="0"/>
          <w:marRight w:val="0"/>
          <w:marTop w:val="40"/>
          <w:marBottom w:val="100"/>
          <w:divBdr>
            <w:top w:val="none" w:sz="0" w:space="0" w:color="auto"/>
            <w:left w:val="none" w:sz="0" w:space="0" w:color="auto"/>
            <w:bottom w:val="none" w:sz="0" w:space="0" w:color="auto"/>
            <w:right w:val="none" w:sz="0" w:space="0" w:color="auto"/>
          </w:divBdr>
        </w:div>
        <w:div w:id="113059076">
          <w:marLeft w:val="0"/>
          <w:marRight w:val="0"/>
          <w:marTop w:val="40"/>
          <w:marBottom w:val="100"/>
          <w:divBdr>
            <w:top w:val="none" w:sz="0" w:space="0" w:color="auto"/>
            <w:left w:val="none" w:sz="0" w:space="0" w:color="auto"/>
            <w:bottom w:val="none" w:sz="0" w:space="0" w:color="auto"/>
            <w:right w:val="none" w:sz="0" w:space="0" w:color="auto"/>
          </w:divBdr>
        </w:div>
        <w:div w:id="678625720">
          <w:marLeft w:val="0"/>
          <w:marRight w:val="0"/>
          <w:marTop w:val="40"/>
          <w:marBottom w:val="100"/>
          <w:divBdr>
            <w:top w:val="none" w:sz="0" w:space="0" w:color="auto"/>
            <w:left w:val="none" w:sz="0" w:space="0" w:color="auto"/>
            <w:bottom w:val="none" w:sz="0" w:space="0" w:color="auto"/>
            <w:right w:val="none" w:sz="0" w:space="0" w:color="auto"/>
          </w:divBdr>
        </w:div>
        <w:div w:id="1698042469">
          <w:marLeft w:val="0"/>
          <w:marRight w:val="0"/>
          <w:marTop w:val="40"/>
          <w:marBottom w:val="100"/>
          <w:divBdr>
            <w:top w:val="none" w:sz="0" w:space="0" w:color="auto"/>
            <w:left w:val="none" w:sz="0" w:space="0" w:color="auto"/>
            <w:bottom w:val="none" w:sz="0" w:space="0" w:color="auto"/>
            <w:right w:val="none" w:sz="0" w:space="0" w:color="auto"/>
          </w:divBdr>
        </w:div>
        <w:div w:id="761145408">
          <w:marLeft w:val="0"/>
          <w:marRight w:val="0"/>
          <w:marTop w:val="40"/>
          <w:marBottom w:val="100"/>
          <w:divBdr>
            <w:top w:val="none" w:sz="0" w:space="0" w:color="auto"/>
            <w:left w:val="none" w:sz="0" w:space="0" w:color="auto"/>
            <w:bottom w:val="none" w:sz="0" w:space="0" w:color="auto"/>
            <w:right w:val="none" w:sz="0" w:space="0" w:color="auto"/>
          </w:divBdr>
        </w:div>
        <w:div w:id="772944347">
          <w:marLeft w:val="0"/>
          <w:marRight w:val="0"/>
          <w:marTop w:val="40"/>
          <w:marBottom w:val="100"/>
          <w:divBdr>
            <w:top w:val="none" w:sz="0" w:space="0" w:color="auto"/>
            <w:left w:val="none" w:sz="0" w:space="0" w:color="auto"/>
            <w:bottom w:val="none" w:sz="0" w:space="0" w:color="auto"/>
            <w:right w:val="none" w:sz="0" w:space="0" w:color="auto"/>
          </w:divBdr>
        </w:div>
        <w:div w:id="884563802">
          <w:marLeft w:val="0"/>
          <w:marRight w:val="0"/>
          <w:marTop w:val="40"/>
          <w:marBottom w:val="100"/>
          <w:divBdr>
            <w:top w:val="none" w:sz="0" w:space="0" w:color="auto"/>
            <w:left w:val="none" w:sz="0" w:space="0" w:color="auto"/>
            <w:bottom w:val="none" w:sz="0" w:space="0" w:color="auto"/>
            <w:right w:val="none" w:sz="0" w:space="0" w:color="auto"/>
          </w:divBdr>
        </w:div>
        <w:div w:id="496456265">
          <w:marLeft w:val="0"/>
          <w:marRight w:val="0"/>
          <w:marTop w:val="40"/>
          <w:marBottom w:val="100"/>
          <w:divBdr>
            <w:top w:val="none" w:sz="0" w:space="0" w:color="auto"/>
            <w:left w:val="none" w:sz="0" w:space="0" w:color="auto"/>
            <w:bottom w:val="none" w:sz="0" w:space="0" w:color="auto"/>
            <w:right w:val="none" w:sz="0" w:space="0" w:color="auto"/>
          </w:divBdr>
        </w:div>
        <w:div w:id="1587687432">
          <w:marLeft w:val="0"/>
          <w:marRight w:val="0"/>
          <w:marTop w:val="40"/>
          <w:marBottom w:val="100"/>
          <w:divBdr>
            <w:top w:val="none" w:sz="0" w:space="0" w:color="auto"/>
            <w:left w:val="none" w:sz="0" w:space="0" w:color="auto"/>
            <w:bottom w:val="none" w:sz="0" w:space="0" w:color="auto"/>
            <w:right w:val="none" w:sz="0" w:space="0" w:color="auto"/>
          </w:divBdr>
        </w:div>
        <w:div w:id="1038353805">
          <w:marLeft w:val="0"/>
          <w:marRight w:val="0"/>
          <w:marTop w:val="40"/>
          <w:marBottom w:val="100"/>
          <w:divBdr>
            <w:top w:val="none" w:sz="0" w:space="0" w:color="auto"/>
            <w:left w:val="none" w:sz="0" w:space="0" w:color="auto"/>
            <w:bottom w:val="none" w:sz="0" w:space="0" w:color="auto"/>
            <w:right w:val="none" w:sz="0" w:space="0" w:color="auto"/>
          </w:divBdr>
        </w:div>
        <w:div w:id="1845510086">
          <w:marLeft w:val="0"/>
          <w:marRight w:val="0"/>
          <w:marTop w:val="40"/>
          <w:marBottom w:val="100"/>
          <w:divBdr>
            <w:top w:val="none" w:sz="0" w:space="0" w:color="auto"/>
            <w:left w:val="none" w:sz="0" w:space="0" w:color="auto"/>
            <w:bottom w:val="none" w:sz="0" w:space="0" w:color="auto"/>
            <w:right w:val="none" w:sz="0" w:space="0" w:color="auto"/>
          </w:divBdr>
        </w:div>
        <w:div w:id="594440360">
          <w:marLeft w:val="0"/>
          <w:marRight w:val="0"/>
          <w:marTop w:val="40"/>
          <w:marBottom w:val="100"/>
          <w:divBdr>
            <w:top w:val="none" w:sz="0" w:space="0" w:color="auto"/>
            <w:left w:val="none" w:sz="0" w:space="0" w:color="auto"/>
            <w:bottom w:val="none" w:sz="0" w:space="0" w:color="auto"/>
            <w:right w:val="none" w:sz="0" w:space="0" w:color="auto"/>
          </w:divBdr>
        </w:div>
        <w:div w:id="2045673380">
          <w:marLeft w:val="0"/>
          <w:marRight w:val="0"/>
          <w:marTop w:val="40"/>
          <w:marBottom w:val="100"/>
          <w:divBdr>
            <w:top w:val="none" w:sz="0" w:space="0" w:color="auto"/>
            <w:left w:val="none" w:sz="0" w:space="0" w:color="auto"/>
            <w:bottom w:val="none" w:sz="0" w:space="0" w:color="auto"/>
            <w:right w:val="none" w:sz="0" w:space="0" w:color="auto"/>
          </w:divBdr>
        </w:div>
        <w:div w:id="1599361932">
          <w:marLeft w:val="0"/>
          <w:marRight w:val="0"/>
          <w:marTop w:val="40"/>
          <w:marBottom w:val="100"/>
          <w:divBdr>
            <w:top w:val="none" w:sz="0" w:space="0" w:color="auto"/>
            <w:left w:val="none" w:sz="0" w:space="0" w:color="auto"/>
            <w:bottom w:val="none" w:sz="0" w:space="0" w:color="auto"/>
            <w:right w:val="none" w:sz="0" w:space="0" w:color="auto"/>
          </w:divBdr>
        </w:div>
        <w:div w:id="1281718355">
          <w:marLeft w:val="0"/>
          <w:marRight w:val="0"/>
          <w:marTop w:val="40"/>
          <w:marBottom w:val="100"/>
          <w:divBdr>
            <w:top w:val="none" w:sz="0" w:space="0" w:color="auto"/>
            <w:left w:val="none" w:sz="0" w:space="0" w:color="auto"/>
            <w:bottom w:val="none" w:sz="0" w:space="0" w:color="auto"/>
            <w:right w:val="none" w:sz="0" w:space="0" w:color="auto"/>
          </w:divBdr>
        </w:div>
        <w:div w:id="1083839569">
          <w:marLeft w:val="0"/>
          <w:marRight w:val="0"/>
          <w:marTop w:val="40"/>
          <w:marBottom w:val="100"/>
          <w:divBdr>
            <w:top w:val="none" w:sz="0" w:space="0" w:color="auto"/>
            <w:left w:val="none" w:sz="0" w:space="0" w:color="auto"/>
            <w:bottom w:val="none" w:sz="0" w:space="0" w:color="auto"/>
            <w:right w:val="none" w:sz="0" w:space="0" w:color="auto"/>
          </w:divBdr>
        </w:div>
        <w:div w:id="1686201006">
          <w:marLeft w:val="0"/>
          <w:marRight w:val="0"/>
          <w:marTop w:val="40"/>
          <w:marBottom w:val="100"/>
          <w:divBdr>
            <w:top w:val="none" w:sz="0" w:space="0" w:color="auto"/>
            <w:left w:val="none" w:sz="0" w:space="0" w:color="auto"/>
            <w:bottom w:val="none" w:sz="0" w:space="0" w:color="auto"/>
            <w:right w:val="none" w:sz="0" w:space="0" w:color="auto"/>
          </w:divBdr>
        </w:div>
        <w:div w:id="1479876455">
          <w:marLeft w:val="0"/>
          <w:marRight w:val="0"/>
          <w:marTop w:val="40"/>
          <w:marBottom w:val="100"/>
          <w:divBdr>
            <w:top w:val="none" w:sz="0" w:space="0" w:color="auto"/>
            <w:left w:val="none" w:sz="0" w:space="0" w:color="auto"/>
            <w:bottom w:val="none" w:sz="0" w:space="0" w:color="auto"/>
            <w:right w:val="none" w:sz="0" w:space="0" w:color="auto"/>
          </w:divBdr>
        </w:div>
        <w:div w:id="820778388">
          <w:marLeft w:val="0"/>
          <w:marRight w:val="0"/>
          <w:marTop w:val="40"/>
          <w:marBottom w:val="100"/>
          <w:divBdr>
            <w:top w:val="none" w:sz="0" w:space="0" w:color="auto"/>
            <w:left w:val="none" w:sz="0" w:space="0" w:color="auto"/>
            <w:bottom w:val="none" w:sz="0" w:space="0" w:color="auto"/>
            <w:right w:val="none" w:sz="0" w:space="0" w:color="auto"/>
          </w:divBdr>
        </w:div>
        <w:div w:id="1322465657">
          <w:marLeft w:val="0"/>
          <w:marRight w:val="0"/>
          <w:marTop w:val="40"/>
          <w:marBottom w:val="100"/>
          <w:divBdr>
            <w:top w:val="none" w:sz="0" w:space="0" w:color="auto"/>
            <w:left w:val="none" w:sz="0" w:space="0" w:color="auto"/>
            <w:bottom w:val="none" w:sz="0" w:space="0" w:color="auto"/>
            <w:right w:val="none" w:sz="0" w:space="0" w:color="auto"/>
          </w:divBdr>
        </w:div>
        <w:div w:id="2064712155">
          <w:marLeft w:val="0"/>
          <w:marRight w:val="0"/>
          <w:marTop w:val="40"/>
          <w:marBottom w:val="100"/>
          <w:divBdr>
            <w:top w:val="none" w:sz="0" w:space="0" w:color="auto"/>
            <w:left w:val="none" w:sz="0" w:space="0" w:color="auto"/>
            <w:bottom w:val="none" w:sz="0" w:space="0" w:color="auto"/>
            <w:right w:val="none" w:sz="0" w:space="0" w:color="auto"/>
          </w:divBdr>
        </w:div>
        <w:div w:id="1036587815">
          <w:marLeft w:val="0"/>
          <w:marRight w:val="0"/>
          <w:marTop w:val="40"/>
          <w:marBottom w:val="100"/>
          <w:divBdr>
            <w:top w:val="none" w:sz="0" w:space="0" w:color="auto"/>
            <w:left w:val="none" w:sz="0" w:space="0" w:color="auto"/>
            <w:bottom w:val="none" w:sz="0" w:space="0" w:color="auto"/>
            <w:right w:val="none" w:sz="0" w:space="0" w:color="auto"/>
          </w:divBdr>
        </w:div>
        <w:div w:id="1055078883">
          <w:marLeft w:val="0"/>
          <w:marRight w:val="0"/>
          <w:marTop w:val="40"/>
          <w:marBottom w:val="100"/>
          <w:divBdr>
            <w:top w:val="none" w:sz="0" w:space="0" w:color="auto"/>
            <w:left w:val="none" w:sz="0" w:space="0" w:color="auto"/>
            <w:bottom w:val="none" w:sz="0" w:space="0" w:color="auto"/>
            <w:right w:val="none" w:sz="0" w:space="0" w:color="auto"/>
          </w:divBdr>
        </w:div>
        <w:div w:id="1489054109">
          <w:marLeft w:val="0"/>
          <w:marRight w:val="0"/>
          <w:marTop w:val="40"/>
          <w:marBottom w:val="100"/>
          <w:divBdr>
            <w:top w:val="none" w:sz="0" w:space="0" w:color="auto"/>
            <w:left w:val="none" w:sz="0" w:space="0" w:color="auto"/>
            <w:bottom w:val="none" w:sz="0" w:space="0" w:color="auto"/>
            <w:right w:val="none" w:sz="0" w:space="0" w:color="auto"/>
          </w:divBdr>
        </w:div>
        <w:div w:id="1862864003">
          <w:marLeft w:val="0"/>
          <w:marRight w:val="0"/>
          <w:marTop w:val="40"/>
          <w:marBottom w:val="100"/>
          <w:divBdr>
            <w:top w:val="none" w:sz="0" w:space="0" w:color="auto"/>
            <w:left w:val="none" w:sz="0" w:space="0" w:color="auto"/>
            <w:bottom w:val="none" w:sz="0" w:space="0" w:color="auto"/>
            <w:right w:val="none" w:sz="0" w:space="0" w:color="auto"/>
          </w:divBdr>
        </w:div>
        <w:div w:id="141823218">
          <w:marLeft w:val="0"/>
          <w:marRight w:val="0"/>
          <w:marTop w:val="40"/>
          <w:marBottom w:val="100"/>
          <w:divBdr>
            <w:top w:val="none" w:sz="0" w:space="0" w:color="auto"/>
            <w:left w:val="none" w:sz="0" w:space="0" w:color="auto"/>
            <w:bottom w:val="none" w:sz="0" w:space="0" w:color="auto"/>
            <w:right w:val="none" w:sz="0" w:space="0" w:color="auto"/>
          </w:divBdr>
        </w:div>
        <w:div w:id="1052852595">
          <w:marLeft w:val="0"/>
          <w:marRight w:val="0"/>
          <w:marTop w:val="40"/>
          <w:marBottom w:val="100"/>
          <w:divBdr>
            <w:top w:val="none" w:sz="0" w:space="0" w:color="auto"/>
            <w:left w:val="none" w:sz="0" w:space="0" w:color="auto"/>
            <w:bottom w:val="none" w:sz="0" w:space="0" w:color="auto"/>
            <w:right w:val="none" w:sz="0" w:space="0" w:color="auto"/>
          </w:divBdr>
        </w:div>
        <w:div w:id="1650475313">
          <w:marLeft w:val="0"/>
          <w:marRight w:val="0"/>
          <w:marTop w:val="40"/>
          <w:marBottom w:val="100"/>
          <w:divBdr>
            <w:top w:val="none" w:sz="0" w:space="0" w:color="auto"/>
            <w:left w:val="none" w:sz="0" w:space="0" w:color="auto"/>
            <w:bottom w:val="none" w:sz="0" w:space="0" w:color="auto"/>
            <w:right w:val="none" w:sz="0" w:space="0" w:color="auto"/>
          </w:divBdr>
        </w:div>
        <w:div w:id="107239557">
          <w:marLeft w:val="0"/>
          <w:marRight w:val="0"/>
          <w:marTop w:val="40"/>
          <w:marBottom w:val="100"/>
          <w:divBdr>
            <w:top w:val="none" w:sz="0" w:space="0" w:color="auto"/>
            <w:left w:val="none" w:sz="0" w:space="0" w:color="auto"/>
            <w:bottom w:val="none" w:sz="0" w:space="0" w:color="auto"/>
            <w:right w:val="none" w:sz="0" w:space="0" w:color="auto"/>
          </w:divBdr>
        </w:div>
        <w:div w:id="95253115">
          <w:marLeft w:val="0"/>
          <w:marRight w:val="0"/>
          <w:marTop w:val="40"/>
          <w:marBottom w:val="100"/>
          <w:divBdr>
            <w:top w:val="none" w:sz="0" w:space="0" w:color="auto"/>
            <w:left w:val="none" w:sz="0" w:space="0" w:color="auto"/>
            <w:bottom w:val="none" w:sz="0" w:space="0" w:color="auto"/>
            <w:right w:val="none" w:sz="0" w:space="0" w:color="auto"/>
          </w:divBdr>
        </w:div>
        <w:div w:id="76755149">
          <w:marLeft w:val="0"/>
          <w:marRight w:val="0"/>
          <w:marTop w:val="40"/>
          <w:marBottom w:val="100"/>
          <w:divBdr>
            <w:top w:val="none" w:sz="0" w:space="0" w:color="auto"/>
            <w:left w:val="none" w:sz="0" w:space="0" w:color="auto"/>
            <w:bottom w:val="none" w:sz="0" w:space="0" w:color="auto"/>
            <w:right w:val="none" w:sz="0" w:space="0" w:color="auto"/>
          </w:divBdr>
        </w:div>
        <w:div w:id="1237016406">
          <w:marLeft w:val="0"/>
          <w:marRight w:val="0"/>
          <w:marTop w:val="40"/>
          <w:marBottom w:val="100"/>
          <w:divBdr>
            <w:top w:val="none" w:sz="0" w:space="0" w:color="auto"/>
            <w:left w:val="none" w:sz="0" w:space="0" w:color="auto"/>
            <w:bottom w:val="none" w:sz="0" w:space="0" w:color="auto"/>
            <w:right w:val="none" w:sz="0" w:space="0" w:color="auto"/>
          </w:divBdr>
        </w:div>
        <w:div w:id="54546795">
          <w:marLeft w:val="0"/>
          <w:marRight w:val="0"/>
          <w:marTop w:val="40"/>
          <w:marBottom w:val="100"/>
          <w:divBdr>
            <w:top w:val="none" w:sz="0" w:space="0" w:color="auto"/>
            <w:left w:val="none" w:sz="0" w:space="0" w:color="auto"/>
            <w:bottom w:val="none" w:sz="0" w:space="0" w:color="auto"/>
            <w:right w:val="none" w:sz="0" w:space="0" w:color="auto"/>
          </w:divBdr>
        </w:div>
        <w:div w:id="218905106">
          <w:marLeft w:val="0"/>
          <w:marRight w:val="0"/>
          <w:marTop w:val="40"/>
          <w:marBottom w:val="100"/>
          <w:divBdr>
            <w:top w:val="none" w:sz="0" w:space="0" w:color="auto"/>
            <w:left w:val="none" w:sz="0" w:space="0" w:color="auto"/>
            <w:bottom w:val="none" w:sz="0" w:space="0" w:color="auto"/>
            <w:right w:val="none" w:sz="0" w:space="0" w:color="auto"/>
          </w:divBdr>
        </w:div>
        <w:div w:id="1513959703">
          <w:marLeft w:val="0"/>
          <w:marRight w:val="0"/>
          <w:marTop w:val="40"/>
          <w:marBottom w:val="100"/>
          <w:divBdr>
            <w:top w:val="none" w:sz="0" w:space="0" w:color="auto"/>
            <w:left w:val="none" w:sz="0" w:space="0" w:color="auto"/>
            <w:bottom w:val="none" w:sz="0" w:space="0" w:color="auto"/>
            <w:right w:val="none" w:sz="0" w:space="0" w:color="auto"/>
          </w:divBdr>
        </w:div>
        <w:div w:id="1743526547">
          <w:marLeft w:val="0"/>
          <w:marRight w:val="0"/>
          <w:marTop w:val="40"/>
          <w:marBottom w:val="100"/>
          <w:divBdr>
            <w:top w:val="none" w:sz="0" w:space="0" w:color="auto"/>
            <w:left w:val="none" w:sz="0" w:space="0" w:color="auto"/>
            <w:bottom w:val="none" w:sz="0" w:space="0" w:color="auto"/>
            <w:right w:val="none" w:sz="0" w:space="0" w:color="auto"/>
          </w:divBdr>
        </w:div>
        <w:div w:id="313603380">
          <w:marLeft w:val="0"/>
          <w:marRight w:val="0"/>
          <w:marTop w:val="40"/>
          <w:marBottom w:val="100"/>
          <w:divBdr>
            <w:top w:val="none" w:sz="0" w:space="0" w:color="auto"/>
            <w:left w:val="none" w:sz="0" w:space="0" w:color="auto"/>
            <w:bottom w:val="none" w:sz="0" w:space="0" w:color="auto"/>
            <w:right w:val="none" w:sz="0" w:space="0" w:color="auto"/>
          </w:divBdr>
        </w:div>
        <w:div w:id="713502652">
          <w:marLeft w:val="0"/>
          <w:marRight w:val="0"/>
          <w:marTop w:val="40"/>
          <w:marBottom w:val="100"/>
          <w:divBdr>
            <w:top w:val="none" w:sz="0" w:space="0" w:color="auto"/>
            <w:left w:val="none" w:sz="0" w:space="0" w:color="auto"/>
            <w:bottom w:val="none" w:sz="0" w:space="0" w:color="auto"/>
            <w:right w:val="none" w:sz="0" w:space="0" w:color="auto"/>
          </w:divBdr>
        </w:div>
        <w:div w:id="1731686783">
          <w:marLeft w:val="0"/>
          <w:marRight w:val="0"/>
          <w:marTop w:val="40"/>
          <w:marBottom w:val="100"/>
          <w:divBdr>
            <w:top w:val="none" w:sz="0" w:space="0" w:color="auto"/>
            <w:left w:val="none" w:sz="0" w:space="0" w:color="auto"/>
            <w:bottom w:val="none" w:sz="0" w:space="0" w:color="auto"/>
            <w:right w:val="none" w:sz="0" w:space="0" w:color="auto"/>
          </w:divBdr>
        </w:div>
        <w:div w:id="897712888">
          <w:marLeft w:val="0"/>
          <w:marRight w:val="0"/>
          <w:marTop w:val="40"/>
          <w:marBottom w:val="100"/>
          <w:divBdr>
            <w:top w:val="none" w:sz="0" w:space="0" w:color="auto"/>
            <w:left w:val="none" w:sz="0" w:space="0" w:color="auto"/>
            <w:bottom w:val="none" w:sz="0" w:space="0" w:color="auto"/>
            <w:right w:val="none" w:sz="0" w:space="0" w:color="auto"/>
          </w:divBdr>
        </w:div>
        <w:div w:id="1870411095">
          <w:marLeft w:val="0"/>
          <w:marRight w:val="0"/>
          <w:marTop w:val="40"/>
          <w:marBottom w:val="100"/>
          <w:divBdr>
            <w:top w:val="none" w:sz="0" w:space="0" w:color="auto"/>
            <w:left w:val="none" w:sz="0" w:space="0" w:color="auto"/>
            <w:bottom w:val="none" w:sz="0" w:space="0" w:color="auto"/>
            <w:right w:val="none" w:sz="0" w:space="0" w:color="auto"/>
          </w:divBdr>
        </w:div>
        <w:div w:id="1539856442">
          <w:marLeft w:val="0"/>
          <w:marRight w:val="0"/>
          <w:marTop w:val="40"/>
          <w:marBottom w:val="100"/>
          <w:divBdr>
            <w:top w:val="none" w:sz="0" w:space="0" w:color="auto"/>
            <w:left w:val="none" w:sz="0" w:space="0" w:color="auto"/>
            <w:bottom w:val="none" w:sz="0" w:space="0" w:color="auto"/>
            <w:right w:val="none" w:sz="0" w:space="0" w:color="auto"/>
          </w:divBdr>
        </w:div>
        <w:div w:id="995572435">
          <w:marLeft w:val="0"/>
          <w:marRight w:val="0"/>
          <w:marTop w:val="40"/>
          <w:marBottom w:val="100"/>
          <w:divBdr>
            <w:top w:val="none" w:sz="0" w:space="0" w:color="auto"/>
            <w:left w:val="none" w:sz="0" w:space="0" w:color="auto"/>
            <w:bottom w:val="none" w:sz="0" w:space="0" w:color="auto"/>
            <w:right w:val="none" w:sz="0" w:space="0" w:color="auto"/>
          </w:divBdr>
        </w:div>
        <w:div w:id="1198080972">
          <w:marLeft w:val="0"/>
          <w:marRight w:val="0"/>
          <w:marTop w:val="40"/>
          <w:marBottom w:val="100"/>
          <w:divBdr>
            <w:top w:val="none" w:sz="0" w:space="0" w:color="auto"/>
            <w:left w:val="none" w:sz="0" w:space="0" w:color="auto"/>
            <w:bottom w:val="none" w:sz="0" w:space="0" w:color="auto"/>
            <w:right w:val="none" w:sz="0" w:space="0" w:color="auto"/>
          </w:divBdr>
        </w:div>
        <w:div w:id="2037000844">
          <w:marLeft w:val="0"/>
          <w:marRight w:val="0"/>
          <w:marTop w:val="40"/>
          <w:marBottom w:val="100"/>
          <w:divBdr>
            <w:top w:val="none" w:sz="0" w:space="0" w:color="auto"/>
            <w:left w:val="none" w:sz="0" w:space="0" w:color="auto"/>
            <w:bottom w:val="none" w:sz="0" w:space="0" w:color="auto"/>
            <w:right w:val="none" w:sz="0" w:space="0" w:color="auto"/>
          </w:divBdr>
        </w:div>
        <w:div w:id="1350644961">
          <w:marLeft w:val="0"/>
          <w:marRight w:val="0"/>
          <w:marTop w:val="40"/>
          <w:marBottom w:val="100"/>
          <w:divBdr>
            <w:top w:val="none" w:sz="0" w:space="0" w:color="auto"/>
            <w:left w:val="none" w:sz="0" w:space="0" w:color="auto"/>
            <w:bottom w:val="none" w:sz="0" w:space="0" w:color="auto"/>
            <w:right w:val="none" w:sz="0" w:space="0" w:color="auto"/>
          </w:divBdr>
        </w:div>
        <w:div w:id="737095561">
          <w:marLeft w:val="0"/>
          <w:marRight w:val="0"/>
          <w:marTop w:val="40"/>
          <w:marBottom w:val="100"/>
          <w:divBdr>
            <w:top w:val="none" w:sz="0" w:space="0" w:color="auto"/>
            <w:left w:val="none" w:sz="0" w:space="0" w:color="auto"/>
            <w:bottom w:val="none" w:sz="0" w:space="0" w:color="auto"/>
            <w:right w:val="none" w:sz="0" w:space="0" w:color="auto"/>
          </w:divBdr>
        </w:div>
        <w:div w:id="1929382747">
          <w:marLeft w:val="0"/>
          <w:marRight w:val="0"/>
          <w:marTop w:val="0"/>
          <w:marBottom w:val="100"/>
          <w:divBdr>
            <w:top w:val="none" w:sz="0" w:space="0" w:color="auto"/>
            <w:left w:val="none" w:sz="0" w:space="0" w:color="auto"/>
            <w:bottom w:val="none" w:sz="0" w:space="0" w:color="auto"/>
            <w:right w:val="none" w:sz="0" w:space="0" w:color="auto"/>
          </w:divBdr>
        </w:div>
        <w:div w:id="976688137">
          <w:marLeft w:val="0"/>
          <w:marRight w:val="0"/>
          <w:marTop w:val="0"/>
          <w:marBottom w:val="100"/>
          <w:divBdr>
            <w:top w:val="none" w:sz="0" w:space="0" w:color="auto"/>
            <w:left w:val="none" w:sz="0" w:space="0" w:color="auto"/>
            <w:bottom w:val="none" w:sz="0" w:space="0" w:color="auto"/>
            <w:right w:val="none" w:sz="0" w:space="0" w:color="auto"/>
          </w:divBdr>
        </w:div>
        <w:div w:id="449781116">
          <w:marLeft w:val="0"/>
          <w:marRight w:val="0"/>
          <w:marTop w:val="0"/>
          <w:marBottom w:val="100"/>
          <w:divBdr>
            <w:top w:val="none" w:sz="0" w:space="0" w:color="auto"/>
            <w:left w:val="none" w:sz="0" w:space="0" w:color="auto"/>
            <w:bottom w:val="none" w:sz="0" w:space="0" w:color="auto"/>
            <w:right w:val="none" w:sz="0" w:space="0" w:color="auto"/>
          </w:divBdr>
        </w:div>
        <w:div w:id="476609571">
          <w:marLeft w:val="0"/>
          <w:marRight w:val="0"/>
          <w:marTop w:val="0"/>
          <w:marBottom w:val="100"/>
          <w:divBdr>
            <w:top w:val="none" w:sz="0" w:space="0" w:color="auto"/>
            <w:left w:val="none" w:sz="0" w:space="0" w:color="auto"/>
            <w:bottom w:val="none" w:sz="0" w:space="0" w:color="auto"/>
            <w:right w:val="none" w:sz="0" w:space="0" w:color="auto"/>
          </w:divBdr>
        </w:div>
        <w:div w:id="2119173310">
          <w:marLeft w:val="0"/>
          <w:marRight w:val="0"/>
          <w:marTop w:val="0"/>
          <w:marBottom w:val="100"/>
          <w:divBdr>
            <w:top w:val="none" w:sz="0" w:space="0" w:color="auto"/>
            <w:left w:val="none" w:sz="0" w:space="0" w:color="auto"/>
            <w:bottom w:val="none" w:sz="0" w:space="0" w:color="auto"/>
            <w:right w:val="none" w:sz="0" w:space="0" w:color="auto"/>
          </w:divBdr>
        </w:div>
        <w:div w:id="1942255438">
          <w:marLeft w:val="0"/>
          <w:marRight w:val="0"/>
          <w:marTop w:val="0"/>
          <w:marBottom w:val="100"/>
          <w:divBdr>
            <w:top w:val="none" w:sz="0" w:space="0" w:color="auto"/>
            <w:left w:val="none" w:sz="0" w:space="0" w:color="auto"/>
            <w:bottom w:val="none" w:sz="0" w:space="0" w:color="auto"/>
            <w:right w:val="none" w:sz="0" w:space="0" w:color="auto"/>
          </w:divBdr>
        </w:div>
        <w:div w:id="352150811">
          <w:marLeft w:val="0"/>
          <w:marRight w:val="0"/>
          <w:marTop w:val="0"/>
          <w:marBottom w:val="100"/>
          <w:divBdr>
            <w:top w:val="none" w:sz="0" w:space="0" w:color="auto"/>
            <w:left w:val="none" w:sz="0" w:space="0" w:color="auto"/>
            <w:bottom w:val="none" w:sz="0" w:space="0" w:color="auto"/>
            <w:right w:val="none" w:sz="0" w:space="0" w:color="auto"/>
          </w:divBdr>
        </w:div>
        <w:div w:id="1523133620">
          <w:marLeft w:val="407"/>
          <w:marRight w:val="0"/>
          <w:marTop w:val="0"/>
          <w:marBottom w:val="100"/>
          <w:divBdr>
            <w:top w:val="none" w:sz="0" w:space="0" w:color="auto"/>
            <w:left w:val="none" w:sz="0" w:space="0" w:color="auto"/>
            <w:bottom w:val="none" w:sz="0" w:space="0" w:color="auto"/>
            <w:right w:val="none" w:sz="0" w:space="0" w:color="auto"/>
          </w:divBdr>
        </w:div>
        <w:div w:id="2139763049">
          <w:marLeft w:val="407"/>
          <w:marRight w:val="0"/>
          <w:marTop w:val="0"/>
          <w:marBottom w:val="100"/>
          <w:divBdr>
            <w:top w:val="none" w:sz="0" w:space="0" w:color="auto"/>
            <w:left w:val="none" w:sz="0" w:space="0" w:color="auto"/>
            <w:bottom w:val="none" w:sz="0" w:space="0" w:color="auto"/>
            <w:right w:val="none" w:sz="0" w:space="0" w:color="auto"/>
          </w:divBdr>
        </w:div>
        <w:div w:id="771359047">
          <w:marLeft w:val="407"/>
          <w:marRight w:val="0"/>
          <w:marTop w:val="0"/>
          <w:marBottom w:val="100"/>
          <w:divBdr>
            <w:top w:val="none" w:sz="0" w:space="0" w:color="auto"/>
            <w:left w:val="none" w:sz="0" w:space="0" w:color="auto"/>
            <w:bottom w:val="none" w:sz="0" w:space="0" w:color="auto"/>
            <w:right w:val="none" w:sz="0" w:space="0" w:color="auto"/>
          </w:divBdr>
        </w:div>
        <w:div w:id="282152262">
          <w:marLeft w:val="407"/>
          <w:marRight w:val="0"/>
          <w:marTop w:val="0"/>
          <w:marBottom w:val="100"/>
          <w:divBdr>
            <w:top w:val="none" w:sz="0" w:space="0" w:color="auto"/>
            <w:left w:val="none" w:sz="0" w:space="0" w:color="auto"/>
            <w:bottom w:val="none" w:sz="0" w:space="0" w:color="auto"/>
            <w:right w:val="none" w:sz="0" w:space="0" w:color="auto"/>
          </w:divBdr>
        </w:div>
        <w:div w:id="366880360">
          <w:marLeft w:val="407"/>
          <w:marRight w:val="0"/>
          <w:marTop w:val="0"/>
          <w:marBottom w:val="100"/>
          <w:divBdr>
            <w:top w:val="none" w:sz="0" w:space="0" w:color="auto"/>
            <w:left w:val="none" w:sz="0" w:space="0" w:color="auto"/>
            <w:bottom w:val="none" w:sz="0" w:space="0" w:color="auto"/>
            <w:right w:val="none" w:sz="0" w:space="0" w:color="auto"/>
          </w:divBdr>
        </w:div>
        <w:div w:id="1765105277">
          <w:marLeft w:val="407"/>
          <w:marRight w:val="0"/>
          <w:marTop w:val="0"/>
          <w:marBottom w:val="100"/>
          <w:divBdr>
            <w:top w:val="none" w:sz="0" w:space="0" w:color="auto"/>
            <w:left w:val="none" w:sz="0" w:space="0" w:color="auto"/>
            <w:bottom w:val="none" w:sz="0" w:space="0" w:color="auto"/>
            <w:right w:val="none" w:sz="0" w:space="0" w:color="auto"/>
          </w:divBdr>
        </w:div>
        <w:div w:id="223835707">
          <w:marLeft w:val="407"/>
          <w:marRight w:val="0"/>
          <w:marTop w:val="0"/>
          <w:marBottom w:val="100"/>
          <w:divBdr>
            <w:top w:val="none" w:sz="0" w:space="0" w:color="auto"/>
            <w:left w:val="none" w:sz="0" w:space="0" w:color="auto"/>
            <w:bottom w:val="none" w:sz="0" w:space="0" w:color="auto"/>
            <w:right w:val="none" w:sz="0" w:space="0" w:color="auto"/>
          </w:divBdr>
        </w:div>
        <w:div w:id="1338314352">
          <w:marLeft w:val="0"/>
          <w:marRight w:val="0"/>
          <w:marTop w:val="0"/>
          <w:marBottom w:val="100"/>
          <w:divBdr>
            <w:top w:val="none" w:sz="0" w:space="0" w:color="auto"/>
            <w:left w:val="none" w:sz="0" w:space="0" w:color="auto"/>
            <w:bottom w:val="none" w:sz="0" w:space="0" w:color="auto"/>
            <w:right w:val="none" w:sz="0" w:space="0" w:color="auto"/>
          </w:divBdr>
        </w:div>
        <w:div w:id="2089956875">
          <w:marLeft w:val="407"/>
          <w:marRight w:val="0"/>
          <w:marTop w:val="0"/>
          <w:marBottom w:val="100"/>
          <w:divBdr>
            <w:top w:val="none" w:sz="0" w:space="0" w:color="auto"/>
            <w:left w:val="none" w:sz="0" w:space="0" w:color="auto"/>
            <w:bottom w:val="none" w:sz="0" w:space="0" w:color="auto"/>
            <w:right w:val="none" w:sz="0" w:space="0" w:color="auto"/>
          </w:divBdr>
        </w:div>
        <w:div w:id="1320308038">
          <w:marLeft w:val="407"/>
          <w:marRight w:val="0"/>
          <w:marTop w:val="0"/>
          <w:marBottom w:val="100"/>
          <w:divBdr>
            <w:top w:val="none" w:sz="0" w:space="0" w:color="auto"/>
            <w:left w:val="none" w:sz="0" w:space="0" w:color="auto"/>
            <w:bottom w:val="none" w:sz="0" w:space="0" w:color="auto"/>
            <w:right w:val="none" w:sz="0" w:space="0" w:color="auto"/>
          </w:divBdr>
        </w:div>
        <w:div w:id="608313952">
          <w:marLeft w:val="407"/>
          <w:marRight w:val="0"/>
          <w:marTop w:val="0"/>
          <w:marBottom w:val="100"/>
          <w:divBdr>
            <w:top w:val="none" w:sz="0" w:space="0" w:color="auto"/>
            <w:left w:val="none" w:sz="0" w:space="0" w:color="auto"/>
            <w:bottom w:val="none" w:sz="0" w:space="0" w:color="auto"/>
            <w:right w:val="none" w:sz="0" w:space="0" w:color="auto"/>
          </w:divBdr>
        </w:div>
        <w:div w:id="1354722307">
          <w:marLeft w:val="407"/>
          <w:marRight w:val="0"/>
          <w:marTop w:val="0"/>
          <w:marBottom w:val="100"/>
          <w:divBdr>
            <w:top w:val="none" w:sz="0" w:space="0" w:color="auto"/>
            <w:left w:val="none" w:sz="0" w:space="0" w:color="auto"/>
            <w:bottom w:val="none" w:sz="0" w:space="0" w:color="auto"/>
            <w:right w:val="none" w:sz="0" w:space="0" w:color="auto"/>
          </w:divBdr>
        </w:div>
        <w:div w:id="1232079092">
          <w:marLeft w:val="407"/>
          <w:marRight w:val="0"/>
          <w:marTop w:val="0"/>
          <w:marBottom w:val="100"/>
          <w:divBdr>
            <w:top w:val="none" w:sz="0" w:space="0" w:color="auto"/>
            <w:left w:val="none" w:sz="0" w:space="0" w:color="auto"/>
            <w:bottom w:val="none" w:sz="0" w:space="0" w:color="auto"/>
            <w:right w:val="none" w:sz="0" w:space="0" w:color="auto"/>
          </w:divBdr>
        </w:div>
        <w:div w:id="1894079319">
          <w:marLeft w:val="407"/>
          <w:marRight w:val="0"/>
          <w:marTop w:val="0"/>
          <w:marBottom w:val="100"/>
          <w:divBdr>
            <w:top w:val="none" w:sz="0" w:space="0" w:color="auto"/>
            <w:left w:val="none" w:sz="0" w:space="0" w:color="auto"/>
            <w:bottom w:val="none" w:sz="0" w:space="0" w:color="auto"/>
            <w:right w:val="none" w:sz="0" w:space="0" w:color="auto"/>
          </w:divBdr>
        </w:div>
        <w:div w:id="1069570442">
          <w:marLeft w:val="407"/>
          <w:marRight w:val="0"/>
          <w:marTop w:val="0"/>
          <w:marBottom w:val="100"/>
          <w:divBdr>
            <w:top w:val="none" w:sz="0" w:space="0" w:color="auto"/>
            <w:left w:val="none" w:sz="0" w:space="0" w:color="auto"/>
            <w:bottom w:val="none" w:sz="0" w:space="0" w:color="auto"/>
            <w:right w:val="none" w:sz="0" w:space="0" w:color="auto"/>
          </w:divBdr>
        </w:div>
        <w:div w:id="476344234">
          <w:marLeft w:val="407"/>
          <w:marRight w:val="0"/>
          <w:marTop w:val="0"/>
          <w:marBottom w:val="100"/>
          <w:divBdr>
            <w:top w:val="none" w:sz="0" w:space="0" w:color="auto"/>
            <w:left w:val="none" w:sz="0" w:space="0" w:color="auto"/>
            <w:bottom w:val="none" w:sz="0" w:space="0" w:color="auto"/>
            <w:right w:val="none" w:sz="0" w:space="0" w:color="auto"/>
          </w:divBdr>
        </w:div>
        <w:div w:id="2129156281">
          <w:marLeft w:val="407"/>
          <w:marRight w:val="0"/>
          <w:marTop w:val="0"/>
          <w:marBottom w:val="100"/>
          <w:divBdr>
            <w:top w:val="none" w:sz="0" w:space="0" w:color="auto"/>
            <w:left w:val="none" w:sz="0" w:space="0" w:color="auto"/>
            <w:bottom w:val="none" w:sz="0" w:space="0" w:color="auto"/>
            <w:right w:val="none" w:sz="0" w:space="0" w:color="auto"/>
          </w:divBdr>
        </w:div>
        <w:div w:id="1273366694">
          <w:marLeft w:val="407"/>
          <w:marRight w:val="0"/>
          <w:marTop w:val="0"/>
          <w:marBottom w:val="100"/>
          <w:divBdr>
            <w:top w:val="none" w:sz="0" w:space="0" w:color="auto"/>
            <w:left w:val="none" w:sz="0" w:space="0" w:color="auto"/>
            <w:bottom w:val="none" w:sz="0" w:space="0" w:color="auto"/>
            <w:right w:val="none" w:sz="0" w:space="0" w:color="auto"/>
          </w:divBdr>
        </w:div>
        <w:div w:id="1298797151">
          <w:marLeft w:val="0"/>
          <w:marRight w:val="0"/>
          <w:marTop w:val="0"/>
          <w:marBottom w:val="100"/>
          <w:divBdr>
            <w:top w:val="none" w:sz="0" w:space="0" w:color="auto"/>
            <w:left w:val="none" w:sz="0" w:space="0" w:color="auto"/>
            <w:bottom w:val="none" w:sz="0" w:space="0" w:color="auto"/>
            <w:right w:val="none" w:sz="0" w:space="0" w:color="auto"/>
          </w:divBdr>
        </w:div>
        <w:div w:id="1332564566">
          <w:marLeft w:val="0"/>
          <w:marRight w:val="0"/>
          <w:marTop w:val="0"/>
          <w:marBottom w:val="100"/>
          <w:divBdr>
            <w:top w:val="none" w:sz="0" w:space="0" w:color="auto"/>
            <w:left w:val="none" w:sz="0" w:space="0" w:color="auto"/>
            <w:bottom w:val="none" w:sz="0" w:space="0" w:color="auto"/>
            <w:right w:val="none" w:sz="0" w:space="0" w:color="auto"/>
          </w:divBdr>
        </w:div>
        <w:div w:id="1411393642">
          <w:marLeft w:val="407"/>
          <w:marRight w:val="0"/>
          <w:marTop w:val="0"/>
          <w:marBottom w:val="100"/>
          <w:divBdr>
            <w:top w:val="none" w:sz="0" w:space="0" w:color="auto"/>
            <w:left w:val="none" w:sz="0" w:space="0" w:color="auto"/>
            <w:bottom w:val="none" w:sz="0" w:space="0" w:color="auto"/>
            <w:right w:val="none" w:sz="0" w:space="0" w:color="auto"/>
          </w:divBdr>
        </w:div>
        <w:div w:id="1948152905">
          <w:marLeft w:val="407"/>
          <w:marRight w:val="0"/>
          <w:marTop w:val="0"/>
          <w:marBottom w:val="100"/>
          <w:divBdr>
            <w:top w:val="none" w:sz="0" w:space="0" w:color="auto"/>
            <w:left w:val="none" w:sz="0" w:space="0" w:color="auto"/>
            <w:bottom w:val="none" w:sz="0" w:space="0" w:color="auto"/>
            <w:right w:val="none" w:sz="0" w:space="0" w:color="auto"/>
          </w:divBdr>
        </w:div>
        <w:div w:id="950818226">
          <w:marLeft w:val="407"/>
          <w:marRight w:val="0"/>
          <w:marTop w:val="0"/>
          <w:marBottom w:val="100"/>
          <w:divBdr>
            <w:top w:val="none" w:sz="0" w:space="0" w:color="auto"/>
            <w:left w:val="none" w:sz="0" w:space="0" w:color="auto"/>
            <w:bottom w:val="none" w:sz="0" w:space="0" w:color="auto"/>
            <w:right w:val="none" w:sz="0" w:space="0" w:color="auto"/>
          </w:divBdr>
        </w:div>
        <w:div w:id="539632869">
          <w:marLeft w:val="0"/>
          <w:marRight w:val="0"/>
          <w:marTop w:val="0"/>
          <w:marBottom w:val="100"/>
          <w:divBdr>
            <w:top w:val="none" w:sz="0" w:space="0" w:color="auto"/>
            <w:left w:val="none" w:sz="0" w:space="0" w:color="auto"/>
            <w:bottom w:val="none" w:sz="0" w:space="0" w:color="auto"/>
            <w:right w:val="none" w:sz="0" w:space="0" w:color="auto"/>
          </w:divBdr>
        </w:div>
        <w:div w:id="1871912570">
          <w:marLeft w:val="407"/>
          <w:marRight w:val="0"/>
          <w:marTop w:val="0"/>
          <w:marBottom w:val="100"/>
          <w:divBdr>
            <w:top w:val="none" w:sz="0" w:space="0" w:color="auto"/>
            <w:left w:val="none" w:sz="0" w:space="0" w:color="auto"/>
            <w:bottom w:val="none" w:sz="0" w:space="0" w:color="auto"/>
            <w:right w:val="none" w:sz="0" w:space="0" w:color="auto"/>
          </w:divBdr>
        </w:div>
        <w:div w:id="886144132">
          <w:marLeft w:val="0"/>
          <w:marRight w:val="0"/>
          <w:marTop w:val="0"/>
          <w:marBottom w:val="100"/>
          <w:divBdr>
            <w:top w:val="none" w:sz="0" w:space="0" w:color="auto"/>
            <w:left w:val="none" w:sz="0" w:space="0" w:color="auto"/>
            <w:bottom w:val="none" w:sz="0" w:space="0" w:color="auto"/>
            <w:right w:val="none" w:sz="0" w:space="0" w:color="auto"/>
          </w:divBdr>
        </w:div>
        <w:div w:id="2081975807">
          <w:marLeft w:val="407"/>
          <w:marRight w:val="0"/>
          <w:marTop w:val="0"/>
          <w:marBottom w:val="100"/>
          <w:divBdr>
            <w:top w:val="none" w:sz="0" w:space="0" w:color="auto"/>
            <w:left w:val="none" w:sz="0" w:space="0" w:color="auto"/>
            <w:bottom w:val="none" w:sz="0" w:space="0" w:color="auto"/>
            <w:right w:val="none" w:sz="0" w:space="0" w:color="auto"/>
          </w:divBdr>
        </w:div>
        <w:div w:id="1772579930">
          <w:marLeft w:val="407"/>
          <w:marRight w:val="0"/>
          <w:marTop w:val="0"/>
          <w:marBottom w:val="100"/>
          <w:divBdr>
            <w:top w:val="none" w:sz="0" w:space="0" w:color="auto"/>
            <w:left w:val="none" w:sz="0" w:space="0" w:color="auto"/>
            <w:bottom w:val="none" w:sz="0" w:space="0" w:color="auto"/>
            <w:right w:val="none" w:sz="0" w:space="0" w:color="auto"/>
          </w:divBdr>
        </w:div>
        <w:div w:id="1764567779">
          <w:marLeft w:val="407"/>
          <w:marRight w:val="0"/>
          <w:marTop w:val="0"/>
          <w:marBottom w:val="100"/>
          <w:divBdr>
            <w:top w:val="none" w:sz="0" w:space="0" w:color="auto"/>
            <w:left w:val="none" w:sz="0" w:space="0" w:color="auto"/>
            <w:bottom w:val="none" w:sz="0" w:space="0" w:color="auto"/>
            <w:right w:val="none" w:sz="0" w:space="0" w:color="auto"/>
          </w:divBdr>
        </w:div>
        <w:div w:id="1749230838">
          <w:marLeft w:val="407"/>
          <w:marRight w:val="0"/>
          <w:marTop w:val="0"/>
          <w:marBottom w:val="100"/>
          <w:divBdr>
            <w:top w:val="none" w:sz="0" w:space="0" w:color="auto"/>
            <w:left w:val="none" w:sz="0" w:space="0" w:color="auto"/>
            <w:bottom w:val="none" w:sz="0" w:space="0" w:color="auto"/>
            <w:right w:val="none" w:sz="0" w:space="0" w:color="auto"/>
          </w:divBdr>
        </w:div>
        <w:div w:id="1997806306">
          <w:marLeft w:val="0"/>
          <w:marRight w:val="0"/>
          <w:marTop w:val="0"/>
          <w:marBottom w:val="100"/>
          <w:divBdr>
            <w:top w:val="none" w:sz="0" w:space="0" w:color="auto"/>
            <w:left w:val="none" w:sz="0" w:space="0" w:color="auto"/>
            <w:bottom w:val="none" w:sz="0" w:space="0" w:color="auto"/>
            <w:right w:val="none" w:sz="0" w:space="0" w:color="auto"/>
          </w:divBdr>
        </w:div>
        <w:div w:id="1456872387">
          <w:marLeft w:val="407"/>
          <w:marRight w:val="0"/>
          <w:marTop w:val="0"/>
          <w:marBottom w:val="100"/>
          <w:divBdr>
            <w:top w:val="none" w:sz="0" w:space="0" w:color="auto"/>
            <w:left w:val="none" w:sz="0" w:space="0" w:color="auto"/>
            <w:bottom w:val="none" w:sz="0" w:space="0" w:color="auto"/>
            <w:right w:val="none" w:sz="0" w:space="0" w:color="auto"/>
          </w:divBdr>
        </w:div>
        <w:div w:id="463935117">
          <w:marLeft w:val="407"/>
          <w:marRight w:val="0"/>
          <w:marTop w:val="0"/>
          <w:marBottom w:val="100"/>
          <w:divBdr>
            <w:top w:val="none" w:sz="0" w:space="0" w:color="auto"/>
            <w:left w:val="none" w:sz="0" w:space="0" w:color="auto"/>
            <w:bottom w:val="none" w:sz="0" w:space="0" w:color="auto"/>
            <w:right w:val="none" w:sz="0" w:space="0" w:color="auto"/>
          </w:divBdr>
        </w:div>
        <w:div w:id="610867581">
          <w:marLeft w:val="407"/>
          <w:marRight w:val="0"/>
          <w:marTop w:val="0"/>
          <w:marBottom w:val="100"/>
          <w:divBdr>
            <w:top w:val="none" w:sz="0" w:space="0" w:color="auto"/>
            <w:left w:val="none" w:sz="0" w:space="0" w:color="auto"/>
            <w:bottom w:val="none" w:sz="0" w:space="0" w:color="auto"/>
            <w:right w:val="none" w:sz="0" w:space="0" w:color="auto"/>
          </w:divBdr>
        </w:div>
        <w:div w:id="1755129673">
          <w:marLeft w:val="407"/>
          <w:marRight w:val="0"/>
          <w:marTop w:val="0"/>
          <w:marBottom w:val="100"/>
          <w:divBdr>
            <w:top w:val="none" w:sz="0" w:space="0" w:color="auto"/>
            <w:left w:val="none" w:sz="0" w:space="0" w:color="auto"/>
            <w:bottom w:val="none" w:sz="0" w:space="0" w:color="auto"/>
            <w:right w:val="none" w:sz="0" w:space="0" w:color="auto"/>
          </w:divBdr>
        </w:div>
        <w:div w:id="825439558">
          <w:marLeft w:val="407"/>
          <w:marRight w:val="0"/>
          <w:marTop w:val="0"/>
          <w:marBottom w:val="100"/>
          <w:divBdr>
            <w:top w:val="none" w:sz="0" w:space="0" w:color="auto"/>
            <w:left w:val="none" w:sz="0" w:space="0" w:color="auto"/>
            <w:bottom w:val="none" w:sz="0" w:space="0" w:color="auto"/>
            <w:right w:val="none" w:sz="0" w:space="0" w:color="auto"/>
          </w:divBdr>
        </w:div>
        <w:div w:id="1439370964">
          <w:marLeft w:val="0"/>
          <w:marRight w:val="0"/>
          <w:marTop w:val="0"/>
          <w:marBottom w:val="200"/>
          <w:divBdr>
            <w:top w:val="none" w:sz="0" w:space="0" w:color="auto"/>
            <w:left w:val="none" w:sz="0" w:space="0" w:color="auto"/>
            <w:bottom w:val="none" w:sz="0" w:space="0" w:color="auto"/>
            <w:right w:val="none" w:sz="0" w:space="0" w:color="auto"/>
          </w:divBdr>
        </w:div>
        <w:div w:id="1743916095">
          <w:marLeft w:val="0"/>
          <w:marRight w:val="0"/>
          <w:marTop w:val="0"/>
          <w:marBottom w:val="200"/>
          <w:divBdr>
            <w:top w:val="none" w:sz="0" w:space="0" w:color="auto"/>
            <w:left w:val="none" w:sz="0" w:space="0" w:color="auto"/>
            <w:bottom w:val="none" w:sz="0" w:space="0" w:color="auto"/>
            <w:right w:val="none" w:sz="0" w:space="0" w:color="auto"/>
          </w:divBdr>
        </w:div>
        <w:div w:id="1649674006">
          <w:marLeft w:val="0"/>
          <w:marRight w:val="0"/>
          <w:marTop w:val="0"/>
          <w:marBottom w:val="100"/>
          <w:divBdr>
            <w:top w:val="none" w:sz="0" w:space="0" w:color="auto"/>
            <w:left w:val="none" w:sz="0" w:space="0" w:color="auto"/>
            <w:bottom w:val="none" w:sz="0" w:space="0" w:color="auto"/>
            <w:right w:val="none" w:sz="0" w:space="0" w:color="auto"/>
          </w:divBdr>
        </w:div>
        <w:div w:id="1890267280">
          <w:marLeft w:val="0"/>
          <w:marRight w:val="0"/>
          <w:marTop w:val="0"/>
          <w:marBottom w:val="100"/>
          <w:divBdr>
            <w:top w:val="none" w:sz="0" w:space="0" w:color="auto"/>
            <w:left w:val="none" w:sz="0" w:space="0" w:color="auto"/>
            <w:bottom w:val="none" w:sz="0" w:space="0" w:color="auto"/>
            <w:right w:val="none" w:sz="0" w:space="0" w:color="auto"/>
          </w:divBdr>
        </w:div>
        <w:div w:id="713651285">
          <w:marLeft w:val="407"/>
          <w:marRight w:val="0"/>
          <w:marTop w:val="0"/>
          <w:marBottom w:val="100"/>
          <w:divBdr>
            <w:top w:val="none" w:sz="0" w:space="0" w:color="auto"/>
            <w:left w:val="none" w:sz="0" w:space="0" w:color="auto"/>
            <w:bottom w:val="none" w:sz="0" w:space="0" w:color="auto"/>
            <w:right w:val="none" w:sz="0" w:space="0" w:color="auto"/>
          </w:divBdr>
        </w:div>
        <w:div w:id="297491105">
          <w:marLeft w:val="403"/>
          <w:marRight w:val="0"/>
          <w:marTop w:val="0"/>
          <w:marBottom w:val="100"/>
          <w:divBdr>
            <w:top w:val="none" w:sz="0" w:space="0" w:color="auto"/>
            <w:left w:val="none" w:sz="0" w:space="0" w:color="auto"/>
            <w:bottom w:val="none" w:sz="0" w:space="0" w:color="auto"/>
            <w:right w:val="none" w:sz="0" w:space="0" w:color="auto"/>
          </w:divBdr>
        </w:div>
        <w:div w:id="1846944194">
          <w:marLeft w:val="403"/>
          <w:marRight w:val="0"/>
          <w:marTop w:val="0"/>
          <w:marBottom w:val="100"/>
          <w:divBdr>
            <w:top w:val="none" w:sz="0" w:space="0" w:color="auto"/>
            <w:left w:val="none" w:sz="0" w:space="0" w:color="auto"/>
            <w:bottom w:val="none" w:sz="0" w:space="0" w:color="auto"/>
            <w:right w:val="none" w:sz="0" w:space="0" w:color="auto"/>
          </w:divBdr>
        </w:div>
        <w:div w:id="557058863">
          <w:marLeft w:val="403"/>
          <w:marRight w:val="0"/>
          <w:marTop w:val="0"/>
          <w:marBottom w:val="100"/>
          <w:divBdr>
            <w:top w:val="none" w:sz="0" w:space="0" w:color="auto"/>
            <w:left w:val="none" w:sz="0" w:space="0" w:color="auto"/>
            <w:bottom w:val="none" w:sz="0" w:space="0" w:color="auto"/>
            <w:right w:val="none" w:sz="0" w:space="0" w:color="auto"/>
          </w:divBdr>
        </w:div>
        <w:div w:id="142240497">
          <w:marLeft w:val="0"/>
          <w:marRight w:val="0"/>
          <w:marTop w:val="0"/>
          <w:marBottom w:val="60"/>
          <w:divBdr>
            <w:top w:val="none" w:sz="0" w:space="0" w:color="auto"/>
            <w:left w:val="none" w:sz="0" w:space="0" w:color="auto"/>
            <w:bottom w:val="none" w:sz="0" w:space="0" w:color="auto"/>
            <w:right w:val="none" w:sz="0" w:space="0" w:color="auto"/>
          </w:divBdr>
        </w:div>
        <w:div w:id="913708334">
          <w:marLeft w:val="407"/>
          <w:marRight w:val="0"/>
          <w:marTop w:val="0"/>
          <w:marBottom w:val="60"/>
          <w:divBdr>
            <w:top w:val="none" w:sz="0" w:space="0" w:color="auto"/>
            <w:left w:val="none" w:sz="0" w:space="0" w:color="auto"/>
            <w:bottom w:val="none" w:sz="0" w:space="0" w:color="auto"/>
            <w:right w:val="none" w:sz="0" w:space="0" w:color="auto"/>
          </w:divBdr>
        </w:div>
        <w:div w:id="634485710">
          <w:marLeft w:val="407"/>
          <w:marRight w:val="0"/>
          <w:marTop w:val="0"/>
          <w:marBottom w:val="60"/>
          <w:divBdr>
            <w:top w:val="none" w:sz="0" w:space="0" w:color="auto"/>
            <w:left w:val="none" w:sz="0" w:space="0" w:color="auto"/>
            <w:bottom w:val="none" w:sz="0" w:space="0" w:color="auto"/>
            <w:right w:val="none" w:sz="0" w:space="0" w:color="auto"/>
          </w:divBdr>
        </w:div>
        <w:div w:id="1302349846">
          <w:marLeft w:val="407"/>
          <w:marRight w:val="0"/>
          <w:marTop w:val="0"/>
          <w:marBottom w:val="60"/>
          <w:divBdr>
            <w:top w:val="none" w:sz="0" w:space="0" w:color="auto"/>
            <w:left w:val="none" w:sz="0" w:space="0" w:color="auto"/>
            <w:bottom w:val="none" w:sz="0" w:space="0" w:color="auto"/>
            <w:right w:val="none" w:sz="0" w:space="0" w:color="auto"/>
          </w:divBdr>
        </w:div>
        <w:div w:id="185757577">
          <w:marLeft w:val="0"/>
          <w:marRight w:val="0"/>
          <w:marTop w:val="0"/>
          <w:marBottom w:val="60"/>
          <w:divBdr>
            <w:top w:val="none" w:sz="0" w:space="0" w:color="auto"/>
            <w:left w:val="none" w:sz="0" w:space="0" w:color="auto"/>
            <w:bottom w:val="none" w:sz="0" w:space="0" w:color="auto"/>
            <w:right w:val="none" w:sz="0" w:space="0" w:color="auto"/>
          </w:divBdr>
        </w:div>
        <w:div w:id="1978490284">
          <w:marLeft w:val="407"/>
          <w:marRight w:val="0"/>
          <w:marTop w:val="0"/>
          <w:marBottom w:val="60"/>
          <w:divBdr>
            <w:top w:val="none" w:sz="0" w:space="0" w:color="auto"/>
            <w:left w:val="none" w:sz="0" w:space="0" w:color="auto"/>
            <w:bottom w:val="none" w:sz="0" w:space="0" w:color="auto"/>
            <w:right w:val="none" w:sz="0" w:space="0" w:color="auto"/>
          </w:divBdr>
        </w:div>
        <w:div w:id="1111314691">
          <w:marLeft w:val="407"/>
          <w:marRight w:val="0"/>
          <w:marTop w:val="0"/>
          <w:marBottom w:val="60"/>
          <w:divBdr>
            <w:top w:val="none" w:sz="0" w:space="0" w:color="auto"/>
            <w:left w:val="none" w:sz="0" w:space="0" w:color="auto"/>
            <w:bottom w:val="none" w:sz="0" w:space="0" w:color="auto"/>
            <w:right w:val="none" w:sz="0" w:space="0" w:color="auto"/>
          </w:divBdr>
        </w:div>
        <w:div w:id="48769188">
          <w:marLeft w:val="0"/>
          <w:marRight w:val="0"/>
          <w:marTop w:val="0"/>
          <w:marBottom w:val="60"/>
          <w:divBdr>
            <w:top w:val="none" w:sz="0" w:space="0" w:color="auto"/>
            <w:left w:val="none" w:sz="0" w:space="0" w:color="auto"/>
            <w:bottom w:val="none" w:sz="0" w:space="0" w:color="auto"/>
            <w:right w:val="none" w:sz="0" w:space="0" w:color="auto"/>
          </w:divBdr>
        </w:div>
        <w:div w:id="527452047">
          <w:marLeft w:val="407"/>
          <w:marRight w:val="0"/>
          <w:marTop w:val="0"/>
          <w:marBottom w:val="60"/>
          <w:divBdr>
            <w:top w:val="none" w:sz="0" w:space="0" w:color="auto"/>
            <w:left w:val="none" w:sz="0" w:space="0" w:color="auto"/>
            <w:bottom w:val="none" w:sz="0" w:space="0" w:color="auto"/>
            <w:right w:val="none" w:sz="0" w:space="0" w:color="auto"/>
          </w:divBdr>
        </w:div>
        <w:div w:id="1383679259">
          <w:marLeft w:val="0"/>
          <w:marRight w:val="0"/>
          <w:marTop w:val="0"/>
          <w:marBottom w:val="60"/>
          <w:divBdr>
            <w:top w:val="none" w:sz="0" w:space="0" w:color="auto"/>
            <w:left w:val="none" w:sz="0" w:space="0" w:color="auto"/>
            <w:bottom w:val="none" w:sz="0" w:space="0" w:color="auto"/>
            <w:right w:val="none" w:sz="0" w:space="0" w:color="auto"/>
          </w:divBdr>
        </w:div>
        <w:div w:id="974602390">
          <w:marLeft w:val="403"/>
          <w:marRight w:val="0"/>
          <w:marTop w:val="0"/>
          <w:marBottom w:val="60"/>
          <w:divBdr>
            <w:top w:val="none" w:sz="0" w:space="0" w:color="auto"/>
            <w:left w:val="none" w:sz="0" w:space="0" w:color="auto"/>
            <w:bottom w:val="none" w:sz="0" w:space="0" w:color="auto"/>
            <w:right w:val="none" w:sz="0" w:space="0" w:color="auto"/>
          </w:divBdr>
        </w:div>
        <w:div w:id="1243217962">
          <w:marLeft w:val="767"/>
          <w:marRight w:val="0"/>
          <w:marTop w:val="0"/>
          <w:marBottom w:val="60"/>
          <w:divBdr>
            <w:top w:val="none" w:sz="0" w:space="0" w:color="auto"/>
            <w:left w:val="none" w:sz="0" w:space="0" w:color="auto"/>
            <w:bottom w:val="none" w:sz="0" w:space="0" w:color="auto"/>
            <w:right w:val="none" w:sz="0" w:space="0" w:color="auto"/>
          </w:divBdr>
        </w:div>
        <w:div w:id="1454714305">
          <w:marLeft w:val="767"/>
          <w:marRight w:val="0"/>
          <w:marTop w:val="0"/>
          <w:marBottom w:val="60"/>
          <w:divBdr>
            <w:top w:val="none" w:sz="0" w:space="0" w:color="auto"/>
            <w:left w:val="none" w:sz="0" w:space="0" w:color="auto"/>
            <w:bottom w:val="none" w:sz="0" w:space="0" w:color="auto"/>
            <w:right w:val="none" w:sz="0" w:space="0" w:color="auto"/>
          </w:divBdr>
        </w:div>
        <w:div w:id="1279264221">
          <w:marLeft w:val="0"/>
          <w:marRight w:val="0"/>
          <w:marTop w:val="0"/>
          <w:marBottom w:val="60"/>
          <w:divBdr>
            <w:top w:val="none" w:sz="0" w:space="0" w:color="auto"/>
            <w:left w:val="none" w:sz="0" w:space="0" w:color="auto"/>
            <w:bottom w:val="none" w:sz="0" w:space="0" w:color="auto"/>
            <w:right w:val="none" w:sz="0" w:space="0" w:color="auto"/>
          </w:divBdr>
        </w:div>
        <w:div w:id="2071265674">
          <w:marLeft w:val="407"/>
          <w:marRight w:val="0"/>
          <w:marTop w:val="0"/>
          <w:marBottom w:val="60"/>
          <w:divBdr>
            <w:top w:val="none" w:sz="0" w:space="0" w:color="auto"/>
            <w:left w:val="none" w:sz="0" w:space="0" w:color="auto"/>
            <w:bottom w:val="none" w:sz="0" w:space="0" w:color="auto"/>
            <w:right w:val="none" w:sz="0" w:space="0" w:color="auto"/>
          </w:divBdr>
        </w:div>
        <w:div w:id="602108203">
          <w:marLeft w:val="767"/>
          <w:marRight w:val="0"/>
          <w:marTop w:val="0"/>
          <w:marBottom w:val="60"/>
          <w:divBdr>
            <w:top w:val="none" w:sz="0" w:space="0" w:color="auto"/>
            <w:left w:val="none" w:sz="0" w:space="0" w:color="auto"/>
            <w:bottom w:val="none" w:sz="0" w:space="0" w:color="auto"/>
            <w:right w:val="none" w:sz="0" w:space="0" w:color="auto"/>
          </w:divBdr>
        </w:div>
        <w:div w:id="462233030">
          <w:marLeft w:val="767"/>
          <w:marRight w:val="0"/>
          <w:marTop w:val="0"/>
          <w:marBottom w:val="60"/>
          <w:divBdr>
            <w:top w:val="none" w:sz="0" w:space="0" w:color="auto"/>
            <w:left w:val="none" w:sz="0" w:space="0" w:color="auto"/>
            <w:bottom w:val="none" w:sz="0" w:space="0" w:color="auto"/>
            <w:right w:val="none" w:sz="0" w:space="0" w:color="auto"/>
          </w:divBdr>
        </w:div>
        <w:div w:id="481889639">
          <w:marLeft w:val="0"/>
          <w:marRight w:val="0"/>
          <w:marTop w:val="0"/>
          <w:marBottom w:val="100"/>
          <w:divBdr>
            <w:top w:val="none" w:sz="0" w:space="0" w:color="auto"/>
            <w:left w:val="none" w:sz="0" w:space="0" w:color="auto"/>
            <w:bottom w:val="none" w:sz="0" w:space="0" w:color="auto"/>
            <w:right w:val="none" w:sz="0" w:space="0" w:color="auto"/>
          </w:divBdr>
        </w:div>
        <w:div w:id="1114252558">
          <w:marLeft w:val="0"/>
          <w:marRight w:val="0"/>
          <w:marTop w:val="0"/>
          <w:marBottom w:val="100"/>
          <w:divBdr>
            <w:top w:val="none" w:sz="0" w:space="0" w:color="auto"/>
            <w:left w:val="none" w:sz="0" w:space="0" w:color="auto"/>
            <w:bottom w:val="none" w:sz="0" w:space="0" w:color="auto"/>
            <w:right w:val="none" w:sz="0" w:space="0" w:color="auto"/>
          </w:divBdr>
        </w:div>
        <w:div w:id="436217796">
          <w:marLeft w:val="0"/>
          <w:marRight w:val="0"/>
          <w:marTop w:val="0"/>
          <w:marBottom w:val="100"/>
          <w:divBdr>
            <w:top w:val="none" w:sz="0" w:space="0" w:color="auto"/>
            <w:left w:val="none" w:sz="0" w:space="0" w:color="auto"/>
            <w:bottom w:val="none" w:sz="0" w:space="0" w:color="auto"/>
            <w:right w:val="none" w:sz="0" w:space="0" w:color="auto"/>
          </w:divBdr>
        </w:div>
        <w:div w:id="688482089">
          <w:marLeft w:val="409"/>
          <w:marRight w:val="0"/>
          <w:marTop w:val="0"/>
          <w:marBottom w:val="100"/>
          <w:divBdr>
            <w:top w:val="none" w:sz="0" w:space="0" w:color="auto"/>
            <w:left w:val="none" w:sz="0" w:space="0" w:color="auto"/>
            <w:bottom w:val="none" w:sz="0" w:space="0" w:color="auto"/>
            <w:right w:val="none" w:sz="0" w:space="0" w:color="auto"/>
          </w:divBdr>
        </w:div>
        <w:div w:id="625082378">
          <w:marLeft w:val="0"/>
          <w:marRight w:val="0"/>
          <w:marTop w:val="0"/>
          <w:marBottom w:val="100"/>
          <w:divBdr>
            <w:top w:val="none" w:sz="0" w:space="0" w:color="auto"/>
            <w:left w:val="none" w:sz="0" w:space="0" w:color="auto"/>
            <w:bottom w:val="none" w:sz="0" w:space="0" w:color="auto"/>
            <w:right w:val="none" w:sz="0" w:space="0" w:color="auto"/>
          </w:divBdr>
        </w:div>
        <w:div w:id="7949768">
          <w:marLeft w:val="409"/>
          <w:marRight w:val="0"/>
          <w:marTop w:val="0"/>
          <w:marBottom w:val="100"/>
          <w:divBdr>
            <w:top w:val="none" w:sz="0" w:space="0" w:color="auto"/>
            <w:left w:val="none" w:sz="0" w:space="0" w:color="auto"/>
            <w:bottom w:val="none" w:sz="0" w:space="0" w:color="auto"/>
            <w:right w:val="none" w:sz="0" w:space="0" w:color="auto"/>
          </w:divBdr>
        </w:div>
        <w:div w:id="478155658">
          <w:marLeft w:val="409"/>
          <w:marRight w:val="0"/>
          <w:marTop w:val="0"/>
          <w:marBottom w:val="100"/>
          <w:divBdr>
            <w:top w:val="none" w:sz="0" w:space="0" w:color="auto"/>
            <w:left w:val="none" w:sz="0" w:space="0" w:color="auto"/>
            <w:bottom w:val="none" w:sz="0" w:space="0" w:color="auto"/>
            <w:right w:val="none" w:sz="0" w:space="0" w:color="auto"/>
          </w:divBdr>
        </w:div>
        <w:div w:id="735014398">
          <w:marLeft w:val="409"/>
          <w:marRight w:val="0"/>
          <w:marTop w:val="0"/>
          <w:marBottom w:val="100"/>
          <w:divBdr>
            <w:top w:val="none" w:sz="0" w:space="0" w:color="auto"/>
            <w:left w:val="none" w:sz="0" w:space="0" w:color="auto"/>
            <w:bottom w:val="none" w:sz="0" w:space="0" w:color="auto"/>
            <w:right w:val="none" w:sz="0" w:space="0" w:color="auto"/>
          </w:divBdr>
        </w:div>
        <w:div w:id="1548252091">
          <w:marLeft w:val="0"/>
          <w:marRight w:val="0"/>
          <w:marTop w:val="0"/>
          <w:marBottom w:val="100"/>
          <w:divBdr>
            <w:top w:val="none" w:sz="0" w:space="0" w:color="auto"/>
            <w:left w:val="none" w:sz="0" w:space="0" w:color="auto"/>
            <w:bottom w:val="none" w:sz="0" w:space="0" w:color="auto"/>
            <w:right w:val="none" w:sz="0" w:space="0" w:color="auto"/>
          </w:divBdr>
        </w:div>
        <w:div w:id="1925139462">
          <w:marLeft w:val="409"/>
          <w:marRight w:val="0"/>
          <w:marTop w:val="0"/>
          <w:marBottom w:val="100"/>
          <w:divBdr>
            <w:top w:val="none" w:sz="0" w:space="0" w:color="auto"/>
            <w:left w:val="none" w:sz="0" w:space="0" w:color="auto"/>
            <w:bottom w:val="none" w:sz="0" w:space="0" w:color="auto"/>
            <w:right w:val="none" w:sz="0" w:space="0" w:color="auto"/>
          </w:divBdr>
        </w:div>
        <w:div w:id="869882627">
          <w:marLeft w:val="409"/>
          <w:marRight w:val="0"/>
          <w:marTop w:val="0"/>
          <w:marBottom w:val="100"/>
          <w:divBdr>
            <w:top w:val="none" w:sz="0" w:space="0" w:color="auto"/>
            <w:left w:val="none" w:sz="0" w:space="0" w:color="auto"/>
            <w:bottom w:val="none" w:sz="0" w:space="0" w:color="auto"/>
            <w:right w:val="none" w:sz="0" w:space="0" w:color="auto"/>
          </w:divBdr>
        </w:div>
        <w:div w:id="652758914">
          <w:marLeft w:val="409"/>
          <w:marRight w:val="0"/>
          <w:marTop w:val="0"/>
          <w:marBottom w:val="100"/>
          <w:divBdr>
            <w:top w:val="none" w:sz="0" w:space="0" w:color="auto"/>
            <w:left w:val="none" w:sz="0" w:space="0" w:color="auto"/>
            <w:bottom w:val="none" w:sz="0" w:space="0" w:color="auto"/>
            <w:right w:val="none" w:sz="0" w:space="0" w:color="auto"/>
          </w:divBdr>
        </w:div>
        <w:div w:id="1446193815">
          <w:marLeft w:val="409"/>
          <w:marRight w:val="0"/>
          <w:marTop w:val="0"/>
          <w:marBottom w:val="100"/>
          <w:divBdr>
            <w:top w:val="none" w:sz="0" w:space="0" w:color="auto"/>
            <w:left w:val="none" w:sz="0" w:space="0" w:color="auto"/>
            <w:bottom w:val="none" w:sz="0" w:space="0" w:color="auto"/>
            <w:right w:val="none" w:sz="0" w:space="0" w:color="auto"/>
          </w:divBdr>
        </w:div>
        <w:div w:id="2109232218">
          <w:marLeft w:val="0"/>
          <w:marRight w:val="0"/>
          <w:marTop w:val="0"/>
          <w:marBottom w:val="100"/>
          <w:divBdr>
            <w:top w:val="none" w:sz="0" w:space="0" w:color="auto"/>
            <w:left w:val="none" w:sz="0" w:space="0" w:color="auto"/>
            <w:bottom w:val="none" w:sz="0" w:space="0" w:color="auto"/>
            <w:right w:val="none" w:sz="0" w:space="0" w:color="auto"/>
          </w:divBdr>
        </w:div>
        <w:div w:id="752243793">
          <w:marLeft w:val="409"/>
          <w:marRight w:val="0"/>
          <w:marTop w:val="0"/>
          <w:marBottom w:val="100"/>
          <w:divBdr>
            <w:top w:val="none" w:sz="0" w:space="0" w:color="auto"/>
            <w:left w:val="none" w:sz="0" w:space="0" w:color="auto"/>
            <w:bottom w:val="none" w:sz="0" w:space="0" w:color="auto"/>
            <w:right w:val="none" w:sz="0" w:space="0" w:color="auto"/>
          </w:divBdr>
        </w:div>
        <w:div w:id="1067145239">
          <w:marLeft w:val="409"/>
          <w:marRight w:val="0"/>
          <w:marTop w:val="0"/>
          <w:marBottom w:val="100"/>
          <w:divBdr>
            <w:top w:val="none" w:sz="0" w:space="0" w:color="auto"/>
            <w:left w:val="none" w:sz="0" w:space="0" w:color="auto"/>
            <w:bottom w:val="none" w:sz="0" w:space="0" w:color="auto"/>
            <w:right w:val="none" w:sz="0" w:space="0" w:color="auto"/>
          </w:divBdr>
        </w:div>
        <w:div w:id="117645085">
          <w:marLeft w:val="409"/>
          <w:marRight w:val="0"/>
          <w:marTop w:val="0"/>
          <w:marBottom w:val="100"/>
          <w:divBdr>
            <w:top w:val="none" w:sz="0" w:space="0" w:color="auto"/>
            <w:left w:val="none" w:sz="0" w:space="0" w:color="auto"/>
            <w:bottom w:val="none" w:sz="0" w:space="0" w:color="auto"/>
            <w:right w:val="none" w:sz="0" w:space="0" w:color="auto"/>
          </w:divBdr>
        </w:div>
        <w:div w:id="890076955">
          <w:marLeft w:val="409"/>
          <w:marRight w:val="0"/>
          <w:marTop w:val="0"/>
          <w:marBottom w:val="100"/>
          <w:divBdr>
            <w:top w:val="none" w:sz="0" w:space="0" w:color="auto"/>
            <w:left w:val="none" w:sz="0" w:space="0" w:color="auto"/>
            <w:bottom w:val="none" w:sz="0" w:space="0" w:color="auto"/>
            <w:right w:val="none" w:sz="0" w:space="0" w:color="auto"/>
          </w:divBdr>
        </w:div>
        <w:div w:id="1563757091">
          <w:marLeft w:val="0"/>
          <w:marRight w:val="0"/>
          <w:marTop w:val="0"/>
          <w:marBottom w:val="100"/>
          <w:divBdr>
            <w:top w:val="none" w:sz="0" w:space="0" w:color="auto"/>
            <w:left w:val="none" w:sz="0" w:space="0" w:color="auto"/>
            <w:bottom w:val="none" w:sz="0" w:space="0" w:color="auto"/>
            <w:right w:val="none" w:sz="0" w:space="0" w:color="auto"/>
          </w:divBdr>
        </w:div>
        <w:div w:id="2000039954">
          <w:marLeft w:val="409"/>
          <w:marRight w:val="0"/>
          <w:marTop w:val="0"/>
          <w:marBottom w:val="100"/>
          <w:divBdr>
            <w:top w:val="none" w:sz="0" w:space="0" w:color="auto"/>
            <w:left w:val="none" w:sz="0" w:space="0" w:color="auto"/>
            <w:bottom w:val="none" w:sz="0" w:space="0" w:color="auto"/>
            <w:right w:val="none" w:sz="0" w:space="0" w:color="auto"/>
          </w:divBdr>
        </w:div>
        <w:div w:id="879435322">
          <w:marLeft w:val="409"/>
          <w:marRight w:val="0"/>
          <w:marTop w:val="0"/>
          <w:marBottom w:val="100"/>
          <w:divBdr>
            <w:top w:val="none" w:sz="0" w:space="0" w:color="auto"/>
            <w:left w:val="none" w:sz="0" w:space="0" w:color="auto"/>
            <w:bottom w:val="none" w:sz="0" w:space="0" w:color="auto"/>
            <w:right w:val="none" w:sz="0" w:space="0" w:color="auto"/>
          </w:divBdr>
        </w:div>
        <w:div w:id="516775158">
          <w:marLeft w:val="0"/>
          <w:marRight w:val="0"/>
          <w:marTop w:val="0"/>
          <w:marBottom w:val="100"/>
          <w:divBdr>
            <w:top w:val="none" w:sz="0" w:space="0" w:color="auto"/>
            <w:left w:val="none" w:sz="0" w:space="0" w:color="auto"/>
            <w:bottom w:val="none" w:sz="0" w:space="0" w:color="auto"/>
            <w:right w:val="none" w:sz="0" w:space="0" w:color="auto"/>
          </w:divBdr>
        </w:div>
        <w:div w:id="1550415793">
          <w:marLeft w:val="0"/>
          <w:marRight w:val="0"/>
          <w:marTop w:val="0"/>
          <w:marBottom w:val="100"/>
          <w:divBdr>
            <w:top w:val="none" w:sz="0" w:space="0" w:color="auto"/>
            <w:left w:val="none" w:sz="0" w:space="0" w:color="auto"/>
            <w:bottom w:val="none" w:sz="0" w:space="0" w:color="auto"/>
            <w:right w:val="none" w:sz="0" w:space="0" w:color="auto"/>
          </w:divBdr>
        </w:div>
        <w:div w:id="1736925461">
          <w:marLeft w:val="409"/>
          <w:marRight w:val="0"/>
          <w:marTop w:val="0"/>
          <w:marBottom w:val="100"/>
          <w:divBdr>
            <w:top w:val="none" w:sz="0" w:space="0" w:color="auto"/>
            <w:left w:val="none" w:sz="0" w:space="0" w:color="auto"/>
            <w:bottom w:val="none" w:sz="0" w:space="0" w:color="auto"/>
            <w:right w:val="none" w:sz="0" w:space="0" w:color="auto"/>
          </w:divBdr>
        </w:div>
        <w:div w:id="348065219">
          <w:marLeft w:val="409"/>
          <w:marRight w:val="0"/>
          <w:marTop w:val="0"/>
          <w:marBottom w:val="100"/>
          <w:divBdr>
            <w:top w:val="none" w:sz="0" w:space="0" w:color="auto"/>
            <w:left w:val="none" w:sz="0" w:space="0" w:color="auto"/>
            <w:bottom w:val="none" w:sz="0" w:space="0" w:color="auto"/>
            <w:right w:val="none" w:sz="0" w:space="0" w:color="auto"/>
          </w:divBdr>
        </w:div>
        <w:div w:id="2071608138">
          <w:marLeft w:val="0"/>
          <w:marRight w:val="0"/>
          <w:marTop w:val="0"/>
          <w:marBottom w:val="100"/>
          <w:divBdr>
            <w:top w:val="none" w:sz="0" w:space="0" w:color="auto"/>
            <w:left w:val="none" w:sz="0" w:space="0" w:color="auto"/>
            <w:bottom w:val="none" w:sz="0" w:space="0" w:color="auto"/>
            <w:right w:val="none" w:sz="0" w:space="0" w:color="auto"/>
          </w:divBdr>
        </w:div>
        <w:div w:id="317004403">
          <w:marLeft w:val="409"/>
          <w:marRight w:val="0"/>
          <w:marTop w:val="0"/>
          <w:marBottom w:val="100"/>
          <w:divBdr>
            <w:top w:val="none" w:sz="0" w:space="0" w:color="auto"/>
            <w:left w:val="none" w:sz="0" w:space="0" w:color="auto"/>
            <w:bottom w:val="none" w:sz="0" w:space="0" w:color="auto"/>
            <w:right w:val="none" w:sz="0" w:space="0" w:color="auto"/>
          </w:divBdr>
        </w:div>
        <w:div w:id="714155291">
          <w:marLeft w:val="0"/>
          <w:marRight w:val="0"/>
          <w:marTop w:val="0"/>
          <w:marBottom w:val="100"/>
          <w:divBdr>
            <w:top w:val="none" w:sz="0" w:space="0" w:color="auto"/>
            <w:left w:val="none" w:sz="0" w:space="0" w:color="auto"/>
            <w:bottom w:val="none" w:sz="0" w:space="0" w:color="auto"/>
            <w:right w:val="none" w:sz="0" w:space="0" w:color="auto"/>
          </w:divBdr>
        </w:div>
        <w:div w:id="430317230">
          <w:marLeft w:val="409"/>
          <w:marRight w:val="0"/>
          <w:marTop w:val="0"/>
          <w:marBottom w:val="100"/>
          <w:divBdr>
            <w:top w:val="none" w:sz="0" w:space="0" w:color="auto"/>
            <w:left w:val="none" w:sz="0" w:space="0" w:color="auto"/>
            <w:bottom w:val="none" w:sz="0" w:space="0" w:color="auto"/>
            <w:right w:val="none" w:sz="0" w:space="0" w:color="auto"/>
          </w:divBdr>
        </w:div>
        <w:div w:id="315840989">
          <w:marLeft w:val="0"/>
          <w:marRight w:val="0"/>
          <w:marTop w:val="0"/>
          <w:marBottom w:val="100"/>
          <w:divBdr>
            <w:top w:val="none" w:sz="0" w:space="0" w:color="auto"/>
            <w:left w:val="none" w:sz="0" w:space="0" w:color="auto"/>
            <w:bottom w:val="none" w:sz="0" w:space="0" w:color="auto"/>
            <w:right w:val="none" w:sz="0" w:space="0" w:color="auto"/>
          </w:divBdr>
        </w:div>
        <w:div w:id="261188033">
          <w:marLeft w:val="0"/>
          <w:marRight w:val="0"/>
          <w:marTop w:val="0"/>
          <w:marBottom w:val="100"/>
          <w:divBdr>
            <w:top w:val="none" w:sz="0" w:space="0" w:color="auto"/>
            <w:left w:val="none" w:sz="0" w:space="0" w:color="auto"/>
            <w:bottom w:val="none" w:sz="0" w:space="0" w:color="auto"/>
            <w:right w:val="none" w:sz="0" w:space="0" w:color="auto"/>
          </w:divBdr>
        </w:div>
        <w:div w:id="1023019919">
          <w:marLeft w:val="409"/>
          <w:marRight w:val="0"/>
          <w:marTop w:val="0"/>
          <w:marBottom w:val="100"/>
          <w:divBdr>
            <w:top w:val="none" w:sz="0" w:space="0" w:color="auto"/>
            <w:left w:val="none" w:sz="0" w:space="0" w:color="auto"/>
            <w:bottom w:val="none" w:sz="0" w:space="0" w:color="auto"/>
            <w:right w:val="none" w:sz="0" w:space="0" w:color="auto"/>
          </w:divBdr>
        </w:div>
        <w:div w:id="2039352629">
          <w:marLeft w:val="0"/>
          <w:marRight w:val="0"/>
          <w:marTop w:val="0"/>
          <w:marBottom w:val="100"/>
          <w:divBdr>
            <w:top w:val="none" w:sz="0" w:space="0" w:color="auto"/>
            <w:left w:val="none" w:sz="0" w:space="0" w:color="auto"/>
            <w:bottom w:val="none" w:sz="0" w:space="0" w:color="auto"/>
            <w:right w:val="none" w:sz="0" w:space="0" w:color="auto"/>
          </w:divBdr>
        </w:div>
        <w:div w:id="798105362">
          <w:marLeft w:val="409"/>
          <w:marRight w:val="0"/>
          <w:marTop w:val="0"/>
          <w:marBottom w:val="100"/>
          <w:divBdr>
            <w:top w:val="none" w:sz="0" w:space="0" w:color="auto"/>
            <w:left w:val="none" w:sz="0" w:space="0" w:color="auto"/>
            <w:bottom w:val="none" w:sz="0" w:space="0" w:color="auto"/>
            <w:right w:val="none" w:sz="0" w:space="0" w:color="auto"/>
          </w:divBdr>
        </w:div>
        <w:div w:id="178545158">
          <w:marLeft w:val="0"/>
          <w:marRight w:val="0"/>
          <w:marTop w:val="0"/>
          <w:marBottom w:val="100"/>
          <w:divBdr>
            <w:top w:val="none" w:sz="0" w:space="0" w:color="auto"/>
            <w:left w:val="none" w:sz="0" w:space="0" w:color="auto"/>
            <w:bottom w:val="none" w:sz="0" w:space="0" w:color="auto"/>
            <w:right w:val="none" w:sz="0" w:space="0" w:color="auto"/>
          </w:divBdr>
        </w:div>
        <w:div w:id="933827508">
          <w:marLeft w:val="0"/>
          <w:marRight w:val="0"/>
          <w:marTop w:val="0"/>
          <w:marBottom w:val="100"/>
          <w:divBdr>
            <w:top w:val="none" w:sz="0" w:space="0" w:color="auto"/>
            <w:left w:val="none" w:sz="0" w:space="0" w:color="auto"/>
            <w:bottom w:val="none" w:sz="0" w:space="0" w:color="auto"/>
            <w:right w:val="none" w:sz="0" w:space="0" w:color="auto"/>
          </w:divBdr>
        </w:div>
        <w:div w:id="1857116737">
          <w:marLeft w:val="0"/>
          <w:marRight w:val="0"/>
          <w:marTop w:val="0"/>
          <w:marBottom w:val="100"/>
          <w:divBdr>
            <w:top w:val="none" w:sz="0" w:space="0" w:color="auto"/>
            <w:left w:val="none" w:sz="0" w:space="0" w:color="auto"/>
            <w:bottom w:val="none" w:sz="0" w:space="0" w:color="auto"/>
            <w:right w:val="none" w:sz="0" w:space="0" w:color="auto"/>
          </w:divBdr>
        </w:div>
        <w:div w:id="19085441">
          <w:marLeft w:val="406"/>
          <w:marRight w:val="0"/>
          <w:marTop w:val="0"/>
          <w:marBottom w:val="100"/>
          <w:divBdr>
            <w:top w:val="none" w:sz="0" w:space="0" w:color="auto"/>
            <w:left w:val="none" w:sz="0" w:space="0" w:color="auto"/>
            <w:bottom w:val="none" w:sz="0" w:space="0" w:color="auto"/>
            <w:right w:val="none" w:sz="0" w:space="0" w:color="auto"/>
          </w:divBdr>
        </w:div>
        <w:div w:id="1359157330">
          <w:marLeft w:val="0"/>
          <w:marRight w:val="0"/>
          <w:marTop w:val="0"/>
          <w:marBottom w:val="100"/>
          <w:divBdr>
            <w:top w:val="none" w:sz="0" w:space="0" w:color="auto"/>
            <w:left w:val="none" w:sz="0" w:space="0" w:color="auto"/>
            <w:bottom w:val="none" w:sz="0" w:space="0" w:color="auto"/>
            <w:right w:val="none" w:sz="0" w:space="0" w:color="auto"/>
          </w:divBdr>
        </w:div>
        <w:div w:id="2326257">
          <w:marLeft w:val="406"/>
          <w:marRight w:val="0"/>
          <w:marTop w:val="0"/>
          <w:marBottom w:val="100"/>
          <w:divBdr>
            <w:top w:val="none" w:sz="0" w:space="0" w:color="auto"/>
            <w:left w:val="none" w:sz="0" w:space="0" w:color="auto"/>
            <w:bottom w:val="none" w:sz="0" w:space="0" w:color="auto"/>
            <w:right w:val="none" w:sz="0" w:space="0" w:color="auto"/>
          </w:divBdr>
        </w:div>
        <w:div w:id="252516056">
          <w:marLeft w:val="406"/>
          <w:marRight w:val="0"/>
          <w:marTop w:val="0"/>
          <w:marBottom w:val="100"/>
          <w:divBdr>
            <w:top w:val="none" w:sz="0" w:space="0" w:color="auto"/>
            <w:left w:val="none" w:sz="0" w:space="0" w:color="auto"/>
            <w:bottom w:val="none" w:sz="0" w:space="0" w:color="auto"/>
            <w:right w:val="none" w:sz="0" w:space="0" w:color="auto"/>
          </w:divBdr>
        </w:div>
        <w:div w:id="2091923250">
          <w:marLeft w:val="0"/>
          <w:marRight w:val="0"/>
          <w:marTop w:val="0"/>
          <w:marBottom w:val="100"/>
          <w:divBdr>
            <w:top w:val="none" w:sz="0" w:space="0" w:color="auto"/>
            <w:left w:val="none" w:sz="0" w:space="0" w:color="auto"/>
            <w:bottom w:val="none" w:sz="0" w:space="0" w:color="auto"/>
            <w:right w:val="none" w:sz="0" w:space="0" w:color="auto"/>
          </w:divBdr>
        </w:div>
        <w:div w:id="549657549">
          <w:marLeft w:val="406"/>
          <w:marRight w:val="0"/>
          <w:marTop w:val="0"/>
          <w:marBottom w:val="100"/>
          <w:divBdr>
            <w:top w:val="none" w:sz="0" w:space="0" w:color="auto"/>
            <w:left w:val="none" w:sz="0" w:space="0" w:color="auto"/>
            <w:bottom w:val="none" w:sz="0" w:space="0" w:color="auto"/>
            <w:right w:val="none" w:sz="0" w:space="0" w:color="auto"/>
          </w:divBdr>
        </w:div>
        <w:div w:id="527914262">
          <w:marLeft w:val="406"/>
          <w:marRight w:val="0"/>
          <w:marTop w:val="0"/>
          <w:marBottom w:val="100"/>
          <w:divBdr>
            <w:top w:val="none" w:sz="0" w:space="0" w:color="auto"/>
            <w:left w:val="none" w:sz="0" w:space="0" w:color="auto"/>
            <w:bottom w:val="none" w:sz="0" w:space="0" w:color="auto"/>
            <w:right w:val="none" w:sz="0" w:space="0" w:color="auto"/>
          </w:divBdr>
        </w:div>
        <w:div w:id="1399354160">
          <w:marLeft w:val="406"/>
          <w:marRight w:val="0"/>
          <w:marTop w:val="0"/>
          <w:marBottom w:val="100"/>
          <w:divBdr>
            <w:top w:val="none" w:sz="0" w:space="0" w:color="auto"/>
            <w:left w:val="none" w:sz="0" w:space="0" w:color="auto"/>
            <w:bottom w:val="none" w:sz="0" w:space="0" w:color="auto"/>
            <w:right w:val="none" w:sz="0" w:space="0" w:color="auto"/>
          </w:divBdr>
        </w:div>
        <w:div w:id="302349858">
          <w:marLeft w:val="406"/>
          <w:marRight w:val="0"/>
          <w:marTop w:val="0"/>
          <w:marBottom w:val="100"/>
          <w:divBdr>
            <w:top w:val="none" w:sz="0" w:space="0" w:color="auto"/>
            <w:left w:val="none" w:sz="0" w:space="0" w:color="auto"/>
            <w:bottom w:val="none" w:sz="0" w:space="0" w:color="auto"/>
            <w:right w:val="none" w:sz="0" w:space="0" w:color="auto"/>
          </w:divBdr>
        </w:div>
        <w:div w:id="340202190">
          <w:marLeft w:val="406"/>
          <w:marRight w:val="0"/>
          <w:marTop w:val="0"/>
          <w:marBottom w:val="100"/>
          <w:divBdr>
            <w:top w:val="none" w:sz="0" w:space="0" w:color="auto"/>
            <w:left w:val="none" w:sz="0" w:space="0" w:color="auto"/>
            <w:bottom w:val="none" w:sz="0" w:space="0" w:color="auto"/>
            <w:right w:val="none" w:sz="0" w:space="0" w:color="auto"/>
          </w:divBdr>
        </w:div>
        <w:div w:id="1840659234">
          <w:marLeft w:val="0"/>
          <w:marRight w:val="0"/>
          <w:marTop w:val="0"/>
          <w:marBottom w:val="100"/>
          <w:divBdr>
            <w:top w:val="none" w:sz="0" w:space="0" w:color="auto"/>
            <w:left w:val="none" w:sz="0" w:space="0" w:color="auto"/>
            <w:bottom w:val="none" w:sz="0" w:space="0" w:color="auto"/>
            <w:right w:val="none" w:sz="0" w:space="0" w:color="auto"/>
          </w:divBdr>
        </w:div>
        <w:div w:id="764040538">
          <w:marLeft w:val="406"/>
          <w:marRight w:val="0"/>
          <w:marTop w:val="0"/>
          <w:marBottom w:val="100"/>
          <w:divBdr>
            <w:top w:val="none" w:sz="0" w:space="0" w:color="auto"/>
            <w:left w:val="none" w:sz="0" w:space="0" w:color="auto"/>
            <w:bottom w:val="none" w:sz="0" w:space="0" w:color="auto"/>
            <w:right w:val="none" w:sz="0" w:space="0" w:color="auto"/>
          </w:divBdr>
        </w:div>
        <w:div w:id="37977100">
          <w:marLeft w:val="406"/>
          <w:marRight w:val="0"/>
          <w:marTop w:val="0"/>
          <w:marBottom w:val="100"/>
          <w:divBdr>
            <w:top w:val="none" w:sz="0" w:space="0" w:color="auto"/>
            <w:left w:val="none" w:sz="0" w:space="0" w:color="auto"/>
            <w:bottom w:val="none" w:sz="0" w:space="0" w:color="auto"/>
            <w:right w:val="none" w:sz="0" w:space="0" w:color="auto"/>
          </w:divBdr>
        </w:div>
        <w:div w:id="2128618771">
          <w:marLeft w:val="406"/>
          <w:marRight w:val="0"/>
          <w:marTop w:val="0"/>
          <w:marBottom w:val="100"/>
          <w:divBdr>
            <w:top w:val="none" w:sz="0" w:space="0" w:color="auto"/>
            <w:left w:val="none" w:sz="0" w:space="0" w:color="auto"/>
            <w:bottom w:val="none" w:sz="0" w:space="0" w:color="auto"/>
            <w:right w:val="none" w:sz="0" w:space="0" w:color="auto"/>
          </w:divBdr>
        </w:div>
        <w:div w:id="1615015525">
          <w:marLeft w:val="406"/>
          <w:marRight w:val="0"/>
          <w:marTop w:val="0"/>
          <w:marBottom w:val="100"/>
          <w:divBdr>
            <w:top w:val="none" w:sz="0" w:space="0" w:color="auto"/>
            <w:left w:val="none" w:sz="0" w:space="0" w:color="auto"/>
            <w:bottom w:val="none" w:sz="0" w:space="0" w:color="auto"/>
            <w:right w:val="none" w:sz="0" w:space="0" w:color="auto"/>
          </w:divBdr>
        </w:div>
        <w:div w:id="1741320678">
          <w:marLeft w:val="406"/>
          <w:marRight w:val="0"/>
          <w:marTop w:val="0"/>
          <w:marBottom w:val="100"/>
          <w:divBdr>
            <w:top w:val="none" w:sz="0" w:space="0" w:color="auto"/>
            <w:left w:val="none" w:sz="0" w:space="0" w:color="auto"/>
            <w:bottom w:val="none" w:sz="0" w:space="0" w:color="auto"/>
            <w:right w:val="none" w:sz="0" w:space="0" w:color="auto"/>
          </w:divBdr>
        </w:div>
        <w:div w:id="644744164">
          <w:marLeft w:val="406"/>
          <w:marRight w:val="0"/>
          <w:marTop w:val="0"/>
          <w:marBottom w:val="100"/>
          <w:divBdr>
            <w:top w:val="none" w:sz="0" w:space="0" w:color="auto"/>
            <w:left w:val="none" w:sz="0" w:space="0" w:color="auto"/>
            <w:bottom w:val="none" w:sz="0" w:space="0" w:color="auto"/>
            <w:right w:val="none" w:sz="0" w:space="0" w:color="auto"/>
          </w:divBdr>
        </w:div>
        <w:div w:id="1178613958">
          <w:marLeft w:val="0"/>
          <w:marRight w:val="0"/>
          <w:marTop w:val="0"/>
          <w:marBottom w:val="100"/>
          <w:divBdr>
            <w:top w:val="none" w:sz="0" w:space="0" w:color="auto"/>
            <w:left w:val="none" w:sz="0" w:space="0" w:color="auto"/>
            <w:bottom w:val="none" w:sz="0" w:space="0" w:color="auto"/>
            <w:right w:val="none" w:sz="0" w:space="0" w:color="auto"/>
          </w:divBdr>
        </w:div>
        <w:div w:id="408886030">
          <w:marLeft w:val="406"/>
          <w:marRight w:val="0"/>
          <w:marTop w:val="0"/>
          <w:marBottom w:val="100"/>
          <w:divBdr>
            <w:top w:val="none" w:sz="0" w:space="0" w:color="auto"/>
            <w:left w:val="none" w:sz="0" w:space="0" w:color="auto"/>
            <w:bottom w:val="none" w:sz="0" w:space="0" w:color="auto"/>
            <w:right w:val="none" w:sz="0" w:space="0" w:color="auto"/>
          </w:divBdr>
        </w:div>
        <w:div w:id="2106685362">
          <w:marLeft w:val="406"/>
          <w:marRight w:val="0"/>
          <w:marTop w:val="0"/>
          <w:marBottom w:val="100"/>
          <w:divBdr>
            <w:top w:val="none" w:sz="0" w:space="0" w:color="auto"/>
            <w:left w:val="none" w:sz="0" w:space="0" w:color="auto"/>
            <w:bottom w:val="none" w:sz="0" w:space="0" w:color="auto"/>
            <w:right w:val="none" w:sz="0" w:space="0" w:color="auto"/>
          </w:divBdr>
        </w:div>
        <w:div w:id="331370175">
          <w:marLeft w:val="406"/>
          <w:marRight w:val="0"/>
          <w:marTop w:val="0"/>
          <w:marBottom w:val="100"/>
          <w:divBdr>
            <w:top w:val="none" w:sz="0" w:space="0" w:color="auto"/>
            <w:left w:val="none" w:sz="0" w:space="0" w:color="auto"/>
            <w:bottom w:val="none" w:sz="0" w:space="0" w:color="auto"/>
            <w:right w:val="none" w:sz="0" w:space="0" w:color="auto"/>
          </w:divBdr>
        </w:div>
        <w:div w:id="266163543">
          <w:marLeft w:val="406"/>
          <w:marRight w:val="0"/>
          <w:marTop w:val="0"/>
          <w:marBottom w:val="100"/>
          <w:divBdr>
            <w:top w:val="none" w:sz="0" w:space="0" w:color="auto"/>
            <w:left w:val="none" w:sz="0" w:space="0" w:color="auto"/>
            <w:bottom w:val="none" w:sz="0" w:space="0" w:color="auto"/>
            <w:right w:val="none" w:sz="0" w:space="0" w:color="auto"/>
          </w:divBdr>
        </w:div>
        <w:div w:id="329404673">
          <w:marLeft w:val="406"/>
          <w:marRight w:val="0"/>
          <w:marTop w:val="0"/>
          <w:marBottom w:val="100"/>
          <w:divBdr>
            <w:top w:val="none" w:sz="0" w:space="0" w:color="auto"/>
            <w:left w:val="none" w:sz="0" w:space="0" w:color="auto"/>
            <w:bottom w:val="none" w:sz="0" w:space="0" w:color="auto"/>
            <w:right w:val="none" w:sz="0" w:space="0" w:color="auto"/>
          </w:divBdr>
        </w:div>
        <w:div w:id="947353132">
          <w:marLeft w:val="406"/>
          <w:marRight w:val="0"/>
          <w:marTop w:val="0"/>
          <w:marBottom w:val="100"/>
          <w:divBdr>
            <w:top w:val="none" w:sz="0" w:space="0" w:color="auto"/>
            <w:left w:val="none" w:sz="0" w:space="0" w:color="auto"/>
            <w:bottom w:val="none" w:sz="0" w:space="0" w:color="auto"/>
            <w:right w:val="none" w:sz="0" w:space="0" w:color="auto"/>
          </w:divBdr>
        </w:div>
        <w:div w:id="245455434">
          <w:marLeft w:val="406"/>
          <w:marRight w:val="0"/>
          <w:marTop w:val="0"/>
          <w:marBottom w:val="100"/>
          <w:divBdr>
            <w:top w:val="none" w:sz="0" w:space="0" w:color="auto"/>
            <w:left w:val="none" w:sz="0" w:space="0" w:color="auto"/>
            <w:bottom w:val="none" w:sz="0" w:space="0" w:color="auto"/>
            <w:right w:val="none" w:sz="0" w:space="0" w:color="auto"/>
          </w:divBdr>
        </w:div>
        <w:div w:id="2035571984">
          <w:marLeft w:val="0"/>
          <w:marRight w:val="0"/>
          <w:marTop w:val="0"/>
          <w:marBottom w:val="100"/>
          <w:divBdr>
            <w:top w:val="none" w:sz="0" w:space="0" w:color="auto"/>
            <w:left w:val="none" w:sz="0" w:space="0" w:color="auto"/>
            <w:bottom w:val="none" w:sz="0" w:space="0" w:color="auto"/>
            <w:right w:val="none" w:sz="0" w:space="0" w:color="auto"/>
          </w:divBdr>
        </w:div>
        <w:div w:id="1567181638">
          <w:marLeft w:val="406"/>
          <w:marRight w:val="0"/>
          <w:marTop w:val="0"/>
          <w:marBottom w:val="100"/>
          <w:divBdr>
            <w:top w:val="none" w:sz="0" w:space="0" w:color="auto"/>
            <w:left w:val="none" w:sz="0" w:space="0" w:color="auto"/>
            <w:bottom w:val="none" w:sz="0" w:space="0" w:color="auto"/>
            <w:right w:val="none" w:sz="0" w:space="0" w:color="auto"/>
          </w:divBdr>
        </w:div>
        <w:div w:id="1496069014">
          <w:marLeft w:val="0"/>
          <w:marRight w:val="0"/>
          <w:marTop w:val="0"/>
          <w:marBottom w:val="100"/>
          <w:divBdr>
            <w:top w:val="none" w:sz="0" w:space="0" w:color="auto"/>
            <w:left w:val="none" w:sz="0" w:space="0" w:color="auto"/>
            <w:bottom w:val="none" w:sz="0" w:space="0" w:color="auto"/>
            <w:right w:val="none" w:sz="0" w:space="0" w:color="auto"/>
          </w:divBdr>
        </w:div>
        <w:div w:id="670330319">
          <w:marLeft w:val="406"/>
          <w:marRight w:val="0"/>
          <w:marTop w:val="0"/>
          <w:marBottom w:val="100"/>
          <w:divBdr>
            <w:top w:val="none" w:sz="0" w:space="0" w:color="auto"/>
            <w:left w:val="none" w:sz="0" w:space="0" w:color="auto"/>
            <w:bottom w:val="none" w:sz="0" w:space="0" w:color="auto"/>
            <w:right w:val="none" w:sz="0" w:space="0" w:color="auto"/>
          </w:divBdr>
        </w:div>
        <w:div w:id="1404795905">
          <w:marLeft w:val="0"/>
          <w:marRight w:val="0"/>
          <w:marTop w:val="0"/>
          <w:marBottom w:val="100"/>
          <w:divBdr>
            <w:top w:val="none" w:sz="0" w:space="0" w:color="auto"/>
            <w:left w:val="none" w:sz="0" w:space="0" w:color="auto"/>
            <w:bottom w:val="none" w:sz="0" w:space="0" w:color="auto"/>
            <w:right w:val="none" w:sz="0" w:space="0" w:color="auto"/>
          </w:divBdr>
        </w:div>
        <w:div w:id="1459953690">
          <w:marLeft w:val="406"/>
          <w:marRight w:val="0"/>
          <w:marTop w:val="0"/>
          <w:marBottom w:val="100"/>
          <w:divBdr>
            <w:top w:val="none" w:sz="0" w:space="0" w:color="auto"/>
            <w:left w:val="none" w:sz="0" w:space="0" w:color="auto"/>
            <w:bottom w:val="none" w:sz="0" w:space="0" w:color="auto"/>
            <w:right w:val="none" w:sz="0" w:space="0" w:color="auto"/>
          </w:divBdr>
        </w:div>
        <w:div w:id="619722641">
          <w:marLeft w:val="0"/>
          <w:marRight w:val="0"/>
          <w:marTop w:val="0"/>
          <w:marBottom w:val="100"/>
          <w:divBdr>
            <w:top w:val="none" w:sz="0" w:space="0" w:color="auto"/>
            <w:left w:val="none" w:sz="0" w:space="0" w:color="auto"/>
            <w:bottom w:val="none" w:sz="0" w:space="0" w:color="auto"/>
            <w:right w:val="none" w:sz="0" w:space="0" w:color="auto"/>
          </w:divBdr>
        </w:div>
        <w:div w:id="1033579697">
          <w:marLeft w:val="406"/>
          <w:marRight w:val="0"/>
          <w:marTop w:val="0"/>
          <w:marBottom w:val="100"/>
          <w:divBdr>
            <w:top w:val="none" w:sz="0" w:space="0" w:color="auto"/>
            <w:left w:val="none" w:sz="0" w:space="0" w:color="auto"/>
            <w:bottom w:val="none" w:sz="0" w:space="0" w:color="auto"/>
            <w:right w:val="none" w:sz="0" w:space="0" w:color="auto"/>
          </w:divBdr>
        </w:div>
        <w:div w:id="589235123">
          <w:marLeft w:val="406"/>
          <w:marRight w:val="0"/>
          <w:marTop w:val="0"/>
          <w:marBottom w:val="100"/>
          <w:divBdr>
            <w:top w:val="none" w:sz="0" w:space="0" w:color="auto"/>
            <w:left w:val="none" w:sz="0" w:space="0" w:color="auto"/>
            <w:bottom w:val="none" w:sz="0" w:space="0" w:color="auto"/>
            <w:right w:val="none" w:sz="0" w:space="0" w:color="auto"/>
          </w:divBdr>
        </w:div>
        <w:div w:id="1837185660">
          <w:marLeft w:val="406"/>
          <w:marRight w:val="0"/>
          <w:marTop w:val="0"/>
          <w:marBottom w:val="100"/>
          <w:divBdr>
            <w:top w:val="none" w:sz="0" w:space="0" w:color="auto"/>
            <w:left w:val="none" w:sz="0" w:space="0" w:color="auto"/>
            <w:bottom w:val="none" w:sz="0" w:space="0" w:color="auto"/>
            <w:right w:val="none" w:sz="0" w:space="0" w:color="auto"/>
          </w:divBdr>
        </w:div>
        <w:div w:id="1198619432">
          <w:marLeft w:val="0"/>
          <w:marRight w:val="0"/>
          <w:marTop w:val="0"/>
          <w:marBottom w:val="100"/>
          <w:divBdr>
            <w:top w:val="none" w:sz="0" w:space="0" w:color="auto"/>
            <w:left w:val="none" w:sz="0" w:space="0" w:color="auto"/>
            <w:bottom w:val="none" w:sz="0" w:space="0" w:color="auto"/>
            <w:right w:val="none" w:sz="0" w:space="0" w:color="auto"/>
          </w:divBdr>
        </w:div>
        <w:div w:id="1693338622">
          <w:marLeft w:val="406"/>
          <w:marRight w:val="0"/>
          <w:marTop w:val="0"/>
          <w:marBottom w:val="100"/>
          <w:divBdr>
            <w:top w:val="none" w:sz="0" w:space="0" w:color="auto"/>
            <w:left w:val="none" w:sz="0" w:space="0" w:color="auto"/>
            <w:bottom w:val="none" w:sz="0" w:space="0" w:color="auto"/>
            <w:right w:val="none" w:sz="0" w:space="0" w:color="auto"/>
          </w:divBdr>
        </w:div>
        <w:div w:id="2133791105">
          <w:marLeft w:val="0"/>
          <w:marRight w:val="0"/>
          <w:marTop w:val="0"/>
          <w:marBottom w:val="100"/>
          <w:divBdr>
            <w:top w:val="none" w:sz="0" w:space="0" w:color="auto"/>
            <w:left w:val="none" w:sz="0" w:space="0" w:color="auto"/>
            <w:bottom w:val="none" w:sz="0" w:space="0" w:color="auto"/>
            <w:right w:val="none" w:sz="0" w:space="0" w:color="auto"/>
          </w:divBdr>
        </w:div>
        <w:div w:id="109593473">
          <w:marLeft w:val="406"/>
          <w:marRight w:val="0"/>
          <w:marTop w:val="0"/>
          <w:marBottom w:val="100"/>
          <w:divBdr>
            <w:top w:val="none" w:sz="0" w:space="0" w:color="auto"/>
            <w:left w:val="none" w:sz="0" w:space="0" w:color="auto"/>
            <w:bottom w:val="none" w:sz="0" w:space="0" w:color="auto"/>
            <w:right w:val="none" w:sz="0" w:space="0" w:color="auto"/>
          </w:divBdr>
        </w:div>
        <w:div w:id="1150556674">
          <w:marLeft w:val="406"/>
          <w:marRight w:val="0"/>
          <w:marTop w:val="0"/>
          <w:marBottom w:val="100"/>
          <w:divBdr>
            <w:top w:val="none" w:sz="0" w:space="0" w:color="auto"/>
            <w:left w:val="none" w:sz="0" w:space="0" w:color="auto"/>
            <w:bottom w:val="none" w:sz="0" w:space="0" w:color="auto"/>
            <w:right w:val="none" w:sz="0" w:space="0" w:color="auto"/>
          </w:divBdr>
        </w:div>
        <w:div w:id="1420060769">
          <w:marLeft w:val="0"/>
          <w:marRight w:val="0"/>
          <w:marTop w:val="0"/>
          <w:marBottom w:val="200"/>
          <w:divBdr>
            <w:top w:val="none" w:sz="0" w:space="0" w:color="auto"/>
            <w:left w:val="none" w:sz="0" w:space="0" w:color="auto"/>
            <w:bottom w:val="none" w:sz="0" w:space="0" w:color="auto"/>
            <w:right w:val="none" w:sz="0" w:space="0" w:color="auto"/>
          </w:divBdr>
        </w:div>
        <w:div w:id="1204689">
          <w:marLeft w:val="0"/>
          <w:marRight w:val="0"/>
          <w:marTop w:val="0"/>
          <w:marBottom w:val="200"/>
          <w:divBdr>
            <w:top w:val="none" w:sz="0" w:space="0" w:color="auto"/>
            <w:left w:val="none" w:sz="0" w:space="0" w:color="auto"/>
            <w:bottom w:val="none" w:sz="0" w:space="0" w:color="auto"/>
            <w:right w:val="none" w:sz="0" w:space="0" w:color="auto"/>
          </w:divBdr>
        </w:div>
        <w:div w:id="953635109">
          <w:marLeft w:val="0"/>
          <w:marRight w:val="0"/>
          <w:marTop w:val="0"/>
          <w:marBottom w:val="100"/>
          <w:divBdr>
            <w:top w:val="none" w:sz="0" w:space="0" w:color="auto"/>
            <w:left w:val="none" w:sz="0" w:space="0" w:color="auto"/>
            <w:bottom w:val="none" w:sz="0" w:space="0" w:color="auto"/>
            <w:right w:val="none" w:sz="0" w:space="0" w:color="auto"/>
          </w:divBdr>
        </w:div>
        <w:div w:id="597178691">
          <w:marLeft w:val="406"/>
          <w:marRight w:val="0"/>
          <w:marTop w:val="0"/>
          <w:marBottom w:val="100"/>
          <w:divBdr>
            <w:top w:val="none" w:sz="0" w:space="0" w:color="auto"/>
            <w:left w:val="none" w:sz="0" w:space="0" w:color="auto"/>
            <w:bottom w:val="none" w:sz="0" w:space="0" w:color="auto"/>
            <w:right w:val="none" w:sz="0" w:space="0" w:color="auto"/>
          </w:divBdr>
        </w:div>
        <w:div w:id="1192062738">
          <w:marLeft w:val="406"/>
          <w:marRight w:val="0"/>
          <w:marTop w:val="0"/>
          <w:marBottom w:val="100"/>
          <w:divBdr>
            <w:top w:val="none" w:sz="0" w:space="0" w:color="auto"/>
            <w:left w:val="none" w:sz="0" w:space="0" w:color="auto"/>
            <w:bottom w:val="none" w:sz="0" w:space="0" w:color="auto"/>
            <w:right w:val="none" w:sz="0" w:space="0" w:color="auto"/>
          </w:divBdr>
        </w:div>
        <w:div w:id="956956888">
          <w:marLeft w:val="406"/>
          <w:marRight w:val="0"/>
          <w:marTop w:val="0"/>
          <w:marBottom w:val="100"/>
          <w:divBdr>
            <w:top w:val="none" w:sz="0" w:space="0" w:color="auto"/>
            <w:left w:val="none" w:sz="0" w:space="0" w:color="auto"/>
            <w:bottom w:val="none" w:sz="0" w:space="0" w:color="auto"/>
            <w:right w:val="none" w:sz="0" w:space="0" w:color="auto"/>
          </w:divBdr>
        </w:div>
        <w:div w:id="1891578278">
          <w:marLeft w:val="0"/>
          <w:marRight w:val="0"/>
          <w:marTop w:val="0"/>
          <w:marBottom w:val="100"/>
          <w:divBdr>
            <w:top w:val="none" w:sz="0" w:space="0" w:color="auto"/>
            <w:left w:val="none" w:sz="0" w:space="0" w:color="auto"/>
            <w:bottom w:val="none" w:sz="0" w:space="0" w:color="auto"/>
            <w:right w:val="none" w:sz="0" w:space="0" w:color="auto"/>
          </w:divBdr>
        </w:div>
        <w:div w:id="1290816822">
          <w:marLeft w:val="406"/>
          <w:marRight w:val="0"/>
          <w:marTop w:val="0"/>
          <w:marBottom w:val="100"/>
          <w:divBdr>
            <w:top w:val="none" w:sz="0" w:space="0" w:color="auto"/>
            <w:left w:val="none" w:sz="0" w:space="0" w:color="auto"/>
            <w:bottom w:val="none" w:sz="0" w:space="0" w:color="auto"/>
            <w:right w:val="none" w:sz="0" w:space="0" w:color="auto"/>
          </w:divBdr>
        </w:div>
        <w:div w:id="814225084">
          <w:marLeft w:val="0"/>
          <w:marRight w:val="0"/>
          <w:marTop w:val="0"/>
          <w:marBottom w:val="100"/>
          <w:divBdr>
            <w:top w:val="none" w:sz="0" w:space="0" w:color="auto"/>
            <w:left w:val="none" w:sz="0" w:space="0" w:color="auto"/>
            <w:bottom w:val="none" w:sz="0" w:space="0" w:color="auto"/>
            <w:right w:val="none" w:sz="0" w:space="0" w:color="auto"/>
          </w:divBdr>
        </w:div>
        <w:div w:id="1225602124">
          <w:marLeft w:val="406"/>
          <w:marRight w:val="0"/>
          <w:marTop w:val="0"/>
          <w:marBottom w:val="100"/>
          <w:divBdr>
            <w:top w:val="none" w:sz="0" w:space="0" w:color="auto"/>
            <w:left w:val="none" w:sz="0" w:space="0" w:color="auto"/>
            <w:bottom w:val="none" w:sz="0" w:space="0" w:color="auto"/>
            <w:right w:val="none" w:sz="0" w:space="0" w:color="auto"/>
          </w:divBdr>
        </w:div>
        <w:div w:id="1565794403">
          <w:marLeft w:val="0"/>
          <w:marRight w:val="0"/>
          <w:marTop w:val="0"/>
          <w:marBottom w:val="100"/>
          <w:divBdr>
            <w:top w:val="none" w:sz="0" w:space="0" w:color="auto"/>
            <w:left w:val="none" w:sz="0" w:space="0" w:color="auto"/>
            <w:bottom w:val="none" w:sz="0" w:space="0" w:color="auto"/>
            <w:right w:val="none" w:sz="0" w:space="0" w:color="auto"/>
          </w:divBdr>
        </w:div>
        <w:div w:id="56977525">
          <w:marLeft w:val="406"/>
          <w:marRight w:val="0"/>
          <w:marTop w:val="0"/>
          <w:marBottom w:val="100"/>
          <w:divBdr>
            <w:top w:val="none" w:sz="0" w:space="0" w:color="auto"/>
            <w:left w:val="none" w:sz="0" w:space="0" w:color="auto"/>
            <w:bottom w:val="none" w:sz="0" w:space="0" w:color="auto"/>
            <w:right w:val="none" w:sz="0" w:space="0" w:color="auto"/>
          </w:divBdr>
        </w:div>
        <w:div w:id="153492908">
          <w:marLeft w:val="406"/>
          <w:marRight w:val="0"/>
          <w:marTop w:val="0"/>
          <w:marBottom w:val="100"/>
          <w:divBdr>
            <w:top w:val="none" w:sz="0" w:space="0" w:color="auto"/>
            <w:left w:val="none" w:sz="0" w:space="0" w:color="auto"/>
            <w:bottom w:val="none" w:sz="0" w:space="0" w:color="auto"/>
            <w:right w:val="none" w:sz="0" w:space="0" w:color="auto"/>
          </w:divBdr>
        </w:div>
        <w:div w:id="1910068256">
          <w:marLeft w:val="0"/>
          <w:marRight w:val="0"/>
          <w:marTop w:val="0"/>
          <w:marBottom w:val="100"/>
          <w:divBdr>
            <w:top w:val="none" w:sz="0" w:space="0" w:color="auto"/>
            <w:left w:val="none" w:sz="0" w:space="0" w:color="auto"/>
            <w:bottom w:val="none" w:sz="0" w:space="0" w:color="auto"/>
            <w:right w:val="none" w:sz="0" w:space="0" w:color="auto"/>
          </w:divBdr>
        </w:div>
        <w:div w:id="1650745804">
          <w:marLeft w:val="406"/>
          <w:marRight w:val="0"/>
          <w:marTop w:val="0"/>
          <w:marBottom w:val="100"/>
          <w:divBdr>
            <w:top w:val="none" w:sz="0" w:space="0" w:color="auto"/>
            <w:left w:val="none" w:sz="0" w:space="0" w:color="auto"/>
            <w:bottom w:val="none" w:sz="0" w:space="0" w:color="auto"/>
            <w:right w:val="none" w:sz="0" w:space="0" w:color="auto"/>
          </w:divBdr>
        </w:div>
        <w:div w:id="1633366440">
          <w:marLeft w:val="406"/>
          <w:marRight w:val="0"/>
          <w:marTop w:val="0"/>
          <w:marBottom w:val="100"/>
          <w:divBdr>
            <w:top w:val="none" w:sz="0" w:space="0" w:color="auto"/>
            <w:left w:val="none" w:sz="0" w:space="0" w:color="auto"/>
            <w:bottom w:val="none" w:sz="0" w:space="0" w:color="auto"/>
            <w:right w:val="none" w:sz="0" w:space="0" w:color="auto"/>
          </w:divBdr>
        </w:div>
        <w:div w:id="226385244">
          <w:marLeft w:val="0"/>
          <w:marRight w:val="0"/>
          <w:marTop w:val="0"/>
          <w:marBottom w:val="100"/>
          <w:divBdr>
            <w:top w:val="none" w:sz="0" w:space="0" w:color="auto"/>
            <w:left w:val="none" w:sz="0" w:space="0" w:color="auto"/>
            <w:bottom w:val="none" w:sz="0" w:space="0" w:color="auto"/>
            <w:right w:val="none" w:sz="0" w:space="0" w:color="auto"/>
          </w:divBdr>
        </w:div>
        <w:div w:id="1047990314">
          <w:marLeft w:val="406"/>
          <w:marRight w:val="0"/>
          <w:marTop w:val="0"/>
          <w:marBottom w:val="100"/>
          <w:divBdr>
            <w:top w:val="none" w:sz="0" w:space="0" w:color="auto"/>
            <w:left w:val="none" w:sz="0" w:space="0" w:color="auto"/>
            <w:bottom w:val="none" w:sz="0" w:space="0" w:color="auto"/>
            <w:right w:val="none" w:sz="0" w:space="0" w:color="auto"/>
          </w:divBdr>
        </w:div>
        <w:div w:id="987519053">
          <w:marLeft w:val="406"/>
          <w:marRight w:val="0"/>
          <w:marTop w:val="0"/>
          <w:marBottom w:val="100"/>
          <w:divBdr>
            <w:top w:val="none" w:sz="0" w:space="0" w:color="auto"/>
            <w:left w:val="none" w:sz="0" w:space="0" w:color="auto"/>
            <w:bottom w:val="none" w:sz="0" w:space="0" w:color="auto"/>
            <w:right w:val="none" w:sz="0" w:space="0" w:color="auto"/>
          </w:divBdr>
        </w:div>
        <w:div w:id="499127557">
          <w:marLeft w:val="406"/>
          <w:marRight w:val="0"/>
          <w:marTop w:val="0"/>
          <w:marBottom w:val="100"/>
          <w:divBdr>
            <w:top w:val="none" w:sz="0" w:space="0" w:color="auto"/>
            <w:left w:val="none" w:sz="0" w:space="0" w:color="auto"/>
            <w:bottom w:val="none" w:sz="0" w:space="0" w:color="auto"/>
            <w:right w:val="none" w:sz="0" w:space="0" w:color="auto"/>
          </w:divBdr>
        </w:div>
        <w:div w:id="2003000578">
          <w:marLeft w:val="406"/>
          <w:marRight w:val="0"/>
          <w:marTop w:val="0"/>
          <w:marBottom w:val="100"/>
          <w:divBdr>
            <w:top w:val="none" w:sz="0" w:space="0" w:color="auto"/>
            <w:left w:val="none" w:sz="0" w:space="0" w:color="auto"/>
            <w:bottom w:val="none" w:sz="0" w:space="0" w:color="auto"/>
            <w:right w:val="none" w:sz="0" w:space="0" w:color="auto"/>
          </w:divBdr>
        </w:div>
        <w:div w:id="898975430">
          <w:marLeft w:val="406"/>
          <w:marRight w:val="0"/>
          <w:marTop w:val="0"/>
          <w:marBottom w:val="100"/>
          <w:divBdr>
            <w:top w:val="none" w:sz="0" w:space="0" w:color="auto"/>
            <w:left w:val="none" w:sz="0" w:space="0" w:color="auto"/>
            <w:bottom w:val="none" w:sz="0" w:space="0" w:color="auto"/>
            <w:right w:val="none" w:sz="0" w:space="0" w:color="auto"/>
          </w:divBdr>
        </w:div>
        <w:div w:id="967399427">
          <w:marLeft w:val="0"/>
          <w:marRight w:val="0"/>
          <w:marTop w:val="0"/>
          <w:marBottom w:val="100"/>
          <w:divBdr>
            <w:top w:val="none" w:sz="0" w:space="0" w:color="auto"/>
            <w:left w:val="none" w:sz="0" w:space="0" w:color="auto"/>
            <w:bottom w:val="none" w:sz="0" w:space="0" w:color="auto"/>
            <w:right w:val="none" w:sz="0" w:space="0" w:color="auto"/>
          </w:divBdr>
        </w:div>
        <w:div w:id="2093115190">
          <w:marLeft w:val="406"/>
          <w:marRight w:val="0"/>
          <w:marTop w:val="0"/>
          <w:marBottom w:val="100"/>
          <w:divBdr>
            <w:top w:val="none" w:sz="0" w:space="0" w:color="auto"/>
            <w:left w:val="none" w:sz="0" w:space="0" w:color="auto"/>
            <w:bottom w:val="none" w:sz="0" w:space="0" w:color="auto"/>
            <w:right w:val="none" w:sz="0" w:space="0" w:color="auto"/>
          </w:divBdr>
        </w:div>
        <w:div w:id="754015319">
          <w:marLeft w:val="406"/>
          <w:marRight w:val="0"/>
          <w:marTop w:val="0"/>
          <w:marBottom w:val="100"/>
          <w:divBdr>
            <w:top w:val="none" w:sz="0" w:space="0" w:color="auto"/>
            <w:left w:val="none" w:sz="0" w:space="0" w:color="auto"/>
            <w:bottom w:val="none" w:sz="0" w:space="0" w:color="auto"/>
            <w:right w:val="none" w:sz="0" w:space="0" w:color="auto"/>
          </w:divBdr>
        </w:div>
        <w:div w:id="719135237">
          <w:marLeft w:val="406"/>
          <w:marRight w:val="0"/>
          <w:marTop w:val="0"/>
          <w:marBottom w:val="100"/>
          <w:divBdr>
            <w:top w:val="none" w:sz="0" w:space="0" w:color="auto"/>
            <w:left w:val="none" w:sz="0" w:space="0" w:color="auto"/>
            <w:bottom w:val="none" w:sz="0" w:space="0" w:color="auto"/>
            <w:right w:val="none" w:sz="0" w:space="0" w:color="auto"/>
          </w:divBdr>
        </w:div>
        <w:div w:id="513617104">
          <w:marLeft w:val="406"/>
          <w:marRight w:val="0"/>
          <w:marTop w:val="0"/>
          <w:marBottom w:val="100"/>
          <w:divBdr>
            <w:top w:val="none" w:sz="0" w:space="0" w:color="auto"/>
            <w:left w:val="none" w:sz="0" w:space="0" w:color="auto"/>
            <w:bottom w:val="none" w:sz="0" w:space="0" w:color="auto"/>
            <w:right w:val="none" w:sz="0" w:space="0" w:color="auto"/>
          </w:divBdr>
        </w:div>
        <w:div w:id="1089086935">
          <w:marLeft w:val="0"/>
          <w:marRight w:val="0"/>
          <w:marTop w:val="0"/>
          <w:marBottom w:val="100"/>
          <w:divBdr>
            <w:top w:val="none" w:sz="0" w:space="0" w:color="auto"/>
            <w:left w:val="none" w:sz="0" w:space="0" w:color="auto"/>
            <w:bottom w:val="none" w:sz="0" w:space="0" w:color="auto"/>
            <w:right w:val="none" w:sz="0" w:space="0" w:color="auto"/>
          </w:divBdr>
        </w:div>
        <w:div w:id="867524785">
          <w:marLeft w:val="406"/>
          <w:marRight w:val="0"/>
          <w:marTop w:val="0"/>
          <w:marBottom w:val="100"/>
          <w:divBdr>
            <w:top w:val="none" w:sz="0" w:space="0" w:color="auto"/>
            <w:left w:val="none" w:sz="0" w:space="0" w:color="auto"/>
            <w:bottom w:val="none" w:sz="0" w:space="0" w:color="auto"/>
            <w:right w:val="none" w:sz="0" w:space="0" w:color="auto"/>
          </w:divBdr>
        </w:div>
        <w:div w:id="2099015458">
          <w:marLeft w:val="406"/>
          <w:marRight w:val="0"/>
          <w:marTop w:val="0"/>
          <w:marBottom w:val="100"/>
          <w:divBdr>
            <w:top w:val="none" w:sz="0" w:space="0" w:color="auto"/>
            <w:left w:val="none" w:sz="0" w:space="0" w:color="auto"/>
            <w:bottom w:val="none" w:sz="0" w:space="0" w:color="auto"/>
            <w:right w:val="none" w:sz="0" w:space="0" w:color="auto"/>
          </w:divBdr>
        </w:div>
        <w:div w:id="579296767">
          <w:marLeft w:val="406"/>
          <w:marRight w:val="0"/>
          <w:marTop w:val="0"/>
          <w:marBottom w:val="100"/>
          <w:divBdr>
            <w:top w:val="none" w:sz="0" w:space="0" w:color="auto"/>
            <w:left w:val="none" w:sz="0" w:space="0" w:color="auto"/>
            <w:bottom w:val="none" w:sz="0" w:space="0" w:color="auto"/>
            <w:right w:val="none" w:sz="0" w:space="0" w:color="auto"/>
          </w:divBdr>
        </w:div>
        <w:div w:id="693313902">
          <w:marLeft w:val="406"/>
          <w:marRight w:val="0"/>
          <w:marTop w:val="0"/>
          <w:marBottom w:val="100"/>
          <w:divBdr>
            <w:top w:val="none" w:sz="0" w:space="0" w:color="auto"/>
            <w:left w:val="none" w:sz="0" w:space="0" w:color="auto"/>
            <w:bottom w:val="none" w:sz="0" w:space="0" w:color="auto"/>
            <w:right w:val="none" w:sz="0" w:space="0" w:color="auto"/>
          </w:divBdr>
        </w:div>
        <w:div w:id="1798572642">
          <w:marLeft w:val="0"/>
          <w:marRight w:val="0"/>
          <w:marTop w:val="0"/>
          <w:marBottom w:val="100"/>
          <w:divBdr>
            <w:top w:val="none" w:sz="0" w:space="0" w:color="auto"/>
            <w:left w:val="none" w:sz="0" w:space="0" w:color="auto"/>
            <w:bottom w:val="none" w:sz="0" w:space="0" w:color="auto"/>
            <w:right w:val="none" w:sz="0" w:space="0" w:color="auto"/>
          </w:divBdr>
        </w:div>
        <w:div w:id="1817987829">
          <w:marLeft w:val="0"/>
          <w:marRight w:val="0"/>
          <w:marTop w:val="0"/>
          <w:marBottom w:val="100"/>
          <w:divBdr>
            <w:top w:val="none" w:sz="0" w:space="0" w:color="auto"/>
            <w:left w:val="none" w:sz="0" w:space="0" w:color="auto"/>
            <w:bottom w:val="none" w:sz="0" w:space="0" w:color="auto"/>
            <w:right w:val="none" w:sz="0" w:space="0" w:color="auto"/>
          </w:divBdr>
        </w:div>
        <w:div w:id="970554691">
          <w:marLeft w:val="0"/>
          <w:marRight w:val="0"/>
          <w:marTop w:val="0"/>
          <w:marBottom w:val="100"/>
          <w:divBdr>
            <w:top w:val="none" w:sz="0" w:space="0" w:color="auto"/>
            <w:left w:val="none" w:sz="0" w:space="0" w:color="auto"/>
            <w:bottom w:val="none" w:sz="0" w:space="0" w:color="auto"/>
            <w:right w:val="none" w:sz="0" w:space="0" w:color="auto"/>
          </w:divBdr>
        </w:div>
        <w:div w:id="656540976">
          <w:marLeft w:val="406"/>
          <w:marRight w:val="0"/>
          <w:marTop w:val="0"/>
          <w:marBottom w:val="100"/>
          <w:divBdr>
            <w:top w:val="none" w:sz="0" w:space="0" w:color="auto"/>
            <w:left w:val="none" w:sz="0" w:space="0" w:color="auto"/>
            <w:bottom w:val="none" w:sz="0" w:space="0" w:color="auto"/>
            <w:right w:val="none" w:sz="0" w:space="0" w:color="auto"/>
          </w:divBdr>
        </w:div>
        <w:div w:id="278415056">
          <w:marLeft w:val="406"/>
          <w:marRight w:val="0"/>
          <w:marTop w:val="0"/>
          <w:marBottom w:val="100"/>
          <w:divBdr>
            <w:top w:val="none" w:sz="0" w:space="0" w:color="auto"/>
            <w:left w:val="none" w:sz="0" w:space="0" w:color="auto"/>
            <w:bottom w:val="none" w:sz="0" w:space="0" w:color="auto"/>
            <w:right w:val="none" w:sz="0" w:space="0" w:color="auto"/>
          </w:divBdr>
        </w:div>
        <w:div w:id="608662273">
          <w:marLeft w:val="0"/>
          <w:marRight w:val="0"/>
          <w:marTop w:val="0"/>
          <w:marBottom w:val="100"/>
          <w:divBdr>
            <w:top w:val="none" w:sz="0" w:space="0" w:color="auto"/>
            <w:left w:val="none" w:sz="0" w:space="0" w:color="auto"/>
            <w:bottom w:val="none" w:sz="0" w:space="0" w:color="auto"/>
            <w:right w:val="none" w:sz="0" w:space="0" w:color="auto"/>
          </w:divBdr>
        </w:div>
        <w:div w:id="400718932">
          <w:marLeft w:val="406"/>
          <w:marRight w:val="0"/>
          <w:marTop w:val="0"/>
          <w:marBottom w:val="100"/>
          <w:divBdr>
            <w:top w:val="none" w:sz="0" w:space="0" w:color="auto"/>
            <w:left w:val="none" w:sz="0" w:space="0" w:color="auto"/>
            <w:bottom w:val="none" w:sz="0" w:space="0" w:color="auto"/>
            <w:right w:val="none" w:sz="0" w:space="0" w:color="auto"/>
          </w:divBdr>
        </w:div>
        <w:div w:id="1508329111">
          <w:marLeft w:val="0"/>
          <w:marRight w:val="0"/>
          <w:marTop w:val="0"/>
          <w:marBottom w:val="100"/>
          <w:divBdr>
            <w:top w:val="none" w:sz="0" w:space="0" w:color="auto"/>
            <w:left w:val="none" w:sz="0" w:space="0" w:color="auto"/>
            <w:bottom w:val="none" w:sz="0" w:space="0" w:color="auto"/>
            <w:right w:val="none" w:sz="0" w:space="0" w:color="auto"/>
          </w:divBdr>
        </w:div>
        <w:div w:id="909584191">
          <w:marLeft w:val="406"/>
          <w:marRight w:val="0"/>
          <w:marTop w:val="0"/>
          <w:marBottom w:val="100"/>
          <w:divBdr>
            <w:top w:val="none" w:sz="0" w:space="0" w:color="auto"/>
            <w:left w:val="none" w:sz="0" w:space="0" w:color="auto"/>
            <w:bottom w:val="none" w:sz="0" w:space="0" w:color="auto"/>
            <w:right w:val="none" w:sz="0" w:space="0" w:color="auto"/>
          </w:divBdr>
        </w:div>
        <w:div w:id="894241657">
          <w:marLeft w:val="406"/>
          <w:marRight w:val="0"/>
          <w:marTop w:val="0"/>
          <w:marBottom w:val="100"/>
          <w:divBdr>
            <w:top w:val="none" w:sz="0" w:space="0" w:color="auto"/>
            <w:left w:val="none" w:sz="0" w:space="0" w:color="auto"/>
            <w:bottom w:val="none" w:sz="0" w:space="0" w:color="auto"/>
            <w:right w:val="none" w:sz="0" w:space="0" w:color="auto"/>
          </w:divBdr>
        </w:div>
        <w:div w:id="1003581267">
          <w:marLeft w:val="406"/>
          <w:marRight w:val="0"/>
          <w:marTop w:val="0"/>
          <w:marBottom w:val="100"/>
          <w:divBdr>
            <w:top w:val="none" w:sz="0" w:space="0" w:color="auto"/>
            <w:left w:val="none" w:sz="0" w:space="0" w:color="auto"/>
            <w:bottom w:val="none" w:sz="0" w:space="0" w:color="auto"/>
            <w:right w:val="none" w:sz="0" w:space="0" w:color="auto"/>
          </w:divBdr>
        </w:div>
        <w:div w:id="121466269">
          <w:marLeft w:val="0"/>
          <w:marRight w:val="0"/>
          <w:marTop w:val="0"/>
          <w:marBottom w:val="100"/>
          <w:divBdr>
            <w:top w:val="none" w:sz="0" w:space="0" w:color="auto"/>
            <w:left w:val="none" w:sz="0" w:space="0" w:color="auto"/>
            <w:bottom w:val="none" w:sz="0" w:space="0" w:color="auto"/>
            <w:right w:val="none" w:sz="0" w:space="0" w:color="auto"/>
          </w:divBdr>
        </w:div>
        <w:div w:id="1365516963">
          <w:marLeft w:val="0"/>
          <w:marRight w:val="0"/>
          <w:marTop w:val="0"/>
          <w:marBottom w:val="100"/>
          <w:divBdr>
            <w:top w:val="none" w:sz="0" w:space="0" w:color="auto"/>
            <w:left w:val="none" w:sz="0" w:space="0" w:color="auto"/>
            <w:bottom w:val="none" w:sz="0" w:space="0" w:color="auto"/>
            <w:right w:val="none" w:sz="0" w:space="0" w:color="auto"/>
          </w:divBdr>
        </w:div>
        <w:div w:id="1531870110">
          <w:marLeft w:val="0"/>
          <w:marRight w:val="0"/>
          <w:marTop w:val="0"/>
          <w:marBottom w:val="100"/>
          <w:divBdr>
            <w:top w:val="none" w:sz="0" w:space="0" w:color="auto"/>
            <w:left w:val="none" w:sz="0" w:space="0" w:color="auto"/>
            <w:bottom w:val="none" w:sz="0" w:space="0" w:color="auto"/>
            <w:right w:val="none" w:sz="0" w:space="0" w:color="auto"/>
          </w:divBdr>
        </w:div>
        <w:div w:id="1982349223">
          <w:marLeft w:val="412"/>
          <w:marRight w:val="0"/>
          <w:marTop w:val="0"/>
          <w:marBottom w:val="100"/>
          <w:divBdr>
            <w:top w:val="none" w:sz="0" w:space="0" w:color="auto"/>
            <w:left w:val="none" w:sz="0" w:space="0" w:color="auto"/>
            <w:bottom w:val="none" w:sz="0" w:space="0" w:color="auto"/>
            <w:right w:val="none" w:sz="0" w:space="0" w:color="auto"/>
          </w:divBdr>
        </w:div>
        <w:div w:id="1936866205">
          <w:marLeft w:val="0"/>
          <w:marRight w:val="0"/>
          <w:marTop w:val="0"/>
          <w:marBottom w:val="100"/>
          <w:divBdr>
            <w:top w:val="none" w:sz="0" w:space="0" w:color="auto"/>
            <w:left w:val="none" w:sz="0" w:space="0" w:color="auto"/>
            <w:bottom w:val="none" w:sz="0" w:space="0" w:color="auto"/>
            <w:right w:val="none" w:sz="0" w:space="0" w:color="auto"/>
          </w:divBdr>
        </w:div>
        <w:div w:id="542862091">
          <w:marLeft w:val="412"/>
          <w:marRight w:val="0"/>
          <w:marTop w:val="0"/>
          <w:marBottom w:val="100"/>
          <w:divBdr>
            <w:top w:val="none" w:sz="0" w:space="0" w:color="auto"/>
            <w:left w:val="none" w:sz="0" w:space="0" w:color="auto"/>
            <w:bottom w:val="none" w:sz="0" w:space="0" w:color="auto"/>
            <w:right w:val="none" w:sz="0" w:space="0" w:color="auto"/>
          </w:divBdr>
        </w:div>
        <w:div w:id="611792113">
          <w:marLeft w:val="412"/>
          <w:marRight w:val="0"/>
          <w:marTop w:val="0"/>
          <w:marBottom w:val="100"/>
          <w:divBdr>
            <w:top w:val="none" w:sz="0" w:space="0" w:color="auto"/>
            <w:left w:val="none" w:sz="0" w:space="0" w:color="auto"/>
            <w:bottom w:val="none" w:sz="0" w:space="0" w:color="auto"/>
            <w:right w:val="none" w:sz="0" w:space="0" w:color="auto"/>
          </w:divBdr>
        </w:div>
        <w:div w:id="526916273">
          <w:marLeft w:val="0"/>
          <w:marRight w:val="0"/>
          <w:marTop w:val="0"/>
          <w:marBottom w:val="100"/>
          <w:divBdr>
            <w:top w:val="none" w:sz="0" w:space="0" w:color="auto"/>
            <w:left w:val="none" w:sz="0" w:space="0" w:color="auto"/>
            <w:bottom w:val="none" w:sz="0" w:space="0" w:color="auto"/>
            <w:right w:val="none" w:sz="0" w:space="0" w:color="auto"/>
          </w:divBdr>
        </w:div>
        <w:div w:id="2134204890">
          <w:marLeft w:val="412"/>
          <w:marRight w:val="0"/>
          <w:marTop w:val="0"/>
          <w:marBottom w:val="100"/>
          <w:divBdr>
            <w:top w:val="none" w:sz="0" w:space="0" w:color="auto"/>
            <w:left w:val="none" w:sz="0" w:space="0" w:color="auto"/>
            <w:bottom w:val="none" w:sz="0" w:space="0" w:color="auto"/>
            <w:right w:val="none" w:sz="0" w:space="0" w:color="auto"/>
          </w:divBdr>
        </w:div>
        <w:div w:id="4015048">
          <w:marLeft w:val="412"/>
          <w:marRight w:val="0"/>
          <w:marTop w:val="0"/>
          <w:marBottom w:val="100"/>
          <w:divBdr>
            <w:top w:val="none" w:sz="0" w:space="0" w:color="auto"/>
            <w:left w:val="none" w:sz="0" w:space="0" w:color="auto"/>
            <w:bottom w:val="none" w:sz="0" w:space="0" w:color="auto"/>
            <w:right w:val="none" w:sz="0" w:space="0" w:color="auto"/>
          </w:divBdr>
        </w:div>
        <w:div w:id="1580141289">
          <w:marLeft w:val="0"/>
          <w:marRight w:val="0"/>
          <w:marTop w:val="0"/>
          <w:marBottom w:val="100"/>
          <w:divBdr>
            <w:top w:val="none" w:sz="0" w:space="0" w:color="auto"/>
            <w:left w:val="none" w:sz="0" w:space="0" w:color="auto"/>
            <w:bottom w:val="none" w:sz="0" w:space="0" w:color="auto"/>
            <w:right w:val="none" w:sz="0" w:space="0" w:color="auto"/>
          </w:divBdr>
        </w:div>
        <w:div w:id="270432350">
          <w:marLeft w:val="412"/>
          <w:marRight w:val="0"/>
          <w:marTop w:val="0"/>
          <w:marBottom w:val="100"/>
          <w:divBdr>
            <w:top w:val="none" w:sz="0" w:space="0" w:color="auto"/>
            <w:left w:val="none" w:sz="0" w:space="0" w:color="auto"/>
            <w:bottom w:val="none" w:sz="0" w:space="0" w:color="auto"/>
            <w:right w:val="none" w:sz="0" w:space="0" w:color="auto"/>
          </w:divBdr>
        </w:div>
        <w:div w:id="1756970901">
          <w:marLeft w:val="0"/>
          <w:marRight w:val="0"/>
          <w:marTop w:val="0"/>
          <w:marBottom w:val="100"/>
          <w:divBdr>
            <w:top w:val="none" w:sz="0" w:space="0" w:color="auto"/>
            <w:left w:val="none" w:sz="0" w:space="0" w:color="auto"/>
            <w:bottom w:val="none" w:sz="0" w:space="0" w:color="auto"/>
            <w:right w:val="none" w:sz="0" w:space="0" w:color="auto"/>
          </w:divBdr>
        </w:div>
        <w:div w:id="1212496894">
          <w:marLeft w:val="412"/>
          <w:marRight w:val="0"/>
          <w:marTop w:val="0"/>
          <w:marBottom w:val="100"/>
          <w:divBdr>
            <w:top w:val="none" w:sz="0" w:space="0" w:color="auto"/>
            <w:left w:val="none" w:sz="0" w:space="0" w:color="auto"/>
            <w:bottom w:val="none" w:sz="0" w:space="0" w:color="auto"/>
            <w:right w:val="none" w:sz="0" w:space="0" w:color="auto"/>
          </w:divBdr>
        </w:div>
        <w:div w:id="161044615">
          <w:marLeft w:val="0"/>
          <w:marRight w:val="0"/>
          <w:marTop w:val="0"/>
          <w:marBottom w:val="100"/>
          <w:divBdr>
            <w:top w:val="none" w:sz="0" w:space="0" w:color="auto"/>
            <w:left w:val="none" w:sz="0" w:space="0" w:color="auto"/>
            <w:bottom w:val="none" w:sz="0" w:space="0" w:color="auto"/>
            <w:right w:val="none" w:sz="0" w:space="0" w:color="auto"/>
          </w:divBdr>
        </w:div>
        <w:div w:id="1445074394">
          <w:marLeft w:val="412"/>
          <w:marRight w:val="0"/>
          <w:marTop w:val="0"/>
          <w:marBottom w:val="100"/>
          <w:divBdr>
            <w:top w:val="none" w:sz="0" w:space="0" w:color="auto"/>
            <w:left w:val="none" w:sz="0" w:space="0" w:color="auto"/>
            <w:bottom w:val="none" w:sz="0" w:space="0" w:color="auto"/>
            <w:right w:val="none" w:sz="0" w:space="0" w:color="auto"/>
          </w:divBdr>
        </w:div>
        <w:div w:id="1731884172">
          <w:marLeft w:val="412"/>
          <w:marRight w:val="0"/>
          <w:marTop w:val="0"/>
          <w:marBottom w:val="100"/>
          <w:divBdr>
            <w:top w:val="none" w:sz="0" w:space="0" w:color="auto"/>
            <w:left w:val="none" w:sz="0" w:space="0" w:color="auto"/>
            <w:bottom w:val="none" w:sz="0" w:space="0" w:color="auto"/>
            <w:right w:val="none" w:sz="0" w:space="0" w:color="auto"/>
          </w:divBdr>
        </w:div>
        <w:div w:id="1199507970">
          <w:marLeft w:val="412"/>
          <w:marRight w:val="0"/>
          <w:marTop w:val="0"/>
          <w:marBottom w:val="100"/>
          <w:divBdr>
            <w:top w:val="none" w:sz="0" w:space="0" w:color="auto"/>
            <w:left w:val="none" w:sz="0" w:space="0" w:color="auto"/>
            <w:bottom w:val="none" w:sz="0" w:space="0" w:color="auto"/>
            <w:right w:val="none" w:sz="0" w:space="0" w:color="auto"/>
          </w:divBdr>
        </w:div>
        <w:div w:id="147985157">
          <w:marLeft w:val="412"/>
          <w:marRight w:val="0"/>
          <w:marTop w:val="0"/>
          <w:marBottom w:val="100"/>
          <w:divBdr>
            <w:top w:val="none" w:sz="0" w:space="0" w:color="auto"/>
            <w:left w:val="none" w:sz="0" w:space="0" w:color="auto"/>
            <w:bottom w:val="none" w:sz="0" w:space="0" w:color="auto"/>
            <w:right w:val="none" w:sz="0" w:space="0" w:color="auto"/>
          </w:divBdr>
        </w:div>
        <w:div w:id="848834171">
          <w:marLeft w:val="0"/>
          <w:marRight w:val="0"/>
          <w:marTop w:val="0"/>
          <w:marBottom w:val="100"/>
          <w:divBdr>
            <w:top w:val="none" w:sz="0" w:space="0" w:color="auto"/>
            <w:left w:val="none" w:sz="0" w:space="0" w:color="auto"/>
            <w:bottom w:val="none" w:sz="0" w:space="0" w:color="auto"/>
            <w:right w:val="none" w:sz="0" w:space="0" w:color="auto"/>
          </w:divBdr>
        </w:div>
        <w:div w:id="1182014672">
          <w:marLeft w:val="0"/>
          <w:marRight w:val="0"/>
          <w:marTop w:val="0"/>
          <w:marBottom w:val="100"/>
          <w:divBdr>
            <w:top w:val="none" w:sz="0" w:space="0" w:color="auto"/>
            <w:left w:val="none" w:sz="0" w:space="0" w:color="auto"/>
            <w:bottom w:val="none" w:sz="0" w:space="0" w:color="auto"/>
            <w:right w:val="none" w:sz="0" w:space="0" w:color="auto"/>
          </w:divBdr>
        </w:div>
        <w:div w:id="1629044903">
          <w:marLeft w:val="0"/>
          <w:marRight w:val="0"/>
          <w:marTop w:val="0"/>
          <w:marBottom w:val="100"/>
          <w:divBdr>
            <w:top w:val="none" w:sz="0" w:space="0" w:color="auto"/>
            <w:left w:val="none" w:sz="0" w:space="0" w:color="auto"/>
            <w:bottom w:val="none" w:sz="0" w:space="0" w:color="auto"/>
            <w:right w:val="none" w:sz="0" w:space="0" w:color="auto"/>
          </w:divBdr>
        </w:div>
        <w:div w:id="1467506799">
          <w:marLeft w:val="417"/>
          <w:marRight w:val="0"/>
          <w:marTop w:val="0"/>
          <w:marBottom w:val="100"/>
          <w:divBdr>
            <w:top w:val="none" w:sz="0" w:space="0" w:color="auto"/>
            <w:left w:val="none" w:sz="0" w:space="0" w:color="auto"/>
            <w:bottom w:val="none" w:sz="0" w:space="0" w:color="auto"/>
            <w:right w:val="none" w:sz="0" w:space="0" w:color="auto"/>
          </w:divBdr>
        </w:div>
        <w:div w:id="424956661">
          <w:marLeft w:val="0"/>
          <w:marRight w:val="0"/>
          <w:marTop w:val="0"/>
          <w:marBottom w:val="100"/>
          <w:divBdr>
            <w:top w:val="none" w:sz="0" w:space="0" w:color="auto"/>
            <w:left w:val="none" w:sz="0" w:space="0" w:color="auto"/>
            <w:bottom w:val="none" w:sz="0" w:space="0" w:color="auto"/>
            <w:right w:val="none" w:sz="0" w:space="0" w:color="auto"/>
          </w:divBdr>
        </w:div>
        <w:div w:id="671177567">
          <w:marLeft w:val="417"/>
          <w:marRight w:val="0"/>
          <w:marTop w:val="0"/>
          <w:marBottom w:val="100"/>
          <w:divBdr>
            <w:top w:val="none" w:sz="0" w:space="0" w:color="auto"/>
            <w:left w:val="none" w:sz="0" w:space="0" w:color="auto"/>
            <w:bottom w:val="none" w:sz="0" w:space="0" w:color="auto"/>
            <w:right w:val="none" w:sz="0" w:space="0" w:color="auto"/>
          </w:divBdr>
        </w:div>
        <w:div w:id="1630745687">
          <w:marLeft w:val="0"/>
          <w:marRight w:val="0"/>
          <w:marTop w:val="0"/>
          <w:marBottom w:val="100"/>
          <w:divBdr>
            <w:top w:val="none" w:sz="0" w:space="0" w:color="auto"/>
            <w:left w:val="none" w:sz="0" w:space="0" w:color="auto"/>
            <w:bottom w:val="none" w:sz="0" w:space="0" w:color="auto"/>
            <w:right w:val="none" w:sz="0" w:space="0" w:color="auto"/>
          </w:divBdr>
        </w:div>
        <w:div w:id="1984194406">
          <w:marLeft w:val="417"/>
          <w:marRight w:val="0"/>
          <w:marTop w:val="0"/>
          <w:marBottom w:val="100"/>
          <w:divBdr>
            <w:top w:val="none" w:sz="0" w:space="0" w:color="auto"/>
            <w:left w:val="none" w:sz="0" w:space="0" w:color="auto"/>
            <w:bottom w:val="none" w:sz="0" w:space="0" w:color="auto"/>
            <w:right w:val="none" w:sz="0" w:space="0" w:color="auto"/>
          </w:divBdr>
        </w:div>
        <w:div w:id="1456094842">
          <w:marLeft w:val="0"/>
          <w:marRight w:val="0"/>
          <w:marTop w:val="0"/>
          <w:marBottom w:val="100"/>
          <w:divBdr>
            <w:top w:val="none" w:sz="0" w:space="0" w:color="auto"/>
            <w:left w:val="none" w:sz="0" w:space="0" w:color="auto"/>
            <w:bottom w:val="none" w:sz="0" w:space="0" w:color="auto"/>
            <w:right w:val="none" w:sz="0" w:space="0" w:color="auto"/>
          </w:divBdr>
        </w:div>
        <w:div w:id="1856847247">
          <w:marLeft w:val="417"/>
          <w:marRight w:val="0"/>
          <w:marTop w:val="0"/>
          <w:marBottom w:val="100"/>
          <w:divBdr>
            <w:top w:val="none" w:sz="0" w:space="0" w:color="auto"/>
            <w:left w:val="none" w:sz="0" w:space="0" w:color="auto"/>
            <w:bottom w:val="none" w:sz="0" w:space="0" w:color="auto"/>
            <w:right w:val="none" w:sz="0" w:space="0" w:color="auto"/>
          </w:divBdr>
        </w:div>
        <w:div w:id="579564846">
          <w:marLeft w:val="0"/>
          <w:marRight w:val="0"/>
          <w:marTop w:val="0"/>
          <w:marBottom w:val="100"/>
          <w:divBdr>
            <w:top w:val="none" w:sz="0" w:space="0" w:color="auto"/>
            <w:left w:val="none" w:sz="0" w:space="0" w:color="auto"/>
            <w:bottom w:val="none" w:sz="0" w:space="0" w:color="auto"/>
            <w:right w:val="none" w:sz="0" w:space="0" w:color="auto"/>
          </w:divBdr>
        </w:div>
        <w:div w:id="600454631">
          <w:marLeft w:val="417"/>
          <w:marRight w:val="0"/>
          <w:marTop w:val="0"/>
          <w:marBottom w:val="100"/>
          <w:divBdr>
            <w:top w:val="none" w:sz="0" w:space="0" w:color="auto"/>
            <w:left w:val="none" w:sz="0" w:space="0" w:color="auto"/>
            <w:bottom w:val="none" w:sz="0" w:space="0" w:color="auto"/>
            <w:right w:val="none" w:sz="0" w:space="0" w:color="auto"/>
          </w:divBdr>
        </w:div>
        <w:div w:id="1719550829">
          <w:marLeft w:val="417"/>
          <w:marRight w:val="0"/>
          <w:marTop w:val="0"/>
          <w:marBottom w:val="100"/>
          <w:divBdr>
            <w:top w:val="none" w:sz="0" w:space="0" w:color="auto"/>
            <w:left w:val="none" w:sz="0" w:space="0" w:color="auto"/>
            <w:bottom w:val="none" w:sz="0" w:space="0" w:color="auto"/>
            <w:right w:val="none" w:sz="0" w:space="0" w:color="auto"/>
          </w:divBdr>
        </w:div>
        <w:div w:id="896740060">
          <w:marLeft w:val="0"/>
          <w:marRight w:val="0"/>
          <w:marTop w:val="0"/>
          <w:marBottom w:val="100"/>
          <w:divBdr>
            <w:top w:val="none" w:sz="0" w:space="0" w:color="auto"/>
            <w:left w:val="none" w:sz="0" w:space="0" w:color="auto"/>
            <w:bottom w:val="none" w:sz="0" w:space="0" w:color="auto"/>
            <w:right w:val="none" w:sz="0" w:space="0" w:color="auto"/>
          </w:divBdr>
        </w:div>
        <w:div w:id="1222600435">
          <w:marLeft w:val="0"/>
          <w:marRight w:val="0"/>
          <w:marTop w:val="0"/>
          <w:marBottom w:val="100"/>
          <w:divBdr>
            <w:top w:val="none" w:sz="0" w:space="0" w:color="auto"/>
            <w:left w:val="none" w:sz="0" w:space="0" w:color="auto"/>
            <w:bottom w:val="none" w:sz="0" w:space="0" w:color="auto"/>
            <w:right w:val="none" w:sz="0" w:space="0" w:color="auto"/>
          </w:divBdr>
        </w:div>
        <w:div w:id="766313154">
          <w:marLeft w:val="0"/>
          <w:marRight w:val="0"/>
          <w:marTop w:val="0"/>
          <w:marBottom w:val="100"/>
          <w:divBdr>
            <w:top w:val="none" w:sz="0" w:space="0" w:color="auto"/>
            <w:left w:val="none" w:sz="0" w:space="0" w:color="auto"/>
            <w:bottom w:val="none" w:sz="0" w:space="0" w:color="auto"/>
            <w:right w:val="none" w:sz="0" w:space="0" w:color="auto"/>
          </w:divBdr>
        </w:div>
        <w:div w:id="1415785356">
          <w:marLeft w:val="417"/>
          <w:marRight w:val="0"/>
          <w:marTop w:val="0"/>
          <w:marBottom w:val="100"/>
          <w:divBdr>
            <w:top w:val="none" w:sz="0" w:space="0" w:color="auto"/>
            <w:left w:val="none" w:sz="0" w:space="0" w:color="auto"/>
            <w:bottom w:val="none" w:sz="0" w:space="0" w:color="auto"/>
            <w:right w:val="none" w:sz="0" w:space="0" w:color="auto"/>
          </w:divBdr>
        </w:div>
        <w:div w:id="589394774">
          <w:marLeft w:val="0"/>
          <w:marRight w:val="0"/>
          <w:marTop w:val="0"/>
          <w:marBottom w:val="100"/>
          <w:divBdr>
            <w:top w:val="none" w:sz="0" w:space="0" w:color="auto"/>
            <w:left w:val="none" w:sz="0" w:space="0" w:color="auto"/>
            <w:bottom w:val="none" w:sz="0" w:space="0" w:color="auto"/>
            <w:right w:val="none" w:sz="0" w:space="0" w:color="auto"/>
          </w:divBdr>
        </w:div>
        <w:div w:id="1542589042">
          <w:marLeft w:val="417"/>
          <w:marRight w:val="0"/>
          <w:marTop w:val="0"/>
          <w:marBottom w:val="100"/>
          <w:divBdr>
            <w:top w:val="none" w:sz="0" w:space="0" w:color="auto"/>
            <w:left w:val="none" w:sz="0" w:space="0" w:color="auto"/>
            <w:bottom w:val="none" w:sz="0" w:space="0" w:color="auto"/>
            <w:right w:val="none" w:sz="0" w:space="0" w:color="auto"/>
          </w:divBdr>
        </w:div>
        <w:div w:id="1003976656">
          <w:marLeft w:val="417"/>
          <w:marRight w:val="0"/>
          <w:marTop w:val="0"/>
          <w:marBottom w:val="100"/>
          <w:divBdr>
            <w:top w:val="none" w:sz="0" w:space="0" w:color="auto"/>
            <w:left w:val="none" w:sz="0" w:space="0" w:color="auto"/>
            <w:bottom w:val="none" w:sz="0" w:space="0" w:color="auto"/>
            <w:right w:val="none" w:sz="0" w:space="0" w:color="auto"/>
          </w:divBdr>
        </w:div>
        <w:div w:id="534583385">
          <w:marLeft w:val="0"/>
          <w:marRight w:val="0"/>
          <w:marTop w:val="0"/>
          <w:marBottom w:val="100"/>
          <w:divBdr>
            <w:top w:val="none" w:sz="0" w:space="0" w:color="auto"/>
            <w:left w:val="none" w:sz="0" w:space="0" w:color="auto"/>
            <w:bottom w:val="none" w:sz="0" w:space="0" w:color="auto"/>
            <w:right w:val="none" w:sz="0" w:space="0" w:color="auto"/>
          </w:divBdr>
        </w:div>
        <w:div w:id="449666741">
          <w:marLeft w:val="417"/>
          <w:marRight w:val="0"/>
          <w:marTop w:val="0"/>
          <w:marBottom w:val="100"/>
          <w:divBdr>
            <w:top w:val="none" w:sz="0" w:space="0" w:color="auto"/>
            <w:left w:val="none" w:sz="0" w:space="0" w:color="auto"/>
            <w:bottom w:val="none" w:sz="0" w:space="0" w:color="auto"/>
            <w:right w:val="none" w:sz="0" w:space="0" w:color="auto"/>
          </w:divBdr>
        </w:div>
        <w:div w:id="1460219498">
          <w:marLeft w:val="417"/>
          <w:marRight w:val="0"/>
          <w:marTop w:val="0"/>
          <w:marBottom w:val="100"/>
          <w:divBdr>
            <w:top w:val="none" w:sz="0" w:space="0" w:color="auto"/>
            <w:left w:val="none" w:sz="0" w:space="0" w:color="auto"/>
            <w:bottom w:val="none" w:sz="0" w:space="0" w:color="auto"/>
            <w:right w:val="none" w:sz="0" w:space="0" w:color="auto"/>
          </w:divBdr>
        </w:div>
        <w:div w:id="738331464">
          <w:marLeft w:val="417"/>
          <w:marRight w:val="0"/>
          <w:marTop w:val="0"/>
          <w:marBottom w:val="100"/>
          <w:divBdr>
            <w:top w:val="none" w:sz="0" w:space="0" w:color="auto"/>
            <w:left w:val="none" w:sz="0" w:space="0" w:color="auto"/>
            <w:bottom w:val="none" w:sz="0" w:space="0" w:color="auto"/>
            <w:right w:val="none" w:sz="0" w:space="0" w:color="auto"/>
          </w:divBdr>
        </w:div>
        <w:div w:id="1558518143">
          <w:marLeft w:val="0"/>
          <w:marRight w:val="0"/>
          <w:marTop w:val="0"/>
          <w:marBottom w:val="100"/>
          <w:divBdr>
            <w:top w:val="none" w:sz="0" w:space="0" w:color="auto"/>
            <w:left w:val="none" w:sz="0" w:space="0" w:color="auto"/>
            <w:bottom w:val="none" w:sz="0" w:space="0" w:color="auto"/>
            <w:right w:val="none" w:sz="0" w:space="0" w:color="auto"/>
          </w:divBdr>
        </w:div>
        <w:div w:id="1016810994">
          <w:marLeft w:val="417"/>
          <w:marRight w:val="0"/>
          <w:marTop w:val="0"/>
          <w:marBottom w:val="100"/>
          <w:divBdr>
            <w:top w:val="none" w:sz="0" w:space="0" w:color="auto"/>
            <w:left w:val="none" w:sz="0" w:space="0" w:color="auto"/>
            <w:bottom w:val="none" w:sz="0" w:space="0" w:color="auto"/>
            <w:right w:val="none" w:sz="0" w:space="0" w:color="auto"/>
          </w:divBdr>
        </w:div>
        <w:div w:id="1290629225">
          <w:marLeft w:val="0"/>
          <w:marRight w:val="0"/>
          <w:marTop w:val="0"/>
          <w:marBottom w:val="100"/>
          <w:divBdr>
            <w:top w:val="none" w:sz="0" w:space="0" w:color="auto"/>
            <w:left w:val="none" w:sz="0" w:space="0" w:color="auto"/>
            <w:bottom w:val="none" w:sz="0" w:space="0" w:color="auto"/>
            <w:right w:val="none" w:sz="0" w:space="0" w:color="auto"/>
          </w:divBdr>
        </w:div>
        <w:div w:id="667172904">
          <w:marLeft w:val="0"/>
          <w:marRight w:val="0"/>
          <w:marTop w:val="0"/>
          <w:marBottom w:val="100"/>
          <w:divBdr>
            <w:top w:val="none" w:sz="0" w:space="0" w:color="auto"/>
            <w:left w:val="none" w:sz="0" w:space="0" w:color="auto"/>
            <w:bottom w:val="none" w:sz="0" w:space="0" w:color="auto"/>
            <w:right w:val="none" w:sz="0" w:space="0" w:color="auto"/>
          </w:divBdr>
        </w:div>
        <w:div w:id="1618176905">
          <w:marLeft w:val="417"/>
          <w:marRight w:val="0"/>
          <w:marTop w:val="0"/>
          <w:marBottom w:val="100"/>
          <w:divBdr>
            <w:top w:val="none" w:sz="0" w:space="0" w:color="auto"/>
            <w:left w:val="none" w:sz="0" w:space="0" w:color="auto"/>
            <w:bottom w:val="none" w:sz="0" w:space="0" w:color="auto"/>
            <w:right w:val="none" w:sz="0" w:space="0" w:color="auto"/>
          </w:divBdr>
        </w:div>
        <w:div w:id="395278420">
          <w:marLeft w:val="417"/>
          <w:marRight w:val="0"/>
          <w:marTop w:val="0"/>
          <w:marBottom w:val="100"/>
          <w:divBdr>
            <w:top w:val="none" w:sz="0" w:space="0" w:color="auto"/>
            <w:left w:val="none" w:sz="0" w:space="0" w:color="auto"/>
            <w:bottom w:val="none" w:sz="0" w:space="0" w:color="auto"/>
            <w:right w:val="none" w:sz="0" w:space="0" w:color="auto"/>
          </w:divBdr>
        </w:div>
        <w:div w:id="1819377219">
          <w:marLeft w:val="417"/>
          <w:marRight w:val="0"/>
          <w:marTop w:val="0"/>
          <w:marBottom w:val="100"/>
          <w:divBdr>
            <w:top w:val="none" w:sz="0" w:space="0" w:color="auto"/>
            <w:left w:val="none" w:sz="0" w:space="0" w:color="auto"/>
            <w:bottom w:val="none" w:sz="0" w:space="0" w:color="auto"/>
            <w:right w:val="none" w:sz="0" w:space="0" w:color="auto"/>
          </w:divBdr>
        </w:div>
        <w:div w:id="2139906564">
          <w:marLeft w:val="0"/>
          <w:marRight w:val="0"/>
          <w:marTop w:val="0"/>
          <w:marBottom w:val="100"/>
          <w:divBdr>
            <w:top w:val="none" w:sz="0" w:space="0" w:color="auto"/>
            <w:left w:val="none" w:sz="0" w:space="0" w:color="auto"/>
            <w:bottom w:val="none" w:sz="0" w:space="0" w:color="auto"/>
            <w:right w:val="none" w:sz="0" w:space="0" w:color="auto"/>
          </w:divBdr>
        </w:div>
        <w:div w:id="1399397049">
          <w:marLeft w:val="417"/>
          <w:marRight w:val="0"/>
          <w:marTop w:val="0"/>
          <w:marBottom w:val="100"/>
          <w:divBdr>
            <w:top w:val="none" w:sz="0" w:space="0" w:color="auto"/>
            <w:left w:val="none" w:sz="0" w:space="0" w:color="auto"/>
            <w:bottom w:val="none" w:sz="0" w:space="0" w:color="auto"/>
            <w:right w:val="none" w:sz="0" w:space="0" w:color="auto"/>
          </w:divBdr>
        </w:div>
        <w:div w:id="1165392576">
          <w:marLeft w:val="417"/>
          <w:marRight w:val="0"/>
          <w:marTop w:val="0"/>
          <w:marBottom w:val="100"/>
          <w:divBdr>
            <w:top w:val="none" w:sz="0" w:space="0" w:color="auto"/>
            <w:left w:val="none" w:sz="0" w:space="0" w:color="auto"/>
            <w:bottom w:val="none" w:sz="0" w:space="0" w:color="auto"/>
            <w:right w:val="none" w:sz="0" w:space="0" w:color="auto"/>
          </w:divBdr>
        </w:div>
        <w:div w:id="1195734019">
          <w:marLeft w:val="417"/>
          <w:marRight w:val="0"/>
          <w:marTop w:val="0"/>
          <w:marBottom w:val="100"/>
          <w:divBdr>
            <w:top w:val="none" w:sz="0" w:space="0" w:color="auto"/>
            <w:left w:val="none" w:sz="0" w:space="0" w:color="auto"/>
            <w:bottom w:val="none" w:sz="0" w:space="0" w:color="auto"/>
            <w:right w:val="none" w:sz="0" w:space="0" w:color="auto"/>
          </w:divBdr>
        </w:div>
        <w:div w:id="794833043">
          <w:marLeft w:val="0"/>
          <w:marRight w:val="0"/>
          <w:marTop w:val="0"/>
          <w:marBottom w:val="100"/>
          <w:divBdr>
            <w:top w:val="none" w:sz="0" w:space="0" w:color="auto"/>
            <w:left w:val="none" w:sz="0" w:space="0" w:color="auto"/>
            <w:bottom w:val="none" w:sz="0" w:space="0" w:color="auto"/>
            <w:right w:val="none" w:sz="0" w:space="0" w:color="auto"/>
          </w:divBdr>
        </w:div>
        <w:div w:id="515003882">
          <w:marLeft w:val="417"/>
          <w:marRight w:val="0"/>
          <w:marTop w:val="0"/>
          <w:marBottom w:val="100"/>
          <w:divBdr>
            <w:top w:val="none" w:sz="0" w:space="0" w:color="auto"/>
            <w:left w:val="none" w:sz="0" w:space="0" w:color="auto"/>
            <w:bottom w:val="none" w:sz="0" w:space="0" w:color="auto"/>
            <w:right w:val="none" w:sz="0" w:space="0" w:color="auto"/>
          </w:divBdr>
        </w:div>
        <w:div w:id="322009904">
          <w:marLeft w:val="0"/>
          <w:marRight w:val="0"/>
          <w:marTop w:val="0"/>
          <w:marBottom w:val="100"/>
          <w:divBdr>
            <w:top w:val="none" w:sz="0" w:space="0" w:color="auto"/>
            <w:left w:val="none" w:sz="0" w:space="0" w:color="auto"/>
            <w:bottom w:val="none" w:sz="0" w:space="0" w:color="auto"/>
            <w:right w:val="none" w:sz="0" w:space="0" w:color="auto"/>
          </w:divBdr>
        </w:div>
        <w:div w:id="358967904">
          <w:marLeft w:val="417"/>
          <w:marRight w:val="0"/>
          <w:marTop w:val="0"/>
          <w:marBottom w:val="100"/>
          <w:divBdr>
            <w:top w:val="none" w:sz="0" w:space="0" w:color="auto"/>
            <w:left w:val="none" w:sz="0" w:space="0" w:color="auto"/>
            <w:bottom w:val="none" w:sz="0" w:space="0" w:color="auto"/>
            <w:right w:val="none" w:sz="0" w:space="0" w:color="auto"/>
          </w:divBdr>
        </w:div>
        <w:div w:id="265237803">
          <w:marLeft w:val="0"/>
          <w:marRight w:val="0"/>
          <w:marTop w:val="0"/>
          <w:marBottom w:val="100"/>
          <w:divBdr>
            <w:top w:val="none" w:sz="0" w:space="0" w:color="auto"/>
            <w:left w:val="none" w:sz="0" w:space="0" w:color="auto"/>
            <w:bottom w:val="none" w:sz="0" w:space="0" w:color="auto"/>
            <w:right w:val="none" w:sz="0" w:space="0" w:color="auto"/>
          </w:divBdr>
        </w:div>
        <w:div w:id="1183976262">
          <w:marLeft w:val="417"/>
          <w:marRight w:val="0"/>
          <w:marTop w:val="0"/>
          <w:marBottom w:val="100"/>
          <w:divBdr>
            <w:top w:val="none" w:sz="0" w:space="0" w:color="auto"/>
            <w:left w:val="none" w:sz="0" w:space="0" w:color="auto"/>
            <w:bottom w:val="none" w:sz="0" w:space="0" w:color="auto"/>
            <w:right w:val="none" w:sz="0" w:space="0" w:color="auto"/>
          </w:divBdr>
        </w:div>
        <w:div w:id="387992699">
          <w:marLeft w:val="0"/>
          <w:marRight w:val="0"/>
          <w:marTop w:val="0"/>
          <w:marBottom w:val="100"/>
          <w:divBdr>
            <w:top w:val="none" w:sz="0" w:space="0" w:color="auto"/>
            <w:left w:val="none" w:sz="0" w:space="0" w:color="auto"/>
            <w:bottom w:val="none" w:sz="0" w:space="0" w:color="auto"/>
            <w:right w:val="none" w:sz="0" w:space="0" w:color="auto"/>
          </w:divBdr>
        </w:div>
        <w:div w:id="815606488">
          <w:marLeft w:val="0"/>
          <w:marRight w:val="0"/>
          <w:marTop w:val="0"/>
          <w:marBottom w:val="100"/>
          <w:divBdr>
            <w:top w:val="none" w:sz="0" w:space="0" w:color="auto"/>
            <w:left w:val="none" w:sz="0" w:space="0" w:color="auto"/>
            <w:bottom w:val="none" w:sz="0" w:space="0" w:color="auto"/>
            <w:right w:val="none" w:sz="0" w:space="0" w:color="auto"/>
          </w:divBdr>
        </w:div>
        <w:div w:id="581569407">
          <w:marLeft w:val="423"/>
          <w:marRight w:val="0"/>
          <w:marTop w:val="0"/>
          <w:marBottom w:val="100"/>
          <w:divBdr>
            <w:top w:val="none" w:sz="0" w:space="0" w:color="auto"/>
            <w:left w:val="none" w:sz="0" w:space="0" w:color="auto"/>
            <w:bottom w:val="none" w:sz="0" w:space="0" w:color="auto"/>
            <w:right w:val="none" w:sz="0" w:space="0" w:color="auto"/>
          </w:divBdr>
        </w:div>
        <w:div w:id="142696183">
          <w:marLeft w:val="0"/>
          <w:marRight w:val="0"/>
          <w:marTop w:val="0"/>
          <w:marBottom w:val="100"/>
          <w:divBdr>
            <w:top w:val="none" w:sz="0" w:space="0" w:color="auto"/>
            <w:left w:val="none" w:sz="0" w:space="0" w:color="auto"/>
            <w:bottom w:val="none" w:sz="0" w:space="0" w:color="auto"/>
            <w:right w:val="none" w:sz="0" w:space="0" w:color="auto"/>
          </w:divBdr>
        </w:div>
        <w:div w:id="1131288895">
          <w:marLeft w:val="423"/>
          <w:marRight w:val="0"/>
          <w:marTop w:val="0"/>
          <w:marBottom w:val="100"/>
          <w:divBdr>
            <w:top w:val="none" w:sz="0" w:space="0" w:color="auto"/>
            <w:left w:val="none" w:sz="0" w:space="0" w:color="auto"/>
            <w:bottom w:val="none" w:sz="0" w:space="0" w:color="auto"/>
            <w:right w:val="none" w:sz="0" w:space="0" w:color="auto"/>
          </w:divBdr>
        </w:div>
        <w:div w:id="463818875">
          <w:marLeft w:val="0"/>
          <w:marRight w:val="0"/>
          <w:marTop w:val="0"/>
          <w:marBottom w:val="100"/>
          <w:divBdr>
            <w:top w:val="none" w:sz="0" w:space="0" w:color="auto"/>
            <w:left w:val="none" w:sz="0" w:space="0" w:color="auto"/>
            <w:bottom w:val="none" w:sz="0" w:space="0" w:color="auto"/>
            <w:right w:val="none" w:sz="0" w:space="0" w:color="auto"/>
          </w:divBdr>
        </w:div>
        <w:div w:id="486435266">
          <w:marLeft w:val="423"/>
          <w:marRight w:val="0"/>
          <w:marTop w:val="0"/>
          <w:marBottom w:val="100"/>
          <w:divBdr>
            <w:top w:val="none" w:sz="0" w:space="0" w:color="auto"/>
            <w:left w:val="none" w:sz="0" w:space="0" w:color="auto"/>
            <w:bottom w:val="none" w:sz="0" w:space="0" w:color="auto"/>
            <w:right w:val="none" w:sz="0" w:space="0" w:color="auto"/>
          </w:divBdr>
        </w:div>
        <w:div w:id="1901553300">
          <w:marLeft w:val="423"/>
          <w:marRight w:val="0"/>
          <w:marTop w:val="0"/>
          <w:marBottom w:val="100"/>
          <w:divBdr>
            <w:top w:val="none" w:sz="0" w:space="0" w:color="auto"/>
            <w:left w:val="none" w:sz="0" w:space="0" w:color="auto"/>
            <w:bottom w:val="none" w:sz="0" w:space="0" w:color="auto"/>
            <w:right w:val="none" w:sz="0" w:space="0" w:color="auto"/>
          </w:divBdr>
        </w:div>
        <w:div w:id="1593583868">
          <w:marLeft w:val="0"/>
          <w:marRight w:val="0"/>
          <w:marTop w:val="0"/>
          <w:marBottom w:val="100"/>
          <w:divBdr>
            <w:top w:val="none" w:sz="0" w:space="0" w:color="auto"/>
            <w:left w:val="none" w:sz="0" w:space="0" w:color="auto"/>
            <w:bottom w:val="none" w:sz="0" w:space="0" w:color="auto"/>
            <w:right w:val="none" w:sz="0" w:space="0" w:color="auto"/>
          </w:divBdr>
        </w:div>
        <w:div w:id="1695306582">
          <w:marLeft w:val="0"/>
          <w:marRight w:val="0"/>
          <w:marTop w:val="0"/>
          <w:marBottom w:val="100"/>
          <w:divBdr>
            <w:top w:val="none" w:sz="0" w:space="0" w:color="auto"/>
            <w:left w:val="none" w:sz="0" w:space="0" w:color="auto"/>
            <w:bottom w:val="none" w:sz="0" w:space="0" w:color="auto"/>
            <w:right w:val="none" w:sz="0" w:space="0" w:color="auto"/>
          </w:divBdr>
        </w:div>
        <w:div w:id="823158908">
          <w:marLeft w:val="0"/>
          <w:marRight w:val="0"/>
          <w:marTop w:val="0"/>
          <w:marBottom w:val="100"/>
          <w:divBdr>
            <w:top w:val="none" w:sz="0" w:space="0" w:color="auto"/>
            <w:left w:val="none" w:sz="0" w:space="0" w:color="auto"/>
            <w:bottom w:val="none" w:sz="0" w:space="0" w:color="auto"/>
            <w:right w:val="none" w:sz="0" w:space="0" w:color="auto"/>
          </w:divBdr>
        </w:div>
        <w:div w:id="1928803907">
          <w:marLeft w:val="423"/>
          <w:marRight w:val="0"/>
          <w:marTop w:val="0"/>
          <w:marBottom w:val="100"/>
          <w:divBdr>
            <w:top w:val="none" w:sz="0" w:space="0" w:color="auto"/>
            <w:left w:val="none" w:sz="0" w:space="0" w:color="auto"/>
            <w:bottom w:val="none" w:sz="0" w:space="0" w:color="auto"/>
            <w:right w:val="none" w:sz="0" w:space="0" w:color="auto"/>
          </w:divBdr>
        </w:div>
        <w:div w:id="1226799304">
          <w:marLeft w:val="0"/>
          <w:marRight w:val="0"/>
          <w:marTop w:val="0"/>
          <w:marBottom w:val="100"/>
          <w:divBdr>
            <w:top w:val="none" w:sz="0" w:space="0" w:color="auto"/>
            <w:left w:val="none" w:sz="0" w:space="0" w:color="auto"/>
            <w:bottom w:val="none" w:sz="0" w:space="0" w:color="auto"/>
            <w:right w:val="none" w:sz="0" w:space="0" w:color="auto"/>
          </w:divBdr>
        </w:div>
        <w:div w:id="1062827652">
          <w:marLeft w:val="423"/>
          <w:marRight w:val="0"/>
          <w:marTop w:val="0"/>
          <w:marBottom w:val="100"/>
          <w:divBdr>
            <w:top w:val="none" w:sz="0" w:space="0" w:color="auto"/>
            <w:left w:val="none" w:sz="0" w:space="0" w:color="auto"/>
            <w:bottom w:val="none" w:sz="0" w:space="0" w:color="auto"/>
            <w:right w:val="none" w:sz="0" w:space="0" w:color="auto"/>
          </w:divBdr>
        </w:div>
        <w:div w:id="1588031308">
          <w:marLeft w:val="0"/>
          <w:marRight w:val="0"/>
          <w:marTop w:val="0"/>
          <w:marBottom w:val="100"/>
          <w:divBdr>
            <w:top w:val="none" w:sz="0" w:space="0" w:color="auto"/>
            <w:left w:val="none" w:sz="0" w:space="0" w:color="auto"/>
            <w:bottom w:val="none" w:sz="0" w:space="0" w:color="auto"/>
            <w:right w:val="none" w:sz="0" w:space="0" w:color="auto"/>
          </w:divBdr>
        </w:div>
        <w:div w:id="1790397128">
          <w:marLeft w:val="423"/>
          <w:marRight w:val="0"/>
          <w:marTop w:val="0"/>
          <w:marBottom w:val="100"/>
          <w:divBdr>
            <w:top w:val="none" w:sz="0" w:space="0" w:color="auto"/>
            <w:left w:val="none" w:sz="0" w:space="0" w:color="auto"/>
            <w:bottom w:val="none" w:sz="0" w:space="0" w:color="auto"/>
            <w:right w:val="none" w:sz="0" w:space="0" w:color="auto"/>
          </w:divBdr>
        </w:div>
        <w:div w:id="1825972685">
          <w:marLeft w:val="0"/>
          <w:marRight w:val="0"/>
          <w:marTop w:val="0"/>
          <w:marBottom w:val="100"/>
          <w:divBdr>
            <w:top w:val="none" w:sz="0" w:space="0" w:color="auto"/>
            <w:left w:val="none" w:sz="0" w:space="0" w:color="auto"/>
            <w:bottom w:val="none" w:sz="0" w:space="0" w:color="auto"/>
            <w:right w:val="none" w:sz="0" w:space="0" w:color="auto"/>
          </w:divBdr>
        </w:div>
        <w:div w:id="1291977016">
          <w:marLeft w:val="423"/>
          <w:marRight w:val="0"/>
          <w:marTop w:val="0"/>
          <w:marBottom w:val="100"/>
          <w:divBdr>
            <w:top w:val="none" w:sz="0" w:space="0" w:color="auto"/>
            <w:left w:val="none" w:sz="0" w:space="0" w:color="auto"/>
            <w:bottom w:val="none" w:sz="0" w:space="0" w:color="auto"/>
            <w:right w:val="none" w:sz="0" w:space="0" w:color="auto"/>
          </w:divBdr>
        </w:div>
        <w:div w:id="1099059766">
          <w:marLeft w:val="0"/>
          <w:marRight w:val="0"/>
          <w:marTop w:val="0"/>
          <w:marBottom w:val="100"/>
          <w:divBdr>
            <w:top w:val="none" w:sz="0" w:space="0" w:color="auto"/>
            <w:left w:val="none" w:sz="0" w:space="0" w:color="auto"/>
            <w:bottom w:val="none" w:sz="0" w:space="0" w:color="auto"/>
            <w:right w:val="none" w:sz="0" w:space="0" w:color="auto"/>
          </w:divBdr>
        </w:div>
        <w:div w:id="1928684752">
          <w:marLeft w:val="423"/>
          <w:marRight w:val="0"/>
          <w:marTop w:val="0"/>
          <w:marBottom w:val="100"/>
          <w:divBdr>
            <w:top w:val="none" w:sz="0" w:space="0" w:color="auto"/>
            <w:left w:val="none" w:sz="0" w:space="0" w:color="auto"/>
            <w:bottom w:val="none" w:sz="0" w:space="0" w:color="auto"/>
            <w:right w:val="none" w:sz="0" w:space="0" w:color="auto"/>
          </w:divBdr>
        </w:div>
        <w:div w:id="915281546">
          <w:marLeft w:val="423"/>
          <w:marRight w:val="0"/>
          <w:marTop w:val="0"/>
          <w:marBottom w:val="100"/>
          <w:divBdr>
            <w:top w:val="none" w:sz="0" w:space="0" w:color="auto"/>
            <w:left w:val="none" w:sz="0" w:space="0" w:color="auto"/>
            <w:bottom w:val="none" w:sz="0" w:space="0" w:color="auto"/>
            <w:right w:val="none" w:sz="0" w:space="0" w:color="auto"/>
          </w:divBdr>
        </w:div>
        <w:div w:id="1396051355">
          <w:marLeft w:val="0"/>
          <w:marRight w:val="0"/>
          <w:marTop w:val="0"/>
          <w:marBottom w:val="100"/>
          <w:divBdr>
            <w:top w:val="none" w:sz="0" w:space="0" w:color="auto"/>
            <w:left w:val="none" w:sz="0" w:space="0" w:color="auto"/>
            <w:bottom w:val="none" w:sz="0" w:space="0" w:color="auto"/>
            <w:right w:val="none" w:sz="0" w:space="0" w:color="auto"/>
          </w:divBdr>
        </w:div>
        <w:div w:id="2031954723">
          <w:marLeft w:val="0"/>
          <w:marRight w:val="0"/>
          <w:marTop w:val="0"/>
          <w:marBottom w:val="100"/>
          <w:divBdr>
            <w:top w:val="none" w:sz="0" w:space="0" w:color="auto"/>
            <w:left w:val="none" w:sz="0" w:space="0" w:color="auto"/>
            <w:bottom w:val="none" w:sz="0" w:space="0" w:color="auto"/>
            <w:right w:val="none" w:sz="0" w:space="0" w:color="auto"/>
          </w:divBdr>
        </w:div>
        <w:div w:id="1982422805">
          <w:marLeft w:val="433"/>
          <w:marRight w:val="0"/>
          <w:marTop w:val="0"/>
          <w:marBottom w:val="100"/>
          <w:divBdr>
            <w:top w:val="none" w:sz="0" w:space="0" w:color="auto"/>
            <w:left w:val="none" w:sz="0" w:space="0" w:color="auto"/>
            <w:bottom w:val="none" w:sz="0" w:space="0" w:color="auto"/>
            <w:right w:val="none" w:sz="0" w:space="0" w:color="auto"/>
          </w:divBdr>
        </w:div>
        <w:div w:id="1245607525">
          <w:marLeft w:val="433"/>
          <w:marRight w:val="0"/>
          <w:marTop w:val="0"/>
          <w:marBottom w:val="100"/>
          <w:divBdr>
            <w:top w:val="none" w:sz="0" w:space="0" w:color="auto"/>
            <w:left w:val="none" w:sz="0" w:space="0" w:color="auto"/>
            <w:bottom w:val="none" w:sz="0" w:space="0" w:color="auto"/>
            <w:right w:val="none" w:sz="0" w:space="0" w:color="auto"/>
          </w:divBdr>
        </w:div>
        <w:div w:id="1002243015">
          <w:marLeft w:val="0"/>
          <w:marRight w:val="0"/>
          <w:marTop w:val="0"/>
          <w:marBottom w:val="100"/>
          <w:divBdr>
            <w:top w:val="none" w:sz="0" w:space="0" w:color="auto"/>
            <w:left w:val="none" w:sz="0" w:space="0" w:color="auto"/>
            <w:bottom w:val="none" w:sz="0" w:space="0" w:color="auto"/>
            <w:right w:val="none" w:sz="0" w:space="0" w:color="auto"/>
          </w:divBdr>
        </w:div>
        <w:div w:id="58671795">
          <w:marLeft w:val="433"/>
          <w:marRight w:val="0"/>
          <w:marTop w:val="0"/>
          <w:marBottom w:val="100"/>
          <w:divBdr>
            <w:top w:val="none" w:sz="0" w:space="0" w:color="auto"/>
            <w:left w:val="none" w:sz="0" w:space="0" w:color="auto"/>
            <w:bottom w:val="none" w:sz="0" w:space="0" w:color="auto"/>
            <w:right w:val="none" w:sz="0" w:space="0" w:color="auto"/>
          </w:divBdr>
        </w:div>
        <w:div w:id="1518231535">
          <w:marLeft w:val="0"/>
          <w:marRight w:val="0"/>
          <w:marTop w:val="0"/>
          <w:marBottom w:val="100"/>
          <w:divBdr>
            <w:top w:val="none" w:sz="0" w:space="0" w:color="auto"/>
            <w:left w:val="none" w:sz="0" w:space="0" w:color="auto"/>
            <w:bottom w:val="none" w:sz="0" w:space="0" w:color="auto"/>
            <w:right w:val="none" w:sz="0" w:space="0" w:color="auto"/>
          </w:divBdr>
        </w:div>
        <w:div w:id="1885941926">
          <w:marLeft w:val="433"/>
          <w:marRight w:val="0"/>
          <w:marTop w:val="0"/>
          <w:marBottom w:val="100"/>
          <w:divBdr>
            <w:top w:val="none" w:sz="0" w:space="0" w:color="auto"/>
            <w:left w:val="none" w:sz="0" w:space="0" w:color="auto"/>
            <w:bottom w:val="none" w:sz="0" w:space="0" w:color="auto"/>
            <w:right w:val="none" w:sz="0" w:space="0" w:color="auto"/>
          </w:divBdr>
        </w:div>
        <w:div w:id="1676687021">
          <w:marLeft w:val="0"/>
          <w:marRight w:val="0"/>
          <w:marTop w:val="0"/>
          <w:marBottom w:val="100"/>
          <w:divBdr>
            <w:top w:val="none" w:sz="0" w:space="0" w:color="auto"/>
            <w:left w:val="none" w:sz="0" w:space="0" w:color="auto"/>
            <w:bottom w:val="none" w:sz="0" w:space="0" w:color="auto"/>
            <w:right w:val="none" w:sz="0" w:space="0" w:color="auto"/>
          </w:divBdr>
        </w:div>
        <w:div w:id="786198918">
          <w:marLeft w:val="433"/>
          <w:marRight w:val="0"/>
          <w:marTop w:val="0"/>
          <w:marBottom w:val="100"/>
          <w:divBdr>
            <w:top w:val="none" w:sz="0" w:space="0" w:color="auto"/>
            <w:left w:val="none" w:sz="0" w:space="0" w:color="auto"/>
            <w:bottom w:val="none" w:sz="0" w:space="0" w:color="auto"/>
            <w:right w:val="none" w:sz="0" w:space="0" w:color="auto"/>
          </w:divBdr>
        </w:div>
        <w:div w:id="1670209302">
          <w:marLeft w:val="0"/>
          <w:marRight w:val="0"/>
          <w:marTop w:val="0"/>
          <w:marBottom w:val="100"/>
          <w:divBdr>
            <w:top w:val="none" w:sz="0" w:space="0" w:color="auto"/>
            <w:left w:val="none" w:sz="0" w:space="0" w:color="auto"/>
            <w:bottom w:val="none" w:sz="0" w:space="0" w:color="auto"/>
            <w:right w:val="none" w:sz="0" w:space="0" w:color="auto"/>
          </w:divBdr>
        </w:div>
        <w:div w:id="2095739291">
          <w:marLeft w:val="0"/>
          <w:marRight w:val="0"/>
          <w:marTop w:val="0"/>
          <w:marBottom w:val="100"/>
          <w:divBdr>
            <w:top w:val="none" w:sz="0" w:space="0" w:color="auto"/>
            <w:left w:val="none" w:sz="0" w:space="0" w:color="auto"/>
            <w:bottom w:val="none" w:sz="0" w:space="0" w:color="auto"/>
            <w:right w:val="none" w:sz="0" w:space="0" w:color="auto"/>
          </w:divBdr>
        </w:div>
        <w:div w:id="59603428">
          <w:marLeft w:val="439"/>
          <w:marRight w:val="0"/>
          <w:marTop w:val="0"/>
          <w:marBottom w:val="100"/>
          <w:divBdr>
            <w:top w:val="none" w:sz="0" w:space="0" w:color="auto"/>
            <w:left w:val="none" w:sz="0" w:space="0" w:color="auto"/>
            <w:bottom w:val="none" w:sz="0" w:space="0" w:color="auto"/>
            <w:right w:val="none" w:sz="0" w:space="0" w:color="auto"/>
          </w:divBdr>
        </w:div>
        <w:div w:id="1530605617">
          <w:marLeft w:val="0"/>
          <w:marRight w:val="0"/>
          <w:marTop w:val="0"/>
          <w:marBottom w:val="100"/>
          <w:divBdr>
            <w:top w:val="none" w:sz="0" w:space="0" w:color="auto"/>
            <w:left w:val="none" w:sz="0" w:space="0" w:color="auto"/>
            <w:bottom w:val="none" w:sz="0" w:space="0" w:color="auto"/>
            <w:right w:val="none" w:sz="0" w:space="0" w:color="auto"/>
          </w:divBdr>
        </w:div>
        <w:div w:id="1460998659">
          <w:marLeft w:val="439"/>
          <w:marRight w:val="0"/>
          <w:marTop w:val="0"/>
          <w:marBottom w:val="100"/>
          <w:divBdr>
            <w:top w:val="none" w:sz="0" w:space="0" w:color="auto"/>
            <w:left w:val="none" w:sz="0" w:space="0" w:color="auto"/>
            <w:bottom w:val="none" w:sz="0" w:space="0" w:color="auto"/>
            <w:right w:val="none" w:sz="0" w:space="0" w:color="auto"/>
          </w:divBdr>
        </w:div>
        <w:div w:id="135529702">
          <w:marLeft w:val="900"/>
          <w:marRight w:val="0"/>
          <w:marTop w:val="0"/>
          <w:marBottom w:val="100"/>
          <w:divBdr>
            <w:top w:val="none" w:sz="0" w:space="0" w:color="auto"/>
            <w:left w:val="none" w:sz="0" w:space="0" w:color="auto"/>
            <w:bottom w:val="none" w:sz="0" w:space="0" w:color="auto"/>
            <w:right w:val="none" w:sz="0" w:space="0" w:color="auto"/>
          </w:divBdr>
        </w:div>
        <w:div w:id="2059434811">
          <w:marLeft w:val="0"/>
          <w:marRight w:val="0"/>
          <w:marTop w:val="0"/>
          <w:marBottom w:val="100"/>
          <w:divBdr>
            <w:top w:val="none" w:sz="0" w:space="0" w:color="auto"/>
            <w:left w:val="none" w:sz="0" w:space="0" w:color="auto"/>
            <w:bottom w:val="none" w:sz="0" w:space="0" w:color="auto"/>
            <w:right w:val="none" w:sz="0" w:space="0" w:color="auto"/>
          </w:divBdr>
        </w:div>
        <w:div w:id="883518992">
          <w:marLeft w:val="0"/>
          <w:marRight w:val="0"/>
          <w:marTop w:val="0"/>
          <w:marBottom w:val="100"/>
          <w:divBdr>
            <w:top w:val="none" w:sz="0" w:space="0" w:color="auto"/>
            <w:left w:val="none" w:sz="0" w:space="0" w:color="auto"/>
            <w:bottom w:val="none" w:sz="0" w:space="0" w:color="auto"/>
            <w:right w:val="none" w:sz="0" w:space="0" w:color="auto"/>
          </w:divBdr>
        </w:div>
        <w:div w:id="1968126841">
          <w:marLeft w:val="0"/>
          <w:marRight w:val="0"/>
          <w:marTop w:val="0"/>
          <w:marBottom w:val="60"/>
          <w:divBdr>
            <w:top w:val="none" w:sz="0" w:space="0" w:color="auto"/>
            <w:left w:val="none" w:sz="0" w:space="0" w:color="auto"/>
            <w:bottom w:val="none" w:sz="0" w:space="0" w:color="auto"/>
            <w:right w:val="none" w:sz="0" w:space="0" w:color="auto"/>
          </w:divBdr>
        </w:div>
        <w:div w:id="682165795">
          <w:marLeft w:val="0"/>
          <w:marRight w:val="0"/>
          <w:marTop w:val="0"/>
          <w:marBottom w:val="60"/>
          <w:divBdr>
            <w:top w:val="none" w:sz="0" w:space="0" w:color="auto"/>
            <w:left w:val="none" w:sz="0" w:space="0" w:color="auto"/>
            <w:bottom w:val="none" w:sz="0" w:space="0" w:color="auto"/>
            <w:right w:val="none" w:sz="0" w:space="0" w:color="auto"/>
          </w:divBdr>
        </w:div>
        <w:div w:id="1688828865">
          <w:marLeft w:val="0"/>
          <w:marRight w:val="0"/>
          <w:marTop w:val="0"/>
          <w:marBottom w:val="60"/>
          <w:divBdr>
            <w:top w:val="none" w:sz="0" w:space="0" w:color="auto"/>
            <w:left w:val="none" w:sz="0" w:space="0" w:color="auto"/>
            <w:bottom w:val="none" w:sz="0" w:space="0" w:color="auto"/>
            <w:right w:val="none" w:sz="0" w:space="0" w:color="auto"/>
          </w:divBdr>
        </w:div>
        <w:div w:id="1104576239">
          <w:marLeft w:val="0"/>
          <w:marRight w:val="0"/>
          <w:marTop w:val="0"/>
          <w:marBottom w:val="60"/>
          <w:divBdr>
            <w:top w:val="none" w:sz="0" w:space="0" w:color="auto"/>
            <w:left w:val="none" w:sz="0" w:space="0" w:color="auto"/>
            <w:bottom w:val="none" w:sz="0" w:space="0" w:color="auto"/>
            <w:right w:val="none" w:sz="0" w:space="0" w:color="auto"/>
          </w:divBdr>
        </w:div>
        <w:div w:id="1125200869">
          <w:marLeft w:val="0"/>
          <w:marRight w:val="0"/>
          <w:marTop w:val="0"/>
          <w:marBottom w:val="60"/>
          <w:divBdr>
            <w:top w:val="none" w:sz="0" w:space="0" w:color="auto"/>
            <w:left w:val="none" w:sz="0" w:space="0" w:color="auto"/>
            <w:bottom w:val="none" w:sz="0" w:space="0" w:color="auto"/>
            <w:right w:val="none" w:sz="0" w:space="0" w:color="auto"/>
          </w:divBdr>
        </w:div>
        <w:div w:id="1752268334">
          <w:marLeft w:val="0"/>
          <w:marRight w:val="0"/>
          <w:marTop w:val="0"/>
          <w:marBottom w:val="60"/>
          <w:divBdr>
            <w:top w:val="none" w:sz="0" w:space="0" w:color="auto"/>
            <w:left w:val="none" w:sz="0" w:space="0" w:color="auto"/>
            <w:bottom w:val="none" w:sz="0" w:space="0" w:color="auto"/>
            <w:right w:val="none" w:sz="0" w:space="0" w:color="auto"/>
          </w:divBdr>
        </w:div>
        <w:div w:id="1255170642">
          <w:marLeft w:val="0"/>
          <w:marRight w:val="0"/>
          <w:marTop w:val="0"/>
          <w:marBottom w:val="60"/>
          <w:divBdr>
            <w:top w:val="none" w:sz="0" w:space="0" w:color="auto"/>
            <w:left w:val="none" w:sz="0" w:space="0" w:color="auto"/>
            <w:bottom w:val="none" w:sz="0" w:space="0" w:color="auto"/>
            <w:right w:val="none" w:sz="0" w:space="0" w:color="auto"/>
          </w:divBdr>
        </w:div>
        <w:div w:id="96172201">
          <w:marLeft w:val="0"/>
          <w:marRight w:val="0"/>
          <w:marTop w:val="0"/>
          <w:marBottom w:val="60"/>
          <w:divBdr>
            <w:top w:val="none" w:sz="0" w:space="0" w:color="auto"/>
            <w:left w:val="none" w:sz="0" w:space="0" w:color="auto"/>
            <w:bottom w:val="none" w:sz="0" w:space="0" w:color="auto"/>
            <w:right w:val="none" w:sz="0" w:space="0" w:color="auto"/>
          </w:divBdr>
        </w:div>
        <w:div w:id="289475441">
          <w:marLeft w:val="0"/>
          <w:marRight w:val="0"/>
          <w:marTop w:val="0"/>
          <w:marBottom w:val="60"/>
          <w:divBdr>
            <w:top w:val="none" w:sz="0" w:space="0" w:color="auto"/>
            <w:left w:val="none" w:sz="0" w:space="0" w:color="auto"/>
            <w:bottom w:val="none" w:sz="0" w:space="0" w:color="auto"/>
            <w:right w:val="none" w:sz="0" w:space="0" w:color="auto"/>
          </w:divBdr>
        </w:div>
        <w:div w:id="87624572">
          <w:marLeft w:val="0"/>
          <w:marRight w:val="0"/>
          <w:marTop w:val="0"/>
          <w:marBottom w:val="60"/>
          <w:divBdr>
            <w:top w:val="none" w:sz="0" w:space="0" w:color="auto"/>
            <w:left w:val="none" w:sz="0" w:space="0" w:color="auto"/>
            <w:bottom w:val="none" w:sz="0" w:space="0" w:color="auto"/>
            <w:right w:val="none" w:sz="0" w:space="0" w:color="auto"/>
          </w:divBdr>
        </w:div>
        <w:div w:id="609095189">
          <w:marLeft w:val="0"/>
          <w:marRight w:val="0"/>
          <w:marTop w:val="0"/>
          <w:marBottom w:val="60"/>
          <w:divBdr>
            <w:top w:val="none" w:sz="0" w:space="0" w:color="auto"/>
            <w:left w:val="none" w:sz="0" w:space="0" w:color="auto"/>
            <w:bottom w:val="none" w:sz="0" w:space="0" w:color="auto"/>
            <w:right w:val="none" w:sz="0" w:space="0" w:color="auto"/>
          </w:divBdr>
        </w:div>
        <w:div w:id="1011494391">
          <w:marLeft w:val="0"/>
          <w:marRight w:val="0"/>
          <w:marTop w:val="0"/>
          <w:marBottom w:val="60"/>
          <w:divBdr>
            <w:top w:val="none" w:sz="0" w:space="0" w:color="auto"/>
            <w:left w:val="none" w:sz="0" w:space="0" w:color="auto"/>
            <w:bottom w:val="none" w:sz="0" w:space="0" w:color="auto"/>
            <w:right w:val="none" w:sz="0" w:space="0" w:color="auto"/>
          </w:divBdr>
        </w:div>
        <w:div w:id="1945963771">
          <w:marLeft w:val="0"/>
          <w:marRight w:val="0"/>
          <w:marTop w:val="0"/>
          <w:marBottom w:val="60"/>
          <w:divBdr>
            <w:top w:val="none" w:sz="0" w:space="0" w:color="auto"/>
            <w:left w:val="none" w:sz="0" w:space="0" w:color="auto"/>
            <w:bottom w:val="none" w:sz="0" w:space="0" w:color="auto"/>
            <w:right w:val="none" w:sz="0" w:space="0" w:color="auto"/>
          </w:divBdr>
        </w:div>
        <w:div w:id="342054934">
          <w:marLeft w:val="0"/>
          <w:marRight w:val="0"/>
          <w:marTop w:val="0"/>
          <w:marBottom w:val="60"/>
          <w:divBdr>
            <w:top w:val="none" w:sz="0" w:space="0" w:color="auto"/>
            <w:left w:val="none" w:sz="0" w:space="0" w:color="auto"/>
            <w:bottom w:val="none" w:sz="0" w:space="0" w:color="auto"/>
            <w:right w:val="none" w:sz="0" w:space="0" w:color="auto"/>
          </w:divBdr>
        </w:div>
        <w:div w:id="1415123329">
          <w:marLeft w:val="0"/>
          <w:marRight w:val="0"/>
          <w:marTop w:val="0"/>
          <w:marBottom w:val="60"/>
          <w:divBdr>
            <w:top w:val="none" w:sz="0" w:space="0" w:color="auto"/>
            <w:left w:val="none" w:sz="0" w:space="0" w:color="auto"/>
            <w:bottom w:val="none" w:sz="0" w:space="0" w:color="auto"/>
            <w:right w:val="none" w:sz="0" w:space="0" w:color="auto"/>
          </w:divBdr>
        </w:div>
        <w:div w:id="403261886">
          <w:marLeft w:val="0"/>
          <w:marRight w:val="0"/>
          <w:marTop w:val="0"/>
          <w:marBottom w:val="60"/>
          <w:divBdr>
            <w:top w:val="none" w:sz="0" w:space="0" w:color="auto"/>
            <w:left w:val="none" w:sz="0" w:space="0" w:color="auto"/>
            <w:bottom w:val="none" w:sz="0" w:space="0" w:color="auto"/>
            <w:right w:val="none" w:sz="0" w:space="0" w:color="auto"/>
          </w:divBdr>
        </w:div>
        <w:div w:id="779297550">
          <w:marLeft w:val="0"/>
          <w:marRight w:val="0"/>
          <w:marTop w:val="0"/>
          <w:marBottom w:val="60"/>
          <w:divBdr>
            <w:top w:val="none" w:sz="0" w:space="0" w:color="auto"/>
            <w:left w:val="none" w:sz="0" w:space="0" w:color="auto"/>
            <w:bottom w:val="none" w:sz="0" w:space="0" w:color="auto"/>
            <w:right w:val="none" w:sz="0" w:space="0" w:color="auto"/>
          </w:divBdr>
        </w:div>
        <w:div w:id="1936742607">
          <w:marLeft w:val="0"/>
          <w:marRight w:val="0"/>
          <w:marTop w:val="0"/>
          <w:marBottom w:val="60"/>
          <w:divBdr>
            <w:top w:val="none" w:sz="0" w:space="0" w:color="auto"/>
            <w:left w:val="none" w:sz="0" w:space="0" w:color="auto"/>
            <w:bottom w:val="none" w:sz="0" w:space="0" w:color="auto"/>
            <w:right w:val="none" w:sz="0" w:space="0" w:color="auto"/>
          </w:divBdr>
        </w:div>
        <w:div w:id="278218406">
          <w:marLeft w:val="0"/>
          <w:marRight w:val="0"/>
          <w:marTop w:val="0"/>
          <w:marBottom w:val="60"/>
          <w:divBdr>
            <w:top w:val="none" w:sz="0" w:space="0" w:color="auto"/>
            <w:left w:val="none" w:sz="0" w:space="0" w:color="auto"/>
            <w:bottom w:val="none" w:sz="0" w:space="0" w:color="auto"/>
            <w:right w:val="none" w:sz="0" w:space="0" w:color="auto"/>
          </w:divBdr>
        </w:div>
        <w:div w:id="1706825459">
          <w:marLeft w:val="0"/>
          <w:marRight w:val="0"/>
          <w:marTop w:val="0"/>
          <w:marBottom w:val="60"/>
          <w:divBdr>
            <w:top w:val="none" w:sz="0" w:space="0" w:color="auto"/>
            <w:left w:val="none" w:sz="0" w:space="0" w:color="auto"/>
            <w:bottom w:val="none" w:sz="0" w:space="0" w:color="auto"/>
            <w:right w:val="none" w:sz="0" w:space="0" w:color="auto"/>
          </w:divBdr>
        </w:div>
        <w:div w:id="1871062647">
          <w:marLeft w:val="0"/>
          <w:marRight w:val="0"/>
          <w:marTop w:val="0"/>
          <w:marBottom w:val="60"/>
          <w:divBdr>
            <w:top w:val="none" w:sz="0" w:space="0" w:color="auto"/>
            <w:left w:val="none" w:sz="0" w:space="0" w:color="auto"/>
            <w:bottom w:val="none" w:sz="0" w:space="0" w:color="auto"/>
            <w:right w:val="none" w:sz="0" w:space="0" w:color="auto"/>
          </w:divBdr>
        </w:div>
        <w:div w:id="917059984">
          <w:marLeft w:val="0"/>
          <w:marRight w:val="0"/>
          <w:marTop w:val="0"/>
          <w:marBottom w:val="60"/>
          <w:divBdr>
            <w:top w:val="none" w:sz="0" w:space="0" w:color="auto"/>
            <w:left w:val="none" w:sz="0" w:space="0" w:color="auto"/>
            <w:bottom w:val="none" w:sz="0" w:space="0" w:color="auto"/>
            <w:right w:val="none" w:sz="0" w:space="0" w:color="auto"/>
          </w:divBdr>
        </w:div>
        <w:div w:id="1361934945">
          <w:marLeft w:val="0"/>
          <w:marRight w:val="0"/>
          <w:marTop w:val="0"/>
          <w:marBottom w:val="60"/>
          <w:divBdr>
            <w:top w:val="none" w:sz="0" w:space="0" w:color="auto"/>
            <w:left w:val="none" w:sz="0" w:space="0" w:color="auto"/>
            <w:bottom w:val="none" w:sz="0" w:space="0" w:color="auto"/>
            <w:right w:val="none" w:sz="0" w:space="0" w:color="auto"/>
          </w:divBdr>
        </w:div>
        <w:div w:id="231698598">
          <w:marLeft w:val="0"/>
          <w:marRight w:val="0"/>
          <w:marTop w:val="0"/>
          <w:marBottom w:val="60"/>
          <w:divBdr>
            <w:top w:val="none" w:sz="0" w:space="0" w:color="auto"/>
            <w:left w:val="none" w:sz="0" w:space="0" w:color="auto"/>
            <w:bottom w:val="none" w:sz="0" w:space="0" w:color="auto"/>
            <w:right w:val="none" w:sz="0" w:space="0" w:color="auto"/>
          </w:divBdr>
        </w:div>
        <w:div w:id="947853887">
          <w:marLeft w:val="0"/>
          <w:marRight w:val="0"/>
          <w:marTop w:val="0"/>
          <w:marBottom w:val="60"/>
          <w:divBdr>
            <w:top w:val="none" w:sz="0" w:space="0" w:color="auto"/>
            <w:left w:val="none" w:sz="0" w:space="0" w:color="auto"/>
            <w:bottom w:val="none" w:sz="0" w:space="0" w:color="auto"/>
            <w:right w:val="none" w:sz="0" w:space="0" w:color="auto"/>
          </w:divBdr>
        </w:div>
        <w:div w:id="25176320">
          <w:marLeft w:val="0"/>
          <w:marRight w:val="0"/>
          <w:marTop w:val="0"/>
          <w:marBottom w:val="60"/>
          <w:divBdr>
            <w:top w:val="none" w:sz="0" w:space="0" w:color="auto"/>
            <w:left w:val="none" w:sz="0" w:space="0" w:color="auto"/>
            <w:bottom w:val="none" w:sz="0" w:space="0" w:color="auto"/>
            <w:right w:val="none" w:sz="0" w:space="0" w:color="auto"/>
          </w:divBdr>
        </w:div>
        <w:div w:id="13726192">
          <w:marLeft w:val="0"/>
          <w:marRight w:val="0"/>
          <w:marTop w:val="0"/>
          <w:marBottom w:val="60"/>
          <w:divBdr>
            <w:top w:val="none" w:sz="0" w:space="0" w:color="auto"/>
            <w:left w:val="none" w:sz="0" w:space="0" w:color="auto"/>
            <w:bottom w:val="none" w:sz="0" w:space="0" w:color="auto"/>
            <w:right w:val="none" w:sz="0" w:space="0" w:color="auto"/>
          </w:divBdr>
        </w:div>
        <w:div w:id="855189910">
          <w:marLeft w:val="0"/>
          <w:marRight w:val="0"/>
          <w:marTop w:val="0"/>
          <w:marBottom w:val="60"/>
          <w:divBdr>
            <w:top w:val="none" w:sz="0" w:space="0" w:color="auto"/>
            <w:left w:val="none" w:sz="0" w:space="0" w:color="auto"/>
            <w:bottom w:val="none" w:sz="0" w:space="0" w:color="auto"/>
            <w:right w:val="none" w:sz="0" w:space="0" w:color="auto"/>
          </w:divBdr>
        </w:div>
        <w:div w:id="561259892">
          <w:marLeft w:val="0"/>
          <w:marRight w:val="0"/>
          <w:marTop w:val="0"/>
          <w:marBottom w:val="100"/>
          <w:divBdr>
            <w:top w:val="none" w:sz="0" w:space="0" w:color="auto"/>
            <w:left w:val="none" w:sz="0" w:space="0" w:color="auto"/>
            <w:bottom w:val="none" w:sz="0" w:space="0" w:color="auto"/>
            <w:right w:val="none" w:sz="0" w:space="0" w:color="auto"/>
          </w:divBdr>
        </w:div>
        <w:div w:id="1642885110">
          <w:marLeft w:val="0"/>
          <w:marRight w:val="0"/>
          <w:marTop w:val="0"/>
          <w:marBottom w:val="100"/>
          <w:divBdr>
            <w:top w:val="none" w:sz="0" w:space="0" w:color="auto"/>
            <w:left w:val="none" w:sz="0" w:space="0" w:color="auto"/>
            <w:bottom w:val="none" w:sz="0" w:space="0" w:color="auto"/>
            <w:right w:val="none" w:sz="0" w:space="0" w:color="auto"/>
          </w:divBdr>
        </w:div>
        <w:div w:id="1729692479">
          <w:marLeft w:val="0"/>
          <w:marRight w:val="0"/>
          <w:marTop w:val="0"/>
          <w:marBottom w:val="100"/>
          <w:divBdr>
            <w:top w:val="none" w:sz="0" w:space="0" w:color="auto"/>
            <w:left w:val="none" w:sz="0" w:space="0" w:color="auto"/>
            <w:bottom w:val="none" w:sz="0" w:space="0" w:color="auto"/>
            <w:right w:val="none" w:sz="0" w:space="0" w:color="auto"/>
          </w:divBdr>
        </w:div>
        <w:div w:id="290863320">
          <w:marLeft w:val="0"/>
          <w:marRight w:val="0"/>
          <w:marTop w:val="0"/>
          <w:marBottom w:val="70"/>
          <w:divBdr>
            <w:top w:val="none" w:sz="0" w:space="0" w:color="auto"/>
            <w:left w:val="none" w:sz="0" w:space="0" w:color="auto"/>
            <w:bottom w:val="none" w:sz="0" w:space="0" w:color="auto"/>
            <w:right w:val="none" w:sz="0" w:space="0" w:color="auto"/>
          </w:divBdr>
        </w:div>
        <w:div w:id="1343895639">
          <w:marLeft w:val="0"/>
          <w:marRight w:val="0"/>
          <w:marTop w:val="0"/>
          <w:marBottom w:val="70"/>
          <w:divBdr>
            <w:top w:val="none" w:sz="0" w:space="0" w:color="auto"/>
            <w:left w:val="none" w:sz="0" w:space="0" w:color="auto"/>
            <w:bottom w:val="none" w:sz="0" w:space="0" w:color="auto"/>
            <w:right w:val="none" w:sz="0" w:space="0" w:color="auto"/>
          </w:divBdr>
        </w:div>
        <w:div w:id="173345785">
          <w:marLeft w:val="0"/>
          <w:marRight w:val="0"/>
          <w:marTop w:val="0"/>
          <w:marBottom w:val="70"/>
          <w:divBdr>
            <w:top w:val="none" w:sz="0" w:space="0" w:color="auto"/>
            <w:left w:val="none" w:sz="0" w:space="0" w:color="auto"/>
            <w:bottom w:val="none" w:sz="0" w:space="0" w:color="auto"/>
            <w:right w:val="none" w:sz="0" w:space="0" w:color="auto"/>
          </w:divBdr>
        </w:div>
        <w:div w:id="1684891329">
          <w:marLeft w:val="0"/>
          <w:marRight w:val="0"/>
          <w:marTop w:val="0"/>
          <w:marBottom w:val="70"/>
          <w:divBdr>
            <w:top w:val="none" w:sz="0" w:space="0" w:color="auto"/>
            <w:left w:val="none" w:sz="0" w:space="0" w:color="auto"/>
            <w:bottom w:val="none" w:sz="0" w:space="0" w:color="auto"/>
            <w:right w:val="none" w:sz="0" w:space="0" w:color="auto"/>
          </w:divBdr>
        </w:div>
        <w:div w:id="324935192">
          <w:marLeft w:val="0"/>
          <w:marRight w:val="0"/>
          <w:marTop w:val="0"/>
          <w:marBottom w:val="70"/>
          <w:divBdr>
            <w:top w:val="none" w:sz="0" w:space="0" w:color="auto"/>
            <w:left w:val="none" w:sz="0" w:space="0" w:color="auto"/>
            <w:bottom w:val="none" w:sz="0" w:space="0" w:color="auto"/>
            <w:right w:val="none" w:sz="0" w:space="0" w:color="auto"/>
          </w:divBdr>
        </w:div>
        <w:div w:id="146289106">
          <w:marLeft w:val="0"/>
          <w:marRight w:val="0"/>
          <w:marTop w:val="0"/>
          <w:marBottom w:val="70"/>
          <w:divBdr>
            <w:top w:val="none" w:sz="0" w:space="0" w:color="auto"/>
            <w:left w:val="none" w:sz="0" w:space="0" w:color="auto"/>
            <w:bottom w:val="none" w:sz="0" w:space="0" w:color="auto"/>
            <w:right w:val="none" w:sz="0" w:space="0" w:color="auto"/>
          </w:divBdr>
        </w:div>
        <w:div w:id="1826048520">
          <w:marLeft w:val="0"/>
          <w:marRight w:val="0"/>
          <w:marTop w:val="0"/>
          <w:marBottom w:val="70"/>
          <w:divBdr>
            <w:top w:val="none" w:sz="0" w:space="0" w:color="auto"/>
            <w:left w:val="none" w:sz="0" w:space="0" w:color="auto"/>
            <w:bottom w:val="none" w:sz="0" w:space="0" w:color="auto"/>
            <w:right w:val="none" w:sz="0" w:space="0" w:color="auto"/>
          </w:divBdr>
        </w:div>
        <w:div w:id="1145004403">
          <w:marLeft w:val="0"/>
          <w:marRight w:val="0"/>
          <w:marTop w:val="0"/>
          <w:marBottom w:val="70"/>
          <w:divBdr>
            <w:top w:val="none" w:sz="0" w:space="0" w:color="auto"/>
            <w:left w:val="none" w:sz="0" w:space="0" w:color="auto"/>
            <w:bottom w:val="none" w:sz="0" w:space="0" w:color="auto"/>
            <w:right w:val="none" w:sz="0" w:space="0" w:color="auto"/>
          </w:divBdr>
        </w:div>
        <w:div w:id="194586138">
          <w:marLeft w:val="0"/>
          <w:marRight w:val="0"/>
          <w:marTop w:val="0"/>
          <w:marBottom w:val="70"/>
          <w:divBdr>
            <w:top w:val="none" w:sz="0" w:space="0" w:color="auto"/>
            <w:left w:val="none" w:sz="0" w:space="0" w:color="auto"/>
            <w:bottom w:val="none" w:sz="0" w:space="0" w:color="auto"/>
            <w:right w:val="none" w:sz="0" w:space="0" w:color="auto"/>
          </w:divBdr>
        </w:div>
        <w:div w:id="1422531512">
          <w:marLeft w:val="0"/>
          <w:marRight w:val="0"/>
          <w:marTop w:val="0"/>
          <w:marBottom w:val="70"/>
          <w:divBdr>
            <w:top w:val="none" w:sz="0" w:space="0" w:color="auto"/>
            <w:left w:val="none" w:sz="0" w:space="0" w:color="auto"/>
            <w:bottom w:val="none" w:sz="0" w:space="0" w:color="auto"/>
            <w:right w:val="none" w:sz="0" w:space="0" w:color="auto"/>
          </w:divBdr>
        </w:div>
        <w:div w:id="1803882247">
          <w:marLeft w:val="0"/>
          <w:marRight w:val="0"/>
          <w:marTop w:val="0"/>
          <w:marBottom w:val="70"/>
          <w:divBdr>
            <w:top w:val="none" w:sz="0" w:space="0" w:color="auto"/>
            <w:left w:val="none" w:sz="0" w:space="0" w:color="auto"/>
            <w:bottom w:val="none" w:sz="0" w:space="0" w:color="auto"/>
            <w:right w:val="none" w:sz="0" w:space="0" w:color="auto"/>
          </w:divBdr>
        </w:div>
        <w:div w:id="350037602">
          <w:marLeft w:val="0"/>
          <w:marRight w:val="0"/>
          <w:marTop w:val="0"/>
          <w:marBottom w:val="70"/>
          <w:divBdr>
            <w:top w:val="none" w:sz="0" w:space="0" w:color="auto"/>
            <w:left w:val="none" w:sz="0" w:space="0" w:color="auto"/>
            <w:bottom w:val="none" w:sz="0" w:space="0" w:color="auto"/>
            <w:right w:val="none" w:sz="0" w:space="0" w:color="auto"/>
          </w:divBdr>
        </w:div>
        <w:div w:id="2111387223">
          <w:marLeft w:val="0"/>
          <w:marRight w:val="0"/>
          <w:marTop w:val="0"/>
          <w:marBottom w:val="70"/>
          <w:divBdr>
            <w:top w:val="none" w:sz="0" w:space="0" w:color="auto"/>
            <w:left w:val="none" w:sz="0" w:space="0" w:color="auto"/>
            <w:bottom w:val="none" w:sz="0" w:space="0" w:color="auto"/>
            <w:right w:val="none" w:sz="0" w:space="0" w:color="auto"/>
          </w:divBdr>
        </w:div>
        <w:div w:id="859317279">
          <w:marLeft w:val="0"/>
          <w:marRight w:val="0"/>
          <w:marTop w:val="0"/>
          <w:marBottom w:val="70"/>
          <w:divBdr>
            <w:top w:val="none" w:sz="0" w:space="0" w:color="auto"/>
            <w:left w:val="none" w:sz="0" w:space="0" w:color="auto"/>
            <w:bottom w:val="none" w:sz="0" w:space="0" w:color="auto"/>
            <w:right w:val="none" w:sz="0" w:space="0" w:color="auto"/>
          </w:divBdr>
        </w:div>
        <w:div w:id="1034119234">
          <w:marLeft w:val="0"/>
          <w:marRight w:val="0"/>
          <w:marTop w:val="0"/>
          <w:marBottom w:val="70"/>
          <w:divBdr>
            <w:top w:val="none" w:sz="0" w:space="0" w:color="auto"/>
            <w:left w:val="none" w:sz="0" w:space="0" w:color="auto"/>
            <w:bottom w:val="none" w:sz="0" w:space="0" w:color="auto"/>
            <w:right w:val="none" w:sz="0" w:space="0" w:color="auto"/>
          </w:divBdr>
        </w:div>
        <w:div w:id="1379236275">
          <w:marLeft w:val="0"/>
          <w:marRight w:val="0"/>
          <w:marTop w:val="0"/>
          <w:marBottom w:val="70"/>
          <w:divBdr>
            <w:top w:val="none" w:sz="0" w:space="0" w:color="auto"/>
            <w:left w:val="none" w:sz="0" w:space="0" w:color="auto"/>
            <w:bottom w:val="none" w:sz="0" w:space="0" w:color="auto"/>
            <w:right w:val="none" w:sz="0" w:space="0" w:color="auto"/>
          </w:divBdr>
        </w:div>
        <w:div w:id="2126727627">
          <w:marLeft w:val="0"/>
          <w:marRight w:val="0"/>
          <w:marTop w:val="0"/>
          <w:marBottom w:val="70"/>
          <w:divBdr>
            <w:top w:val="none" w:sz="0" w:space="0" w:color="auto"/>
            <w:left w:val="none" w:sz="0" w:space="0" w:color="auto"/>
            <w:bottom w:val="none" w:sz="0" w:space="0" w:color="auto"/>
            <w:right w:val="none" w:sz="0" w:space="0" w:color="auto"/>
          </w:divBdr>
        </w:div>
        <w:div w:id="2074574615">
          <w:marLeft w:val="0"/>
          <w:marRight w:val="0"/>
          <w:marTop w:val="0"/>
          <w:marBottom w:val="70"/>
          <w:divBdr>
            <w:top w:val="none" w:sz="0" w:space="0" w:color="auto"/>
            <w:left w:val="none" w:sz="0" w:space="0" w:color="auto"/>
            <w:bottom w:val="none" w:sz="0" w:space="0" w:color="auto"/>
            <w:right w:val="none" w:sz="0" w:space="0" w:color="auto"/>
          </w:divBdr>
        </w:div>
        <w:div w:id="1014958146">
          <w:marLeft w:val="0"/>
          <w:marRight w:val="0"/>
          <w:marTop w:val="0"/>
          <w:marBottom w:val="70"/>
          <w:divBdr>
            <w:top w:val="none" w:sz="0" w:space="0" w:color="auto"/>
            <w:left w:val="none" w:sz="0" w:space="0" w:color="auto"/>
            <w:bottom w:val="none" w:sz="0" w:space="0" w:color="auto"/>
            <w:right w:val="none" w:sz="0" w:space="0" w:color="auto"/>
          </w:divBdr>
        </w:div>
        <w:div w:id="1425808288">
          <w:marLeft w:val="0"/>
          <w:marRight w:val="0"/>
          <w:marTop w:val="0"/>
          <w:marBottom w:val="70"/>
          <w:divBdr>
            <w:top w:val="none" w:sz="0" w:space="0" w:color="auto"/>
            <w:left w:val="none" w:sz="0" w:space="0" w:color="auto"/>
            <w:bottom w:val="none" w:sz="0" w:space="0" w:color="auto"/>
            <w:right w:val="none" w:sz="0" w:space="0" w:color="auto"/>
          </w:divBdr>
        </w:div>
        <w:div w:id="1387560650">
          <w:marLeft w:val="0"/>
          <w:marRight w:val="0"/>
          <w:marTop w:val="0"/>
          <w:marBottom w:val="70"/>
          <w:divBdr>
            <w:top w:val="none" w:sz="0" w:space="0" w:color="auto"/>
            <w:left w:val="none" w:sz="0" w:space="0" w:color="auto"/>
            <w:bottom w:val="none" w:sz="0" w:space="0" w:color="auto"/>
            <w:right w:val="none" w:sz="0" w:space="0" w:color="auto"/>
          </w:divBdr>
        </w:div>
        <w:div w:id="908345893">
          <w:marLeft w:val="0"/>
          <w:marRight w:val="0"/>
          <w:marTop w:val="0"/>
          <w:marBottom w:val="70"/>
          <w:divBdr>
            <w:top w:val="none" w:sz="0" w:space="0" w:color="auto"/>
            <w:left w:val="none" w:sz="0" w:space="0" w:color="auto"/>
            <w:bottom w:val="none" w:sz="0" w:space="0" w:color="auto"/>
            <w:right w:val="none" w:sz="0" w:space="0" w:color="auto"/>
          </w:divBdr>
        </w:div>
        <w:div w:id="796680271">
          <w:marLeft w:val="0"/>
          <w:marRight w:val="0"/>
          <w:marTop w:val="0"/>
          <w:marBottom w:val="70"/>
          <w:divBdr>
            <w:top w:val="none" w:sz="0" w:space="0" w:color="auto"/>
            <w:left w:val="none" w:sz="0" w:space="0" w:color="auto"/>
            <w:bottom w:val="none" w:sz="0" w:space="0" w:color="auto"/>
            <w:right w:val="none" w:sz="0" w:space="0" w:color="auto"/>
          </w:divBdr>
        </w:div>
        <w:div w:id="1406025397">
          <w:marLeft w:val="0"/>
          <w:marRight w:val="0"/>
          <w:marTop w:val="0"/>
          <w:marBottom w:val="70"/>
          <w:divBdr>
            <w:top w:val="none" w:sz="0" w:space="0" w:color="auto"/>
            <w:left w:val="none" w:sz="0" w:space="0" w:color="auto"/>
            <w:bottom w:val="none" w:sz="0" w:space="0" w:color="auto"/>
            <w:right w:val="none" w:sz="0" w:space="0" w:color="auto"/>
          </w:divBdr>
        </w:div>
        <w:div w:id="1262683825">
          <w:marLeft w:val="0"/>
          <w:marRight w:val="0"/>
          <w:marTop w:val="0"/>
          <w:marBottom w:val="70"/>
          <w:divBdr>
            <w:top w:val="none" w:sz="0" w:space="0" w:color="auto"/>
            <w:left w:val="none" w:sz="0" w:space="0" w:color="auto"/>
            <w:bottom w:val="none" w:sz="0" w:space="0" w:color="auto"/>
            <w:right w:val="none" w:sz="0" w:space="0" w:color="auto"/>
          </w:divBdr>
        </w:div>
        <w:div w:id="819807964">
          <w:marLeft w:val="0"/>
          <w:marRight w:val="0"/>
          <w:marTop w:val="0"/>
          <w:marBottom w:val="70"/>
          <w:divBdr>
            <w:top w:val="none" w:sz="0" w:space="0" w:color="auto"/>
            <w:left w:val="none" w:sz="0" w:space="0" w:color="auto"/>
            <w:bottom w:val="none" w:sz="0" w:space="0" w:color="auto"/>
            <w:right w:val="none" w:sz="0" w:space="0" w:color="auto"/>
          </w:divBdr>
        </w:div>
        <w:div w:id="50429135">
          <w:marLeft w:val="0"/>
          <w:marRight w:val="0"/>
          <w:marTop w:val="0"/>
          <w:marBottom w:val="70"/>
          <w:divBdr>
            <w:top w:val="none" w:sz="0" w:space="0" w:color="auto"/>
            <w:left w:val="none" w:sz="0" w:space="0" w:color="auto"/>
            <w:bottom w:val="none" w:sz="0" w:space="0" w:color="auto"/>
            <w:right w:val="none" w:sz="0" w:space="0" w:color="auto"/>
          </w:divBdr>
        </w:div>
        <w:div w:id="1117482102">
          <w:marLeft w:val="0"/>
          <w:marRight w:val="0"/>
          <w:marTop w:val="0"/>
          <w:marBottom w:val="70"/>
          <w:divBdr>
            <w:top w:val="none" w:sz="0" w:space="0" w:color="auto"/>
            <w:left w:val="none" w:sz="0" w:space="0" w:color="auto"/>
            <w:bottom w:val="none" w:sz="0" w:space="0" w:color="auto"/>
            <w:right w:val="none" w:sz="0" w:space="0" w:color="auto"/>
          </w:divBdr>
        </w:div>
        <w:div w:id="355083400">
          <w:marLeft w:val="0"/>
          <w:marRight w:val="0"/>
          <w:marTop w:val="0"/>
          <w:marBottom w:val="70"/>
          <w:divBdr>
            <w:top w:val="none" w:sz="0" w:space="0" w:color="auto"/>
            <w:left w:val="none" w:sz="0" w:space="0" w:color="auto"/>
            <w:bottom w:val="none" w:sz="0" w:space="0" w:color="auto"/>
            <w:right w:val="none" w:sz="0" w:space="0" w:color="auto"/>
          </w:divBdr>
        </w:div>
        <w:div w:id="188569643">
          <w:marLeft w:val="0"/>
          <w:marRight w:val="0"/>
          <w:marTop w:val="0"/>
          <w:marBottom w:val="70"/>
          <w:divBdr>
            <w:top w:val="none" w:sz="0" w:space="0" w:color="auto"/>
            <w:left w:val="none" w:sz="0" w:space="0" w:color="auto"/>
            <w:bottom w:val="none" w:sz="0" w:space="0" w:color="auto"/>
            <w:right w:val="none" w:sz="0" w:space="0" w:color="auto"/>
          </w:divBdr>
        </w:div>
        <w:div w:id="78253461">
          <w:marLeft w:val="0"/>
          <w:marRight w:val="0"/>
          <w:marTop w:val="0"/>
          <w:marBottom w:val="70"/>
          <w:divBdr>
            <w:top w:val="none" w:sz="0" w:space="0" w:color="auto"/>
            <w:left w:val="none" w:sz="0" w:space="0" w:color="auto"/>
            <w:bottom w:val="none" w:sz="0" w:space="0" w:color="auto"/>
            <w:right w:val="none" w:sz="0" w:space="0" w:color="auto"/>
          </w:divBdr>
        </w:div>
        <w:div w:id="175460465">
          <w:marLeft w:val="0"/>
          <w:marRight w:val="0"/>
          <w:marTop w:val="0"/>
          <w:marBottom w:val="70"/>
          <w:divBdr>
            <w:top w:val="none" w:sz="0" w:space="0" w:color="auto"/>
            <w:left w:val="none" w:sz="0" w:space="0" w:color="auto"/>
            <w:bottom w:val="none" w:sz="0" w:space="0" w:color="auto"/>
            <w:right w:val="none" w:sz="0" w:space="0" w:color="auto"/>
          </w:divBdr>
        </w:div>
        <w:div w:id="660815657">
          <w:marLeft w:val="0"/>
          <w:marRight w:val="0"/>
          <w:marTop w:val="0"/>
          <w:marBottom w:val="70"/>
          <w:divBdr>
            <w:top w:val="none" w:sz="0" w:space="0" w:color="auto"/>
            <w:left w:val="none" w:sz="0" w:space="0" w:color="auto"/>
            <w:bottom w:val="none" w:sz="0" w:space="0" w:color="auto"/>
            <w:right w:val="none" w:sz="0" w:space="0" w:color="auto"/>
          </w:divBdr>
        </w:div>
        <w:div w:id="455376012">
          <w:marLeft w:val="0"/>
          <w:marRight w:val="0"/>
          <w:marTop w:val="0"/>
          <w:marBottom w:val="70"/>
          <w:divBdr>
            <w:top w:val="none" w:sz="0" w:space="0" w:color="auto"/>
            <w:left w:val="none" w:sz="0" w:space="0" w:color="auto"/>
            <w:bottom w:val="none" w:sz="0" w:space="0" w:color="auto"/>
            <w:right w:val="none" w:sz="0" w:space="0" w:color="auto"/>
          </w:divBdr>
        </w:div>
        <w:div w:id="1040667147">
          <w:marLeft w:val="0"/>
          <w:marRight w:val="0"/>
          <w:marTop w:val="0"/>
          <w:marBottom w:val="70"/>
          <w:divBdr>
            <w:top w:val="none" w:sz="0" w:space="0" w:color="auto"/>
            <w:left w:val="none" w:sz="0" w:space="0" w:color="auto"/>
            <w:bottom w:val="none" w:sz="0" w:space="0" w:color="auto"/>
            <w:right w:val="none" w:sz="0" w:space="0" w:color="auto"/>
          </w:divBdr>
        </w:div>
        <w:div w:id="593128393">
          <w:marLeft w:val="0"/>
          <w:marRight w:val="0"/>
          <w:marTop w:val="0"/>
          <w:marBottom w:val="70"/>
          <w:divBdr>
            <w:top w:val="none" w:sz="0" w:space="0" w:color="auto"/>
            <w:left w:val="none" w:sz="0" w:space="0" w:color="auto"/>
            <w:bottom w:val="none" w:sz="0" w:space="0" w:color="auto"/>
            <w:right w:val="none" w:sz="0" w:space="0" w:color="auto"/>
          </w:divBdr>
        </w:div>
        <w:div w:id="606304737">
          <w:marLeft w:val="0"/>
          <w:marRight w:val="0"/>
          <w:marTop w:val="0"/>
          <w:marBottom w:val="70"/>
          <w:divBdr>
            <w:top w:val="none" w:sz="0" w:space="0" w:color="auto"/>
            <w:left w:val="none" w:sz="0" w:space="0" w:color="auto"/>
            <w:bottom w:val="none" w:sz="0" w:space="0" w:color="auto"/>
            <w:right w:val="none" w:sz="0" w:space="0" w:color="auto"/>
          </w:divBdr>
        </w:div>
        <w:div w:id="1331906770">
          <w:marLeft w:val="0"/>
          <w:marRight w:val="0"/>
          <w:marTop w:val="0"/>
          <w:marBottom w:val="70"/>
          <w:divBdr>
            <w:top w:val="none" w:sz="0" w:space="0" w:color="auto"/>
            <w:left w:val="none" w:sz="0" w:space="0" w:color="auto"/>
            <w:bottom w:val="none" w:sz="0" w:space="0" w:color="auto"/>
            <w:right w:val="none" w:sz="0" w:space="0" w:color="auto"/>
          </w:divBdr>
        </w:div>
        <w:div w:id="1331250771">
          <w:marLeft w:val="0"/>
          <w:marRight w:val="0"/>
          <w:marTop w:val="0"/>
          <w:marBottom w:val="70"/>
          <w:divBdr>
            <w:top w:val="none" w:sz="0" w:space="0" w:color="auto"/>
            <w:left w:val="none" w:sz="0" w:space="0" w:color="auto"/>
            <w:bottom w:val="none" w:sz="0" w:space="0" w:color="auto"/>
            <w:right w:val="none" w:sz="0" w:space="0" w:color="auto"/>
          </w:divBdr>
        </w:div>
        <w:div w:id="1816410248">
          <w:marLeft w:val="0"/>
          <w:marRight w:val="0"/>
          <w:marTop w:val="0"/>
          <w:marBottom w:val="70"/>
          <w:divBdr>
            <w:top w:val="none" w:sz="0" w:space="0" w:color="auto"/>
            <w:left w:val="none" w:sz="0" w:space="0" w:color="auto"/>
            <w:bottom w:val="none" w:sz="0" w:space="0" w:color="auto"/>
            <w:right w:val="none" w:sz="0" w:space="0" w:color="auto"/>
          </w:divBdr>
        </w:div>
        <w:div w:id="1281649628">
          <w:marLeft w:val="0"/>
          <w:marRight w:val="0"/>
          <w:marTop w:val="0"/>
          <w:marBottom w:val="70"/>
          <w:divBdr>
            <w:top w:val="none" w:sz="0" w:space="0" w:color="auto"/>
            <w:left w:val="none" w:sz="0" w:space="0" w:color="auto"/>
            <w:bottom w:val="none" w:sz="0" w:space="0" w:color="auto"/>
            <w:right w:val="none" w:sz="0" w:space="0" w:color="auto"/>
          </w:divBdr>
        </w:div>
        <w:div w:id="248656855">
          <w:marLeft w:val="0"/>
          <w:marRight w:val="0"/>
          <w:marTop w:val="0"/>
          <w:marBottom w:val="70"/>
          <w:divBdr>
            <w:top w:val="none" w:sz="0" w:space="0" w:color="auto"/>
            <w:left w:val="none" w:sz="0" w:space="0" w:color="auto"/>
            <w:bottom w:val="none" w:sz="0" w:space="0" w:color="auto"/>
            <w:right w:val="none" w:sz="0" w:space="0" w:color="auto"/>
          </w:divBdr>
        </w:div>
        <w:div w:id="1458062587">
          <w:marLeft w:val="0"/>
          <w:marRight w:val="0"/>
          <w:marTop w:val="0"/>
          <w:marBottom w:val="70"/>
          <w:divBdr>
            <w:top w:val="none" w:sz="0" w:space="0" w:color="auto"/>
            <w:left w:val="none" w:sz="0" w:space="0" w:color="auto"/>
            <w:bottom w:val="none" w:sz="0" w:space="0" w:color="auto"/>
            <w:right w:val="none" w:sz="0" w:space="0" w:color="auto"/>
          </w:divBdr>
        </w:div>
        <w:div w:id="1965194175">
          <w:marLeft w:val="0"/>
          <w:marRight w:val="0"/>
          <w:marTop w:val="0"/>
          <w:marBottom w:val="70"/>
          <w:divBdr>
            <w:top w:val="none" w:sz="0" w:space="0" w:color="auto"/>
            <w:left w:val="none" w:sz="0" w:space="0" w:color="auto"/>
            <w:bottom w:val="none" w:sz="0" w:space="0" w:color="auto"/>
            <w:right w:val="none" w:sz="0" w:space="0" w:color="auto"/>
          </w:divBdr>
        </w:div>
        <w:div w:id="78865487">
          <w:marLeft w:val="0"/>
          <w:marRight w:val="0"/>
          <w:marTop w:val="0"/>
          <w:marBottom w:val="70"/>
          <w:divBdr>
            <w:top w:val="none" w:sz="0" w:space="0" w:color="auto"/>
            <w:left w:val="none" w:sz="0" w:space="0" w:color="auto"/>
            <w:bottom w:val="none" w:sz="0" w:space="0" w:color="auto"/>
            <w:right w:val="none" w:sz="0" w:space="0" w:color="auto"/>
          </w:divBdr>
        </w:div>
        <w:div w:id="1518619172">
          <w:marLeft w:val="0"/>
          <w:marRight w:val="0"/>
          <w:marTop w:val="0"/>
          <w:marBottom w:val="70"/>
          <w:divBdr>
            <w:top w:val="none" w:sz="0" w:space="0" w:color="auto"/>
            <w:left w:val="none" w:sz="0" w:space="0" w:color="auto"/>
            <w:bottom w:val="none" w:sz="0" w:space="0" w:color="auto"/>
            <w:right w:val="none" w:sz="0" w:space="0" w:color="auto"/>
          </w:divBdr>
        </w:div>
        <w:div w:id="1457142317">
          <w:marLeft w:val="0"/>
          <w:marRight w:val="0"/>
          <w:marTop w:val="0"/>
          <w:marBottom w:val="70"/>
          <w:divBdr>
            <w:top w:val="none" w:sz="0" w:space="0" w:color="auto"/>
            <w:left w:val="none" w:sz="0" w:space="0" w:color="auto"/>
            <w:bottom w:val="none" w:sz="0" w:space="0" w:color="auto"/>
            <w:right w:val="none" w:sz="0" w:space="0" w:color="auto"/>
          </w:divBdr>
        </w:div>
        <w:div w:id="1647322920">
          <w:marLeft w:val="0"/>
          <w:marRight w:val="0"/>
          <w:marTop w:val="0"/>
          <w:marBottom w:val="70"/>
          <w:divBdr>
            <w:top w:val="none" w:sz="0" w:space="0" w:color="auto"/>
            <w:left w:val="none" w:sz="0" w:space="0" w:color="auto"/>
            <w:bottom w:val="none" w:sz="0" w:space="0" w:color="auto"/>
            <w:right w:val="none" w:sz="0" w:space="0" w:color="auto"/>
          </w:divBdr>
        </w:div>
        <w:div w:id="1134717667">
          <w:marLeft w:val="0"/>
          <w:marRight w:val="0"/>
          <w:marTop w:val="0"/>
          <w:marBottom w:val="70"/>
          <w:divBdr>
            <w:top w:val="none" w:sz="0" w:space="0" w:color="auto"/>
            <w:left w:val="none" w:sz="0" w:space="0" w:color="auto"/>
            <w:bottom w:val="none" w:sz="0" w:space="0" w:color="auto"/>
            <w:right w:val="none" w:sz="0" w:space="0" w:color="auto"/>
          </w:divBdr>
        </w:div>
        <w:div w:id="501706647">
          <w:marLeft w:val="0"/>
          <w:marRight w:val="0"/>
          <w:marTop w:val="0"/>
          <w:marBottom w:val="70"/>
          <w:divBdr>
            <w:top w:val="none" w:sz="0" w:space="0" w:color="auto"/>
            <w:left w:val="none" w:sz="0" w:space="0" w:color="auto"/>
            <w:bottom w:val="none" w:sz="0" w:space="0" w:color="auto"/>
            <w:right w:val="none" w:sz="0" w:space="0" w:color="auto"/>
          </w:divBdr>
        </w:div>
        <w:div w:id="237833224">
          <w:marLeft w:val="0"/>
          <w:marRight w:val="0"/>
          <w:marTop w:val="0"/>
          <w:marBottom w:val="70"/>
          <w:divBdr>
            <w:top w:val="none" w:sz="0" w:space="0" w:color="auto"/>
            <w:left w:val="none" w:sz="0" w:space="0" w:color="auto"/>
            <w:bottom w:val="none" w:sz="0" w:space="0" w:color="auto"/>
            <w:right w:val="none" w:sz="0" w:space="0" w:color="auto"/>
          </w:divBdr>
        </w:div>
        <w:div w:id="518129670">
          <w:marLeft w:val="0"/>
          <w:marRight w:val="0"/>
          <w:marTop w:val="0"/>
          <w:marBottom w:val="70"/>
          <w:divBdr>
            <w:top w:val="none" w:sz="0" w:space="0" w:color="auto"/>
            <w:left w:val="none" w:sz="0" w:space="0" w:color="auto"/>
            <w:bottom w:val="none" w:sz="0" w:space="0" w:color="auto"/>
            <w:right w:val="none" w:sz="0" w:space="0" w:color="auto"/>
          </w:divBdr>
        </w:div>
        <w:div w:id="1183518908">
          <w:marLeft w:val="0"/>
          <w:marRight w:val="0"/>
          <w:marTop w:val="0"/>
          <w:marBottom w:val="70"/>
          <w:divBdr>
            <w:top w:val="none" w:sz="0" w:space="0" w:color="auto"/>
            <w:left w:val="none" w:sz="0" w:space="0" w:color="auto"/>
            <w:bottom w:val="none" w:sz="0" w:space="0" w:color="auto"/>
            <w:right w:val="none" w:sz="0" w:space="0" w:color="auto"/>
          </w:divBdr>
        </w:div>
        <w:div w:id="406659728">
          <w:marLeft w:val="0"/>
          <w:marRight w:val="0"/>
          <w:marTop w:val="0"/>
          <w:marBottom w:val="70"/>
          <w:divBdr>
            <w:top w:val="none" w:sz="0" w:space="0" w:color="auto"/>
            <w:left w:val="none" w:sz="0" w:space="0" w:color="auto"/>
            <w:bottom w:val="none" w:sz="0" w:space="0" w:color="auto"/>
            <w:right w:val="none" w:sz="0" w:space="0" w:color="auto"/>
          </w:divBdr>
        </w:div>
        <w:div w:id="2978685">
          <w:marLeft w:val="0"/>
          <w:marRight w:val="0"/>
          <w:marTop w:val="0"/>
          <w:marBottom w:val="70"/>
          <w:divBdr>
            <w:top w:val="none" w:sz="0" w:space="0" w:color="auto"/>
            <w:left w:val="none" w:sz="0" w:space="0" w:color="auto"/>
            <w:bottom w:val="none" w:sz="0" w:space="0" w:color="auto"/>
            <w:right w:val="none" w:sz="0" w:space="0" w:color="auto"/>
          </w:divBdr>
        </w:div>
        <w:div w:id="722751352">
          <w:marLeft w:val="0"/>
          <w:marRight w:val="0"/>
          <w:marTop w:val="0"/>
          <w:marBottom w:val="70"/>
          <w:divBdr>
            <w:top w:val="none" w:sz="0" w:space="0" w:color="auto"/>
            <w:left w:val="none" w:sz="0" w:space="0" w:color="auto"/>
            <w:bottom w:val="none" w:sz="0" w:space="0" w:color="auto"/>
            <w:right w:val="none" w:sz="0" w:space="0" w:color="auto"/>
          </w:divBdr>
        </w:div>
        <w:div w:id="1221207661">
          <w:marLeft w:val="0"/>
          <w:marRight w:val="0"/>
          <w:marTop w:val="0"/>
          <w:marBottom w:val="70"/>
          <w:divBdr>
            <w:top w:val="none" w:sz="0" w:space="0" w:color="auto"/>
            <w:left w:val="none" w:sz="0" w:space="0" w:color="auto"/>
            <w:bottom w:val="none" w:sz="0" w:space="0" w:color="auto"/>
            <w:right w:val="none" w:sz="0" w:space="0" w:color="auto"/>
          </w:divBdr>
        </w:div>
        <w:div w:id="1135640522">
          <w:marLeft w:val="0"/>
          <w:marRight w:val="0"/>
          <w:marTop w:val="0"/>
          <w:marBottom w:val="70"/>
          <w:divBdr>
            <w:top w:val="none" w:sz="0" w:space="0" w:color="auto"/>
            <w:left w:val="none" w:sz="0" w:space="0" w:color="auto"/>
            <w:bottom w:val="none" w:sz="0" w:space="0" w:color="auto"/>
            <w:right w:val="none" w:sz="0" w:space="0" w:color="auto"/>
          </w:divBdr>
        </w:div>
        <w:div w:id="471562137">
          <w:marLeft w:val="0"/>
          <w:marRight w:val="0"/>
          <w:marTop w:val="0"/>
          <w:marBottom w:val="70"/>
          <w:divBdr>
            <w:top w:val="none" w:sz="0" w:space="0" w:color="auto"/>
            <w:left w:val="none" w:sz="0" w:space="0" w:color="auto"/>
            <w:bottom w:val="none" w:sz="0" w:space="0" w:color="auto"/>
            <w:right w:val="none" w:sz="0" w:space="0" w:color="auto"/>
          </w:divBdr>
        </w:div>
        <w:div w:id="1101534136">
          <w:marLeft w:val="0"/>
          <w:marRight w:val="0"/>
          <w:marTop w:val="0"/>
          <w:marBottom w:val="70"/>
          <w:divBdr>
            <w:top w:val="none" w:sz="0" w:space="0" w:color="auto"/>
            <w:left w:val="none" w:sz="0" w:space="0" w:color="auto"/>
            <w:bottom w:val="none" w:sz="0" w:space="0" w:color="auto"/>
            <w:right w:val="none" w:sz="0" w:space="0" w:color="auto"/>
          </w:divBdr>
        </w:div>
        <w:div w:id="346566942">
          <w:marLeft w:val="0"/>
          <w:marRight w:val="0"/>
          <w:marTop w:val="0"/>
          <w:marBottom w:val="70"/>
          <w:divBdr>
            <w:top w:val="none" w:sz="0" w:space="0" w:color="auto"/>
            <w:left w:val="none" w:sz="0" w:space="0" w:color="auto"/>
            <w:bottom w:val="none" w:sz="0" w:space="0" w:color="auto"/>
            <w:right w:val="none" w:sz="0" w:space="0" w:color="auto"/>
          </w:divBdr>
        </w:div>
        <w:div w:id="1635332489">
          <w:marLeft w:val="0"/>
          <w:marRight w:val="0"/>
          <w:marTop w:val="0"/>
          <w:marBottom w:val="70"/>
          <w:divBdr>
            <w:top w:val="none" w:sz="0" w:space="0" w:color="auto"/>
            <w:left w:val="none" w:sz="0" w:space="0" w:color="auto"/>
            <w:bottom w:val="none" w:sz="0" w:space="0" w:color="auto"/>
            <w:right w:val="none" w:sz="0" w:space="0" w:color="auto"/>
          </w:divBdr>
        </w:div>
        <w:div w:id="2091581734">
          <w:marLeft w:val="0"/>
          <w:marRight w:val="0"/>
          <w:marTop w:val="0"/>
          <w:marBottom w:val="70"/>
          <w:divBdr>
            <w:top w:val="none" w:sz="0" w:space="0" w:color="auto"/>
            <w:left w:val="none" w:sz="0" w:space="0" w:color="auto"/>
            <w:bottom w:val="none" w:sz="0" w:space="0" w:color="auto"/>
            <w:right w:val="none" w:sz="0" w:space="0" w:color="auto"/>
          </w:divBdr>
        </w:div>
        <w:div w:id="271596289">
          <w:marLeft w:val="0"/>
          <w:marRight w:val="0"/>
          <w:marTop w:val="0"/>
          <w:marBottom w:val="70"/>
          <w:divBdr>
            <w:top w:val="none" w:sz="0" w:space="0" w:color="auto"/>
            <w:left w:val="none" w:sz="0" w:space="0" w:color="auto"/>
            <w:bottom w:val="none" w:sz="0" w:space="0" w:color="auto"/>
            <w:right w:val="none" w:sz="0" w:space="0" w:color="auto"/>
          </w:divBdr>
        </w:div>
        <w:div w:id="493835815">
          <w:marLeft w:val="0"/>
          <w:marRight w:val="0"/>
          <w:marTop w:val="0"/>
          <w:marBottom w:val="70"/>
          <w:divBdr>
            <w:top w:val="none" w:sz="0" w:space="0" w:color="auto"/>
            <w:left w:val="none" w:sz="0" w:space="0" w:color="auto"/>
            <w:bottom w:val="none" w:sz="0" w:space="0" w:color="auto"/>
            <w:right w:val="none" w:sz="0" w:space="0" w:color="auto"/>
          </w:divBdr>
        </w:div>
        <w:div w:id="1036084493">
          <w:marLeft w:val="0"/>
          <w:marRight w:val="0"/>
          <w:marTop w:val="0"/>
          <w:marBottom w:val="70"/>
          <w:divBdr>
            <w:top w:val="none" w:sz="0" w:space="0" w:color="auto"/>
            <w:left w:val="none" w:sz="0" w:space="0" w:color="auto"/>
            <w:bottom w:val="none" w:sz="0" w:space="0" w:color="auto"/>
            <w:right w:val="none" w:sz="0" w:space="0" w:color="auto"/>
          </w:divBdr>
        </w:div>
        <w:div w:id="1223296307">
          <w:marLeft w:val="0"/>
          <w:marRight w:val="0"/>
          <w:marTop w:val="0"/>
          <w:marBottom w:val="70"/>
          <w:divBdr>
            <w:top w:val="none" w:sz="0" w:space="0" w:color="auto"/>
            <w:left w:val="none" w:sz="0" w:space="0" w:color="auto"/>
            <w:bottom w:val="none" w:sz="0" w:space="0" w:color="auto"/>
            <w:right w:val="none" w:sz="0" w:space="0" w:color="auto"/>
          </w:divBdr>
        </w:div>
        <w:div w:id="1922443376">
          <w:marLeft w:val="0"/>
          <w:marRight w:val="0"/>
          <w:marTop w:val="0"/>
          <w:marBottom w:val="70"/>
          <w:divBdr>
            <w:top w:val="none" w:sz="0" w:space="0" w:color="auto"/>
            <w:left w:val="none" w:sz="0" w:space="0" w:color="auto"/>
            <w:bottom w:val="none" w:sz="0" w:space="0" w:color="auto"/>
            <w:right w:val="none" w:sz="0" w:space="0" w:color="auto"/>
          </w:divBdr>
        </w:div>
        <w:div w:id="1945845599">
          <w:marLeft w:val="0"/>
          <w:marRight w:val="0"/>
          <w:marTop w:val="0"/>
          <w:marBottom w:val="70"/>
          <w:divBdr>
            <w:top w:val="none" w:sz="0" w:space="0" w:color="auto"/>
            <w:left w:val="none" w:sz="0" w:space="0" w:color="auto"/>
            <w:bottom w:val="none" w:sz="0" w:space="0" w:color="auto"/>
            <w:right w:val="none" w:sz="0" w:space="0" w:color="auto"/>
          </w:divBdr>
        </w:div>
        <w:div w:id="903418888">
          <w:marLeft w:val="0"/>
          <w:marRight w:val="0"/>
          <w:marTop w:val="0"/>
          <w:marBottom w:val="70"/>
          <w:divBdr>
            <w:top w:val="none" w:sz="0" w:space="0" w:color="auto"/>
            <w:left w:val="none" w:sz="0" w:space="0" w:color="auto"/>
            <w:bottom w:val="none" w:sz="0" w:space="0" w:color="auto"/>
            <w:right w:val="none" w:sz="0" w:space="0" w:color="auto"/>
          </w:divBdr>
        </w:div>
        <w:div w:id="357894247">
          <w:marLeft w:val="0"/>
          <w:marRight w:val="0"/>
          <w:marTop w:val="0"/>
          <w:marBottom w:val="70"/>
          <w:divBdr>
            <w:top w:val="none" w:sz="0" w:space="0" w:color="auto"/>
            <w:left w:val="none" w:sz="0" w:space="0" w:color="auto"/>
            <w:bottom w:val="none" w:sz="0" w:space="0" w:color="auto"/>
            <w:right w:val="none" w:sz="0" w:space="0" w:color="auto"/>
          </w:divBdr>
        </w:div>
        <w:div w:id="1860460934">
          <w:marLeft w:val="0"/>
          <w:marRight w:val="0"/>
          <w:marTop w:val="0"/>
          <w:marBottom w:val="70"/>
          <w:divBdr>
            <w:top w:val="none" w:sz="0" w:space="0" w:color="auto"/>
            <w:left w:val="none" w:sz="0" w:space="0" w:color="auto"/>
            <w:bottom w:val="none" w:sz="0" w:space="0" w:color="auto"/>
            <w:right w:val="none" w:sz="0" w:space="0" w:color="auto"/>
          </w:divBdr>
        </w:div>
        <w:div w:id="1779712104">
          <w:marLeft w:val="0"/>
          <w:marRight w:val="0"/>
          <w:marTop w:val="0"/>
          <w:marBottom w:val="70"/>
          <w:divBdr>
            <w:top w:val="none" w:sz="0" w:space="0" w:color="auto"/>
            <w:left w:val="none" w:sz="0" w:space="0" w:color="auto"/>
            <w:bottom w:val="none" w:sz="0" w:space="0" w:color="auto"/>
            <w:right w:val="none" w:sz="0" w:space="0" w:color="auto"/>
          </w:divBdr>
        </w:div>
        <w:div w:id="28650314">
          <w:marLeft w:val="0"/>
          <w:marRight w:val="0"/>
          <w:marTop w:val="0"/>
          <w:marBottom w:val="70"/>
          <w:divBdr>
            <w:top w:val="none" w:sz="0" w:space="0" w:color="auto"/>
            <w:left w:val="none" w:sz="0" w:space="0" w:color="auto"/>
            <w:bottom w:val="none" w:sz="0" w:space="0" w:color="auto"/>
            <w:right w:val="none" w:sz="0" w:space="0" w:color="auto"/>
          </w:divBdr>
        </w:div>
        <w:div w:id="1156067495">
          <w:marLeft w:val="0"/>
          <w:marRight w:val="0"/>
          <w:marTop w:val="0"/>
          <w:marBottom w:val="70"/>
          <w:divBdr>
            <w:top w:val="none" w:sz="0" w:space="0" w:color="auto"/>
            <w:left w:val="none" w:sz="0" w:space="0" w:color="auto"/>
            <w:bottom w:val="none" w:sz="0" w:space="0" w:color="auto"/>
            <w:right w:val="none" w:sz="0" w:space="0" w:color="auto"/>
          </w:divBdr>
        </w:div>
        <w:div w:id="119082049">
          <w:marLeft w:val="0"/>
          <w:marRight w:val="0"/>
          <w:marTop w:val="0"/>
          <w:marBottom w:val="70"/>
          <w:divBdr>
            <w:top w:val="none" w:sz="0" w:space="0" w:color="auto"/>
            <w:left w:val="none" w:sz="0" w:space="0" w:color="auto"/>
            <w:bottom w:val="none" w:sz="0" w:space="0" w:color="auto"/>
            <w:right w:val="none" w:sz="0" w:space="0" w:color="auto"/>
          </w:divBdr>
        </w:div>
        <w:div w:id="696278872">
          <w:marLeft w:val="0"/>
          <w:marRight w:val="0"/>
          <w:marTop w:val="0"/>
          <w:marBottom w:val="70"/>
          <w:divBdr>
            <w:top w:val="none" w:sz="0" w:space="0" w:color="auto"/>
            <w:left w:val="none" w:sz="0" w:space="0" w:color="auto"/>
            <w:bottom w:val="none" w:sz="0" w:space="0" w:color="auto"/>
            <w:right w:val="none" w:sz="0" w:space="0" w:color="auto"/>
          </w:divBdr>
        </w:div>
        <w:div w:id="1268540295">
          <w:marLeft w:val="0"/>
          <w:marRight w:val="0"/>
          <w:marTop w:val="0"/>
          <w:marBottom w:val="70"/>
          <w:divBdr>
            <w:top w:val="none" w:sz="0" w:space="0" w:color="auto"/>
            <w:left w:val="none" w:sz="0" w:space="0" w:color="auto"/>
            <w:bottom w:val="none" w:sz="0" w:space="0" w:color="auto"/>
            <w:right w:val="none" w:sz="0" w:space="0" w:color="auto"/>
          </w:divBdr>
        </w:div>
        <w:div w:id="1352029159">
          <w:marLeft w:val="0"/>
          <w:marRight w:val="0"/>
          <w:marTop w:val="0"/>
          <w:marBottom w:val="70"/>
          <w:divBdr>
            <w:top w:val="none" w:sz="0" w:space="0" w:color="auto"/>
            <w:left w:val="none" w:sz="0" w:space="0" w:color="auto"/>
            <w:bottom w:val="none" w:sz="0" w:space="0" w:color="auto"/>
            <w:right w:val="none" w:sz="0" w:space="0" w:color="auto"/>
          </w:divBdr>
        </w:div>
        <w:div w:id="2004046542">
          <w:marLeft w:val="0"/>
          <w:marRight w:val="0"/>
          <w:marTop w:val="0"/>
          <w:marBottom w:val="70"/>
          <w:divBdr>
            <w:top w:val="none" w:sz="0" w:space="0" w:color="auto"/>
            <w:left w:val="none" w:sz="0" w:space="0" w:color="auto"/>
            <w:bottom w:val="none" w:sz="0" w:space="0" w:color="auto"/>
            <w:right w:val="none" w:sz="0" w:space="0" w:color="auto"/>
          </w:divBdr>
        </w:div>
        <w:div w:id="1529296486">
          <w:marLeft w:val="0"/>
          <w:marRight w:val="0"/>
          <w:marTop w:val="0"/>
          <w:marBottom w:val="70"/>
          <w:divBdr>
            <w:top w:val="none" w:sz="0" w:space="0" w:color="auto"/>
            <w:left w:val="none" w:sz="0" w:space="0" w:color="auto"/>
            <w:bottom w:val="none" w:sz="0" w:space="0" w:color="auto"/>
            <w:right w:val="none" w:sz="0" w:space="0" w:color="auto"/>
          </w:divBdr>
        </w:div>
        <w:div w:id="2013603457">
          <w:marLeft w:val="0"/>
          <w:marRight w:val="0"/>
          <w:marTop w:val="0"/>
          <w:marBottom w:val="70"/>
          <w:divBdr>
            <w:top w:val="none" w:sz="0" w:space="0" w:color="auto"/>
            <w:left w:val="none" w:sz="0" w:space="0" w:color="auto"/>
            <w:bottom w:val="none" w:sz="0" w:space="0" w:color="auto"/>
            <w:right w:val="none" w:sz="0" w:space="0" w:color="auto"/>
          </w:divBdr>
        </w:div>
        <w:div w:id="1077022964">
          <w:marLeft w:val="0"/>
          <w:marRight w:val="0"/>
          <w:marTop w:val="0"/>
          <w:marBottom w:val="70"/>
          <w:divBdr>
            <w:top w:val="none" w:sz="0" w:space="0" w:color="auto"/>
            <w:left w:val="none" w:sz="0" w:space="0" w:color="auto"/>
            <w:bottom w:val="none" w:sz="0" w:space="0" w:color="auto"/>
            <w:right w:val="none" w:sz="0" w:space="0" w:color="auto"/>
          </w:divBdr>
        </w:div>
        <w:div w:id="7415980">
          <w:marLeft w:val="0"/>
          <w:marRight w:val="0"/>
          <w:marTop w:val="0"/>
          <w:marBottom w:val="70"/>
          <w:divBdr>
            <w:top w:val="none" w:sz="0" w:space="0" w:color="auto"/>
            <w:left w:val="none" w:sz="0" w:space="0" w:color="auto"/>
            <w:bottom w:val="none" w:sz="0" w:space="0" w:color="auto"/>
            <w:right w:val="none" w:sz="0" w:space="0" w:color="auto"/>
          </w:divBdr>
        </w:div>
        <w:div w:id="1884555666">
          <w:marLeft w:val="0"/>
          <w:marRight w:val="0"/>
          <w:marTop w:val="0"/>
          <w:marBottom w:val="70"/>
          <w:divBdr>
            <w:top w:val="none" w:sz="0" w:space="0" w:color="auto"/>
            <w:left w:val="none" w:sz="0" w:space="0" w:color="auto"/>
            <w:bottom w:val="none" w:sz="0" w:space="0" w:color="auto"/>
            <w:right w:val="none" w:sz="0" w:space="0" w:color="auto"/>
          </w:divBdr>
        </w:div>
        <w:div w:id="996811211">
          <w:marLeft w:val="0"/>
          <w:marRight w:val="0"/>
          <w:marTop w:val="0"/>
          <w:marBottom w:val="70"/>
          <w:divBdr>
            <w:top w:val="none" w:sz="0" w:space="0" w:color="auto"/>
            <w:left w:val="none" w:sz="0" w:space="0" w:color="auto"/>
            <w:bottom w:val="none" w:sz="0" w:space="0" w:color="auto"/>
            <w:right w:val="none" w:sz="0" w:space="0" w:color="auto"/>
          </w:divBdr>
        </w:div>
        <w:div w:id="2107533111">
          <w:marLeft w:val="0"/>
          <w:marRight w:val="0"/>
          <w:marTop w:val="0"/>
          <w:marBottom w:val="70"/>
          <w:divBdr>
            <w:top w:val="none" w:sz="0" w:space="0" w:color="auto"/>
            <w:left w:val="none" w:sz="0" w:space="0" w:color="auto"/>
            <w:bottom w:val="none" w:sz="0" w:space="0" w:color="auto"/>
            <w:right w:val="none" w:sz="0" w:space="0" w:color="auto"/>
          </w:divBdr>
        </w:div>
        <w:div w:id="1281953900">
          <w:marLeft w:val="0"/>
          <w:marRight w:val="0"/>
          <w:marTop w:val="0"/>
          <w:marBottom w:val="70"/>
          <w:divBdr>
            <w:top w:val="none" w:sz="0" w:space="0" w:color="auto"/>
            <w:left w:val="none" w:sz="0" w:space="0" w:color="auto"/>
            <w:bottom w:val="none" w:sz="0" w:space="0" w:color="auto"/>
            <w:right w:val="none" w:sz="0" w:space="0" w:color="auto"/>
          </w:divBdr>
        </w:div>
        <w:div w:id="465464739">
          <w:marLeft w:val="0"/>
          <w:marRight w:val="0"/>
          <w:marTop w:val="0"/>
          <w:marBottom w:val="70"/>
          <w:divBdr>
            <w:top w:val="none" w:sz="0" w:space="0" w:color="auto"/>
            <w:left w:val="none" w:sz="0" w:space="0" w:color="auto"/>
            <w:bottom w:val="none" w:sz="0" w:space="0" w:color="auto"/>
            <w:right w:val="none" w:sz="0" w:space="0" w:color="auto"/>
          </w:divBdr>
        </w:div>
        <w:div w:id="616911093">
          <w:marLeft w:val="0"/>
          <w:marRight w:val="0"/>
          <w:marTop w:val="0"/>
          <w:marBottom w:val="70"/>
          <w:divBdr>
            <w:top w:val="none" w:sz="0" w:space="0" w:color="auto"/>
            <w:left w:val="none" w:sz="0" w:space="0" w:color="auto"/>
            <w:bottom w:val="none" w:sz="0" w:space="0" w:color="auto"/>
            <w:right w:val="none" w:sz="0" w:space="0" w:color="auto"/>
          </w:divBdr>
        </w:div>
        <w:div w:id="2044208642">
          <w:marLeft w:val="0"/>
          <w:marRight w:val="0"/>
          <w:marTop w:val="0"/>
          <w:marBottom w:val="70"/>
          <w:divBdr>
            <w:top w:val="none" w:sz="0" w:space="0" w:color="auto"/>
            <w:left w:val="none" w:sz="0" w:space="0" w:color="auto"/>
            <w:bottom w:val="none" w:sz="0" w:space="0" w:color="auto"/>
            <w:right w:val="none" w:sz="0" w:space="0" w:color="auto"/>
          </w:divBdr>
        </w:div>
        <w:div w:id="535387924">
          <w:marLeft w:val="0"/>
          <w:marRight w:val="0"/>
          <w:marTop w:val="0"/>
          <w:marBottom w:val="70"/>
          <w:divBdr>
            <w:top w:val="none" w:sz="0" w:space="0" w:color="auto"/>
            <w:left w:val="none" w:sz="0" w:space="0" w:color="auto"/>
            <w:bottom w:val="none" w:sz="0" w:space="0" w:color="auto"/>
            <w:right w:val="none" w:sz="0" w:space="0" w:color="auto"/>
          </w:divBdr>
        </w:div>
        <w:div w:id="477455756">
          <w:marLeft w:val="0"/>
          <w:marRight w:val="0"/>
          <w:marTop w:val="0"/>
          <w:marBottom w:val="70"/>
          <w:divBdr>
            <w:top w:val="none" w:sz="0" w:space="0" w:color="auto"/>
            <w:left w:val="none" w:sz="0" w:space="0" w:color="auto"/>
            <w:bottom w:val="none" w:sz="0" w:space="0" w:color="auto"/>
            <w:right w:val="none" w:sz="0" w:space="0" w:color="auto"/>
          </w:divBdr>
        </w:div>
        <w:div w:id="1409962061">
          <w:marLeft w:val="0"/>
          <w:marRight w:val="0"/>
          <w:marTop w:val="0"/>
          <w:marBottom w:val="70"/>
          <w:divBdr>
            <w:top w:val="none" w:sz="0" w:space="0" w:color="auto"/>
            <w:left w:val="none" w:sz="0" w:space="0" w:color="auto"/>
            <w:bottom w:val="none" w:sz="0" w:space="0" w:color="auto"/>
            <w:right w:val="none" w:sz="0" w:space="0" w:color="auto"/>
          </w:divBdr>
        </w:div>
        <w:div w:id="928318584">
          <w:marLeft w:val="0"/>
          <w:marRight w:val="0"/>
          <w:marTop w:val="0"/>
          <w:marBottom w:val="70"/>
          <w:divBdr>
            <w:top w:val="none" w:sz="0" w:space="0" w:color="auto"/>
            <w:left w:val="none" w:sz="0" w:space="0" w:color="auto"/>
            <w:bottom w:val="none" w:sz="0" w:space="0" w:color="auto"/>
            <w:right w:val="none" w:sz="0" w:space="0" w:color="auto"/>
          </w:divBdr>
        </w:div>
        <w:div w:id="63266048">
          <w:marLeft w:val="0"/>
          <w:marRight w:val="0"/>
          <w:marTop w:val="0"/>
          <w:marBottom w:val="70"/>
          <w:divBdr>
            <w:top w:val="none" w:sz="0" w:space="0" w:color="auto"/>
            <w:left w:val="none" w:sz="0" w:space="0" w:color="auto"/>
            <w:bottom w:val="none" w:sz="0" w:space="0" w:color="auto"/>
            <w:right w:val="none" w:sz="0" w:space="0" w:color="auto"/>
          </w:divBdr>
        </w:div>
        <w:div w:id="1635283824">
          <w:marLeft w:val="0"/>
          <w:marRight w:val="0"/>
          <w:marTop w:val="0"/>
          <w:marBottom w:val="70"/>
          <w:divBdr>
            <w:top w:val="none" w:sz="0" w:space="0" w:color="auto"/>
            <w:left w:val="none" w:sz="0" w:space="0" w:color="auto"/>
            <w:bottom w:val="none" w:sz="0" w:space="0" w:color="auto"/>
            <w:right w:val="none" w:sz="0" w:space="0" w:color="auto"/>
          </w:divBdr>
        </w:div>
        <w:div w:id="759066238">
          <w:marLeft w:val="0"/>
          <w:marRight w:val="0"/>
          <w:marTop w:val="0"/>
          <w:marBottom w:val="70"/>
          <w:divBdr>
            <w:top w:val="none" w:sz="0" w:space="0" w:color="auto"/>
            <w:left w:val="none" w:sz="0" w:space="0" w:color="auto"/>
            <w:bottom w:val="none" w:sz="0" w:space="0" w:color="auto"/>
            <w:right w:val="none" w:sz="0" w:space="0" w:color="auto"/>
          </w:divBdr>
        </w:div>
        <w:div w:id="322243364">
          <w:marLeft w:val="0"/>
          <w:marRight w:val="0"/>
          <w:marTop w:val="0"/>
          <w:marBottom w:val="70"/>
          <w:divBdr>
            <w:top w:val="none" w:sz="0" w:space="0" w:color="auto"/>
            <w:left w:val="none" w:sz="0" w:space="0" w:color="auto"/>
            <w:bottom w:val="none" w:sz="0" w:space="0" w:color="auto"/>
            <w:right w:val="none" w:sz="0" w:space="0" w:color="auto"/>
          </w:divBdr>
        </w:div>
        <w:div w:id="2077630066">
          <w:marLeft w:val="0"/>
          <w:marRight w:val="0"/>
          <w:marTop w:val="0"/>
          <w:marBottom w:val="70"/>
          <w:divBdr>
            <w:top w:val="none" w:sz="0" w:space="0" w:color="auto"/>
            <w:left w:val="none" w:sz="0" w:space="0" w:color="auto"/>
            <w:bottom w:val="none" w:sz="0" w:space="0" w:color="auto"/>
            <w:right w:val="none" w:sz="0" w:space="0" w:color="auto"/>
          </w:divBdr>
        </w:div>
        <w:div w:id="2043742235">
          <w:marLeft w:val="0"/>
          <w:marRight w:val="0"/>
          <w:marTop w:val="0"/>
          <w:marBottom w:val="70"/>
          <w:divBdr>
            <w:top w:val="none" w:sz="0" w:space="0" w:color="auto"/>
            <w:left w:val="none" w:sz="0" w:space="0" w:color="auto"/>
            <w:bottom w:val="none" w:sz="0" w:space="0" w:color="auto"/>
            <w:right w:val="none" w:sz="0" w:space="0" w:color="auto"/>
          </w:divBdr>
        </w:div>
        <w:div w:id="2137410040">
          <w:marLeft w:val="0"/>
          <w:marRight w:val="0"/>
          <w:marTop w:val="0"/>
          <w:marBottom w:val="70"/>
          <w:divBdr>
            <w:top w:val="none" w:sz="0" w:space="0" w:color="auto"/>
            <w:left w:val="none" w:sz="0" w:space="0" w:color="auto"/>
            <w:bottom w:val="none" w:sz="0" w:space="0" w:color="auto"/>
            <w:right w:val="none" w:sz="0" w:space="0" w:color="auto"/>
          </w:divBdr>
        </w:div>
        <w:div w:id="1304430690">
          <w:marLeft w:val="0"/>
          <w:marRight w:val="0"/>
          <w:marTop w:val="0"/>
          <w:marBottom w:val="70"/>
          <w:divBdr>
            <w:top w:val="none" w:sz="0" w:space="0" w:color="auto"/>
            <w:left w:val="none" w:sz="0" w:space="0" w:color="auto"/>
            <w:bottom w:val="none" w:sz="0" w:space="0" w:color="auto"/>
            <w:right w:val="none" w:sz="0" w:space="0" w:color="auto"/>
          </w:divBdr>
        </w:div>
        <w:div w:id="800532723">
          <w:marLeft w:val="0"/>
          <w:marRight w:val="0"/>
          <w:marTop w:val="0"/>
          <w:marBottom w:val="70"/>
          <w:divBdr>
            <w:top w:val="none" w:sz="0" w:space="0" w:color="auto"/>
            <w:left w:val="none" w:sz="0" w:space="0" w:color="auto"/>
            <w:bottom w:val="none" w:sz="0" w:space="0" w:color="auto"/>
            <w:right w:val="none" w:sz="0" w:space="0" w:color="auto"/>
          </w:divBdr>
        </w:div>
        <w:div w:id="328290854">
          <w:marLeft w:val="0"/>
          <w:marRight w:val="0"/>
          <w:marTop w:val="0"/>
          <w:marBottom w:val="70"/>
          <w:divBdr>
            <w:top w:val="none" w:sz="0" w:space="0" w:color="auto"/>
            <w:left w:val="none" w:sz="0" w:space="0" w:color="auto"/>
            <w:bottom w:val="none" w:sz="0" w:space="0" w:color="auto"/>
            <w:right w:val="none" w:sz="0" w:space="0" w:color="auto"/>
          </w:divBdr>
        </w:div>
        <w:div w:id="534387574">
          <w:marLeft w:val="0"/>
          <w:marRight w:val="0"/>
          <w:marTop w:val="0"/>
          <w:marBottom w:val="70"/>
          <w:divBdr>
            <w:top w:val="none" w:sz="0" w:space="0" w:color="auto"/>
            <w:left w:val="none" w:sz="0" w:space="0" w:color="auto"/>
            <w:bottom w:val="none" w:sz="0" w:space="0" w:color="auto"/>
            <w:right w:val="none" w:sz="0" w:space="0" w:color="auto"/>
          </w:divBdr>
        </w:div>
        <w:div w:id="145319401">
          <w:marLeft w:val="0"/>
          <w:marRight w:val="0"/>
          <w:marTop w:val="0"/>
          <w:marBottom w:val="70"/>
          <w:divBdr>
            <w:top w:val="none" w:sz="0" w:space="0" w:color="auto"/>
            <w:left w:val="none" w:sz="0" w:space="0" w:color="auto"/>
            <w:bottom w:val="none" w:sz="0" w:space="0" w:color="auto"/>
            <w:right w:val="none" w:sz="0" w:space="0" w:color="auto"/>
          </w:divBdr>
        </w:div>
        <w:div w:id="923799365">
          <w:marLeft w:val="0"/>
          <w:marRight w:val="0"/>
          <w:marTop w:val="0"/>
          <w:marBottom w:val="70"/>
          <w:divBdr>
            <w:top w:val="none" w:sz="0" w:space="0" w:color="auto"/>
            <w:left w:val="none" w:sz="0" w:space="0" w:color="auto"/>
            <w:bottom w:val="none" w:sz="0" w:space="0" w:color="auto"/>
            <w:right w:val="none" w:sz="0" w:space="0" w:color="auto"/>
          </w:divBdr>
        </w:div>
        <w:div w:id="1533108377">
          <w:marLeft w:val="0"/>
          <w:marRight w:val="0"/>
          <w:marTop w:val="0"/>
          <w:marBottom w:val="70"/>
          <w:divBdr>
            <w:top w:val="none" w:sz="0" w:space="0" w:color="auto"/>
            <w:left w:val="none" w:sz="0" w:space="0" w:color="auto"/>
            <w:bottom w:val="none" w:sz="0" w:space="0" w:color="auto"/>
            <w:right w:val="none" w:sz="0" w:space="0" w:color="auto"/>
          </w:divBdr>
        </w:div>
        <w:div w:id="2064716588">
          <w:marLeft w:val="0"/>
          <w:marRight w:val="0"/>
          <w:marTop w:val="0"/>
          <w:marBottom w:val="70"/>
          <w:divBdr>
            <w:top w:val="none" w:sz="0" w:space="0" w:color="auto"/>
            <w:left w:val="none" w:sz="0" w:space="0" w:color="auto"/>
            <w:bottom w:val="none" w:sz="0" w:space="0" w:color="auto"/>
            <w:right w:val="none" w:sz="0" w:space="0" w:color="auto"/>
          </w:divBdr>
        </w:div>
        <w:div w:id="210923435">
          <w:marLeft w:val="0"/>
          <w:marRight w:val="0"/>
          <w:marTop w:val="0"/>
          <w:marBottom w:val="70"/>
          <w:divBdr>
            <w:top w:val="none" w:sz="0" w:space="0" w:color="auto"/>
            <w:left w:val="none" w:sz="0" w:space="0" w:color="auto"/>
            <w:bottom w:val="none" w:sz="0" w:space="0" w:color="auto"/>
            <w:right w:val="none" w:sz="0" w:space="0" w:color="auto"/>
          </w:divBdr>
        </w:div>
        <w:div w:id="596790449">
          <w:marLeft w:val="0"/>
          <w:marRight w:val="0"/>
          <w:marTop w:val="0"/>
          <w:marBottom w:val="70"/>
          <w:divBdr>
            <w:top w:val="none" w:sz="0" w:space="0" w:color="auto"/>
            <w:left w:val="none" w:sz="0" w:space="0" w:color="auto"/>
            <w:bottom w:val="none" w:sz="0" w:space="0" w:color="auto"/>
            <w:right w:val="none" w:sz="0" w:space="0" w:color="auto"/>
          </w:divBdr>
        </w:div>
        <w:div w:id="842010887">
          <w:marLeft w:val="0"/>
          <w:marRight w:val="0"/>
          <w:marTop w:val="0"/>
          <w:marBottom w:val="70"/>
          <w:divBdr>
            <w:top w:val="none" w:sz="0" w:space="0" w:color="auto"/>
            <w:left w:val="none" w:sz="0" w:space="0" w:color="auto"/>
            <w:bottom w:val="none" w:sz="0" w:space="0" w:color="auto"/>
            <w:right w:val="none" w:sz="0" w:space="0" w:color="auto"/>
          </w:divBdr>
        </w:div>
        <w:div w:id="1218709027">
          <w:marLeft w:val="0"/>
          <w:marRight w:val="0"/>
          <w:marTop w:val="0"/>
          <w:marBottom w:val="70"/>
          <w:divBdr>
            <w:top w:val="none" w:sz="0" w:space="0" w:color="auto"/>
            <w:left w:val="none" w:sz="0" w:space="0" w:color="auto"/>
            <w:bottom w:val="none" w:sz="0" w:space="0" w:color="auto"/>
            <w:right w:val="none" w:sz="0" w:space="0" w:color="auto"/>
          </w:divBdr>
        </w:div>
        <w:div w:id="1728190238">
          <w:marLeft w:val="0"/>
          <w:marRight w:val="0"/>
          <w:marTop w:val="0"/>
          <w:marBottom w:val="70"/>
          <w:divBdr>
            <w:top w:val="none" w:sz="0" w:space="0" w:color="auto"/>
            <w:left w:val="none" w:sz="0" w:space="0" w:color="auto"/>
            <w:bottom w:val="none" w:sz="0" w:space="0" w:color="auto"/>
            <w:right w:val="none" w:sz="0" w:space="0" w:color="auto"/>
          </w:divBdr>
        </w:div>
        <w:div w:id="1711027682">
          <w:marLeft w:val="0"/>
          <w:marRight w:val="0"/>
          <w:marTop w:val="0"/>
          <w:marBottom w:val="70"/>
          <w:divBdr>
            <w:top w:val="none" w:sz="0" w:space="0" w:color="auto"/>
            <w:left w:val="none" w:sz="0" w:space="0" w:color="auto"/>
            <w:bottom w:val="none" w:sz="0" w:space="0" w:color="auto"/>
            <w:right w:val="none" w:sz="0" w:space="0" w:color="auto"/>
          </w:divBdr>
        </w:div>
        <w:div w:id="849106074">
          <w:marLeft w:val="0"/>
          <w:marRight w:val="0"/>
          <w:marTop w:val="0"/>
          <w:marBottom w:val="70"/>
          <w:divBdr>
            <w:top w:val="none" w:sz="0" w:space="0" w:color="auto"/>
            <w:left w:val="none" w:sz="0" w:space="0" w:color="auto"/>
            <w:bottom w:val="none" w:sz="0" w:space="0" w:color="auto"/>
            <w:right w:val="none" w:sz="0" w:space="0" w:color="auto"/>
          </w:divBdr>
        </w:div>
        <w:div w:id="711227705">
          <w:marLeft w:val="0"/>
          <w:marRight w:val="0"/>
          <w:marTop w:val="0"/>
          <w:marBottom w:val="70"/>
          <w:divBdr>
            <w:top w:val="none" w:sz="0" w:space="0" w:color="auto"/>
            <w:left w:val="none" w:sz="0" w:space="0" w:color="auto"/>
            <w:bottom w:val="none" w:sz="0" w:space="0" w:color="auto"/>
            <w:right w:val="none" w:sz="0" w:space="0" w:color="auto"/>
          </w:divBdr>
        </w:div>
        <w:div w:id="881871003">
          <w:marLeft w:val="0"/>
          <w:marRight w:val="0"/>
          <w:marTop w:val="0"/>
          <w:marBottom w:val="70"/>
          <w:divBdr>
            <w:top w:val="none" w:sz="0" w:space="0" w:color="auto"/>
            <w:left w:val="none" w:sz="0" w:space="0" w:color="auto"/>
            <w:bottom w:val="none" w:sz="0" w:space="0" w:color="auto"/>
            <w:right w:val="none" w:sz="0" w:space="0" w:color="auto"/>
          </w:divBdr>
        </w:div>
        <w:div w:id="63384322">
          <w:marLeft w:val="0"/>
          <w:marRight w:val="0"/>
          <w:marTop w:val="0"/>
          <w:marBottom w:val="70"/>
          <w:divBdr>
            <w:top w:val="none" w:sz="0" w:space="0" w:color="auto"/>
            <w:left w:val="none" w:sz="0" w:space="0" w:color="auto"/>
            <w:bottom w:val="none" w:sz="0" w:space="0" w:color="auto"/>
            <w:right w:val="none" w:sz="0" w:space="0" w:color="auto"/>
          </w:divBdr>
        </w:div>
        <w:div w:id="2060392601">
          <w:marLeft w:val="0"/>
          <w:marRight w:val="0"/>
          <w:marTop w:val="0"/>
          <w:marBottom w:val="70"/>
          <w:divBdr>
            <w:top w:val="none" w:sz="0" w:space="0" w:color="auto"/>
            <w:left w:val="none" w:sz="0" w:space="0" w:color="auto"/>
            <w:bottom w:val="none" w:sz="0" w:space="0" w:color="auto"/>
            <w:right w:val="none" w:sz="0" w:space="0" w:color="auto"/>
          </w:divBdr>
        </w:div>
        <w:div w:id="899167994">
          <w:marLeft w:val="0"/>
          <w:marRight w:val="0"/>
          <w:marTop w:val="0"/>
          <w:marBottom w:val="70"/>
          <w:divBdr>
            <w:top w:val="none" w:sz="0" w:space="0" w:color="auto"/>
            <w:left w:val="none" w:sz="0" w:space="0" w:color="auto"/>
            <w:bottom w:val="none" w:sz="0" w:space="0" w:color="auto"/>
            <w:right w:val="none" w:sz="0" w:space="0" w:color="auto"/>
          </w:divBdr>
        </w:div>
        <w:div w:id="1053428157">
          <w:marLeft w:val="0"/>
          <w:marRight w:val="0"/>
          <w:marTop w:val="0"/>
          <w:marBottom w:val="70"/>
          <w:divBdr>
            <w:top w:val="none" w:sz="0" w:space="0" w:color="auto"/>
            <w:left w:val="none" w:sz="0" w:space="0" w:color="auto"/>
            <w:bottom w:val="none" w:sz="0" w:space="0" w:color="auto"/>
            <w:right w:val="none" w:sz="0" w:space="0" w:color="auto"/>
          </w:divBdr>
        </w:div>
        <w:div w:id="334921494">
          <w:marLeft w:val="0"/>
          <w:marRight w:val="0"/>
          <w:marTop w:val="0"/>
          <w:marBottom w:val="70"/>
          <w:divBdr>
            <w:top w:val="none" w:sz="0" w:space="0" w:color="auto"/>
            <w:left w:val="none" w:sz="0" w:space="0" w:color="auto"/>
            <w:bottom w:val="none" w:sz="0" w:space="0" w:color="auto"/>
            <w:right w:val="none" w:sz="0" w:space="0" w:color="auto"/>
          </w:divBdr>
        </w:div>
        <w:div w:id="633873703">
          <w:marLeft w:val="0"/>
          <w:marRight w:val="0"/>
          <w:marTop w:val="0"/>
          <w:marBottom w:val="70"/>
          <w:divBdr>
            <w:top w:val="none" w:sz="0" w:space="0" w:color="auto"/>
            <w:left w:val="none" w:sz="0" w:space="0" w:color="auto"/>
            <w:bottom w:val="none" w:sz="0" w:space="0" w:color="auto"/>
            <w:right w:val="none" w:sz="0" w:space="0" w:color="auto"/>
          </w:divBdr>
        </w:div>
        <w:div w:id="1752578658">
          <w:marLeft w:val="0"/>
          <w:marRight w:val="0"/>
          <w:marTop w:val="0"/>
          <w:marBottom w:val="70"/>
          <w:divBdr>
            <w:top w:val="none" w:sz="0" w:space="0" w:color="auto"/>
            <w:left w:val="none" w:sz="0" w:space="0" w:color="auto"/>
            <w:bottom w:val="none" w:sz="0" w:space="0" w:color="auto"/>
            <w:right w:val="none" w:sz="0" w:space="0" w:color="auto"/>
          </w:divBdr>
        </w:div>
        <w:div w:id="1384790238">
          <w:marLeft w:val="0"/>
          <w:marRight w:val="0"/>
          <w:marTop w:val="0"/>
          <w:marBottom w:val="70"/>
          <w:divBdr>
            <w:top w:val="none" w:sz="0" w:space="0" w:color="auto"/>
            <w:left w:val="none" w:sz="0" w:space="0" w:color="auto"/>
            <w:bottom w:val="none" w:sz="0" w:space="0" w:color="auto"/>
            <w:right w:val="none" w:sz="0" w:space="0" w:color="auto"/>
          </w:divBdr>
        </w:div>
        <w:div w:id="705565906">
          <w:marLeft w:val="0"/>
          <w:marRight w:val="0"/>
          <w:marTop w:val="0"/>
          <w:marBottom w:val="70"/>
          <w:divBdr>
            <w:top w:val="none" w:sz="0" w:space="0" w:color="auto"/>
            <w:left w:val="none" w:sz="0" w:space="0" w:color="auto"/>
            <w:bottom w:val="none" w:sz="0" w:space="0" w:color="auto"/>
            <w:right w:val="none" w:sz="0" w:space="0" w:color="auto"/>
          </w:divBdr>
        </w:div>
        <w:div w:id="1471091279">
          <w:marLeft w:val="0"/>
          <w:marRight w:val="0"/>
          <w:marTop w:val="0"/>
          <w:marBottom w:val="70"/>
          <w:divBdr>
            <w:top w:val="none" w:sz="0" w:space="0" w:color="auto"/>
            <w:left w:val="none" w:sz="0" w:space="0" w:color="auto"/>
            <w:bottom w:val="none" w:sz="0" w:space="0" w:color="auto"/>
            <w:right w:val="none" w:sz="0" w:space="0" w:color="auto"/>
          </w:divBdr>
        </w:div>
        <w:div w:id="1940871554">
          <w:marLeft w:val="0"/>
          <w:marRight w:val="0"/>
          <w:marTop w:val="0"/>
          <w:marBottom w:val="70"/>
          <w:divBdr>
            <w:top w:val="none" w:sz="0" w:space="0" w:color="auto"/>
            <w:left w:val="none" w:sz="0" w:space="0" w:color="auto"/>
            <w:bottom w:val="none" w:sz="0" w:space="0" w:color="auto"/>
            <w:right w:val="none" w:sz="0" w:space="0" w:color="auto"/>
          </w:divBdr>
        </w:div>
        <w:div w:id="2046902963">
          <w:marLeft w:val="0"/>
          <w:marRight w:val="0"/>
          <w:marTop w:val="0"/>
          <w:marBottom w:val="70"/>
          <w:divBdr>
            <w:top w:val="none" w:sz="0" w:space="0" w:color="auto"/>
            <w:left w:val="none" w:sz="0" w:space="0" w:color="auto"/>
            <w:bottom w:val="none" w:sz="0" w:space="0" w:color="auto"/>
            <w:right w:val="none" w:sz="0" w:space="0" w:color="auto"/>
          </w:divBdr>
        </w:div>
        <w:div w:id="2057000601">
          <w:marLeft w:val="0"/>
          <w:marRight w:val="0"/>
          <w:marTop w:val="0"/>
          <w:marBottom w:val="70"/>
          <w:divBdr>
            <w:top w:val="none" w:sz="0" w:space="0" w:color="auto"/>
            <w:left w:val="none" w:sz="0" w:space="0" w:color="auto"/>
            <w:bottom w:val="none" w:sz="0" w:space="0" w:color="auto"/>
            <w:right w:val="none" w:sz="0" w:space="0" w:color="auto"/>
          </w:divBdr>
        </w:div>
        <w:div w:id="1565797055">
          <w:marLeft w:val="0"/>
          <w:marRight w:val="0"/>
          <w:marTop w:val="0"/>
          <w:marBottom w:val="70"/>
          <w:divBdr>
            <w:top w:val="none" w:sz="0" w:space="0" w:color="auto"/>
            <w:left w:val="none" w:sz="0" w:space="0" w:color="auto"/>
            <w:bottom w:val="none" w:sz="0" w:space="0" w:color="auto"/>
            <w:right w:val="none" w:sz="0" w:space="0" w:color="auto"/>
          </w:divBdr>
        </w:div>
        <w:div w:id="1709597511">
          <w:marLeft w:val="0"/>
          <w:marRight w:val="0"/>
          <w:marTop w:val="0"/>
          <w:marBottom w:val="70"/>
          <w:divBdr>
            <w:top w:val="none" w:sz="0" w:space="0" w:color="auto"/>
            <w:left w:val="none" w:sz="0" w:space="0" w:color="auto"/>
            <w:bottom w:val="none" w:sz="0" w:space="0" w:color="auto"/>
            <w:right w:val="none" w:sz="0" w:space="0" w:color="auto"/>
          </w:divBdr>
        </w:div>
        <w:div w:id="858854945">
          <w:marLeft w:val="0"/>
          <w:marRight w:val="0"/>
          <w:marTop w:val="0"/>
          <w:marBottom w:val="70"/>
          <w:divBdr>
            <w:top w:val="none" w:sz="0" w:space="0" w:color="auto"/>
            <w:left w:val="none" w:sz="0" w:space="0" w:color="auto"/>
            <w:bottom w:val="none" w:sz="0" w:space="0" w:color="auto"/>
            <w:right w:val="none" w:sz="0" w:space="0" w:color="auto"/>
          </w:divBdr>
        </w:div>
        <w:div w:id="51005793">
          <w:marLeft w:val="0"/>
          <w:marRight w:val="0"/>
          <w:marTop w:val="0"/>
          <w:marBottom w:val="70"/>
          <w:divBdr>
            <w:top w:val="none" w:sz="0" w:space="0" w:color="auto"/>
            <w:left w:val="none" w:sz="0" w:space="0" w:color="auto"/>
            <w:bottom w:val="none" w:sz="0" w:space="0" w:color="auto"/>
            <w:right w:val="none" w:sz="0" w:space="0" w:color="auto"/>
          </w:divBdr>
        </w:div>
        <w:div w:id="457987706">
          <w:marLeft w:val="0"/>
          <w:marRight w:val="0"/>
          <w:marTop w:val="0"/>
          <w:marBottom w:val="70"/>
          <w:divBdr>
            <w:top w:val="none" w:sz="0" w:space="0" w:color="auto"/>
            <w:left w:val="none" w:sz="0" w:space="0" w:color="auto"/>
            <w:bottom w:val="none" w:sz="0" w:space="0" w:color="auto"/>
            <w:right w:val="none" w:sz="0" w:space="0" w:color="auto"/>
          </w:divBdr>
        </w:div>
        <w:div w:id="444886019">
          <w:marLeft w:val="0"/>
          <w:marRight w:val="0"/>
          <w:marTop w:val="0"/>
          <w:marBottom w:val="70"/>
          <w:divBdr>
            <w:top w:val="none" w:sz="0" w:space="0" w:color="auto"/>
            <w:left w:val="none" w:sz="0" w:space="0" w:color="auto"/>
            <w:bottom w:val="none" w:sz="0" w:space="0" w:color="auto"/>
            <w:right w:val="none" w:sz="0" w:space="0" w:color="auto"/>
          </w:divBdr>
        </w:div>
        <w:div w:id="1613516013">
          <w:marLeft w:val="0"/>
          <w:marRight w:val="0"/>
          <w:marTop w:val="0"/>
          <w:marBottom w:val="70"/>
          <w:divBdr>
            <w:top w:val="none" w:sz="0" w:space="0" w:color="auto"/>
            <w:left w:val="none" w:sz="0" w:space="0" w:color="auto"/>
            <w:bottom w:val="none" w:sz="0" w:space="0" w:color="auto"/>
            <w:right w:val="none" w:sz="0" w:space="0" w:color="auto"/>
          </w:divBdr>
        </w:div>
        <w:div w:id="1005399522">
          <w:marLeft w:val="0"/>
          <w:marRight w:val="0"/>
          <w:marTop w:val="0"/>
          <w:marBottom w:val="70"/>
          <w:divBdr>
            <w:top w:val="none" w:sz="0" w:space="0" w:color="auto"/>
            <w:left w:val="none" w:sz="0" w:space="0" w:color="auto"/>
            <w:bottom w:val="none" w:sz="0" w:space="0" w:color="auto"/>
            <w:right w:val="none" w:sz="0" w:space="0" w:color="auto"/>
          </w:divBdr>
        </w:div>
        <w:div w:id="1273396744">
          <w:marLeft w:val="0"/>
          <w:marRight w:val="0"/>
          <w:marTop w:val="0"/>
          <w:marBottom w:val="70"/>
          <w:divBdr>
            <w:top w:val="none" w:sz="0" w:space="0" w:color="auto"/>
            <w:left w:val="none" w:sz="0" w:space="0" w:color="auto"/>
            <w:bottom w:val="none" w:sz="0" w:space="0" w:color="auto"/>
            <w:right w:val="none" w:sz="0" w:space="0" w:color="auto"/>
          </w:divBdr>
        </w:div>
        <w:div w:id="854534163">
          <w:marLeft w:val="0"/>
          <w:marRight w:val="0"/>
          <w:marTop w:val="0"/>
          <w:marBottom w:val="70"/>
          <w:divBdr>
            <w:top w:val="none" w:sz="0" w:space="0" w:color="auto"/>
            <w:left w:val="none" w:sz="0" w:space="0" w:color="auto"/>
            <w:bottom w:val="none" w:sz="0" w:space="0" w:color="auto"/>
            <w:right w:val="none" w:sz="0" w:space="0" w:color="auto"/>
          </w:divBdr>
        </w:div>
        <w:div w:id="110244517">
          <w:marLeft w:val="0"/>
          <w:marRight w:val="0"/>
          <w:marTop w:val="0"/>
          <w:marBottom w:val="70"/>
          <w:divBdr>
            <w:top w:val="none" w:sz="0" w:space="0" w:color="auto"/>
            <w:left w:val="none" w:sz="0" w:space="0" w:color="auto"/>
            <w:bottom w:val="none" w:sz="0" w:space="0" w:color="auto"/>
            <w:right w:val="none" w:sz="0" w:space="0" w:color="auto"/>
          </w:divBdr>
        </w:div>
        <w:div w:id="45958410">
          <w:marLeft w:val="0"/>
          <w:marRight w:val="0"/>
          <w:marTop w:val="0"/>
          <w:marBottom w:val="70"/>
          <w:divBdr>
            <w:top w:val="none" w:sz="0" w:space="0" w:color="auto"/>
            <w:left w:val="none" w:sz="0" w:space="0" w:color="auto"/>
            <w:bottom w:val="none" w:sz="0" w:space="0" w:color="auto"/>
            <w:right w:val="none" w:sz="0" w:space="0" w:color="auto"/>
          </w:divBdr>
        </w:div>
        <w:div w:id="693503889">
          <w:marLeft w:val="0"/>
          <w:marRight w:val="0"/>
          <w:marTop w:val="0"/>
          <w:marBottom w:val="70"/>
          <w:divBdr>
            <w:top w:val="none" w:sz="0" w:space="0" w:color="auto"/>
            <w:left w:val="none" w:sz="0" w:space="0" w:color="auto"/>
            <w:bottom w:val="none" w:sz="0" w:space="0" w:color="auto"/>
            <w:right w:val="none" w:sz="0" w:space="0" w:color="auto"/>
          </w:divBdr>
        </w:div>
        <w:div w:id="1634945050">
          <w:marLeft w:val="0"/>
          <w:marRight w:val="0"/>
          <w:marTop w:val="0"/>
          <w:marBottom w:val="70"/>
          <w:divBdr>
            <w:top w:val="none" w:sz="0" w:space="0" w:color="auto"/>
            <w:left w:val="none" w:sz="0" w:space="0" w:color="auto"/>
            <w:bottom w:val="none" w:sz="0" w:space="0" w:color="auto"/>
            <w:right w:val="none" w:sz="0" w:space="0" w:color="auto"/>
          </w:divBdr>
        </w:div>
        <w:div w:id="970207101">
          <w:marLeft w:val="0"/>
          <w:marRight w:val="0"/>
          <w:marTop w:val="0"/>
          <w:marBottom w:val="70"/>
          <w:divBdr>
            <w:top w:val="none" w:sz="0" w:space="0" w:color="auto"/>
            <w:left w:val="none" w:sz="0" w:space="0" w:color="auto"/>
            <w:bottom w:val="none" w:sz="0" w:space="0" w:color="auto"/>
            <w:right w:val="none" w:sz="0" w:space="0" w:color="auto"/>
          </w:divBdr>
        </w:div>
        <w:div w:id="1404371407">
          <w:marLeft w:val="0"/>
          <w:marRight w:val="0"/>
          <w:marTop w:val="0"/>
          <w:marBottom w:val="70"/>
          <w:divBdr>
            <w:top w:val="none" w:sz="0" w:space="0" w:color="auto"/>
            <w:left w:val="none" w:sz="0" w:space="0" w:color="auto"/>
            <w:bottom w:val="none" w:sz="0" w:space="0" w:color="auto"/>
            <w:right w:val="none" w:sz="0" w:space="0" w:color="auto"/>
          </w:divBdr>
        </w:div>
        <w:div w:id="1612784989">
          <w:marLeft w:val="0"/>
          <w:marRight w:val="0"/>
          <w:marTop w:val="0"/>
          <w:marBottom w:val="70"/>
          <w:divBdr>
            <w:top w:val="none" w:sz="0" w:space="0" w:color="auto"/>
            <w:left w:val="none" w:sz="0" w:space="0" w:color="auto"/>
            <w:bottom w:val="none" w:sz="0" w:space="0" w:color="auto"/>
            <w:right w:val="none" w:sz="0" w:space="0" w:color="auto"/>
          </w:divBdr>
        </w:div>
        <w:div w:id="9843158">
          <w:marLeft w:val="0"/>
          <w:marRight w:val="0"/>
          <w:marTop w:val="0"/>
          <w:marBottom w:val="70"/>
          <w:divBdr>
            <w:top w:val="none" w:sz="0" w:space="0" w:color="auto"/>
            <w:left w:val="none" w:sz="0" w:space="0" w:color="auto"/>
            <w:bottom w:val="none" w:sz="0" w:space="0" w:color="auto"/>
            <w:right w:val="none" w:sz="0" w:space="0" w:color="auto"/>
          </w:divBdr>
        </w:div>
        <w:div w:id="1821070535">
          <w:marLeft w:val="0"/>
          <w:marRight w:val="0"/>
          <w:marTop w:val="0"/>
          <w:marBottom w:val="70"/>
          <w:divBdr>
            <w:top w:val="none" w:sz="0" w:space="0" w:color="auto"/>
            <w:left w:val="none" w:sz="0" w:space="0" w:color="auto"/>
            <w:bottom w:val="none" w:sz="0" w:space="0" w:color="auto"/>
            <w:right w:val="none" w:sz="0" w:space="0" w:color="auto"/>
          </w:divBdr>
        </w:div>
        <w:div w:id="2064910072">
          <w:marLeft w:val="0"/>
          <w:marRight w:val="0"/>
          <w:marTop w:val="0"/>
          <w:marBottom w:val="70"/>
          <w:divBdr>
            <w:top w:val="none" w:sz="0" w:space="0" w:color="auto"/>
            <w:left w:val="none" w:sz="0" w:space="0" w:color="auto"/>
            <w:bottom w:val="none" w:sz="0" w:space="0" w:color="auto"/>
            <w:right w:val="none" w:sz="0" w:space="0" w:color="auto"/>
          </w:divBdr>
        </w:div>
        <w:div w:id="1712149284">
          <w:marLeft w:val="0"/>
          <w:marRight w:val="0"/>
          <w:marTop w:val="0"/>
          <w:marBottom w:val="70"/>
          <w:divBdr>
            <w:top w:val="none" w:sz="0" w:space="0" w:color="auto"/>
            <w:left w:val="none" w:sz="0" w:space="0" w:color="auto"/>
            <w:bottom w:val="none" w:sz="0" w:space="0" w:color="auto"/>
            <w:right w:val="none" w:sz="0" w:space="0" w:color="auto"/>
          </w:divBdr>
        </w:div>
        <w:div w:id="758217259">
          <w:marLeft w:val="0"/>
          <w:marRight w:val="0"/>
          <w:marTop w:val="0"/>
          <w:marBottom w:val="70"/>
          <w:divBdr>
            <w:top w:val="none" w:sz="0" w:space="0" w:color="auto"/>
            <w:left w:val="none" w:sz="0" w:space="0" w:color="auto"/>
            <w:bottom w:val="none" w:sz="0" w:space="0" w:color="auto"/>
            <w:right w:val="none" w:sz="0" w:space="0" w:color="auto"/>
          </w:divBdr>
        </w:div>
        <w:div w:id="1610355598">
          <w:marLeft w:val="0"/>
          <w:marRight w:val="0"/>
          <w:marTop w:val="0"/>
          <w:marBottom w:val="70"/>
          <w:divBdr>
            <w:top w:val="none" w:sz="0" w:space="0" w:color="auto"/>
            <w:left w:val="none" w:sz="0" w:space="0" w:color="auto"/>
            <w:bottom w:val="none" w:sz="0" w:space="0" w:color="auto"/>
            <w:right w:val="none" w:sz="0" w:space="0" w:color="auto"/>
          </w:divBdr>
        </w:div>
        <w:div w:id="869269770">
          <w:marLeft w:val="0"/>
          <w:marRight w:val="0"/>
          <w:marTop w:val="0"/>
          <w:marBottom w:val="70"/>
          <w:divBdr>
            <w:top w:val="none" w:sz="0" w:space="0" w:color="auto"/>
            <w:left w:val="none" w:sz="0" w:space="0" w:color="auto"/>
            <w:bottom w:val="none" w:sz="0" w:space="0" w:color="auto"/>
            <w:right w:val="none" w:sz="0" w:space="0" w:color="auto"/>
          </w:divBdr>
        </w:div>
        <w:div w:id="1724787245">
          <w:marLeft w:val="0"/>
          <w:marRight w:val="0"/>
          <w:marTop w:val="0"/>
          <w:marBottom w:val="70"/>
          <w:divBdr>
            <w:top w:val="none" w:sz="0" w:space="0" w:color="auto"/>
            <w:left w:val="none" w:sz="0" w:space="0" w:color="auto"/>
            <w:bottom w:val="none" w:sz="0" w:space="0" w:color="auto"/>
            <w:right w:val="none" w:sz="0" w:space="0" w:color="auto"/>
          </w:divBdr>
        </w:div>
        <w:div w:id="440957577">
          <w:marLeft w:val="0"/>
          <w:marRight w:val="0"/>
          <w:marTop w:val="0"/>
          <w:marBottom w:val="70"/>
          <w:divBdr>
            <w:top w:val="none" w:sz="0" w:space="0" w:color="auto"/>
            <w:left w:val="none" w:sz="0" w:space="0" w:color="auto"/>
            <w:bottom w:val="none" w:sz="0" w:space="0" w:color="auto"/>
            <w:right w:val="none" w:sz="0" w:space="0" w:color="auto"/>
          </w:divBdr>
        </w:div>
        <w:div w:id="2061590724">
          <w:marLeft w:val="0"/>
          <w:marRight w:val="0"/>
          <w:marTop w:val="0"/>
          <w:marBottom w:val="70"/>
          <w:divBdr>
            <w:top w:val="none" w:sz="0" w:space="0" w:color="auto"/>
            <w:left w:val="none" w:sz="0" w:space="0" w:color="auto"/>
            <w:bottom w:val="none" w:sz="0" w:space="0" w:color="auto"/>
            <w:right w:val="none" w:sz="0" w:space="0" w:color="auto"/>
          </w:divBdr>
        </w:div>
        <w:div w:id="1608152698">
          <w:marLeft w:val="0"/>
          <w:marRight w:val="0"/>
          <w:marTop w:val="0"/>
          <w:marBottom w:val="70"/>
          <w:divBdr>
            <w:top w:val="none" w:sz="0" w:space="0" w:color="auto"/>
            <w:left w:val="none" w:sz="0" w:space="0" w:color="auto"/>
            <w:bottom w:val="none" w:sz="0" w:space="0" w:color="auto"/>
            <w:right w:val="none" w:sz="0" w:space="0" w:color="auto"/>
          </w:divBdr>
        </w:div>
        <w:div w:id="1403410110">
          <w:marLeft w:val="0"/>
          <w:marRight w:val="0"/>
          <w:marTop w:val="0"/>
          <w:marBottom w:val="70"/>
          <w:divBdr>
            <w:top w:val="none" w:sz="0" w:space="0" w:color="auto"/>
            <w:left w:val="none" w:sz="0" w:space="0" w:color="auto"/>
            <w:bottom w:val="none" w:sz="0" w:space="0" w:color="auto"/>
            <w:right w:val="none" w:sz="0" w:space="0" w:color="auto"/>
          </w:divBdr>
        </w:div>
        <w:div w:id="1585530140">
          <w:marLeft w:val="0"/>
          <w:marRight w:val="0"/>
          <w:marTop w:val="0"/>
          <w:marBottom w:val="70"/>
          <w:divBdr>
            <w:top w:val="none" w:sz="0" w:space="0" w:color="auto"/>
            <w:left w:val="none" w:sz="0" w:space="0" w:color="auto"/>
            <w:bottom w:val="none" w:sz="0" w:space="0" w:color="auto"/>
            <w:right w:val="none" w:sz="0" w:space="0" w:color="auto"/>
          </w:divBdr>
        </w:div>
        <w:div w:id="1900824146">
          <w:marLeft w:val="0"/>
          <w:marRight w:val="0"/>
          <w:marTop w:val="0"/>
          <w:marBottom w:val="70"/>
          <w:divBdr>
            <w:top w:val="none" w:sz="0" w:space="0" w:color="auto"/>
            <w:left w:val="none" w:sz="0" w:space="0" w:color="auto"/>
            <w:bottom w:val="none" w:sz="0" w:space="0" w:color="auto"/>
            <w:right w:val="none" w:sz="0" w:space="0" w:color="auto"/>
          </w:divBdr>
        </w:div>
        <w:div w:id="1269846894">
          <w:marLeft w:val="0"/>
          <w:marRight w:val="0"/>
          <w:marTop w:val="0"/>
          <w:marBottom w:val="70"/>
          <w:divBdr>
            <w:top w:val="none" w:sz="0" w:space="0" w:color="auto"/>
            <w:left w:val="none" w:sz="0" w:space="0" w:color="auto"/>
            <w:bottom w:val="none" w:sz="0" w:space="0" w:color="auto"/>
            <w:right w:val="none" w:sz="0" w:space="0" w:color="auto"/>
          </w:divBdr>
        </w:div>
        <w:div w:id="1211304199">
          <w:marLeft w:val="0"/>
          <w:marRight w:val="0"/>
          <w:marTop w:val="0"/>
          <w:marBottom w:val="70"/>
          <w:divBdr>
            <w:top w:val="none" w:sz="0" w:space="0" w:color="auto"/>
            <w:left w:val="none" w:sz="0" w:space="0" w:color="auto"/>
            <w:bottom w:val="none" w:sz="0" w:space="0" w:color="auto"/>
            <w:right w:val="none" w:sz="0" w:space="0" w:color="auto"/>
          </w:divBdr>
        </w:div>
        <w:div w:id="1797554160">
          <w:marLeft w:val="0"/>
          <w:marRight w:val="0"/>
          <w:marTop w:val="0"/>
          <w:marBottom w:val="70"/>
          <w:divBdr>
            <w:top w:val="none" w:sz="0" w:space="0" w:color="auto"/>
            <w:left w:val="none" w:sz="0" w:space="0" w:color="auto"/>
            <w:bottom w:val="none" w:sz="0" w:space="0" w:color="auto"/>
            <w:right w:val="none" w:sz="0" w:space="0" w:color="auto"/>
          </w:divBdr>
        </w:div>
        <w:div w:id="1026372152">
          <w:marLeft w:val="0"/>
          <w:marRight w:val="0"/>
          <w:marTop w:val="0"/>
          <w:marBottom w:val="70"/>
          <w:divBdr>
            <w:top w:val="none" w:sz="0" w:space="0" w:color="auto"/>
            <w:left w:val="none" w:sz="0" w:space="0" w:color="auto"/>
            <w:bottom w:val="none" w:sz="0" w:space="0" w:color="auto"/>
            <w:right w:val="none" w:sz="0" w:space="0" w:color="auto"/>
          </w:divBdr>
        </w:div>
        <w:div w:id="526674638">
          <w:marLeft w:val="0"/>
          <w:marRight w:val="0"/>
          <w:marTop w:val="0"/>
          <w:marBottom w:val="70"/>
          <w:divBdr>
            <w:top w:val="none" w:sz="0" w:space="0" w:color="auto"/>
            <w:left w:val="none" w:sz="0" w:space="0" w:color="auto"/>
            <w:bottom w:val="none" w:sz="0" w:space="0" w:color="auto"/>
            <w:right w:val="none" w:sz="0" w:space="0" w:color="auto"/>
          </w:divBdr>
        </w:div>
        <w:div w:id="428349914">
          <w:marLeft w:val="0"/>
          <w:marRight w:val="0"/>
          <w:marTop w:val="0"/>
          <w:marBottom w:val="70"/>
          <w:divBdr>
            <w:top w:val="none" w:sz="0" w:space="0" w:color="auto"/>
            <w:left w:val="none" w:sz="0" w:space="0" w:color="auto"/>
            <w:bottom w:val="none" w:sz="0" w:space="0" w:color="auto"/>
            <w:right w:val="none" w:sz="0" w:space="0" w:color="auto"/>
          </w:divBdr>
        </w:div>
        <w:div w:id="1551259704">
          <w:marLeft w:val="0"/>
          <w:marRight w:val="0"/>
          <w:marTop w:val="0"/>
          <w:marBottom w:val="70"/>
          <w:divBdr>
            <w:top w:val="none" w:sz="0" w:space="0" w:color="auto"/>
            <w:left w:val="none" w:sz="0" w:space="0" w:color="auto"/>
            <w:bottom w:val="none" w:sz="0" w:space="0" w:color="auto"/>
            <w:right w:val="none" w:sz="0" w:space="0" w:color="auto"/>
          </w:divBdr>
        </w:div>
        <w:div w:id="119568633">
          <w:marLeft w:val="0"/>
          <w:marRight w:val="0"/>
          <w:marTop w:val="0"/>
          <w:marBottom w:val="70"/>
          <w:divBdr>
            <w:top w:val="none" w:sz="0" w:space="0" w:color="auto"/>
            <w:left w:val="none" w:sz="0" w:space="0" w:color="auto"/>
            <w:bottom w:val="none" w:sz="0" w:space="0" w:color="auto"/>
            <w:right w:val="none" w:sz="0" w:space="0" w:color="auto"/>
          </w:divBdr>
        </w:div>
        <w:div w:id="429813517">
          <w:marLeft w:val="0"/>
          <w:marRight w:val="0"/>
          <w:marTop w:val="0"/>
          <w:marBottom w:val="70"/>
          <w:divBdr>
            <w:top w:val="none" w:sz="0" w:space="0" w:color="auto"/>
            <w:left w:val="none" w:sz="0" w:space="0" w:color="auto"/>
            <w:bottom w:val="none" w:sz="0" w:space="0" w:color="auto"/>
            <w:right w:val="none" w:sz="0" w:space="0" w:color="auto"/>
          </w:divBdr>
        </w:div>
        <w:div w:id="1825003731">
          <w:marLeft w:val="0"/>
          <w:marRight w:val="0"/>
          <w:marTop w:val="0"/>
          <w:marBottom w:val="70"/>
          <w:divBdr>
            <w:top w:val="none" w:sz="0" w:space="0" w:color="auto"/>
            <w:left w:val="none" w:sz="0" w:space="0" w:color="auto"/>
            <w:bottom w:val="none" w:sz="0" w:space="0" w:color="auto"/>
            <w:right w:val="none" w:sz="0" w:space="0" w:color="auto"/>
          </w:divBdr>
        </w:div>
        <w:div w:id="1231963432">
          <w:marLeft w:val="0"/>
          <w:marRight w:val="0"/>
          <w:marTop w:val="0"/>
          <w:marBottom w:val="70"/>
          <w:divBdr>
            <w:top w:val="none" w:sz="0" w:space="0" w:color="auto"/>
            <w:left w:val="none" w:sz="0" w:space="0" w:color="auto"/>
            <w:bottom w:val="none" w:sz="0" w:space="0" w:color="auto"/>
            <w:right w:val="none" w:sz="0" w:space="0" w:color="auto"/>
          </w:divBdr>
        </w:div>
        <w:div w:id="435250116">
          <w:marLeft w:val="0"/>
          <w:marRight w:val="0"/>
          <w:marTop w:val="0"/>
          <w:marBottom w:val="70"/>
          <w:divBdr>
            <w:top w:val="none" w:sz="0" w:space="0" w:color="auto"/>
            <w:left w:val="none" w:sz="0" w:space="0" w:color="auto"/>
            <w:bottom w:val="none" w:sz="0" w:space="0" w:color="auto"/>
            <w:right w:val="none" w:sz="0" w:space="0" w:color="auto"/>
          </w:divBdr>
        </w:div>
        <w:div w:id="142427143">
          <w:marLeft w:val="0"/>
          <w:marRight w:val="0"/>
          <w:marTop w:val="0"/>
          <w:marBottom w:val="70"/>
          <w:divBdr>
            <w:top w:val="none" w:sz="0" w:space="0" w:color="auto"/>
            <w:left w:val="none" w:sz="0" w:space="0" w:color="auto"/>
            <w:bottom w:val="none" w:sz="0" w:space="0" w:color="auto"/>
            <w:right w:val="none" w:sz="0" w:space="0" w:color="auto"/>
          </w:divBdr>
        </w:div>
        <w:div w:id="1628199935">
          <w:marLeft w:val="0"/>
          <w:marRight w:val="0"/>
          <w:marTop w:val="0"/>
          <w:marBottom w:val="70"/>
          <w:divBdr>
            <w:top w:val="none" w:sz="0" w:space="0" w:color="auto"/>
            <w:left w:val="none" w:sz="0" w:space="0" w:color="auto"/>
            <w:bottom w:val="none" w:sz="0" w:space="0" w:color="auto"/>
            <w:right w:val="none" w:sz="0" w:space="0" w:color="auto"/>
          </w:divBdr>
        </w:div>
        <w:div w:id="1861818478">
          <w:marLeft w:val="0"/>
          <w:marRight w:val="0"/>
          <w:marTop w:val="0"/>
          <w:marBottom w:val="70"/>
          <w:divBdr>
            <w:top w:val="none" w:sz="0" w:space="0" w:color="auto"/>
            <w:left w:val="none" w:sz="0" w:space="0" w:color="auto"/>
            <w:bottom w:val="none" w:sz="0" w:space="0" w:color="auto"/>
            <w:right w:val="none" w:sz="0" w:space="0" w:color="auto"/>
          </w:divBdr>
        </w:div>
        <w:div w:id="1117718418">
          <w:marLeft w:val="0"/>
          <w:marRight w:val="0"/>
          <w:marTop w:val="0"/>
          <w:marBottom w:val="70"/>
          <w:divBdr>
            <w:top w:val="none" w:sz="0" w:space="0" w:color="auto"/>
            <w:left w:val="none" w:sz="0" w:space="0" w:color="auto"/>
            <w:bottom w:val="none" w:sz="0" w:space="0" w:color="auto"/>
            <w:right w:val="none" w:sz="0" w:space="0" w:color="auto"/>
          </w:divBdr>
        </w:div>
        <w:div w:id="1678342977">
          <w:marLeft w:val="0"/>
          <w:marRight w:val="0"/>
          <w:marTop w:val="0"/>
          <w:marBottom w:val="70"/>
          <w:divBdr>
            <w:top w:val="none" w:sz="0" w:space="0" w:color="auto"/>
            <w:left w:val="none" w:sz="0" w:space="0" w:color="auto"/>
            <w:bottom w:val="none" w:sz="0" w:space="0" w:color="auto"/>
            <w:right w:val="none" w:sz="0" w:space="0" w:color="auto"/>
          </w:divBdr>
        </w:div>
        <w:div w:id="227228312">
          <w:marLeft w:val="0"/>
          <w:marRight w:val="0"/>
          <w:marTop w:val="0"/>
          <w:marBottom w:val="70"/>
          <w:divBdr>
            <w:top w:val="none" w:sz="0" w:space="0" w:color="auto"/>
            <w:left w:val="none" w:sz="0" w:space="0" w:color="auto"/>
            <w:bottom w:val="none" w:sz="0" w:space="0" w:color="auto"/>
            <w:right w:val="none" w:sz="0" w:space="0" w:color="auto"/>
          </w:divBdr>
        </w:div>
        <w:div w:id="1743598384">
          <w:marLeft w:val="0"/>
          <w:marRight w:val="0"/>
          <w:marTop w:val="0"/>
          <w:marBottom w:val="70"/>
          <w:divBdr>
            <w:top w:val="none" w:sz="0" w:space="0" w:color="auto"/>
            <w:left w:val="none" w:sz="0" w:space="0" w:color="auto"/>
            <w:bottom w:val="none" w:sz="0" w:space="0" w:color="auto"/>
            <w:right w:val="none" w:sz="0" w:space="0" w:color="auto"/>
          </w:divBdr>
        </w:div>
        <w:div w:id="1102529883">
          <w:marLeft w:val="0"/>
          <w:marRight w:val="0"/>
          <w:marTop w:val="0"/>
          <w:marBottom w:val="70"/>
          <w:divBdr>
            <w:top w:val="none" w:sz="0" w:space="0" w:color="auto"/>
            <w:left w:val="none" w:sz="0" w:space="0" w:color="auto"/>
            <w:bottom w:val="none" w:sz="0" w:space="0" w:color="auto"/>
            <w:right w:val="none" w:sz="0" w:space="0" w:color="auto"/>
          </w:divBdr>
        </w:div>
        <w:div w:id="1191915518">
          <w:marLeft w:val="0"/>
          <w:marRight w:val="0"/>
          <w:marTop w:val="0"/>
          <w:marBottom w:val="70"/>
          <w:divBdr>
            <w:top w:val="none" w:sz="0" w:space="0" w:color="auto"/>
            <w:left w:val="none" w:sz="0" w:space="0" w:color="auto"/>
            <w:bottom w:val="none" w:sz="0" w:space="0" w:color="auto"/>
            <w:right w:val="none" w:sz="0" w:space="0" w:color="auto"/>
          </w:divBdr>
        </w:div>
        <w:div w:id="1239285985">
          <w:marLeft w:val="0"/>
          <w:marRight w:val="0"/>
          <w:marTop w:val="0"/>
          <w:marBottom w:val="70"/>
          <w:divBdr>
            <w:top w:val="none" w:sz="0" w:space="0" w:color="auto"/>
            <w:left w:val="none" w:sz="0" w:space="0" w:color="auto"/>
            <w:bottom w:val="none" w:sz="0" w:space="0" w:color="auto"/>
            <w:right w:val="none" w:sz="0" w:space="0" w:color="auto"/>
          </w:divBdr>
        </w:div>
        <w:div w:id="1327056052">
          <w:marLeft w:val="0"/>
          <w:marRight w:val="0"/>
          <w:marTop w:val="0"/>
          <w:marBottom w:val="70"/>
          <w:divBdr>
            <w:top w:val="none" w:sz="0" w:space="0" w:color="auto"/>
            <w:left w:val="none" w:sz="0" w:space="0" w:color="auto"/>
            <w:bottom w:val="none" w:sz="0" w:space="0" w:color="auto"/>
            <w:right w:val="none" w:sz="0" w:space="0" w:color="auto"/>
          </w:divBdr>
        </w:div>
        <w:div w:id="1088768139">
          <w:marLeft w:val="0"/>
          <w:marRight w:val="0"/>
          <w:marTop w:val="0"/>
          <w:marBottom w:val="70"/>
          <w:divBdr>
            <w:top w:val="none" w:sz="0" w:space="0" w:color="auto"/>
            <w:left w:val="none" w:sz="0" w:space="0" w:color="auto"/>
            <w:bottom w:val="none" w:sz="0" w:space="0" w:color="auto"/>
            <w:right w:val="none" w:sz="0" w:space="0" w:color="auto"/>
          </w:divBdr>
        </w:div>
        <w:div w:id="531840003">
          <w:marLeft w:val="0"/>
          <w:marRight w:val="0"/>
          <w:marTop w:val="0"/>
          <w:marBottom w:val="70"/>
          <w:divBdr>
            <w:top w:val="none" w:sz="0" w:space="0" w:color="auto"/>
            <w:left w:val="none" w:sz="0" w:space="0" w:color="auto"/>
            <w:bottom w:val="none" w:sz="0" w:space="0" w:color="auto"/>
            <w:right w:val="none" w:sz="0" w:space="0" w:color="auto"/>
          </w:divBdr>
        </w:div>
        <w:div w:id="1492138358">
          <w:marLeft w:val="0"/>
          <w:marRight w:val="0"/>
          <w:marTop w:val="0"/>
          <w:marBottom w:val="70"/>
          <w:divBdr>
            <w:top w:val="none" w:sz="0" w:space="0" w:color="auto"/>
            <w:left w:val="none" w:sz="0" w:space="0" w:color="auto"/>
            <w:bottom w:val="none" w:sz="0" w:space="0" w:color="auto"/>
            <w:right w:val="none" w:sz="0" w:space="0" w:color="auto"/>
          </w:divBdr>
        </w:div>
        <w:div w:id="2029408657">
          <w:marLeft w:val="0"/>
          <w:marRight w:val="0"/>
          <w:marTop w:val="0"/>
          <w:marBottom w:val="70"/>
          <w:divBdr>
            <w:top w:val="none" w:sz="0" w:space="0" w:color="auto"/>
            <w:left w:val="none" w:sz="0" w:space="0" w:color="auto"/>
            <w:bottom w:val="none" w:sz="0" w:space="0" w:color="auto"/>
            <w:right w:val="none" w:sz="0" w:space="0" w:color="auto"/>
          </w:divBdr>
        </w:div>
        <w:div w:id="1328362457">
          <w:marLeft w:val="0"/>
          <w:marRight w:val="0"/>
          <w:marTop w:val="0"/>
          <w:marBottom w:val="70"/>
          <w:divBdr>
            <w:top w:val="none" w:sz="0" w:space="0" w:color="auto"/>
            <w:left w:val="none" w:sz="0" w:space="0" w:color="auto"/>
            <w:bottom w:val="none" w:sz="0" w:space="0" w:color="auto"/>
            <w:right w:val="none" w:sz="0" w:space="0" w:color="auto"/>
          </w:divBdr>
        </w:div>
        <w:div w:id="710812497">
          <w:marLeft w:val="0"/>
          <w:marRight w:val="0"/>
          <w:marTop w:val="0"/>
          <w:marBottom w:val="70"/>
          <w:divBdr>
            <w:top w:val="none" w:sz="0" w:space="0" w:color="auto"/>
            <w:left w:val="none" w:sz="0" w:space="0" w:color="auto"/>
            <w:bottom w:val="none" w:sz="0" w:space="0" w:color="auto"/>
            <w:right w:val="none" w:sz="0" w:space="0" w:color="auto"/>
          </w:divBdr>
        </w:div>
        <w:div w:id="1720082009">
          <w:marLeft w:val="0"/>
          <w:marRight w:val="0"/>
          <w:marTop w:val="0"/>
          <w:marBottom w:val="70"/>
          <w:divBdr>
            <w:top w:val="none" w:sz="0" w:space="0" w:color="auto"/>
            <w:left w:val="none" w:sz="0" w:space="0" w:color="auto"/>
            <w:bottom w:val="none" w:sz="0" w:space="0" w:color="auto"/>
            <w:right w:val="none" w:sz="0" w:space="0" w:color="auto"/>
          </w:divBdr>
        </w:div>
        <w:div w:id="234904374">
          <w:marLeft w:val="0"/>
          <w:marRight w:val="0"/>
          <w:marTop w:val="0"/>
          <w:marBottom w:val="70"/>
          <w:divBdr>
            <w:top w:val="none" w:sz="0" w:space="0" w:color="auto"/>
            <w:left w:val="none" w:sz="0" w:space="0" w:color="auto"/>
            <w:bottom w:val="none" w:sz="0" w:space="0" w:color="auto"/>
            <w:right w:val="none" w:sz="0" w:space="0" w:color="auto"/>
          </w:divBdr>
        </w:div>
        <w:div w:id="977344238">
          <w:marLeft w:val="0"/>
          <w:marRight w:val="0"/>
          <w:marTop w:val="0"/>
          <w:marBottom w:val="70"/>
          <w:divBdr>
            <w:top w:val="none" w:sz="0" w:space="0" w:color="auto"/>
            <w:left w:val="none" w:sz="0" w:space="0" w:color="auto"/>
            <w:bottom w:val="none" w:sz="0" w:space="0" w:color="auto"/>
            <w:right w:val="none" w:sz="0" w:space="0" w:color="auto"/>
          </w:divBdr>
        </w:div>
        <w:div w:id="849759332">
          <w:marLeft w:val="0"/>
          <w:marRight w:val="0"/>
          <w:marTop w:val="0"/>
          <w:marBottom w:val="70"/>
          <w:divBdr>
            <w:top w:val="none" w:sz="0" w:space="0" w:color="auto"/>
            <w:left w:val="none" w:sz="0" w:space="0" w:color="auto"/>
            <w:bottom w:val="none" w:sz="0" w:space="0" w:color="auto"/>
            <w:right w:val="none" w:sz="0" w:space="0" w:color="auto"/>
          </w:divBdr>
        </w:div>
        <w:div w:id="687216352">
          <w:marLeft w:val="0"/>
          <w:marRight w:val="0"/>
          <w:marTop w:val="0"/>
          <w:marBottom w:val="70"/>
          <w:divBdr>
            <w:top w:val="none" w:sz="0" w:space="0" w:color="auto"/>
            <w:left w:val="none" w:sz="0" w:space="0" w:color="auto"/>
            <w:bottom w:val="none" w:sz="0" w:space="0" w:color="auto"/>
            <w:right w:val="none" w:sz="0" w:space="0" w:color="auto"/>
          </w:divBdr>
        </w:div>
        <w:div w:id="281956196">
          <w:marLeft w:val="0"/>
          <w:marRight w:val="0"/>
          <w:marTop w:val="0"/>
          <w:marBottom w:val="70"/>
          <w:divBdr>
            <w:top w:val="none" w:sz="0" w:space="0" w:color="auto"/>
            <w:left w:val="none" w:sz="0" w:space="0" w:color="auto"/>
            <w:bottom w:val="none" w:sz="0" w:space="0" w:color="auto"/>
            <w:right w:val="none" w:sz="0" w:space="0" w:color="auto"/>
          </w:divBdr>
        </w:div>
        <w:div w:id="1517185323">
          <w:marLeft w:val="0"/>
          <w:marRight w:val="0"/>
          <w:marTop w:val="0"/>
          <w:marBottom w:val="70"/>
          <w:divBdr>
            <w:top w:val="none" w:sz="0" w:space="0" w:color="auto"/>
            <w:left w:val="none" w:sz="0" w:space="0" w:color="auto"/>
            <w:bottom w:val="none" w:sz="0" w:space="0" w:color="auto"/>
            <w:right w:val="none" w:sz="0" w:space="0" w:color="auto"/>
          </w:divBdr>
        </w:div>
        <w:div w:id="866407071">
          <w:marLeft w:val="0"/>
          <w:marRight w:val="0"/>
          <w:marTop w:val="0"/>
          <w:marBottom w:val="70"/>
          <w:divBdr>
            <w:top w:val="none" w:sz="0" w:space="0" w:color="auto"/>
            <w:left w:val="none" w:sz="0" w:space="0" w:color="auto"/>
            <w:bottom w:val="none" w:sz="0" w:space="0" w:color="auto"/>
            <w:right w:val="none" w:sz="0" w:space="0" w:color="auto"/>
          </w:divBdr>
        </w:div>
        <w:div w:id="1054045348">
          <w:marLeft w:val="0"/>
          <w:marRight w:val="0"/>
          <w:marTop w:val="0"/>
          <w:marBottom w:val="70"/>
          <w:divBdr>
            <w:top w:val="none" w:sz="0" w:space="0" w:color="auto"/>
            <w:left w:val="none" w:sz="0" w:space="0" w:color="auto"/>
            <w:bottom w:val="none" w:sz="0" w:space="0" w:color="auto"/>
            <w:right w:val="none" w:sz="0" w:space="0" w:color="auto"/>
          </w:divBdr>
        </w:div>
        <w:div w:id="1659307391">
          <w:marLeft w:val="0"/>
          <w:marRight w:val="0"/>
          <w:marTop w:val="0"/>
          <w:marBottom w:val="70"/>
          <w:divBdr>
            <w:top w:val="none" w:sz="0" w:space="0" w:color="auto"/>
            <w:left w:val="none" w:sz="0" w:space="0" w:color="auto"/>
            <w:bottom w:val="none" w:sz="0" w:space="0" w:color="auto"/>
            <w:right w:val="none" w:sz="0" w:space="0" w:color="auto"/>
          </w:divBdr>
        </w:div>
        <w:div w:id="1365864802">
          <w:marLeft w:val="0"/>
          <w:marRight w:val="0"/>
          <w:marTop w:val="0"/>
          <w:marBottom w:val="70"/>
          <w:divBdr>
            <w:top w:val="none" w:sz="0" w:space="0" w:color="auto"/>
            <w:left w:val="none" w:sz="0" w:space="0" w:color="auto"/>
            <w:bottom w:val="none" w:sz="0" w:space="0" w:color="auto"/>
            <w:right w:val="none" w:sz="0" w:space="0" w:color="auto"/>
          </w:divBdr>
        </w:div>
        <w:div w:id="1786608886">
          <w:marLeft w:val="0"/>
          <w:marRight w:val="0"/>
          <w:marTop w:val="0"/>
          <w:marBottom w:val="70"/>
          <w:divBdr>
            <w:top w:val="none" w:sz="0" w:space="0" w:color="auto"/>
            <w:left w:val="none" w:sz="0" w:space="0" w:color="auto"/>
            <w:bottom w:val="none" w:sz="0" w:space="0" w:color="auto"/>
            <w:right w:val="none" w:sz="0" w:space="0" w:color="auto"/>
          </w:divBdr>
        </w:div>
        <w:div w:id="297340238">
          <w:marLeft w:val="0"/>
          <w:marRight w:val="0"/>
          <w:marTop w:val="0"/>
          <w:marBottom w:val="70"/>
          <w:divBdr>
            <w:top w:val="none" w:sz="0" w:space="0" w:color="auto"/>
            <w:left w:val="none" w:sz="0" w:space="0" w:color="auto"/>
            <w:bottom w:val="none" w:sz="0" w:space="0" w:color="auto"/>
            <w:right w:val="none" w:sz="0" w:space="0" w:color="auto"/>
          </w:divBdr>
        </w:div>
        <w:div w:id="45566442">
          <w:marLeft w:val="0"/>
          <w:marRight w:val="0"/>
          <w:marTop w:val="0"/>
          <w:marBottom w:val="70"/>
          <w:divBdr>
            <w:top w:val="none" w:sz="0" w:space="0" w:color="auto"/>
            <w:left w:val="none" w:sz="0" w:space="0" w:color="auto"/>
            <w:bottom w:val="none" w:sz="0" w:space="0" w:color="auto"/>
            <w:right w:val="none" w:sz="0" w:space="0" w:color="auto"/>
          </w:divBdr>
        </w:div>
        <w:div w:id="878856845">
          <w:marLeft w:val="0"/>
          <w:marRight w:val="0"/>
          <w:marTop w:val="0"/>
          <w:marBottom w:val="70"/>
          <w:divBdr>
            <w:top w:val="none" w:sz="0" w:space="0" w:color="auto"/>
            <w:left w:val="none" w:sz="0" w:space="0" w:color="auto"/>
            <w:bottom w:val="none" w:sz="0" w:space="0" w:color="auto"/>
            <w:right w:val="none" w:sz="0" w:space="0" w:color="auto"/>
          </w:divBdr>
        </w:div>
        <w:div w:id="829953565">
          <w:marLeft w:val="0"/>
          <w:marRight w:val="0"/>
          <w:marTop w:val="0"/>
          <w:marBottom w:val="70"/>
          <w:divBdr>
            <w:top w:val="none" w:sz="0" w:space="0" w:color="auto"/>
            <w:left w:val="none" w:sz="0" w:space="0" w:color="auto"/>
            <w:bottom w:val="none" w:sz="0" w:space="0" w:color="auto"/>
            <w:right w:val="none" w:sz="0" w:space="0" w:color="auto"/>
          </w:divBdr>
        </w:div>
        <w:div w:id="1616861746">
          <w:marLeft w:val="0"/>
          <w:marRight w:val="0"/>
          <w:marTop w:val="0"/>
          <w:marBottom w:val="70"/>
          <w:divBdr>
            <w:top w:val="none" w:sz="0" w:space="0" w:color="auto"/>
            <w:left w:val="none" w:sz="0" w:space="0" w:color="auto"/>
            <w:bottom w:val="none" w:sz="0" w:space="0" w:color="auto"/>
            <w:right w:val="none" w:sz="0" w:space="0" w:color="auto"/>
          </w:divBdr>
        </w:div>
        <w:div w:id="1272202956">
          <w:marLeft w:val="0"/>
          <w:marRight w:val="0"/>
          <w:marTop w:val="0"/>
          <w:marBottom w:val="70"/>
          <w:divBdr>
            <w:top w:val="none" w:sz="0" w:space="0" w:color="auto"/>
            <w:left w:val="none" w:sz="0" w:space="0" w:color="auto"/>
            <w:bottom w:val="none" w:sz="0" w:space="0" w:color="auto"/>
            <w:right w:val="none" w:sz="0" w:space="0" w:color="auto"/>
          </w:divBdr>
        </w:div>
        <w:div w:id="516165461">
          <w:marLeft w:val="0"/>
          <w:marRight w:val="0"/>
          <w:marTop w:val="0"/>
          <w:marBottom w:val="70"/>
          <w:divBdr>
            <w:top w:val="none" w:sz="0" w:space="0" w:color="auto"/>
            <w:left w:val="none" w:sz="0" w:space="0" w:color="auto"/>
            <w:bottom w:val="none" w:sz="0" w:space="0" w:color="auto"/>
            <w:right w:val="none" w:sz="0" w:space="0" w:color="auto"/>
          </w:divBdr>
        </w:div>
        <w:div w:id="871722789">
          <w:marLeft w:val="0"/>
          <w:marRight w:val="0"/>
          <w:marTop w:val="0"/>
          <w:marBottom w:val="70"/>
          <w:divBdr>
            <w:top w:val="none" w:sz="0" w:space="0" w:color="auto"/>
            <w:left w:val="none" w:sz="0" w:space="0" w:color="auto"/>
            <w:bottom w:val="none" w:sz="0" w:space="0" w:color="auto"/>
            <w:right w:val="none" w:sz="0" w:space="0" w:color="auto"/>
          </w:divBdr>
        </w:div>
        <w:div w:id="2004431982">
          <w:marLeft w:val="0"/>
          <w:marRight w:val="0"/>
          <w:marTop w:val="0"/>
          <w:marBottom w:val="70"/>
          <w:divBdr>
            <w:top w:val="none" w:sz="0" w:space="0" w:color="auto"/>
            <w:left w:val="none" w:sz="0" w:space="0" w:color="auto"/>
            <w:bottom w:val="none" w:sz="0" w:space="0" w:color="auto"/>
            <w:right w:val="none" w:sz="0" w:space="0" w:color="auto"/>
          </w:divBdr>
        </w:div>
        <w:div w:id="1892766148">
          <w:marLeft w:val="0"/>
          <w:marRight w:val="0"/>
          <w:marTop w:val="0"/>
          <w:marBottom w:val="70"/>
          <w:divBdr>
            <w:top w:val="none" w:sz="0" w:space="0" w:color="auto"/>
            <w:left w:val="none" w:sz="0" w:space="0" w:color="auto"/>
            <w:bottom w:val="none" w:sz="0" w:space="0" w:color="auto"/>
            <w:right w:val="none" w:sz="0" w:space="0" w:color="auto"/>
          </w:divBdr>
        </w:div>
        <w:div w:id="2109081751">
          <w:marLeft w:val="0"/>
          <w:marRight w:val="0"/>
          <w:marTop w:val="0"/>
          <w:marBottom w:val="70"/>
          <w:divBdr>
            <w:top w:val="none" w:sz="0" w:space="0" w:color="auto"/>
            <w:left w:val="none" w:sz="0" w:space="0" w:color="auto"/>
            <w:bottom w:val="none" w:sz="0" w:space="0" w:color="auto"/>
            <w:right w:val="none" w:sz="0" w:space="0" w:color="auto"/>
          </w:divBdr>
        </w:div>
        <w:div w:id="639308039">
          <w:marLeft w:val="0"/>
          <w:marRight w:val="0"/>
          <w:marTop w:val="0"/>
          <w:marBottom w:val="70"/>
          <w:divBdr>
            <w:top w:val="none" w:sz="0" w:space="0" w:color="auto"/>
            <w:left w:val="none" w:sz="0" w:space="0" w:color="auto"/>
            <w:bottom w:val="none" w:sz="0" w:space="0" w:color="auto"/>
            <w:right w:val="none" w:sz="0" w:space="0" w:color="auto"/>
          </w:divBdr>
        </w:div>
        <w:div w:id="1490098819">
          <w:marLeft w:val="0"/>
          <w:marRight w:val="0"/>
          <w:marTop w:val="0"/>
          <w:marBottom w:val="70"/>
          <w:divBdr>
            <w:top w:val="none" w:sz="0" w:space="0" w:color="auto"/>
            <w:left w:val="none" w:sz="0" w:space="0" w:color="auto"/>
            <w:bottom w:val="none" w:sz="0" w:space="0" w:color="auto"/>
            <w:right w:val="none" w:sz="0" w:space="0" w:color="auto"/>
          </w:divBdr>
        </w:div>
        <w:div w:id="559436878">
          <w:marLeft w:val="0"/>
          <w:marRight w:val="0"/>
          <w:marTop w:val="0"/>
          <w:marBottom w:val="70"/>
          <w:divBdr>
            <w:top w:val="none" w:sz="0" w:space="0" w:color="auto"/>
            <w:left w:val="none" w:sz="0" w:space="0" w:color="auto"/>
            <w:bottom w:val="none" w:sz="0" w:space="0" w:color="auto"/>
            <w:right w:val="none" w:sz="0" w:space="0" w:color="auto"/>
          </w:divBdr>
        </w:div>
        <w:div w:id="1555893944">
          <w:marLeft w:val="0"/>
          <w:marRight w:val="0"/>
          <w:marTop w:val="0"/>
          <w:marBottom w:val="70"/>
          <w:divBdr>
            <w:top w:val="none" w:sz="0" w:space="0" w:color="auto"/>
            <w:left w:val="none" w:sz="0" w:space="0" w:color="auto"/>
            <w:bottom w:val="none" w:sz="0" w:space="0" w:color="auto"/>
            <w:right w:val="none" w:sz="0" w:space="0" w:color="auto"/>
          </w:divBdr>
        </w:div>
        <w:div w:id="834033261">
          <w:marLeft w:val="0"/>
          <w:marRight w:val="0"/>
          <w:marTop w:val="0"/>
          <w:marBottom w:val="70"/>
          <w:divBdr>
            <w:top w:val="none" w:sz="0" w:space="0" w:color="auto"/>
            <w:left w:val="none" w:sz="0" w:space="0" w:color="auto"/>
            <w:bottom w:val="none" w:sz="0" w:space="0" w:color="auto"/>
            <w:right w:val="none" w:sz="0" w:space="0" w:color="auto"/>
          </w:divBdr>
        </w:div>
        <w:div w:id="660236162">
          <w:marLeft w:val="0"/>
          <w:marRight w:val="0"/>
          <w:marTop w:val="0"/>
          <w:marBottom w:val="70"/>
          <w:divBdr>
            <w:top w:val="none" w:sz="0" w:space="0" w:color="auto"/>
            <w:left w:val="none" w:sz="0" w:space="0" w:color="auto"/>
            <w:bottom w:val="none" w:sz="0" w:space="0" w:color="auto"/>
            <w:right w:val="none" w:sz="0" w:space="0" w:color="auto"/>
          </w:divBdr>
        </w:div>
        <w:div w:id="258370225">
          <w:marLeft w:val="0"/>
          <w:marRight w:val="0"/>
          <w:marTop w:val="0"/>
          <w:marBottom w:val="70"/>
          <w:divBdr>
            <w:top w:val="none" w:sz="0" w:space="0" w:color="auto"/>
            <w:left w:val="none" w:sz="0" w:space="0" w:color="auto"/>
            <w:bottom w:val="none" w:sz="0" w:space="0" w:color="auto"/>
            <w:right w:val="none" w:sz="0" w:space="0" w:color="auto"/>
          </w:divBdr>
        </w:div>
        <w:div w:id="759522328">
          <w:marLeft w:val="0"/>
          <w:marRight w:val="0"/>
          <w:marTop w:val="0"/>
          <w:marBottom w:val="70"/>
          <w:divBdr>
            <w:top w:val="none" w:sz="0" w:space="0" w:color="auto"/>
            <w:left w:val="none" w:sz="0" w:space="0" w:color="auto"/>
            <w:bottom w:val="none" w:sz="0" w:space="0" w:color="auto"/>
            <w:right w:val="none" w:sz="0" w:space="0" w:color="auto"/>
          </w:divBdr>
        </w:div>
        <w:div w:id="89854534">
          <w:marLeft w:val="0"/>
          <w:marRight w:val="0"/>
          <w:marTop w:val="0"/>
          <w:marBottom w:val="70"/>
          <w:divBdr>
            <w:top w:val="none" w:sz="0" w:space="0" w:color="auto"/>
            <w:left w:val="none" w:sz="0" w:space="0" w:color="auto"/>
            <w:bottom w:val="none" w:sz="0" w:space="0" w:color="auto"/>
            <w:right w:val="none" w:sz="0" w:space="0" w:color="auto"/>
          </w:divBdr>
        </w:div>
        <w:div w:id="344014803">
          <w:marLeft w:val="0"/>
          <w:marRight w:val="0"/>
          <w:marTop w:val="0"/>
          <w:marBottom w:val="70"/>
          <w:divBdr>
            <w:top w:val="none" w:sz="0" w:space="0" w:color="auto"/>
            <w:left w:val="none" w:sz="0" w:space="0" w:color="auto"/>
            <w:bottom w:val="none" w:sz="0" w:space="0" w:color="auto"/>
            <w:right w:val="none" w:sz="0" w:space="0" w:color="auto"/>
          </w:divBdr>
        </w:div>
        <w:div w:id="441807263">
          <w:marLeft w:val="0"/>
          <w:marRight w:val="0"/>
          <w:marTop w:val="0"/>
          <w:marBottom w:val="70"/>
          <w:divBdr>
            <w:top w:val="none" w:sz="0" w:space="0" w:color="auto"/>
            <w:left w:val="none" w:sz="0" w:space="0" w:color="auto"/>
            <w:bottom w:val="none" w:sz="0" w:space="0" w:color="auto"/>
            <w:right w:val="none" w:sz="0" w:space="0" w:color="auto"/>
          </w:divBdr>
        </w:div>
        <w:div w:id="255556007">
          <w:marLeft w:val="0"/>
          <w:marRight w:val="0"/>
          <w:marTop w:val="0"/>
          <w:marBottom w:val="70"/>
          <w:divBdr>
            <w:top w:val="none" w:sz="0" w:space="0" w:color="auto"/>
            <w:left w:val="none" w:sz="0" w:space="0" w:color="auto"/>
            <w:bottom w:val="none" w:sz="0" w:space="0" w:color="auto"/>
            <w:right w:val="none" w:sz="0" w:space="0" w:color="auto"/>
          </w:divBdr>
        </w:div>
        <w:div w:id="724180338">
          <w:marLeft w:val="0"/>
          <w:marRight w:val="0"/>
          <w:marTop w:val="0"/>
          <w:marBottom w:val="70"/>
          <w:divBdr>
            <w:top w:val="none" w:sz="0" w:space="0" w:color="auto"/>
            <w:left w:val="none" w:sz="0" w:space="0" w:color="auto"/>
            <w:bottom w:val="none" w:sz="0" w:space="0" w:color="auto"/>
            <w:right w:val="none" w:sz="0" w:space="0" w:color="auto"/>
          </w:divBdr>
        </w:div>
        <w:div w:id="669673823">
          <w:marLeft w:val="0"/>
          <w:marRight w:val="0"/>
          <w:marTop w:val="0"/>
          <w:marBottom w:val="70"/>
          <w:divBdr>
            <w:top w:val="none" w:sz="0" w:space="0" w:color="auto"/>
            <w:left w:val="none" w:sz="0" w:space="0" w:color="auto"/>
            <w:bottom w:val="none" w:sz="0" w:space="0" w:color="auto"/>
            <w:right w:val="none" w:sz="0" w:space="0" w:color="auto"/>
          </w:divBdr>
        </w:div>
        <w:div w:id="142429256">
          <w:marLeft w:val="0"/>
          <w:marRight w:val="0"/>
          <w:marTop w:val="0"/>
          <w:marBottom w:val="70"/>
          <w:divBdr>
            <w:top w:val="none" w:sz="0" w:space="0" w:color="auto"/>
            <w:left w:val="none" w:sz="0" w:space="0" w:color="auto"/>
            <w:bottom w:val="none" w:sz="0" w:space="0" w:color="auto"/>
            <w:right w:val="none" w:sz="0" w:space="0" w:color="auto"/>
          </w:divBdr>
        </w:div>
        <w:div w:id="2104839719">
          <w:marLeft w:val="0"/>
          <w:marRight w:val="0"/>
          <w:marTop w:val="0"/>
          <w:marBottom w:val="70"/>
          <w:divBdr>
            <w:top w:val="none" w:sz="0" w:space="0" w:color="auto"/>
            <w:left w:val="none" w:sz="0" w:space="0" w:color="auto"/>
            <w:bottom w:val="none" w:sz="0" w:space="0" w:color="auto"/>
            <w:right w:val="none" w:sz="0" w:space="0" w:color="auto"/>
          </w:divBdr>
        </w:div>
        <w:div w:id="1062406110">
          <w:marLeft w:val="0"/>
          <w:marRight w:val="0"/>
          <w:marTop w:val="0"/>
          <w:marBottom w:val="70"/>
          <w:divBdr>
            <w:top w:val="none" w:sz="0" w:space="0" w:color="auto"/>
            <w:left w:val="none" w:sz="0" w:space="0" w:color="auto"/>
            <w:bottom w:val="none" w:sz="0" w:space="0" w:color="auto"/>
            <w:right w:val="none" w:sz="0" w:space="0" w:color="auto"/>
          </w:divBdr>
        </w:div>
        <w:div w:id="1245913250">
          <w:marLeft w:val="0"/>
          <w:marRight w:val="0"/>
          <w:marTop w:val="0"/>
          <w:marBottom w:val="70"/>
          <w:divBdr>
            <w:top w:val="none" w:sz="0" w:space="0" w:color="auto"/>
            <w:left w:val="none" w:sz="0" w:space="0" w:color="auto"/>
            <w:bottom w:val="none" w:sz="0" w:space="0" w:color="auto"/>
            <w:right w:val="none" w:sz="0" w:space="0" w:color="auto"/>
          </w:divBdr>
        </w:div>
        <w:div w:id="1949190427">
          <w:marLeft w:val="0"/>
          <w:marRight w:val="0"/>
          <w:marTop w:val="0"/>
          <w:marBottom w:val="70"/>
          <w:divBdr>
            <w:top w:val="none" w:sz="0" w:space="0" w:color="auto"/>
            <w:left w:val="none" w:sz="0" w:space="0" w:color="auto"/>
            <w:bottom w:val="none" w:sz="0" w:space="0" w:color="auto"/>
            <w:right w:val="none" w:sz="0" w:space="0" w:color="auto"/>
          </w:divBdr>
        </w:div>
        <w:div w:id="481194856">
          <w:marLeft w:val="0"/>
          <w:marRight w:val="0"/>
          <w:marTop w:val="0"/>
          <w:marBottom w:val="70"/>
          <w:divBdr>
            <w:top w:val="none" w:sz="0" w:space="0" w:color="auto"/>
            <w:left w:val="none" w:sz="0" w:space="0" w:color="auto"/>
            <w:bottom w:val="none" w:sz="0" w:space="0" w:color="auto"/>
            <w:right w:val="none" w:sz="0" w:space="0" w:color="auto"/>
          </w:divBdr>
        </w:div>
        <w:div w:id="313028796">
          <w:marLeft w:val="0"/>
          <w:marRight w:val="0"/>
          <w:marTop w:val="0"/>
          <w:marBottom w:val="70"/>
          <w:divBdr>
            <w:top w:val="none" w:sz="0" w:space="0" w:color="auto"/>
            <w:left w:val="none" w:sz="0" w:space="0" w:color="auto"/>
            <w:bottom w:val="none" w:sz="0" w:space="0" w:color="auto"/>
            <w:right w:val="none" w:sz="0" w:space="0" w:color="auto"/>
          </w:divBdr>
        </w:div>
        <w:div w:id="224343658">
          <w:marLeft w:val="0"/>
          <w:marRight w:val="0"/>
          <w:marTop w:val="0"/>
          <w:marBottom w:val="70"/>
          <w:divBdr>
            <w:top w:val="none" w:sz="0" w:space="0" w:color="auto"/>
            <w:left w:val="none" w:sz="0" w:space="0" w:color="auto"/>
            <w:bottom w:val="none" w:sz="0" w:space="0" w:color="auto"/>
            <w:right w:val="none" w:sz="0" w:space="0" w:color="auto"/>
          </w:divBdr>
        </w:div>
        <w:div w:id="219944026">
          <w:marLeft w:val="0"/>
          <w:marRight w:val="0"/>
          <w:marTop w:val="0"/>
          <w:marBottom w:val="70"/>
          <w:divBdr>
            <w:top w:val="none" w:sz="0" w:space="0" w:color="auto"/>
            <w:left w:val="none" w:sz="0" w:space="0" w:color="auto"/>
            <w:bottom w:val="none" w:sz="0" w:space="0" w:color="auto"/>
            <w:right w:val="none" w:sz="0" w:space="0" w:color="auto"/>
          </w:divBdr>
        </w:div>
        <w:div w:id="1577088079">
          <w:marLeft w:val="0"/>
          <w:marRight w:val="0"/>
          <w:marTop w:val="0"/>
          <w:marBottom w:val="70"/>
          <w:divBdr>
            <w:top w:val="none" w:sz="0" w:space="0" w:color="auto"/>
            <w:left w:val="none" w:sz="0" w:space="0" w:color="auto"/>
            <w:bottom w:val="none" w:sz="0" w:space="0" w:color="auto"/>
            <w:right w:val="none" w:sz="0" w:space="0" w:color="auto"/>
          </w:divBdr>
        </w:div>
        <w:div w:id="868377743">
          <w:marLeft w:val="0"/>
          <w:marRight w:val="0"/>
          <w:marTop w:val="0"/>
          <w:marBottom w:val="70"/>
          <w:divBdr>
            <w:top w:val="none" w:sz="0" w:space="0" w:color="auto"/>
            <w:left w:val="none" w:sz="0" w:space="0" w:color="auto"/>
            <w:bottom w:val="none" w:sz="0" w:space="0" w:color="auto"/>
            <w:right w:val="none" w:sz="0" w:space="0" w:color="auto"/>
          </w:divBdr>
        </w:div>
        <w:div w:id="1870096251">
          <w:marLeft w:val="0"/>
          <w:marRight w:val="0"/>
          <w:marTop w:val="0"/>
          <w:marBottom w:val="70"/>
          <w:divBdr>
            <w:top w:val="none" w:sz="0" w:space="0" w:color="auto"/>
            <w:left w:val="none" w:sz="0" w:space="0" w:color="auto"/>
            <w:bottom w:val="none" w:sz="0" w:space="0" w:color="auto"/>
            <w:right w:val="none" w:sz="0" w:space="0" w:color="auto"/>
          </w:divBdr>
        </w:div>
        <w:div w:id="1848599409">
          <w:marLeft w:val="0"/>
          <w:marRight w:val="0"/>
          <w:marTop w:val="0"/>
          <w:marBottom w:val="70"/>
          <w:divBdr>
            <w:top w:val="none" w:sz="0" w:space="0" w:color="auto"/>
            <w:left w:val="none" w:sz="0" w:space="0" w:color="auto"/>
            <w:bottom w:val="none" w:sz="0" w:space="0" w:color="auto"/>
            <w:right w:val="none" w:sz="0" w:space="0" w:color="auto"/>
          </w:divBdr>
        </w:div>
        <w:div w:id="113987840">
          <w:marLeft w:val="0"/>
          <w:marRight w:val="0"/>
          <w:marTop w:val="0"/>
          <w:marBottom w:val="70"/>
          <w:divBdr>
            <w:top w:val="none" w:sz="0" w:space="0" w:color="auto"/>
            <w:left w:val="none" w:sz="0" w:space="0" w:color="auto"/>
            <w:bottom w:val="none" w:sz="0" w:space="0" w:color="auto"/>
            <w:right w:val="none" w:sz="0" w:space="0" w:color="auto"/>
          </w:divBdr>
        </w:div>
        <w:div w:id="1772512219">
          <w:marLeft w:val="0"/>
          <w:marRight w:val="0"/>
          <w:marTop w:val="0"/>
          <w:marBottom w:val="200"/>
          <w:divBdr>
            <w:top w:val="none" w:sz="0" w:space="0" w:color="auto"/>
            <w:left w:val="none" w:sz="0" w:space="0" w:color="auto"/>
            <w:bottom w:val="none" w:sz="0" w:space="0" w:color="auto"/>
            <w:right w:val="none" w:sz="0" w:space="0" w:color="auto"/>
          </w:divBdr>
        </w:div>
        <w:div w:id="2009555488">
          <w:marLeft w:val="0"/>
          <w:marRight w:val="0"/>
          <w:marTop w:val="0"/>
          <w:marBottom w:val="200"/>
          <w:divBdr>
            <w:top w:val="none" w:sz="0" w:space="0" w:color="auto"/>
            <w:left w:val="none" w:sz="0" w:space="0" w:color="auto"/>
            <w:bottom w:val="none" w:sz="0" w:space="0" w:color="auto"/>
            <w:right w:val="none" w:sz="0" w:space="0" w:color="auto"/>
          </w:divBdr>
        </w:div>
        <w:div w:id="220099771">
          <w:marLeft w:val="0"/>
          <w:marRight w:val="0"/>
          <w:marTop w:val="0"/>
          <w:marBottom w:val="70"/>
          <w:divBdr>
            <w:top w:val="none" w:sz="0" w:space="0" w:color="auto"/>
            <w:left w:val="none" w:sz="0" w:space="0" w:color="auto"/>
            <w:bottom w:val="none" w:sz="0" w:space="0" w:color="auto"/>
            <w:right w:val="none" w:sz="0" w:space="0" w:color="auto"/>
          </w:divBdr>
        </w:div>
        <w:div w:id="1188177821">
          <w:marLeft w:val="0"/>
          <w:marRight w:val="0"/>
          <w:marTop w:val="0"/>
          <w:marBottom w:val="70"/>
          <w:divBdr>
            <w:top w:val="none" w:sz="0" w:space="0" w:color="auto"/>
            <w:left w:val="none" w:sz="0" w:space="0" w:color="auto"/>
            <w:bottom w:val="none" w:sz="0" w:space="0" w:color="auto"/>
            <w:right w:val="none" w:sz="0" w:space="0" w:color="auto"/>
          </w:divBdr>
        </w:div>
        <w:div w:id="1083070300">
          <w:marLeft w:val="0"/>
          <w:marRight w:val="0"/>
          <w:marTop w:val="0"/>
          <w:marBottom w:val="70"/>
          <w:divBdr>
            <w:top w:val="none" w:sz="0" w:space="0" w:color="auto"/>
            <w:left w:val="none" w:sz="0" w:space="0" w:color="auto"/>
            <w:bottom w:val="none" w:sz="0" w:space="0" w:color="auto"/>
            <w:right w:val="none" w:sz="0" w:space="0" w:color="auto"/>
          </w:divBdr>
        </w:div>
        <w:div w:id="222061683">
          <w:marLeft w:val="0"/>
          <w:marRight w:val="0"/>
          <w:marTop w:val="0"/>
          <w:marBottom w:val="70"/>
          <w:divBdr>
            <w:top w:val="none" w:sz="0" w:space="0" w:color="auto"/>
            <w:left w:val="none" w:sz="0" w:space="0" w:color="auto"/>
            <w:bottom w:val="none" w:sz="0" w:space="0" w:color="auto"/>
            <w:right w:val="none" w:sz="0" w:space="0" w:color="auto"/>
          </w:divBdr>
        </w:div>
        <w:div w:id="698892118">
          <w:marLeft w:val="0"/>
          <w:marRight w:val="0"/>
          <w:marTop w:val="0"/>
          <w:marBottom w:val="70"/>
          <w:divBdr>
            <w:top w:val="none" w:sz="0" w:space="0" w:color="auto"/>
            <w:left w:val="none" w:sz="0" w:space="0" w:color="auto"/>
            <w:bottom w:val="none" w:sz="0" w:space="0" w:color="auto"/>
            <w:right w:val="none" w:sz="0" w:space="0" w:color="auto"/>
          </w:divBdr>
        </w:div>
        <w:div w:id="1770736344">
          <w:marLeft w:val="0"/>
          <w:marRight w:val="0"/>
          <w:marTop w:val="0"/>
          <w:marBottom w:val="70"/>
          <w:divBdr>
            <w:top w:val="none" w:sz="0" w:space="0" w:color="auto"/>
            <w:left w:val="none" w:sz="0" w:space="0" w:color="auto"/>
            <w:bottom w:val="none" w:sz="0" w:space="0" w:color="auto"/>
            <w:right w:val="none" w:sz="0" w:space="0" w:color="auto"/>
          </w:divBdr>
        </w:div>
        <w:div w:id="1691684495">
          <w:marLeft w:val="0"/>
          <w:marRight w:val="0"/>
          <w:marTop w:val="0"/>
          <w:marBottom w:val="70"/>
          <w:divBdr>
            <w:top w:val="none" w:sz="0" w:space="0" w:color="auto"/>
            <w:left w:val="none" w:sz="0" w:space="0" w:color="auto"/>
            <w:bottom w:val="none" w:sz="0" w:space="0" w:color="auto"/>
            <w:right w:val="none" w:sz="0" w:space="0" w:color="auto"/>
          </w:divBdr>
        </w:div>
        <w:div w:id="275337687">
          <w:marLeft w:val="0"/>
          <w:marRight w:val="0"/>
          <w:marTop w:val="0"/>
          <w:marBottom w:val="70"/>
          <w:divBdr>
            <w:top w:val="none" w:sz="0" w:space="0" w:color="auto"/>
            <w:left w:val="none" w:sz="0" w:space="0" w:color="auto"/>
            <w:bottom w:val="none" w:sz="0" w:space="0" w:color="auto"/>
            <w:right w:val="none" w:sz="0" w:space="0" w:color="auto"/>
          </w:divBdr>
        </w:div>
        <w:div w:id="1180461858">
          <w:marLeft w:val="0"/>
          <w:marRight w:val="0"/>
          <w:marTop w:val="0"/>
          <w:marBottom w:val="70"/>
          <w:divBdr>
            <w:top w:val="none" w:sz="0" w:space="0" w:color="auto"/>
            <w:left w:val="none" w:sz="0" w:space="0" w:color="auto"/>
            <w:bottom w:val="none" w:sz="0" w:space="0" w:color="auto"/>
            <w:right w:val="none" w:sz="0" w:space="0" w:color="auto"/>
          </w:divBdr>
        </w:div>
        <w:div w:id="468208182">
          <w:marLeft w:val="0"/>
          <w:marRight w:val="0"/>
          <w:marTop w:val="0"/>
          <w:marBottom w:val="70"/>
          <w:divBdr>
            <w:top w:val="none" w:sz="0" w:space="0" w:color="auto"/>
            <w:left w:val="none" w:sz="0" w:space="0" w:color="auto"/>
            <w:bottom w:val="none" w:sz="0" w:space="0" w:color="auto"/>
            <w:right w:val="none" w:sz="0" w:space="0" w:color="auto"/>
          </w:divBdr>
        </w:div>
        <w:div w:id="595752006">
          <w:marLeft w:val="0"/>
          <w:marRight w:val="0"/>
          <w:marTop w:val="0"/>
          <w:marBottom w:val="70"/>
          <w:divBdr>
            <w:top w:val="none" w:sz="0" w:space="0" w:color="auto"/>
            <w:left w:val="none" w:sz="0" w:space="0" w:color="auto"/>
            <w:bottom w:val="none" w:sz="0" w:space="0" w:color="auto"/>
            <w:right w:val="none" w:sz="0" w:space="0" w:color="auto"/>
          </w:divBdr>
        </w:div>
        <w:div w:id="967786102">
          <w:marLeft w:val="0"/>
          <w:marRight w:val="0"/>
          <w:marTop w:val="0"/>
          <w:marBottom w:val="70"/>
          <w:divBdr>
            <w:top w:val="none" w:sz="0" w:space="0" w:color="auto"/>
            <w:left w:val="none" w:sz="0" w:space="0" w:color="auto"/>
            <w:bottom w:val="none" w:sz="0" w:space="0" w:color="auto"/>
            <w:right w:val="none" w:sz="0" w:space="0" w:color="auto"/>
          </w:divBdr>
        </w:div>
        <w:div w:id="1291473316">
          <w:marLeft w:val="0"/>
          <w:marRight w:val="0"/>
          <w:marTop w:val="0"/>
          <w:marBottom w:val="70"/>
          <w:divBdr>
            <w:top w:val="none" w:sz="0" w:space="0" w:color="auto"/>
            <w:left w:val="none" w:sz="0" w:space="0" w:color="auto"/>
            <w:bottom w:val="none" w:sz="0" w:space="0" w:color="auto"/>
            <w:right w:val="none" w:sz="0" w:space="0" w:color="auto"/>
          </w:divBdr>
        </w:div>
        <w:div w:id="658538459">
          <w:marLeft w:val="0"/>
          <w:marRight w:val="0"/>
          <w:marTop w:val="0"/>
          <w:marBottom w:val="70"/>
          <w:divBdr>
            <w:top w:val="none" w:sz="0" w:space="0" w:color="auto"/>
            <w:left w:val="none" w:sz="0" w:space="0" w:color="auto"/>
            <w:bottom w:val="none" w:sz="0" w:space="0" w:color="auto"/>
            <w:right w:val="none" w:sz="0" w:space="0" w:color="auto"/>
          </w:divBdr>
        </w:div>
        <w:div w:id="646131260">
          <w:marLeft w:val="0"/>
          <w:marRight w:val="0"/>
          <w:marTop w:val="0"/>
          <w:marBottom w:val="70"/>
          <w:divBdr>
            <w:top w:val="none" w:sz="0" w:space="0" w:color="auto"/>
            <w:left w:val="none" w:sz="0" w:space="0" w:color="auto"/>
            <w:bottom w:val="none" w:sz="0" w:space="0" w:color="auto"/>
            <w:right w:val="none" w:sz="0" w:space="0" w:color="auto"/>
          </w:divBdr>
        </w:div>
        <w:div w:id="1082486597">
          <w:marLeft w:val="0"/>
          <w:marRight w:val="0"/>
          <w:marTop w:val="0"/>
          <w:marBottom w:val="70"/>
          <w:divBdr>
            <w:top w:val="none" w:sz="0" w:space="0" w:color="auto"/>
            <w:left w:val="none" w:sz="0" w:space="0" w:color="auto"/>
            <w:bottom w:val="none" w:sz="0" w:space="0" w:color="auto"/>
            <w:right w:val="none" w:sz="0" w:space="0" w:color="auto"/>
          </w:divBdr>
        </w:div>
        <w:div w:id="1470632184">
          <w:marLeft w:val="0"/>
          <w:marRight w:val="0"/>
          <w:marTop w:val="0"/>
          <w:marBottom w:val="70"/>
          <w:divBdr>
            <w:top w:val="none" w:sz="0" w:space="0" w:color="auto"/>
            <w:left w:val="none" w:sz="0" w:space="0" w:color="auto"/>
            <w:bottom w:val="none" w:sz="0" w:space="0" w:color="auto"/>
            <w:right w:val="none" w:sz="0" w:space="0" w:color="auto"/>
          </w:divBdr>
        </w:div>
        <w:div w:id="2083605084">
          <w:marLeft w:val="0"/>
          <w:marRight w:val="0"/>
          <w:marTop w:val="0"/>
          <w:marBottom w:val="70"/>
          <w:divBdr>
            <w:top w:val="none" w:sz="0" w:space="0" w:color="auto"/>
            <w:left w:val="none" w:sz="0" w:space="0" w:color="auto"/>
            <w:bottom w:val="none" w:sz="0" w:space="0" w:color="auto"/>
            <w:right w:val="none" w:sz="0" w:space="0" w:color="auto"/>
          </w:divBdr>
        </w:div>
        <w:div w:id="1181510928">
          <w:marLeft w:val="0"/>
          <w:marRight w:val="0"/>
          <w:marTop w:val="0"/>
          <w:marBottom w:val="70"/>
          <w:divBdr>
            <w:top w:val="none" w:sz="0" w:space="0" w:color="auto"/>
            <w:left w:val="none" w:sz="0" w:space="0" w:color="auto"/>
            <w:bottom w:val="none" w:sz="0" w:space="0" w:color="auto"/>
            <w:right w:val="none" w:sz="0" w:space="0" w:color="auto"/>
          </w:divBdr>
        </w:div>
        <w:div w:id="708192172">
          <w:marLeft w:val="0"/>
          <w:marRight w:val="0"/>
          <w:marTop w:val="0"/>
          <w:marBottom w:val="70"/>
          <w:divBdr>
            <w:top w:val="none" w:sz="0" w:space="0" w:color="auto"/>
            <w:left w:val="none" w:sz="0" w:space="0" w:color="auto"/>
            <w:bottom w:val="none" w:sz="0" w:space="0" w:color="auto"/>
            <w:right w:val="none" w:sz="0" w:space="0" w:color="auto"/>
          </w:divBdr>
        </w:div>
        <w:div w:id="2054034294">
          <w:marLeft w:val="0"/>
          <w:marRight w:val="0"/>
          <w:marTop w:val="0"/>
          <w:marBottom w:val="70"/>
          <w:divBdr>
            <w:top w:val="none" w:sz="0" w:space="0" w:color="auto"/>
            <w:left w:val="none" w:sz="0" w:space="0" w:color="auto"/>
            <w:bottom w:val="none" w:sz="0" w:space="0" w:color="auto"/>
            <w:right w:val="none" w:sz="0" w:space="0" w:color="auto"/>
          </w:divBdr>
        </w:div>
        <w:div w:id="380717962">
          <w:marLeft w:val="0"/>
          <w:marRight w:val="0"/>
          <w:marTop w:val="0"/>
          <w:marBottom w:val="70"/>
          <w:divBdr>
            <w:top w:val="none" w:sz="0" w:space="0" w:color="auto"/>
            <w:left w:val="none" w:sz="0" w:space="0" w:color="auto"/>
            <w:bottom w:val="none" w:sz="0" w:space="0" w:color="auto"/>
            <w:right w:val="none" w:sz="0" w:space="0" w:color="auto"/>
          </w:divBdr>
        </w:div>
        <w:div w:id="270746497">
          <w:marLeft w:val="0"/>
          <w:marRight w:val="0"/>
          <w:marTop w:val="0"/>
          <w:marBottom w:val="70"/>
          <w:divBdr>
            <w:top w:val="none" w:sz="0" w:space="0" w:color="auto"/>
            <w:left w:val="none" w:sz="0" w:space="0" w:color="auto"/>
            <w:bottom w:val="none" w:sz="0" w:space="0" w:color="auto"/>
            <w:right w:val="none" w:sz="0" w:space="0" w:color="auto"/>
          </w:divBdr>
        </w:div>
        <w:div w:id="1401054980">
          <w:marLeft w:val="0"/>
          <w:marRight w:val="0"/>
          <w:marTop w:val="0"/>
          <w:marBottom w:val="70"/>
          <w:divBdr>
            <w:top w:val="none" w:sz="0" w:space="0" w:color="auto"/>
            <w:left w:val="none" w:sz="0" w:space="0" w:color="auto"/>
            <w:bottom w:val="none" w:sz="0" w:space="0" w:color="auto"/>
            <w:right w:val="none" w:sz="0" w:space="0" w:color="auto"/>
          </w:divBdr>
        </w:div>
        <w:div w:id="448820973">
          <w:marLeft w:val="0"/>
          <w:marRight w:val="0"/>
          <w:marTop w:val="0"/>
          <w:marBottom w:val="70"/>
          <w:divBdr>
            <w:top w:val="none" w:sz="0" w:space="0" w:color="auto"/>
            <w:left w:val="none" w:sz="0" w:space="0" w:color="auto"/>
            <w:bottom w:val="none" w:sz="0" w:space="0" w:color="auto"/>
            <w:right w:val="none" w:sz="0" w:space="0" w:color="auto"/>
          </w:divBdr>
        </w:div>
        <w:div w:id="2114937193">
          <w:marLeft w:val="0"/>
          <w:marRight w:val="0"/>
          <w:marTop w:val="0"/>
          <w:marBottom w:val="70"/>
          <w:divBdr>
            <w:top w:val="none" w:sz="0" w:space="0" w:color="auto"/>
            <w:left w:val="none" w:sz="0" w:space="0" w:color="auto"/>
            <w:bottom w:val="none" w:sz="0" w:space="0" w:color="auto"/>
            <w:right w:val="none" w:sz="0" w:space="0" w:color="auto"/>
          </w:divBdr>
        </w:div>
        <w:div w:id="201021581">
          <w:marLeft w:val="0"/>
          <w:marRight w:val="0"/>
          <w:marTop w:val="0"/>
          <w:marBottom w:val="70"/>
          <w:divBdr>
            <w:top w:val="none" w:sz="0" w:space="0" w:color="auto"/>
            <w:left w:val="none" w:sz="0" w:space="0" w:color="auto"/>
            <w:bottom w:val="none" w:sz="0" w:space="0" w:color="auto"/>
            <w:right w:val="none" w:sz="0" w:space="0" w:color="auto"/>
          </w:divBdr>
        </w:div>
        <w:div w:id="961962774">
          <w:marLeft w:val="0"/>
          <w:marRight w:val="0"/>
          <w:marTop w:val="0"/>
          <w:marBottom w:val="70"/>
          <w:divBdr>
            <w:top w:val="none" w:sz="0" w:space="0" w:color="auto"/>
            <w:left w:val="none" w:sz="0" w:space="0" w:color="auto"/>
            <w:bottom w:val="none" w:sz="0" w:space="0" w:color="auto"/>
            <w:right w:val="none" w:sz="0" w:space="0" w:color="auto"/>
          </w:divBdr>
        </w:div>
        <w:div w:id="1946232451">
          <w:marLeft w:val="0"/>
          <w:marRight w:val="0"/>
          <w:marTop w:val="0"/>
          <w:marBottom w:val="70"/>
          <w:divBdr>
            <w:top w:val="none" w:sz="0" w:space="0" w:color="auto"/>
            <w:left w:val="none" w:sz="0" w:space="0" w:color="auto"/>
            <w:bottom w:val="none" w:sz="0" w:space="0" w:color="auto"/>
            <w:right w:val="none" w:sz="0" w:space="0" w:color="auto"/>
          </w:divBdr>
        </w:div>
        <w:div w:id="106701938">
          <w:marLeft w:val="0"/>
          <w:marRight w:val="0"/>
          <w:marTop w:val="0"/>
          <w:marBottom w:val="70"/>
          <w:divBdr>
            <w:top w:val="none" w:sz="0" w:space="0" w:color="auto"/>
            <w:left w:val="none" w:sz="0" w:space="0" w:color="auto"/>
            <w:bottom w:val="none" w:sz="0" w:space="0" w:color="auto"/>
            <w:right w:val="none" w:sz="0" w:space="0" w:color="auto"/>
          </w:divBdr>
        </w:div>
        <w:div w:id="1145439179">
          <w:marLeft w:val="0"/>
          <w:marRight w:val="0"/>
          <w:marTop w:val="0"/>
          <w:marBottom w:val="70"/>
          <w:divBdr>
            <w:top w:val="none" w:sz="0" w:space="0" w:color="auto"/>
            <w:left w:val="none" w:sz="0" w:space="0" w:color="auto"/>
            <w:bottom w:val="none" w:sz="0" w:space="0" w:color="auto"/>
            <w:right w:val="none" w:sz="0" w:space="0" w:color="auto"/>
          </w:divBdr>
        </w:div>
        <w:div w:id="466508658">
          <w:marLeft w:val="0"/>
          <w:marRight w:val="0"/>
          <w:marTop w:val="0"/>
          <w:marBottom w:val="70"/>
          <w:divBdr>
            <w:top w:val="none" w:sz="0" w:space="0" w:color="auto"/>
            <w:left w:val="none" w:sz="0" w:space="0" w:color="auto"/>
            <w:bottom w:val="none" w:sz="0" w:space="0" w:color="auto"/>
            <w:right w:val="none" w:sz="0" w:space="0" w:color="auto"/>
          </w:divBdr>
        </w:div>
        <w:div w:id="1087577862">
          <w:marLeft w:val="0"/>
          <w:marRight w:val="0"/>
          <w:marTop w:val="0"/>
          <w:marBottom w:val="70"/>
          <w:divBdr>
            <w:top w:val="none" w:sz="0" w:space="0" w:color="auto"/>
            <w:left w:val="none" w:sz="0" w:space="0" w:color="auto"/>
            <w:bottom w:val="none" w:sz="0" w:space="0" w:color="auto"/>
            <w:right w:val="none" w:sz="0" w:space="0" w:color="auto"/>
          </w:divBdr>
        </w:div>
        <w:div w:id="1168786206">
          <w:marLeft w:val="0"/>
          <w:marRight w:val="0"/>
          <w:marTop w:val="0"/>
          <w:marBottom w:val="70"/>
          <w:divBdr>
            <w:top w:val="none" w:sz="0" w:space="0" w:color="auto"/>
            <w:left w:val="none" w:sz="0" w:space="0" w:color="auto"/>
            <w:bottom w:val="none" w:sz="0" w:space="0" w:color="auto"/>
            <w:right w:val="none" w:sz="0" w:space="0" w:color="auto"/>
          </w:divBdr>
        </w:div>
        <w:div w:id="2122652541">
          <w:marLeft w:val="0"/>
          <w:marRight w:val="0"/>
          <w:marTop w:val="0"/>
          <w:marBottom w:val="70"/>
          <w:divBdr>
            <w:top w:val="none" w:sz="0" w:space="0" w:color="auto"/>
            <w:left w:val="none" w:sz="0" w:space="0" w:color="auto"/>
            <w:bottom w:val="none" w:sz="0" w:space="0" w:color="auto"/>
            <w:right w:val="none" w:sz="0" w:space="0" w:color="auto"/>
          </w:divBdr>
        </w:div>
        <w:div w:id="197620471">
          <w:marLeft w:val="0"/>
          <w:marRight w:val="0"/>
          <w:marTop w:val="0"/>
          <w:marBottom w:val="70"/>
          <w:divBdr>
            <w:top w:val="none" w:sz="0" w:space="0" w:color="auto"/>
            <w:left w:val="none" w:sz="0" w:space="0" w:color="auto"/>
            <w:bottom w:val="none" w:sz="0" w:space="0" w:color="auto"/>
            <w:right w:val="none" w:sz="0" w:space="0" w:color="auto"/>
          </w:divBdr>
        </w:div>
        <w:div w:id="619797577">
          <w:marLeft w:val="0"/>
          <w:marRight w:val="0"/>
          <w:marTop w:val="0"/>
          <w:marBottom w:val="70"/>
          <w:divBdr>
            <w:top w:val="none" w:sz="0" w:space="0" w:color="auto"/>
            <w:left w:val="none" w:sz="0" w:space="0" w:color="auto"/>
            <w:bottom w:val="none" w:sz="0" w:space="0" w:color="auto"/>
            <w:right w:val="none" w:sz="0" w:space="0" w:color="auto"/>
          </w:divBdr>
        </w:div>
        <w:div w:id="1978560353">
          <w:marLeft w:val="0"/>
          <w:marRight w:val="0"/>
          <w:marTop w:val="0"/>
          <w:marBottom w:val="70"/>
          <w:divBdr>
            <w:top w:val="none" w:sz="0" w:space="0" w:color="auto"/>
            <w:left w:val="none" w:sz="0" w:space="0" w:color="auto"/>
            <w:bottom w:val="none" w:sz="0" w:space="0" w:color="auto"/>
            <w:right w:val="none" w:sz="0" w:space="0" w:color="auto"/>
          </w:divBdr>
        </w:div>
        <w:div w:id="218901201">
          <w:marLeft w:val="0"/>
          <w:marRight w:val="0"/>
          <w:marTop w:val="0"/>
          <w:marBottom w:val="70"/>
          <w:divBdr>
            <w:top w:val="none" w:sz="0" w:space="0" w:color="auto"/>
            <w:left w:val="none" w:sz="0" w:space="0" w:color="auto"/>
            <w:bottom w:val="none" w:sz="0" w:space="0" w:color="auto"/>
            <w:right w:val="none" w:sz="0" w:space="0" w:color="auto"/>
          </w:divBdr>
        </w:div>
        <w:div w:id="692267465">
          <w:marLeft w:val="0"/>
          <w:marRight w:val="0"/>
          <w:marTop w:val="0"/>
          <w:marBottom w:val="70"/>
          <w:divBdr>
            <w:top w:val="none" w:sz="0" w:space="0" w:color="auto"/>
            <w:left w:val="none" w:sz="0" w:space="0" w:color="auto"/>
            <w:bottom w:val="none" w:sz="0" w:space="0" w:color="auto"/>
            <w:right w:val="none" w:sz="0" w:space="0" w:color="auto"/>
          </w:divBdr>
        </w:div>
        <w:div w:id="493300481">
          <w:marLeft w:val="0"/>
          <w:marRight w:val="0"/>
          <w:marTop w:val="0"/>
          <w:marBottom w:val="70"/>
          <w:divBdr>
            <w:top w:val="none" w:sz="0" w:space="0" w:color="auto"/>
            <w:left w:val="none" w:sz="0" w:space="0" w:color="auto"/>
            <w:bottom w:val="none" w:sz="0" w:space="0" w:color="auto"/>
            <w:right w:val="none" w:sz="0" w:space="0" w:color="auto"/>
          </w:divBdr>
        </w:div>
        <w:div w:id="1571843765">
          <w:marLeft w:val="0"/>
          <w:marRight w:val="0"/>
          <w:marTop w:val="0"/>
          <w:marBottom w:val="70"/>
          <w:divBdr>
            <w:top w:val="none" w:sz="0" w:space="0" w:color="auto"/>
            <w:left w:val="none" w:sz="0" w:space="0" w:color="auto"/>
            <w:bottom w:val="none" w:sz="0" w:space="0" w:color="auto"/>
            <w:right w:val="none" w:sz="0" w:space="0" w:color="auto"/>
          </w:divBdr>
        </w:div>
        <w:div w:id="1179545472">
          <w:marLeft w:val="0"/>
          <w:marRight w:val="0"/>
          <w:marTop w:val="0"/>
          <w:marBottom w:val="70"/>
          <w:divBdr>
            <w:top w:val="none" w:sz="0" w:space="0" w:color="auto"/>
            <w:left w:val="none" w:sz="0" w:space="0" w:color="auto"/>
            <w:bottom w:val="none" w:sz="0" w:space="0" w:color="auto"/>
            <w:right w:val="none" w:sz="0" w:space="0" w:color="auto"/>
          </w:divBdr>
        </w:div>
        <w:div w:id="591595137">
          <w:marLeft w:val="0"/>
          <w:marRight w:val="0"/>
          <w:marTop w:val="0"/>
          <w:marBottom w:val="70"/>
          <w:divBdr>
            <w:top w:val="none" w:sz="0" w:space="0" w:color="auto"/>
            <w:left w:val="none" w:sz="0" w:space="0" w:color="auto"/>
            <w:bottom w:val="none" w:sz="0" w:space="0" w:color="auto"/>
            <w:right w:val="none" w:sz="0" w:space="0" w:color="auto"/>
          </w:divBdr>
        </w:div>
        <w:div w:id="2059669235">
          <w:marLeft w:val="0"/>
          <w:marRight w:val="0"/>
          <w:marTop w:val="0"/>
          <w:marBottom w:val="70"/>
          <w:divBdr>
            <w:top w:val="none" w:sz="0" w:space="0" w:color="auto"/>
            <w:left w:val="none" w:sz="0" w:space="0" w:color="auto"/>
            <w:bottom w:val="none" w:sz="0" w:space="0" w:color="auto"/>
            <w:right w:val="none" w:sz="0" w:space="0" w:color="auto"/>
          </w:divBdr>
        </w:div>
        <w:div w:id="2118791796">
          <w:marLeft w:val="0"/>
          <w:marRight w:val="0"/>
          <w:marTop w:val="0"/>
          <w:marBottom w:val="70"/>
          <w:divBdr>
            <w:top w:val="none" w:sz="0" w:space="0" w:color="auto"/>
            <w:left w:val="none" w:sz="0" w:space="0" w:color="auto"/>
            <w:bottom w:val="none" w:sz="0" w:space="0" w:color="auto"/>
            <w:right w:val="none" w:sz="0" w:space="0" w:color="auto"/>
          </w:divBdr>
        </w:div>
        <w:div w:id="515392307">
          <w:marLeft w:val="0"/>
          <w:marRight w:val="0"/>
          <w:marTop w:val="0"/>
          <w:marBottom w:val="70"/>
          <w:divBdr>
            <w:top w:val="none" w:sz="0" w:space="0" w:color="auto"/>
            <w:left w:val="none" w:sz="0" w:space="0" w:color="auto"/>
            <w:bottom w:val="none" w:sz="0" w:space="0" w:color="auto"/>
            <w:right w:val="none" w:sz="0" w:space="0" w:color="auto"/>
          </w:divBdr>
        </w:div>
        <w:div w:id="165440361">
          <w:marLeft w:val="0"/>
          <w:marRight w:val="0"/>
          <w:marTop w:val="0"/>
          <w:marBottom w:val="70"/>
          <w:divBdr>
            <w:top w:val="none" w:sz="0" w:space="0" w:color="auto"/>
            <w:left w:val="none" w:sz="0" w:space="0" w:color="auto"/>
            <w:bottom w:val="none" w:sz="0" w:space="0" w:color="auto"/>
            <w:right w:val="none" w:sz="0" w:space="0" w:color="auto"/>
          </w:divBdr>
        </w:div>
        <w:div w:id="1442727433">
          <w:marLeft w:val="0"/>
          <w:marRight w:val="0"/>
          <w:marTop w:val="0"/>
          <w:marBottom w:val="70"/>
          <w:divBdr>
            <w:top w:val="none" w:sz="0" w:space="0" w:color="auto"/>
            <w:left w:val="none" w:sz="0" w:space="0" w:color="auto"/>
            <w:bottom w:val="none" w:sz="0" w:space="0" w:color="auto"/>
            <w:right w:val="none" w:sz="0" w:space="0" w:color="auto"/>
          </w:divBdr>
        </w:div>
        <w:div w:id="1916432712">
          <w:marLeft w:val="0"/>
          <w:marRight w:val="0"/>
          <w:marTop w:val="0"/>
          <w:marBottom w:val="70"/>
          <w:divBdr>
            <w:top w:val="none" w:sz="0" w:space="0" w:color="auto"/>
            <w:left w:val="none" w:sz="0" w:space="0" w:color="auto"/>
            <w:bottom w:val="none" w:sz="0" w:space="0" w:color="auto"/>
            <w:right w:val="none" w:sz="0" w:space="0" w:color="auto"/>
          </w:divBdr>
        </w:div>
        <w:div w:id="298414184">
          <w:marLeft w:val="0"/>
          <w:marRight w:val="0"/>
          <w:marTop w:val="0"/>
          <w:marBottom w:val="70"/>
          <w:divBdr>
            <w:top w:val="none" w:sz="0" w:space="0" w:color="auto"/>
            <w:left w:val="none" w:sz="0" w:space="0" w:color="auto"/>
            <w:bottom w:val="none" w:sz="0" w:space="0" w:color="auto"/>
            <w:right w:val="none" w:sz="0" w:space="0" w:color="auto"/>
          </w:divBdr>
        </w:div>
        <w:div w:id="1622541284">
          <w:marLeft w:val="0"/>
          <w:marRight w:val="0"/>
          <w:marTop w:val="0"/>
          <w:marBottom w:val="70"/>
          <w:divBdr>
            <w:top w:val="none" w:sz="0" w:space="0" w:color="auto"/>
            <w:left w:val="none" w:sz="0" w:space="0" w:color="auto"/>
            <w:bottom w:val="none" w:sz="0" w:space="0" w:color="auto"/>
            <w:right w:val="none" w:sz="0" w:space="0" w:color="auto"/>
          </w:divBdr>
        </w:div>
        <w:div w:id="1552956910">
          <w:marLeft w:val="0"/>
          <w:marRight w:val="0"/>
          <w:marTop w:val="0"/>
          <w:marBottom w:val="70"/>
          <w:divBdr>
            <w:top w:val="none" w:sz="0" w:space="0" w:color="auto"/>
            <w:left w:val="none" w:sz="0" w:space="0" w:color="auto"/>
            <w:bottom w:val="none" w:sz="0" w:space="0" w:color="auto"/>
            <w:right w:val="none" w:sz="0" w:space="0" w:color="auto"/>
          </w:divBdr>
        </w:div>
        <w:div w:id="1524780592">
          <w:marLeft w:val="0"/>
          <w:marRight w:val="0"/>
          <w:marTop w:val="0"/>
          <w:marBottom w:val="70"/>
          <w:divBdr>
            <w:top w:val="none" w:sz="0" w:space="0" w:color="auto"/>
            <w:left w:val="none" w:sz="0" w:space="0" w:color="auto"/>
            <w:bottom w:val="none" w:sz="0" w:space="0" w:color="auto"/>
            <w:right w:val="none" w:sz="0" w:space="0" w:color="auto"/>
          </w:divBdr>
        </w:div>
        <w:div w:id="924876229">
          <w:marLeft w:val="0"/>
          <w:marRight w:val="0"/>
          <w:marTop w:val="0"/>
          <w:marBottom w:val="70"/>
          <w:divBdr>
            <w:top w:val="none" w:sz="0" w:space="0" w:color="auto"/>
            <w:left w:val="none" w:sz="0" w:space="0" w:color="auto"/>
            <w:bottom w:val="none" w:sz="0" w:space="0" w:color="auto"/>
            <w:right w:val="none" w:sz="0" w:space="0" w:color="auto"/>
          </w:divBdr>
        </w:div>
        <w:div w:id="187525392">
          <w:marLeft w:val="0"/>
          <w:marRight w:val="0"/>
          <w:marTop w:val="0"/>
          <w:marBottom w:val="70"/>
          <w:divBdr>
            <w:top w:val="none" w:sz="0" w:space="0" w:color="auto"/>
            <w:left w:val="none" w:sz="0" w:space="0" w:color="auto"/>
            <w:bottom w:val="none" w:sz="0" w:space="0" w:color="auto"/>
            <w:right w:val="none" w:sz="0" w:space="0" w:color="auto"/>
          </w:divBdr>
        </w:div>
        <w:div w:id="677729587">
          <w:marLeft w:val="0"/>
          <w:marRight w:val="0"/>
          <w:marTop w:val="0"/>
          <w:marBottom w:val="70"/>
          <w:divBdr>
            <w:top w:val="none" w:sz="0" w:space="0" w:color="auto"/>
            <w:left w:val="none" w:sz="0" w:space="0" w:color="auto"/>
            <w:bottom w:val="none" w:sz="0" w:space="0" w:color="auto"/>
            <w:right w:val="none" w:sz="0" w:space="0" w:color="auto"/>
          </w:divBdr>
        </w:div>
        <w:div w:id="609313540">
          <w:marLeft w:val="0"/>
          <w:marRight w:val="0"/>
          <w:marTop w:val="0"/>
          <w:marBottom w:val="70"/>
          <w:divBdr>
            <w:top w:val="none" w:sz="0" w:space="0" w:color="auto"/>
            <w:left w:val="none" w:sz="0" w:space="0" w:color="auto"/>
            <w:bottom w:val="none" w:sz="0" w:space="0" w:color="auto"/>
            <w:right w:val="none" w:sz="0" w:space="0" w:color="auto"/>
          </w:divBdr>
        </w:div>
        <w:div w:id="1029843726">
          <w:marLeft w:val="0"/>
          <w:marRight w:val="0"/>
          <w:marTop w:val="0"/>
          <w:marBottom w:val="70"/>
          <w:divBdr>
            <w:top w:val="none" w:sz="0" w:space="0" w:color="auto"/>
            <w:left w:val="none" w:sz="0" w:space="0" w:color="auto"/>
            <w:bottom w:val="none" w:sz="0" w:space="0" w:color="auto"/>
            <w:right w:val="none" w:sz="0" w:space="0" w:color="auto"/>
          </w:divBdr>
        </w:div>
        <w:div w:id="985938188">
          <w:marLeft w:val="0"/>
          <w:marRight w:val="0"/>
          <w:marTop w:val="0"/>
          <w:marBottom w:val="70"/>
          <w:divBdr>
            <w:top w:val="none" w:sz="0" w:space="0" w:color="auto"/>
            <w:left w:val="none" w:sz="0" w:space="0" w:color="auto"/>
            <w:bottom w:val="none" w:sz="0" w:space="0" w:color="auto"/>
            <w:right w:val="none" w:sz="0" w:space="0" w:color="auto"/>
          </w:divBdr>
        </w:div>
        <w:div w:id="449205187">
          <w:marLeft w:val="0"/>
          <w:marRight w:val="0"/>
          <w:marTop w:val="0"/>
          <w:marBottom w:val="70"/>
          <w:divBdr>
            <w:top w:val="none" w:sz="0" w:space="0" w:color="auto"/>
            <w:left w:val="none" w:sz="0" w:space="0" w:color="auto"/>
            <w:bottom w:val="none" w:sz="0" w:space="0" w:color="auto"/>
            <w:right w:val="none" w:sz="0" w:space="0" w:color="auto"/>
          </w:divBdr>
        </w:div>
        <w:div w:id="59061630">
          <w:marLeft w:val="0"/>
          <w:marRight w:val="0"/>
          <w:marTop w:val="0"/>
          <w:marBottom w:val="70"/>
          <w:divBdr>
            <w:top w:val="none" w:sz="0" w:space="0" w:color="auto"/>
            <w:left w:val="none" w:sz="0" w:space="0" w:color="auto"/>
            <w:bottom w:val="none" w:sz="0" w:space="0" w:color="auto"/>
            <w:right w:val="none" w:sz="0" w:space="0" w:color="auto"/>
          </w:divBdr>
        </w:div>
        <w:div w:id="1239099106">
          <w:marLeft w:val="0"/>
          <w:marRight w:val="0"/>
          <w:marTop w:val="0"/>
          <w:marBottom w:val="70"/>
          <w:divBdr>
            <w:top w:val="none" w:sz="0" w:space="0" w:color="auto"/>
            <w:left w:val="none" w:sz="0" w:space="0" w:color="auto"/>
            <w:bottom w:val="none" w:sz="0" w:space="0" w:color="auto"/>
            <w:right w:val="none" w:sz="0" w:space="0" w:color="auto"/>
          </w:divBdr>
        </w:div>
        <w:div w:id="1370957055">
          <w:marLeft w:val="0"/>
          <w:marRight w:val="0"/>
          <w:marTop w:val="0"/>
          <w:marBottom w:val="70"/>
          <w:divBdr>
            <w:top w:val="none" w:sz="0" w:space="0" w:color="auto"/>
            <w:left w:val="none" w:sz="0" w:space="0" w:color="auto"/>
            <w:bottom w:val="none" w:sz="0" w:space="0" w:color="auto"/>
            <w:right w:val="none" w:sz="0" w:space="0" w:color="auto"/>
          </w:divBdr>
        </w:div>
        <w:div w:id="1844978641">
          <w:marLeft w:val="0"/>
          <w:marRight w:val="0"/>
          <w:marTop w:val="0"/>
          <w:marBottom w:val="70"/>
          <w:divBdr>
            <w:top w:val="none" w:sz="0" w:space="0" w:color="auto"/>
            <w:left w:val="none" w:sz="0" w:space="0" w:color="auto"/>
            <w:bottom w:val="none" w:sz="0" w:space="0" w:color="auto"/>
            <w:right w:val="none" w:sz="0" w:space="0" w:color="auto"/>
          </w:divBdr>
        </w:div>
        <w:div w:id="599216786">
          <w:marLeft w:val="0"/>
          <w:marRight w:val="0"/>
          <w:marTop w:val="0"/>
          <w:marBottom w:val="70"/>
          <w:divBdr>
            <w:top w:val="none" w:sz="0" w:space="0" w:color="auto"/>
            <w:left w:val="none" w:sz="0" w:space="0" w:color="auto"/>
            <w:bottom w:val="none" w:sz="0" w:space="0" w:color="auto"/>
            <w:right w:val="none" w:sz="0" w:space="0" w:color="auto"/>
          </w:divBdr>
        </w:div>
        <w:div w:id="1563904998">
          <w:marLeft w:val="0"/>
          <w:marRight w:val="0"/>
          <w:marTop w:val="0"/>
          <w:marBottom w:val="70"/>
          <w:divBdr>
            <w:top w:val="none" w:sz="0" w:space="0" w:color="auto"/>
            <w:left w:val="none" w:sz="0" w:space="0" w:color="auto"/>
            <w:bottom w:val="none" w:sz="0" w:space="0" w:color="auto"/>
            <w:right w:val="none" w:sz="0" w:space="0" w:color="auto"/>
          </w:divBdr>
        </w:div>
        <w:div w:id="1264149071">
          <w:marLeft w:val="0"/>
          <w:marRight w:val="0"/>
          <w:marTop w:val="0"/>
          <w:marBottom w:val="70"/>
          <w:divBdr>
            <w:top w:val="none" w:sz="0" w:space="0" w:color="auto"/>
            <w:left w:val="none" w:sz="0" w:space="0" w:color="auto"/>
            <w:bottom w:val="none" w:sz="0" w:space="0" w:color="auto"/>
            <w:right w:val="none" w:sz="0" w:space="0" w:color="auto"/>
          </w:divBdr>
        </w:div>
        <w:div w:id="300814287">
          <w:marLeft w:val="0"/>
          <w:marRight w:val="0"/>
          <w:marTop w:val="0"/>
          <w:marBottom w:val="70"/>
          <w:divBdr>
            <w:top w:val="none" w:sz="0" w:space="0" w:color="auto"/>
            <w:left w:val="none" w:sz="0" w:space="0" w:color="auto"/>
            <w:bottom w:val="none" w:sz="0" w:space="0" w:color="auto"/>
            <w:right w:val="none" w:sz="0" w:space="0" w:color="auto"/>
          </w:divBdr>
        </w:div>
        <w:div w:id="2000763717">
          <w:marLeft w:val="0"/>
          <w:marRight w:val="0"/>
          <w:marTop w:val="0"/>
          <w:marBottom w:val="70"/>
          <w:divBdr>
            <w:top w:val="none" w:sz="0" w:space="0" w:color="auto"/>
            <w:left w:val="none" w:sz="0" w:space="0" w:color="auto"/>
            <w:bottom w:val="none" w:sz="0" w:space="0" w:color="auto"/>
            <w:right w:val="none" w:sz="0" w:space="0" w:color="auto"/>
          </w:divBdr>
        </w:div>
        <w:div w:id="1815560210">
          <w:marLeft w:val="0"/>
          <w:marRight w:val="0"/>
          <w:marTop w:val="0"/>
          <w:marBottom w:val="70"/>
          <w:divBdr>
            <w:top w:val="none" w:sz="0" w:space="0" w:color="auto"/>
            <w:left w:val="none" w:sz="0" w:space="0" w:color="auto"/>
            <w:bottom w:val="none" w:sz="0" w:space="0" w:color="auto"/>
            <w:right w:val="none" w:sz="0" w:space="0" w:color="auto"/>
          </w:divBdr>
        </w:div>
        <w:div w:id="307638010">
          <w:marLeft w:val="0"/>
          <w:marRight w:val="0"/>
          <w:marTop w:val="0"/>
          <w:marBottom w:val="70"/>
          <w:divBdr>
            <w:top w:val="none" w:sz="0" w:space="0" w:color="auto"/>
            <w:left w:val="none" w:sz="0" w:space="0" w:color="auto"/>
            <w:bottom w:val="none" w:sz="0" w:space="0" w:color="auto"/>
            <w:right w:val="none" w:sz="0" w:space="0" w:color="auto"/>
          </w:divBdr>
        </w:div>
        <w:div w:id="1391222268">
          <w:marLeft w:val="0"/>
          <w:marRight w:val="0"/>
          <w:marTop w:val="0"/>
          <w:marBottom w:val="70"/>
          <w:divBdr>
            <w:top w:val="none" w:sz="0" w:space="0" w:color="auto"/>
            <w:left w:val="none" w:sz="0" w:space="0" w:color="auto"/>
            <w:bottom w:val="none" w:sz="0" w:space="0" w:color="auto"/>
            <w:right w:val="none" w:sz="0" w:space="0" w:color="auto"/>
          </w:divBdr>
        </w:div>
        <w:div w:id="534583387">
          <w:marLeft w:val="0"/>
          <w:marRight w:val="0"/>
          <w:marTop w:val="0"/>
          <w:marBottom w:val="70"/>
          <w:divBdr>
            <w:top w:val="none" w:sz="0" w:space="0" w:color="auto"/>
            <w:left w:val="none" w:sz="0" w:space="0" w:color="auto"/>
            <w:bottom w:val="none" w:sz="0" w:space="0" w:color="auto"/>
            <w:right w:val="none" w:sz="0" w:space="0" w:color="auto"/>
          </w:divBdr>
        </w:div>
        <w:div w:id="1867593480">
          <w:marLeft w:val="0"/>
          <w:marRight w:val="0"/>
          <w:marTop w:val="0"/>
          <w:marBottom w:val="70"/>
          <w:divBdr>
            <w:top w:val="none" w:sz="0" w:space="0" w:color="auto"/>
            <w:left w:val="none" w:sz="0" w:space="0" w:color="auto"/>
            <w:bottom w:val="none" w:sz="0" w:space="0" w:color="auto"/>
            <w:right w:val="none" w:sz="0" w:space="0" w:color="auto"/>
          </w:divBdr>
        </w:div>
        <w:div w:id="1339232647">
          <w:marLeft w:val="0"/>
          <w:marRight w:val="0"/>
          <w:marTop w:val="0"/>
          <w:marBottom w:val="70"/>
          <w:divBdr>
            <w:top w:val="none" w:sz="0" w:space="0" w:color="auto"/>
            <w:left w:val="none" w:sz="0" w:space="0" w:color="auto"/>
            <w:bottom w:val="none" w:sz="0" w:space="0" w:color="auto"/>
            <w:right w:val="none" w:sz="0" w:space="0" w:color="auto"/>
          </w:divBdr>
        </w:div>
        <w:div w:id="1656449637">
          <w:marLeft w:val="0"/>
          <w:marRight w:val="0"/>
          <w:marTop w:val="0"/>
          <w:marBottom w:val="70"/>
          <w:divBdr>
            <w:top w:val="none" w:sz="0" w:space="0" w:color="auto"/>
            <w:left w:val="none" w:sz="0" w:space="0" w:color="auto"/>
            <w:bottom w:val="none" w:sz="0" w:space="0" w:color="auto"/>
            <w:right w:val="none" w:sz="0" w:space="0" w:color="auto"/>
          </w:divBdr>
        </w:div>
        <w:div w:id="1456172263">
          <w:marLeft w:val="0"/>
          <w:marRight w:val="0"/>
          <w:marTop w:val="0"/>
          <w:marBottom w:val="70"/>
          <w:divBdr>
            <w:top w:val="none" w:sz="0" w:space="0" w:color="auto"/>
            <w:left w:val="none" w:sz="0" w:space="0" w:color="auto"/>
            <w:bottom w:val="none" w:sz="0" w:space="0" w:color="auto"/>
            <w:right w:val="none" w:sz="0" w:space="0" w:color="auto"/>
          </w:divBdr>
        </w:div>
        <w:div w:id="271934639">
          <w:marLeft w:val="0"/>
          <w:marRight w:val="0"/>
          <w:marTop w:val="0"/>
          <w:marBottom w:val="70"/>
          <w:divBdr>
            <w:top w:val="none" w:sz="0" w:space="0" w:color="auto"/>
            <w:left w:val="none" w:sz="0" w:space="0" w:color="auto"/>
            <w:bottom w:val="none" w:sz="0" w:space="0" w:color="auto"/>
            <w:right w:val="none" w:sz="0" w:space="0" w:color="auto"/>
          </w:divBdr>
        </w:div>
        <w:div w:id="1081096225">
          <w:marLeft w:val="0"/>
          <w:marRight w:val="0"/>
          <w:marTop w:val="0"/>
          <w:marBottom w:val="70"/>
          <w:divBdr>
            <w:top w:val="none" w:sz="0" w:space="0" w:color="auto"/>
            <w:left w:val="none" w:sz="0" w:space="0" w:color="auto"/>
            <w:bottom w:val="none" w:sz="0" w:space="0" w:color="auto"/>
            <w:right w:val="none" w:sz="0" w:space="0" w:color="auto"/>
          </w:divBdr>
        </w:div>
        <w:div w:id="1632707862">
          <w:marLeft w:val="0"/>
          <w:marRight w:val="0"/>
          <w:marTop w:val="0"/>
          <w:marBottom w:val="70"/>
          <w:divBdr>
            <w:top w:val="none" w:sz="0" w:space="0" w:color="auto"/>
            <w:left w:val="none" w:sz="0" w:space="0" w:color="auto"/>
            <w:bottom w:val="none" w:sz="0" w:space="0" w:color="auto"/>
            <w:right w:val="none" w:sz="0" w:space="0" w:color="auto"/>
          </w:divBdr>
        </w:div>
        <w:div w:id="1631091610">
          <w:marLeft w:val="0"/>
          <w:marRight w:val="0"/>
          <w:marTop w:val="0"/>
          <w:marBottom w:val="70"/>
          <w:divBdr>
            <w:top w:val="none" w:sz="0" w:space="0" w:color="auto"/>
            <w:left w:val="none" w:sz="0" w:space="0" w:color="auto"/>
            <w:bottom w:val="none" w:sz="0" w:space="0" w:color="auto"/>
            <w:right w:val="none" w:sz="0" w:space="0" w:color="auto"/>
          </w:divBdr>
        </w:div>
        <w:div w:id="2079592891">
          <w:marLeft w:val="0"/>
          <w:marRight w:val="0"/>
          <w:marTop w:val="0"/>
          <w:marBottom w:val="70"/>
          <w:divBdr>
            <w:top w:val="none" w:sz="0" w:space="0" w:color="auto"/>
            <w:left w:val="none" w:sz="0" w:space="0" w:color="auto"/>
            <w:bottom w:val="none" w:sz="0" w:space="0" w:color="auto"/>
            <w:right w:val="none" w:sz="0" w:space="0" w:color="auto"/>
          </w:divBdr>
        </w:div>
        <w:div w:id="1053579873">
          <w:marLeft w:val="0"/>
          <w:marRight w:val="0"/>
          <w:marTop w:val="0"/>
          <w:marBottom w:val="70"/>
          <w:divBdr>
            <w:top w:val="none" w:sz="0" w:space="0" w:color="auto"/>
            <w:left w:val="none" w:sz="0" w:space="0" w:color="auto"/>
            <w:bottom w:val="none" w:sz="0" w:space="0" w:color="auto"/>
            <w:right w:val="none" w:sz="0" w:space="0" w:color="auto"/>
          </w:divBdr>
        </w:div>
        <w:div w:id="1459369976">
          <w:marLeft w:val="0"/>
          <w:marRight w:val="0"/>
          <w:marTop w:val="0"/>
          <w:marBottom w:val="70"/>
          <w:divBdr>
            <w:top w:val="none" w:sz="0" w:space="0" w:color="auto"/>
            <w:left w:val="none" w:sz="0" w:space="0" w:color="auto"/>
            <w:bottom w:val="none" w:sz="0" w:space="0" w:color="auto"/>
            <w:right w:val="none" w:sz="0" w:space="0" w:color="auto"/>
          </w:divBdr>
        </w:div>
        <w:div w:id="1336298185">
          <w:marLeft w:val="0"/>
          <w:marRight w:val="0"/>
          <w:marTop w:val="0"/>
          <w:marBottom w:val="70"/>
          <w:divBdr>
            <w:top w:val="none" w:sz="0" w:space="0" w:color="auto"/>
            <w:left w:val="none" w:sz="0" w:space="0" w:color="auto"/>
            <w:bottom w:val="none" w:sz="0" w:space="0" w:color="auto"/>
            <w:right w:val="none" w:sz="0" w:space="0" w:color="auto"/>
          </w:divBdr>
        </w:div>
        <w:div w:id="379789484">
          <w:marLeft w:val="0"/>
          <w:marRight w:val="0"/>
          <w:marTop w:val="0"/>
          <w:marBottom w:val="70"/>
          <w:divBdr>
            <w:top w:val="none" w:sz="0" w:space="0" w:color="auto"/>
            <w:left w:val="none" w:sz="0" w:space="0" w:color="auto"/>
            <w:bottom w:val="none" w:sz="0" w:space="0" w:color="auto"/>
            <w:right w:val="none" w:sz="0" w:space="0" w:color="auto"/>
          </w:divBdr>
        </w:div>
        <w:div w:id="47843311">
          <w:marLeft w:val="0"/>
          <w:marRight w:val="0"/>
          <w:marTop w:val="0"/>
          <w:marBottom w:val="70"/>
          <w:divBdr>
            <w:top w:val="none" w:sz="0" w:space="0" w:color="auto"/>
            <w:left w:val="none" w:sz="0" w:space="0" w:color="auto"/>
            <w:bottom w:val="none" w:sz="0" w:space="0" w:color="auto"/>
            <w:right w:val="none" w:sz="0" w:space="0" w:color="auto"/>
          </w:divBdr>
        </w:div>
        <w:div w:id="1419406679">
          <w:marLeft w:val="0"/>
          <w:marRight w:val="0"/>
          <w:marTop w:val="0"/>
          <w:marBottom w:val="70"/>
          <w:divBdr>
            <w:top w:val="none" w:sz="0" w:space="0" w:color="auto"/>
            <w:left w:val="none" w:sz="0" w:space="0" w:color="auto"/>
            <w:bottom w:val="none" w:sz="0" w:space="0" w:color="auto"/>
            <w:right w:val="none" w:sz="0" w:space="0" w:color="auto"/>
          </w:divBdr>
        </w:div>
        <w:div w:id="1169980361">
          <w:marLeft w:val="0"/>
          <w:marRight w:val="0"/>
          <w:marTop w:val="0"/>
          <w:marBottom w:val="70"/>
          <w:divBdr>
            <w:top w:val="none" w:sz="0" w:space="0" w:color="auto"/>
            <w:left w:val="none" w:sz="0" w:space="0" w:color="auto"/>
            <w:bottom w:val="none" w:sz="0" w:space="0" w:color="auto"/>
            <w:right w:val="none" w:sz="0" w:space="0" w:color="auto"/>
          </w:divBdr>
        </w:div>
        <w:div w:id="1946616045">
          <w:marLeft w:val="0"/>
          <w:marRight w:val="0"/>
          <w:marTop w:val="0"/>
          <w:marBottom w:val="70"/>
          <w:divBdr>
            <w:top w:val="none" w:sz="0" w:space="0" w:color="auto"/>
            <w:left w:val="none" w:sz="0" w:space="0" w:color="auto"/>
            <w:bottom w:val="none" w:sz="0" w:space="0" w:color="auto"/>
            <w:right w:val="none" w:sz="0" w:space="0" w:color="auto"/>
          </w:divBdr>
        </w:div>
        <w:div w:id="472451094">
          <w:marLeft w:val="0"/>
          <w:marRight w:val="0"/>
          <w:marTop w:val="0"/>
          <w:marBottom w:val="70"/>
          <w:divBdr>
            <w:top w:val="none" w:sz="0" w:space="0" w:color="auto"/>
            <w:left w:val="none" w:sz="0" w:space="0" w:color="auto"/>
            <w:bottom w:val="none" w:sz="0" w:space="0" w:color="auto"/>
            <w:right w:val="none" w:sz="0" w:space="0" w:color="auto"/>
          </w:divBdr>
        </w:div>
        <w:div w:id="832647238">
          <w:marLeft w:val="0"/>
          <w:marRight w:val="0"/>
          <w:marTop w:val="0"/>
          <w:marBottom w:val="70"/>
          <w:divBdr>
            <w:top w:val="none" w:sz="0" w:space="0" w:color="auto"/>
            <w:left w:val="none" w:sz="0" w:space="0" w:color="auto"/>
            <w:bottom w:val="none" w:sz="0" w:space="0" w:color="auto"/>
            <w:right w:val="none" w:sz="0" w:space="0" w:color="auto"/>
          </w:divBdr>
        </w:div>
        <w:div w:id="227497238">
          <w:marLeft w:val="0"/>
          <w:marRight w:val="0"/>
          <w:marTop w:val="0"/>
          <w:marBottom w:val="70"/>
          <w:divBdr>
            <w:top w:val="none" w:sz="0" w:space="0" w:color="auto"/>
            <w:left w:val="none" w:sz="0" w:space="0" w:color="auto"/>
            <w:bottom w:val="none" w:sz="0" w:space="0" w:color="auto"/>
            <w:right w:val="none" w:sz="0" w:space="0" w:color="auto"/>
          </w:divBdr>
        </w:div>
        <w:div w:id="1062409159">
          <w:marLeft w:val="0"/>
          <w:marRight w:val="0"/>
          <w:marTop w:val="0"/>
          <w:marBottom w:val="70"/>
          <w:divBdr>
            <w:top w:val="none" w:sz="0" w:space="0" w:color="auto"/>
            <w:left w:val="none" w:sz="0" w:space="0" w:color="auto"/>
            <w:bottom w:val="none" w:sz="0" w:space="0" w:color="auto"/>
            <w:right w:val="none" w:sz="0" w:space="0" w:color="auto"/>
          </w:divBdr>
        </w:div>
        <w:div w:id="1033117295">
          <w:marLeft w:val="0"/>
          <w:marRight w:val="0"/>
          <w:marTop w:val="0"/>
          <w:marBottom w:val="70"/>
          <w:divBdr>
            <w:top w:val="none" w:sz="0" w:space="0" w:color="auto"/>
            <w:left w:val="none" w:sz="0" w:space="0" w:color="auto"/>
            <w:bottom w:val="none" w:sz="0" w:space="0" w:color="auto"/>
            <w:right w:val="none" w:sz="0" w:space="0" w:color="auto"/>
          </w:divBdr>
        </w:div>
        <w:div w:id="404451127">
          <w:marLeft w:val="0"/>
          <w:marRight w:val="0"/>
          <w:marTop w:val="0"/>
          <w:marBottom w:val="70"/>
          <w:divBdr>
            <w:top w:val="none" w:sz="0" w:space="0" w:color="auto"/>
            <w:left w:val="none" w:sz="0" w:space="0" w:color="auto"/>
            <w:bottom w:val="none" w:sz="0" w:space="0" w:color="auto"/>
            <w:right w:val="none" w:sz="0" w:space="0" w:color="auto"/>
          </w:divBdr>
        </w:div>
        <w:div w:id="818155996">
          <w:marLeft w:val="0"/>
          <w:marRight w:val="0"/>
          <w:marTop w:val="0"/>
          <w:marBottom w:val="70"/>
          <w:divBdr>
            <w:top w:val="none" w:sz="0" w:space="0" w:color="auto"/>
            <w:left w:val="none" w:sz="0" w:space="0" w:color="auto"/>
            <w:bottom w:val="none" w:sz="0" w:space="0" w:color="auto"/>
            <w:right w:val="none" w:sz="0" w:space="0" w:color="auto"/>
          </w:divBdr>
        </w:div>
        <w:div w:id="703212902">
          <w:marLeft w:val="0"/>
          <w:marRight w:val="0"/>
          <w:marTop w:val="0"/>
          <w:marBottom w:val="70"/>
          <w:divBdr>
            <w:top w:val="none" w:sz="0" w:space="0" w:color="auto"/>
            <w:left w:val="none" w:sz="0" w:space="0" w:color="auto"/>
            <w:bottom w:val="none" w:sz="0" w:space="0" w:color="auto"/>
            <w:right w:val="none" w:sz="0" w:space="0" w:color="auto"/>
          </w:divBdr>
        </w:div>
        <w:div w:id="805317607">
          <w:marLeft w:val="0"/>
          <w:marRight w:val="0"/>
          <w:marTop w:val="0"/>
          <w:marBottom w:val="70"/>
          <w:divBdr>
            <w:top w:val="none" w:sz="0" w:space="0" w:color="auto"/>
            <w:left w:val="none" w:sz="0" w:space="0" w:color="auto"/>
            <w:bottom w:val="none" w:sz="0" w:space="0" w:color="auto"/>
            <w:right w:val="none" w:sz="0" w:space="0" w:color="auto"/>
          </w:divBdr>
        </w:div>
        <w:div w:id="1620064710">
          <w:marLeft w:val="0"/>
          <w:marRight w:val="0"/>
          <w:marTop w:val="0"/>
          <w:marBottom w:val="70"/>
          <w:divBdr>
            <w:top w:val="none" w:sz="0" w:space="0" w:color="auto"/>
            <w:left w:val="none" w:sz="0" w:space="0" w:color="auto"/>
            <w:bottom w:val="none" w:sz="0" w:space="0" w:color="auto"/>
            <w:right w:val="none" w:sz="0" w:space="0" w:color="auto"/>
          </w:divBdr>
        </w:div>
        <w:div w:id="1848401134">
          <w:marLeft w:val="0"/>
          <w:marRight w:val="0"/>
          <w:marTop w:val="0"/>
          <w:marBottom w:val="70"/>
          <w:divBdr>
            <w:top w:val="none" w:sz="0" w:space="0" w:color="auto"/>
            <w:left w:val="none" w:sz="0" w:space="0" w:color="auto"/>
            <w:bottom w:val="none" w:sz="0" w:space="0" w:color="auto"/>
            <w:right w:val="none" w:sz="0" w:space="0" w:color="auto"/>
          </w:divBdr>
        </w:div>
        <w:div w:id="1182354061">
          <w:marLeft w:val="0"/>
          <w:marRight w:val="0"/>
          <w:marTop w:val="0"/>
          <w:marBottom w:val="70"/>
          <w:divBdr>
            <w:top w:val="none" w:sz="0" w:space="0" w:color="auto"/>
            <w:left w:val="none" w:sz="0" w:space="0" w:color="auto"/>
            <w:bottom w:val="none" w:sz="0" w:space="0" w:color="auto"/>
            <w:right w:val="none" w:sz="0" w:space="0" w:color="auto"/>
          </w:divBdr>
        </w:div>
        <w:div w:id="509754613">
          <w:marLeft w:val="0"/>
          <w:marRight w:val="0"/>
          <w:marTop w:val="0"/>
          <w:marBottom w:val="70"/>
          <w:divBdr>
            <w:top w:val="none" w:sz="0" w:space="0" w:color="auto"/>
            <w:left w:val="none" w:sz="0" w:space="0" w:color="auto"/>
            <w:bottom w:val="none" w:sz="0" w:space="0" w:color="auto"/>
            <w:right w:val="none" w:sz="0" w:space="0" w:color="auto"/>
          </w:divBdr>
        </w:div>
        <w:div w:id="492258817">
          <w:marLeft w:val="0"/>
          <w:marRight w:val="0"/>
          <w:marTop w:val="0"/>
          <w:marBottom w:val="70"/>
          <w:divBdr>
            <w:top w:val="none" w:sz="0" w:space="0" w:color="auto"/>
            <w:left w:val="none" w:sz="0" w:space="0" w:color="auto"/>
            <w:bottom w:val="none" w:sz="0" w:space="0" w:color="auto"/>
            <w:right w:val="none" w:sz="0" w:space="0" w:color="auto"/>
          </w:divBdr>
        </w:div>
        <w:div w:id="1036471924">
          <w:marLeft w:val="0"/>
          <w:marRight w:val="0"/>
          <w:marTop w:val="0"/>
          <w:marBottom w:val="70"/>
          <w:divBdr>
            <w:top w:val="none" w:sz="0" w:space="0" w:color="auto"/>
            <w:left w:val="none" w:sz="0" w:space="0" w:color="auto"/>
            <w:bottom w:val="none" w:sz="0" w:space="0" w:color="auto"/>
            <w:right w:val="none" w:sz="0" w:space="0" w:color="auto"/>
          </w:divBdr>
        </w:div>
        <w:div w:id="1623266423">
          <w:marLeft w:val="0"/>
          <w:marRight w:val="0"/>
          <w:marTop w:val="0"/>
          <w:marBottom w:val="70"/>
          <w:divBdr>
            <w:top w:val="none" w:sz="0" w:space="0" w:color="auto"/>
            <w:left w:val="none" w:sz="0" w:space="0" w:color="auto"/>
            <w:bottom w:val="none" w:sz="0" w:space="0" w:color="auto"/>
            <w:right w:val="none" w:sz="0" w:space="0" w:color="auto"/>
          </w:divBdr>
        </w:div>
        <w:div w:id="503277821">
          <w:marLeft w:val="0"/>
          <w:marRight w:val="0"/>
          <w:marTop w:val="0"/>
          <w:marBottom w:val="70"/>
          <w:divBdr>
            <w:top w:val="none" w:sz="0" w:space="0" w:color="auto"/>
            <w:left w:val="none" w:sz="0" w:space="0" w:color="auto"/>
            <w:bottom w:val="none" w:sz="0" w:space="0" w:color="auto"/>
            <w:right w:val="none" w:sz="0" w:space="0" w:color="auto"/>
          </w:divBdr>
        </w:div>
        <w:div w:id="1305744812">
          <w:marLeft w:val="0"/>
          <w:marRight w:val="0"/>
          <w:marTop w:val="0"/>
          <w:marBottom w:val="70"/>
          <w:divBdr>
            <w:top w:val="none" w:sz="0" w:space="0" w:color="auto"/>
            <w:left w:val="none" w:sz="0" w:space="0" w:color="auto"/>
            <w:bottom w:val="none" w:sz="0" w:space="0" w:color="auto"/>
            <w:right w:val="none" w:sz="0" w:space="0" w:color="auto"/>
          </w:divBdr>
        </w:div>
        <w:div w:id="2006669749">
          <w:marLeft w:val="0"/>
          <w:marRight w:val="0"/>
          <w:marTop w:val="0"/>
          <w:marBottom w:val="70"/>
          <w:divBdr>
            <w:top w:val="none" w:sz="0" w:space="0" w:color="auto"/>
            <w:left w:val="none" w:sz="0" w:space="0" w:color="auto"/>
            <w:bottom w:val="none" w:sz="0" w:space="0" w:color="auto"/>
            <w:right w:val="none" w:sz="0" w:space="0" w:color="auto"/>
          </w:divBdr>
        </w:div>
        <w:div w:id="521162467">
          <w:marLeft w:val="0"/>
          <w:marRight w:val="0"/>
          <w:marTop w:val="0"/>
          <w:marBottom w:val="70"/>
          <w:divBdr>
            <w:top w:val="none" w:sz="0" w:space="0" w:color="auto"/>
            <w:left w:val="none" w:sz="0" w:space="0" w:color="auto"/>
            <w:bottom w:val="none" w:sz="0" w:space="0" w:color="auto"/>
            <w:right w:val="none" w:sz="0" w:space="0" w:color="auto"/>
          </w:divBdr>
        </w:div>
        <w:div w:id="1893806169">
          <w:marLeft w:val="0"/>
          <w:marRight w:val="0"/>
          <w:marTop w:val="0"/>
          <w:marBottom w:val="70"/>
          <w:divBdr>
            <w:top w:val="none" w:sz="0" w:space="0" w:color="auto"/>
            <w:left w:val="none" w:sz="0" w:space="0" w:color="auto"/>
            <w:bottom w:val="none" w:sz="0" w:space="0" w:color="auto"/>
            <w:right w:val="none" w:sz="0" w:space="0" w:color="auto"/>
          </w:divBdr>
        </w:div>
        <w:div w:id="1356806759">
          <w:marLeft w:val="0"/>
          <w:marRight w:val="0"/>
          <w:marTop w:val="0"/>
          <w:marBottom w:val="70"/>
          <w:divBdr>
            <w:top w:val="none" w:sz="0" w:space="0" w:color="auto"/>
            <w:left w:val="none" w:sz="0" w:space="0" w:color="auto"/>
            <w:bottom w:val="none" w:sz="0" w:space="0" w:color="auto"/>
            <w:right w:val="none" w:sz="0" w:space="0" w:color="auto"/>
          </w:divBdr>
        </w:div>
        <w:div w:id="323243590">
          <w:marLeft w:val="0"/>
          <w:marRight w:val="0"/>
          <w:marTop w:val="0"/>
          <w:marBottom w:val="70"/>
          <w:divBdr>
            <w:top w:val="none" w:sz="0" w:space="0" w:color="auto"/>
            <w:left w:val="none" w:sz="0" w:space="0" w:color="auto"/>
            <w:bottom w:val="none" w:sz="0" w:space="0" w:color="auto"/>
            <w:right w:val="none" w:sz="0" w:space="0" w:color="auto"/>
          </w:divBdr>
        </w:div>
        <w:div w:id="72702473">
          <w:marLeft w:val="0"/>
          <w:marRight w:val="0"/>
          <w:marTop w:val="0"/>
          <w:marBottom w:val="70"/>
          <w:divBdr>
            <w:top w:val="none" w:sz="0" w:space="0" w:color="auto"/>
            <w:left w:val="none" w:sz="0" w:space="0" w:color="auto"/>
            <w:bottom w:val="none" w:sz="0" w:space="0" w:color="auto"/>
            <w:right w:val="none" w:sz="0" w:space="0" w:color="auto"/>
          </w:divBdr>
        </w:div>
        <w:div w:id="810515800">
          <w:marLeft w:val="0"/>
          <w:marRight w:val="0"/>
          <w:marTop w:val="0"/>
          <w:marBottom w:val="70"/>
          <w:divBdr>
            <w:top w:val="none" w:sz="0" w:space="0" w:color="auto"/>
            <w:left w:val="none" w:sz="0" w:space="0" w:color="auto"/>
            <w:bottom w:val="none" w:sz="0" w:space="0" w:color="auto"/>
            <w:right w:val="none" w:sz="0" w:space="0" w:color="auto"/>
          </w:divBdr>
        </w:div>
        <w:div w:id="1034497882">
          <w:marLeft w:val="0"/>
          <w:marRight w:val="0"/>
          <w:marTop w:val="0"/>
          <w:marBottom w:val="70"/>
          <w:divBdr>
            <w:top w:val="none" w:sz="0" w:space="0" w:color="auto"/>
            <w:left w:val="none" w:sz="0" w:space="0" w:color="auto"/>
            <w:bottom w:val="none" w:sz="0" w:space="0" w:color="auto"/>
            <w:right w:val="none" w:sz="0" w:space="0" w:color="auto"/>
          </w:divBdr>
        </w:div>
        <w:div w:id="576323856">
          <w:marLeft w:val="0"/>
          <w:marRight w:val="0"/>
          <w:marTop w:val="0"/>
          <w:marBottom w:val="70"/>
          <w:divBdr>
            <w:top w:val="none" w:sz="0" w:space="0" w:color="auto"/>
            <w:left w:val="none" w:sz="0" w:space="0" w:color="auto"/>
            <w:bottom w:val="none" w:sz="0" w:space="0" w:color="auto"/>
            <w:right w:val="none" w:sz="0" w:space="0" w:color="auto"/>
          </w:divBdr>
        </w:div>
        <w:div w:id="1068109464">
          <w:marLeft w:val="0"/>
          <w:marRight w:val="0"/>
          <w:marTop w:val="0"/>
          <w:marBottom w:val="70"/>
          <w:divBdr>
            <w:top w:val="none" w:sz="0" w:space="0" w:color="auto"/>
            <w:left w:val="none" w:sz="0" w:space="0" w:color="auto"/>
            <w:bottom w:val="none" w:sz="0" w:space="0" w:color="auto"/>
            <w:right w:val="none" w:sz="0" w:space="0" w:color="auto"/>
          </w:divBdr>
        </w:div>
        <w:div w:id="1459494900">
          <w:marLeft w:val="0"/>
          <w:marRight w:val="0"/>
          <w:marTop w:val="0"/>
          <w:marBottom w:val="70"/>
          <w:divBdr>
            <w:top w:val="none" w:sz="0" w:space="0" w:color="auto"/>
            <w:left w:val="none" w:sz="0" w:space="0" w:color="auto"/>
            <w:bottom w:val="none" w:sz="0" w:space="0" w:color="auto"/>
            <w:right w:val="none" w:sz="0" w:space="0" w:color="auto"/>
          </w:divBdr>
        </w:div>
        <w:div w:id="1476868850">
          <w:marLeft w:val="0"/>
          <w:marRight w:val="0"/>
          <w:marTop w:val="0"/>
          <w:marBottom w:val="70"/>
          <w:divBdr>
            <w:top w:val="none" w:sz="0" w:space="0" w:color="auto"/>
            <w:left w:val="none" w:sz="0" w:space="0" w:color="auto"/>
            <w:bottom w:val="none" w:sz="0" w:space="0" w:color="auto"/>
            <w:right w:val="none" w:sz="0" w:space="0" w:color="auto"/>
          </w:divBdr>
        </w:div>
        <w:div w:id="1803230001">
          <w:marLeft w:val="0"/>
          <w:marRight w:val="0"/>
          <w:marTop w:val="0"/>
          <w:marBottom w:val="70"/>
          <w:divBdr>
            <w:top w:val="none" w:sz="0" w:space="0" w:color="auto"/>
            <w:left w:val="none" w:sz="0" w:space="0" w:color="auto"/>
            <w:bottom w:val="none" w:sz="0" w:space="0" w:color="auto"/>
            <w:right w:val="none" w:sz="0" w:space="0" w:color="auto"/>
          </w:divBdr>
        </w:div>
        <w:div w:id="873232536">
          <w:marLeft w:val="0"/>
          <w:marRight w:val="0"/>
          <w:marTop w:val="0"/>
          <w:marBottom w:val="70"/>
          <w:divBdr>
            <w:top w:val="none" w:sz="0" w:space="0" w:color="auto"/>
            <w:left w:val="none" w:sz="0" w:space="0" w:color="auto"/>
            <w:bottom w:val="none" w:sz="0" w:space="0" w:color="auto"/>
            <w:right w:val="none" w:sz="0" w:space="0" w:color="auto"/>
          </w:divBdr>
        </w:div>
        <w:div w:id="384839996">
          <w:marLeft w:val="0"/>
          <w:marRight w:val="0"/>
          <w:marTop w:val="0"/>
          <w:marBottom w:val="70"/>
          <w:divBdr>
            <w:top w:val="none" w:sz="0" w:space="0" w:color="auto"/>
            <w:left w:val="none" w:sz="0" w:space="0" w:color="auto"/>
            <w:bottom w:val="none" w:sz="0" w:space="0" w:color="auto"/>
            <w:right w:val="none" w:sz="0" w:space="0" w:color="auto"/>
          </w:divBdr>
        </w:div>
        <w:div w:id="1901091189">
          <w:marLeft w:val="0"/>
          <w:marRight w:val="0"/>
          <w:marTop w:val="0"/>
          <w:marBottom w:val="70"/>
          <w:divBdr>
            <w:top w:val="none" w:sz="0" w:space="0" w:color="auto"/>
            <w:left w:val="none" w:sz="0" w:space="0" w:color="auto"/>
            <w:bottom w:val="none" w:sz="0" w:space="0" w:color="auto"/>
            <w:right w:val="none" w:sz="0" w:space="0" w:color="auto"/>
          </w:divBdr>
        </w:div>
        <w:div w:id="1917394471">
          <w:marLeft w:val="0"/>
          <w:marRight w:val="0"/>
          <w:marTop w:val="0"/>
          <w:marBottom w:val="70"/>
          <w:divBdr>
            <w:top w:val="none" w:sz="0" w:space="0" w:color="auto"/>
            <w:left w:val="none" w:sz="0" w:space="0" w:color="auto"/>
            <w:bottom w:val="none" w:sz="0" w:space="0" w:color="auto"/>
            <w:right w:val="none" w:sz="0" w:space="0" w:color="auto"/>
          </w:divBdr>
        </w:div>
        <w:div w:id="1502962955">
          <w:marLeft w:val="0"/>
          <w:marRight w:val="0"/>
          <w:marTop w:val="0"/>
          <w:marBottom w:val="70"/>
          <w:divBdr>
            <w:top w:val="none" w:sz="0" w:space="0" w:color="auto"/>
            <w:left w:val="none" w:sz="0" w:space="0" w:color="auto"/>
            <w:bottom w:val="none" w:sz="0" w:space="0" w:color="auto"/>
            <w:right w:val="none" w:sz="0" w:space="0" w:color="auto"/>
          </w:divBdr>
        </w:div>
        <w:div w:id="1988438537">
          <w:marLeft w:val="0"/>
          <w:marRight w:val="0"/>
          <w:marTop w:val="0"/>
          <w:marBottom w:val="70"/>
          <w:divBdr>
            <w:top w:val="none" w:sz="0" w:space="0" w:color="auto"/>
            <w:left w:val="none" w:sz="0" w:space="0" w:color="auto"/>
            <w:bottom w:val="none" w:sz="0" w:space="0" w:color="auto"/>
            <w:right w:val="none" w:sz="0" w:space="0" w:color="auto"/>
          </w:divBdr>
        </w:div>
        <w:div w:id="653142842">
          <w:marLeft w:val="0"/>
          <w:marRight w:val="0"/>
          <w:marTop w:val="0"/>
          <w:marBottom w:val="70"/>
          <w:divBdr>
            <w:top w:val="none" w:sz="0" w:space="0" w:color="auto"/>
            <w:left w:val="none" w:sz="0" w:space="0" w:color="auto"/>
            <w:bottom w:val="none" w:sz="0" w:space="0" w:color="auto"/>
            <w:right w:val="none" w:sz="0" w:space="0" w:color="auto"/>
          </w:divBdr>
        </w:div>
        <w:div w:id="1776175321">
          <w:marLeft w:val="0"/>
          <w:marRight w:val="0"/>
          <w:marTop w:val="0"/>
          <w:marBottom w:val="70"/>
          <w:divBdr>
            <w:top w:val="none" w:sz="0" w:space="0" w:color="auto"/>
            <w:left w:val="none" w:sz="0" w:space="0" w:color="auto"/>
            <w:bottom w:val="none" w:sz="0" w:space="0" w:color="auto"/>
            <w:right w:val="none" w:sz="0" w:space="0" w:color="auto"/>
          </w:divBdr>
        </w:div>
        <w:div w:id="1425607110">
          <w:marLeft w:val="0"/>
          <w:marRight w:val="0"/>
          <w:marTop w:val="0"/>
          <w:marBottom w:val="70"/>
          <w:divBdr>
            <w:top w:val="none" w:sz="0" w:space="0" w:color="auto"/>
            <w:left w:val="none" w:sz="0" w:space="0" w:color="auto"/>
            <w:bottom w:val="none" w:sz="0" w:space="0" w:color="auto"/>
            <w:right w:val="none" w:sz="0" w:space="0" w:color="auto"/>
          </w:divBdr>
        </w:div>
        <w:div w:id="1782651506">
          <w:marLeft w:val="0"/>
          <w:marRight w:val="0"/>
          <w:marTop w:val="0"/>
          <w:marBottom w:val="70"/>
          <w:divBdr>
            <w:top w:val="none" w:sz="0" w:space="0" w:color="auto"/>
            <w:left w:val="none" w:sz="0" w:space="0" w:color="auto"/>
            <w:bottom w:val="none" w:sz="0" w:space="0" w:color="auto"/>
            <w:right w:val="none" w:sz="0" w:space="0" w:color="auto"/>
          </w:divBdr>
        </w:div>
        <w:div w:id="87122112">
          <w:marLeft w:val="0"/>
          <w:marRight w:val="0"/>
          <w:marTop w:val="0"/>
          <w:marBottom w:val="70"/>
          <w:divBdr>
            <w:top w:val="none" w:sz="0" w:space="0" w:color="auto"/>
            <w:left w:val="none" w:sz="0" w:space="0" w:color="auto"/>
            <w:bottom w:val="none" w:sz="0" w:space="0" w:color="auto"/>
            <w:right w:val="none" w:sz="0" w:space="0" w:color="auto"/>
          </w:divBdr>
        </w:div>
        <w:div w:id="1036665200">
          <w:marLeft w:val="0"/>
          <w:marRight w:val="0"/>
          <w:marTop w:val="0"/>
          <w:marBottom w:val="70"/>
          <w:divBdr>
            <w:top w:val="none" w:sz="0" w:space="0" w:color="auto"/>
            <w:left w:val="none" w:sz="0" w:space="0" w:color="auto"/>
            <w:bottom w:val="none" w:sz="0" w:space="0" w:color="auto"/>
            <w:right w:val="none" w:sz="0" w:space="0" w:color="auto"/>
          </w:divBdr>
        </w:div>
        <w:div w:id="1893150123">
          <w:marLeft w:val="0"/>
          <w:marRight w:val="0"/>
          <w:marTop w:val="0"/>
          <w:marBottom w:val="70"/>
          <w:divBdr>
            <w:top w:val="none" w:sz="0" w:space="0" w:color="auto"/>
            <w:left w:val="none" w:sz="0" w:space="0" w:color="auto"/>
            <w:bottom w:val="none" w:sz="0" w:space="0" w:color="auto"/>
            <w:right w:val="none" w:sz="0" w:space="0" w:color="auto"/>
          </w:divBdr>
        </w:div>
        <w:div w:id="339163395">
          <w:marLeft w:val="0"/>
          <w:marRight w:val="0"/>
          <w:marTop w:val="0"/>
          <w:marBottom w:val="70"/>
          <w:divBdr>
            <w:top w:val="none" w:sz="0" w:space="0" w:color="auto"/>
            <w:left w:val="none" w:sz="0" w:space="0" w:color="auto"/>
            <w:bottom w:val="none" w:sz="0" w:space="0" w:color="auto"/>
            <w:right w:val="none" w:sz="0" w:space="0" w:color="auto"/>
          </w:divBdr>
        </w:div>
        <w:div w:id="1363244920">
          <w:marLeft w:val="0"/>
          <w:marRight w:val="0"/>
          <w:marTop w:val="0"/>
          <w:marBottom w:val="70"/>
          <w:divBdr>
            <w:top w:val="none" w:sz="0" w:space="0" w:color="auto"/>
            <w:left w:val="none" w:sz="0" w:space="0" w:color="auto"/>
            <w:bottom w:val="none" w:sz="0" w:space="0" w:color="auto"/>
            <w:right w:val="none" w:sz="0" w:space="0" w:color="auto"/>
          </w:divBdr>
        </w:div>
        <w:div w:id="1434745007">
          <w:marLeft w:val="0"/>
          <w:marRight w:val="0"/>
          <w:marTop w:val="0"/>
          <w:marBottom w:val="70"/>
          <w:divBdr>
            <w:top w:val="none" w:sz="0" w:space="0" w:color="auto"/>
            <w:left w:val="none" w:sz="0" w:space="0" w:color="auto"/>
            <w:bottom w:val="none" w:sz="0" w:space="0" w:color="auto"/>
            <w:right w:val="none" w:sz="0" w:space="0" w:color="auto"/>
          </w:divBdr>
        </w:div>
        <w:div w:id="2003656598">
          <w:marLeft w:val="0"/>
          <w:marRight w:val="0"/>
          <w:marTop w:val="0"/>
          <w:marBottom w:val="70"/>
          <w:divBdr>
            <w:top w:val="none" w:sz="0" w:space="0" w:color="auto"/>
            <w:left w:val="none" w:sz="0" w:space="0" w:color="auto"/>
            <w:bottom w:val="none" w:sz="0" w:space="0" w:color="auto"/>
            <w:right w:val="none" w:sz="0" w:space="0" w:color="auto"/>
          </w:divBdr>
        </w:div>
        <w:div w:id="749421957">
          <w:marLeft w:val="0"/>
          <w:marRight w:val="0"/>
          <w:marTop w:val="0"/>
          <w:marBottom w:val="70"/>
          <w:divBdr>
            <w:top w:val="none" w:sz="0" w:space="0" w:color="auto"/>
            <w:left w:val="none" w:sz="0" w:space="0" w:color="auto"/>
            <w:bottom w:val="none" w:sz="0" w:space="0" w:color="auto"/>
            <w:right w:val="none" w:sz="0" w:space="0" w:color="auto"/>
          </w:divBdr>
        </w:div>
        <w:div w:id="210382821">
          <w:marLeft w:val="0"/>
          <w:marRight w:val="0"/>
          <w:marTop w:val="0"/>
          <w:marBottom w:val="70"/>
          <w:divBdr>
            <w:top w:val="none" w:sz="0" w:space="0" w:color="auto"/>
            <w:left w:val="none" w:sz="0" w:space="0" w:color="auto"/>
            <w:bottom w:val="none" w:sz="0" w:space="0" w:color="auto"/>
            <w:right w:val="none" w:sz="0" w:space="0" w:color="auto"/>
          </w:divBdr>
        </w:div>
        <w:div w:id="2073191328">
          <w:marLeft w:val="0"/>
          <w:marRight w:val="0"/>
          <w:marTop w:val="0"/>
          <w:marBottom w:val="70"/>
          <w:divBdr>
            <w:top w:val="none" w:sz="0" w:space="0" w:color="auto"/>
            <w:left w:val="none" w:sz="0" w:space="0" w:color="auto"/>
            <w:bottom w:val="none" w:sz="0" w:space="0" w:color="auto"/>
            <w:right w:val="none" w:sz="0" w:space="0" w:color="auto"/>
          </w:divBdr>
        </w:div>
        <w:div w:id="207451692">
          <w:marLeft w:val="0"/>
          <w:marRight w:val="0"/>
          <w:marTop w:val="0"/>
          <w:marBottom w:val="70"/>
          <w:divBdr>
            <w:top w:val="none" w:sz="0" w:space="0" w:color="auto"/>
            <w:left w:val="none" w:sz="0" w:space="0" w:color="auto"/>
            <w:bottom w:val="none" w:sz="0" w:space="0" w:color="auto"/>
            <w:right w:val="none" w:sz="0" w:space="0" w:color="auto"/>
          </w:divBdr>
        </w:div>
        <w:div w:id="334115761">
          <w:marLeft w:val="0"/>
          <w:marRight w:val="0"/>
          <w:marTop w:val="0"/>
          <w:marBottom w:val="70"/>
          <w:divBdr>
            <w:top w:val="none" w:sz="0" w:space="0" w:color="auto"/>
            <w:left w:val="none" w:sz="0" w:space="0" w:color="auto"/>
            <w:bottom w:val="none" w:sz="0" w:space="0" w:color="auto"/>
            <w:right w:val="none" w:sz="0" w:space="0" w:color="auto"/>
          </w:divBdr>
        </w:div>
        <w:div w:id="571702075">
          <w:marLeft w:val="0"/>
          <w:marRight w:val="0"/>
          <w:marTop w:val="0"/>
          <w:marBottom w:val="70"/>
          <w:divBdr>
            <w:top w:val="none" w:sz="0" w:space="0" w:color="auto"/>
            <w:left w:val="none" w:sz="0" w:space="0" w:color="auto"/>
            <w:bottom w:val="none" w:sz="0" w:space="0" w:color="auto"/>
            <w:right w:val="none" w:sz="0" w:space="0" w:color="auto"/>
          </w:divBdr>
        </w:div>
        <w:div w:id="642387636">
          <w:marLeft w:val="0"/>
          <w:marRight w:val="0"/>
          <w:marTop w:val="0"/>
          <w:marBottom w:val="70"/>
          <w:divBdr>
            <w:top w:val="none" w:sz="0" w:space="0" w:color="auto"/>
            <w:left w:val="none" w:sz="0" w:space="0" w:color="auto"/>
            <w:bottom w:val="none" w:sz="0" w:space="0" w:color="auto"/>
            <w:right w:val="none" w:sz="0" w:space="0" w:color="auto"/>
          </w:divBdr>
        </w:div>
        <w:div w:id="454448466">
          <w:marLeft w:val="0"/>
          <w:marRight w:val="0"/>
          <w:marTop w:val="0"/>
          <w:marBottom w:val="70"/>
          <w:divBdr>
            <w:top w:val="none" w:sz="0" w:space="0" w:color="auto"/>
            <w:left w:val="none" w:sz="0" w:space="0" w:color="auto"/>
            <w:bottom w:val="none" w:sz="0" w:space="0" w:color="auto"/>
            <w:right w:val="none" w:sz="0" w:space="0" w:color="auto"/>
          </w:divBdr>
        </w:div>
        <w:div w:id="1312102813">
          <w:marLeft w:val="0"/>
          <w:marRight w:val="0"/>
          <w:marTop w:val="0"/>
          <w:marBottom w:val="70"/>
          <w:divBdr>
            <w:top w:val="none" w:sz="0" w:space="0" w:color="auto"/>
            <w:left w:val="none" w:sz="0" w:space="0" w:color="auto"/>
            <w:bottom w:val="none" w:sz="0" w:space="0" w:color="auto"/>
            <w:right w:val="none" w:sz="0" w:space="0" w:color="auto"/>
          </w:divBdr>
        </w:div>
        <w:div w:id="871042727">
          <w:marLeft w:val="0"/>
          <w:marRight w:val="0"/>
          <w:marTop w:val="0"/>
          <w:marBottom w:val="70"/>
          <w:divBdr>
            <w:top w:val="none" w:sz="0" w:space="0" w:color="auto"/>
            <w:left w:val="none" w:sz="0" w:space="0" w:color="auto"/>
            <w:bottom w:val="none" w:sz="0" w:space="0" w:color="auto"/>
            <w:right w:val="none" w:sz="0" w:space="0" w:color="auto"/>
          </w:divBdr>
        </w:div>
        <w:div w:id="693578519">
          <w:marLeft w:val="0"/>
          <w:marRight w:val="0"/>
          <w:marTop w:val="0"/>
          <w:marBottom w:val="70"/>
          <w:divBdr>
            <w:top w:val="none" w:sz="0" w:space="0" w:color="auto"/>
            <w:left w:val="none" w:sz="0" w:space="0" w:color="auto"/>
            <w:bottom w:val="none" w:sz="0" w:space="0" w:color="auto"/>
            <w:right w:val="none" w:sz="0" w:space="0" w:color="auto"/>
          </w:divBdr>
        </w:div>
        <w:div w:id="662928466">
          <w:marLeft w:val="0"/>
          <w:marRight w:val="0"/>
          <w:marTop w:val="0"/>
          <w:marBottom w:val="70"/>
          <w:divBdr>
            <w:top w:val="none" w:sz="0" w:space="0" w:color="auto"/>
            <w:left w:val="none" w:sz="0" w:space="0" w:color="auto"/>
            <w:bottom w:val="none" w:sz="0" w:space="0" w:color="auto"/>
            <w:right w:val="none" w:sz="0" w:space="0" w:color="auto"/>
          </w:divBdr>
        </w:div>
        <w:div w:id="54282107">
          <w:marLeft w:val="0"/>
          <w:marRight w:val="0"/>
          <w:marTop w:val="0"/>
          <w:marBottom w:val="70"/>
          <w:divBdr>
            <w:top w:val="none" w:sz="0" w:space="0" w:color="auto"/>
            <w:left w:val="none" w:sz="0" w:space="0" w:color="auto"/>
            <w:bottom w:val="none" w:sz="0" w:space="0" w:color="auto"/>
            <w:right w:val="none" w:sz="0" w:space="0" w:color="auto"/>
          </w:divBdr>
        </w:div>
        <w:div w:id="1236665928">
          <w:marLeft w:val="0"/>
          <w:marRight w:val="0"/>
          <w:marTop w:val="0"/>
          <w:marBottom w:val="70"/>
          <w:divBdr>
            <w:top w:val="none" w:sz="0" w:space="0" w:color="auto"/>
            <w:left w:val="none" w:sz="0" w:space="0" w:color="auto"/>
            <w:bottom w:val="none" w:sz="0" w:space="0" w:color="auto"/>
            <w:right w:val="none" w:sz="0" w:space="0" w:color="auto"/>
          </w:divBdr>
        </w:div>
        <w:div w:id="91703527">
          <w:marLeft w:val="0"/>
          <w:marRight w:val="0"/>
          <w:marTop w:val="0"/>
          <w:marBottom w:val="70"/>
          <w:divBdr>
            <w:top w:val="none" w:sz="0" w:space="0" w:color="auto"/>
            <w:left w:val="none" w:sz="0" w:space="0" w:color="auto"/>
            <w:bottom w:val="none" w:sz="0" w:space="0" w:color="auto"/>
            <w:right w:val="none" w:sz="0" w:space="0" w:color="auto"/>
          </w:divBdr>
        </w:div>
        <w:div w:id="1511918194">
          <w:marLeft w:val="0"/>
          <w:marRight w:val="0"/>
          <w:marTop w:val="0"/>
          <w:marBottom w:val="70"/>
          <w:divBdr>
            <w:top w:val="none" w:sz="0" w:space="0" w:color="auto"/>
            <w:left w:val="none" w:sz="0" w:space="0" w:color="auto"/>
            <w:bottom w:val="none" w:sz="0" w:space="0" w:color="auto"/>
            <w:right w:val="none" w:sz="0" w:space="0" w:color="auto"/>
          </w:divBdr>
        </w:div>
        <w:div w:id="1027564706">
          <w:marLeft w:val="0"/>
          <w:marRight w:val="0"/>
          <w:marTop w:val="0"/>
          <w:marBottom w:val="70"/>
          <w:divBdr>
            <w:top w:val="none" w:sz="0" w:space="0" w:color="auto"/>
            <w:left w:val="none" w:sz="0" w:space="0" w:color="auto"/>
            <w:bottom w:val="none" w:sz="0" w:space="0" w:color="auto"/>
            <w:right w:val="none" w:sz="0" w:space="0" w:color="auto"/>
          </w:divBdr>
        </w:div>
        <w:div w:id="951666540">
          <w:marLeft w:val="0"/>
          <w:marRight w:val="0"/>
          <w:marTop w:val="0"/>
          <w:marBottom w:val="70"/>
          <w:divBdr>
            <w:top w:val="none" w:sz="0" w:space="0" w:color="auto"/>
            <w:left w:val="none" w:sz="0" w:space="0" w:color="auto"/>
            <w:bottom w:val="none" w:sz="0" w:space="0" w:color="auto"/>
            <w:right w:val="none" w:sz="0" w:space="0" w:color="auto"/>
          </w:divBdr>
        </w:div>
        <w:div w:id="339160794">
          <w:marLeft w:val="0"/>
          <w:marRight w:val="0"/>
          <w:marTop w:val="0"/>
          <w:marBottom w:val="70"/>
          <w:divBdr>
            <w:top w:val="none" w:sz="0" w:space="0" w:color="auto"/>
            <w:left w:val="none" w:sz="0" w:space="0" w:color="auto"/>
            <w:bottom w:val="none" w:sz="0" w:space="0" w:color="auto"/>
            <w:right w:val="none" w:sz="0" w:space="0" w:color="auto"/>
          </w:divBdr>
        </w:div>
        <w:div w:id="87504695">
          <w:marLeft w:val="0"/>
          <w:marRight w:val="0"/>
          <w:marTop w:val="0"/>
          <w:marBottom w:val="70"/>
          <w:divBdr>
            <w:top w:val="none" w:sz="0" w:space="0" w:color="auto"/>
            <w:left w:val="none" w:sz="0" w:space="0" w:color="auto"/>
            <w:bottom w:val="none" w:sz="0" w:space="0" w:color="auto"/>
            <w:right w:val="none" w:sz="0" w:space="0" w:color="auto"/>
          </w:divBdr>
        </w:div>
        <w:div w:id="1657150972">
          <w:marLeft w:val="0"/>
          <w:marRight w:val="0"/>
          <w:marTop w:val="0"/>
          <w:marBottom w:val="70"/>
          <w:divBdr>
            <w:top w:val="none" w:sz="0" w:space="0" w:color="auto"/>
            <w:left w:val="none" w:sz="0" w:space="0" w:color="auto"/>
            <w:bottom w:val="none" w:sz="0" w:space="0" w:color="auto"/>
            <w:right w:val="none" w:sz="0" w:space="0" w:color="auto"/>
          </w:divBdr>
        </w:div>
        <w:div w:id="1713535089">
          <w:marLeft w:val="0"/>
          <w:marRight w:val="0"/>
          <w:marTop w:val="0"/>
          <w:marBottom w:val="70"/>
          <w:divBdr>
            <w:top w:val="none" w:sz="0" w:space="0" w:color="auto"/>
            <w:left w:val="none" w:sz="0" w:space="0" w:color="auto"/>
            <w:bottom w:val="none" w:sz="0" w:space="0" w:color="auto"/>
            <w:right w:val="none" w:sz="0" w:space="0" w:color="auto"/>
          </w:divBdr>
        </w:div>
        <w:div w:id="658920944">
          <w:marLeft w:val="0"/>
          <w:marRight w:val="0"/>
          <w:marTop w:val="0"/>
          <w:marBottom w:val="70"/>
          <w:divBdr>
            <w:top w:val="none" w:sz="0" w:space="0" w:color="auto"/>
            <w:left w:val="none" w:sz="0" w:space="0" w:color="auto"/>
            <w:bottom w:val="none" w:sz="0" w:space="0" w:color="auto"/>
            <w:right w:val="none" w:sz="0" w:space="0" w:color="auto"/>
          </w:divBdr>
        </w:div>
        <w:div w:id="1975134366">
          <w:marLeft w:val="0"/>
          <w:marRight w:val="0"/>
          <w:marTop w:val="0"/>
          <w:marBottom w:val="70"/>
          <w:divBdr>
            <w:top w:val="none" w:sz="0" w:space="0" w:color="auto"/>
            <w:left w:val="none" w:sz="0" w:space="0" w:color="auto"/>
            <w:bottom w:val="none" w:sz="0" w:space="0" w:color="auto"/>
            <w:right w:val="none" w:sz="0" w:space="0" w:color="auto"/>
          </w:divBdr>
        </w:div>
        <w:div w:id="1191647937">
          <w:marLeft w:val="0"/>
          <w:marRight w:val="0"/>
          <w:marTop w:val="0"/>
          <w:marBottom w:val="70"/>
          <w:divBdr>
            <w:top w:val="none" w:sz="0" w:space="0" w:color="auto"/>
            <w:left w:val="none" w:sz="0" w:space="0" w:color="auto"/>
            <w:bottom w:val="none" w:sz="0" w:space="0" w:color="auto"/>
            <w:right w:val="none" w:sz="0" w:space="0" w:color="auto"/>
          </w:divBdr>
        </w:div>
        <w:div w:id="2133591643">
          <w:marLeft w:val="0"/>
          <w:marRight w:val="0"/>
          <w:marTop w:val="0"/>
          <w:marBottom w:val="70"/>
          <w:divBdr>
            <w:top w:val="none" w:sz="0" w:space="0" w:color="auto"/>
            <w:left w:val="none" w:sz="0" w:space="0" w:color="auto"/>
            <w:bottom w:val="none" w:sz="0" w:space="0" w:color="auto"/>
            <w:right w:val="none" w:sz="0" w:space="0" w:color="auto"/>
          </w:divBdr>
        </w:div>
        <w:div w:id="1722435111">
          <w:marLeft w:val="0"/>
          <w:marRight w:val="0"/>
          <w:marTop w:val="0"/>
          <w:marBottom w:val="70"/>
          <w:divBdr>
            <w:top w:val="none" w:sz="0" w:space="0" w:color="auto"/>
            <w:left w:val="none" w:sz="0" w:space="0" w:color="auto"/>
            <w:bottom w:val="none" w:sz="0" w:space="0" w:color="auto"/>
            <w:right w:val="none" w:sz="0" w:space="0" w:color="auto"/>
          </w:divBdr>
        </w:div>
        <w:div w:id="1348017127">
          <w:marLeft w:val="0"/>
          <w:marRight w:val="0"/>
          <w:marTop w:val="0"/>
          <w:marBottom w:val="70"/>
          <w:divBdr>
            <w:top w:val="none" w:sz="0" w:space="0" w:color="auto"/>
            <w:left w:val="none" w:sz="0" w:space="0" w:color="auto"/>
            <w:bottom w:val="none" w:sz="0" w:space="0" w:color="auto"/>
            <w:right w:val="none" w:sz="0" w:space="0" w:color="auto"/>
          </w:divBdr>
        </w:div>
        <w:div w:id="1794321950">
          <w:marLeft w:val="0"/>
          <w:marRight w:val="0"/>
          <w:marTop w:val="0"/>
          <w:marBottom w:val="70"/>
          <w:divBdr>
            <w:top w:val="none" w:sz="0" w:space="0" w:color="auto"/>
            <w:left w:val="none" w:sz="0" w:space="0" w:color="auto"/>
            <w:bottom w:val="none" w:sz="0" w:space="0" w:color="auto"/>
            <w:right w:val="none" w:sz="0" w:space="0" w:color="auto"/>
          </w:divBdr>
        </w:div>
        <w:div w:id="1525904662">
          <w:marLeft w:val="0"/>
          <w:marRight w:val="0"/>
          <w:marTop w:val="0"/>
          <w:marBottom w:val="70"/>
          <w:divBdr>
            <w:top w:val="none" w:sz="0" w:space="0" w:color="auto"/>
            <w:left w:val="none" w:sz="0" w:space="0" w:color="auto"/>
            <w:bottom w:val="none" w:sz="0" w:space="0" w:color="auto"/>
            <w:right w:val="none" w:sz="0" w:space="0" w:color="auto"/>
          </w:divBdr>
        </w:div>
        <w:div w:id="1701466096">
          <w:marLeft w:val="0"/>
          <w:marRight w:val="0"/>
          <w:marTop w:val="0"/>
          <w:marBottom w:val="70"/>
          <w:divBdr>
            <w:top w:val="none" w:sz="0" w:space="0" w:color="auto"/>
            <w:left w:val="none" w:sz="0" w:space="0" w:color="auto"/>
            <w:bottom w:val="none" w:sz="0" w:space="0" w:color="auto"/>
            <w:right w:val="none" w:sz="0" w:space="0" w:color="auto"/>
          </w:divBdr>
        </w:div>
        <w:div w:id="1133477634">
          <w:marLeft w:val="0"/>
          <w:marRight w:val="0"/>
          <w:marTop w:val="0"/>
          <w:marBottom w:val="70"/>
          <w:divBdr>
            <w:top w:val="none" w:sz="0" w:space="0" w:color="auto"/>
            <w:left w:val="none" w:sz="0" w:space="0" w:color="auto"/>
            <w:bottom w:val="none" w:sz="0" w:space="0" w:color="auto"/>
            <w:right w:val="none" w:sz="0" w:space="0" w:color="auto"/>
          </w:divBdr>
        </w:div>
        <w:div w:id="676809874">
          <w:marLeft w:val="0"/>
          <w:marRight w:val="0"/>
          <w:marTop w:val="0"/>
          <w:marBottom w:val="70"/>
          <w:divBdr>
            <w:top w:val="none" w:sz="0" w:space="0" w:color="auto"/>
            <w:left w:val="none" w:sz="0" w:space="0" w:color="auto"/>
            <w:bottom w:val="none" w:sz="0" w:space="0" w:color="auto"/>
            <w:right w:val="none" w:sz="0" w:space="0" w:color="auto"/>
          </w:divBdr>
        </w:div>
        <w:div w:id="384909683">
          <w:marLeft w:val="0"/>
          <w:marRight w:val="0"/>
          <w:marTop w:val="0"/>
          <w:marBottom w:val="70"/>
          <w:divBdr>
            <w:top w:val="none" w:sz="0" w:space="0" w:color="auto"/>
            <w:left w:val="none" w:sz="0" w:space="0" w:color="auto"/>
            <w:bottom w:val="none" w:sz="0" w:space="0" w:color="auto"/>
            <w:right w:val="none" w:sz="0" w:space="0" w:color="auto"/>
          </w:divBdr>
        </w:div>
        <w:div w:id="2067029871">
          <w:marLeft w:val="0"/>
          <w:marRight w:val="0"/>
          <w:marTop w:val="0"/>
          <w:marBottom w:val="70"/>
          <w:divBdr>
            <w:top w:val="none" w:sz="0" w:space="0" w:color="auto"/>
            <w:left w:val="none" w:sz="0" w:space="0" w:color="auto"/>
            <w:bottom w:val="none" w:sz="0" w:space="0" w:color="auto"/>
            <w:right w:val="none" w:sz="0" w:space="0" w:color="auto"/>
          </w:divBdr>
        </w:div>
        <w:div w:id="1052466906">
          <w:marLeft w:val="0"/>
          <w:marRight w:val="0"/>
          <w:marTop w:val="0"/>
          <w:marBottom w:val="70"/>
          <w:divBdr>
            <w:top w:val="none" w:sz="0" w:space="0" w:color="auto"/>
            <w:left w:val="none" w:sz="0" w:space="0" w:color="auto"/>
            <w:bottom w:val="none" w:sz="0" w:space="0" w:color="auto"/>
            <w:right w:val="none" w:sz="0" w:space="0" w:color="auto"/>
          </w:divBdr>
        </w:div>
        <w:div w:id="1650866044">
          <w:marLeft w:val="0"/>
          <w:marRight w:val="0"/>
          <w:marTop w:val="0"/>
          <w:marBottom w:val="70"/>
          <w:divBdr>
            <w:top w:val="none" w:sz="0" w:space="0" w:color="auto"/>
            <w:left w:val="none" w:sz="0" w:space="0" w:color="auto"/>
            <w:bottom w:val="none" w:sz="0" w:space="0" w:color="auto"/>
            <w:right w:val="none" w:sz="0" w:space="0" w:color="auto"/>
          </w:divBdr>
        </w:div>
        <w:div w:id="733044646">
          <w:marLeft w:val="0"/>
          <w:marRight w:val="0"/>
          <w:marTop w:val="0"/>
          <w:marBottom w:val="70"/>
          <w:divBdr>
            <w:top w:val="none" w:sz="0" w:space="0" w:color="auto"/>
            <w:left w:val="none" w:sz="0" w:space="0" w:color="auto"/>
            <w:bottom w:val="none" w:sz="0" w:space="0" w:color="auto"/>
            <w:right w:val="none" w:sz="0" w:space="0" w:color="auto"/>
          </w:divBdr>
        </w:div>
        <w:div w:id="199900275">
          <w:marLeft w:val="0"/>
          <w:marRight w:val="0"/>
          <w:marTop w:val="0"/>
          <w:marBottom w:val="70"/>
          <w:divBdr>
            <w:top w:val="none" w:sz="0" w:space="0" w:color="auto"/>
            <w:left w:val="none" w:sz="0" w:space="0" w:color="auto"/>
            <w:bottom w:val="none" w:sz="0" w:space="0" w:color="auto"/>
            <w:right w:val="none" w:sz="0" w:space="0" w:color="auto"/>
          </w:divBdr>
        </w:div>
        <w:div w:id="681248622">
          <w:marLeft w:val="0"/>
          <w:marRight w:val="0"/>
          <w:marTop w:val="0"/>
          <w:marBottom w:val="70"/>
          <w:divBdr>
            <w:top w:val="none" w:sz="0" w:space="0" w:color="auto"/>
            <w:left w:val="none" w:sz="0" w:space="0" w:color="auto"/>
            <w:bottom w:val="none" w:sz="0" w:space="0" w:color="auto"/>
            <w:right w:val="none" w:sz="0" w:space="0" w:color="auto"/>
          </w:divBdr>
        </w:div>
        <w:div w:id="553270771">
          <w:marLeft w:val="0"/>
          <w:marRight w:val="0"/>
          <w:marTop w:val="0"/>
          <w:marBottom w:val="70"/>
          <w:divBdr>
            <w:top w:val="none" w:sz="0" w:space="0" w:color="auto"/>
            <w:left w:val="none" w:sz="0" w:space="0" w:color="auto"/>
            <w:bottom w:val="none" w:sz="0" w:space="0" w:color="auto"/>
            <w:right w:val="none" w:sz="0" w:space="0" w:color="auto"/>
          </w:divBdr>
        </w:div>
        <w:div w:id="911234755">
          <w:marLeft w:val="0"/>
          <w:marRight w:val="0"/>
          <w:marTop w:val="0"/>
          <w:marBottom w:val="70"/>
          <w:divBdr>
            <w:top w:val="none" w:sz="0" w:space="0" w:color="auto"/>
            <w:left w:val="none" w:sz="0" w:space="0" w:color="auto"/>
            <w:bottom w:val="none" w:sz="0" w:space="0" w:color="auto"/>
            <w:right w:val="none" w:sz="0" w:space="0" w:color="auto"/>
          </w:divBdr>
        </w:div>
        <w:div w:id="113253633">
          <w:marLeft w:val="0"/>
          <w:marRight w:val="0"/>
          <w:marTop w:val="0"/>
          <w:marBottom w:val="70"/>
          <w:divBdr>
            <w:top w:val="none" w:sz="0" w:space="0" w:color="auto"/>
            <w:left w:val="none" w:sz="0" w:space="0" w:color="auto"/>
            <w:bottom w:val="none" w:sz="0" w:space="0" w:color="auto"/>
            <w:right w:val="none" w:sz="0" w:space="0" w:color="auto"/>
          </w:divBdr>
        </w:div>
        <w:div w:id="1095593790">
          <w:marLeft w:val="0"/>
          <w:marRight w:val="0"/>
          <w:marTop w:val="0"/>
          <w:marBottom w:val="70"/>
          <w:divBdr>
            <w:top w:val="none" w:sz="0" w:space="0" w:color="auto"/>
            <w:left w:val="none" w:sz="0" w:space="0" w:color="auto"/>
            <w:bottom w:val="none" w:sz="0" w:space="0" w:color="auto"/>
            <w:right w:val="none" w:sz="0" w:space="0" w:color="auto"/>
          </w:divBdr>
        </w:div>
        <w:div w:id="1158611141">
          <w:marLeft w:val="0"/>
          <w:marRight w:val="0"/>
          <w:marTop w:val="0"/>
          <w:marBottom w:val="70"/>
          <w:divBdr>
            <w:top w:val="none" w:sz="0" w:space="0" w:color="auto"/>
            <w:left w:val="none" w:sz="0" w:space="0" w:color="auto"/>
            <w:bottom w:val="none" w:sz="0" w:space="0" w:color="auto"/>
            <w:right w:val="none" w:sz="0" w:space="0" w:color="auto"/>
          </w:divBdr>
        </w:div>
        <w:div w:id="2131701874">
          <w:marLeft w:val="0"/>
          <w:marRight w:val="0"/>
          <w:marTop w:val="0"/>
          <w:marBottom w:val="70"/>
          <w:divBdr>
            <w:top w:val="none" w:sz="0" w:space="0" w:color="auto"/>
            <w:left w:val="none" w:sz="0" w:space="0" w:color="auto"/>
            <w:bottom w:val="none" w:sz="0" w:space="0" w:color="auto"/>
            <w:right w:val="none" w:sz="0" w:space="0" w:color="auto"/>
          </w:divBdr>
        </w:div>
        <w:div w:id="687218902">
          <w:marLeft w:val="0"/>
          <w:marRight w:val="0"/>
          <w:marTop w:val="0"/>
          <w:marBottom w:val="70"/>
          <w:divBdr>
            <w:top w:val="none" w:sz="0" w:space="0" w:color="auto"/>
            <w:left w:val="none" w:sz="0" w:space="0" w:color="auto"/>
            <w:bottom w:val="none" w:sz="0" w:space="0" w:color="auto"/>
            <w:right w:val="none" w:sz="0" w:space="0" w:color="auto"/>
          </w:divBdr>
        </w:div>
        <w:div w:id="879435007">
          <w:marLeft w:val="0"/>
          <w:marRight w:val="0"/>
          <w:marTop w:val="0"/>
          <w:marBottom w:val="70"/>
          <w:divBdr>
            <w:top w:val="none" w:sz="0" w:space="0" w:color="auto"/>
            <w:left w:val="none" w:sz="0" w:space="0" w:color="auto"/>
            <w:bottom w:val="none" w:sz="0" w:space="0" w:color="auto"/>
            <w:right w:val="none" w:sz="0" w:space="0" w:color="auto"/>
          </w:divBdr>
        </w:div>
        <w:div w:id="2028484827">
          <w:marLeft w:val="0"/>
          <w:marRight w:val="0"/>
          <w:marTop w:val="0"/>
          <w:marBottom w:val="70"/>
          <w:divBdr>
            <w:top w:val="none" w:sz="0" w:space="0" w:color="auto"/>
            <w:left w:val="none" w:sz="0" w:space="0" w:color="auto"/>
            <w:bottom w:val="none" w:sz="0" w:space="0" w:color="auto"/>
            <w:right w:val="none" w:sz="0" w:space="0" w:color="auto"/>
          </w:divBdr>
        </w:div>
        <w:div w:id="1172376940">
          <w:marLeft w:val="0"/>
          <w:marRight w:val="0"/>
          <w:marTop w:val="0"/>
          <w:marBottom w:val="70"/>
          <w:divBdr>
            <w:top w:val="none" w:sz="0" w:space="0" w:color="auto"/>
            <w:left w:val="none" w:sz="0" w:space="0" w:color="auto"/>
            <w:bottom w:val="none" w:sz="0" w:space="0" w:color="auto"/>
            <w:right w:val="none" w:sz="0" w:space="0" w:color="auto"/>
          </w:divBdr>
        </w:div>
        <w:div w:id="1746490396">
          <w:marLeft w:val="0"/>
          <w:marRight w:val="0"/>
          <w:marTop w:val="0"/>
          <w:marBottom w:val="70"/>
          <w:divBdr>
            <w:top w:val="none" w:sz="0" w:space="0" w:color="auto"/>
            <w:left w:val="none" w:sz="0" w:space="0" w:color="auto"/>
            <w:bottom w:val="none" w:sz="0" w:space="0" w:color="auto"/>
            <w:right w:val="none" w:sz="0" w:space="0" w:color="auto"/>
          </w:divBdr>
        </w:div>
        <w:div w:id="1711298020">
          <w:marLeft w:val="0"/>
          <w:marRight w:val="0"/>
          <w:marTop w:val="0"/>
          <w:marBottom w:val="70"/>
          <w:divBdr>
            <w:top w:val="none" w:sz="0" w:space="0" w:color="auto"/>
            <w:left w:val="none" w:sz="0" w:space="0" w:color="auto"/>
            <w:bottom w:val="none" w:sz="0" w:space="0" w:color="auto"/>
            <w:right w:val="none" w:sz="0" w:space="0" w:color="auto"/>
          </w:divBdr>
        </w:div>
        <w:div w:id="669254594">
          <w:marLeft w:val="0"/>
          <w:marRight w:val="0"/>
          <w:marTop w:val="0"/>
          <w:marBottom w:val="70"/>
          <w:divBdr>
            <w:top w:val="none" w:sz="0" w:space="0" w:color="auto"/>
            <w:left w:val="none" w:sz="0" w:space="0" w:color="auto"/>
            <w:bottom w:val="none" w:sz="0" w:space="0" w:color="auto"/>
            <w:right w:val="none" w:sz="0" w:space="0" w:color="auto"/>
          </w:divBdr>
        </w:div>
        <w:div w:id="815493484">
          <w:marLeft w:val="0"/>
          <w:marRight w:val="0"/>
          <w:marTop w:val="0"/>
          <w:marBottom w:val="70"/>
          <w:divBdr>
            <w:top w:val="none" w:sz="0" w:space="0" w:color="auto"/>
            <w:left w:val="none" w:sz="0" w:space="0" w:color="auto"/>
            <w:bottom w:val="none" w:sz="0" w:space="0" w:color="auto"/>
            <w:right w:val="none" w:sz="0" w:space="0" w:color="auto"/>
          </w:divBdr>
        </w:div>
        <w:div w:id="1919051313">
          <w:marLeft w:val="0"/>
          <w:marRight w:val="0"/>
          <w:marTop w:val="0"/>
          <w:marBottom w:val="70"/>
          <w:divBdr>
            <w:top w:val="none" w:sz="0" w:space="0" w:color="auto"/>
            <w:left w:val="none" w:sz="0" w:space="0" w:color="auto"/>
            <w:bottom w:val="none" w:sz="0" w:space="0" w:color="auto"/>
            <w:right w:val="none" w:sz="0" w:space="0" w:color="auto"/>
          </w:divBdr>
        </w:div>
        <w:div w:id="274795263">
          <w:marLeft w:val="0"/>
          <w:marRight w:val="0"/>
          <w:marTop w:val="0"/>
          <w:marBottom w:val="70"/>
          <w:divBdr>
            <w:top w:val="none" w:sz="0" w:space="0" w:color="auto"/>
            <w:left w:val="none" w:sz="0" w:space="0" w:color="auto"/>
            <w:bottom w:val="none" w:sz="0" w:space="0" w:color="auto"/>
            <w:right w:val="none" w:sz="0" w:space="0" w:color="auto"/>
          </w:divBdr>
        </w:div>
        <w:div w:id="1947227444">
          <w:marLeft w:val="0"/>
          <w:marRight w:val="0"/>
          <w:marTop w:val="0"/>
          <w:marBottom w:val="70"/>
          <w:divBdr>
            <w:top w:val="none" w:sz="0" w:space="0" w:color="auto"/>
            <w:left w:val="none" w:sz="0" w:space="0" w:color="auto"/>
            <w:bottom w:val="none" w:sz="0" w:space="0" w:color="auto"/>
            <w:right w:val="none" w:sz="0" w:space="0" w:color="auto"/>
          </w:divBdr>
        </w:div>
        <w:div w:id="1024474289">
          <w:marLeft w:val="0"/>
          <w:marRight w:val="0"/>
          <w:marTop w:val="0"/>
          <w:marBottom w:val="70"/>
          <w:divBdr>
            <w:top w:val="none" w:sz="0" w:space="0" w:color="auto"/>
            <w:left w:val="none" w:sz="0" w:space="0" w:color="auto"/>
            <w:bottom w:val="none" w:sz="0" w:space="0" w:color="auto"/>
            <w:right w:val="none" w:sz="0" w:space="0" w:color="auto"/>
          </w:divBdr>
        </w:div>
        <w:div w:id="2032687057">
          <w:marLeft w:val="0"/>
          <w:marRight w:val="0"/>
          <w:marTop w:val="0"/>
          <w:marBottom w:val="70"/>
          <w:divBdr>
            <w:top w:val="none" w:sz="0" w:space="0" w:color="auto"/>
            <w:left w:val="none" w:sz="0" w:space="0" w:color="auto"/>
            <w:bottom w:val="none" w:sz="0" w:space="0" w:color="auto"/>
            <w:right w:val="none" w:sz="0" w:space="0" w:color="auto"/>
          </w:divBdr>
        </w:div>
        <w:div w:id="526481792">
          <w:marLeft w:val="0"/>
          <w:marRight w:val="0"/>
          <w:marTop w:val="0"/>
          <w:marBottom w:val="70"/>
          <w:divBdr>
            <w:top w:val="none" w:sz="0" w:space="0" w:color="auto"/>
            <w:left w:val="none" w:sz="0" w:space="0" w:color="auto"/>
            <w:bottom w:val="none" w:sz="0" w:space="0" w:color="auto"/>
            <w:right w:val="none" w:sz="0" w:space="0" w:color="auto"/>
          </w:divBdr>
        </w:div>
        <w:div w:id="1278218281">
          <w:marLeft w:val="0"/>
          <w:marRight w:val="0"/>
          <w:marTop w:val="0"/>
          <w:marBottom w:val="70"/>
          <w:divBdr>
            <w:top w:val="none" w:sz="0" w:space="0" w:color="auto"/>
            <w:left w:val="none" w:sz="0" w:space="0" w:color="auto"/>
            <w:bottom w:val="none" w:sz="0" w:space="0" w:color="auto"/>
            <w:right w:val="none" w:sz="0" w:space="0" w:color="auto"/>
          </w:divBdr>
        </w:div>
        <w:div w:id="1854221260">
          <w:marLeft w:val="0"/>
          <w:marRight w:val="0"/>
          <w:marTop w:val="0"/>
          <w:marBottom w:val="70"/>
          <w:divBdr>
            <w:top w:val="none" w:sz="0" w:space="0" w:color="auto"/>
            <w:left w:val="none" w:sz="0" w:space="0" w:color="auto"/>
            <w:bottom w:val="none" w:sz="0" w:space="0" w:color="auto"/>
            <w:right w:val="none" w:sz="0" w:space="0" w:color="auto"/>
          </w:divBdr>
        </w:div>
        <w:div w:id="1168835379">
          <w:marLeft w:val="0"/>
          <w:marRight w:val="0"/>
          <w:marTop w:val="0"/>
          <w:marBottom w:val="70"/>
          <w:divBdr>
            <w:top w:val="none" w:sz="0" w:space="0" w:color="auto"/>
            <w:left w:val="none" w:sz="0" w:space="0" w:color="auto"/>
            <w:bottom w:val="none" w:sz="0" w:space="0" w:color="auto"/>
            <w:right w:val="none" w:sz="0" w:space="0" w:color="auto"/>
          </w:divBdr>
        </w:div>
        <w:div w:id="964312283">
          <w:marLeft w:val="0"/>
          <w:marRight w:val="0"/>
          <w:marTop w:val="0"/>
          <w:marBottom w:val="70"/>
          <w:divBdr>
            <w:top w:val="none" w:sz="0" w:space="0" w:color="auto"/>
            <w:left w:val="none" w:sz="0" w:space="0" w:color="auto"/>
            <w:bottom w:val="none" w:sz="0" w:space="0" w:color="auto"/>
            <w:right w:val="none" w:sz="0" w:space="0" w:color="auto"/>
          </w:divBdr>
        </w:div>
        <w:div w:id="876700200">
          <w:marLeft w:val="0"/>
          <w:marRight w:val="0"/>
          <w:marTop w:val="0"/>
          <w:marBottom w:val="70"/>
          <w:divBdr>
            <w:top w:val="none" w:sz="0" w:space="0" w:color="auto"/>
            <w:left w:val="none" w:sz="0" w:space="0" w:color="auto"/>
            <w:bottom w:val="none" w:sz="0" w:space="0" w:color="auto"/>
            <w:right w:val="none" w:sz="0" w:space="0" w:color="auto"/>
          </w:divBdr>
        </w:div>
        <w:div w:id="888421798">
          <w:marLeft w:val="0"/>
          <w:marRight w:val="0"/>
          <w:marTop w:val="0"/>
          <w:marBottom w:val="70"/>
          <w:divBdr>
            <w:top w:val="none" w:sz="0" w:space="0" w:color="auto"/>
            <w:left w:val="none" w:sz="0" w:space="0" w:color="auto"/>
            <w:bottom w:val="none" w:sz="0" w:space="0" w:color="auto"/>
            <w:right w:val="none" w:sz="0" w:space="0" w:color="auto"/>
          </w:divBdr>
        </w:div>
        <w:div w:id="671640948">
          <w:marLeft w:val="0"/>
          <w:marRight w:val="0"/>
          <w:marTop w:val="0"/>
          <w:marBottom w:val="70"/>
          <w:divBdr>
            <w:top w:val="none" w:sz="0" w:space="0" w:color="auto"/>
            <w:left w:val="none" w:sz="0" w:space="0" w:color="auto"/>
            <w:bottom w:val="none" w:sz="0" w:space="0" w:color="auto"/>
            <w:right w:val="none" w:sz="0" w:space="0" w:color="auto"/>
          </w:divBdr>
        </w:div>
        <w:div w:id="706374884">
          <w:marLeft w:val="0"/>
          <w:marRight w:val="0"/>
          <w:marTop w:val="0"/>
          <w:marBottom w:val="70"/>
          <w:divBdr>
            <w:top w:val="none" w:sz="0" w:space="0" w:color="auto"/>
            <w:left w:val="none" w:sz="0" w:space="0" w:color="auto"/>
            <w:bottom w:val="none" w:sz="0" w:space="0" w:color="auto"/>
            <w:right w:val="none" w:sz="0" w:space="0" w:color="auto"/>
          </w:divBdr>
        </w:div>
        <w:div w:id="148903718">
          <w:marLeft w:val="0"/>
          <w:marRight w:val="0"/>
          <w:marTop w:val="0"/>
          <w:marBottom w:val="70"/>
          <w:divBdr>
            <w:top w:val="none" w:sz="0" w:space="0" w:color="auto"/>
            <w:left w:val="none" w:sz="0" w:space="0" w:color="auto"/>
            <w:bottom w:val="none" w:sz="0" w:space="0" w:color="auto"/>
            <w:right w:val="none" w:sz="0" w:space="0" w:color="auto"/>
          </w:divBdr>
        </w:div>
        <w:div w:id="577515846">
          <w:marLeft w:val="0"/>
          <w:marRight w:val="0"/>
          <w:marTop w:val="0"/>
          <w:marBottom w:val="70"/>
          <w:divBdr>
            <w:top w:val="none" w:sz="0" w:space="0" w:color="auto"/>
            <w:left w:val="none" w:sz="0" w:space="0" w:color="auto"/>
            <w:bottom w:val="none" w:sz="0" w:space="0" w:color="auto"/>
            <w:right w:val="none" w:sz="0" w:space="0" w:color="auto"/>
          </w:divBdr>
        </w:div>
        <w:div w:id="1710908832">
          <w:marLeft w:val="0"/>
          <w:marRight w:val="0"/>
          <w:marTop w:val="0"/>
          <w:marBottom w:val="70"/>
          <w:divBdr>
            <w:top w:val="none" w:sz="0" w:space="0" w:color="auto"/>
            <w:left w:val="none" w:sz="0" w:space="0" w:color="auto"/>
            <w:bottom w:val="none" w:sz="0" w:space="0" w:color="auto"/>
            <w:right w:val="none" w:sz="0" w:space="0" w:color="auto"/>
          </w:divBdr>
        </w:div>
        <w:div w:id="1642495249">
          <w:marLeft w:val="0"/>
          <w:marRight w:val="0"/>
          <w:marTop w:val="0"/>
          <w:marBottom w:val="70"/>
          <w:divBdr>
            <w:top w:val="none" w:sz="0" w:space="0" w:color="auto"/>
            <w:left w:val="none" w:sz="0" w:space="0" w:color="auto"/>
            <w:bottom w:val="none" w:sz="0" w:space="0" w:color="auto"/>
            <w:right w:val="none" w:sz="0" w:space="0" w:color="auto"/>
          </w:divBdr>
        </w:div>
        <w:div w:id="789473139">
          <w:marLeft w:val="0"/>
          <w:marRight w:val="0"/>
          <w:marTop w:val="0"/>
          <w:marBottom w:val="70"/>
          <w:divBdr>
            <w:top w:val="none" w:sz="0" w:space="0" w:color="auto"/>
            <w:left w:val="none" w:sz="0" w:space="0" w:color="auto"/>
            <w:bottom w:val="none" w:sz="0" w:space="0" w:color="auto"/>
            <w:right w:val="none" w:sz="0" w:space="0" w:color="auto"/>
          </w:divBdr>
        </w:div>
        <w:div w:id="1090927024">
          <w:marLeft w:val="0"/>
          <w:marRight w:val="0"/>
          <w:marTop w:val="0"/>
          <w:marBottom w:val="70"/>
          <w:divBdr>
            <w:top w:val="none" w:sz="0" w:space="0" w:color="auto"/>
            <w:left w:val="none" w:sz="0" w:space="0" w:color="auto"/>
            <w:bottom w:val="none" w:sz="0" w:space="0" w:color="auto"/>
            <w:right w:val="none" w:sz="0" w:space="0" w:color="auto"/>
          </w:divBdr>
        </w:div>
        <w:div w:id="842162098">
          <w:marLeft w:val="0"/>
          <w:marRight w:val="0"/>
          <w:marTop w:val="0"/>
          <w:marBottom w:val="70"/>
          <w:divBdr>
            <w:top w:val="none" w:sz="0" w:space="0" w:color="auto"/>
            <w:left w:val="none" w:sz="0" w:space="0" w:color="auto"/>
            <w:bottom w:val="none" w:sz="0" w:space="0" w:color="auto"/>
            <w:right w:val="none" w:sz="0" w:space="0" w:color="auto"/>
          </w:divBdr>
        </w:div>
        <w:div w:id="1265771309">
          <w:marLeft w:val="0"/>
          <w:marRight w:val="0"/>
          <w:marTop w:val="0"/>
          <w:marBottom w:val="70"/>
          <w:divBdr>
            <w:top w:val="none" w:sz="0" w:space="0" w:color="auto"/>
            <w:left w:val="none" w:sz="0" w:space="0" w:color="auto"/>
            <w:bottom w:val="none" w:sz="0" w:space="0" w:color="auto"/>
            <w:right w:val="none" w:sz="0" w:space="0" w:color="auto"/>
          </w:divBdr>
        </w:div>
        <w:div w:id="371805294">
          <w:marLeft w:val="0"/>
          <w:marRight w:val="0"/>
          <w:marTop w:val="0"/>
          <w:marBottom w:val="70"/>
          <w:divBdr>
            <w:top w:val="none" w:sz="0" w:space="0" w:color="auto"/>
            <w:left w:val="none" w:sz="0" w:space="0" w:color="auto"/>
            <w:bottom w:val="none" w:sz="0" w:space="0" w:color="auto"/>
            <w:right w:val="none" w:sz="0" w:space="0" w:color="auto"/>
          </w:divBdr>
        </w:div>
        <w:div w:id="1173109390">
          <w:marLeft w:val="0"/>
          <w:marRight w:val="0"/>
          <w:marTop w:val="0"/>
          <w:marBottom w:val="70"/>
          <w:divBdr>
            <w:top w:val="none" w:sz="0" w:space="0" w:color="auto"/>
            <w:left w:val="none" w:sz="0" w:space="0" w:color="auto"/>
            <w:bottom w:val="none" w:sz="0" w:space="0" w:color="auto"/>
            <w:right w:val="none" w:sz="0" w:space="0" w:color="auto"/>
          </w:divBdr>
        </w:div>
        <w:div w:id="1956986485">
          <w:marLeft w:val="0"/>
          <w:marRight w:val="0"/>
          <w:marTop w:val="0"/>
          <w:marBottom w:val="70"/>
          <w:divBdr>
            <w:top w:val="none" w:sz="0" w:space="0" w:color="auto"/>
            <w:left w:val="none" w:sz="0" w:space="0" w:color="auto"/>
            <w:bottom w:val="none" w:sz="0" w:space="0" w:color="auto"/>
            <w:right w:val="none" w:sz="0" w:space="0" w:color="auto"/>
          </w:divBdr>
        </w:div>
        <w:div w:id="639648702">
          <w:marLeft w:val="0"/>
          <w:marRight w:val="0"/>
          <w:marTop w:val="0"/>
          <w:marBottom w:val="70"/>
          <w:divBdr>
            <w:top w:val="none" w:sz="0" w:space="0" w:color="auto"/>
            <w:left w:val="none" w:sz="0" w:space="0" w:color="auto"/>
            <w:bottom w:val="none" w:sz="0" w:space="0" w:color="auto"/>
            <w:right w:val="none" w:sz="0" w:space="0" w:color="auto"/>
          </w:divBdr>
        </w:div>
        <w:div w:id="1705590478">
          <w:marLeft w:val="0"/>
          <w:marRight w:val="0"/>
          <w:marTop w:val="0"/>
          <w:marBottom w:val="70"/>
          <w:divBdr>
            <w:top w:val="none" w:sz="0" w:space="0" w:color="auto"/>
            <w:left w:val="none" w:sz="0" w:space="0" w:color="auto"/>
            <w:bottom w:val="none" w:sz="0" w:space="0" w:color="auto"/>
            <w:right w:val="none" w:sz="0" w:space="0" w:color="auto"/>
          </w:divBdr>
        </w:div>
        <w:div w:id="1940528853">
          <w:marLeft w:val="0"/>
          <w:marRight w:val="0"/>
          <w:marTop w:val="0"/>
          <w:marBottom w:val="70"/>
          <w:divBdr>
            <w:top w:val="none" w:sz="0" w:space="0" w:color="auto"/>
            <w:left w:val="none" w:sz="0" w:space="0" w:color="auto"/>
            <w:bottom w:val="none" w:sz="0" w:space="0" w:color="auto"/>
            <w:right w:val="none" w:sz="0" w:space="0" w:color="auto"/>
          </w:divBdr>
        </w:div>
        <w:div w:id="1971471718">
          <w:marLeft w:val="0"/>
          <w:marRight w:val="0"/>
          <w:marTop w:val="0"/>
          <w:marBottom w:val="70"/>
          <w:divBdr>
            <w:top w:val="none" w:sz="0" w:space="0" w:color="auto"/>
            <w:left w:val="none" w:sz="0" w:space="0" w:color="auto"/>
            <w:bottom w:val="none" w:sz="0" w:space="0" w:color="auto"/>
            <w:right w:val="none" w:sz="0" w:space="0" w:color="auto"/>
          </w:divBdr>
        </w:div>
        <w:div w:id="1851869407">
          <w:marLeft w:val="0"/>
          <w:marRight w:val="0"/>
          <w:marTop w:val="0"/>
          <w:marBottom w:val="70"/>
          <w:divBdr>
            <w:top w:val="none" w:sz="0" w:space="0" w:color="auto"/>
            <w:left w:val="none" w:sz="0" w:space="0" w:color="auto"/>
            <w:bottom w:val="none" w:sz="0" w:space="0" w:color="auto"/>
            <w:right w:val="none" w:sz="0" w:space="0" w:color="auto"/>
          </w:divBdr>
        </w:div>
        <w:div w:id="567568479">
          <w:marLeft w:val="0"/>
          <w:marRight w:val="0"/>
          <w:marTop w:val="0"/>
          <w:marBottom w:val="70"/>
          <w:divBdr>
            <w:top w:val="none" w:sz="0" w:space="0" w:color="auto"/>
            <w:left w:val="none" w:sz="0" w:space="0" w:color="auto"/>
            <w:bottom w:val="none" w:sz="0" w:space="0" w:color="auto"/>
            <w:right w:val="none" w:sz="0" w:space="0" w:color="auto"/>
          </w:divBdr>
        </w:div>
        <w:div w:id="800807315">
          <w:marLeft w:val="0"/>
          <w:marRight w:val="0"/>
          <w:marTop w:val="0"/>
          <w:marBottom w:val="70"/>
          <w:divBdr>
            <w:top w:val="none" w:sz="0" w:space="0" w:color="auto"/>
            <w:left w:val="none" w:sz="0" w:space="0" w:color="auto"/>
            <w:bottom w:val="none" w:sz="0" w:space="0" w:color="auto"/>
            <w:right w:val="none" w:sz="0" w:space="0" w:color="auto"/>
          </w:divBdr>
        </w:div>
        <w:div w:id="34894169">
          <w:marLeft w:val="0"/>
          <w:marRight w:val="0"/>
          <w:marTop w:val="0"/>
          <w:marBottom w:val="70"/>
          <w:divBdr>
            <w:top w:val="none" w:sz="0" w:space="0" w:color="auto"/>
            <w:left w:val="none" w:sz="0" w:space="0" w:color="auto"/>
            <w:bottom w:val="none" w:sz="0" w:space="0" w:color="auto"/>
            <w:right w:val="none" w:sz="0" w:space="0" w:color="auto"/>
          </w:divBdr>
        </w:div>
        <w:div w:id="358626862">
          <w:marLeft w:val="0"/>
          <w:marRight w:val="0"/>
          <w:marTop w:val="0"/>
          <w:marBottom w:val="70"/>
          <w:divBdr>
            <w:top w:val="none" w:sz="0" w:space="0" w:color="auto"/>
            <w:left w:val="none" w:sz="0" w:space="0" w:color="auto"/>
            <w:bottom w:val="none" w:sz="0" w:space="0" w:color="auto"/>
            <w:right w:val="none" w:sz="0" w:space="0" w:color="auto"/>
          </w:divBdr>
        </w:div>
        <w:div w:id="626812318">
          <w:marLeft w:val="0"/>
          <w:marRight w:val="0"/>
          <w:marTop w:val="0"/>
          <w:marBottom w:val="70"/>
          <w:divBdr>
            <w:top w:val="none" w:sz="0" w:space="0" w:color="auto"/>
            <w:left w:val="none" w:sz="0" w:space="0" w:color="auto"/>
            <w:bottom w:val="none" w:sz="0" w:space="0" w:color="auto"/>
            <w:right w:val="none" w:sz="0" w:space="0" w:color="auto"/>
          </w:divBdr>
        </w:div>
        <w:div w:id="180054818">
          <w:marLeft w:val="0"/>
          <w:marRight w:val="0"/>
          <w:marTop w:val="0"/>
          <w:marBottom w:val="70"/>
          <w:divBdr>
            <w:top w:val="none" w:sz="0" w:space="0" w:color="auto"/>
            <w:left w:val="none" w:sz="0" w:space="0" w:color="auto"/>
            <w:bottom w:val="none" w:sz="0" w:space="0" w:color="auto"/>
            <w:right w:val="none" w:sz="0" w:space="0" w:color="auto"/>
          </w:divBdr>
        </w:div>
        <w:div w:id="552157130">
          <w:marLeft w:val="0"/>
          <w:marRight w:val="0"/>
          <w:marTop w:val="0"/>
          <w:marBottom w:val="70"/>
          <w:divBdr>
            <w:top w:val="none" w:sz="0" w:space="0" w:color="auto"/>
            <w:left w:val="none" w:sz="0" w:space="0" w:color="auto"/>
            <w:bottom w:val="none" w:sz="0" w:space="0" w:color="auto"/>
            <w:right w:val="none" w:sz="0" w:space="0" w:color="auto"/>
          </w:divBdr>
        </w:div>
        <w:div w:id="1271477759">
          <w:marLeft w:val="0"/>
          <w:marRight w:val="0"/>
          <w:marTop w:val="0"/>
          <w:marBottom w:val="70"/>
          <w:divBdr>
            <w:top w:val="none" w:sz="0" w:space="0" w:color="auto"/>
            <w:left w:val="none" w:sz="0" w:space="0" w:color="auto"/>
            <w:bottom w:val="none" w:sz="0" w:space="0" w:color="auto"/>
            <w:right w:val="none" w:sz="0" w:space="0" w:color="auto"/>
          </w:divBdr>
        </w:div>
        <w:div w:id="518661082">
          <w:marLeft w:val="0"/>
          <w:marRight w:val="0"/>
          <w:marTop w:val="0"/>
          <w:marBottom w:val="70"/>
          <w:divBdr>
            <w:top w:val="none" w:sz="0" w:space="0" w:color="auto"/>
            <w:left w:val="none" w:sz="0" w:space="0" w:color="auto"/>
            <w:bottom w:val="none" w:sz="0" w:space="0" w:color="auto"/>
            <w:right w:val="none" w:sz="0" w:space="0" w:color="auto"/>
          </w:divBdr>
        </w:div>
        <w:div w:id="1986663818">
          <w:marLeft w:val="0"/>
          <w:marRight w:val="0"/>
          <w:marTop w:val="0"/>
          <w:marBottom w:val="70"/>
          <w:divBdr>
            <w:top w:val="none" w:sz="0" w:space="0" w:color="auto"/>
            <w:left w:val="none" w:sz="0" w:space="0" w:color="auto"/>
            <w:bottom w:val="none" w:sz="0" w:space="0" w:color="auto"/>
            <w:right w:val="none" w:sz="0" w:space="0" w:color="auto"/>
          </w:divBdr>
        </w:div>
        <w:div w:id="1713918366">
          <w:marLeft w:val="0"/>
          <w:marRight w:val="0"/>
          <w:marTop w:val="0"/>
          <w:marBottom w:val="70"/>
          <w:divBdr>
            <w:top w:val="none" w:sz="0" w:space="0" w:color="auto"/>
            <w:left w:val="none" w:sz="0" w:space="0" w:color="auto"/>
            <w:bottom w:val="none" w:sz="0" w:space="0" w:color="auto"/>
            <w:right w:val="none" w:sz="0" w:space="0" w:color="auto"/>
          </w:divBdr>
        </w:div>
        <w:div w:id="879242193">
          <w:marLeft w:val="0"/>
          <w:marRight w:val="0"/>
          <w:marTop w:val="0"/>
          <w:marBottom w:val="70"/>
          <w:divBdr>
            <w:top w:val="none" w:sz="0" w:space="0" w:color="auto"/>
            <w:left w:val="none" w:sz="0" w:space="0" w:color="auto"/>
            <w:bottom w:val="none" w:sz="0" w:space="0" w:color="auto"/>
            <w:right w:val="none" w:sz="0" w:space="0" w:color="auto"/>
          </w:divBdr>
        </w:div>
        <w:div w:id="149172862">
          <w:marLeft w:val="0"/>
          <w:marRight w:val="0"/>
          <w:marTop w:val="0"/>
          <w:marBottom w:val="70"/>
          <w:divBdr>
            <w:top w:val="none" w:sz="0" w:space="0" w:color="auto"/>
            <w:left w:val="none" w:sz="0" w:space="0" w:color="auto"/>
            <w:bottom w:val="none" w:sz="0" w:space="0" w:color="auto"/>
            <w:right w:val="none" w:sz="0" w:space="0" w:color="auto"/>
          </w:divBdr>
        </w:div>
        <w:div w:id="774637073">
          <w:marLeft w:val="0"/>
          <w:marRight w:val="0"/>
          <w:marTop w:val="0"/>
          <w:marBottom w:val="70"/>
          <w:divBdr>
            <w:top w:val="none" w:sz="0" w:space="0" w:color="auto"/>
            <w:left w:val="none" w:sz="0" w:space="0" w:color="auto"/>
            <w:bottom w:val="none" w:sz="0" w:space="0" w:color="auto"/>
            <w:right w:val="none" w:sz="0" w:space="0" w:color="auto"/>
          </w:divBdr>
        </w:div>
        <w:div w:id="1242910333">
          <w:marLeft w:val="0"/>
          <w:marRight w:val="0"/>
          <w:marTop w:val="0"/>
          <w:marBottom w:val="70"/>
          <w:divBdr>
            <w:top w:val="none" w:sz="0" w:space="0" w:color="auto"/>
            <w:left w:val="none" w:sz="0" w:space="0" w:color="auto"/>
            <w:bottom w:val="none" w:sz="0" w:space="0" w:color="auto"/>
            <w:right w:val="none" w:sz="0" w:space="0" w:color="auto"/>
          </w:divBdr>
        </w:div>
        <w:div w:id="524903272">
          <w:marLeft w:val="0"/>
          <w:marRight w:val="0"/>
          <w:marTop w:val="0"/>
          <w:marBottom w:val="70"/>
          <w:divBdr>
            <w:top w:val="none" w:sz="0" w:space="0" w:color="auto"/>
            <w:left w:val="none" w:sz="0" w:space="0" w:color="auto"/>
            <w:bottom w:val="none" w:sz="0" w:space="0" w:color="auto"/>
            <w:right w:val="none" w:sz="0" w:space="0" w:color="auto"/>
          </w:divBdr>
        </w:div>
        <w:div w:id="641034190">
          <w:marLeft w:val="0"/>
          <w:marRight w:val="0"/>
          <w:marTop w:val="0"/>
          <w:marBottom w:val="70"/>
          <w:divBdr>
            <w:top w:val="none" w:sz="0" w:space="0" w:color="auto"/>
            <w:left w:val="none" w:sz="0" w:space="0" w:color="auto"/>
            <w:bottom w:val="none" w:sz="0" w:space="0" w:color="auto"/>
            <w:right w:val="none" w:sz="0" w:space="0" w:color="auto"/>
          </w:divBdr>
        </w:div>
        <w:div w:id="1866014327">
          <w:marLeft w:val="0"/>
          <w:marRight w:val="0"/>
          <w:marTop w:val="0"/>
          <w:marBottom w:val="70"/>
          <w:divBdr>
            <w:top w:val="none" w:sz="0" w:space="0" w:color="auto"/>
            <w:left w:val="none" w:sz="0" w:space="0" w:color="auto"/>
            <w:bottom w:val="none" w:sz="0" w:space="0" w:color="auto"/>
            <w:right w:val="none" w:sz="0" w:space="0" w:color="auto"/>
          </w:divBdr>
        </w:div>
        <w:div w:id="1404258248">
          <w:marLeft w:val="0"/>
          <w:marRight w:val="0"/>
          <w:marTop w:val="0"/>
          <w:marBottom w:val="70"/>
          <w:divBdr>
            <w:top w:val="none" w:sz="0" w:space="0" w:color="auto"/>
            <w:left w:val="none" w:sz="0" w:space="0" w:color="auto"/>
            <w:bottom w:val="none" w:sz="0" w:space="0" w:color="auto"/>
            <w:right w:val="none" w:sz="0" w:space="0" w:color="auto"/>
          </w:divBdr>
        </w:div>
        <w:div w:id="1405252517">
          <w:marLeft w:val="0"/>
          <w:marRight w:val="0"/>
          <w:marTop w:val="0"/>
          <w:marBottom w:val="70"/>
          <w:divBdr>
            <w:top w:val="none" w:sz="0" w:space="0" w:color="auto"/>
            <w:left w:val="none" w:sz="0" w:space="0" w:color="auto"/>
            <w:bottom w:val="none" w:sz="0" w:space="0" w:color="auto"/>
            <w:right w:val="none" w:sz="0" w:space="0" w:color="auto"/>
          </w:divBdr>
        </w:div>
        <w:div w:id="744911404">
          <w:marLeft w:val="0"/>
          <w:marRight w:val="0"/>
          <w:marTop w:val="0"/>
          <w:marBottom w:val="70"/>
          <w:divBdr>
            <w:top w:val="none" w:sz="0" w:space="0" w:color="auto"/>
            <w:left w:val="none" w:sz="0" w:space="0" w:color="auto"/>
            <w:bottom w:val="none" w:sz="0" w:space="0" w:color="auto"/>
            <w:right w:val="none" w:sz="0" w:space="0" w:color="auto"/>
          </w:divBdr>
        </w:div>
        <w:div w:id="886070539">
          <w:marLeft w:val="0"/>
          <w:marRight w:val="0"/>
          <w:marTop w:val="0"/>
          <w:marBottom w:val="70"/>
          <w:divBdr>
            <w:top w:val="none" w:sz="0" w:space="0" w:color="auto"/>
            <w:left w:val="none" w:sz="0" w:space="0" w:color="auto"/>
            <w:bottom w:val="none" w:sz="0" w:space="0" w:color="auto"/>
            <w:right w:val="none" w:sz="0" w:space="0" w:color="auto"/>
          </w:divBdr>
        </w:div>
        <w:div w:id="384835805">
          <w:marLeft w:val="0"/>
          <w:marRight w:val="0"/>
          <w:marTop w:val="0"/>
          <w:marBottom w:val="70"/>
          <w:divBdr>
            <w:top w:val="none" w:sz="0" w:space="0" w:color="auto"/>
            <w:left w:val="none" w:sz="0" w:space="0" w:color="auto"/>
            <w:bottom w:val="none" w:sz="0" w:space="0" w:color="auto"/>
            <w:right w:val="none" w:sz="0" w:space="0" w:color="auto"/>
          </w:divBdr>
        </w:div>
        <w:div w:id="2020353347">
          <w:marLeft w:val="0"/>
          <w:marRight w:val="0"/>
          <w:marTop w:val="0"/>
          <w:marBottom w:val="200"/>
          <w:divBdr>
            <w:top w:val="none" w:sz="0" w:space="0" w:color="auto"/>
            <w:left w:val="none" w:sz="0" w:space="0" w:color="auto"/>
            <w:bottom w:val="none" w:sz="0" w:space="0" w:color="auto"/>
            <w:right w:val="none" w:sz="0" w:space="0" w:color="auto"/>
          </w:divBdr>
        </w:div>
        <w:div w:id="196283369">
          <w:marLeft w:val="0"/>
          <w:marRight w:val="0"/>
          <w:marTop w:val="0"/>
          <w:marBottom w:val="200"/>
          <w:divBdr>
            <w:top w:val="none" w:sz="0" w:space="0" w:color="auto"/>
            <w:left w:val="none" w:sz="0" w:space="0" w:color="auto"/>
            <w:bottom w:val="none" w:sz="0" w:space="0" w:color="auto"/>
            <w:right w:val="none" w:sz="0" w:space="0" w:color="auto"/>
          </w:divBdr>
        </w:div>
        <w:div w:id="2081294062">
          <w:marLeft w:val="0"/>
          <w:marRight w:val="0"/>
          <w:marTop w:val="0"/>
          <w:marBottom w:val="70"/>
          <w:divBdr>
            <w:top w:val="none" w:sz="0" w:space="0" w:color="auto"/>
            <w:left w:val="none" w:sz="0" w:space="0" w:color="auto"/>
            <w:bottom w:val="none" w:sz="0" w:space="0" w:color="auto"/>
            <w:right w:val="none" w:sz="0" w:space="0" w:color="auto"/>
          </w:divBdr>
        </w:div>
        <w:div w:id="1667318187">
          <w:marLeft w:val="0"/>
          <w:marRight w:val="0"/>
          <w:marTop w:val="0"/>
          <w:marBottom w:val="70"/>
          <w:divBdr>
            <w:top w:val="none" w:sz="0" w:space="0" w:color="auto"/>
            <w:left w:val="none" w:sz="0" w:space="0" w:color="auto"/>
            <w:bottom w:val="none" w:sz="0" w:space="0" w:color="auto"/>
            <w:right w:val="none" w:sz="0" w:space="0" w:color="auto"/>
          </w:divBdr>
        </w:div>
        <w:div w:id="1638098968">
          <w:marLeft w:val="0"/>
          <w:marRight w:val="0"/>
          <w:marTop w:val="0"/>
          <w:marBottom w:val="70"/>
          <w:divBdr>
            <w:top w:val="none" w:sz="0" w:space="0" w:color="auto"/>
            <w:left w:val="none" w:sz="0" w:space="0" w:color="auto"/>
            <w:bottom w:val="none" w:sz="0" w:space="0" w:color="auto"/>
            <w:right w:val="none" w:sz="0" w:space="0" w:color="auto"/>
          </w:divBdr>
        </w:div>
        <w:div w:id="385419213">
          <w:marLeft w:val="0"/>
          <w:marRight w:val="0"/>
          <w:marTop w:val="0"/>
          <w:marBottom w:val="70"/>
          <w:divBdr>
            <w:top w:val="none" w:sz="0" w:space="0" w:color="auto"/>
            <w:left w:val="none" w:sz="0" w:space="0" w:color="auto"/>
            <w:bottom w:val="none" w:sz="0" w:space="0" w:color="auto"/>
            <w:right w:val="none" w:sz="0" w:space="0" w:color="auto"/>
          </w:divBdr>
        </w:div>
        <w:div w:id="1533415734">
          <w:marLeft w:val="0"/>
          <w:marRight w:val="0"/>
          <w:marTop w:val="0"/>
          <w:marBottom w:val="70"/>
          <w:divBdr>
            <w:top w:val="none" w:sz="0" w:space="0" w:color="auto"/>
            <w:left w:val="none" w:sz="0" w:space="0" w:color="auto"/>
            <w:bottom w:val="none" w:sz="0" w:space="0" w:color="auto"/>
            <w:right w:val="none" w:sz="0" w:space="0" w:color="auto"/>
          </w:divBdr>
        </w:div>
        <w:div w:id="1157502628">
          <w:marLeft w:val="0"/>
          <w:marRight w:val="0"/>
          <w:marTop w:val="0"/>
          <w:marBottom w:val="70"/>
          <w:divBdr>
            <w:top w:val="none" w:sz="0" w:space="0" w:color="auto"/>
            <w:left w:val="none" w:sz="0" w:space="0" w:color="auto"/>
            <w:bottom w:val="none" w:sz="0" w:space="0" w:color="auto"/>
            <w:right w:val="none" w:sz="0" w:space="0" w:color="auto"/>
          </w:divBdr>
        </w:div>
        <w:div w:id="714081529">
          <w:marLeft w:val="0"/>
          <w:marRight w:val="0"/>
          <w:marTop w:val="0"/>
          <w:marBottom w:val="70"/>
          <w:divBdr>
            <w:top w:val="none" w:sz="0" w:space="0" w:color="auto"/>
            <w:left w:val="none" w:sz="0" w:space="0" w:color="auto"/>
            <w:bottom w:val="none" w:sz="0" w:space="0" w:color="auto"/>
            <w:right w:val="none" w:sz="0" w:space="0" w:color="auto"/>
          </w:divBdr>
        </w:div>
        <w:div w:id="1301230547">
          <w:marLeft w:val="0"/>
          <w:marRight w:val="0"/>
          <w:marTop w:val="0"/>
          <w:marBottom w:val="70"/>
          <w:divBdr>
            <w:top w:val="none" w:sz="0" w:space="0" w:color="auto"/>
            <w:left w:val="none" w:sz="0" w:space="0" w:color="auto"/>
            <w:bottom w:val="none" w:sz="0" w:space="0" w:color="auto"/>
            <w:right w:val="none" w:sz="0" w:space="0" w:color="auto"/>
          </w:divBdr>
        </w:div>
        <w:div w:id="969479326">
          <w:marLeft w:val="0"/>
          <w:marRight w:val="0"/>
          <w:marTop w:val="0"/>
          <w:marBottom w:val="70"/>
          <w:divBdr>
            <w:top w:val="none" w:sz="0" w:space="0" w:color="auto"/>
            <w:left w:val="none" w:sz="0" w:space="0" w:color="auto"/>
            <w:bottom w:val="none" w:sz="0" w:space="0" w:color="auto"/>
            <w:right w:val="none" w:sz="0" w:space="0" w:color="auto"/>
          </w:divBdr>
        </w:div>
        <w:div w:id="151796417">
          <w:marLeft w:val="0"/>
          <w:marRight w:val="0"/>
          <w:marTop w:val="0"/>
          <w:marBottom w:val="70"/>
          <w:divBdr>
            <w:top w:val="none" w:sz="0" w:space="0" w:color="auto"/>
            <w:left w:val="none" w:sz="0" w:space="0" w:color="auto"/>
            <w:bottom w:val="none" w:sz="0" w:space="0" w:color="auto"/>
            <w:right w:val="none" w:sz="0" w:space="0" w:color="auto"/>
          </w:divBdr>
        </w:div>
        <w:div w:id="621305735">
          <w:marLeft w:val="0"/>
          <w:marRight w:val="0"/>
          <w:marTop w:val="0"/>
          <w:marBottom w:val="70"/>
          <w:divBdr>
            <w:top w:val="none" w:sz="0" w:space="0" w:color="auto"/>
            <w:left w:val="none" w:sz="0" w:space="0" w:color="auto"/>
            <w:bottom w:val="none" w:sz="0" w:space="0" w:color="auto"/>
            <w:right w:val="none" w:sz="0" w:space="0" w:color="auto"/>
          </w:divBdr>
        </w:div>
        <w:div w:id="1703047352">
          <w:marLeft w:val="0"/>
          <w:marRight w:val="0"/>
          <w:marTop w:val="0"/>
          <w:marBottom w:val="70"/>
          <w:divBdr>
            <w:top w:val="none" w:sz="0" w:space="0" w:color="auto"/>
            <w:left w:val="none" w:sz="0" w:space="0" w:color="auto"/>
            <w:bottom w:val="none" w:sz="0" w:space="0" w:color="auto"/>
            <w:right w:val="none" w:sz="0" w:space="0" w:color="auto"/>
          </w:divBdr>
        </w:div>
        <w:div w:id="1597908397">
          <w:marLeft w:val="0"/>
          <w:marRight w:val="0"/>
          <w:marTop w:val="0"/>
          <w:marBottom w:val="70"/>
          <w:divBdr>
            <w:top w:val="none" w:sz="0" w:space="0" w:color="auto"/>
            <w:left w:val="none" w:sz="0" w:space="0" w:color="auto"/>
            <w:bottom w:val="none" w:sz="0" w:space="0" w:color="auto"/>
            <w:right w:val="none" w:sz="0" w:space="0" w:color="auto"/>
          </w:divBdr>
        </w:div>
        <w:div w:id="1800369511">
          <w:marLeft w:val="0"/>
          <w:marRight w:val="0"/>
          <w:marTop w:val="0"/>
          <w:marBottom w:val="70"/>
          <w:divBdr>
            <w:top w:val="none" w:sz="0" w:space="0" w:color="auto"/>
            <w:left w:val="none" w:sz="0" w:space="0" w:color="auto"/>
            <w:bottom w:val="none" w:sz="0" w:space="0" w:color="auto"/>
            <w:right w:val="none" w:sz="0" w:space="0" w:color="auto"/>
          </w:divBdr>
        </w:div>
        <w:div w:id="241649041">
          <w:marLeft w:val="0"/>
          <w:marRight w:val="0"/>
          <w:marTop w:val="0"/>
          <w:marBottom w:val="70"/>
          <w:divBdr>
            <w:top w:val="none" w:sz="0" w:space="0" w:color="auto"/>
            <w:left w:val="none" w:sz="0" w:space="0" w:color="auto"/>
            <w:bottom w:val="none" w:sz="0" w:space="0" w:color="auto"/>
            <w:right w:val="none" w:sz="0" w:space="0" w:color="auto"/>
          </w:divBdr>
        </w:div>
        <w:div w:id="1544319668">
          <w:marLeft w:val="0"/>
          <w:marRight w:val="0"/>
          <w:marTop w:val="0"/>
          <w:marBottom w:val="70"/>
          <w:divBdr>
            <w:top w:val="none" w:sz="0" w:space="0" w:color="auto"/>
            <w:left w:val="none" w:sz="0" w:space="0" w:color="auto"/>
            <w:bottom w:val="none" w:sz="0" w:space="0" w:color="auto"/>
            <w:right w:val="none" w:sz="0" w:space="0" w:color="auto"/>
          </w:divBdr>
        </w:div>
        <w:div w:id="103308631">
          <w:marLeft w:val="0"/>
          <w:marRight w:val="0"/>
          <w:marTop w:val="0"/>
          <w:marBottom w:val="70"/>
          <w:divBdr>
            <w:top w:val="none" w:sz="0" w:space="0" w:color="auto"/>
            <w:left w:val="none" w:sz="0" w:space="0" w:color="auto"/>
            <w:bottom w:val="none" w:sz="0" w:space="0" w:color="auto"/>
            <w:right w:val="none" w:sz="0" w:space="0" w:color="auto"/>
          </w:divBdr>
        </w:div>
        <w:div w:id="122236957">
          <w:marLeft w:val="0"/>
          <w:marRight w:val="0"/>
          <w:marTop w:val="0"/>
          <w:marBottom w:val="70"/>
          <w:divBdr>
            <w:top w:val="none" w:sz="0" w:space="0" w:color="auto"/>
            <w:left w:val="none" w:sz="0" w:space="0" w:color="auto"/>
            <w:bottom w:val="none" w:sz="0" w:space="0" w:color="auto"/>
            <w:right w:val="none" w:sz="0" w:space="0" w:color="auto"/>
          </w:divBdr>
        </w:div>
        <w:div w:id="1563521099">
          <w:marLeft w:val="0"/>
          <w:marRight w:val="0"/>
          <w:marTop w:val="0"/>
          <w:marBottom w:val="70"/>
          <w:divBdr>
            <w:top w:val="none" w:sz="0" w:space="0" w:color="auto"/>
            <w:left w:val="none" w:sz="0" w:space="0" w:color="auto"/>
            <w:bottom w:val="none" w:sz="0" w:space="0" w:color="auto"/>
            <w:right w:val="none" w:sz="0" w:space="0" w:color="auto"/>
          </w:divBdr>
        </w:div>
        <w:div w:id="192499336">
          <w:marLeft w:val="0"/>
          <w:marRight w:val="0"/>
          <w:marTop w:val="0"/>
          <w:marBottom w:val="70"/>
          <w:divBdr>
            <w:top w:val="none" w:sz="0" w:space="0" w:color="auto"/>
            <w:left w:val="none" w:sz="0" w:space="0" w:color="auto"/>
            <w:bottom w:val="none" w:sz="0" w:space="0" w:color="auto"/>
            <w:right w:val="none" w:sz="0" w:space="0" w:color="auto"/>
          </w:divBdr>
        </w:div>
        <w:div w:id="1171532553">
          <w:marLeft w:val="0"/>
          <w:marRight w:val="0"/>
          <w:marTop w:val="0"/>
          <w:marBottom w:val="70"/>
          <w:divBdr>
            <w:top w:val="none" w:sz="0" w:space="0" w:color="auto"/>
            <w:left w:val="none" w:sz="0" w:space="0" w:color="auto"/>
            <w:bottom w:val="none" w:sz="0" w:space="0" w:color="auto"/>
            <w:right w:val="none" w:sz="0" w:space="0" w:color="auto"/>
          </w:divBdr>
        </w:div>
        <w:div w:id="177819752">
          <w:marLeft w:val="0"/>
          <w:marRight w:val="0"/>
          <w:marTop w:val="0"/>
          <w:marBottom w:val="70"/>
          <w:divBdr>
            <w:top w:val="none" w:sz="0" w:space="0" w:color="auto"/>
            <w:left w:val="none" w:sz="0" w:space="0" w:color="auto"/>
            <w:bottom w:val="none" w:sz="0" w:space="0" w:color="auto"/>
            <w:right w:val="none" w:sz="0" w:space="0" w:color="auto"/>
          </w:divBdr>
        </w:div>
        <w:div w:id="1368215320">
          <w:marLeft w:val="0"/>
          <w:marRight w:val="0"/>
          <w:marTop w:val="0"/>
          <w:marBottom w:val="70"/>
          <w:divBdr>
            <w:top w:val="none" w:sz="0" w:space="0" w:color="auto"/>
            <w:left w:val="none" w:sz="0" w:space="0" w:color="auto"/>
            <w:bottom w:val="none" w:sz="0" w:space="0" w:color="auto"/>
            <w:right w:val="none" w:sz="0" w:space="0" w:color="auto"/>
          </w:divBdr>
        </w:div>
        <w:div w:id="1580211987">
          <w:marLeft w:val="0"/>
          <w:marRight w:val="0"/>
          <w:marTop w:val="0"/>
          <w:marBottom w:val="70"/>
          <w:divBdr>
            <w:top w:val="none" w:sz="0" w:space="0" w:color="auto"/>
            <w:left w:val="none" w:sz="0" w:space="0" w:color="auto"/>
            <w:bottom w:val="none" w:sz="0" w:space="0" w:color="auto"/>
            <w:right w:val="none" w:sz="0" w:space="0" w:color="auto"/>
          </w:divBdr>
        </w:div>
        <w:div w:id="596062859">
          <w:marLeft w:val="0"/>
          <w:marRight w:val="0"/>
          <w:marTop w:val="0"/>
          <w:marBottom w:val="70"/>
          <w:divBdr>
            <w:top w:val="none" w:sz="0" w:space="0" w:color="auto"/>
            <w:left w:val="none" w:sz="0" w:space="0" w:color="auto"/>
            <w:bottom w:val="none" w:sz="0" w:space="0" w:color="auto"/>
            <w:right w:val="none" w:sz="0" w:space="0" w:color="auto"/>
          </w:divBdr>
        </w:div>
        <w:div w:id="382096178">
          <w:marLeft w:val="0"/>
          <w:marRight w:val="0"/>
          <w:marTop w:val="0"/>
          <w:marBottom w:val="70"/>
          <w:divBdr>
            <w:top w:val="none" w:sz="0" w:space="0" w:color="auto"/>
            <w:left w:val="none" w:sz="0" w:space="0" w:color="auto"/>
            <w:bottom w:val="none" w:sz="0" w:space="0" w:color="auto"/>
            <w:right w:val="none" w:sz="0" w:space="0" w:color="auto"/>
          </w:divBdr>
        </w:div>
        <w:div w:id="951858314">
          <w:marLeft w:val="0"/>
          <w:marRight w:val="0"/>
          <w:marTop w:val="0"/>
          <w:marBottom w:val="70"/>
          <w:divBdr>
            <w:top w:val="none" w:sz="0" w:space="0" w:color="auto"/>
            <w:left w:val="none" w:sz="0" w:space="0" w:color="auto"/>
            <w:bottom w:val="none" w:sz="0" w:space="0" w:color="auto"/>
            <w:right w:val="none" w:sz="0" w:space="0" w:color="auto"/>
          </w:divBdr>
        </w:div>
        <w:div w:id="800154459">
          <w:marLeft w:val="0"/>
          <w:marRight w:val="0"/>
          <w:marTop w:val="0"/>
          <w:marBottom w:val="70"/>
          <w:divBdr>
            <w:top w:val="none" w:sz="0" w:space="0" w:color="auto"/>
            <w:left w:val="none" w:sz="0" w:space="0" w:color="auto"/>
            <w:bottom w:val="none" w:sz="0" w:space="0" w:color="auto"/>
            <w:right w:val="none" w:sz="0" w:space="0" w:color="auto"/>
          </w:divBdr>
        </w:div>
        <w:div w:id="1073819712">
          <w:marLeft w:val="0"/>
          <w:marRight w:val="0"/>
          <w:marTop w:val="0"/>
          <w:marBottom w:val="70"/>
          <w:divBdr>
            <w:top w:val="none" w:sz="0" w:space="0" w:color="auto"/>
            <w:left w:val="none" w:sz="0" w:space="0" w:color="auto"/>
            <w:bottom w:val="none" w:sz="0" w:space="0" w:color="auto"/>
            <w:right w:val="none" w:sz="0" w:space="0" w:color="auto"/>
          </w:divBdr>
        </w:div>
        <w:div w:id="787627916">
          <w:marLeft w:val="0"/>
          <w:marRight w:val="0"/>
          <w:marTop w:val="0"/>
          <w:marBottom w:val="70"/>
          <w:divBdr>
            <w:top w:val="none" w:sz="0" w:space="0" w:color="auto"/>
            <w:left w:val="none" w:sz="0" w:space="0" w:color="auto"/>
            <w:bottom w:val="none" w:sz="0" w:space="0" w:color="auto"/>
            <w:right w:val="none" w:sz="0" w:space="0" w:color="auto"/>
          </w:divBdr>
        </w:div>
        <w:div w:id="2044741523">
          <w:marLeft w:val="0"/>
          <w:marRight w:val="0"/>
          <w:marTop w:val="0"/>
          <w:marBottom w:val="70"/>
          <w:divBdr>
            <w:top w:val="none" w:sz="0" w:space="0" w:color="auto"/>
            <w:left w:val="none" w:sz="0" w:space="0" w:color="auto"/>
            <w:bottom w:val="none" w:sz="0" w:space="0" w:color="auto"/>
            <w:right w:val="none" w:sz="0" w:space="0" w:color="auto"/>
          </w:divBdr>
        </w:div>
        <w:div w:id="1643656289">
          <w:marLeft w:val="0"/>
          <w:marRight w:val="0"/>
          <w:marTop w:val="0"/>
          <w:marBottom w:val="70"/>
          <w:divBdr>
            <w:top w:val="none" w:sz="0" w:space="0" w:color="auto"/>
            <w:left w:val="none" w:sz="0" w:space="0" w:color="auto"/>
            <w:bottom w:val="none" w:sz="0" w:space="0" w:color="auto"/>
            <w:right w:val="none" w:sz="0" w:space="0" w:color="auto"/>
          </w:divBdr>
        </w:div>
        <w:div w:id="1983387385">
          <w:marLeft w:val="0"/>
          <w:marRight w:val="0"/>
          <w:marTop w:val="0"/>
          <w:marBottom w:val="70"/>
          <w:divBdr>
            <w:top w:val="none" w:sz="0" w:space="0" w:color="auto"/>
            <w:left w:val="none" w:sz="0" w:space="0" w:color="auto"/>
            <w:bottom w:val="none" w:sz="0" w:space="0" w:color="auto"/>
            <w:right w:val="none" w:sz="0" w:space="0" w:color="auto"/>
          </w:divBdr>
        </w:div>
        <w:div w:id="1755054438">
          <w:marLeft w:val="0"/>
          <w:marRight w:val="0"/>
          <w:marTop w:val="0"/>
          <w:marBottom w:val="70"/>
          <w:divBdr>
            <w:top w:val="none" w:sz="0" w:space="0" w:color="auto"/>
            <w:left w:val="none" w:sz="0" w:space="0" w:color="auto"/>
            <w:bottom w:val="none" w:sz="0" w:space="0" w:color="auto"/>
            <w:right w:val="none" w:sz="0" w:space="0" w:color="auto"/>
          </w:divBdr>
        </w:div>
        <w:div w:id="974483941">
          <w:marLeft w:val="0"/>
          <w:marRight w:val="0"/>
          <w:marTop w:val="0"/>
          <w:marBottom w:val="70"/>
          <w:divBdr>
            <w:top w:val="none" w:sz="0" w:space="0" w:color="auto"/>
            <w:left w:val="none" w:sz="0" w:space="0" w:color="auto"/>
            <w:bottom w:val="none" w:sz="0" w:space="0" w:color="auto"/>
            <w:right w:val="none" w:sz="0" w:space="0" w:color="auto"/>
          </w:divBdr>
        </w:div>
        <w:div w:id="78479190">
          <w:marLeft w:val="0"/>
          <w:marRight w:val="0"/>
          <w:marTop w:val="0"/>
          <w:marBottom w:val="70"/>
          <w:divBdr>
            <w:top w:val="none" w:sz="0" w:space="0" w:color="auto"/>
            <w:left w:val="none" w:sz="0" w:space="0" w:color="auto"/>
            <w:bottom w:val="none" w:sz="0" w:space="0" w:color="auto"/>
            <w:right w:val="none" w:sz="0" w:space="0" w:color="auto"/>
          </w:divBdr>
        </w:div>
        <w:div w:id="1102260470">
          <w:marLeft w:val="0"/>
          <w:marRight w:val="0"/>
          <w:marTop w:val="0"/>
          <w:marBottom w:val="70"/>
          <w:divBdr>
            <w:top w:val="none" w:sz="0" w:space="0" w:color="auto"/>
            <w:left w:val="none" w:sz="0" w:space="0" w:color="auto"/>
            <w:bottom w:val="none" w:sz="0" w:space="0" w:color="auto"/>
            <w:right w:val="none" w:sz="0" w:space="0" w:color="auto"/>
          </w:divBdr>
        </w:div>
        <w:div w:id="1856384189">
          <w:marLeft w:val="0"/>
          <w:marRight w:val="0"/>
          <w:marTop w:val="0"/>
          <w:marBottom w:val="70"/>
          <w:divBdr>
            <w:top w:val="none" w:sz="0" w:space="0" w:color="auto"/>
            <w:left w:val="none" w:sz="0" w:space="0" w:color="auto"/>
            <w:bottom w:val="none" w:sz="0" w:space="0" w:color="auto"/>
            <w:right w:val="none" w:sz="0" w:space="0" w:color="auto"/>
          </w:divBdr>
        </w:div>
        <w:div w:id="1849982530">
          <w:marLeft w:val="0"/>
          <w:marRight w:val="0"/>
          <w:marTop w:val="0"/>
          <w:marBottom w:val="70"/>
          <w:divBdr>
            <w:top w:val="none" w:sz="0" w:space="0" w:color="auto"/>
            <w:left w:val="none" w:sz="0" w:space="0" w:color="auto"/>
            <w:bottom w:val="none" w:sz="0" w:space="0" w:color="auto"/>
            <w:right w:val="none" w:sz="0" w:space="0" w:color="auto"/>
          </w:divBdr>
        </w:div>
        <w:div w:id="1563564591">
          <w:marLeft w:val="0"/>
          <w:marRight w:val="0"/>
          <w:marTop w:val="0"/>
          <w:marBottom w:val="70"/>
          <w:divBdr>
            <w:top w:val="none" w:sz="0" w:space="0" w:color="auto"/>
            <w:left w:val="none" w:sz="0" w:space="0" w:color="auto"/>
            <w:bottom w:val="none" w:sz="0" w:space="0" w:color="auto"/>
            <w:right w:val="none" w:sz="0" w:space="0" w:color="auto"/>
          </w:divBdr>
        </w:div>
        <w:div w:id="2141679858">
          <w:marLeft w:val="0"/>
          <w:marRight w:val="0"/>
          <w:marTop w:val="0"/>
          <w:marBottom w:val="70"/>
          <w:divBdr>
            <w:top w:val="none" w:sz="0" w:space="0" w:color="auto"/>
            <w:left w:val="none" w:sz="0" w:space="0" w:color="auto"/>
            <w:bottom w:val="none" w:sz="0" w:space="0" w:color="auto"/>
            <w:right w:val="none" w:sz="0" w:space="0" w:color="auto"/>
          </w:divBdr>
        </w:div>
        <w:div w:id="321011481">
          <w:marLeft w:val="0"/>
          <w:marRight w:val="0"/>
          <w:marTop w:val="0"/>
          <w:marBottom w:val="70"/>
          <w:divBdr>
            <w:top w:val="none" w:sz="0" w:space="0" w:color="auto"/>
            <w:left w:val="none" w:sz="0" w:space="0" w:color="auto"/>
            <w:bottom w:val="none" w:sz="0" w:space="0" w:color="auto"/>
            <w:right w:val="none" w:sz="0" w:space="0" w:color="auto"/>
          </w:divBdr>
        </w:div>
        <w:div w:id="1074008225">
          <w:marLeft w:val="0"/>
          <w:marRight w:val="0"/>
          <w:marTop w:val="0"/>
          <w:marBottom w:val="70"/>
          <w:divBdr>
            <w:top w:val="none" w:sz="0" w:space="0" w:color="auto"/>
            <w:left w:val="none" w:sz="0" w:space="0" w:color="auto"/>
            <w:bottom w:val="none" w:sz="0" w:space="0" w:color="auto"/>
            <w:right w:val="none" w:sz="0" w:space="0" w:color="auto"/>
          </w:divBdr>
        </w:div>
        <w:div w:id="1979337014">
          <w:marLeft w:val="0"/>
          <w:marRight w:val="0"/>
          <w:marTop w:val="0"/>
          <w:marBottom w:val="70"/>
          <w:divBdr>
            <w:top w:val="none" w:sz="0" w:space="0" w:color="auto"/>
            <w:left w:val="none" w:sz="0" w:space="0" w:color="auto"/>
            <w:bottom w:val="none" w:sz="0" w:space="0" w:color="auto"/>
            <w:right w:val="none" w:sz="0" w:space="0" w:color="auto"/>
          </w:divBdr>
        </w:div>
        <w:div w:id="1118790552">
          <w:marLeft w:val="0"/>
          <w:marRight w:val="0"/>
          <w:marTop w:val="0"/>
          <w:marBottom w:val="70"/>
          <w:divBdr>
            <w:top w:val="none" w:sz="0" w:space="0" w:color="auto"/>
            <w:left w:val="none" w:sz="0" w:space="0" w:color="auto"/>
            <w:bottom w:val="none" w:sz="0" w:space="0" w:color="auto"/>
            <w:right w:val="none" w:sz="0" w:space="0" w:color="auto"/>
          </w:divBdr>
        </w:div>
        <w:div w:id="1891916711">
          <w:marLeft w:val="0"/>
          <w:marRight w:val="0"/>
          <w:marTop w:val="0"/>
          <w:marBottom w:val="70"/>
          <w:divBdr>
            <w:top w:val="none" w:sz="0" w:space="0" w:color="auto"/>
            <w:left w:val="none" w:sz="0" w:space="0" w:color="auto"/>
            <w:bottom w:val="none" w:sz="0" w:space="0" w:color="auto"/>
            <w:right w:val="none" w:sz="0" w:space="0" w:color="auto"/>
          </w:divBdr>
        </w:div>
        <w:div w:id="1157459524">
          <w:marLeft w:val="0"/>
          <w:marRight w:val="0"/>
          <w:marTop w:val="0"/>
          <w:marBottom w:val="70"/>
          <w:divBdr>
            <w:top w:val="none" w:sz="0" w:space="0" w:color="auto"/>
            <w:left w:val="none" w:sz="0" w:space="0" w:color="auto"/>
            <w:bottom w:val="none" w:sz="0" w:space="0" w:color="auto"/>
            <w:right w:val="none" w:sz="0" w:space="0" w:color="auto"/>
          </w:divBdr>
        </w:div>
        <w:div w:id="1440949002">
          <w:marLeft w:val="0"/>
          <w:marRight w:val="0"/>
          <w:marTop w:val="0"/>
          <w:marBottom w:val="70"/>
          <w:divBdr>
            <w:top w:val="none" w:sz="0" w:space="0" w:color="auto"/>
            <w:left w:val="none" w:sz="0" w:space="0" w:color="auto"/>
            <w:bottom w:val="none" w:sz="0" w:space="0" w:color="auto"/>
            <w:right w:val="none" w:sz="0" w:space="0" w:color="auto"/>
          </w:divBdr>
        </w:div>
        <w:div w:id="1067993809">
          <w:marLeft w:val="0"/>
          <w:marRight w:val="0"/>
          <w:marTop w:val="0"/>
          <w:marBottom w:val="70"/>
          <w:divBdr>
            <w:top w:val="none" w:sz="0" w:space="0" w:color="auto"/>
            <w:left w:val="none" w:sz="0" w:space="0" w:color="auto"/>
            <w:bottom w:val="none" w:sz="0" w:space="0" w:color="auto"/>
            <w:right w:val="none" w:sz="0" w:space="0" w:color="auto"/>
          </w:divBdr>
        </w:div>
        <w:div w:id="1343316114">
          <w:marLeft w:val="0"/>
          <w:marRight w:val="0"/>
          <w:marTop w:val="0"/>
          <w:marBottom w:val="70"/>
          <w:divBdr>
            <w:top w:val="none" w:sz="0" w:space="0" w:color="auto"/>
            <w:left w:val="none" w:sz="0" w:space="0" w:color="auto"/>
            <w:bottom w:val="none" w:sz="0" w:space="0" w:color="auto"/>
            <w:right w:val="none" w:sz="0" w:space="0" w:color="auto"/>
          </w:divBdr>
        </w:div>
        <w:div w:id="1754160920">
          <w:marLeft w:val="0"/>
          <w:marRight w:val="0"/>
          <w:marTop w:val="0"/>
          <w:marBottom w:val="70"/>
          <w:divBdr>
            <w:top w:val="none" w:sz="0" w:space="0" w:color="auto"/>
            <w:left w:val="none" w:sz="0" w:space="0" w:color="auto"/>
            <w:bottom w:val="none" w:sz="0" w:space="0" w:color="auto"/>
            <w:right w:val="none" w:sz="0" w:space="0" w:color="auto"/>
          </w:divBdr>
        </w:div>
        <w:div w:id="1225607282">
          <w:marLeft w:val="0"/>
          <w:marRight w:val="0"/>
          <w:marTop w:val="0"/>
          <w:marBottom w:val="70"/>
          <w:divBdr>
            <w:top w:val="none" w:sz="0" w:space="0" w:color="auto"/>
            <w:left w:val="none" w:sz="0" w:space="0" w:color="auto"/>
            <w:bottom w:val="none" w:sz="0" w:space="0" w:color="auto"/>
            <w:right w:val="none" w:sz="0" w:space="0" w:color="auto"/>
          </w:divBdr>
        </w:div>
        <w:div w:id="1590382442">
          <w:marLeft w:val="0"/>
          <w:marRight w:val="0"/>
          <w:marTop w:val="0"/>
          <w:marBottom w:val="70"/>
          <w:divBdr>
            <w:top w:val="none" w:sz="0" w:space="0" w:color="auto"/>
            <w:left w:val="none" w:sz="0" w:space="0" w:color="auto"/>
            <w:bottom w:val="none" w:sz="0" w:space="0" w:color="auto"/>
            <w:right w:val="none" w:sz="0" w:space="0" w:color="auto"/>
          </w:divBdr>
        </w:div>
        <w:div w:id="1019310491">
          <w:marLeft w:val="0"/>
          <w:marRight w:val="0"/>
          <w:marTop w:val="0"/>
          <w:marBottom w:val="70"/>
          <w:divBdr>
            <w:top w:val="none" w:sz="0" w:space="0" w:color="auto"/>
            <w:left w:val="none" w:sz="0" w:space="0" w:color="auto"/>
            <w:bottom w:val="none" w:sz="0" w:space="0" w:color="auto"/>
            <w:right w:val="none" w:sz="0" w:space="0" w:color="auto"/>
          </w:divBdr>
        </w:div>
        <w:div w:id="24528107">
          <w:marLeft w:val="0"/>
          <w:marRight w:val="0"/>
          <w:marTop w:val="0"/>
          <w:marBottom w:val="70"/>
          <w:divBdr>
            <w:top w:val="none" w:sz="0" w:space="0" w:color="auto"/>
            <w:left w:val="none" w:sz="0" w:space="0" w:color="auto"/>
            <w:bottom w:val="none" w:sz="0" w:space="0" w:color="auto"/>
            <w:right w:val="none" w:sz="0" w:space="0" w:color="auto"/>
          </w:divBdr>
        </w:div>
        <w:div w:id="2102946009">
          <w:marLeft w:val="0"/>
          <w:marRight w:val="0"/>
          <w:marTop w:val="0"/>
          <w:marBottom w:val="70"/>
          <w:divBdr>
            <w:top w:val="none" w:sz="0" w:space="0" w:color="auto"/>
            <w:left w:val="none" w:sz="0" w:space="0" w:color="auto"/>
            <w:bottom w:val="none" w:sz="0" w:space="0" w:color="auto"/>
            <w:right w:val="none" w:sz="0" w:space="0" w:color="auto"/>
          </w:divBdr>
        </w:div>
        <w:div w:id="1819346499">
          <w:marLeft w:val="0"/>
          <w:marRight w:val="0"/>
          <w:marTop w:val="0"/>
          <w:marBottom w:val="70"/>
          <w:divBdr>
            <w:top w:val="none" w:sz="0" w:space="0" w:color="auto"/>
            <w:left w:val="none" w:sz="0" w:space="0" w:color="auto"/>
            <w:bottom w:val="none" w:sz="0" w:space="0" w:color="auto"/>
            <w:right w:val="none" w:sz="0" w:space="0" w:color="auto"/>
          </w:divBdr>
        </w:div>
        <w:div w:id="1392387725">
          <w:marLeft w:val="0"/>
          <w:marRight w:val="0"/>
          <w:marTop w:val="0"/>
          <w:marBottom w:val="70"/>
          <w:divBdr>
            <w:top w:val="none" w:sz="0" w:space="0" w:color="auto"/>
            <w:left w:val="none" w:sz="0" w:space="0" w:color="auto"/>
            <w:bottom w:val="none" w:sz="0" w:space="0" w:color="auto"/>
            <w:right w:val="none" w:sz="0" w:space="0" w:color="auto"/>
          </w:divBdr>
        </w:div>
        <w:div w:id="1965649606">
          <w:marLeft w:val="0"/>
          <w:marRight w:val="0"/>
          <w:marTop w:val="0"/>
          <w:marBottom w:val="70"/>
          <w:divBdr>
            <w:top w:val="none" w:sz="0" w:space="0" w:color="auto"/>
            <w:left w:val="none" w:sz="0" w:space="0" w:color="auto"/>
            <w:bottom w:val="none" w:sz="0" w:space="0" w:color="auto"/>
            <w:right w:val="none" w:sz="0" w:space="0" w:color="auto"/>
          </w:divBdr>
        </w:div>
        <w:div w:id="1219782143">
          <w:marLeft w:val="0"/>
          <w:marRight w:val="0"/>
          <w:marTop w:val="0"/>
          <w:marBottom w:val="70"/>
          <w:divBdr>
            <w:top w:val="none" w:sz="0" w:space="0" w:color="auto"/>
            <w:left w:val="none" w:sz="0" w:space="0" w:color="auto"/>
            <w:bottom w:val="none" w:sz="0" w:space="0" w:color="auto"/>
            <w:right w:val="none" w:sz="0" w:space="0" w:color="auto"/>
          </w:divBdr>
        </w:div>
        <w:div w:id="387189426">
          <w:marLeft w:val="0"/>
          <w:marRight w:val="0"/>
          <w:marTop w:val="0"/>
          <w:marBottom w:val="70"/>
          <w:divBdr>
            <w:top w:val="none" w:sz="0" w:space="0" w:color="auto"/>
            <w:left w:val="none" w:sz="0" w:space="0" w:color="auto"/>
            <w:bottom w:val="none" w:sz="0" w:space="0" w:color="auto"/>
            <w:right w:val="none" w:sz="0" w:space="0" w:color="auto"/>
          </w:divBdr>
        </w:div>
        <w:div w:id="1503616825">
          <w:marLeft w:val="0"/>
          <w:marRight w:val="0"/>
          <w:marTop w:val="0"/>
          <w:marBottom w:val="70"/>
          <w:divBdr>
            <w:top w:val="none" w:sz="0" w:space="0" w:color="auto"/>
            <w:left w:val="none" w:sz="0" w:space="0" w:color="auto"/>
            <w:bottom w:val="none" w:sz="0" w:space="0" w:color="auto"/>
            <w:right w:val="none" w:sz="0" w:space="0" w:color="auto"/>
          </w:divBdr>
        </w:div>
        <w:div w:id="590703542">
          <w:marLeft w:val="0"/>
          <w:marRight w:val="0"/>
          <w:marTop w:val="0"/>
          <w:marBottom w:val="70"/>
          <w:divBdr>
            <w:top w:val="none" w:sz="0" w:space="0" w:color="auto"/>
            <w:left w:val="none" w:sz="0" w:space="0" w:color="auto"/>
            <w:bottom w:val="none" w:sz="0" w:space="0" w:color="auto"/>
            <w:right w:val="none" w:sz="0" w:space="0" w:color="auto"/>
          </w:divBdr>
        </w:div>
        <w:div w:id="1436440465">
          <w:marLeft w:val="0"/>
          <w:marRight w:val="0"/>
          <w:marTop w:val="0"/>
          <w:marBottom w:val="70"/>
          <w:divBdr>
            <w:top w:val="none" w:sz="0" w:space="0" w:color="auto"/>
            <w:left w:val="none" w:sz="0" w:space="0" w:color="auto"/>
            <w:bottom w:val="none" w:sz="0" w:space="0" w:color="auto"/>
            <w:right w:val="none" w:sz="0" w:space="0" w:color="auto"/>
          </w:divBdr>
        </w:div>
        <w:div w:id="1873614519">
          <w:marLeft w:val="0"/>
          <w:marRight w:val="0"/>
          <w:marTop w:val="0"/>
          <w:marBottom w:val="70"/>
          <w:divBdr>
            <w:top w:val="none" w:sz="0" w:space="0" w:color="auto"/>
            <w:left w:val="none" w:sz="0" w:space="0" w:color="auto"/>
            <w:bottom w:val="none" w:sz="0" w:space="0" w:color="auto"/>
            <w:right w:val="none" w:sz="0" w:space="0" w:color="auto"/>
          </w:divBdr>
        </w:div>
        <w:div w:id="2136870079">
          <w:marLeft w:val="0"/>
          <w:marRight w:val="0"/>
          <w:marTop w:val="0"/>
          <w:marBottom w:val="70"/>
          <w:divBdr>
            <w:top w:val="none" w:sz="0" w:space="0" w:color="auto"/>
            <w:left w:val="none" w:sz="0" w:space="0" w:color="auto"/>
            <w:bottom w:val="none" w:sz="0" w:space="0" w:color="auto"/>
            <w:right w:val="none" w:sz="0" w:space="0" w:color="auto"/>
          </w:divBdr>
        </w:div>
        <w:div w:id="337394385">
          <w:marLeft w:val="0"/>
          <w:marRight w:val="0"/>
          <w:marTop w:val="0"/>
          <w:marBottom w:val="70"/>
          <w:divBdr>
            <w:top w:val="none" w:sz="0" w:space="0" w:color="auto"/>
            <w:left w:val="none" w:sz="0" w:space="0" w:color="auto"/>
            <w:bottom w:val="none" w:sz="0" w:space="0" w:color="auto"/>
            <w:right w:val="none" w:sz="0" w:space="0" w:color="auto"/>
          </w:divBdr>
        </w:div>
        <w:div w:id="262543399">
          <w:marLeft w:val="0"/>
          <w:marRight w:val="0"/>
          <w:marTop w:val="0"/>
          <w:marBottom w:val="70"/>
          <w:divBdr>
            <w:top w:val="none" w:sz="0" w:space="0" w:color="auto"/>
            <w:left w:val="none" w:sz="0" w:space="0" w:color="auto"/>
            <w:bottom w:val="none" w:sz="0" w:space="0" w:color="auto"/>
            <w:right w:val="none" w:sz="0" w:space="0" w:color="auto"/>
          </w:divBdr>
        </w:div>
        <w:div w:id="682826386">
          <w:marLeft w:val="0"/>
          <w:marRight w:val="0"/>
          <w:marTop w:val="0"/>
          <w:marBottom w:val="70"/>
          <w:divBdr>
            <w:top w:val="none" w:sz="0" w:space="0" w:color="auto"/>
            <w:left w:val="none" w:sz="0" w:space="0" w:color="auto"/>
            <w:bottom w:val="none" w:sz="0" w:space="0" w:color="auto"/>
            <w:right w:val="none" w:sz="0" w:space="0" w:color="auto"/>
          </w:divBdr>
        </w:div>
        <w:div w:id="1678381776">
          <w:marLeft w:val="0"/>
          <w:marRight w:val="0"/>
          <w:marTop w:val="0"/>
          <w:marBottom w:val="70"/>
          <w:divBdr>
            <w:top w:val="none" w:sz="0" w:space="0" w:color="auto"/>
            <w:left w:val="none" w:sz="0" w:space="0" w:color="auto"/>
            <w:bottom w:val="none" w:sz="0" w:space="0" w:color="auto"/>
            <w:right w:val="none" w:sz="0" w:space="0" w:color="auto"/>
          </w:divBdr>
        </w:div>
        <w:div w:id="852649841">
          <w:marLeft w:val="0"/>
          <w:marRight w:val="0"/>
          <w:marTop w:val="0"/>
          <w:marBottom w:val="70"/>
          <w:divBdr>
            <w:top w:val="none" w:sz="0" w:space="0" w:color="auto"/>
            <w:left w:val="none" w:sz="0" w:space="0" w:color="auto"/>
            <w:bottom w:val="none" w:sz="0" w:space="0" w:color="auto"/>
            <w:right w:val="none" w:sz="0" w:space="0" w:color="auto"/>
          </w:divBdr>
        </w:div>
        <w:div w:id="1890534468">
          <w:marLeft w:val="0"/>
          <w:marRight w:val="0"/>
          <w:marTop w:val="0"/>
          <w:marBottom w:val="70"/>
          <w:divBdr>
            <w:top w:val="none" w:sz="0" w:space="0" w:color="auto"/>
            <w:left w:val="none" w:sz="0" w:space="0" w:color="auto"/>
            <w:bottom w:val="none" w:sz="0" w:space="0" w:color="auto"/>
            <w:right w:val="none" w:sz="0" w:space="0" w:color="auto"/>
          </w:divBdr>
        </w:div>
        <w:div w:id="1886066564">
          <w:marLeft w:val="0"/>
          <w:marRight w:val="0"/>
          <w:marTop w:val="0"/>
          <w:marBottom w:val="70"/>
          <w:divBdr>
            <w:top w:val="none" w:sz="0" w:space="0" w:color="auto"/>
            <w:left w:val="none" w:sz="0" w:space="0" w:color="auto"/>
            <w:bottom w:val="none" w:sz="0" w:space="0" w:color="auto"/>
            <w:right w:val="none" w:sz="0" w:space="0" w:color="auto"/>
          </w:divBdr>
        </w:div>
        <w:div w:id="608633772">
          <w:marLeft w:val="0"/>
          <w:marRight w:val="0"/>
          <w:marTop w:val="0"/>
          <w:marBottom w:val="70"/>
          <w:divBdr>
            <w:top w:val="none" w:sz="0" w:space="0" w:color="auto"/>
            <w:left w:val="none" w:sz="0" w:space="0" w:color="auto"/>
            <w:bottom w:val="none" w:sz="0" w:space="0" w:color="auto"/>
            <w:right w:val="none" w:sz="0" w:space="0" w:color="auto"/>
          </w:divBdr>
        </w:div>
        <w:div w:id="1907108891">
          <w:marLeft w:val="0"/>
          <w:marRight w:val="0"/>
          <w:marTop w:val="0"/>
          <w:marBottom w:val="70"/>
          <w:divBdr>
            <w:top w:val="none" w:sz="0" w:space="0" w:color="auto"/>
            <w:left w:val="none" w:sz="0" w:space="0" w:color="auto"/>
            <w:bottom w:val="none" w:sz="0" w:space="0" w:color="auto"/>
            <w:right w:val="none" w:sz="0" w:space="0" w:color="auto"/>
          </w:divBdr>
        </w:div>
        <w:div w:id="691996291">
          <w:marLeft w:val="0"/>
          <w:marRight w:val="0"/>
          <w:marTop w:val="0"/>
          <w:marBottom w:val="70"/>
          <w:divBdr>
            <w:top w:val="none" w:sz="0" w:space="0" w:color="auto"/>
            <w:left w:val="none" w:sz="0" w:space="0" w:color="auto"/>
            <w:bottom w:val="none" w:sz="0" w:space="0" w:color="auto"/>
            <w:right w:val="none" w:sz="0" w:space="0" w:color="auto"/>
          </w:divBdr>
        </w:div>
        <w:div w:id="1235555701">
          <w:marLeft w:val="0"/>
          <w:marRight w:val="0"/>
          <w:marTop w:val="0"/>
          <w:marBottom w:val="70"/>
          <w:divBdr>
            <w:top w:val="none" w:sz="0" w:space="0" w:color="auto"/>
            <w:left w:val="none" w:sz="0" w:space="0" w:color="auto"/>
            <w:bottom w:val="none" w:sz="0" w:space="0" w:color="auto"/>
            <w:right w:val="none" w:sz="0" w:space="0" w:color="auto"/>
          </w:divBdr>
        </w:div>
        <w:div w:id="937717784">
          <w:marLeft w:val="0"/>
          <w:marRight w:val="0"/>
          <w:marTop w:val="0"/>
          <w:marBottom w:val="70"/>
          <w:divBdr>
            <w:top w:val="none" w:sz="0" w:space="0" w:color="auto"/>
            <w:left w:val="none" w:sz="0" w:space="0" w:color="auto"/>
            <w:bottom w:val="none" w:sz="0" w:space="0" w:color="auto"/>
            <w:right w:val="none" w:sz="0" w:space="0" w:color="auto"/>
          </w:divBdr>
        </w:div>
        <w:div w:id="1780291092">
          <w:marLeft w:val="0"/>
          <w:marRight w:val="0"/>
          <w:marTop w:val="0"/>
          <w:marBottom w:val="70"/>
          <w:divBdr>
            <w:top w:val="none" w:sz="0" w:space="0" w:color="auto"/>
            <w:left w:val="none" w:sz="0" w:space="0" w:color="auto"/>
            <w:bottom w:val="none" w:sz="0" w:space="0" w:color="auto"/>
            <w:right w:val="none" w:sz="0" w:space="0" w:color="auto"/>
          </w:divBdr>
        </w:div>
        <w:div w:id="333916387">
          <w:marLeft w:val="0"/>
          <w:marRight w:val="0"/>
          <w:marTop w:val="0"/>
          <w:marBottom w:val="70"/>
          <w:divBdr>
            <w:top w:val="none" w:sz="0" w:space="0" w:color="auto"/>
            <w:left w:val="none" w:sz="0" w:space="0" w:color="auto"/>
            <w:bottom w:val="none" w:sz="0" w:space="0" w:color="auto"/>
            <w:right w:val="none" w:sz="0" w:space="0" w:color="auto"/>
          </w:divBdr>
        </w:div>
        <w:div w:id="316308033">
          <w:marLeft w:val="0"/>
          <w:marRight w:val="0"/>
          <w:marTop w:val="0"/>
          <w:marBottom w:val="70"/>
          <w:divBdr>
            <w:top w:val="none" w:sz="0" w:space="0" w:color="auto"/>
            <w:left w:val="none" w:sz="0" w:space="0" w:color="auto"/>
            <w:bottom w:val="none" w:sz="0" w:space="0" w:color="auto"/>
            <w:right w:val="none" w:sz="0" w:space="0" w:color="auto"/>
          </w:divBdr>
        </w:div>
        <w:div w:id="1271165838">
          <w:marLeft w:val="0"/>
          <w:marRight w:val="0"/>
          <w:marTop w:val="0"/>
          <w:marBottom w:val="70"/>
          <w:divBdr>
            <w:top w:val="none" w:sz="0" w:space="0" w:color="auto"/>
            <w:left w:val="none" w:sz="0" w:space="0" w:color="auto"/>
            <w:bottom w:val="none" w:sz="0" w:space="0" w:color="auto"/>
            <w:right w:val="none" w:sz="0" w:space="0" w:color="auto"/>
          </w:divBdr>
        </w:div>
        <w:div w:id="879054286">
          <w:marLeft w:val="0"/>
          <w:marRight w:val="0"/>
          <w:marTop w:val="0"/>
          <w:marBottom w:val="70"/>
          <w:divBdr>
            <w:top w:val="none" w:sz="0" w:space="0" w:color="auto"/>
            <w:left w:val="none" w:sz="0" w:space="0" w:color="auto"/>
            <w:bottom w:val="none" w:sz="0" w:space="0" w:color="auto"/>
            <w:right w:val="none" w:sz="0" w:space="0" w:color="auto"/>
          </w:divBdr>
        </w:div>
        <w:div w:id="14816807">
          <w:marLeft w:val="0"/>
          <w:marRight w:val="0"/>
          <w:marTop w:val="0"/>
          <w:marBottom w:val="70"/>
          <w:divBdr>
            <w:top w:val="none" w:sz="0" w:space="0" w:color="auto"/>
            <w:left w:val="none" w:sz="0" w:space="0" w:color="auto"/>
            <w:bottom w:val="none" w:sz="0" w:space="0" w:color="auto"/>
            <w:right w:val="none" w:sz="0" w:space="0" w:color="auto"/>
          </w:divBdr>
        </w:div>
        <w:div w:id="1701199746">
          <w:marLeft w:val="0"/>
          <w:marRight w:val="0"/>
          <w:marTop w:val="0"/>
          <w:marBottom w:val="70"/>
          <w:divBdr>
            <w:top w:val="none" w:sz="0" w:space="0" w:color="auto"/>
            <w:left w:val="none" w:sz="0" w:space="0" w:color="auto"/>
            <w:bottom w:val="none" w:sz="0" w:space="0" w:color="auto"/>
            <w:right w:val="none" w:sz="0" w:space="0" w:color="auto"/>
          </w:divBdr>
        </w:div>
        <w:div w:id="2026208378">
          <w:marLeft w:val="0"/>
          <w:marRight w:val="0"/>
          <w:marTop w:val="0"/>
          <w:marBottom w:val="70"/>
          <w:divBdr>
            <w:top w:val="none" w:sz="0" w:space="0" w:color="auto"/>
            <w:left w:val="none" w:sz="0" w:space="0" w:color="auto"/>
            <w:bottom w:val="none" w:sz="0" w:space="0" w:color="auto"/>
            <w:right w:val="none" w:sz="0" w:space="0" w:color="auto"/>
          </w:divBdr>
        </w:div>
        <w:div w:id="84110961">
          <w:marLeft w:val="0"/>
          <w:marRight w:val="0"/>
          <w:marTop w:val="0"/>
          <w:marBottom w:val="70"/>
          <w:divBdr>
            <w:top w:val="none" w:sz="0" w:space="0" w:color="auto"/>
            <w:left w:val="none" w:sz="0" w:space="0" w:color="auto"/>
            <w:bottom w:val="none" w:sz="0" w:space="0" w:color="auto"/>
            <w:right w:val="none" w:sz="0" w:space="0" w:color="auto"/>
          </w:divBdr>
        </w:div>
        <w:div w:id="105121699">
          <w:marLeft w:val="0"/>
          <w:marRight w:val="0"/>
          <w:marTop w:val="0"/>
          <w:marBottom w:val="70"/>
          <w:divBdr>
            <w:top w:val="none" w:sz="0" w:space="0" w:color="auto"/>
            <w:left w:val="none" w:sz="0" w:space="0" w:color="auto"/>
            <w:bottom w:val="none" w:sz="0" w:space="0" w:color="auto"/>
            <w:right w:val="none" w:sz="0" w:space="0" w:color="auto"/>
          </w:divBdr>
        </w:div>
        <w:div w:id="157618412">
          <w:marLeft w:val="0"/>
          <w:marRight w:val="0"/>
          <w:marTop w:val="0"/>
          <w:marBottom w:val="70"/>
          <w:divBdr>
            <w:top w:val="none" w:sz="0" w:space="0" w:color="auto"/>
            <w:left w:val="none" w:sz="0" w:space="0" w:color="auto"/>
            <w:bottom w:val="none" w:sz="0" w:space="0" w:color="auto"/>
            <w:right w:val="none" w:sz="0" w:space="0" w:color="auto"/>
          </w:divBdr>
        </w:div>
        <w:div w:id="1021665263">
          <w:marLeft w:val="0"/>
          <w:marRight w:val="0"/>
          <w:marTop w:val="0"/>
          <w:marBottom w:val="70"/>
          <w:divBdr>
            <w:top w:val="none" w:sz="0" w:space="0" w:color="auto"/>
            <w:left w:val="none" w:sz="0" w:space="0" w:color="auto"/>
            <w:bottom w:val="none" w:sz="0" w:space="0" w:color="auto"/>
            <w:right w:val="none" w:sz="0" w:space="0" w:color="auto"/>
          </w:divBdr>
        </w:div>
        <w:div w:id="119304823">
          <w:marLeft w:val="0"/>
          <w:marRight w:val="0"/>
          <w:marTop w:val="0"/>
          <w:marBottom w:val="70"/>
          <w:divBdr>
            <w:top w:val="none" w:sz="0" w:space="0" w:color="auto"/>
            <w:left w:val="none" w:sz="0" w:space="0" w:color="auto"/>
            <w:bottom w:val="none" w:sz="0" w:space="0" w:color="auto"/>
            <w:right w:val="none" w:sz="0" w:space="0" w:color="auto"/>
          </w:divBdr>
        </w:div>
        <w:div w:id="1503201796">
          <w:marLeft w:val="0"/>
          <w:marRight w:val="0"/>
          <w:marTop w:val="0"/>
          <w:marBottom w:val="70"/>
          <w:divBdr>
            <w:top w:val="none" w:sz="0" w:space="0" w:color="auto"/>
            <w:left w:val="none" w:sz="0" w:space="0" w:color="auto"/>
            <w:bottom w:val="none" w:sz="0" w:space="0" w:color="auto"/>
            <w:right w:val="none" w:sz="0" w:space="0" w:color="auto"/>
          </w:divBdr>
        </w:div>
        <w:div w:id="1477143124">
          <w:marLeft w:val="0"/>
          <w:marRight w:val="0"/>
          <w:marTop w:val="0"/>
          <w:marBottom w:val="70"/>
          <w:divBdr>
            <w:top w:val="none" w:sz="0" w:space="0" w:color="auto"/>
            <w:left w:val="none" w:sz="0" w:space="0" w:color="auto"/>
            <w:bottom w:val="none" w:sz="0" w:space="0" w:color="auto"/>
            <w:right w:val="none" w:sz="0" w:space="0" w:color="auto"/>
          </w:divBdr>
        </w:div>
        <w:div w:id="1173030193">
          <w:marLeft w:val="0"/>
          <w:marRight w:val="0"/>
          <w:marTop w:val="0"/>
          <w:marBottom w:val="70"/>
          <w:divBdr>
            <w:top w:val="none" w:sz="0" w:space="0" w:color="auto"/>
            <w:left w:val="none" w:sz="0" w:space="0" w:color="auto"/>
            <w:bottom w:val="none" w:sz="0" w:space="0" w:color="auto"/>
            <w:right w:val="none" w:sz="0" w:space="0" w:color="auto"/>
          </w:divBdr>
        </w:div>
        <w:div w:id="650909094">
          <w:marLeft w:val="0"/>
          <w:marRight w:val="0"/>
          <w:marTop w:val="0"/>
          <w:marBottom w:val="70"/>
          <w:divBdr>
            <w:top w:val="none" w:sz="0" w:space="0" w:color="auto"/>
            <w:left w:val="none" w:sz="0" w:space="0" w:color="auto"/>
            <w:bottom w:val="none" w:sz="0" w:space="0" w:color="auto"/>
            <w:right w:val="none" w:sz="0" w:space="0" w:color="auto"/>
          </w:divBdr>
        </w:div>
        <w:div w:id="475294853">
          <w:marLeft w:val="0"/>
          <w:marRight w:val="0"/>
          <w:marTop w:val="0"/>
          <w:marBottom w:val="70"/>
          <w:divBdr>
            <w:top w:val="none" w:sz="0" w:space="0" w:color="auto"/>
            <w:left w:val="none" w:sz="0" w:space="0" w:color="auto"/>
            <w:bottom w:val="none" w:sz="0" w:space="0" w:color="auto"/>
            <w:right w:val="none" w:sz="0" w:space="0" w:color="auto"/>
          </w:divBdr>
        </w:div>
        <w:div w:id="1419253969">
          <w:marLeft w:val="0"/>
          <w:marRight w:val="0"/>
          <w:marTop w:val="0"/>
          <w:marBottom w:val="70"/>
          <w:divBdr>
            <w:top w:val="none" w:sz="0" w:space="0" w:color="auto"/>
            <w:left w:val="none" w:sz="0" w:space="0" w:color="auto"/>
            <w:bottom w:val="none" w:sz="0" w:space="0" w:color="auto"/>
            <w:right w:val="none" w:sz="0" w:space="0" w:color="auto"/>
          </w:divBdr>
        </w:div>
        <w:div w:id="320818965">
          <w:marLeft w:val="0"/>
          <w:marRight w:val="0"/>
          <w:marTop w:val="0"/>
          <w:marBottom w:val="70"/>
          <w:divBdr>
            <w:top w:val="none" w:sz="0" w:space="0" w:color="auto"/>
            <w:left w:val="none" w:sz="0" w:space="0" w:color="auto"/>
            <w:bottom w:val="none" w:sz="0" w:space="0" w:color="auto"/>
            <w:right w:val="none" w:sz="0" w:space="0" w:color="auto"/>
          </w:divBdr>
        </w:div>
        <w:div w:id="1923485099">
          <w:marLeft w:val="0"/>
          <w:marRight w:val="0"/>
          <w:marTop w:val="0"/>
          <w:marBottom w:val="70"/>
          <w:divBdr>
            <w:top w:val="none" w:sz="0" w:space="0" w:color="auto"/>
            <w:left w:val="none" w:sz="0" w:space="0" w:color="auto"/>
            <w:bottom w:val="none" w:sz="0" w:space="0" w:color="auto"/>
            <w:right w:val="none" w:sz="0" w:space="0" w:color="auto"/>
          </w:divBdr>
        </w:div>
        <w:div w:id="1844080674">
          <w:marLeft w:val="0"/>
          <w:marRight w:val="0"/>
          <w:marTop w:val="0"/>
          <w:marBottom w:val="70"/>
          <w:divBdr>
            <w:top w:val="none" w:sz="0" w:space="0" w:color="auto"/>
            <w:left w:val="none" w:sz="0" w:space="0" w:color="auto"/>
            <w:bottom w:val="none" w:sz="0" w:space="0" w:color="auto"/>
            <w:right w:val="none" w:sz="0" w:space="0" w:color="auto"/>
          </w:divBdr>
        </w:div>
        <w:div w:id="2130585810">
          <w:marLeft w:val="0"/>
          <w:marRight w:val="0"/>
          <w:marTop w:val="0"/>
          <w:marBottom w:val="70"/>
          <w:divBdr>
            <w:top w:val="none" w:sz="0" w:space="0" w:color="auto"/>
            <w:left w:val="none" w:sz="0" w:space="0" w:color="auto"/>
            <w:bottom w:val="none" w:sz="0" w:space="0" w:color="auto"/>
            <w:right w:val="none" w:sz="0" w:space="0" w:color="auto"/>
          </w:divBdr>
        </w:div>
        <w:div w:id="401680569">
          <w:marLeft w:val="0"/>
          <w:marRight w:val="0"/>
          <w:marTop w:val="0"/>
          <w:marBottom w:val="70"/>
          <w:divBdr>
            <w:top w:val="none" w:sz="0" w:space="0" w:color="auto"/>
            <w:left w:val="none" w:sz="0" w:space="0" w:color="auto"/>
            <w:bottom w:val="none" w:sz="0" w:space="0" w:color="auto"/>
            <w:right w:val="none" w:sz="0" w:space="0" w:color="auto"/>
          </w:divBdr>
        </w:div>
        <w:div w:id="1405293655">
          <w:marLeft w:val="0"/>
          <w:marRight w:val="0"/>
          <w:marTop w:val="0"/>
          <w:marBottom w:val="70"/>
          <w:divBdr>
            <w:top w:val="none" w:sz="0" w:space="0" w:color="auto"/>
            <w:left w:val="none" w:sz="0" w:space="0" w:color="auto"/>
            <w:bottom w:val="none" w:sz="0" w:space="0" w:color="auto"/>
            <w:right w:val="none" w:sz="0" w:space="0" w:color="auto"/>
          </w:divBdr>
        </w:div>
        <w:div w:id="1599868831">
          <w:marLeft w:val="0"/>
          <w:marRight w:val="0"/>
          <w:marTop w:val="0"/>
          <w:marBottom w:val="70"/>
          <w:divBdr>
            <w:top w:val="none" w:sz="0" w:space="0" w:color="auto"/>
            <w:left w:val="none" w:sz="0" w:space="0" w:color="auto"/>
            <w:bottom w:val="none" w:sz="0" w:space="0" w:color="auto"/>
            <w:right w:val="none" w:sz="0" w:space="0" w:color="auto"/>
          </w:divBdr>
        </w:div>
        <w:div w:id="1432120456">
          <w:marLeft w:val="0"/>
          <w:marRight w:val="0"/>
          <w:marTop w:val="0"/>
          <w:marBottom w:val="70"/>
          <w:divBdr>
            <w:top w:val="none" w:sz="0" w:space="0" w:color="auto"/>
            <w:left w:val="none" w:sz="0" w:space="0" w:color="auto"/>
            <w:bottom w:val="none" w:sz="0" w:space="0" w:color="auto"/>
            <w:right w:val="none" w:sz="0" w:space="0" w:color="auto"/>
          </w:divBdr>
        </w:div>
        <w:div w:id="997803004">
          <w:marLeft w:val="0"/>
          <w:marRight w:val="0"/>
          <w:marTop w:val="0"/>
          <w:marBottom w:val="70"/>
          <w:divBdr>
            <w:top w:val="none" w:sz="0" w:space="0" w:color="auto"/>
            <w:left w:val="none" w:sz="0" w:space="0" w:color="auto"/>
            <w:bottom w:val="none" w:sz="0" w:space="0" w:color="auto"/>
            <w:right w:val="none" w:sz="0" w:space="0" w:color="auto"/>
          </w:divBdr>
        </w:div>
        <w:div w:id="619923317">
          <w:marLeft w:val="0"/>
          <w:marRight w:val="0"/>
          <w:marTop w:val="0"/>
          <w:marBottom w:val="70"/>
          <w:divBdr>
            <w:top w:val="none" w:sz="0" w:space="0" w:color="auto"/>
            <w:left w:val="none" w:sz="0" w:space="0" w:color="auto"/>
            <w:bottom w:val="none" w:sz="0" w:space="0" w:color="auto"/>
            <w:right w:val="none" w:sz="0" w:space="0" w:color="auto"/>
          </w:divBdr>
        </w:div>
        <w:div w:id="2082869591">
          <w:marLeft w:val="0"/>
          <w:marRight w:val="0"/>
          <w:marTop w:val="0"/>
          <w:marBottom w:val="70"/>
          <w:divBdr>
            <w:top w:val="none" w:sz="0" w:space="0" w:color="auto"/>
            <w:left w:val="none" w:sz="0" w:space="0" w:color="auto"/>
            <w:bottom w:val="none" w:sz="0" w:space="0" w:color="auto"/>
            <w:right w:val="none" w:sz="0" w:space="0" w:color="auto"/>
          </w:divBdr>
        </w:div>
        <w:div w:id="1358893481">
          <w:marLeft w:val="0"/>
          <w:marRight w:val="0"/>
          <w:marTop w:val="0"/>
          <w:marBottom w:val="70"/>
          <w:divBdr>
            <w:top w:val="none" w:sz="0" w:space="0" w:color="auto"/>
            <w:left w:val="none" w:sz="0" w:space="0" w:color="auto"/>
            <w:bottom w:val="none" w:sz="0" w:space="0" w:color="auto"/>
            <w:right w:val="none" w:sz="0" w:space="0" w:color="auto"/>
          </w:divBdr>
        </w:div>
        <w:div w:id="2059433554">
          <w:marLeft w:val="0"/>
          <w:marRight w:val="0"/>
          <w:marTop w:val="0"/>
          <w:marBottom w:val="70"/>
          <w:divBdr>
            <w:top w:val="none" w:sz="0" w:space="0" w:color="auto"/>
            <w:left w:val="none" w:sz="0" w:space="0" w:color="auto"/>
            <w:bottom w:val="none" w:sz="0" w:space="0" w:color="auto"/>
            <w:right w:val="none" w:sz="0" w:space="0" w:color="auto"/>
          </w:divBdr>
        </w:div>
        <w:div w:id="1704287587">
          <w:marLeft w:val="0"/>
          <w:marRight w:val="0"/>
          <w:marTop w:val="0"/>
          <w:marBottom w:val="70"/>
          <w:divBdr>
            <w:top w:val="none" w:sz="0" w:space="0" w:color="auto"/>
            <w:left w:val="none" w:sz="0" w:space="0" w:color="auto"/>
            <w:bottom w:val="none" w:sz="0" w:space="0" w:color="auto"/>
            <w:right w:val="none" w:sz="0" w:space="0" w:color="auto"/>
          </w:divBdr>
        </w:div>
        <w:div w:id="1203059352">
          <w:marLeft w:val="0"/>
          <w:marRight w:val="0"/>
          <w:marTop w:val="0"/>
          <w:marBottom w:val="70"/>
          <w:divBdr>
            <w:top w:val="none" w:sz="0" w:space="0" w:color="auto"/>
            <w:left w:val="none" w:sz="0" w:space="0" w:color="auto"/>
            <w:bottom w:val="none" w:sz="0" w:space="0" w:color="auto"/>
            <w:right w:val="none" w:sz="0" w:space="0" w:color="auto"/>
          </w:divBdr>
        </w:div>
        <w:div w:id="2111006972">
          <w:marLeft w:val="0"/>
          <w:marRight w:val="0"/>
          <w:marTop w:val="0"/>
          <w:marBottom w:val="70"/>
          <w:divBdr>
            <w:top w:val="none" w:sz="0" w:space="0" w:color="auto"/>
            <w:left w:val="none" w:sz="0" w:space="0" w:color="auto"/>
            <w:bottom w:val="none" w:sz="0" w:space="0" w:color="auto"/>
            <w:right w:val="none" w:sz="0" w:space="0" w:color="auto"/>
          </w:divBdr>
        </w:div>
        <w:div w:id="674114457">
          <w:marLeft w:val="0"/>
          <w:marRight w:val="0"/>
          <w:marTop w:val="0"/>
          <w:marBottom w:val="70"/>
          <w:divBdr>
            <w:top w:val="none" w:sz="0" w:space="0" w:color="auto"/>
            <w:left w:val="none" w:sz="0" w:space="0" w:color="auto"/>
            <w:bottom w:val="none" w:sz="0" w:space="0" w:color="auto"/>
            <w:right w:val="none" w:sz="0" w:space="0" w:color="auto"/>
          </w:divBdr>
        </w:div>
        <w:div w:id="647173884">
          <w:marLeft w:val="0"/>
          <w:marRight w:val="0"/>
          <w:marTop w:val="0"/>
          <w:marBottom w:val="70"/>
          <w:divBdr>
            <w:top w:val="none" w:sz="0" w:space="0" w:color="auto"/>
            <w:left w:val="none" w:sz="0" w:space="0" w:color="auto"/>
            <w:bottom w:val="none" w:sz="0" w:space="0" w:color="auto"/>
            <w:right w:val="none" w:sz="0" w:space="0" w:color="auto"/>
          </w:divBdr>
        </w:div>
        <w:div w:id="1150708265">
          <w:marLeft w:val="0"/>
          <w:marRight w:val="0"/>
          <w:marTop w:val="0"/>
          <w:marBottom w:val="70"/>
          <w:divBdr>
            <w:top w:val="none" w:sz="0" w:space="0" w:color="auto"/>
            <w:left w:val="none" w:sz="0" w:space="0" w:color="auto"/>
            <w:bottom w:val="none" w:sz="0" w:space="0" w:color="auto"/>
            <w:right w:val="none" w:sz="0" w:space="0" w:color="auto"/>
          </w:divBdr>
        </w:div>
        <w:div w:id="1324238190">
          <w:marLeft w:val="0"/>
          <w:marRight w:val="0"/>
          <w:marTop w:val="0"/>
          <w:marBottom w:val="70"/>
          <w:divBdr>
            <w:top w:val="none" w:sz="0" w:space="0" w:color="auto"/>
            <w:left w:val="none" w:sz="0" w:space="0" w:color="auto"/>
            <w:bottom w:val="none" w:sz="0" w:space="0" w:color="auto"/>
            <w:right w:val="none" w:sz="0" w:space="0" w:color="auto"/>
          </w:divBdr>
        </w:div>
        <w:div w:id="522288969">
          <w:marLeft w:val="0"/>
          <w:marRight w:val="0"/>
          <w:marTop w:val="0"/>
          <w:marBottom w:val="70"/>
          <w:divBdr>
            <w:top w:val="none" w:sz="0" w:space="0" w:color="auto"/>
            <w:left w:val="none" w:sz="0" w:space="0" w:color="auto"/>
            <w:bottom w:val="none" w:sz="0" w:space="0" w:color="auto"/>
            <w:right w:val="none" w:sz="0" w:space="0" w:color="auto"/>
          </w:divBdr>
        </w:div>
        <w:div w:id="1039084843">
          <w:marLeft w:val="0"/>
          <w:marRight w:val="0"/>
          <w:marTop w:val="0"/>
          <w:marBottom w:val="70"/>
          <w:divBdr>
            <w:top w:val="none" w:sz="0" w:space="0" w:color="auto"/>
            <w:left w:val="none" w:sz="0" w:space="0" w:color="auto"/>
            <w:bottom w:val="none" w:sz="0" w:space="0" w:color="auto"/>
            <w:right w:val="none" w:sz="0" w:space="0" w:color="auto"/>
          </w:divBdr>
        </w:div>
        <w:div w:id="1661076946">
          <w:marLeft w:val="0"/>
          <w:marRight w:val="0"/>
          <w:marTop w:val="0"/>
          <w:marBottom w:val="70"/>
          <w:divBdr>
            <w:top w:val="none" w:sz="0" w:space="0" w:color="auto"/>
            <w:left w:val="none" w:sz="0" w:space="0" w:color="auto"/>
            <w:bottom w:val="none" w:sz="0" w:space="0" w:color="auto"/>
            <w:right w:val="none" w:sz="0" w:space="0" w:color="auto"/>
          </w:divBdr>
        </w:div>
        <w:div w:id="1593320930">
          <w:marLeft w:val="0"/>
          <w:marRight w:val="0"/>
          <w:marTop w:val="0"/>
          <w:marBottom w:val="70"/>
          <w:divBdr>
            <w:top w:val="none" w:sz="0" w:space="0" w:color="auto"/>
            <w:left w:val="none" w:sz="0" w:space="0" w:color="auto"/>
            <w:bottom w:val="none" w:sz="0" w:space="0" w:color="auto"/>
            <w:right w:val="none" w:sz="0" w:space="0" w:color="auto"/>
          </w:divBdr>
        </w:div>
        <w:div w:id="1677145696">
          <w:marLeft w:val="0"/>
          <w:marRight w:val="0"/>
          <w:marTop w:val="0"/>
          <w:marBottom w:val="70"/>
          <w:divBdr>
            <w:top w:val="none" w:sz="0" w:space="0" w:color="auto"/>
            <w:left w:val="none" w:sz="0" w:space="0" w:color="auto"/>
            <w:bottom w:val="none" w:sz="0" w:space="0" w:color="auto"/>
            <w:right w:val="none" w:sz="0" w:space="0" w:color="auto"/>
          </w:divBdr>
        </w:div>
        <w:div w:id="145511438">
          <w:marLeft w:val="0"/>
          <w:marRight w:val="0"/>
          <w:marTop w:val="0"/>
          <w:marBottom w:val="70"/>
          <w:divBdr>
            <w:top w:val="none" w:sz="0" w:space="0" w:color="auto"/>
            <w:left w:val="none" w:sz="0" w:space="0" w:color="auto"/>
            <w:bottom w:val="none" w:sz="0" w:space="0" w:color="auto"/>
            <w:right w:val="none" w:sz="0" w:space="0" w:color="auto"/>
          </w:divBdr>
        </w:div>
        <w:div w:id="745810537">
          <w:marLeft w:val="0"/>
          <w:marRight w:val="0"/>
          <w:marTop w:val="0"/>
          <w:marBottom w:val="70"/>
          <w:divBdr>
            <w:top w:val="none" w:sz="0" w:space="0" w:color="auto"/>
            <w:left w:val="none" w:sz="0" w:space="0" w:color="auto"/>
            <w:bottom w:val="none" w:sz="0" w:space="0" w:color="auto"/>
            <w:right w:val="none" w:sz="0" w:space="0" w:color="auto"/>
          </w:divBdr>
        </w:div>
        <w:div w:id="246038462">
          <w:marLeft w:val="0"/>
          <w:marRight w:val="0"/>
          <w:marTop w:val="0"/>
          <w:marBottom w:val="70"/>
          <w:divBdr>
            <w:top w:val="none" w:sz="0" w:space="0" w:color="auto"/>
            <w:left w:val="none" w:sz="0" w:space="0" w:color="auto"/>
            <w:bottom w:val="none" w:sz="0" w:space="0" w:color="auto"/>
            <w:right w:val="none" w:sz="0" w:space="0" w:color="auto"/>
          </w:divBdr>
        </w:div>
        <w:div w:id="1727027457">
          <w:marLeft w:val="0"/>
          <w:marRight w:val="0"/>
          <w:marTop w:val="0"/>
          <w:marBottom w:val="70"/>
          <w:divBdr>
            <w:top w:val="none" w:sz="0" w:space="0" w:color="auto"/>
            <w:left w:val="none" w:sz="0" w:space="0" w:color="auto"/>
            <w:bottom w:val="none" w:sz="0" w:space="0" w:color="auto"/>
            <w:right w:val="none" w:sz="0" w:space="0" w:color="auto"/>
          </w:divBdr>
        </w:div>
        <w:div w:id="711003800">
          <w:marLeft w:val="0"/>
          <w:marRight w:val="0"/>
          <w:marTop w:val="0"/>
          <w:marBottom w:val="70"/>
          <w:divBdr>
            <w:top w:val="none" w:sz="0" w:space="0" w:color="auto"/>
            <w:left w:val="none" w:sz="0" w:space="0" w:color="auto"/>
            <w:bottom w:val="none" w:sz="0" w:space="0" w:color="auto"/>
            <w:right w:val="none" w:sz="0" w:space="0" w:color="auto"/>
          </w:divBdr>
        </w:div>
        <w:div w:id="1607497082">
          <w:marLeft w:val="0"/>
          <w:marRight w:val="0"/>
          <w:marTop w:val="0"/>
          <w:marBottom w:val="70"/>
          <w:divBdr>
            <w:top w:val="none" w:sz="0" w:space="0" w:color="auto"/>
            <w:left w:val="none" w:sz="0" w:space="0" w:color="auto"/>
            <w:bottom w:val="none" w:sz="0" w:space="0" w:color="auto"/>
            <w:right w:val="none" w:sz="0" w:space="0" w:color="auto"/>
          </w:divBdr>
        </w:div>
        <w:div w:id="1665281559">
          <w:marLeft w:val="0"/>
          <w:marRight w:val="0"/>
          <w:marTop w:val="0"/>
          <w:marBottom w:val="70"/>
          <w:divBdr>
            <w:top w:val="none" w:sz="0" w:space="0" w:color="auto"/>
            <w:left w:val="none" w:sz="0" w:space="0" w:color="auto"/>
            <w:bottom w:val="none" w:sz="0" w:space="0" w:color="auto"/>
            <w:right w:val="none" w:sz="0" w:space="0" w:color="auto"/>
          </w:divBdr>
        </w:div>
        <w:div w:id="889389075">
          <w:marLeft w:val="0"/>
          <w:marRight w:val="0"/>
          <w:marTop w:val="0"/>
          <w:marBottom w:val="70"/>
          <w:divBdr>
            <w:top w:val="none" w:sz="0" w:space="0" w:color="auto"/>
            <w:left w:val="none" w:sz="0" w:space="0" w:color="auto"/>
            <w:bottom w:val="none" w:sz="0" w:space="0" w:color="auto"/>
            <w:right w:val="none" w:sz="0" w:space="0" w:color="auto"/>
          </w:divBdr>
        </w:div>
        <w:div w:id="1835298385">
          <w:marLeft w:val="0"/>
          <w:marRight w:val="0"/>
          <w:marTop w:val="0"/>
          <w:marBottom w:val="70"/>
          <w:divBdr>
            <w:top w:val="none" w:sz="0" w:space="0" w:color="auto"/>
            <w:left w:val="none" w:sz="0" w:space="0" w:color="auto"/>
            <w:bottom w:val="none" w:sz="0" w:space="0" w:color="auto"/>
            <w:right w:val="none" w:sz="0" w:space="0" w:color="auto"/>
          </w:divBdr>
        </w:div>
        <w:div w:id="1120681914">
          <w:marLeft w:val="0"/>
          <w:marRight w:val="0"/>
          <w:marTop w:val="0"/>
          <w:marBottom w:val="70"/>
          <w:divBdr>
            <w:top w:val="none" w:sz="0" w:space="0" w:color="auto"/>
            <w:left w:val="none" w:sz="0" w:space="0" w:color="auto"/>
            <w:bottom w:val="none" w:sz="0" w:space="0" w:color="auto"/>
            <w:right w:val="none" w:sz="0" w:space="0" w:color="auto"/>
          </w:divBdr>
        </w:div>
        <w:div w:id="1415592766">
          <w:marLeft w:val="0"/>
          <w:marRight w:val="0"/>
          <w:marTop w:val="0"/>
          <w:marBottom w:val="70"/>
          <w:divBdr>
            <w:top w:val="none" w:sz="0" w:space="0" w:color="auto"/>
            <w:left w:val="none" w:sz="0" w:space="0" w:color="auto"/>
            <w:bottom w:val="none" w:sz="0" w:space="0" w:color="auto"/>
            <w:right w:val="none" w:sz="0" w:space="0" w:color="auto"/>
          </w:divBdr>
        </w:div>
        <w:div w:id="1637685378">
          <w:marLeft w:val="0"/>
          <w:marRight w:val="0"/>
          <w:marTop w:val="0"/>
          <w:marBottom w:val="70"/>
          <w:divBdr>
            <w:top w:val="none" w:sz="0" w:space="0" w:color="auto"/>
            <w:left w:val="none" w:sz="0" w:space="0" w:color="auto"/>
            <w:bottom w:val="none" w:sz="0" w:space="0" w:color="auto"/>
            <w:right w:val="none" w:sz="0" w:space="0" w:color="auto"/>
          </w:divBdr>
        </w:div>
        <w:div w:id="851257797">
          <w:marLeft w:val="0"/>
          <w:marRight w:val="0"/>
          <w:marTop w:val="0"/>
          <w:marBottom w:val="70"/>
          <w:divBdr>
            <w:top w:val="none" w:sz="0" w:space="0" w:color="auto"/>
            <w:left w:val="none" w:sz="0" w:space="0" w:color="auto"/>
            <w:bottom w:val="none" w:sz="0" w:space="0" w:color="auto"/>
            <w:right w:val="none" w:sz="0" w:space="0" w:color="auto"/>
          </w:divBdr>
        </w:div>
        <w:div w:id="1882790596">
          <w:marLeft w:val="0"/>
          <w:marRight w:val="0"/>
          <w:marTop w:val="0"/>
          <w:marBottom w:val="70"/>
          <w:divBdr>
            <w:top w:val="none" w:sz="0" w:space="0" w:color="auto"/>
            <w:left w:val="none" w:sz="0" w:space="0" w:color="auto"/>
            <w:bottom w:val="none" w:sz="0" w:space="0" w:color="auto"/>
            <w:right w:val="none" w:sz="0" w:space="0" w:color="auto"/>
          </w:divBdr>
        </w:div>
        <w:div w:id="1757901360">
          <w:marLeft w:val="0"/>
          <w:marRight w:val="0"/>
          <w:marTop w:val="0"/>
          <w:marBottom w:val="70"/>
          <w:divBdr>
            <w:top w:val="none" w:sz="0" w:space="0" w:color="auto"/>
            <w:left w:val="none" w:sz="0" w:space="0" w:color="auto"/>
            <w:bottom w:val="none" w:sz="0" w:space="0" w:color="auto"/>
            <w:right w:val="none" w:sz="0" w:space="0" w:color="auto"/>
          </w:divBdr>
        </w:div>
        <w:div w:id="1403992037">
          <w:marLeft w:val="0"/>
          <w:marRight w:val="0"/>
          <w:marTop w:val="0"/>
          <w:marBottom w:val="70"/>
          <w:divBdr>
            <w:top w:val="none" w:sz="0" w:space="0" w:color="auto"/>
            <w:left w:val="none" w:sz="0" w:space="0" w:color="auto"/>
            <w:bottom w:val="none" w:sz="0" w:space="0" w:color="auto"/>
            <w:right w:val="none" w:sz="0" w:space="0" w:color="auto"/>
          </w:divBdr>
        </w:div>
        <w:div w:id="1933202437">
          <w:marLeft w:val="0"/>
          <w:marRight w:val="0"/>
          <w:marTop w:val="0"/>
          <w:marBottom w:val="70"/>
          <w:divBdr>
            <w:top w:val="none" w:sz="0" w:space="0" w:color="auto"/>
            <w:left w:val="none" w:sz="0" w:space="0" w:color="auto"/>
            <w:bottom w:val="none" w:sz="0" w:space="0" w:color="auto"/>
            <w:right w:val="none" w:sz="0" w:space="0" w:color="auto"/>
          </w:divBdr>
        </w:div>
        <w:div w:id="1568681697">
          <w:marLeft w:val="0"/>
          <w:marRight w:val="0"/>
          <w:marTop w:val="0"/>
          <w:marBottom w:val="70"/>
          <w:divBdr>
            <w:top w:val="none" w:sz="0" w:space="0" w:color="auto"/>
            <w:left w:val="none" w:sz="0" w:space="0" w:color="auto"/>
            <w:bottom w:val="none" w:sz="0" w:space="0" w:color="auto"/>
            <w:right w:val="none" w:sz="0" w:space="0" w:color="auto"/>
          </w:divBdr>
        </w:div>
        <w:div w:id="2093307703">
          <w:marLeft w:val="0"/>
          <w:marRight w:val="0"/>
          <w:marTop w:val="0"/>
          <w:marBottom w:val="70"/>
          <w:divBdr>
            <w:top w:val="none" w:sz="0" w:space="0" w:color="auto"/>
            <w:left w:val="none" w:sz="0" w:space="0" w:color="auto"/>
            <w:bottom w:val="none" w:sz="0" w:space="0" w:color="auto"/>
            <w:right w:val="none" w:sz="0" w:space="0" w:color="auto"/>
          </w:divBdr>
        </w:div>
        <w:div w:id="174998188">
          <w:marLeft w:val="0"/>
          <w:marRight w:val="0"/>
          <w:marTop w:val="0"/>
          <w:marBottom w:val="70"/>
          <w:divBdr>
            <w:top w:val="none" w:sz="0" w:space="0" w:color="auto"/>
            <w:left w:val="none" w:sz="0" w:space="0" w:color="auto"/>
            <w:bottom w:val="none" w:sz="0" w:space="0" w:color="auto"/>
            <w:right w:val="none" w:sz="0" w:space="0" w:color="auto"/>
          </w:divBdr>
        </w:div>
        <w:div w:id="1420525276">
          <w:marLeft w:val="0"/>
          <w:marRight w:val="0"/>
          <w:marTop w:val="0"/>
          <w:marBottom w:val="70"/>
          <w:divBdr>
            <w:top w:val="none" w:sz="0" w:space="0" w:color="auto"/>
            <w:left w:val="none" w:sz="0" w:space="0" w:color="auto"/>
            <w:bottom w:val="none" w:sz="0" w:space="0" w:color="auto"/>
            <w:right w:val="none" w:sz="0" w:space="0" w:color="auto"/>
          </w:divBdr>
        </w:div>
        <w:div w:id="1683971903">
          <w:marLeft w:val="0"/>
          <w:marRight w:val="0"/>
          <w:marTop w:val="0"/>
          <w:marBottom w:val="70"/>
          <w:divBdr>
            <w:top w:val="none" w:sz="0" w:space="0" w:color="auto"/>
            <w:left w:val="none" w:sz="0" w:space="0" w:color="auto"/>
            <w:bottom w:val="none" w:sz="0" w:space="0" w:color="auto"/>
            <w:right w:val="none" w:sz="0" w:space="0" w:color="auto"/>
          </w:divBdr>
        </w:div>
        <w:div w:id="143475015">
          <w:marLeft w:val="0"/>
          <w:marRight w:val="0"/>
          <w:marTop w:val="0"/>
          <w:marBottom w:val="70"/>
          <w:divBdr>
            <w:top w:val="none" w:sz="0" w:space="0" w:color="auto"/>
            <w:left w:val="none" w:sz="0" w:space="0" w:color="auto"/>
            <w:bottom w:val="none" w:sz="0" w:space="0" w:color="auto"/>
            <w:right w:val="none" w:sz="0" w:space="0" w:color="auto"/>
          </w:divBdr>
        </w:div>
        <w:div w:id="1820924945">
          <w:marLeft w:val="0"/>
          <w:marRight w:val="0"/>
          <w:marTop w:val="0"/>
          <w:marBottom w:val="70"/>
          <w:divBdr>
            <w:top w:val="none" w:sz="0" w:space="0" w:color="auto"/>
            <w:left w:val="none" w:sz="0" w:space="0" w:color="auto"/>
            <w:bottom w:val="none" w:sz="0" w:space="0" w:color="auto"/>
            <w:right w:val="none" w:sz="0" w:space="0" w:color="auto"/>
          </w:divBdr>
        </w:div>
        <w:div w:id="1109475493">
          <w:marLeft w:val="0"/>
          <w:marRight w:val="0"/>
          <w:marTop w:val="0"/>
          <w:marBottom w:val="70"/>
          <w:divBdr>
            <w:top w:val="none" w:sz="0" w:space="0" w:color="auto"/>
            <w:left w:val="none" w:sz="0" w:space="0" w:color="auto"/>
            <w:bottom w:val="none" w:sz="0" w:space="0" w:color="auto"/>
            <w:right w:val="none" w:sz="0" w:space="0" w:color="auto"/>
          </w:divBdr>
        </w:div>
        <w:div w:id="482552689">
          <w:marLeft w:val="0"/>
          <w:marRight w:val="0"/>
          <w:marTop w:val="0"/>
          <w:marBottom w:val="70"/>
          <w:divBdr>
            <w:top w:val="none" w:sz="0" w:space="0" w:color="auto"/>
            <w:left w:val="none" w:sz="0" w:space="0" w:color="auto"/>
            <w:bottom w:val="none" w:sz="0" w:space="0" w:color="auto"/>
            <w:right w:val="none" w:sz="0" w:space="0" w:color="auto"/>
          </w:divBdr>
        </w:div>
        <w:div w:id="624428324">
          <w:marLeft w:val="0"/>
          <w:marRight w:val="0"/>
          <w:marTop w:val="0"/>
          <w:marBottom w:val="70"/>
          <w:divBdr>
            <w:top w:val="none" w:sz="0" w:space="0" w:color="auto"/>
            <w:left w:val="none" w:sz="0" w:space="0" w:color="auto"/>
            <w:bottom w:val="none" w:sz="0" w:space="0" w:color="auto"/>
            <w:right w:val="none" w:sz="0" w:space="0" w:color="auto"/>
          </w:divBdr>
        </w:div>
        <w:div w:id="922758931">
          <w:marLeft w:val="0"/>
          <w:marRight w:val="0"/>
          <w:marTop w:val="0"/>
          <w:marBottom w:val="70"/>
          <w:divBdr>
            <w:top w:val="none" w:sz="0" w:space="0" w:color="auto"/>
            <w:left w:val="none" w:sz="0" w:space="0" w:color="auto"/>
            <w:bottom w:val="none" w:sz="0" w:space="0" w:color="auto"/>
            <w:right w:val="none" w:sz="0" w:space="0" w:color="auto"/>
          </w:divBdr>
        </w:div>
        <w:div w:id="1890648529">
          <w:marLeft w:val="0"/>
          <w:marRight w:val="0"/>
          <w:marTop w:val="0"/>
          <w:marBottom w:val="70"/>
          <w:divBdr>
            <w:top w:val="none" w:sz="0" w:space="0" w:color="auto"/>
            <w:left w:val="none" w:sz="0" w:space="0" w:color="auto"/>
            <w:bottom w:val="none" w:sz="0" w:space="0" w:color="auto"/>
            <w:right w:val="none" w:sz="0" w:space="0" w:color="auto"/>
          </w:divBdr>
        </w:div>
        <w:div w:id="841899749">
          <w:marLeft w:val="0"/>
          <w:marRight w:val="0"/>
          <w:marTop w:val="0"/>
          <w:marBottom w:val="70"/>
          <w:divBdr>
            <w:top w:val="none" w:sz="0" w:space="0" w:color="auto"/>
            <w:left w:val="none" w:sz="0" w:space="0" w:color="auto"/>
            <w:bottom w:val="none" w:sz="0" w:space="0" w:color="auto"/>
            <w:right w:val="none" w:sz="0" w:space="0" w:color="auto"/>
          </w:divBdr>
        </w:div>
        <w:div w:id="296954121">
          <w:marLeft w:val="0"/>
          <w:marRight w:val="0"/>
          <w:marTop w:val="0"/>
          <w:marBottom w:val="70"/>
          <w:divBdr>
            <w:top w:val="none" w:sz="0" w:space="0" w:color="auto"/>
            <w:left w:val="none" w:sz="0" w:space="0" w:color="auto"/>
            <w:bottom w:val="none" w:sz="0" w:space="0" w:color="auto"/>
            <w:right w:val="none" w:sz="0" w:space="0" w:color="auto"/>
          </w:divBdr>
        </w:div>
        <w:div w:id="1674339287">
          <w:marLeft w:val="0"/>
          <w:marRight w:val="0"/>
          <w:marTop w:val="0"/>
          <w:marBottom w:val="70"/>
          <w:divBdr>
            <w:top w:val="none" w:sz="0" w:space="0" w:color="auto"/>
            <w:left w:val="none" w:sz="0" w:space="0" w:color="auto"/>
            <w:bottom w:val="none" w:sz="0" w:space="0" w:color="auto"/>
            <w:right w:val="none" w:sz="0" w:space="0" w:color="auto"/>
          </w:divBdr>
        </w:div>
        <w:div w:id="1728916988">
          <w:marLeft w:val="0"/>
          <w:marRight w:val="0"/>
          <w:marTop w:val="0"/>
          <w:marBottom w:val="70"/>
          <w:divBdr>
            <w:top w:val="none" w:sz="0" w:space="0" w:color="auto"/>
            <w:left w:val="none" w:sz="0" w:space="0" w:color="auto"/>
            <w:bottom w:val="none" w:sz="0" w:space="0" w:color="auto"/>
            <w:right w:val="none" w:sz="0" w:space="0" w:color="auto"/>
          </w:divBdr>
        </w:div>
        <w:div w:id="872578136">
          <w:marLeft w:val="0"/>
          <w:marRight w:val="0"/>
          <w:marTop w:val="0"/>
          <w:marBottom w:val="70"/>
          <w:divBdr>
            <w:top w:val="none" w:sz="0" w:space="0" w:color="auto"/>
            <w:left w:val="none" w:sz="0" w:space="0" w:color="auto"/>
            <w:bottom w:val="none" w:sz="0" w:space="0" w:color="auto"/>
            <w:right w:val="none" w:sz="0" w:space="0" w:color="auto"/>
          </w:divBdr>
        </w:div>
        <w:div w:id="1615945105">
          <w:marLeft w:val="0"/>
          <w:marRight w:val="0"/>
          <w:marTop w:val="0"/>
          <w:marBottom w:val="70"/>
          <w:divBdr>
            <w:top w:val="none" w:sz="0" w:space="0" w:color="auto"/>
            <w:left w:val="none" w:sz="0" w:space="0" w:color="auto"/>
            <w:bottom w:val="none" w:sz="0" w:space="0" w:color="auto"/>
            <w:right w:val="none" w:sz="0" w:space="0" w:color="auto"/>
          </w:divBdr>
        </w:div>
        <w:div w:id="696008311">
          <w:marLeft w:val="0"/>
          <w:marRight w:val="0"/>
          <w:marTop w:val="0"/>
          <w:marBottom w:val="70"/>
          <w:divBdr>
            <w:top w:val="none" w:sz="0" w:space="0" w:color="auto"/>
            <w:left w:val="none" w:sz="0" w:space="0" w:color="auto"/>
            <w:bottom w:val="none" w:sz="0" w:space="0" w:color="auto"/>
            <w:right w:val="none" w:sz="0" w:space="0" w:color="auto"/>
          </w:divBdr>
        </w:div>
        <w:div w:id="149447553">
          <w:marLeft w:val="0"/>
          <w:marRight w:val="0"/>
          <w:marTop w:val="0"/>
          <w:marBottom w:val="70"/>
          <w:divBdr>
            <w:top w:val="none" w:sz="0" w:space="0" w:color="auto"/>
            <w:left w:val="none" w:sz="0" w:space="0" w:color="auto"/>
            <w:bottom w:val="none" w:sz="0" w:space="0" w:color="auto"/>
            <w:right w:val="none" w:sz="0" w:space="0" w:color="auto"/>
          </w:divBdr>
        </w:div>
        <w:div w:id="13311149">
          <w:marLeft w:val="0"/>
          <w:marRight w:val="0"/>
          <w:marTop w:val="0"/>
          <w:marBottom w:val="70"/>
          <w:divBdr>
            <w:top w:val="none" w:sz="0" w:space="0" w:color="auto"/>
            <w:left w:val="none" w:sz="0" w:space="0" w:color="auto"/>
            <w:bottom w:val="none" w:sz="0" w:space="0" w:color="auto"/>
            <w:right w:val="none" w:sz="0" w:space="0" w:color="auto"/>
          </w:divBdr>
        </w:div>
        <w:div w:id="571161672">
          <w:marLeft w:val="0"/>
          <w:marRight w:val="0"/>
          <w:marTop w:val="0"/>
          <w:marBottom w:val="70"/>
          <w:divBdr>
            <w:top w:val="none" w:sz="0" w:space="0" w:color="auto"/>
            <w:left w:val="none" w:sz="0" w:space="0" w:color="auto"/>
            <w:bottom w:val="none" w:sz="0" w:space="0" w:color="auto"/>
            <w:right w:val="none" w:sz="0" w:space="0" w:color="auto"/>
          </w:divBdr>
        </w:div>
        <w:div w:id="865556481">
          <w:marLeft w:val="0"/>
          <w:marRight w:val="0"/>
          <w:marTop w:val="0"/>
          <w:marBottom w:val="70"/>
          <w:divBdr>
            <w:top w:val="none" w:sz="0" w:space="0" w:color="auto"/>
            <w:left w:val="none" w:sz="0" w:space="0" w:color="auto"/>
            <w:bottom w:val="none" w:sz="0" w:space="0" w:color="auto"/>
            <w:right w:val="none" w:sz="0" w:space="0" w:color="auto"/>
          </w:divBdr>
        </w:div>
        <w:div w:id="959265390">
          <w:marLeft w:val="0"/>
          <w:marRight w:val="0"/>
          <w:marTop w:val="0"/>
          <w:marBottom w:val="70"/>
          <w:divBdr>
            <w:top w:val="none" w:sz="0" w:space="0" w:color="auto"/>
            <w:left w:val="none" w:sz="0" w:space="0" w:color="auto"/>
            <w:bottom w:val="none" w:sz="0" w:space="0" w:color="auto"/>
            <w:right w:val="none" w:sz="0" w:space="0" w:color="auto"/>
          </w:divBdr>
        </w:div>
        <w:div w:id="474109657">
          <w:marLeft w:val="0"/>
          <w:marRight w:val="0"/>
          <w:marTop w:val="0"/>
          <w:marBottom w:val="70"/>
          <w:divBdr>
            <w:top w:val="none" w:sz="0" w:space="0" w:color="auto"/>
            <w:left w:val="none" w:sz="0" w:space="0" w:color="auto"/>
            <w:bottom w:val="none" w:sz="0" w:space="0" w:color="auto"/>
            <w:right w:val="none" w:sz="0" w:space="0" w:color="auto"/>
          </w:divBdr>
        </w:div>
        <w:div w:id="1907109155">
          <w:marLeft w:val="0"/>
          <w:marRight w:val="0"/>
          <w:marTop w:val="0"/>
          <w:marBottom w:val="70"/>
          <w:divBdr>
            <w:top w:val="none" w:sz="0" w:space="0" w:color="auto"/>
            <w:left w:val="none" w:sz="0" w:space="0" w:color="auto"/>
            <w:bottom w:val="none" w:sz="0" w:space="0" w:color="auto"/>
            <w:right w:val="none" w:sz="0" w:space="0" w:color="auto"/>
          </w:divBdr>
        </w:div>
        <w:div w:id="950824972">
          <w:marLeft w:val="0"/>
          <w:marRight w:val="0"/>
          <w:marTop w:val="0"/>
          <w:marBottom w:val="70"/>
          <w:divBdr>
            <w:top w:val="none" w:sz="0" w:space="0" w:color="auto"/>
            <w:left w:val="none" w:sz="0" w:space="0" w:color="auto"/>
            <w:bottom w:val="none" w:sz="0" w:space="0" w:color="auto"/>
            <w:right w:val="none" w:sz="0" w:space="0" w:color="auto"/>
          </w:divBdr>
        </w:div>
        <w:div w:id="685793785">
          <w:marLeft w:val="0"/>
          <w:marRight w:val="0"/>
          <w:marTop w:val="0"/>
          <w:marBottom w:val="70"/>
          <w:divBdr>
            <w:top w:val="none" w:sz="0" w:space="0" w:color="auto"/>
            <w:left w:val="none" w:sz="0" w:space="0" w:color="auto"/>
            <w:bottom w:val="none" w:sz="0" w:space="0" w:color="auto"/>
            <w:right w:val="none" w:sz="0" w:space="0" w:color="auto"/>
          </w:divBdr>
        </w:div>
        <w:div w:id="929853173">
          <w:marLeft w:val="0"/>
          <w:marRight w:val="0"/>
          <w:marTop w:val="0"/>
          <w:marBottom w:val="70"/>
          <w:divBdr>
            <w:top w:val="none" w:sz="0" w:space="0" w:color="auto"/>
            <w:left w:val="none" w:sz="0" w:space="0" w:color="auto"/>
            <w:bottom w:val="none" w:sz="0" w:space="0" w:color="auto"/>
            <w:right w:val="none" w:sz="0" w:space="0" w:color="auto"/>
          </w:divBdr>
        </w:div>
        <w:div w:id="1699773949">
          <w:marLeft w:val="0"/>
          <w:marRight w:val="0"/>
          <w:marTop w:val="0"/>
          <w:marBottom w:val="70"/>
          <w:divBdr>
            <w:top w:val="none" w:sz="0" w:space="0" w:color="auto"/>
            <w:left w:val="none" w:sz="0" w:space="0" w:color="auto"/>
            <w:bottom w:val="none" w:sz="0" w:space="0" w:color="auto"/>
            <w:right w:val="none" w:sz="0" w:space="0" w:color="auto"/>
          </w:divBdr>
        </w:div>
        <w:div w:id="1944267405">
          <w:marLeft w:val="0"/>
          <w:marRight w:val="0"/>
          <w:marTop w:val="0"/>
          <w:marBottom w:val="70"/>
          <w:divBdr>
            <w:top w:val="none" w:sz="0" w:space="0" w:color="auto"/>
            <w:left w:val="none" w:sz="0" w:space="0" w:color="auto"/>
            <w:bottom w:val="none" w:sz="0" w:space="0" w:color="auto"/>
            <w:right w:val="none" w:sz="0" w:space="0" w:color="auto"/>
          </w:divBdr>
        </w:div>
        <w:div w:id="1695420121">
          <w:marLeft w:val="0"/>
          <w:marRight w:val="0"/>
          <w:marTop w:val="0"/>
          <w:marBottom w:val="70"/>
          <w:divBdr>
            <w:top w:val="none" w:sz="0" w:space="0" w:color="auto"/>
            <w:left w:val="none" w:sz="0" w:space="0" w:color="auto"/>
            <w:bottom w:val="none" w:sz="0" w:space="0" w:color="auto"/>
            <w:right w:val="none" w:sz="0" w:space="0" w:color="auto"/>
          </w:divBdr>
        </w:div>
        <w:div w:id="429086573">
          <w:marLeft w:val="0"/>
          <w:marRight w:val="0"/>
          <w:marTop w:val="0"/>
          <w:marBottom w:val="70"/>
          <w:divBdr>
            <w:top w:val="none" w:sz="0" w:space="0" w:color="auto"/>
            <w:left w:val="none" w:sz="0" w:space="0" w:color="auto"/>
            <w:bottom w:val="none" w:sz="0" w:space="0" w:color="auto"/>
            <w:right w:val="none" w:sz="0" w:space="0" w:color="auto"/>
          </w:divBdr>
        </w:div>
        <w:div w:id="10380231">
          <w:marLeft w:val="0"/>
          <w:marRight w:val="0"/>
          <w:marTop w:val="0"/>
          <w:marBottom w:val="70"/>
          <w:divBdr>
            <w:top w:val="none" w:sz="0" w:space="0" w:color="auto"/>
            <w:left w:val="none" w:sz="0" w:space="0" w:color="auto"/>
            <w:bottom w:val="none" w:sz="0" w:space="0" w:color="auto"/>
            <w:right w:val="none" w:sz="0" w:space="0" w:color="auto"/>
          </w:divBdr>
        </w:div>
        <w:div w:id="2065786913">
          <w:marLeft w:val="0"/>
          <w:marRight w:val="0"/>
          <w:marTop w:val="0"/>
          <w:marBottom w:val="70"/>
          <w:divBdr>
            <w:top w:val="none" w:sz="0" w:space="0" w:color="auto"/>
            <w:left w:val="none" w:sz="0" w:space="0" w:color="auto"/>
            <w:bottom w:val="none" w:sz="0" w:space="0" w:color="auto"/>
            <w:right w:val="none" w:sz="0" w:space="0" w:color="auto"/>
          </w:divBdr>
        </w:div>
        <w:div w:id="1872839326">
          <w:marLeft w:val="0"/>
          <w:marRight w:val="0"/>
          <w:marTop w:val="0"/>
          <w:marBottom w:val="70"/>
          <w:divBdr>
            <w:top w:val="none" w:sz="0" w:space="0" w:color="auto"/>
            <w:left w:val="none" w:sz="0" w:space="0" w:color="auto"/>
            <w:bottom w:val="none" w:sz="0" w:space="0" w:color="auto"/>
            <w:right w:val="none" w:sz="0" w:space="0" w:color="auto"/>
          </w:divBdr>
        </w:div>
        <w:div w:id="1224021475">
          <w:marLeft w:val="0"/>
          <w:marRight w:val="0"/>
          <w:marTop w:val="0"/>
          <w:marBottom w:val="70"/>
          <w:divBdr>
            <w:top w:val="none" w:sz="0" w:space="0" w:color="auto"/>
            <w:left w:val="none" w:sz="0" w:space="0" w:color="auto"/>
            <w:bottom w:val="none" w:sz="0" w:space="0" w:color="auto"/>
            <w:right w:val="none" w:sz="0" w:space="0" w:color="auto"/>
          </w:divBdr>
        </w:div>
        <w:div w:id="665673364">
          <w:marLeft w:val="0"/>
          <w:marRight w:val="0"/>
          <w:marTop w:val="0"/>
          <w:marBottom w:val="70"/>
          <w:divBdr>
            <w:top w:val="none" w:sz="0" w:space="0" w:color="auto"/>
            <w:left w:val="none" w:sz="0" w:space="0" w:color="auto"/>
            <w:bottom w:val="none" w:sz="0" w:space="0" w:color="auto"/>
            <w:right w:val="none" w:sz="0" w:space="0" w:color="auto"/>
          </w:divBdr>
        </w:div>
        <w:div w:id="34698758">
          <w:marLeft w:val="0"/>
          <w:marRight w:val="0"/>
          <w:marTop w:val="0"/>
          <w:marBottom w:val="70"/>
          <w:divBdr>
            <w:top w:val="none" w:sz="0" w:space="0" w:color="auto"/>
            <w:left w:val="none" w:sz="0" w:space="0" w:color="auto"/>
            <w:bottom w:val="none" w:sz="0" w:space="0" w:color="auto"/>
            <w:right w:val="none" w:sz="0" w:space="0" w:color="auto"/>
          </w:divBdr>
        </w:div>
        <w:div w:id="1579824639">
          <w:marLeft w:val="0"/>
          <w:marRight w:val="0"/>
          <w:marTop w:val="0"/>
          <w:marBottom w:val="70"/>
          <w:divBdr>
            <w:top w:val="none" w:sz="0" w:space="0" w:color="auto"/>
            <w:left w:val="none" w:sz="0" w:space="0" w:color="auto"/>
            <w:bottom w:val="none" w:sz="0" w:space="0" w:color="auto"/>
            <w:right w:val="none" w:sz="0" w:space="0" w:color="auto"/>
          </w:divBdr>
        </w:div>
        <w:div w:id="168058226">
          <w:marLeft w:val="0"/>
          <w:marRight w:val="0"/>
          <w:marTop w:val="0"/>
          <w:marBottom w:val="70"/>
          <w:divBdr>
            <w:top w:val="none" w:sz="0" w:space="0" w:color="auto"/>
            <w:left w:val="none" w:sz="0" w:space="0" w:color="auto"/>
            <w:bottom w:val="none" w:sz="0" w:space="0" w:color="auto"/>
            <w:right w:val="none" w:sz="0" w:space="0" w:color="auto"/>
          </w:divBdr>
        </w:div>
        <w:div w:id="299111349">
          <w:marLeft w:val="0"/>
          <w:marRight w:val="0"/>
          <w:marTop w:val="0"/>
          <w:marBottom w:val="70"/>
          <w:divBdr>
            <w:top w:val="none" w:sz="0" w:space="0" w:color="auto"/>
            <w:left w:val="none" w:sz="0" w:space="0" w:color="auto"/>
            <w:bottom w:val="none" w:sz="0" w:space="0" w:color="auto"/>
            <w:right w:val="none" w:sz="0" w:space="0" w:color="auto"/>
          </w:divBdr>
        </w:div>
        <w:div w:id="345982599">
          <w:marLeft w:val="0"/>
          <w:marRight w:val="0"/>
          <w:marTop w:val="0"/>
          <w:marBottom w:val="70"/>
          <w:divBdr>
            <w:top w:val="none" w:sz="0" w:space="0" w:color="auto"/>
            <w:left w:val="none" w:sz="0" w:space="0" w:color="auto"/>
            <w:bottom w:val="none" w:sz="0" w:space="0" w:color="auto"/>
            <w:right w:val="none" w:sz="0" w:space="0" w:color="auto"/>
          </w:divBdr>
        </w:div>
        <w:div w:id="1197154510">
          <w:marLeft w:val="0"/>
          <w:marRight w:val="0"/>
          <w:marTop w:val="0"/>
          <w:marBottom w:val="70"/>
          <w:divBdr>
            <w:top w:val="none" w:sz="0" w:space="0" w:color="auto"/>
            <w:left w:val="none" w:sz="0" w:space="0" w:color="auto"/>
            <w:bottom w:val="none" w:sz="0" w:space="0" w:color="auto"/>
            <w:right w:val="none" w:sz="0" w:space="0" w:color="auto"/>
          </w:divBdr>
        </w:div>
        <w:div w:id="573122429">
          <w:marLeft w:val="0"/>
          <w:marRight w:val="0"/>
          <w:marTop w:val="0"/>
          <w:marBottom w:val="70"/>
          <w:divBdr>
            <w:top w:val="none" w:sz="0" w:space="0" w:color="auto"/>
            <w:left w:val="none" w:sz="0" w:space="0" w:color="auto"/>
            <w:bottom w:val="none" w:sz="0" w:space="0" w:color="auto"/>
            <w:right w:val="none" w:sz="0" w:space="0" w:color="auto"/>
          </w:divBdr>
        </w:div>
        <w:div w:id="5521524">
          <w:marLeft w:val="0"/>
          <w:marRight w:val="0"/>
          <w:marTop w:val="0"/>
          <w:marBottom w:val="70"/>
          <w:divBdr>
            <w:top w:val="none" w:sz="0" w:space="0" w:color="auto"/>
            <w:left w:val="none" w:sz="0" w:space="0" w:color="auto"/>
            <w:bottom w:val="none" w:sz="0" w:space="0" w:color="auto"/>
            <w:right w:val="none" w:sz="0" w:space="0" w:color="auto"/>
          </w:divBdr>
        </w:div>
        <w:div w:id="934435180">
          <w:marLeft w:val="0"/>
          <w:marRight w:val="0"/>
          <w:marTop w:val="0"/>
          <w:marBottom w:val="70"/>
          <w:divBdr>
            <w:top w:val="none" w:sz="0" w:space="0" w:color="auto"/>
            <w:left w:val="none" w:sz="0" w:space="0" w:color="auto"/>
            <w:bottom w:val="none" w:sz="0" w:space="0" w:color="auto"/>
            <w:right w:val="none" w:sz="0" w:space="0" w:color="auto"/>
          </w:divBdr>
        </w:div>
        <w:div w:id="684332903">
          <w:marLeft w:val="0"/>
          <w:marRight w:val="0"/>
          <w:marTop w:val="0"/>
          <w:marBottom w:val="70"/>
          <w:divBdr>
            <w:top w:val="none" w:sz="0" w:space="0" w:color="auto"/>
            <w:left w:val="none" w:sz="0" w:space="0" w:color="auto"/>
            <w:bottom w:val="none" w:sz="0" w:space="0" w:color="auto"/>
            <w:right w:val="none" w:sz="0" w:space="0" w:color="auto"/>
          </w:divBdr>
        </w:div>
        <w:div w:id="1720396661">
          <w:marLeft w:val="0"/>
          <w:marRight w:val="0"/>
          <w:marTop w:val="0"/>
          <w:marBottom w:val="70"/>
          <w:divBdr>
            <w:top w:val="none" w:sz="0" w:space="0" w:color="auto"/>
            <w:left w:val="none" w:sz="0" w:space="0" w:color="auto"/>
            <w:bottom w:val="none" w:sz="0" w:space="0" w:color="auto"/>
            <w:right w:val="none" w:sz="0" w:space="0" w:color="auto"/>
          </w:divBdr>
        </w:div>
        <w:div w:id="810052292">
          <w:marLeft w:val="0"/>
          <w:marRight w:val="0"/>
          <w:marTop w:val="0"/>
          <w:marBottom w:val="70"/>
          <w:divBdr>
            <w:top w:val="none" w:sz="0" w:space="0" w:color="auto"/>
            <w:left w:val="none" w:sz="0" w:space="0" w:color="auto"/>
            <w:bottom w:val="none" w:sz="0" w:space="0" w:color="auto"/>
            <w:right w:val="none" w:sz="0" w:space="0" w:color="auto"/>
          </w:divBdr>
        </w:div>
        <w:div w:id="81269319">
          <w:marLeft w:val="0"/>
          <w:marRight w:val="0"/>
          <w:marTop w:val="0"/>
          <w:marBottom w:val="70"/>
          <w:divBdr>
            <w:top w:val="none" w:sz="0" w:space="0" w:color="auto"/>
            <w:left w:val="none" w:sz="0" w:space="0" w:color="auto"/>
            <w:bottom w:val="none" w:sz="0" w:space="0" w:color="auto"/>
            <w:right w:val="none" w:sz="0" w:space="0" w:color="auto"/>
          </w:divBdr>
        </w:div>
        <w:div w:id="977803728">
          <w:marLeft w:val="0"/>
          <w:marRight w:val="0"/>
          <w:marTop w:val="0"/>
          <w:marBottom w:val="70"/>
          <w:divBdr>
            <w:top w:val="none" w:sz="0" w:space="0" w:color="auto"/>
            <w:left w:val="none" w:sz="0" w:space="0" w:color="auto"/>
            <w:bottom w:val="none" w:sz="0" w:space="0" w:color="auto"/>
            <w:right w:val="none" w:sz="0" w:space="0" w:color="auto"/>
          </w:divBdr>
        </w:div>
        <w:div w:id="1177575486">
          <w:marLeft w:val="0"/>
          <w:marRight w:val="0"/>
          <w:marTop w:val="0"/>
          <w:marBottom w:val="70"/>
          <w:divBdr>
            <w:top w:val="none" w:sz="0" w:space="0" w:color="auto"/>
            <w:left w:val="none" w:sz="0" w:space="0" w:color="auto"/>
            <w:bottom w:val="none" w:sz="0" w:space="0" w:color="auto"/>
            <w:right w:val="none" w:sz="0" w:space="0" w:color="auto"/>
          </w:divBdr>
        </w:div>
        <w:div w:id="1568496286">
          <w:marLeft w:val="0"/>
          <w:marRight w:val="0"/>
          <w:marTop w:val="0"/>
          <w:marBottom w:val="70"/>
          <w:divBdr>
            <w:top w:val="none" w:sz="0" w:space="0" w:color="auto"/>
            <w:left w:val="none" w:sz="0" w:space="0" w:color="auto"/>
            <w:bottom w:val="none" w:sz="0" w:space="0" w:color="auto"/>
            <w:right w:val="none" w:sz="0" w:space="0" w:color="auto"/>
          </w:divBdr>
        </w:div>
        <w:div w:id="1914730389">
          <w:marLeft w:val="0"/>
          <w:marRight w:val="0"/>
          <w:marTop w:val="0"/>
          <w:marBottom w:val="70"/>
          <w:divBdr>
            <w:top w:val="none" w:sz="0" w:space="0" w:color="auto"/>
            <w:left w:val="none" w:sz="0" w:space="0" w:color="auto"/>
            <w:bottom w:val="none" w:sz="0" w:space="0" w:color="auto"/>
            <w:right w:val="none" w:sz="0" w:space="0" w:color="auto"/>
          </w:divBdr>
        </w:div>
        <w:div w:id="761338932">
          <w:marLeft w:val="0"/>
          <w:marRight w:val="0"/>
          <w:marTop w:val="0"/>
          <w:marBottom w:val="70"/>
          <w:divBdr>
            <w:top w:val="none" w:sz="0" w:space="0" w:color="auto"/>
            <w:left w:val="none" w:sz="0" w:space="0" w:color="auto"/>
            <w:bottom w:val="none" w:sz="0" w:space="0" w:color="auto"/>
            <w:right w:val="none" w:sz="0" w:space="0" w:color="auto"/>
          </w:divBdr>
        </w:div>
        <w:div w:id="2050836224">
          <w:marLeft w:val="0"/>
          <w:marRight w:val="0"/>
          <w:marTop w:val="0"/>
          <w:marBottom w:val="70"/>
          <w:divBdr>
            <w:top w:val="none" w:sz="0" w:space="0" w:color="auto"/>
            <w:left w:val="none" w:sz="0" w:space="0" w:color="auto"/>
            <w:bottom w:val="none" w:sz="0" w:space="0" w:color="auto"/>
            <w:right w:val="none" w:sz="0" w:space="0" w:color="auto"/>
          </w:divBdr>
        </w:div>
        <w:div w:id="1974283653">
          <w:marLeft w:val="0"/>
          <w:marRight w:val="0"/>
          <w:marTop w:val="0"/>
          <w:marBottom w:val="70"/>
          <w:divBdr>
            <w:top w:val="none" w:sz="0" w:space="0" w:color="auto"/>
            <w:left w:val="none" w:sz="0" w:space="0" w:color="auto"/>
            <w:bottom w:val="none" w:sz="0" w:space="0" w:color="auto"/>
            <w:right w:val="none" w:sz="0" w:space="0" w:color="auto"/>
          </w:divBdr>
        </w:div>
        <w:div w:id="1318193325">
          <w:marLeft w:val="0"/>
          <w:marRight w:val="0"/>
          <w:marTop w:val="0"/>
          <w:marBottom w:val="70"/>
          <w:divBdr>
            <w:top w:val="none" w:sz="0" w:space="0" w:color="auto"/>
            <w:left w:val="none" w:sz="0" w:space="0" w:color="auto"/>
            <w:bottom w:val="none" w:sz="0" w:space="0" w:color="auto"/>
            <w:right w:val="none" w:sz="0" w:space="0" w:color="auto"/>
          </w:divBdr>
        </w:div>
        <w:div w:id="1556352551">
          <w:marLeft w:val="0"/>
          <w:marRight w:val="0"/>
          <w:marTop w:val="0"/>
          <w:marBottom w:val="70"/>
          <w:divBdr>
            <w:top w:val="none" w:sz="0" w:space="0" w:color="auto"/>
            <w:left w:val="none" w:sz="0" w:space="0" w:color="auto"/>
            <w:bottom w:val="none" w:sz="0" w:space="0" w:color="auto"/>
            <w:right w:val="none" w:sz="0" w:space="0" w:color="auto"/>
          </w:divBdr>
        </w:div>
        <w:div w:id="1975717948">
          <w:marLeft w:val="0"/>
          <w:marRight w:val="0"/>
          <w:marTop w:val="0"/>
          <w:marBottom w:val="70"/>
          <w:divBdr>
            <w:top w:val="none" w:sz="0" w:space="0" w:color="auto"/>
            <w:left w:val="none" w:sz="0" w:space="0" w:color="auto"/>
            <w:bottom w:val="none" w:sz="0" w:space="0" w:color="auto"/>
            <w:right w:val="none" w:sz="0" w:space="0" w:color="auto"/>
          </w:divBdr>
        </w:div>
        <w:div w:id="1518078696">
          <w:marLeft w:val="0"/>
          <w:marRight w:val="0"/>
          <w:marTop w:val="0"/>
          <w:marBottom w:val="70"/>
          <w:divBdr>
            <w:top w:val="none" w:sz="0" w:space="0" w:color="auto"/>
            <w:left w:val="none" w:sz="0" w:space="0" w:color="auto"/>
            <w:bottom w:val="none" w:sz="0" w:space="0" w:color="auto"/>
            <w:right w:val="none" w:sz="0" w:space="0" w:color="auto"/>
          </w:divBdr>
        </w:div>
        <w:div w:id="1694646435">
          <w:marLeft w:val="0"/>
          <w:marRight w:val="0"/>
          <w:marTop w:val="0"/>
          <w:marBottom w:val="70"/>
          <w:divBdr>
            <w:top w:val="none" w:sz="0" w:space="0" w:color="auto"/>
            <w:left w:val="none" w:sz="0" w:space="0" w:color="auto"/>
            <w:bottom w:val="none" w:sz="0" w:space="0" w:color="auto"/>
            <w:right w:val="none" w:sz="0" w:space="0" w:color="auto"/>
          </w:divBdr>
        </w:div>
        <w:div w:id="1058943097">
          <w:marLeft w:val="0"/>
          <w:marRight w:val="0"/>
          <w:marTop w:val="0"/>
          <w:marBottom w:val="70"/>
          <w:divBdr>
            <w:top w:val="none" w:sz="0" w:space="0" w:color="auto"/>
            <w:left w:val="none" w:sz="0" w:space="0" w:color="auto"/>
            <w:bottom w:val="none" w:sz="0" w:space="0" w:color="auto"/>
            <w:right w:val="none" w:sz="0" w:space="0" w:color="auto"/>
          </w:divBdr>
        </w:div>
        <w:div w:id="803887876">
          <w:marLeft w:val="0"/>
          <w:marRight w:val="0"/>
          <w:marTop w:val="0"/>
          <w:marBottom w:val="70"/>
          <w:divBdr>
            <w:top w:val="none" w:sz="0" w:space="0" w:color="auto"/>
            <w:left w:val="none" w:sz="0" w:space="0" w:color="auto"/>
            <w:bottom w:val="none" w:sz="0" w:space="0" w:color="auto"/>
            <w:right w:val="none" w:sz="0" w:space="0" w:color="auto"/>
          </w:divBdr>
        </w:div>
        <w:div w:id="1431462436">
          <w:marLeft w:val="0"/>
          <w:marRight w:val="0"/>
          <w:marTop w:val="0"/>
          <w:marBottom w:val="70"/>
          <w:divBdr>
            <w:top w:val="none" w:sz="0" w:space="0" w:color="auto"/>
            <w:left w:val="none" w:sz="0" w:space="0" w:color="auto"/>
            <w:bottom w:val="none" w:sz="0" w:space="0" w:color="auto"/>
            <w:right w:val="none" w:sz="0" w:space="0" w:color="auto"/>
          </w:divBdr>
        </w:div>
        <w:div w:id="486626525">
          <w:marLeft w:val="0"/>
          <w:marRight w:val="0"/>
          <w:marTop w:val="0"/>
          <w:marBottom w:val="70"/>
          <w:divBdr>
            <w:top w:val="none" w:sz="0" w:space="0" w:color="auto"/>
            <w:left w:val="none" w:sz="0" w:space="0" w:color="auto"/>
            <w:bottom w:val="none" w:sz="0" w:space="0" w:color="auto"/>
            <w:right w:val="none" w:sz="0" w:space="0" w:color="auto"/>
          </w:divBdr>
        </w:div>
        <w:div w:id="1389495060">
          <w:marLeft w:val="0"/>
          <w:marRight w:val="0"/>
          <w:marTop w:val="0"/>
          <w:marBottom w:val="70"/>
          <w:divBdr>
            <w:top w:val="none" w:sz="0" w:space="0" w:color="auto"/>
            <w:left w:val="none" w:sz="0" w:space="0" w:color="auto"/>
            <w:bottom w:val="none" w:sz="0" w:space="0" w:color="auto"/>
            <w:right w:val="none" w:sz="0" w:space="0" w:color="auto"/>
          </w:divBdr>
        </w:div>
        <w:div w:id="467478890">
          <w:marLeft w:val="0"/>
          <w:marRight w:val="0"/>
          <w:marTop w:val="0"/>
          <w:marBottom w:val="70"/>
          <w:divBdr>
            <w:top w:val="none" w:sz="0" w:space="0" w:color="auto"/>
            <w:left w:val="none" w:sz="0" w:space="0" w:color="auto"/>
            <w:bottom w:val="none" w:sz="0" w:space="0" w:color="auto"/>
            <w:right w:val="none" w:sz="0" w:space="0" w:color="auto"/>
          </w:divBdr>
        </w:div>
        <w:div w:id="1358114289">
          <w:marLeft w:val="0"/>
          <w:marRight w:val="0"/>
          <w:marTop w:val="0"/>
          <w:marBottom w:val="70"/>
          <w:divBdr>
            <w:top w:val="none" w:sz="0" w:space="0" w:color="auto"/>
            <w:left w:val="none" w:sz="0" w:space="0" w:color="auto"/>
            <w:bottom w:val="none" w:sz="0" w:space="0" w:color="auto"/>
            <w:right w:val="none" w:sz="0" w:space="0" w:color="auto"/>
          </w:divBdr>
        </w:div>
        <w:div w:id="242111416">
          <w:marLeft w:val="0"/>
          <w:marRight w:val="0"/>
          <w:marTop w:val="0"/>
          <w:marBottom w:val="70"/>
          <w:divBdr>
            <w:top w:val="none" w:sz="0" w:space="0" w:color="auto"/>
            <w:left w:val="none" w:sz="0" w:space="0" w:color="auto"/>
            <w:bottom w:val="none" w:sz="0" w:space="0" w:color="auto"/>
            <w:right w:val="none" w:sz="0" w:space="0" w:color="auto"/>
          </w:divBdr>
        </w:div>
        <w:div w:id="1266377119">
          <w:marLeft w:val="0"/>
          <w:marRight w:val="0"/>
          <w:marTop w:val="0"/>
          <w:marBottom w:val="70"/>
          <w:divBdr>
            <w:top w:val="none" w:sz="0" w:space="0" w:color="auto"/>
            <w:left w:val="none" w:sz="0" w:space="0" w:color="auto"/>
            <w:bottom w:val="none" w:sz="0" w:space="0" w:color="auto"/>
            <w:right w:val="none" w:sz="0" w:space="0" w:color="auto"/>
          </w:divBdr>
        </w:div>
        <w:div w:id="906768148">
          <w:marLeft w:val="0"/>
          <w:marRight w:val="0"/>
          <w:marTop w:val="0"/>
          <w:marBottom w:val="70"/>
          <w:divBdr>
            <w:top w:val="none" w:sz="0" w:space="0" w:color="auto"/>
            <w:left w:val="none" w:sz="0" w:space="0" w:color="auto"/>
            <w:bottom w:val="none" w:sz="0" w:space="0" w:color="auto"/>
            <w:right w:val="none" w:sz="0" w:space="0" w:color="auto"/>
          </w:divBdr>
        </w:div>
        <w:div w:id="442068455">
          <w:marLeft w:val="0"/>
          <w:marRight w:val="0"/>
          <w:marTop w:val="0"/>
          <w:marBottom w:val="70"/>
          <w:divBdr>
            <w:top w:val="none" w:sz="0" w:space="0" w:color="auto"/>
            <w:left w:val="none" w:sz="0" w:space="0" w:color="auto"/>
            <w:bottom w:val="none" w:sz="0" w:space="0" w:color="auto"/>
            <w:right w:val="none" w:sz="0" w:space="0" w:color="auto"/>
          </w:divBdr>
        </w:div>
        <w:div w:id="1502501575">
          <w:marLeft w:val="0"/>
          <w:marRight w:val="0"/>
          <w:marTop w:val="0"/>
          <w:marBottom w:val="70"/>
          <w:divBdr>
            <w:top w:val="none" w:sz="0" w:space="0" w:color="auto"/>
            <w:left w:val="none" w:sz="0" w:space="0" w:color="auto"/>
            <w:bottom w:val="none" w:sz="0" w:space="0" w:color="auto"/>
            <w:right w:val="none" w:sz="0" w:space="0" w:color="auto"/>
          </w:divBdr>
        </w:div>
        <w:div w:id="862983947">
          <w:marLeft w:val="0"/>
          <w:marRight w:val="0"/>
          <w:marTop w:val="0"/>
          <w:marBottom w:val="70"/>
          <w:divBdr>
            <w:top w:val="none" w:sz="0" w:space="0" w:color="auto"/>
            <w:left w:val="none" w:sz="0" w:space="0" w:color="auto"/>
            <w:bottom w:val="none" w:sz="0" w:space="0" w:color="auto"/>
            <w:right w:val="none" w:sz="0" w:space="0" w:color="auto"/>
          </w:divBdr>
        </w:div>
        <w:div w:id="2118989387">
          <w:marLeft w:val="0"/>
          <w:marRight w:val="0"/>
          <w:marTop w:val="0"/>
          <w:marBottom w:val="70"/>
          <w:divBdr>
            <w:top w:val="none" w:sz="0" w:space="0" w:color="auto"/>
            <w:left w:val="none" w:sz="0" w:space="0" w:color="auto"/>
            <w:bottom w:val="none" w:sz="0" w:space="0" w:color="auto"/>
            <w:right w:val="none" w:sz="0" w:space="0" w:color="auto"/>
          </w:divBdr>
        </w:div>
        <w:div w:id="1698772680">
          <w:marLeft w:val="0"/>
          <w:marRight w:val="0"/>
          <w:marTop w:val="0"/>
          <w:marBottom w:val="70"/>
          <w:divBdr>
            <w:top w:val="none" w:sz="0" w:space="0" w:color="auto"/>
            <w:left w:val="none" w:sz="0" w:space="0" w:color="auto"/>
            <w:bottom w:val="none" w:sz="0" w:space="0" w:color="auto"/>
            <w:right w:val="none" w:sz="0" w:space="0" w:color="auto"/>
          </w:divBdr>
        </w:div>
        <w:div w:id="576868856">
          <w:marLeft w:val="0"/>
          <w:marRight w:val="0"/>
          <w:marTop w:val="0"/>
          <w:marBottom w:val="70"/>
          <w:divBdr>
            <w:top w:val="none" w:sz="0" w:space="0" w:color="auto"/>
            <w:left w:val="none" w:sz="0" w:space="0" w:color="auto"/>
            <w:bottom w:val="none" w:sz="0" w:space="0" w:color="auto"/>
            <w:right w:val="none" w:sz="0" w:space="0" w:color="auto"/>
          </w:divBdr>
        </w:div>
        <w:div w:id="779295616">
          <w:marLeft w:val="0"/>
          <w:marRight w:val="0"/>
          <w:marTop w:val="0"/>
          <w:marBottom w:val="70"/>
          <w:divBdr>
            <w:top w:val="none" w:sz="0" w:space="0" w:color="auto"/>
            <w:left w:val="none" w:sz="0" w:space="0" w:color="auto"/>
            <w:bottom w:val="none" w:sz="0" w:space="0" w:color="auto"/>
            <w:right w:val="none" w:sz="0" w:space="0" w:color="auto"/>
          </w:divBdr>
        </w:div>
        <w:div w:id="247351891">
          <w:marLeft w:val="0"/>
          <w:marRight w:val="0"/>
          <w:marTop w:val="0"/>
          <w:marBottom w:val="70"/>
          <w:divBdr>
            <w:top w:val="none" w:sz="0" w:space="0" w:color="auto"/>
            <w:left w:val="none" w:sz="0" w:space="0" w:color="auto"/>
            <w:bottom w:val="none" w:sz="0" w:space="0" w:color="auto"/>
            <w:right w:val="none" w:sz="0" w:space="0" w:color="auto"/>
          </w:divBdr>
        </w:div>
        <w:div w:id="1758790368">
          <w:marLeft w:val="0"/>
          <w:marRight w:val="0"/>
          <w:marTop w:val="0"/>
          <w:marBottom w:val="70"/>
          <w:divBdr>
            <w:top w:val="none" w:sz="0" w:space="0" w:color="auto"/>
            <w:left w:val="none" w:sz="0" w:space="0" w:color="auto"/>
            <w:bottom w:val="none" w:sz="0" w:space="0" w:color="auto"/>
            <w:right w:val="none" w:sz="0" w:space="0" w:color="auto"/>
          </w:divBdr>
        </w:div>
        <w:div w:id="1166285458">
          <w:marLeft w:val="0"/>
          <w:marRight w:val="0"/>
          <w:marTop w:val="0"/>
          <w:marBottom w:val="70"/>
          <w:divBdr>
            <w:top w:val="none" w:sz="0" w:space="0" w:color="auto"/>
            <w:left w:val="none" w:sz="0" w:space="0" w:color="auto"/>
            <w:bottom w:val="none" w:sz="0" w:space="0" w:color="auto"/>
            <w:right w:val="none" w:sz="0" w:space="0" w:color="auto"/>
          </w:divBdr>
        </w:div>
        <w:div w:id="1614170701">
          <w:marLeft w:val="0"/>
          <w:marRight w:val="0"/>
          <w:marTop w:val="0"/>
          <w:marBottom w:val="70"/>
          <w:divBdr>
            <w:top w:val="none" w:sz="0" w:space="0" w:color="auto"/>
            <w:left w:val="none" w:sz="0" w:space="0" w:color="auto"/>
            <w:bottom w:val="none" w:sz="0" w:space="0" w:color="auto"/>
            <w:right w:val="none" w:sz="0" w:space="0" w:color="auto"/>
          </w:divBdr>
        </w:div>
        <w:div w:id="244146579">
          <w:marLeft w:val="0"/>
          <w:marRight w:val="0"/>
          <w:marTop w:val="0"/>
          <w:marBottom w:val="70"/>
          <w:divBdr>
            <w:top w:val="none" w:sz="0" w:space="0" w:color="auto"/>
            <w:left w:val="none" w:sz="0" w:space="0" w:color="auto"/>
            <w:bottom w:val="none" w:sz="0" w:space="0" w:color="auto"/>
            <w:right w:val="none" w:sz="0" w:space="0" w:color="auto"/>
          </w:divBdr>
        </w:div>
        <w:div w:id="1798638671">
          <w:marLeft w:val="0"/>
          <w:marRight w:val="0"/>
          <w:marTop w:val="0"/>
          <w:marBottom w:val="70"/>
          <w:divBdr>
            <w:top w:val="none" w:sz="0" w:space="0" w:color="auto"/>
            <w:left w:val="none" w:sz="0" w:space="0" w:color="auto"/>
            <w:bottom w:val="none" w:sz="0" w:space="0" w:color="auto"/>
            <w:right w:val="none" w:sz="0" w:space="0" w:color="auto"/>
          </w:divBdr>
        </w:div>
        <w:div w:id="1132602004">
          <w:marLeft w:val="0"/>
          <w:marRight w:val="0"/>
          <w:marTop w:val="0"/>
          <w:marBottom w:val="70"/>
          <w:divBdr>
            <w:top w:val="none" w:sz="0" w:space="0" w:color="auto"/>
            <w:left w:val="none" w:sz="0" w:space="0" w:color="auto"/>
            <w:bottom w:val="none" w:sz="0" w:space="0" w:color="auto"/>
            <w:right w:val="none" w:sz="0" w:space="0" w:color="auto"/>
          </w:divBdr>
        </w:div>
        <w:div w:id="278147052">
          <w:marLeft w:val="0"/>
          <w:marRight w:val="0"/>
          <w:marTop w:val="0"/>
          <w:marBottom w:val="70"/>
          <w:divBdr>
            <w:top w:val="none" w:sz="0" w:space="0" w:color="auto"/>
            <w:left w:val="none" w:sz="0" w:space="0" w:color="auto"/>
            <w:bottom w:val="none" w:sz="0" w:space="0" w:color="auto"/>
            <w:right w:val="none" w:sz="0" w:space="0" w:color="auto"/>
          </w:divBdr>
        </w:div>
        <w:div w:id="33896438">
          <w:marLeft w:val="0"/>
          <w:marRight w:val="0"/>
          <w:marTop w:val="0"/>
          <w:marBottom w:val="70"/>
          <w:divBdr>
            <w:top w:val="none" w:sz="0" w:space="0" w:color="auto"/>
            <w:left w:val="none" w:sz="0" w:space="0" w:color="auto"/>
            <w:bottom w:val="none" w:sz="0" w:space="0" w:color="auto"/>
            <w:right w:val="none" w:sz="0" w:space="0" w:color="auto"/>
          </w:divBdr>
        </w:div>
        <w:div w:id="2111509993">
          <w:marLeft w:val="0"/>
          <w:marRight w:val="0"/>
          <w:marTop w:val="0"/>
          <w:marBottom w:val="70"/>
          <w:divBdr>
            <w:top w:val="none" w:sz="0" w:space="0" w:color="auto"/>
            <w:left w:val="none" w:sz="0" w:space="0" w:color="auto"/>
            <w:bottom w:val="none" w:sz="0" w:space="0" w:color="auto"/>
            <w:right w:val="none" w:sz="0" w:space="0" w:color="auto"/>
          </w:divBdr>
        </w:div>
        <w:div w:id="617218427">
          <w:marLeft w:val="0"/>
          <w:marRight w:val="0"/>
          <w:marTop w:val="0"/>
          <w:marBottom w:val="70"/>
          <w:divBdr>
            <w:top w:val="none" w:sz="0" w:space="0" w:color="auto"/>
            <w:left w:val="none" w:sz="0" w:space="0" w:color="auto"/>
            <w:bottom w:val="none" w:sz="0" w:space="0" w:color="auto"/>
            <w:right w:val="none" w:sz="0" w:space="0" w:color="auto"/>
          </w:divBdr>
        </w:div>
        <w:div w:id="1119684031">
          <w:marLeft w:val="0"/>
          <w:marRight w:val="0"/>
          <w:marTop w:val="0"/>
          <w:marBottom w:val="70"/>
          <w:divBdr>
            <w:top w:val="none" w:sz="0" w:space="0" w:color="auto"/>
            <w:left w:val="none" w:sz="0" w:space="0" w:color="auto"/>
            <w:bottom w:val="none" w:sz="0" w:space="0" w:color="auto"/>
            <w:right w:val="none" w:sz="0" w:space="0" w:color="auto"/>
          </w:divBdr>
        </w:div>
        <w:div w:id="68583148">
          <w:marLeft w:val="0"/>
          <w:marRight w:val="0"/>
          <w:marTop w:val="0"/>
          <w:marBottom w:val="70"/>
          <w:divBdr>
            <w:top w:val="none" w:sz="0" w:space="0" w:color="auto"/>
            <w:left w:val="none" w:sz="0" w:space="0" w:color="auto"/>
            <w:bottom w:val="none" w:sz="0" w:space="0" w:color="auto"/>
            <w:right w:val="none" w:sz="0" w:space="0" w:color="auto"/>
          </w:divBdr>
        </w:div>
        <w:div w:id="1340885869">
          <w:marLeft w:val="0"/>
          <w:marRight w:val="0"/>
          <w:marTop w:val="0"/>
          <w:marBottom w:val="70"/>
          <w:divBdr>
            <w:top w:val="none" w:sz="0" w:space="0" w:color="auto"/>
            <w:left w:val="none" w:sz="0" w:space="0" w:color="auto"/>
            <w:bottom w:val="none" w:sz="0" w:space="0" w:color="auto"/>
            <w:right w:val="none" w:sz="0" w:space="0" w:color="auto"/>
          </w:divBdr>
        </w:div>
        <w:div w:id="878471334">
          <w:marLeft w:val="0"/>
          <w:marRight w:val="0"/>
          <w:marTop w:val="0"/>
          <w:marBottom w:val="70"/>
          <w:divBdr>
            <w:top w:val="none" w:sz="0" w:space="0" w:color="auto"/>
            <w:left w:val="none" w:sz="0" w:space="0" w:color="auto"/>
            <w:bottom w:val="none" w:sz="0" w:space="0" w:color="auto"/>
            <w:right w:val="none" w:sz="0" w:space="0" w:color="auto"/>
          </w:divBdr>
        </w:div>
        <w:div w:id="1284383268">
          <w:marLeft w:val="0"/>
          <w:marRight w:val="0"/>
          <w:marTop w:val="0"/>
          <w:marBottom w:val="70"/>
          <w:divBdr>
            <w:top w:val="none" w:sz="0" w:space="0" w:color="auto"/>
            <w:left w:val="none" w:sz="0" w:space="0" w:color="auto"/>
            <w:bottom w:val="none" w:sz="0" w:space="0" w:color="auto"/>
            <w:right w:val="none" w:sz="0" w:space="0" w:color="auto"/>
          </w:divBdr>
        </w:div>
        <w:div w:id="1300724123">
          <w:marLeft w:val="0"/>
          <w:marRight w:val="0"/>
          <w:marTop w:val="0"/>
          <w:marBottom w:val="70"/>
          <w:divBdr>
            <w:top w:val="none" w:sz="0" w:space="0" w:color="auto"/>
            <w:left w:val="none" w:sz="0" w:space="0" w:color="auto"/>
            <w:bottom w:val="none" w:sz="0" w:space="0" w:color="auto"/>
            <w:right w:val="none" w:sz="0" w:space="0" w:color="auto"/>
          </w:divBdr>
        </w:div>
        <w:div w:id="1817721322">
          <w:marLeft w:val="0"/>
          <w:marRight w:val="0"/>
          <w:marTop w:val="0"/>
          <w:marBottom w:val="70"/>
          <w:divBdr>
            <w:top w:val="none" w:sz="0" w:space="0" w:color="auto"/>
            <w:left w:val="none" w:sz="0" w:space="0" w:color="auto"/>
            <w:bottom w:val="none" w:sz="0" w:space="0" w:color="auto"/>
            <w:right w:val="none" w:sz="0" w:space="0" w:color="auto"/>
          </w:divBdr>
        </w:div>
        <w:div w:id="1653294370">
          <w:marLeft w:val="0"/>
          <w:marRight w:val="0"/>
          <w:marTop w:val="0"/>
          <w:marBottom w:val="70"/>
          <w:divBdr>
            <w:top w:val="none" w:sz="0" w:space="0" w:color="auto"/>
            <w:left w:val="none" w:sz="0" w:space="0" w:color="auto"/>
            <w:bottom w:val="none" w:sz="0" w:space="0" w:color="auto"/>
            <w:right w:val="none" w:sz="0" w:space="0" w:color="auto"/>
          </w:divBdr>
        </w:div>
        <w:div w:id="860438440">
          <w:marLeft w:val="0"/>
          <w:marRight w:val="0"/>
          <w:marTop w:val="0"/>
          <w:marBottom w:val="70"/>
          <w:divBdr>
            <w:top w:val="none" w:sz="0" w:space="0" w:color="auto"/>
            <w:left w:val="none" w:sz="0" w:space="0" w:color="auto"/>
            <w:bottom w:val="none" w:sz="0" w:space="0" w:color="auto"/>
            <w:right w:val="none" w:sz="0" w:space="0" w:color="auto"/>
          </w:divBdr>
        </w:div>
        <w:div w:id="816649861">
          <w:marLeft w:val="0"/>
          <w:marRight w:val="0"/>
          <w:marTop w:val="0"/>
          <w:marBottom w:val="70"/>
          <w:divBdr>
            <w:top w:val="none" w:sz="0" w:space="0" w:color="auto"/>
            <w:left w:val="none" w:sz="0" w:space="0" w:color="auto"/>
            <w:bottom w:val="none" w:sz="0" w:space="0" w:color="auto"/>
            <w:right w:val="none" w:sz="0" w:space="0" w:color="auto"/>
          </w:divBdr>
        </w:div>
        <w:div w:id="2019967604">
          <w:marLeft w:val="0"/>
          <w:marRight w:val="0"/>
          <w:marTop w:val="0"/>
          <w:marBottom w:val="70"/>
          <w:divBdr>
            <w:top w:val="none" w:sz="0" w:space="0" w:color="auto"/>
            <w:left w:val="none" w:sz="0" w:space="0" w:color="auto"/>
            <w:bottom w:val="none" w:sz="0" w:space="0" w:color="auto"/>
            <w:right w:val="none" w:sz="0" w:space="0" w:color="auto"/>
          </w:divBdr>
        </w:div>
        <w:div w:id="2136018549">
          <w:marLeft w:val="0"/>
          <w:marRight w:val="0"/>
          <w:marTop w:val="0"/>
          <w:marBottom w:val="70"/>
          <w:divBdr>
            <w:top w:val="none" w:sz="0" w:space="0" w:color="auto"/>
            <w:left w:val="none" w:sz="0" w:space="0" w:color="auto"/>
            <w:bottom w:val="none" w:sz="0" w:space="0" w:color="auto"/>
            <w:right w:val="none" w:sz="0" w:space="0" w:color="auto"/>
          </w:divBdr>
        </w:div>
        <w:div w:id="977760821">
          <w:marLeft w:val="0"/>
          <w:marRight w:val="0"/>
          <w:marTop w:val="0"/>
          <w:marBottom w:val="70"/>
          <w:divBdr>
            <w:top w:val="none" w:sz="0" w:space="0" w:color="auto"/>
            <w:left w:val="none" w:sz="0" w:space="0" w:color="auto"/>
            <w:bottom w:val="none" w:sz="0" w:space="0" w:color="auto"/>
            <w:right w:val="none" w:sz="0" w:space="0" w:color="auto"/>
          </w:divBdr>
        </w:div>
        <w:div w:id="353851809">
          <w:marLeft w:val="0"/>
          <w:marRight w:val="0"/>
          <w:marTop w:val="0"/>
          <w:marBottom w:val="70"/>
          <w:divBdr>
            <w:top w:val="none" w:sz="0" w:space="0" w:color="auto"/>
            <w:left w:val="none" w:sz="0" w:space="0" w:color="auto"/>
            <w:bottom w:val="none" w:sz="0" w:space="0" w:color="auto"/>
            <w:right w:val="none" w:sz="0" w:space="0" w:color="auto"/>
          </w:divBdr>
        </w:div>
        <w:div w:id="180558761">
          <w:marLeft w:val="0"/>
          <w:marRight w:val="0"/>
          <w:marTop w:val="0"/>
          <w:marBottom w:val="70"/>
          <w:divBdr>
            <w:top w:val="none" w:sz="0" w:space="0" w:color="auto"/>
            <w:left w:val="none" w:sz="0" w:space="0" w:color="auto"/>
            <w:bottom w:val="none" w:sz="0" w:space="0" w:color="auto"/>
            <w:right w:val="none" w:sz="0" w:space="0" w:color="auto"/>
          </w:divBdr>
        </w:div>
        <w:div w:id="732044869">
          <w:marLeft w:val="0"/>
          <w:marRight w:val="0"/>
          <w:marTop w:val="0"/>
          <w:marBottom w:val="70"/>
          <w:divBdr>
            <w:top w:val="none" w:sz="0" w:space="0" w:color="auto"/>
            <w:left w:val="none" w:sz="0" w:space="0" w:color="auto"/>
            <w:bottom w:val="none" w:sz="0" w:space="0" w:color="auto"/>
            <w:right w:val="none" w:sz="0" w:space="0" w:color="auto"/>
          </w:divBdr>
        </w:div>
        <w:div w:id="1127745311">
          <w:marLeft w:val="0"/>
          <w:marRight w:val="0"/>
          <w:marTop w:val="0"/>
          <w:marBottom w:val="70"/>
          <w:divBdr>
            <w:top w:val="none" w:sz="0" w:space="0" w:color="auto"/>
            <w:left w:val="none" w:sz="0" w:space="0" w:color="auto"/>
            <w:bottom w:val="none" w:sz="0" w:space="0" w:color="auto"/>
            <w:right w:val="none" w:sz="0" w:space="0" w:color="auto"/>
          </w:divBdr>
        </w:div>
        <w:div w:id="1180199364">
          <w:marLeft w:val="0"/>
          <w:marRight w:val="0"/>
          <w:marTop w:val="0"/>
          <w:marBottom w:val="70"/>
          <w:divBdr>
            <w:top w:val="none" w:sz="0" w:space="0" w:color="auto"/>
            <w:left w:val="none" w:sz="0" w:space="0" w:color="auto"/>
            <w:bottom w:val="none" w:sz="0" w:space="0" w:color="auto"/>
            <w:right w:val="none" w:sz="0" w:space="0" w:color="auto"/>
          </w:divBdr>
        </w:div>
        <w:div w:id="531235809">
          <w:marLeft w:val="0"/>
          <w:marRight w:val="0"/>
          <w:marTop w:val="0"/>
          <w:marBottom w:val="70"/>
          <w:divBdr>
            <w:top w:val="none" w:sz="0" w:space="0" w:color="auto"/>
            <w:left w:val="none" w:sz="0" w:space="0" w:color="auto"/>
            <w:bottom w:val="none" w:sz="0" w:space="0" w:color="auto"/>
            <w:right w:val="none" w:sz="0" w:space="0" w:color="auto"/>
          </w:divBdr>
        </w:div>
        <w:div w:id="300693543">
          <w:marLeft w:val="0"/>
          <w:marRight w:val="0"/>
          <w:marTop w:val="0"/>
          <w:marBottom w:val="200"/>
          <w:divBdr>
            <w:top w:val="none" w:sz="0" w:space="0" w:color="auto"/>
            <w:left w:val="none" w:sz="0" w:space="0" w:color="auto"/>
            <w:bottom w:val="none" w:sz="0" w:space="0" w:color="auto"/>
            <w:right w:val="none" w:sz="0" w:space="0" w:color="auto"/>
          </w:divBdr>
        </w:div>
        <w:div w:id="1442530390">
          <w:marLeft w:val="0"/>
          <w:marRight w:val="0"/>
          <w:marTop w:val="0"/>
          <w:marBottom w:val="200"/>
          <w:divBdr>
            <w:top w:val="none" w:sz="0" w:space="0" w:color="auto"/>
            <w:left w:val="none" w:sz="0" w:space="0" w:color="auto"/>
            <w:bottom w:val="none" w:sz="0" w:space="0" w:color="auto"/>
            <w:right w:val="none" w:sz="0" w:space="0" w:color="auto"/>
          </w:divBdr>
        </w:div>
        <w:div w:id="1041052539">
          <w:marLeft w:val="0"/>
          <w:marRight w:val="0"/>
          <w:marTop w:val="0"/>
          <w:marBottom w:val="200"/>
          <w:divBdr>
            <w:top w:val="none" w:sz="0" w:space="0" w:color="auto"/>
            <w:left w:val="none" w:sz="0" w:space="0" w:color="auto"/>
            <w:bottom w:val="none" w:sz="0" w:space="0" w:color="auto"/>
            <w:right w:val="none" w:sz="0" w:space="0" w:color="auto"/>
          </w:divBdr>
        </w:div>
        <w:div w:id="2068070346">
          <w:marLeft w:val="0"/>
          <w:marRight w:val="0"/>
          <w:marTop w:val="0"/>
          <w:marBottom w:val="70"/>
          <w:divBdr>
            <w:top w:val="none" w:sz="0" w:space="0" w:color="auto"/>
            <w:left w:val="none" w:sz="0" w:space="0" w:color="auto"/>
            <w:bottom w:val="none" w:sz="0" w:space="0" w:color="auto"/>
            <w:right w:val="none" w:sz="0" w:space="0" w:color="auto"/>
          </w:divBdr>
        </w:div>
        <w:div w:id="1020088391">
          <w:marLeft w:val="0"/>
          <w:marRight w:val="0"/>
          <w:marTop w:val="0"/>
          <w:marBottom w:val="70"/>
          <w:divBdr>
            <w:top w:val="none" w:sz="0" w:space="0" w:color="auto"/>
            <w:left w:val="none" w:sz="0" w:space="0" w:color="auto"/>
            <w:bottom w:val="none" w:sz="0" w:space="0" w:color="auto"/>
            <w:right w:val="none" w:sz="0" w:space="0" w:color="auto"/>
          </w:divBdr>
        </w:div>
        <w:div w:id="1425372499">
          <w:marLeft w:val="0"/>
          <w:marRight w:val="0"/>
          <w:marTop w:val="0"/>
          <w:marBottom w:val="70"/>
          <w:divBdr>
            <w:top w:val="none" w:sz="0" w:space="0" w:color="auto"/>
            <w:left w:val="none" w:sz="0" w:space="0" w:color="auto"/>
            <w:bottom w:val="none" w:sz="0" w:space="0" w:color="auto"/>
            <w:right w:val="none" w:sz="0" w:space="0" w:color="auto"/>
          </w:divBdr>
        </w:div>
        <w:div w:id="702367496">
          <w:marLeft w:val="0"/>
          <w:marRight w:val="0"/>
          <w:marTop w:val="0"/>
          <w:marBottom w:val="70"/>
          <w:divBdr>
            <w:top w:val="none" w:sz="0" w:space="0" w:color="auto"/>
            <w:left w:val="none" w:sz="0" w:space="0" w:color="auto"/>
            <w:bottom w:val="none" w:sz="0" w:space="0" w:color="auto"/>
            <w:right w:val="none" w:sz="0" w:space="0" w:color="auto"/>
          </w:divBdr>
        </w:div>
        <w:div w:id="289865863">
          <w:marLeft w:val="0"/>
          <w:marRight w:val="0"/>
          <w:marTop w:val="0"/>
          <w:marBottom w:val="70"/>
          <w:divBdr>
            <w:top w:val="none" w:sz="0" w:space="0" w:color="auto"/>
            <w:left w:val="none" w:sz="0" w:space="0" w:color="auto"/>
            <w:bottom w:val="none" w:sz="0" w:space="0" w:color="auto"/>
            <w:right w:val="none" w:sz="0" w:space="0" w:color="auto"/>
          </w:divBdr>
        </w:div>
        <w:div w:id="1196039893">
          <w:marLeft w:val="0"/>
          <w:marRight w:val="0"/>
          <w:marTop w:val="0"/>
          <w:marBottom w:val="70"/>
          <w:divBdr>
            <w:top w:val="none" w:sz="0" w:space="0" w:color="auto"/>
            <w:left w:val="none" w:sz="0" w:space="0" w:color="auto"/>
            <w:bottom w:val="none" w:sz="0" w:space="0" w:color="auto"/>
            <w:right w:val="none" w:sz="0" w:space="0" w:color="auto"/>
          </w:divBdr>
        </w:div>
        <w:div w:id="1809468278">
          <w:marLeft w:val="0"/>
          <w:marRight w:val="0"/>
          <w:marTop w:val="0"/>
          <w:marBottom w:val="70"/>
          <w:divBdr>
            <w:top w:val="none" w:sz="0" w:space="0" w:color="auto"/>
            <w:left w:val="none" w:sz="0" w:space="0" w:color="auto"/>
            <w:bottom w:val="none" w:sz="0" w:space="0" w:color="auto"/>
            <w:right w:val="none" w:sz="0" w:space="0" w:color="auto"/>
          </w:divBdr>
        </w:div>
        <w:div w:id="368989557">
          <w:marLeft w:val="0"/>
          <w:marRight w:val="0"/>
          <w:marTop w:val="0"/>
          <w:marBottom w:val="70"/>
          <w:divBdr>
            <w:top w:val="none" w:sz="0" w:space="0" w:color="auto"/>
            <w:left w:val="none" w:sz="0" w:space="0" w:color="auto"/>
            <w:bottom w:val="none" w:sz="0" w:space="0" w:color="auto"/>
            <w:right w:val="none" w:sz="0" w:space="0" w:color="auto"/>
          </w:divBdr>
        </w:div>
        <w:div w:id="2092314343">
          <w:marLeft w:val="0"/>
          <w:marRight w:val="0"/>
          <w:marTop w:val="0"/>
          <w:marBottom w:val="70"/>
          <w:divBdr>
            <w:top w:val="none" w:sz="0" w:space="0" w:color="auto"/>
            <w:left w:val="none" w:sz="0" w:space="0" w:color="auto"/>
            <w:bottom w:val="none" w:sz="0" w:space="0" w:color="auto"/>
            <w:right w:val="none" w:sz="0" w:space="0" w:color="auto"/>
          </w:divBdr>
        </w:div>
        <w:div w:id="1671249282">
          <w:marLeft w:val="0"/>
          <w:marRight w:val="0"/>
          <w:marTop w:val="0"/>
          <w:marBottom w:val="70"/>
          <w:divBdr>
            <w:top w:val="none" w:sz="0" w:space="0" w:color="auto"/>
            <w:left w:val="none" w:sz="0" w:space="0" w:color="auto"/>
            <w:bottom w:val="none" w:sz="0" w:space="0" w:color="auto"/>
            <w:right w:val="none" w:sz="0" w:space="0" w:color="auto"/>
          </w:divBdr>
        </w:div>
        <w:div w:id="1346401262">
          <w:marLeft w:val="0"/>
          <w:marRight w:val="0"/>
          <w:marTop w:val="0"/>
          <w:marBottom w:val="70"/>
          <w:divBdr>
            <w:top w:val="none" w:sz="0" w:space="0" w:color="auto"/>
            <w:left w:val="none" w:sz="0" w:space="0" w:color="auto"/>
            <w:bottom w:val="none" w:sz="0" w:space="0" w:color="auto"/>
            <w:right w:val="none" w:sz="0" w:space="0" w:color="auto"/>
          </w:divBdr>
        </w:div>
        <w:div w:id="647711586">
          <w:marLeft w:val="0"/>
          <w:marRight w:val="0"/>
          <w:marTop w:val="0"/>
          <w:marBottom w:val="70"/>
          <w:divBdr>
            <w:top w:val="none" w:sz="0" w:space="0" w:color="auto"/>
            <w:left w:val="none" w:sz="0" w:space="0" w:color="auto"/>
            <w:bottom w:val="none" w:sz="0" w:space="0" w:color="auto"/>
            <w:right w:val="none" w:sz="0" w:space="0" w:color="auto"/>
          </w:divBdr>
        </w:div>
        <w:div w:id="2092968938">
          <w:marLeft w:val="0"/>
          <w:marRight w:val="0"/>
          <w:marTop w:val="0"/>
          <w:marBottom w:val="70"/>
          <w:divBdr>
            <w:top w:val="none" w:sz="0" w:space="0" w:color="auto"/>
            <w:left w:val="none" w:sz="0" w:space="0" w:color="auto"/>
            <w:bottom w:val="none" w:sz="0" w:space="0" w:color="auto"/>
            <w:right w:val="none" w:sz="0" w:space="0" w:color="auto"/>
          </w:divBdr>
        </w:div>
        <w:div w:id="847982341">
          <w:marLeft w:val="0"/>
          <w:marRight w:val="0"/>
          <w:marTop w:val="0"/>
          <w:marBottom w:val="70"/>
          <w:divBdr>
            <w:top w:val="none" w:sz="0" w:space="0" w:color="auto"/>
            <w:left w:val="none" w:sz="0" w:space="0" w:color="auto"/>
            <w:bottom w:val="none" w:sz="0" w:space="0" w:color="auto"/>
            <w:right w:val="none" w:sz="0" w:space="0" w:color="auto"/>
          </w:divBdr>
        </w:div>
        <w:div w:id="1999842140">
          <w:marLeft w:val="0"/>
          <w:marRight w:val="0"/>
          <w:marTop w:val="0"/>
          <w:marBottom w:val="70"/>
          <w:divBdr>
            <w:top w:val="none" w:sz="0" w:space="0" w:color="auto"/>
            <w:left w:val="none" w:sz="0" w:space="0" w:color="auto"/>
            <w:bottom w:val="none" w:sz="0" w:space="0" w:color="auto"/>
            <w:right w:val="none" w:sz="0" w:space="0" w:color="auto"/>
          </w:divBdr>
        </w:div>
        <w:div w:id="68121648">
          <w:marLeft w:val="0"/>
          <w:marRight w:val="0"/>
          <w:marTop w:val="0"/>
          <w:marBottom w:val="70"/>
          <w:divBdr>
            <w:top w:val="none" w:sz="0" w:space="0" w:color="auto"/>
            <w:left w:val="none" w:sz="0" w:space="0" w:color="auto"/>
            <w:bottom w:val="none" w:sz="0" w:space="0" w:color="auto"/>
            <w:right w:val="none" w:sz="0" w:space="0" w:color="auto"/>
          </w:divBdr>
        </w:div>
        <w:div w:id="73089801">
          <w:marLeft w:val="0"/>
          <w:marRight w:val="0"/>
          <w:marTop w:val="0"/>
          <w:marBottom w:val="70"/>
          <w:divBdr>
            <w:top w:val="none" w:sz="0" w:space="0" w:color="auto"/>
            <w:left w:val="none" w:sz="0" w:space="0" w:color="auto"/>
            <w:bottom w:val="none" w:sz="0" w:space="0" w:color="auto"/>
            <w:right w:val="none" w:sz="0" w:space="0" w:color="auto"/>
          </w:divBdr>
        </w:div>
        <w:div w:id="1063796831">
          <w:marLeft w:val="0"/>
          <w:marRight w:val="0"/>
          <w:marTop w:val="0"/>
          <w:marBottom w:val="70"/>
          <w:divBdr>
            <w:top w:val="none" w:sz="0" w:space="0" w:color="auto"/>
            <w:left w:val="none" w:sz="0" w:space="0" w:color="auto"/>
            <w:bottom w:val="none" w:sz="0" w:space="0" w:color="auto"/>
            <w:right w:val="none" w:sz="0" w:space="0" w:color="auto"/>
          </w:divBdr>
        </w:div>
        <w:div w:id="568884452">
          <w:marLeft w:val="0"/>
          <w:marRight w:val="0"/>
          <w:marTop w:val="0"/>
          <w:marBottom w:val="70"/>
          <w:divBdr>
            <w:top w:val="none" w:sz="0" w:space="0" w:color="auto"/>
            <w:left w:val="none" w:sz="0" w:space="0" w:color="auto"/>
            <w:bottom w:val="none" w:sz="0" w:space="0" w:color="auto"/>
            <w:right w:val="none" w:sz="0" w:space="0" w:color="auto"/>
          </w:divBdr>
        </w:div>
        <w:div w:id="1912540805">
          <w:marLeft w:val="0"/>
          <w:marRight w:val="0"/>
          <w:marTop w:val="0"/>
          <w:marBottom w:val="70"/>
          <w:divBdr>
            <w:top w:val="none" w:sz="0" w:space="0" w:color="auto"/>
            <w:left w:val="none" w:sz="0" w:space="0" w:color="auto"/>
            <w:bottom w:val="none" w:sz="0" w:space="0" w:color="auto"/>
            <w:right w:val="none" w:sz="0" w:space="0" w:color="auto"/>
          </w:divBdr>
        </w:div>
        <w:div w:id="12996037">
          <w:marLeft w:val="0"/>
          <w:marRight w:val="0"/>
          <w:marTop w:val="0"/>
          <w:marBottom w:val="70"/>
          <w:divBdr>
            <w:top w:val="none" w:sz="0" w:space="0" w:color="auto"/>
            <w:left w:val="none" w:sz="0" w:space="0" w:color="auto"/>
            <w:bottom w:val="none" w:sz="0" w:space="0" w:color="auto"/>
            <w:right w:val="none" w:sz="0" w:space="0" w:color="auto"/>
          </w:divBdr>
        </w:div>
        <w:div w:id="302850873">
          <w:marLeft w:val="0"/>
          <w:marRight w:val="0"/>
          <w:marTop w:val="0"/>
          <w:marBottom w:val="70"/>
          <w:divBdr>
            <w:top w:val="none" w:sz="0" w:space="0" w:color="auto"/>
            <w:left w:val="none" w:sz="0" w:space="0" w:color="auto"/>
            <w:bottom w:val="none" w:sz="0" w:space="0" w:color="auto"/>
            <w:right w:val="none" w:sz="0" w:space="0" w:color="auto"/>
          </w:divBdr>
        </w:div>
        <w:div w:id="1328051739">
          <w:marLeft w:val="0"/>
          <w:marRight w:val="0"/>
          <w:marTop w:val="0"/>
          <w:marBottom w:val="70"/>
          <w:divBdr>
            <w:top w:val="none" w:sz="0" w:space="0" w:color="auto"/>
            <w:left w:val="none" w:sz="0" w:space="0" w:color="auto"/>
            <w:bottom w:val="none" w:sz="0" w:space="0" w:color="auto"/>
            <w:right w:val="none" w:sz="0" w:space="0" w:color="auto"/>
          </w:divBdr>
        </w:div>
        <w:div w:id="104276663">
          <w:marLeft w:val="0"/>
          <w:marRight w:val="0"/>
          <w:marTop w:val="0"/>
          <w:marBottom w:val="70"/>
          <w:divBdr>
            <w:top w:val="none" w:sz="0" w:space="0" w:color="auto"/>
            <w:left w:val="none" w:sz="0" w:space="0" w:color="auto"/>
            <w:bottom w:val="none" w:sz="0" w:space="0" w:color="auto"/>
            <w:right w:val="none" w:sz="0" w:space="0" w:color="auto"/>
          </w:divBdr>
        </w:div>
        <w:div w:id="1361203013">
          <w:marLeft w:val="0"/>
          <w:marRight w:val="0"/>
          <w:marTop w:val="0"/>
          <w:marBottom w:val="70"/>
          <w:divBdr>
            <w:top w:val="none" w:sz="0" w:space="0" w:color="auto"/>
            <w:left w:val="none" w:sz="0" w:space="0" w:color="auto"/>
            <w:bottom w:val="none" w:sz="0" w:space="0" w:color="auto"/>
            <w:right w:val="none" w:sz="0" w:space="0" w:color="auto"/>
          </w:divBdr>
        </w:div>
        <w:div w:id="531042192">
          <w:marLeft w:val="0"/>
          <w:marRight w:val="0"/>
          <w:marTop w:val="0"/>
          <w:marBottom w:val="70"/>
          <w:divBdr>
            <w:top w:val="none" w:sz="0" w:space="0" w:color="auto"/>
            <w:left w:val="none" w:sz="0" w:space="0" w:color="auto"/>
            <w:bottom w:val="none" w:sz="0" w:space="0" w:color="auto"/>
            <w:right w:val="none" w:sz="0" w:space="0" w:color="auto"/>
          </w:divBdr>
        </w:div>
        <w:div w:id="401297061">
          <w:marLeft w:val="0"/>
          <w:marRight w:val="0"/>
          <w:marTop w:val="0"/>
          <w:marBottom w:val="70"/>
          <w:divBdr>
            <w:top w:val="none" w:sz="0" w:space="0" w:color="auto"/>
            <w:left w:val="none" w:sz="0" w:space="0" w:color="auto"/>
            <w:bottom w:val="none" w:sz="0" w:space="0" w:color="auto"/>
            <w:right w:val="none" w:sz="0" w:space="0" w:color="auto"/>
          </w:divBdr>
        </w:div>
        <w:div w:id="1078138844">
          <w:marLeft w:val="0"/>
          <w:marRight w:val="0"/>
          <w:marTop w:val="0"/>
          <w:marBottom w:val="70"/>
          <w:divBdr>
            <w:top w:val="none" w:sz="0" w:space="0" w:color="auto"/>
            <w:left w:val="none" w:sz="0" w:space="0" w:color="auto"/>
            <w:bottom w:val="none" w:sz="0" w:space="0" w:color="auto"/>
            <w:right w:val="none" w:sz="0" w:space="0" w:color="auto"/>
          </w:divBdr>
        </w:div>
        <w:div w:id="1956134425">
          <w:marLeft w:val="0"/>
          <w:marRight w:val="0"/>
          <w:marTop w:val="0"/>
          <w:marBottom w:val="70"/>
          <w:divBdr>
            <w:top w:val="none" w:sz="0" w:space="0" w:color="auto"/>
            <w:left w:val="none" w:sz="0" w:space="0" w:color="auto"/>
            <w:bottom w:val="none" w:sz="0" w:space="0" w:color="auto"/>
            <w:right w:val="none" w:sz="0" w:space="0" w:color="auto"/>
          </w:divBdr>
        </w:div>
        <w:div w:id="1718355096">
          <w:marLeft w:val="0"/>
          <w:marRight w:val="0"/>
          <w:marTop w:val="0"/>
          <w:marBottom w:val="70"/>
          <w:divBdr>
            <w:top w:val="none" w:sz="0" w:space="0" w:color="auto"/>
            <w:left w:val="none" w:sz="0" w:space="0" w:color="auto"/>
            <w:bottom w:val="none" w:sz="0" w:space="0" w:color="auto"/>
            <w:right w:val="none" w:sz="0" w:space="0" w:color="auto"/>
          </w:divBdr>
        </w:div>
        <w:div w:id="1458185053">
          <w:marLeft w:val="0"/>
          <w:marRight w:val="0"/>
          <w:marTop w:val="0"/>
          <w:marBottom w:val="70"/>
          <w:divBdr>
            <w:top w:val="none" w:sz="0" w:space="0" w:color="auto"/>
            <w:left w:val="none" w:sz="0" w:space="0" w:color="auto"/>
            <w:bottom w:val="none" w:sz="0" w:space="0" w:color="auto"/>
            <w:right w:val="none" w:sz="0" w:space="0" w:color="auto"/>
          </w:divBdr>
        </w:div>
        <w:div w:id="1262420752">
          <w:marLeft w:val="0"/>
          <w:marRight w:val="0"/>
          <w:marTop w:val="0"/>
          <w:marBottom w:val="70"/>
          <w:divBdr>
            <w:top w:val="none" w:sz="0" w:space="0" w:color="auto"/>
            <w:left w:val="none" w:sz="0" w:space="0" w:color="auto"/>
            <w:bottom w:val="none" w:sz="0" w:space="0" w:color="auto"/>
            <w:right w:val="none" w:sz="0" w:space="0" w:color="auto"/>
          </w:divBdr>
        </w:div>
        <w:div w:id="345643688">
          <w:marLeft w:val="0"/>
          <w:marRight w:val="0"/>
          <w:marTop w:val="0"/>
          <w:marBottom w:val="70"/>
          <w:divBdr>
            <w:top w:val="none" w:sz="0" w:space="0" w:color="auto"/>
            <w:left w:val="none" w:sz="0" w:space="0" w:color="auto"/>
            <w:bottom w:val="none" w:sz="0" w:space="0" w:color="auto"/>
            <w:right w:val="none" w:sz="0" w:space="0" w:color="auto"/>
          </w:divBdr>
        </w:div>
        <w:div w:id="557135706">
          <w:marLeft w:val="0"/>
          <w:marRight w:val="0"/>
          <w:marTop w:val="0"/>
          <w:marBottom w:val="100"/>
          <w:divBdr>
            <w:top w:val="none" w:sz="0" w:space="0" w:color="auto"/>
            <w:left w:val="none" w:sz="0" w:space="0" w:color="auto"/>
            <w:bottom w:val="none" w:sz="0" w:space="0" w:color="auto"/>
            <w:right w:val="none" w:sz="0" w:space="0" w:color="auto"/>
          </w:divBdr>
        </w:div>
        <w:div w:id="2122603871">
          <w:marLeft w:val="0"/>
          <w:marRight w:val="0"/>
          <w:marTop w:val="0"/>
          <w:marBottom w:val="100"/>
          <w:divBdr>
            <w:top w:val="none" w:sz="0" w:space="0" w:color="auto"/>
            <w:left w:val="none" w:sz="0" w:space="0" w:color="auto"/>
            <w:bottom w:val="none" w:sz="0" w:space="0" w:color="auto"/>
            <w:right w:val="none" w:sz="0" w:space="0" w:color="auto"/>
          </w:divBdr>
        </w:div>
        <w:div w:id="666329461">
          <w:marLeft w:val="0"/>
          <w:marRight w:val="0"/>
          <w:marTop w:val="0"/>
          <w:marBottom w:val="100"/>
          <w:divBdr>
            <w:top w:val="none" w:sz="0" w:space="0" w:color="auto"/>
            <w:left w:val="none" w:sz="0" w:space="0" w:color="auto"/>
            <w:bottom w:val="none" w:sz="0" w:space="0" w:color="auto"/>
            <w:right w:val="none" w:sz="0" w:space="0" w:color="auto"/>
          </w:divBdr>
        </w:div>
        <w:div w:id="2073037346">
          <w:marLeft w:val="0"/>
          <w:marRight w:val="0"/>
          <w:marTop w:val="0"/>
          <w:marBottom w:val="100"/>
          <w:divBdr>
            <w:top w:val="none" w:sz="0" w:space="0" w:color="auto"/>
            <w:left w:val="none" w:sz="0" w:space="0" w:color="auto"/>
            <w:bottom w:val="none" w:sz="0" w:space="0" w:color="auto"/>
            <w:right w:val="none" w:sz="0" w:space="0" w:color="auto"/>
          </w:divBdr>
        </w:div>
        <w:div w:id="1022242979">
          <w:marLeft w:val="0"/>
          <w:marRight w:val="0"/>
          <w:marTop w:val="0"/>
          <w:marBottom w:val="100"/>
          <w:divBdr>
            <w:top w:val="none" w:sz="0" w:space="0" w:color="auto"/>
            <w:left w:val="none" w:sz="0" w:space="0" w:color="auto"/>
            <w:bottom w:val="none" w:sz="0" w:space="0" w:color="auto"/>
            <w:right w:val="none" w:sz="0" w:space="0" w:color="auto"/>
          </w:divBdr>
        </w:div>
        <w:div w:id="1743020183">
          <w:marLeft w:val="0"/>
          <w:marRight w:val="0"/>
          <w:marTop w:val="0"/>
          <w:marBottom w:val="100"/>
          <w:divBdr>
            <w:top w:val="none" w:sz="0" w:space="0" w:color="auto"/>
            <w:left w:val="none" w:sz="0" w:space="0" w:color="auto"/>
            <w:bottom w:val="none" w:sz="0" w:space="0" w:color="auto"/>
            <w:right w:val="none" w:sz="0" w:space="0" w:color="auto"/>
          </w:divBdr>
        </w:div>
        <w:div w:id="847016861">
          <w:marLeft w:val="0"/>
          <w:marRight w:val="0"/>
          <w:marTop w:val="0"/>
          <w:marBottom w:val="100"/>
          <w:divBdr>
            <w:top w:val="none" w:sz="0" w:space="0" w:color="auto"/>
            <w:left w:val="none" w:sz="0" w:space="0" w:color="auto"/>
            <w:bottom w:val="none" w:sz="0" w:space="0" w:color="auto"/>
            <w:right w:val="none" w:sz="0" w:space="0" w:color="auto"/>
          </w:divBdr>
        </w:div>
        <w:div w:id="73743757">
          <w:marLeft w:val="0"/>
          <w:marRight w:val="0"/>
          <w:marTop w:val="0"/>
          <w:marBottom w:val="100"/>
          <w:divBdr>
            <w:top w:val="none" w:sz="0" w:space="0" w:color="auto"/>
            <w:left w:val="none" w:sz="0" w:space="0" w:color="auto"/>
            <w:bottom w:val="none" w:sz="0" w:space="0" w:color="auto"/>
            <w:right w:val="none" w:sz="0" w:space="0" w:color="auto"/>
          </w:divBdr>
        </w:div>
        <w:div w:id="1633822826">
          <w:marLeft w:val="0"/>
          <w:marRight w:val="0"/>
          <w:marTop w:val="0"/>
          <w:marBottom w:val="100"/>
          <w:divBdr>
            <w:top w:val="none" w:sz="0" w:space="0" w:color="auto"/>
            <w:left w:val="none" w:sz="0" w:space="0" w:color="auto"/>
            <w:bottom w:val="none" w:sz="0" w:space="0" w:color="auto"/>
            <w:right w:val="none" w:sz="0" w:space="0" w:color="auto"/>
          </w:divBdr>
        </w:div>
        <w:div w:id="1986624764">
          <w:marLeft w:val="0"/>
          <w:marRight w:val="0"/>
          <w:marTop w:val="0"/>
          <w:marBottom w:val="100"/>
          <w:divBdr>
            <w:top w:val="none" w:sz="0" w:space="0" w:color="auto"/>
            <w:left w:val="none" w:sz="0" w:space="0" w:color="auto"/>
            <w:bottom w:val="none" w:sz="0" w:space="0" w:color="auto"/>
            <w:right w:val="none" w:sz="0" w:space="0" w:color="auto"/>
          </w:divBdr>
        </w:div>
        <w:div w:id="231551099">
          <w:marLeft w:val="0"/>
          <w:marRight w:val="0"/>
          <w:marTop w:val="0"/>
          <w:marBottom w:val="100"/>
          <w:divBdr>
            <w:top w:val="none" w:sz="0" w:space="0" w:color="auto"/>
            <w:left w:val="none" w:sz="0" w:space="0" w:color="auto"/>
            <w:bottom w:val="none" w:sz="0" w:space="0" w:color="auto"/>
            <w:right w:val="none" w:sz="0" w:space="0" w:color="auto"/>
          </w:divBdr>
        </w:div>
        <w:div w:id="2090930733">
          <w:marLeft w:val="0"/>
          <w:marRight w:val="0"/>
          <w:marTop w:val="0"/>
          <w:marBottom w:val="100"/>
          <w:divBdr>
            <w:top w:val="none" w:sz="0" w:space="0" w:color="auto"/>
            <w:left w:val="none" w:sz="0" w:space="0" w:color="auto"/>
            <w:bottom w:val="none" w:sz="0" w:space="0" w:color="auto"/>
            <w:right w:val="none" w:sz="0" w:space="0" w:color="auto"/>
          </w:divBdr>
        </w:div>
        <w:div w:id="1131754104">
          <w:marLeft w:val="0"/>
          <w:marRight w:val="0"/>
          <w:marTop w:val="0"/>
          <w:marBottom w:val="100"/>
          <w:divBdr>
            <w:top w:val="none" w:sz="0" w:space="0" w:color="auto"/>
            <w:left w:val="none" w:sz="0" w:space="0" w:color="auto"/>
            <w:bottom w:val="none" w:sz="0" w:space="0" w:color="auto"/>
            <w:right w:val="none" w:sz="0" w:space="0" w:color="auto"/>
          </w:divBdr>
        </w:div>
        <w:div w:id="1123765877">
          <w:marLeft w:val="0"/>
          <w:marRight w:val="0"/>
          <w:marTop w:val="0"/>
          <w:marBottom w:val="100"/>
          <w:divBdr>
            <w:top w:val="none" w:sz="0" w:space="0" w:color="auto"/>
            <w:left w:val="none" w:sz="0" w:space="0" w:color="auto"/>
            <w:bottom w:val="none" w:sz="0" w:space="0" w:color="auto"/>
            <w:right w:val="none" w:sz="0" w:space="0" w:color="auto"/>
          </w:divBdr>
        </w:div>
        <w:div w:id="180123813">
          <w:marLeft w:val="0"/>
          <w:marRight w:val="0"/>
          <w:marTop w:val="0"/>
          <w:marBottom w:val="100"/>
          <w:divBdr>
            <w:top w:val="none" w:sz="0" w:space="0" w:color="auto"/>
            <w:left w:val="none" w:sz="0" w:space="0" w:color="auto"/>
            <w:bottom w:val="none" w:sz="0" w:space="0" w:color="auto"/>
            <w:right w:val="none" w:sz="0" w:space="0" w:color="auto"/>
          </w:divBdr>
        </w:div>
        <w:div w:id="1826776297">
          <w:marLeft w:val="0"/>
          <w:marRight w:val="0"/>
          <w:marTop w:val="0"/>
          <w:marBottom w:val="100"/>
          <w:divBdr>
            <w:top w:val="none" w:sz="0" w:space="0" w:color="auto"/>
            <w:left w:val="none" w:sz="0" w:space="0" w:color="auto"/>
            <w:bottom w:val="none" w:sz="0" w:space="0" w:color="auto"/>
            <w:right w:val="none" w:sz="0" w:space="0" w:color="auto"/>
          </w:divBdr>
        </w:div>
        <w:div w:id="1853832202">
          <w:marLeft w:val="0"/>
          <w:marRight w:val="0"/>
          <w:marTop w:val="0"/>
          <w:marBottom w:val="100"/>
          <w:divBdr>
            <w:top w:val="none" w:sz="0" w:space="0" w:color="auto"/>
            <w:left w:val="none" w:sz="0" w:space="0" w:color="auto"/>
            <w:bottom w:val="none" w:sz="0" w:space="0" w:color="auto"/>
            <w:right w:val="none" w:sz="0" w:space="0" w:color="auto"/>
          </w:divBdr>
        </w:div>
        <w:div w:id="1638947286">
          <w:marLeft w:val="0"/>
          <w:marRight w:val="0"/>
          <w:marTop w:val="0"/>
          <w:marBottom w:val="100"/>
          <w:divBdr>
            <w:top w:val="none" w:sz="0" w:space="0" w:color="auto"/>
            <w:left w:val="none" w:sz="0" w:space="0" w:color="auto"/>
            <w:bottom w:val="none" w:sz="0" w:space="0" w:color="auto"/>
            <w:right w:val="none" w:sz="0" w:space="0" w:color="auto"/>
          </w:divBdr>
        </w:div>
        <w:div w:id="118886099">
          <w:marLeft w:val="0"/>
          <w:marRight w:val="0"/>
          <w:marTop w:val="0"/>
          <w:marBottom w:val="100"/>
          <w:divBdr>
            <w:top w:val="none" w:sz="0" w:space="0" w:color="auto"/>
            <w:left w:val="none" w:sz="0" w:space="0" w:color="auto"/>
            <w:bottom w:val="none" w:sz="0" w:space="0" w:color="auto"/>
            <w:right w:val="none" w:sz="0" w:space="0" w:color="auto"/>
          </w:divBdr>
        </w:div>
        <w:div w:id="1237007843">
          <w:marLeft w:val="0"/>
          <w:marRight w:val="0"/>
          <w:marTop w:val="0"/>
          <w:marBottom w:val="100"/>
          <w:divBdr>
            <w:top w:val="none" w:sz="0" w:space="0" w:color="auto"/>
            <w:left w:val="none" w:sz="0" w:space="0" w:color="auto"/>
            <w:bottom w:val="none" w:sz="0" w:space="0" w:color="auto"/>
            <w:right w:val="none" w:sz="0" w:space="0" w:color="auto"/>
          </w:divBdr>
        </w:div>
        <w:div w:id="949119672">
          <w:marLeft w:val="0"/>
          <w:marRight w:val="0"/>
          <w:marTop w:val="0"/>
          <w:marBottom w:val="100"/>
          <w:divBdr>
            <w:top w:val="none" w:sz="0" w:space="0" w:color="auto"/>
            <w:left w:val="none" w:sz="0" w:space="0" w:color="auto"/>
            <w:bottom w:val="none" w:sz="0" w:space="0" w:color="auto"/>
            <w:right w:val="none" w:sz="0" w:space="0" w:color="auto"/>
          </w:divBdr>
        </w:div>
        <w:div w:id="711922737">
          <w:marLeft w:val="0"/>
          <w:marRight w:val="0"/>
          <w:marTop w:val="0"/>
          <w:marBottom w:val="100"/>
          <w:divBdr>
            <w:top w:val="none" w:sz="0" w:space="0" w:color="auto"/>
            <w:left w:val="none" w:sz="0" w:space="0" w:color="auto"/>
            <w:bottom w:val="none" w:sz="0" w:space="0" w:color="auto"/>
            <w:right w:val="none" w:sz="0" w:space="0" w:color="auto"/>
          </w:divBdr>
        </w:div>
        <w:div w:id="996031300">
          <w:marLeft w:val="0"/>
          <w:marRight w:val="0"/>
          <w:marTop w:val="0"/>
          <w:marBottom w:val="100"/>
          <w:divBdr>
            <w:top w:val="none" w:sz="0" w:space="0" w:color="auto"/>
            <w:left w:val="none" w:sz="0" w:space="0" w:color="auto"/>
            <w:bottom w:val="none" w:sz="0" w:space="0" w:color="auto"/>
            <w:right w:val="none" w:sz="0" w:space="0" w:color="auto"/>
          </w:divBdr>
        </w:div>
        <w:div w:id="1239561038">
          <w:marLeft w:val="0"/>
          <w:marRight w:val="0"/>
          <w:marTop w:val="0"/>
          <w:marBottom w:val="100"/>
          <w:divBdr>
            <w:top w:val="none" w:sz="0" w:space="0" w:color="auto"/>
            <w:left w:val="none" w:sz="0" w:space="0" w:color="auto"/>
            <w:bottom w:val="none" w:sz="0" w:space="0" w:color="auto"/>
            <w:right w:val="none" w:sz="0" w:space="0" w:color="auto"/>
          </w:divBdr>
        </w:div>
        <w:div w:id="1022896004">
          <w:marLeft w:val="0"/>
          <w:marRight w:val="0"/>
          <w:marTop w:val="0"/>
          <w:marBottom w:val="100"/>
          <w:divBdr>
            <w:top w:val="none" w:sz="0" w:space="0" w:color="auto"/>
            <w:left w:val="none" w:sz="0" w:space="0" w:color="auto"/>
            <w:bottom w:val="none" w:sz="0" w:space="0" w:color="auto"/>
            <w:right w:val="none" w:sz="0" w:space="0" w:color="auto"/>
          </w:divBdr>
        </w:div>
        <w:div w:id="227687935">
          <w:marLeft w:val="0"/>
          <w:marRight w:val="0"/>
          <w:marTop w:val="0"/>
          <w:marBottom w:val="100"/>
          <w:divBdr>
            <w:top w:val="none" w:sz="0" w:space="0" w:color="auto"/>
            <w:left w:val="none" w:sz="0" w:space="0" w:color="auto"/>
            <w:bottom w:val="none" w:sz="0" w:space="0" w:color="auto"/>
            <w:right w:val="none" w:sz="0" w:space="0" w:color="auto"/>
          </w:divBdr>
        </w:div>
        <w:div w:id="102388513">
          <w:marLeft w:val="0"/>
          <w:marRight w:val="0"/>
          <w:marTop w:val="0"/>
          <w:marBottom w:val="100"/>
          <w:divBdr>
            <w:top w:val="none" w:sz="0" w:space="0" w:color="auto"/>
            <w:left w:val="none" w:sz="0" w:space="0" w:color="auto"/>
            <w:bottom w:val="none" w:sz="0" w:space="0" w:color="auto"/>
            <w:right w:val="none" w:sz="0" w:space="0" w:color="auto"/>
          </w:divBdr>
        </w:div>
        <w:div w:id="780615666">
          <w:marLeft w:val="0"/>
          <w:marRight w:val="0"/>
          <w:marTop w:val="0"/>
          <w:marBottom w:val="100"/>
          <w:divBdr>
            <w:top w:val="none" w:sz="0" w:space="0" w:color="auto"/>
            <w:left w:val="none" w:sz="0" w:space="0" w:color="auto"/>
            <w:bottom w:val="none" w:sz="0" w:space="0" w:color="auto"/>
            <w:right w:val="none" w:sz="0" w:space="0" w:color="auto"/>
          </w:divBdr>
        </w:div>
        <w:div w:id="887495572">
          <w:marLeft w:val="0"/>
          <w:marRight w:val="0"/>
          <w:marTop w:val="0"/>
          <w:marBottom w:val="100"/>
          <w:divBdr>
            <w:top w:val="none" w:sz="0" w:space="0" w:color="auto"/>
            <w:left w:val="none" w:sz="0" w:space="0" w:color="auto"/>
            <w:bottom w:val="none" w:sz="0" w:space="0" w:color="auto"/>
            <w:right w:val="none" w:sz="0" w:space="0" w:color="auto"/>
          </w:divBdr>
        </w:div>
        <w:div w:id="498472785">
          <w:marLeft w:val="0"/>
          <w:marRight w:val="0"/>
          <w:marTop w:val="0"/>
          <w:marBottom w:val="100"/>
          <w:divBdr>
            <w:top w:val="none" w:sz="0" w:space="0" w:color="auto"/>
            <w:left w:val="none" w:sz="0" w:space="0" w:color="auto"/>
            <w:bottom w:val="none" w:sz="0" w:space="0" w:color="auto"/>
            <w:right w:val="none" w:sz="0" w:space="0" w:color="auto"/>
          </w:divBdr>
        </w:div>
        <w:div w:id="140850970">
          <w:marLeft w:val="0"/>
          <w:marRight w:val="0"/>
          <w:marTop w:val="0"/>
          <w:marBottom w:val="100"/>
          <w:divBdr>
            <w:top w:val="none" w:sz="0" w:space="0" w:color="auto"/>
            <w:left w:val="none" w:sz="0" w:space="0" w:color="auto"/>
            <w:bottom w:val="none" w:sz="0" w:space="0" w:color="auto"/>
            <w:right w:val="none" w:sz="0" w:space="0" w:color="auto"/>
          </w:divBdr>
        </w:div>
        <w:div w:id="1981378079">
          <w:marLeft w:val="0"/>
          <w:marRight w:val="0"/>
          <w:marTop w:val="0"/>
          <w:marBottom w:val="100"/>
          <w:divBdr>
            <w:top w:val="none" w:sz="0" w:space="0" w:color="auto"/>
            <w:left w:val="none" w:sz="0" w:space="0" w:color="auto"/>
            <w:bottom w:val="none" w:sz="0" w:space="0" w:color="auto"/>
            <w:right w:val="none" w:sz="0" w:space="0" w:color="auto"/>
          </w:divBdr>
        </w:div>
        <w:div w:id="1238981056">
          <w:marLeft w:val="0"/>
          <w:marRight w:val="0"/>
          <w:marTop w:val="0"/>
          <w:marBottom w:val="100"/>
          <w:divBdr>
            <w:top w:val="none" w:sz="0" w:space="0" w:color="auto"/>
            <w:left w:val="none" w:sz="0" w:space="0" w:color="auto"/>
            <w:bottom w:val="none" w:sz="0" w:space="0" w:color="auto"/>
            <w:right w:val="none" w:sz="0" w:space="0" w:color="auto"/>
          </w:divBdr>
        </w:div>
        <w:div w:id="923223690">
          <w:marLeft w:val="0"/>
          <w:marRight w:val="0"/>
          <w:marTop w:val="0"/>
          <w:marBottom w:val="100"/>
          <w:divBdr>
            <w:top w:val="none" w:sz="0" w:space="0" w:color="auto"/>
            <w:left w:val="none" w:sz="0" w:space="0" w:color="auto"/>
            <w:bottom w:val="none" w:sz="0" w:space="0" w:color="auto"/>
            <w:right w:val="none" w:sz="0" w:space="0" w:color="auto"/>
          </w:divBdr>
        </w:div>
        <w:div w:id="705830089">
          <w:marLeft w:val="0"/>
          <w:marRight w:val="0"/>
          <w:marTop w:val="0"/>
          <w:marBottom w:val="100"/>
          <w:divBdr>
            <w:top w:val="none" w:sz="0" w:space="0" w:color="auto"/>
            <w:left w:val="none" w:sz="0" w:space="0" w:color="auto"/>
            <w:bottom w:val="none" w:sz="0" w:space="0" w:color="auto"/>
            <w:right w:val="none" w:sz="0" w:space="0" w:color="auto"/>
          </w:divBdr>
        </w:div>
        <w:div w:id="1429546313">
          <w:marLeft w:val="0"/>
          <w:marRight w:val="0"/>
          <w:marTop w:val="0"/>
          <w:marBottom w:val="100"/>
          <w:divBdr>
            <w:top w:val="none" w:sz="0" w:space="0" w:color="auto"/>
            <w:left w:val="none" w:sz="0" w:space="0" w:color="auto"/>
            <w:bottom w:val="none" w:sz="0" w:space="0" w:color="auto"/>
            <w:right w:val="none" w:sz="0" w:space="0" w:color="auto"/>
          </w:divBdr>
        </w:div>
        <w:div w:id="1665821823">
          <w:marLeft w:val="0"/>
          <w:marRight w:val="0"/>
          <w:marTop w:val="0"/>
          <w:marBottom w:val="100"/>
          <w:divBdr>
            <w:top w:val="none" w:sz="0" w:space="0" w:color="auto"/>
            <w:left w:val="none" w:sz="0" w:space="0" w:color="auto"/>
            <w:bottom w:val="none" w:sz="0" w:space="0" w:color="auto"/>
            <w:right w:val="none" w:sz="0" w:space="0" w:color="auto"/>
          </w:divBdr>
        </w:div>
        <w:div w:id="1654723728">
          <w:marLeft w:val="0"/>
          <w:marRight w:val="0"/>
          <w:marTop w:val="0"/>
          <w:marBottom w:val="100"/>
          <w:divBdr>
            <w:top w:val="none" w:sz="0" w:space="0" w:color="auto"/>
            <w:left w:val="none" w:sz="0" w:space="0" w:color="auto"/>
            <w:bottom w:val="none" w:sz="0" w:space="0" w:color="auto"/>
            <w:right w:val="none" w:sz="0" w:space="0" w:color="auto"/>
          </w:divBdr>
        </w:div>
        <w:div w:id="1807429593">
          <w:marLeft w:val="0"/>
          <w:marRight w:val="0"/>
          <w:marTop w:val="0"/>
          <w:marBottom w:val="100"/>
          <w:divBdr>
            <w:top w:val="none" w:sz="0" w:space="0" w:color="auto"/>
            <w:left w:val="none" w:sz="0" w:space="0" w:color="auto"/>
            <w:bottom w:val="none" w:sz="0" w:space="0" w:color="auto"/>
            <w:right w:val="none" w:sz="0" w:space="0" w:color="auto"/>
          </w:divBdr>
        </w:div>
        <w:div w:id="969016915">
          <w:marLeft w:val="0"/>
          <w:marRight w:val="0"/>
          <w:marTop w:val="0"/>
          <w:marBottom w:val="100"/>
          <w:divBdr>
            <w:top w:val="none" w:sz="0" w:space="0" w:color="auto"/>
            <w:left w:val="none" w:sz="0" w:space="0" w:color="auto"/>
            <w:bottom w:val="none" w:sz="0" w:space="0" w:color="auto"/>
            <w:right w:val="none" w:sz="0" w:space="0" w:color="auto"/>
          </w:divBdr>
        </w:div>
        <w:div w:id="960069582">
          <w:marLeft w:val="0"/>
          <w:marRight w:val="0"/>
          <w:marTop w:val="0"/>
          <w:marBottom w:val="100"/>
          <w:divBdr>
            <w:top w:val="none" w:sz="0" w:space="0" w:color="auto"/>
            <w:left w:val="none" w:sz="0" w:space="0" w:color="auto"/>
            <w:bottom w:val="none" w:sz="0" w:space="0" w:color="auto"/>
            <w:right w:val="none" w:sz="0" w:space="0" w:color="auto"/>
          </w:divBdr>
        </w:div>
        <w:div w:id="1009794679">
          <w:marLeft w:val="0"/>
          <w:marRight w:val="0"/>
          <w:marTop w:val="0"/>
          <w:marBottom w:val="100"/>
          <w:divBdr>
            <w:top w:val="none" w:sz="0" w:space="0" w:color="auto"/>
            <w:left w:val="none" w:sz="0" w:space="0" w:color="auto"/>
            <w:bottom w:val="none" w:sz="0" w:space="0" w:color="auto"/>
            <w:right w:val="none" w:sz="0" w:space="0" w:color="auto"/>
          </w:divBdr>
        </w:div>
        <w:div w:id="1826125115">
          <w:marLeft w:val="0"/>
          <w:marRight w:val="0"/>
          <w:marTop w:val="0"/>
          <w:marBottom w:val="100"/>
          <w:divBdr>
            <w:top w:val="none" w:sz="0" w:space="0" w:color="auto"/>
            <w:left w:val="none" w:sz="0" w:space="0" w:color="auto"/>
            <w:bottom w:val="none" w:sz="0" w:space="0" w:color="auto"/>
            <w:right w:val="none" w:sz="0" w:space="0" w:color="auto"/>
          </w:divBdr>
        </w:div>
        <w:div w:id="2018582483">
          <w:marLeft w:val="0"/>
          <w:marRight w:val="0"/>
          <w:marTop w:val="0"/>
          <w:marBottom w:val="100"/>
          <w:divBdr>
            <w:top w:val="none" w:sz="0" w:space="0" w:color="auto"/>
            <w:left w:val="none" w:sz="0" w:space="0" w:color="auto"/>
            <w:bottom w:val="none" w:sz="0" w:space="0" w:color="auto"/>
            <w:right w:val="none" w:sz="0" w:space="0" w:color="auto"/>
          </w:divBdr>
        </w:div>
        <w:div w:id="1613976722">
          <w:marLeft w:val="0"/>
          <w:marRight w:val="0"/>
          <w:marTop w:val="0"/>
          <w:marBottom w:val="100"/>
          <w:divBdr>
            <w:top w:val="none" w:sz="0" w:space="0" w:color="auto"/>
            <w:left w:val="none" w:sz="0" w:space="0" w:color="auto"/>
            <w:bottom w:val="none" w:sz="0" w:space="0" w:color="auto"/>
            <w:right w:val="none" w:sz="0" w:space="0" w:color="auto"/>
          </w:divBdr>
        </w:div>
        <w:div w:id="2030837173">
          <w:marLeft w:val="0"/>
          <w:marRight w:val="0"/>
          <w:marTop w:val="0"/>
          <w:marBottom w:val="100"/>
          <w:divBdr>
            <w:top w:val="none" w:sz="0" w:space="0" w:color="auto"/>
            <w:left w:val="none" w:sz="0" w:space="0" w:color="auto"/>
            <w:bottom w:val="none" w:sz="0" w:space="0" w:color="auto"/>
            <w:right w:val="none" w:sz="0" w:space="0" w:color="auto"/>
          </w:divBdr>
        </w:div>
        <w:div w:id="747969754">
          <w:marLeft w:val="0"/>
          <w:marRight w:val="0"/>
          <w:marTop w:val="0"/>
          <w:marBottom w:val="100"/>
          <w:divBdr>
            <w:top w:val="none" w:sz="0" w:space="0" w:color="auto"/>
            <w:left w:val="none" w:sz="0" w:space="0" w:color="auto"/>
            <w:bottom w:val="none" w:sz="0" w:space="0" w:color="auto"/>
            <w:right w:val="none" w:sz="0" w:space="0" w:color="auto"/>
          </w:divBdr>
        </w:div>
        <w:div w:id="1865360398">
          <w:marLeft w:val="0"/>
          <w:marRight w:val="0"/>
          <w:marTop w:val="0"/>
          <w:marBottom w:val="100"/>
          <w:divBdr>
            <w:top w:val="none" w:sz="0" w:space="0" w:color="auto"/>
            <w:left w:val="none" w:sz="0" w:space="0" w:color="auto"/>
            <w:bottom w:val="none" w:sz="0" w:space="0" w:color="auto"/>
            <w:right w:val="none" w:sz="0" w:space="0" w:color="auto"/>
          </w:divBdr>
        </w:div>
        <w:div w:id="1282178445">
          <w:marLeft w:val="0"/>
          <w:marRight w:val="0"/>
          <w:marTop w:val="0"/>
          <w:marBottom w:val="100"/>
          <w:divBdr>
            <w:top w:val="none" w:sz="0" w:space="0" w:color="auto"/>
            <w:left w:val="none" w:sz="0" w:space="0" w:color="auto"/>
            <w:bottom w:val="none" w:sz="0" w:space="0" w:color="auto"/>
            <w:right w:val="none" w:sz="0" w:space="0" w:color="auto"/>
          </w:divBdr>
        </w:div>
        <w:div w:id="721369143">
          <w:marLeft w:val="0"/>
          <w:marRight w:val="0"/>
          <w:marTop w:val="0"/>
          <w:marBottom w:val="100"/>
          <w:divBdr>
            <w:top w:val="none" w:sz="0" w:space="0" w:color="auto"/>
            <w:left w:val="none" w:sz="0" w:space="0" w:color="auto"/>
            <w:bottom w:val="none" w:sz="0" w:space="0" w:color="auto"/>
            <w:right w:val="none" w:sz="0" w:space="0" w:color="auto"/>
          </w:divBdr>
        </w:div>
        <w:div w:id="910504072">
          <w:marLeft w:val="0"/>
          <w:marRight w:val="0"/>
          <w:marTop w:val="0"/>
          <w:marBottom w:val="100"/>
          <w:divBdr>
            <w:top w:val="none" w:sz="0" w:space="0" w:color="auto"/>
            <w:left w:val="none" w:sz="0" w:space="0" w:color="auto"/>
            <w:bottom w:val="none" w:sz="0" w:space="0" w:color="auto"/>
            <w:right w:val="none" w:sz="0" w:space="0" w:color="auto"/>
          </w:divBdr>
        </w:div>
        <w:div w:id="1478377651">
          <w:marLeft w:val="0"/>
          <w:marRight w:val="0"/>
          <w:marTop w:val="0"/>
          <w:marBottom w:val="100"/>
          <w:divBdr>
            <w:top w:val="none" w:sz="0" w:space="0" w:color="auto"/>
            <w:left w:val="none" w:sz="0" w:space="0" w:color="auto"/>
            <w:bottom w:val="none" w:sz="0" w:space="0" w:color="auto"/>
            <w:right w:val="none" w:sz="0" w:space="0" w:color="auto"/>
          </w:divBdr>
        </w:div>
        <w:div w:id="1025402962">
          <w:marLeft w:val="0"/>
          <w:marRight w:val="0"/>
          <w:marTop w:val="0"/>
          <w:marBottom w:val="100"/>
          <w:divBdr>
            <w:top w:val="none" w:sz="0" w:space="0" w:color="auto"/>
            <w:left w:val="none" w:sz="0" w:space="0" w:color="auto"/>
            <w:bottom w:val="none" w:sz="0" w:space="0" w:color="auto"/>
            <w:right w:val="none" w:sz="0" w:space="0" w:color="auto"/>
          </w:divBdr>
        </w:div>
        <w:div w:id="896746268">
          <w:marLeft w:val="0"/>
          <w:marRight w:val="0"/>
          <w:marTop w:val="0"/>
          <w:marBottom w:val="100"/>
          <w:divBdr>
            <w:top w:val="none" w:sz="0" w:space="0" w:color="auto"/>
            <w:left w:val="none" w:sz="0" w:space="0" w:color="auto"/>
            <w:bottom w:val="none" w:sz="0" w:space="0" w:color="auto"/>
            <w:right w:val="none" w:sz="0" w:space="0" w:color="auto"/>
          </w:divBdr>
        </w:div>
        <w:div w:id="412700251">
          <w:marLeft w:val="0"/>
          <w:marRight w:val="0"/>
          <w:marTop w:val="0"/>
          <w:marBottom w:val="100"/>
          <w:divBdr>
            <w:top w:val="none" w:sz="0" w:space="0" w:color="auto"/>
            <w:left w:val="none" w:sz="0" w:space="0" w:color="auto"/>
            <w:bottom w:val="none" w:sz="0" w:space="0" w:color="auto"/>
            <w:right w:val="none" w:sz="0" w:space="0" w:color="auto"/>
          </w:divBdr>
        </w:div>
        <w:div w:id="615715622">
          <w:marLeft w:val="0"/>
          <w:marRight w:val="0"/>
          <w:marTop w:val="0"/>
          <w:marBottom w:val="100"/>
          <w:divBdr>
            <w:top w:val="none" w:sz="0" w:space="0" w:color="auto"/>
            <w:left w:val="none" w:sz="0" w:space="0" w:color="auto"/>
            <w:bottom w:val="none" w:sz="0" w:space="0" w:color="auto"/>
            <w:right w:val="none" w:sz="0" w:space="0" w:color="auto"/>
          </w:divBdr>
        </w:div>
        <w:div w:id="334453383">
          <w:marLeft w:val="0"/>
          <w:marRight w:val="0"/>
          <w:marTop w:val="0"/>
          <w:marBottom w:val="100"/>
          <w:divBdr>
            <w:top w:val="none" w:sz="0" w:space="0" w:color="auto"/>
            <w:left w:val="none" w:sz="0" w:space="0" w:color="auto"/>
            <w:bottom w:val="none" w:sz="0" w:space="0" w:color="auto"/>
            <w:right w:val="none" w:sz="0" w:space="0" w:color="auto"/>
          </w:divBdr>
        </w:div>
        <w:div w:id="442924783">
          <w:marLeft w:val="0"/>
          <w:marRight w:val="0"/>
          <w:marTop w:val="0"/>
          <w:marBottom w:val="100"/>
          <w:divBdr>
            <w:top w:val="none" w:sz="0" w:space="0" w:color="auto"/>
            <w:left w:val="none" w:sz="0" w:space="0" w:color="auto"/>
            <w:bottom w:val="none" w:sz="0" w:space="0" w:color="auto"/>
            <w:right w:val="none" w:sz="0" w:space="0" w:color="auto"/>
          </w:divBdr>
        </w:div>
        <w:div w:id="1407458314">
          <w:marLeft w:val="0"/>
          <w:marRight w:val="0"/>
          <w:marTop w:val="0"/>
          <w:marBottom w:val="100"/>
          <w:divBdr>
            <w:top w:val="none" w:sz="0" w:space="0" w:color="auto"/>
            <w:left w:val="none" w:sz="0" w:space="0" w:color="auto"/>
            <w:bottom w:val="none" w:sz="0" w:space="0" w:color="auto"/>
            <w:right w:val="none" w:sz="0" w:space="0" w:color="auto"/>
          </w:divBdr>
        </w:div>
        <w:div w:id="799032158">
          <w:marLeft w:val="0"/>
          <w:marRight w:val="0"/>
          <w:marTop w:val="0"/>
          <w:marBottom w:val="100"/>
          <w:divBdr>
            <w:top w:val="none" w:sz="0" w:space="0" w:color="auto"/>
            <w:left w:val="none" w:sz="0" w:space="0" w:color="auto"/>
            <w:bottom w:val="none" w:sz="0" w:space="0" w:color="auto"/>
            <w:right w:val="none" w:sz="0" w:space="0" w:color="auto"/>
          </w:divBdr>
        </w:div>
        <w:div w:id="2004968176">
          <w:marLeft w:val="0"/>
          <w:marRight w:val="0"/>
          <w:marTop w:val="0"/>
          <w:marBottom w:val="100"/>
          <w:divBdr>
            <w:top w:val="none" w:sz="0" w:space="0" w:color="auto"/>
            <w:left w:val="none" w:sz="0" w:space="0" w:color="auto"/>
            <w:bottom w:val="none" w:sz="0" w:space="0" w:color="auto"/>
            <w:right w:val="none" w:sz="0" w:space="0" w:color="auto"/>
          </w:divBdr>
        </w:div>
        <w:div w:id="981083451">
          <w:marLeft w:val="0"/>
          <w:marRight w:val="0"/>
          <w:marTop w:val="0"/>
          <w:marBottom w:val="100"/>
          <w:divBdr>
            <w:top w:val="none" w:sz="0" w:space="0" w:color="auto"/>
            <w:left w:val="none" w:sz="0" w:space="0" w:color="auto"/>
            <w:bottom w:val="none" w:sz="0" w:space="0" w:color="auto"/>
            <w:right w:val="none" w:sz="0" w:space="0" w:color="auto"/>
          </w:divBdr>
        </w:div>
        <w:div w:id="1802066954">
          <w:marLeft w:val="0"/>
          <w:marRight w:val="0"/>
          <w:marTop w:val="0"/>
          <w:marBottom w:val="100"/>
          <w:divBdr>
            <w:top w:val="none" w:sz="0" w:space="0" w:color="auto"/>
            <w:left w:val="none" w:sz="0" w:space="0" w:color="auto"/>
            <w:bottom w:val="none" w:sz="0" w:space="0" w:color="auto"/>
            <w:right w:val="none" w:sz="0" w:space="0" w:color="auto"/>
          </w:divBdr>
        </w:div>
        <w:div w:id="508370314">
          <w:marLeft w:val="0"/>
          <w:marRight w:val="0"/>
          <w:marTop w:val="0"/>
          <w:marBottom w:val="100"/>
          <w:divBdr>
            <w:top w:val="none" w:sz="0" w:space="0" w:color="auto"/>
            <w:left w:val="none" w:sz="0" w:space="0" w:color="auto"/>
            <w:bottom w:val="none" w:sz="0" w:space="0" w:color="auto"/>
            <w:right w:val="none" w:sz="0" w:space="0" w:color="auto"/>
          </w:divBdr>
        </w:div>
        <w:div w:id="1322268257">
          <w:marLeft w:val="0"/>
          <w:marRight w:val="0"/>
          <w:marTop w:val="0"/>
          <w:marBottom w:val="100"/>
          <w:divBdr>
            <w:top w:val="none" w:sz="0" w:space="0" w:color="auto"/>
            <w:left w:val="none" w:sz="0" w:space="0" w:color="auto"/>
            <w:bottom w:val="none" w:sz="0" w:space="0" w:color="auto"/>
            <w:right w:val="none" w:sz="0" w:space="0" w:color="auto"/>
          </w:divBdr>
        </w:div>
        <w:div w:id="1264998733">
          <w:marLeft w:val="0"/>
          <w:marRight w:val="0"/>
          <w:marTop w:val="0"/>
          <w:marBottom w:val="100"/>
          <w:divBdr>
            <w:top w:val="none" w:sz="0" w:space="0" w:color="auto"/>
            <w:left w:val="none" w:sz="0" w:space="0" w:color="auto"/>
            <w:bottom w:val="none" w:sz="0" w:space="0" w:color="auto"/>
            <w:right w:val="none" w:sz="0" w:space="0" w:color="auto"/>
          </w:divBdr>
        </w:div>
        <w:div w:id="2145926249">
          <w:marLeft w:val="0"/>
          <w:marRight w:val="0"/>
          <w:marTop w:val="0"/>
          <w:marBottom w:val="100"/>
          <w:divBdr>
            <w:top w:val="none" w:sz="0" w:space="0" w:color="auto"/>
            <w:left w:val="none" w:sz="0" w:space="0" w:color="auto"/>
            <w:bottom w:val="none" w:sz="0" w:space="0" w:color="auto"/>
            <w:right w:val="none" w:sz="0" w:space="0" w:color="auto"/>
          </w:divBdr>
        </w:div>
        <w:div w:id="848450568">
          <w:marLeft w:val="0"/>
          <w:marRight w:val="0"/>
          <w:marTop w:val="0"/>
          <w:marBottom w:val="100"/>
          <w:divBdr>
            <w:top w:val="none" w:sz="0" w:space="0" w:color="auto"/>
            <w:left w:val="none" w:sz="0" w:space="0" w:color="auto"/>
            <w:bottom w:val="none" w:sz="0" w:space="0" w:color="auto"/>
            <w:right w:val="none" w:sz="0" w:space="0" w:color="auto"/>
          </w:divBdr>
        </w:div>
        <w:div w:id="1714963179">
          <w:marLeft w:val="0"/>
          <w:marRight w:val="0"/>
          <w:marTop w:val="0"/>
          <w:marBottom w:val="100"/>
          <w:divBdr>
            <w:top w:val="none" w:sz="0" w:space="0" w:color="auto"/>
            <w:left w:val="none" w:sz="0" w:space="0" w:color="auto"/>
            <w:bottom w:val="none" w:sz="0" w:space="0" w:color="auto"/>
            <w:right w:val="none" w:sz="0" w:space="0" w:color="auto"/>
          </w:divBdr>
        </w:div>
        <w:div w:id="1100031996">
          <w:marLeft w:val="0"/>
          <w:marRight w:val="0"/>
          <w:marTop w:val="0"/>
          <w:marBottom w:val="100"/>
          <w:divBdr>
            <w:top w:val="none" w:sz="0" w:space="0" w:color="auto"/>
            <w:left w:val="none" w:sz="0" w:space="0" w:color="auto"/>
            <w:bottom w:val="none" w:sz="0" w:space="0" w:color="auto"/>
            <w:right w:val="none" w:sz="0" w:space="0" w:color="auto"/>
          </w:divBdr>
        </w:div>
        <w:div w:id="5135387">
          <w:marLeft w:val="0"/>
          <w:marRight w:val="0"/>
          <w:marTop w:val="0"/>
          <w:marBottom w:val="100"/>
          <w:divBdr>
            <w:top w:val="none" w:sz="0" w:space="0" w:color="auto"/>
            <w:left w:val="none" w:sz="0" w:space="0" w:color="auto"/>
            <w:bottom w:val="none" w:sz="0" w:space="0" w:color="auto"/>
            <w:right w:val="none" w:sz="0" w:space="0" w:color="auto"/>
          </w:divBdr>
        </w:div>
        <w:div w:id="157842357">
          <w:marLeft w:val="0"/>
          <w:marRight w:val="0"/>
          <w:marTop w:val="0"/>
          <w:marBottom w:val="100"/>
          <w:divBdr>
            <w:top w:val="none" w:sz="0" w:space="0" w:color="auto"/>
            <w:left w:val="none" w:sz="0" w:space="0" w:color="auto"/>
            <w:bottom w:val="none" w:sz="0" w:space="0" w:color="auto"/>
            <w:right w:val="none" w:sz="0" w:space="0" w:color="auto"/>
          </w:divBdr>
        </w:div>
        <w:div w:id="151066416">
          <w:marLeft w:val="0"/>
          <w:marRight w:val="0"/>
          <w:marTop w:val="0"/>
          <w:marBottom w:val="100"/>
          <w:divBdr>
            <w:top w:val="none" w:sz="0" w:space="0" w:color="auto"/>
            <w:left w:val="none" w:sz="0" w:space="0" w:color="auto"/>
            <w:bottom w:val="none" w:sz="0" w:space="0" w:color="auto"/>
            <w:right w:val="none" w:sz="0" w:space="0" w:color="auto"/>
          </w:divBdr>
        </w:div>
        <w:div w:id="394742348">
          <w:marLeft w:val="0"/>
          <w:marRight w:val="0"/>
          <w:marTop w:val="0"/>
          <w:marBottom w:val="100"/>
          <w:divBdr>
            <w:top w:val="none" w:sz="0" w:space="0" w:color="auto"/>
            <w:left w:val="none" w:sz="0" w:space="0" w:color="auto"/>
            <w:bottom w:val="none" w:sz="0" w:space="0" w:color="auto"/>
            <w:right w:val="none" w:sz="0" w:space="0" w:color="auto"/>
          </w:divBdr>
        </w:div>
        <w:div w:id="1795906176">
          <w:marLeft w:val="0"/>
          <w:marRight w:val="0"/>
          <w:marTop w:val="0"/>
          <w:marBottom w:val="100"/>
          <w:divBdr>
            <w:top w:val="none" w:sz="0" w:space="0" w:color="auto"/>
            <w:left w:val="none" w:sz="0" w:space="0" w:color="auto"/>
            <w:bottom w:val="none" w:sz="0" w:space="0" w:color="auto"/>
            <w:right w:val="none" w:sz="0" w:space="0" w:color="auto"/>
          </w:divBdr>
        </w:div>
        <w:div w:id="190800966">
          <w:marLeft w:val="0"/>
          <w:marRight w:val="0"/>
          <w:marTop w:val="0"/>
          <w:marBottom w:val="100"/>
          <w:divBdr>
            <w:top w:val="none" w:sz="0" w:space="0" w:color="auto"/>
            <w:left w:val="none" w:sz="0" w:space="0" w:color="auto"/>
            <w:bottom w:val="none" w:sz="0" w:space="0" w:color="auto"/>
            <w:right w:val="none" w:sz="0" w:space="0" w:color="auto"/>
          </w:divBdr>
        </w:div>
        <w:div w:id="2119107136">
          <w:marLeft w:val="0"/>
          <w:marRight w:val="0"/>
          <w:marTop w:val="0"/>
          <w:marBottom w:val="100"/>
          <w:divBdr>
            <w:top w:val="none" w:sz="0" w:space="0" w:color="auto"/>
            <w:left w:val="none" w:sz="0" w:space="0" w:color="auto"/>
            <w:bottom w:val="none" w:sz="0" w:space="0" w:color="auto"/>
            <w:right w:val="none" w:sz="0" w:space="0" w:color="auto"/>
          </w:divBdr>
        </w:div>
        <w:div w:id="1378385833">
          <w:marLeft w:val="0"/>
          <w:marRight w:val="0"/>
          <w:marTop w:val="0"/>
          <w:marBottom w:val="100"/>
          <w:divBdr>
            <w:top w:val="none" w:sz="0" w:space="0" w:color="auto"/>
            <w:left w:val="none" w:sz="0" w:space="0" w:color="auto"/>
            <w:bottom w:val="none" w:sz="0" w:space="0" w:color="auto"/>
            <w:right w:val="none" w:sz="0" w:space="0" w:color="auto"/>
          </w:divBdr>
        </w:div>
        <w:div w:id="573398626">
          <w:marLeft w:val="0"/>
          <w:marRight w:val="0"/>
          <w:marTop w:val="0"/>
          <w:marBottom w:val="100"/>
          <w:divBdr>
            <w:top w:val="none" w:sz="0" w:space="0" w:color="auto"/>
            <w:left w:val="none" w:sz="0" w:space="0" w:color="auto"/>
            <w:bottom w:val="none" w:sz="0" w:space="0" w:color="auto"/>
            <w:right w:val="none" w:sz="0" w:space="0" w:color="auto"/>
          </w:divBdr>
        </w:div>
        <w:div w:id="138958023">
          <w:marLeft w:val="0"/>
          <w:marRight w:val="0"/>
          <w:marTop w:val="0"/>
          <w:marBottom w:val="100"/>
          <w:divBdr>
            <w:top w:val="none" w:sz="0" w:space="0" w:color="auto"/>
            <w:left w:val="none" w:sz="0" w:space="0" w:color="auto"/>
            <w:bottom w:val="none" w:sz="0" w:space="0" w:color="auto"/>
            <w:right w:val="none" w:sz="0" w:space="0" w:color="auto"/>
          </w:divBdr>
        </w:div>
        <w:div w:id="1806042647">
          <w:marLeft w:val="0"/>
          <w:marRight w:val="0"/>
          <w:marTop w:val="0"/>
          <w:marBottom w:val="100"/>
          <w:divBdr>
            <w:top w:val="none" w:sz="0" w:space="0" w:color="auto"/>
            <w:left w:val="none" w:sz="0" w:space="0" w:color="auto"/>
            <w:bottom w:val="none" w:sz="0" w:space="0" w:color="auto"/>
            <w:right w:val="none" w:sz="0" w:space="0" w:color="auto"/>
          </w:divBdr>
        </w:div>
        <w:div w:id="1010377954">
          <w:marLeft w:val="0"/>
          <w:marRight w:val="0"/>
          <w:marTop w:val="0"/>
          <w:marBottom w:val="100"/>
          <w:divBdr>
            <w:top w:val="none" w:sz="0" w:space="0" w:color="auto"/>
            <w:left w:val="none" w:sz="0" w:space="0" w:color="auto"/>
            <w:bottom w:val="none" w:sz="0" w:space="0" w:color="auto"/>
            <w:right w:val="none" w:sz="0" w:space="0" w:color="auto"/>
          </w:divBdr>
        </w:div>
        <w:div w:id="271940091">
          <w:marLeft w:val="0"/>
          <w:marRight w:val="0"/>
          <w:marTop w:val="0"/>
          <w:marBottom w:val="100"/>
          <w:divBdr>
            <w:top w:val="none" w:sz="0" w:space="0" w:color="auto"/>
            <w:left w:val="none" w:sz="0" w:space="0" w:color="auto"/>
            <w:bottom w:val="none" w:sz="0" w:space="0" w:color="auto"/>
            <w:right w:val="none" w:sz="0" w:space="0" w:color="auto"/>
          </w:divBdr>
        </w:div>
        <w:div w:id="1273317104">
          <w:marLeft w:val="0"/>
          <w:marRight w:val="0"/>
          <w:marTop w:val="0"/>
          <w:marBottom w:val="100"/>
          <w:divBdr>
            <w:top w:val="none" w:sz="0" w:space="0" w:color="auto"/>
            <w:left w:val="none" w:sz="0" w:space="0" w:color="auto"/>
            <w:bottom w:val="none" w:sz="0" w:space="0" w:color="auto"/>
            <w:right w:val="none" w:sz="0" w:space="0" w:color="auto"/>
          </w:divBdr>
        </w:div>
        <w:div w:id="23217305">
          <w:marLeft w:val="0"/>
          <w:marRight w:val="0"/>
          <w:marTop w:val="0"/>
          <w:marBottom w:val="100"/>
          <w:divBdr>
            <w:top w:val="none" w:sz="0" w:space="0" w:color="auto"/>
            <w:left w:val="none" w:sz="0" w:space="0" w:color="auto"/>
            <w:bottom w:val="none" w:sz="0" w:space="0" w:color="auto"/>
            <w:right w:val="none" w:sz="0" w:space="0" w:color="auto"/>
          </w:divBdr>
        </w:div>
        <w:div w:id="836382455">
          <w:marLeft w:val="0"/>
          <w:marRight w:val="0"/>
          <w:marTop w:val="0"/>
          <w:marBottom w:val="100"/>
          <w:divBdr>
            <w:top w:val="none" w:sz="0" w:space="0" w:color="auto"/>
            <w:left w:val="none" w:sz="0" w:space="0" w:color="auto"/>
            <w:bottom w:val="none" w:sz="0" w:space="0" w:color="auto"/>
            <w:right w:val="none" w:sz="0" w:space="0" w:color="auto"/>
          </w:divBdr>
        </w:div>
        <w:div w:id="1443375475">
          <w:marLeft w:val="0"/>
          <w:marRight w:val="0"/>
          <w:marTop w:val="0"/>
          <w:marBottom w:val="100"/>
          <w:divBdr>
            <w:top w:val="none" w:sz="0" w:space="0" w:color="auto"/>
            <w:left w:val="none" w:sz="0" w:space="0" w:color="auto"/>
            <w:bottom w:val="none" w:sz="0" w:space="0" w:color="auto"/>
            <w:right w:val="none" w:sz="0" w:space="0" w:color="auto"/>
          </w:divBdr>
        </w:div>
        <w:div w:id="982778446">
          <w:marLeft w:val="0"/>
          <w:marRight w:val="0"/>
          <w:marTop w:val="0"/>
          <w:marBottom w:val="100"/>
          <w:divBdr>
            <w:top w:val="none" w:sz="0" w:space="0" w:color="auto"/>
            <w:left w:val="none" w:sz="0" w:space="0" w:color="auto"/>
            <w:bottom w:val="none" w:sz="0" w:space="0" w:color="auto"/>
            <w:right w:val="none" w:sz="0" w:space="0" w:color="auto"/>
          </w:divBdr>
        </w:div>
        <w:div w:id="29107933">
          <w:marLeft w:val="0"/>
          <w:marRight w:val="0"/>
          <w:marTop w:val="0"/>
          <w:marBottom w:val="100"/>
          <w:divBdr>
            <w:top w:val="none" w:sz="0" w:space="0" w:color="auto"/>
            <w:left w:val="none" w:sz="0" w:space="0" w:color="auto"/>
            <w:bottom w:val="none" w:sz="0" w:space="0" w:color="auto"/>
            <w:right w:val="none" w:sz="0" w:space="0" w:color="auto"/>
          </w:divBdr>
        </w:div>
        <w:div w:id="2145196695">
          <w:marLeft w:val="0"/>
          <w:marRight w:val="0"/>
          <w:marTop w:val="0"/>
          <w:marBottom w:val="100"/>
          <w:divBdr>
            <w:top w:val="none" w:sz="0" w:space="0" w:color="auto"/>
            <w:left w:val="none" w:sz="0" w:space="0" w:color="auto"/>
            <w:bottom w:val="none" w:sz="0" w:space="0" w:color="auto"/>
            <w:right w:val="none" w:sz="0" w:space="0" w:color="auto"/>
          </w:divBdr>
        </w:div>
        <w:div w:id="343090982">
          <w:marLeft w:val="0"/>
          <w:marRight w:val="0"/>
          <w:marTop w:val="0"/>
          <w:marBottom w:val="100"/>
          <w:divBdr>
            <w:top w:val="none" w:sz="0" w:space="0" w:color="auto"/>
            <w:left w:val="none" w:sz="0" w:space="0" w:color="auto"/>
            <w:bottom w:val="none" w:sz="0" w:space="0" w:color="auto"/>
            <w:right w:val="none" w:sz="0" w:space="0" w:color="auto"/>
          </w:divBdr>
        </w:div>
        <w:div w:id="1766266829">
          <w:marLeft w:val="0"/>
          <w:marRight w:val="0"/>
          <w:marTop w:val="0"/>
          <w:marBottom w:val="100"/>
          <w:divBdr>
            <w:top w:val="none" w:sz="0" w:space="0" w:color="auto"/>
            <w:left w:val="none" w:sz="0" w:space="0" w:color="auto"/>
            <w:bottom w:val="none" w:sz="0" w:space="0" w:color="auto"/>
            <w:right w:val="none" w:sz="0" w:space="0" w:color="auto"/>
          </w:divBdr>
        </w:div>
        <w:div w:id="580942604">
          <w:marLeft w:val="0"/>
          <w:marRight w:val="0"/>
          <w:marTop w:val="0"/>
          <w:marBottom w:val="100"/>
          <w:divBdr>
            <w:top w:val="none" w:sz="0" w:space="0" w:color="auto"/>
            <w:left w:val="none" w:sz="0" w:space="0" w:color="auto"/>
            <w:bottom w:val="none" w:sz="0" w:space="0" w:color="auto"/>
            <w:right w:val="none" w:sz="0" w:space="0" w:color="auto"/>
          </w:divBdr>
        </w:div>
        <w:div w:id="511451791">
          <w:marLeft w:val="0"/>
          <w:marRight w:val="0"/>
          <w:marTop w:val="0"/>
          <w:marBottom w:val="100"/>
          <w:divBdr>
            <w:top w:val="none" w:sz="0" w:space="0" w:color="auto"/>
            <w:left w:val="none" w:sz="0" w:space="0" w:color="auto"/>
            <w:bottom w:val="none" w:sz="0" w:space="0" w:color="auto"/>
            <w:right w:val="none" w:sz="0" w:space="0" w:color="auto"/>
          </w:divBdr>
        </w:div>
        <w:div w:id="1609577704">
          <w:marLeft w:val="0"/>
          <w:marRight w:val="0"/>
          <w:marTop w:val="0"/>
          <w:marBottom w:val="100"/>
          <w:divBdr>
            <w:top w:val="none" w:sz="0" w:space="0" w:color="auto"/>
            <w:left w:val="none" w:sz="0" w:space="0" w:color="auto"/>
            <w:bottom w:val="none" w:sz="0" w:space="0" w:color="auto"/>
            <w:right w:val="none" w:sz="0" w:space="0" w:color="auto"/>
          </w:divBdr>
        </w:div>
        <w:div w:id="1125387604">
          <w:marLeft w:val="0"/>
          <w:marRight w:val="0"/>
          <w:marTop w:val="0"/>
          <w:marBottom w:val="100"/>
          <w:divBdr>
            <w:top w:val="none" w:sz="0" w:space="0" w:color="auto"/>
            <w:left w:val="none" w:sz="0" w:space="0" w:color="auto"/>
            <w:bottom w:val="none" w:sz="0" w:space="0" w:color="auto"/>
            <w:right w:val="none" w:sz="0" w:space="0" w:color="auto"/>
          </w:divBdr>
        </w:div>
        <w:div w:id="1734618684">
          <w:marLeft w:val="0"/>
          <w:marRight w:val="0"/>
          <w:marTop w:val="0"/>
          <w:marBottom w:val="100"/>
          <w:divBdr>
            <w:top w:val="none" w:sz="0" w:space="0" w:color="auto"/>
            <w:left w:val="none" w:sz="0" w:space="0" w:color="auto"/>
            <w:bottom w:val="none" w:sz="0" w:space="0" w:color="auto"/>
            <w:right w:val="none" w:sz="0" w:space="0" w:color="auto"/>
          </w:divBdr>
        </w:div>
        <w:div w:id="1322154667">
          <w:marLeft w:val="0"/>
          <w:marRight w:val="0"/>
          <w:marTop w:val="0"/>
          <w:marBottom w:val="100"/>
          <w:divBdr>
            <w:top w:val="none" w:sz="0" w:space="0" w:color="auto"/>
            <w:left w:val="none" w:sz="0" w:space="0" w:color="auto"/>
            <w:bottom w:val="none" w:sz="0" w:space="0" w:color="auto"/>
            <w:right w:val="none" w:sz="0" w:space="0" w:color="auto"/>
          </w:divBdr>
        </w:div>
        <w:div w:id="574317093">
          <w:marLeft w:val="0"/>
          <w:marRight w:val="0"/>
          <w:marTop w:val="0"/>
          <w:marBottom w:val="100"/>
          <w:divBdr>
            <w:top w:val="none" w:sz="0" w:space="0" w:color="auto"/>
            <w:left w:val="none" w:sz="0" w:space="0" w:color="auto"/>
            <w:bottom w:val="none" w:sz="0" w:space="0" w:color="auto"/>
            <w:right w:val="none" w:sz="0" w:space="0" w:color="auto"/>
          </w:divBdr>
        </w:div>
        <w:div w:id="1354301591">
          <w:marLeft w:val="0"/>
          <w:marRight w:val="0"/>
          <w:marTop w:val="0"/>
          <w:marBottom w:val="100"/>
          <w:divBdr>
            <w:top w:val="none" w:sz="0" w:space="0" w:color="auto"/>
            <w:left w:val="none" w:sz="0" w:space="0" w:color="auto"/>
            <w:bottom w:val="none" w:sz="0" w:space="0" w:color="auto"/>
            <w:right w:val="none" w:sz="0" w:space="0" w:color="auto"/>
          </w:divBdr>
        </w:div>
        <w:div w:id="974531312">
          <w:marLeft w:val="0"/>
          <w:marRight w:val="0"/>
          <w:marTop w:val="0"/>
          <w:marBottom w:val="100"/>
          <w:divBdr>
            <w:top w:val="none" w:sz="0" w:space="0" w:color="auto"/>
            <w:left w:val="none" w:sz="0" w:space="0" w:color="auto"/>
            <w:bottom w:val="none" w:sz="0" w:space="0" w:color="auto"/>
            <w:right w:val="none" w:sz="0" w:space="0" w:color="auto"/>
          </w:divBdr>
        </w:div>
        <w:div w:id="1128089465">
          <w:marLeft w:val="0"/>
          <w:marRight w:val="0"/>
          <w:marTop w:val="0"/>
          <w:marBottom w:val="100"/>
          <w:divBdr>
            <w:top w:val="none" w:sz="0" w:space="0" w:color="auto"/>
            <w:left w:val="none" w:sz="0" w:space="0" w:color="auto"/>
            <w:bottom w:val="none" w:sz="0" w:space="0" w:color="auto"/>
            <w:right w:val="none" w:sz="0" w:space="0" w:color="auto"/>
          </w:divBdr>
        </w:div>
        <w:div w:id="409887007">
          <w:marLeft w:val="0"/>
          <w:marRight w:val="0"/>
          <w:marTop w:val="0"/>
          <w:marBottom w:val="100"/>
          <w:divBdr>
            <w:top w:val="none" w:sz="0" w:space="0" w:color="auto"/>
            <w:left w:val="none" w:sz="0" w:space="0" w:color="auto"/>
            <w:bottom w:val="none" w:sz="0" w:space="0" w:color="auto"/>
            <w:right w:val="none" w:sz="0" w:space="0" w:color="auto"/>
          </w:divBdr>
        </w:div>
        <w:div w:id="2079016924">
          <w:marLeft w:val="0"/>
          <w:marRight w:val="0"/>
          <w:marTop w:val="0"/>
          <w:marBottom w:val="100"/>
          <w:divBdr>
            <w:top w:val="none" w:sz="0" w:space="0" w:color="auto"/>
            <w:left w:val="none" w:sz="0" w:space="0" w:color="auto"/>
            <w:bottom w:val="none" w:sz="0" w:space="0" w:color="auto"/>
            <w:right w:val="none" w:sz="0" w:space="0" w:color="auto"/>
          </w:divBdr>
        </w:div>
        <w:div w:id="1334718978">
          <w:marLeft w:val="0"/>
          <w:marRight w:val="0"/>
          <w:marTop w:val="0"/>
          <w:marBottom w:val="100"/>
          <w:divBdr>
            <w:top w:val="none" w:sz="0" w:space="0" w:color="auto"/>
            <w:left w:val="none" w:sz="0" w:space="0" w:color="auto"/>
            <w:bottom w:val="none" w:sz="0" w:space="0" w:color="auto"/>
            <w:right w:val="none" w:sz="0" w:space="0" w:color="auto"/>
          </w:divBdr>
        </w:div>
        <w:div w:id="2114324815">
          <w:marLeft w:val="0"/>
          <w:marRight w:val="0"/>
          <w:marTop w:val="0"/>
          <w:marBottom w:val="100"/>
          <w:divBdr>
            <w:top w:val="none" w:sz="0" w:space="0" w:color="auto"/>
            <w:left w:val="none" w:sz="0" w:space="0" w:color="auto"/>
            <w:bottom w:val="none" w:sz="0" w:space="0" w:color="auto"/>
            <w:right w:val="none" w:sz="0" w:space="0" w:color="auto"/>
          </w:divBdr>
        </w:div>
        <w:div w:id="434790810">
          <w:marLeft w:val="0"/>
          <w:marRight w:val="0"/>
          <w:marTop w:val="0"/>
          <w:marBottom w:val="100"/>
          <w:divBdr>
            <w:top w:val="none" w:sz="0" w:space="0" w:color="auto"/>
            <w:left w:val="none" w:sz="0" w:space="0" w:color="auto"/>
            <w:bottom w:val="none" w:sz="0" w:space="0" w:color="auto"/>
            <w:right w:val="none" w:sz="0" w:space="0" w:color="auto"/>
          </w:divBdr>
        </w:div>
        <w:div w:id="2098937326">
          <w:marLeft w:val="0"/>
          <w:marRight w:val="0"/>
          <w:marTop w:val="0"/>
          <w:marBottom w:val="100"/>
          <w:divBdr>
            <w:top w:val="none" w:sz="0" w:space="0" w:color="auto"/>
            <w:left w:val="none" w:sz="0" w:space="0" w:color="auto"/>
            <w:bottom w:val="none" w:sz="0" w:space="0" w:color="auto"/>
            <w:right w:val="none" w:sz="0" w:space="0" w:color="auto"/>
          </w:divBdr>
        </w:div>
        <w:div w:id="2131127150">
          <w:marLeft w:val="0"/>
          <w:marRight w:val="0"/>
          <w:marTop w:val="0"/>
          <w:marBottom w:val="100"/>
          <w:divBdr>
            <w:top w:val="none" w:sz="0" w:space="0" w:color="auto"/>
            <w:left w:val="none" w:sz="0" w:space="0" w:color="auto"/>
            <w:bottom w:val="none" w:sz="0" w:space="0" w:color="auto"/>
            <w:right w:val="none" w:sz="0" w:space="0" w:color="auto"/>
          </w:divBdr>
        </w:div>
        <w:div w:id="2061786371">
          <w:marLeft w:val="0"/>
          <w:marRight w:val="0"/>
          <w:marTop w:val="0"/>
          <w:marBottom w:val="100"/>
          <w:divBdr>
            <w:top w:val="none" w:sz="0" w:space="0" w:color="auto"/>
            <w:left w:val="none" w:sz="0" w:space="0" w:color="auto"/>
            <w:bottom w:val="none" w:sz="0" w:space="0" w:color="auto"/>
            <w:right w:val="none" w:sz="0" w:space="0" w:color="auto"/>
          </w:divBdr>
        </w:div>
        <w:div w:id="1291204396">
          <w:marLeft w:val="0"/>
          <w:marRight w:val="0"/>
          <w:marTop w:val="0"/>
          <w:marBottom w:val="100"/>
          <w:divBdr>
            <w:top w:val="none" w:sz="0" w:space="0" w:color="auto"/>
            <w:left w:val="none" w:sz="0" w:space="0" w:color="auto"/>
            <w:bottom w:val="none" w:sz="0" w:space="0" w:color="auto"/>
            <w:right w:val="none" w:sz="0" w:space="0" w:color="auto"/>
          </w:divBdr>
        </w:div>
        <w:div w:id="767851592">
          <w:marLeft w:val="0"/>
          <w:marRight w:val="0"/>
          <w:marTop w:val="0"/>
          <w:marBottom w:val="100"/>
          <w:divBdr>
            <w:top w:val="none" w:sz="0" w:space="0" w:color="auto"/>
            <w:left w:val="none" w:sz="0" w:space="0" w:color="auto"/>
            <w:bottom w:val="none" w:sz="0" w:space="0" w:color="auto"/>
            <w:right w:val="none" w:sz="0" w:space="0" w:color="auto"/>
          </w:divBdr>
        </w:div>
        <w:div w:id="144786030">
          <w:marLeft w:val="0"/>
          <w:marRight w:val="0"/>
          <w:marTop w:val="0"/>
          <w:marBottom w:val="100"/>
          <w:divBdr>
            <w:top w:val="none" w:sz="0" w:space="0" w:color="auto"/>
            <w:left w:val="none" w:sz="0" w:space="0" w:color="auto"/>
            <w:bottom w:val="none" w:sz="0" w:space="0" w:color="auto"/>
            <w:right w:val="none" w:sz="0" w:space="0" w:color="auto"/>
          </w:divBdr>
        </w:div>
        <w:div w:id="63718799">
          <w:marLeft w:val="0"/>
          <w:marRight w:val="0"/>
          <w:marTop w:val="0"/>
          <w:marBottom w:val="100"/>
          <w:divBdr>
            <w:top w:val="none" w:sz="0" w:space="0" w:color="auto"/>
            <w:left w:val="none" w:sz="0" w:space="0" w:color="auto"/>
            <w:bottom w:val="none" w:sz="0" w:space="0" w:color="auto"/>
            <w:right w:val="none" w:sz="0" w:space="0" w:color="auto"/>
          </w:divBdr>
        </w:div>
        <w:div w:id="575868597">
          <w:marLeft w:val="0"/>
          <w:marRight w:val="0"/>
          <w:marTop w:val="0"/>
          <w:marBottom w:val="100"/>
          <w:divBdr>
            <w:top w:val="none" w:sz="0" w:space="0" w:color="auto"/>
            <w:left w:val="none" w:sz="0" w:space="0" w:color="auto"/>
            <w:bottom w:val="none" w:sz="0" w:space="0" w:color="auto"/>
            <w:right w:val="none" w:sz="0" w:space="0" w:color="auto"/>
          </w:divBdr>
        </w:div>
        <w:div w:id="1371420068">
          <w:marLeft w:val="0"/>
          <w:marRight w:val="0"/>
          <w:marTop w:val="0"/>
          <w:marBottom w:val="100"/>
          <w:divBdr>
            <w:top w:val="none" w:sz="0" w:space="0" w:color="auto"/>
            <w:left w:val="none" w:sz="0" w:space="0" w:color="auto"/>
            <w:bottom w:val="none" w:sz="0" w:space="0" w:color="auto"/>
            <w:right w:val="none" w:sz="0" w:space="0" w:color="auto"/>
          </w:divBdr>
        </w:div>
        <w:div w:id="1959018820">
          <w:marLeft w:val="0"/>
          <w:marRight w:val="0"/>
          <w:marTop w:val="0"/>
          <w:marBottom w:val="100"/>
          <w:divBdr>
            <w:top w:val="none" w:sz="0" w:space="0" w:color="auto"/>
            <w:left w:val="none" w:sz="0" w:space="0" w:color="auto"/>
            <w:bottom w:val="none" w:sz="0" w:space="0" w:color="auto"/>
            <w:right w:val="none" w:sz="0" w:space="0" w:color="auto"/>
          </w:divBdr>
        </w:div>
        <w:div w:id="1904676390">
          <w:marLeft w:val="0"/>
          <w:marRight w:val="0"/>
          <w:marTop w:val="0"/>
          <w:marBottom w:val="100"/>
          <w:divBdr>
            <w:top w:val="none" w:sz="0" w:space="0" w:color="auto"/>
            <w:left w:val="none" w:sz="0" w:space="0" w:color="auto"/>
            <w:bottom w:val="none" w:sz="0" w:space="0" w:color="auto"/>
            <w:right w:val="none" w:sz="0" w:space="0" w:color="auto"/>
          </w:divBdr>
        </w:div>
        <w:div w:id="1394817861">
          <w:marLeft w:val="0"/>
          <w:marRight w:val="0"/>
          <w:marTop w:val="0"/>
          <w:marBottom w:val="100"/>
          <w:divBdr>
            <w:top w:val="none" w:sz="0" w:space="0" w:color="auto"/>
            <w:left w:val="none" w:sz="0" w:space="0" w:color="auto"/>
            <w:bottom w:val="none" w:sz="0" w:space="0" w:color="auto"/>
            <w:right w:val="none" w:sz="0" w:space="0" w:color="auto"/>
          </w:divBdr>
        </w:div>
        <w:div w:id="1877619320">
          <w:marLeft w:val="0"/>
          <w:marRight w:val="0"/>
          <w:marTop w:val="0"/>
          <w:marBottom w:val="100"/>
          <w:divBdr>
            <w:top w:val="none" w:sz="0" w:space="0" w:color="auto"/>
            <w:left w:val="none" w:sz="0" w:space="0" w:color="auto"/>
            <w:bottom w:val="none" w:sz="0" w:space="0" w:color="auto"/>
            <w:right w:val="none" w:sz="0" w:space="0" w:color="auto"/>
          </w:divBdr>
        </w:div>
        <w:div w:id="1071391733">
          <w:marLeft w:val="0"/>
          <w:marRight w:val="0"/>
          <w:marTop w:val="0"/>
          <w:marBottom w:val="100"/>
          <w:divBdr>
            <w:top w:val="none" w:sz="0" w:space="0" w:color="auto"/>
            <w:left w:val="none" w:sz="0" w:space="0" w:color="auto"/>
            <w:bottom w:val="none" w:sz="0" w:space="0" w:color="auto"/>
            <w:right w:val="none" w:sz="0" w:space="0" w:color="auto"/>
          </w:divBdr>
        </w:div>
        <w:div w:id="132020495">
          <w:marLeft w:val="0"/>
          <w:marRight w:val="0"/>
          <w:marTop w:val="0"/>
          <w:marBottom w:val="100"/>
          <w:divBdr>
            <w:top w:val="none" w:sz="0" w:space="0" w:color="auto"/>
            <w:left w:val="none" w:sz="0" w:space="0" w:color="auto"/>
            <w:bottom w:val="none" w:sz="0" w:space="0" w:color="auto"/>
            <w:right w:val="none" w:sz="0" w:space="0" w:color="auto"/>
          </w:divBdr>
        </w:div>
        <w:div w:id="1925409208">
          <w:marLeft w:val="0"/>
          <w:marRight w:val="0"/>
          <w:marTop w:val="0"/>
          <w:marBottom w:val="100"/>
          <w:divBdr>
            <w:top w:val="none" w:sz="0" w:space="0" w:color="auto"/>
            <w:left w:val="none" w:sz="0" w:space="0" w:color="auto"/>
            <w:bottom w:val="none" w:sz="0" w:space="0" w:color="auto"/>
            <w:right w:val="none" w:sz="0" w:space="0" w:color="auto"/>
          </w:divBdr>
        </w:div>
        <w:div w:id="1443187437">
          <w:marLeft w:val="0"/>
          <w:marRight w:val="0"/>
          <w:marTop w:val="0"/>
          <w:marBottom w:val="100"/>
          <w:divBdr>
            <w:top w:val="none" w:sz="0" w:space="0" w:color="auto"/>
            <w:left w:val="none" w:sz="0" w:space="0" w:color="auto"/>
            <w:bottom w:val="none" w:sz="0" w:space="0" w:color="auto"/>
            <w:right w:val="none" w:sz="0" w:space="0" w:color="auto"/>
          </w:divBdr>
        </w:div>
        <w:div w:id="382485370">
          <w:marLeft w:val="0"/>
          <w:marRight w:val="0"/>
          <w:marTop w:val="0"/>
          <w:marBottom w:val="100"/>
          <w:divBdr>
            <w:top w:val="none" w:sz="0" w:space="0" w:color="auto"/>
            <w:left w:val="none" w:sz="0" w:space="0" w:color="auto"/>
            <w:bottom w:val="none" w:sz="0" w:space="0" w:color="auto"/>
            <w:right w:val="none" w:sz="0" w:space="0" w:color="auto"/>
          </w:divBdr>
        </w:div>
        <w:div w:id="852380296">
          <w:marLeft w:val="0"/>
          <w:marRight w:val="0"/>
          <w:marTop w:val="0"/>
          <w:marBottom w:val="100"/>
          <w:divBdr>
            <w:top w:val="none" w:sz="0" w:space="0" w:color="auto"/>
            <w:left w:val="none" w:sz="0" w:space="0" w:color="auto"/>
            <w:bottom w:val="none" w:sz="0" w:space="0" w:color="auto"/>
            <w:right w:val="none" w:sz="0" w:space="0" w:color="auto"/>
          </w:divBdr>
        </w:div>
        <w:div w:id="1344744906">
          <w:marLeft w:val="0"/>
          <w:marRight w:val="0"/>
          <w:marTop w:val="0"/>
          <w:marBottom w:val="100"/>
          <w:divBdr>
            <w:top w:val="none" w:sz="0" w:space="0" w:color="auto"/>
            <w:left w:val="none" w:sz="0" w:space="0" w:color="auto"/>
            <w:bottom w:val="none" w:sz="0" w:space="0" w:color="auto"/>
            <w:right w:val="none" w:sz="0" w:space="0" w:color="auto"/>
          </w:divBdr>
        </w:div>
        <w:div w:id="669135552">
          <w:marLeft w:val="0"/>
          <w:marRight w:val="0"/>
          <w:marTop w:val="0"/>
          <w:marBottom w:val="100"/>
          <w:divBdr>
            <w:top w:val="none" w:sz="0" w:space="0" w:color="auto"/>
            <w:left w:val="none" w:sz="0" w:space="0" w:color="auto"/>
            <w:bottom w:val="none" w:sz="0" w:space="0" w:color="auto"/>
            <w:right w:val="none" w:sz="0" w:space="0" w:color="auto"/>
          </w:divBdr>
        </w:div>
        <w:div w:id="86657140">
          <w:marLeft w:val="0"/>
          <w:marRight w:val="0"/>
          <w:marTop w:val="0"/>
          <w:marBottom w:val="100"/>
          <w:divBdr>
            <w:top w:val="none" w:sz="0" w:space="0" w:color="auto"/>
            <w:left w:val="none" w:sz="0" w:space="0" w:color="auto"/>
            <w:bottom w:val="none" w:sz="0" w:space="0" w:color="auto"/>
            <w:right w:val="none" w:sz="0" w:space="0" w:color="auto"/>
          </w:divBdr>
        </w:div>
        <w:div w:id="754403974">
          <w:marLeft w:val="0"/>
          <w:marRight w:val="0"/>
          <w:marTop w:val="0"/>
          <w:marBottom w:val="100"/>
          <w:divBdr>
            <w:top w:val="none" w:sz="0" w:space="0" w:color="auto"/>
            <w:left w:val="none" w:sz="0" w:space="0" w:color="auto"/>
            <w:bottom w:val="none" w:sz="0" w:space="0" w:color="auto"/>
            <w:right w:val="none" w:sz="0" w:space="0" w:color="auto"/>
          </w:divBdr>
        </w:div>
        <w:div w:id="448201198">
          <w:marLeft w:val="0"/>
          <w:marRight w:val="0"/>
          <w:marTop w:val="0"/>
          <w:marBottom w:val="100"/>
          <w:divBdr>
            <w:top w:val="none" w:sz="0" w:space="0" w:color="auto"/>
            <w:left w:val="none" w:sz="0" w:space="0" w:color="auto"/>
            <w:bottom w:val="none" w:sz="0" w:space="0" w:color="auto"/>
            <w:right w:val="none" w:sz="0" w:space="0" w:color="auto"/>
          </w:divBdr>
        </w:div>
        <w:div w:id="383220795">
          <w:marLeft w:val="0"/>
          <w:marRight w:val="0"/>
          <w:marTop w:val="0"/>
          <w:marBottom w:val="100"/>
          <w:divBdr>
            <w:top w:val="none" w:sz="0" w:space="0" w:color="auto"/>
            <w:left w:val="none" w:sz="0" w:space="0" w:color="auto"/>
            <w:bottom w:val="none" w:sz="0" w:space="0" w:color="auto"/>
            <w:right w:val="none" w:sz="0" w:space="0" w:color="auto"/>
          </w:divBdr>
        </w:div>
        <w:div w:id="585193604">
          <w:marLeft w:val="0"/>
          <w:marRight w:val="0"/>
          <w:marTop w:val="0"/>
          <w:marBottom w:val="100"/>
          <w:divBdr>
            <w:top w:val="none" w:sz="0" w:space="0" w:color="auto"/>
            <w:left w:val="none" w:sz="0" w:space="0" w:color="auto"/>
            <w:bottom w:val="none" w:sz="0" w:space="0" w:color="auto"/>
            <w:right w:val="none" w:sz="0" w:space="0" w:color="auto"/>
          </w:divBdr>
        </w:div>
        <w:div w:id="1476682839">
          <w:marLeft w:val="0"/>
          <w:marRight w:val="0"/>
          <w:marTop w:val="0"/>
          <w:marBottom w:val="100"/>
          <w:divBdr>
            <w:top w:val="none" w:sz="0" w:space="0" w:color="auto"/>
            <w:left w:val="none" w:sz="0" w:space="0" w:color="auto"/>
            <w:bottom w:val="none" w:sz="0" w:space="0" w:color="auto"/>
            <w:right w:val="none" w:sz="0" w:space="0" w:color="auto"/>
          </w:divBdr>
        </w:div>
        <w:div w:id="270744125">
          <w:marLeft w:val="0"/>
          <w:marRight w:val="0"/>
          <w:marTop w:val="0"/>
          <w:marBottom w:val="100"/>
          <w:divBdr>
            <w:top w:val="none" w:sz="0" w:space="0" w:color="auto"/>
            <w:left w:val="none" w:sz="0" w:space="0" w:color="auto"/>
            <w:bottom w:val="none" w:sz="0" w:space="0" w:color="auto"/>
            <w:right w:val="none" w:sz="0" w:space="0" w:color="auto"/>
          </w:divBdr>
        </w:div>
        <w:div w:id="1226574346">
          <w:marLeft w:val="0"/>
          <w:marRight w:val="0"/>
          <w:marTop w:val="0"/>
          <w:marBottom w:val="100"/>
          <w:divBdr>
            <w:top w:val="none" w:sz="0" w:space="0" w:color="auto"/>
            <w:left w:val="none" w:sz="0" w:space="0" w:color="auto"/>
            <w:bottom w:val="none" w:sz="0" w:space="0" w:color="auto"/>
            <w:right w:val="none" w:sz="0" w:space="0" w:color="auto"/>
          </w:divBdr>
        </w:div>
        <w:div w:id="658309244">
          <w:marLeft w:val="0"/>
          <w:marRight w:val="0"/>
          <w:marTop w:val="0"/>
          <w:marBottom w:val="100"/>
          <w:divBdr>
            <w:top w:val="none" w:sz="0" w:space="0" w:color="auto"/>
            <w:left w:val="none" w:sz="0" w:space="0" w:color="auto"/>
            <w:bottom w:val="none" w:sz="0" w:space="0" w:color="auto"/>
            <w:right w:val="none" w:sz="0" w:space="0" w:color="auto"/>
          </w:divBdr>
        </w:div>
        <w:div w:id="613906039">
          <w:marLeft w:val="0"/>
          <w:marRight w:val="0"/>
          <w:marTop w:val="0"/>
          <w:marBottom w:val="100"/>
          <w:divBdr>
            <w:top w:val="none" w:sz="0" w:space="0" w:color="auto"/>
            <w:left w:val="none" w:sz="0" w:space="0" w:color="auto"/>
            <w:bottom w:val="none" w:sz="0" w:space="0" w:color="auto"/>
            <w:right w:val="none" w:sz="0" w:space="0" w:color="auto"/>
          </w:divBdr>
        </w:div>
        <w:div w:id="1818644523">
          <w:marLeft w:val="0"/>
          <w:marRight w:val="0"/>
          <w:marTop w:val="0"/>
          <w:marBottom w:val="100"/>
          <w:divBdr>
            <w:top w:val="none" w:sz="0" w:space="0" w:color="auto"/>
            <w:left w:val="none" w:sz="0" w:space="0" w:color="auto"/>
            <w:bottom w:val="none" w:sz="0" w:space="0" w:color="auto"/>
            <w:right w:val="none" w:sz="0" w:space="0" w:color="auto"/>
          </w:divBdr>
        </w:div>
        <w:div w:id="618880410">
          <w:marLeft w:val="0"/>
          <w:marRight w:val="0"/>
          <w:marTop w:val="0"/>
          <w:marBottom w:val="100"/>
          <w:divBdr>
            <w:top w:val="none" w:sz="0" w:space="0" w:color="auto"/>
            <w:left w:val="none" w:sz="0" w:space="0" w:color="auto"/>
            <w:bottom w:val="none" w:sz="0" w:space="0" w:color="auto"/>
            <w:right w:val="none" w:sz="0" w:space="0" w:color="auto"/>
          </w:divBdr>
        </w:div>
        <w:div w:id="1981765089">
          <w:marLeft w:val="0"/>
          <w:marRight w:val="0"/>
          <w:marTop w:val="0"/>
          <w:marBottom w:val="100"/>
          <w:divBdr>
            <w:top w:val="none" w:sz="0" w:space="0" w:color="auto"/>
            <w:left w:val="none" w:sz="0" w:space="0" w:color="auto"/>
            <w:bottom w:val="none" w:sz="0" w:space="0" w:color="auto"/>
            <w:right w:val="none" w:sz="0" w:space="0" w:color="auto"/>
          </w:divBdr>
        </w:div>
        <w:div w:id="1088041238">
          <w:marLeft w:val="0"/>
          <w:marRight w:val="0"/>
          <w:marTop w:val="0"/>
          <w:marBottom w:val="100"/>
          <w:divBdr>
            <w:top w:val="none" w:sz="0" w:space="0" w:color="auto"/>
            <w:left w:val="none" w:sz="0" w:space="0" w:color="auto"/>
            <w:bottom w:val="none" w:sz="0" w:space="0" w:color="auto"/>
            <w:right w:val="none" w:sz="0" w:space="0" w:color="auto"/>
          </w:divBdr>
        </w:div>
        <w:div w:id="523787427">
          <w:marLeft w:val="0"/>
          <w:marRight w:val="0"/>
          <w:marTop w:val="0"/>
          <w:marBottom w:val="100"/>
          <w:divBdr>
            <w:top w:val="none" w:sz="0" w:space="0" w:color="auto"/>
            <w:left w:val="none" w:sz="0" w:space="0" w:color="auto"/>
            <w:bottom w:val="none" w:sz="0" w:space="0" w:color="auto"/>
            <w:right w:val="none" w:sz="0" w:space="0" w:color="auto"/>
          </w:divBdr>
        </w:div>
        <w:div w:id="1926914735">
          <w:marLeft w:val="0"/>
          <w:marRight w:val="0"/>
          <w:marTop w:val="0"/>
          <w:marBottom w:val="100"/>
          <w:divBdr>
            <w:top w:val="none" w:sz="0" w:space="0" w:color="auto"/>
            <w:left w:val="none" w:sz="0" w:space="0" w:color="auto"/>
            <w:bottom w:val="none" w:sz="0" w:space="0" w:color="auto"/>
            <w:right w:val="none" w:sz="0" w:space="0" w:color="auto"/>
          </w:divBdr>
        </w:div>
        <w:div w:id="1955011952">
          <w:marLeft w:val="0"/>
          <w:marRight w:val="0"/>
          <w:marTop w:val="0"/>
          <w:marBottom w:val="100"/>
          <w:divBdr>
            <w:top w:val="none" w:sz="0" w:space="0" w:color="auto"/>
            <w:left w:val="none" w:sz="0" w:space="0" w:color="auto"/>
            <w:bottom w:val="none" w:sz="0" w:space="0" w:color="auto"/>
            <w:right w:val="none" w:sz="0" w:space="0" w:color="auto"/>
          </w:divBdr>
        </w:div>
        <w:div w:id="1530751446">
          <w:marLeft w:val="0"/>
          <w:marRight w:val="0"/>
          <w:marTop w:val="0"/>
          <w:marBottom w:val="100"/>
          <w:divBdr>
            <w:top w:val="none" w:sz="0" w:space="0" w:color="auto"/>
            <w:left w:val="none" w:sz="0" w:space="0" w:color="auto"/>
            <w:bottom w:val="none" w:sz="0" w:space="0" w:color="auto"/>
            <w:right w:val="none" w:sz="0" w:space="0" w:color="auto"/>
          </w:divBdr>
        </w:div>
        <w:div w:id="1262183201">
          <w:marLeft w:val="0"/>
          <w:marRight w:val="0"/>
          <w:marTop w:val="0"/>
          <w:marBottom w:val="100"/>
          <w:divBdr>
            <w:top w:val="none" w:sz="0" w:space="0" w:color="auto"/>
            <w:left w:val="none" w:sz="0" w:space="0" w:color="auto"/>
            <w:bottom w:val="none" w:sz="0" w:space="0" w:color="auto"/>
            <w:right w:val="none" w:sz="0" w:space="0" w:color="auto"/>
          </w:divBdr>
        </w:div>
        <w:div w:id="2087415667">
          <w:marLeft w:val="0"/>
          <w:marRight w:val="0"/>
          <w:marTop w:val="0"/>
          <w:marBottom w:val="100"/>
          <w:divBdr>
            <w:top w:val="none" w:sz="0" w:space="0" w:color="auto"/>
            <w:left w:val="none" w:sz="0" w:space="0" w:color="auto"/>
            <w:bottom w:val="none" w:sz="0" w:space="0" w:color="auto"/>
            <w:right w:val="none" w:sz="0" w:space="0" w:color="auto"/>
          </w:divBdr>
        </w:div>
        <w:div w:id="1133905940">
          <w:marLeft w:val="0"/>
          <w:marRight w:val="0"/>
          <w:marTop w:val="0"/>
          <w:marBottom w:val="100"/>
          <w:divBdr>
            <w:top w:val="none" w:sz="0" w:space="0" w:color="auto"/>
            <w:left w:val="none" w:sz="0" w:space="0" w:color="auto"/>
            <w:bottom w:val="none" w:sz="0" w:space="0" w:color="auto"/>
            <w:right w:val="none" w:sz="0" w:space="0" w:color="auto"/>
          </w:divBdr>
        </w:div>
        <w:div w:id="1646543164">
          <w:marLeft w:val="0"/>
          <w:marRight w:val="0"/>
          <w:marTop w:val="0"/>
          <w:marBottom w:val="100"/>
          <w:divBdr>
            <w:top w:val="none" w:sz="0" w:space="0" w:color="auto"/>
            <w:left w:val="none" w:sz="0" w:space="0" w:color="auto"/>
            <w:bottom w:val="none" w:sz="0" w:space="0" w:color="auto"/>
            <w:right w:val="none" w:sz="0" w:space="0" w:color="auto"/>
          </w:divBdr>
        </w:div>
        <w:div w:id="904607420">
          <w:marLeft w:val="0"/>
          <w:marRight w:val="0"/>
          <w:marTop w:val="0"/>
          <w:marBottom w:val="100"/>
          <w:divBdr>
            <w:top w:val="none" w:sz="0" w:space="0" w:color="auto"/>
            <w:left w:val="none" w:sz="0" w:space="0" w:color="auto"/>
            <w:bottom w:val="none" w:sz="0" w:space="0" w:color="auto"/>
            <w:right w:val="none" w:sz="0" w:space="0" w:color="auto"/>
          </w:divBdr>
        </w:div>
        <w:div w:id="1591693014">
          <w:marLeft w:val="0"/>
          <w:marRight w:val="0"/>
          <w:marTop w:val="0"/>
          <w:marBottom w:val="100"/>
          <w:divBdr>
            <w:top w:val="none" w:sz="0" w:space="0" w:color="auto"/>
            <w:left w:val="none" w:sz="0" w:space="0" w:color="auto"/>
            <w:bottom w:val="none" w:sz="0" w:space="0" w:color="auto"/>
            <w:right w:val="none" w:sz="0" w:space="0" w:color="auto"/>
          </w:divBdr>
        </w:div>
        <w:div w:id="287248420">
          <w:marLeft w:val="0"/>
          <w:marRight w:val="0"/>
          <w:marTop w:val="0"/>
          <w:marBottom w:val="100"/>
          <w:divBdr>
            <w:top w:val="none" w:sz="0" w:space="0" w:color="auto"/>
            <w:left w:val="none" w:sz="0" w:space="0" w:color="auto"/>
            <w:bottom w:val="none" w:sz="0" w:space="0" w:color="auto"/>
            <w:right w:val="none" w:sz="0" w:space="0" w:color="auto"/>
          </w:divBdr>
        </w:div>
        <w:div w:id="1003317996">
          <w:marLeft w:val="0"/>
          <w:marRight w:val="0"/>
          <w:marTop w:val="0"/>
          <w:marBottom w:val="100"/>
          <w:divBdr>
            <w:top w:val="none" w:sz="0" w:space="0" w:color="auto"/>
            <w:left w:val="none" w:sz="0" w:space="0" w:color="auto"/>
            <w:bottom w:val="none" w:sz="0" w:space="0" w:color="auto"/>
            <w:right w:val="none" w:sz="0" w:space="0" w:color="auto"/>
          </w:divBdr>
        </w:div>
        <w:div w:id="2059894136">
          <w:marLeft w:val="0"/>
          <w:marRight w:val="0"/>
          <w:marTop w:val="0"/>
          <w:marBottom w:val="100"/>
          <w:divBdr>
            <w:top w:val="none" w:sz="0" w:space="0" w:color="auto"/>
            <w:left w:val="none" w:sz="0" w:space="0" w:color="auto"/>
            <w:bottom w:val="none" w:sz="0" w:space="0" w:color="auto"/>
            <w:right w:val="none" w:sz="0" w:space="0" w:color="auto"/>
          </w:divBdr>
        </w:div>
        <w:div w:id="87233974">
          <w:marLeft w:val="0"/>
          <w:marRight w:val="0"/>
          <w:marTop w:val="0"/>
          <w:marBottom w:val="100"/>
          <w:divBdr>
            <w:top w:val="none" w:sz="0" w:space="0" w:color="auto"/>
            <w:left w:val="none" w:sz="0" w:space="0" w:color="auto"/>
            <w:bottom w:val="none" w:sz="0" w:space="0" w:color="auto"/>
            <w:right w:val="none" w:sz="0" w:space="0" w:color="auto"/>
          </w:divBdr>
        </w:div>
        <w:div w:id="1872915971">
          <w:marLeft w:val="0"/>
          <w:marRight w:val="0"/>
          <w:marTop w:val="0"/>
          <w:marBottom w:val="100"/>
          <w:divBdr>
            <w:top w:val="none" w:sz="0" w:space="0" w:color="auto"/>
            <w:left w:val="none" w:sz="0" w:space="0" w:color="auto"/>
            <w:bottom w:val="none" w:sz="0" w:space="0" w:color="auto"/>
            <w:right w:val="none" w:sz="0" w:space="0" w:color="auto"/>
          </w:divBdr>
        </w:div>
        <w:div w:id="401679294">
          <w:marLeft w:val="0"/>
          <w:marRight w:val="0"/>
          <w:marTop w:val="0"/>
          <w:marBottom w:val="100"/>
          <w:divBdr>
            <w:top w:val="none" w:sz="0" w:space="0" w:color="auto"/>
            <w:left w:val="none" w:sz="0" w:space="0" w:color="auto"/>
            <w:bottom w:val="none" w:sz="0" w:space="0" w:color="auto"/>
            <w:right w:val="none" w:sz="0" w:space="0" w:color="auto"/>
          </w:divBdr>
        </w:div>
        <w:div w:id="1302424471">
          <w:marLeft w:val="0"/>
          <w:marRight w:val="0"/>
          <w:marTop w:val="0"/>
          <w:marBottom w:val="100"/>
          <w:divBdr>
            <w:top w:val="none" w:sz="0" w:space="0" w:color="auto"/>
            <w:left w:val="none" w:sz="0" w:space="0" w:color="auto"/>
            <w:bottom w:val="none" w:sz="0" w:space="0" w:color="auto"/>
            <w:right w:val="none" w:sz="0" w:space="0" w:color="auto"/>
          </w:divBdr>
        </w:div>
        <w:div w:id="908416305">
          <w:marLeft w:val="0"/>
          <w:marRight w:val="0"/>
          <w:marTop w:val="0"/>
          <w:marBottom w:val="100"/>
          <w:divBdr>
            <w:top w:val="none" w:sz="0" w:space="0" w:color="auto"/>
            <w:left w:val="none" w:sz="0" w:space="0" w:color="auto"/>
            <w:bottom w:val="none" w:sz="0" w:space="0" w:color="auto"/>
            <w:right w:val="none" w:sz="0" w:space="0" w:color="auto"/>
          </w:divBdr>
        </w:div>
        <w:div w:id="1806921723">
          <w:marLeft w:val="0"/>
          <w:marRight w:val="0"/>
          <w:marTop w:val="0"/>
          <w:marBottom w:val="100"/>
          <w:divBdr>
            <w:top w:val="none" w:sz="0" w:space="0" w:color="auto"/>
            <w:left w:val="none" w:sz="0" w:space="0" w:color="auto"/>
            <w:bottom w:val="none" w:sz="0" w:space="0" w:color="auto"/>
            <w:right w:val="none" w:sz="0" w:space="0" w:color="auto"/>
          </w:divBdr>
        </w:div>
        <w:div w:id="488446698">
          <w:marLeft w:val="0"/>
          <w:marRight w:val="0"/>
          <w:marTop w:val="0"/>
          <w:marBottom w:val="100"/>
          <w:divBdr>
            <w:top w:val="none" w:sz="0" w:space="0" w:color="auto"/>
            <w:left w:val="none" w:sz="0" w:space="0" w:color="auto"/>
            <w:bottom w:val="none" w:sz="0" w:space="0" w:color="auto"/>
            <w:right w:val="none" w:sz="0" w:space="0" w:color="auto"/>
          </w:divBdr>
        </w:div>
        <w:div w:id="258562386">
          <w:marLeft w:val="0"/>
          <w:marRight w:val="0"/>
          <w:marTop w:val="0"/>
          <w:marBottom w:val="100"/>
          <w:divBdr>
            <w:top w:val="none" w:sz="0" w:space="0" w:color="auto"/>
            <w:left w:val="none" w:sz="0" w:space="0" w:color="auto"/>
            <w:bottom w:val="none" w:sz="0" w:space="0" w:color="auto"/>
            <w:right w:val="none" w:sz="0" w:space="0" w:color="auto"/>
          </w:divBdr>
        </w:div>
        <w:div w:id="835144325">
          <w:marLeft w:val="0"/>
          <w:marRight w:val="0"/>
          <w:marTop w:val="0"/>
          <w:marBottom w:val="100"/>
          <w:divBdr>
            <w:top w:val="none" w:sz="0" w:space="0" w:color="auto"/>
            <w:left w:val="none" w:sz="0" w:space="0" w:color="auto"/>
            <w:bottom w:val="none" w:sz="0" w:space="0" w:color="auto"/>
            <w:right w:val="none" w:sz="0" w:space="0" w:color="auto"/>
          </w:divBdr>
        </w:div>
        <w:div w:id="2100102191">
          <w:marLeft w:val="0"/>
          <w:marRight w:val="0"/>
          <w:marTop w:val="0"/>
          <w:marBottom w:val="100"/>
          <w:divBdr>
            <w:top w:val="none" w:sz="0" w:space="0" w:color="auto"/>
            <w:left w:val="none" w:sz="0" w:space="0" w:color="auto"/>
            <w:bottom w:val="none" w:sz="0" w:space="0" w:color="auto"/>
            <w:right w:val="none" w:sz="0" w:space="0" w:color="auto"/>
          </w:divBdr>
        </w:div>
        <w:div w:id="255212886">
          <w:marLeft w:val="0"/>
          <w:marRight w:val="0"/>
          <w:marTop w:val="0"/>
          <w:marBottom w:val="100"/>
          <w:divBdr>
            <w:top w:val="none" w:sz="0" w:space="0" w:color="auto"/>
            <w:left w:val="none" w:sz="0" w:space="0" w:color="auto"/>
            <w:bottom w:val="none" w:sz="0" w:space="0" w:color="auto"/>
            <w:right w:val="none" w:sz="0" w:space="0" w:color="auto"/>
          </w:divBdr>
        </w:div>
        <w:div w:id="967396829">
          <w:marLeft w:val="0"/>
          <w:marRight w:val="0"/>
          <w:marTop w:val="0"/>
          <w:marBottom w:val="100"/>
          <w:divBdr>
            <w:top w:val="none" w:sz="0" w:space="0" w:color="auto"/>
            <w:left w:val="none" w:sz="0" w:space="0" w:color="auto"/>
            <w:bottom w:val="none" w:sz="0" w:space="0" w:color="auto"/>
            <w:right w:val="none" w:sz="0" w:space="0" w:color="auto"/>
          </w:divBdr>
        </w:div>
        <w:div w:id="1053239023">
          <w:marLeft w:val="0"/>
          <w:marRight w:val="0"/>
          <w:marTop w:val="0"/>
          <w:marBottom w:val="100"/>
          <w:divBdr>
            <w:top w:val="none" w:sz="0" w:space="0" w:color="auto"/>
            <w:left w:val="none" w:sz="0" w:space="0" w:color="auto"/>
            <w:bottom w:val="none" w:sz="0" w:space="0" w:color="auto"/>
            <w:right w:val="none" w:sz="0" w:space="0" w:color="auto"/>
          </w:divBdr>
        </w:div>
        <w:div w:id="968824499">
          <w:marLeft w:val="0"/>
          <w:marRight w:val="0"/>
          <w:marTop w:val="0"/>
          <w:marBottom w:val="100"/>
          <w:divBdr>
            <w:top w:val="none" w:sz="0" w:space="0" w:color="auto"/>
            <w:left w:val="none" w:sz="0" w:space="0" w:color="auto"/>
            <w:bottom w:val="none" w:sz="0" w:space="0" w:color="auto"/>
            <w:right w:val="none" w:sz="0" w:space="0" w:color="auto"/>
          </w:divBdr>
        </w:div>
        <w:div w:id="1526401046">
          <w:marLeft w:val="0"/>
          <w:marRight w:val="0"/>
          <w:marTop w:val="0"/>
          <w:marBottom w:val="100"/>
          <w:divBdr>
            <w:top w:val="none" w:sz="0" w:space="0" w:color="auto"/>
            <w:left w:val="none" w:sz="0" w:space="0" w:color="auto"/>
            <w:bottom w:val="none" w:sz="0" w:space="0" w:color="auto"/>
            <w:right w:val="none" w:sz="0" w:space="0" w:color="auto"/>
          </w:divBdr>
        </w:div>
        <w:div w:id="973020877">
          <w:marLeft w:val="0"/>
          <w:marRight w:val="0"/>
          <w:marTop w:val="0"/>
          <w:marBottom w:val="100"/>
          <w:divBdr>
            <w:top w:val="none" w:sz="0" w:space="0" w:color="auto"/>
            <w:left w:val="none" w:sz="0" w:space="0" w:color="auto"/>
            <w:bottom w:val="none" w:sz="0" w:space="0" w:color="auto"/>
            <w:right w:val="none" w:sz="0" w:space="0" w:color="auto"/>
          </w:divBdr>
        </w:div>
        <w:div w:id="605160320">
          <w:marLeft w:val="0"/>
          <w:marRight w:val="0"/>
          <w:marTop w:val="0"/>
          <w:marBottom w:val="100"/>
          <w:divBdr>
            <w:top w:val="none" w:sz="0" w:space="0" w:color="auto"/>
            <w:left w:val="none" w:sz="0" w:space="0" w:color="auto"/>
            <w:bottom w:val="none" w:sz="0" w:space="0" w:color="auto"/>
            <w:right w:val="none" w:sz="0" w:space="0" w:color="auto"/>
          </w:divBdr>
        </w:div>
        <w:div w:id="1139421079">
          <w:marLeft w:val="0"/>
          <w:marRight w:val="0"/>
          <w:marTop w:val="0"/>
          <w:marBottom w:val="100"/>
          <w:divBdr>
            <w:top w:val="none" w:sz="0" w:space="0" w:color="auto"/>
            <w:left w:val="none" w:sz="0" w:space="0" w:color="auto"/>
            <w:bottom w:val="none" w:sz="0" w:space="0" w:color="auto"/>
            <w:right w:val="none" w:sz="0" w:space="0" w:color="auto"/>
          </w:divBdr>
        </w:div>
        <w:div w:id="1086345684">
          <w:marLeft w:val="0"/>
          <w:marRight w:val="0"/>
          <w:marTop w:val="0"/>
          <w:marBottom w:val="100"/>
          <w:divBdr>
            <w:top w:val="none" w:sz="0" w:space="0" w:color="auto"/>
            <w:left w:val="none" w:sz="0" w:space="0" w:color="auto"/>
            <w:bottom w:val="none" w:sz="0" w:space="0" w:color="auto"/>
            <w:right w:val="none" w:sz="0" w:space="0" w:color="auto"/>
          </w:divBdr>
        </w:div>
        <w:div w:id="1237666014">
          <w:marLeft w:val="0"/>
          <w:marRight w:val="0"/>
          <w:marTop w:val="0"/>
          <w:marBottom w:val="100"/>
          <w:divBdr>
            <w:top w:val="none" w:sz="0" w:space="0" w:color="auto"/>
            <w:left w:val="none" w:sz="0" w:space="0" w:color="auto"/>
            <w:bottom w:val="none" w:sz="0" w:space="0" w:color="auto"/>
            <w:right w:val="none" w:sz="0" w:space="0" w:color="auto"/>
          </w:divBdr>
        </w:div>
        <w:div w:id="140116658">
          <w:marLeft w:val="0"/>
          <w:marRight w:val="0"/>
          <w:marTop w:val="0"/>
          <w:marBottom w:val="100"/>
          <w:divBdr>
            <w:top w:val="none" w:sz="0" w:space="0" w:color="auto"/>
            <w:left w:val="none" w:sz="0" w:space="0" w:color="auto"/>
            <w:bottom w:val="none" w:sz="0" w:space="0" w:color="auto"/>
            <w:right w:val="none" w:sz="0" w:space="0" w:color="auto"/>
          </w:divBdr>
        </w:div>
        <w:div w:id="1686443014">
          <w:marLeft w:val="0"/>
          <w:marRight w:val="0"/>
          <w:marTop w:val="0"/>
          <w:marBottom w:val="100"/>
          <w:divBdr>
            <w:top w:val="none" w:sz="0" w:space="0" w:color="auto"/>
            <w:left w:val="none" w:sz="0" w:space="0" w:color="auto"/>
            <w:bottom w:val="none" w:sz="0" w:space="0" w:color="auto"/>
            <w:right w:val="none" w:sz="0" w:space="0" w:color="auto"/>
          </w:divBdr>
        </w:div>
        <w:div w:id="1156842665">
          <w:marLeft w:val="0"/>
          <w:marRight w:val="0"/>
          <w:marTop w:val="0"/>
          <w:marBottom w:val="100"/>
          <w:divBdr>
            <w:top w:val="none" w:sz="0" w:space="0" w:color="auto"/>
            <w:left w:val="none" w:sz="0" w:space="0" w:color="auto"/>
            <w:bottom w:val="none" w:sz="0" w:space="0" w:color="auto"/>
            <w:right w:val="none" w:sz="0" w:space="0" w:color="auto"/>
          </w:divBdr>
        </w:div>
        <w:div w:id="1407259798">
          <w:marLeft w:val="0"/>
          <w:marRight w:val="0"/>
          <w:marTop w:val="0"/>
          <w:marBottom w:val="100"/>
          <w:divBdr>
            <w:top w:val="none" w:sz="0" w:space="0" w:color="auto"/>
            <w:left w:val="none" w:sz="0" w:space="0" w:color="auto"/>
            <w:bottom w:val="none" w:sz="0" w:space="0" w:color="auto"/>
            <w:right w:val="none" w:sz="0" w:space="0" w:color="auto"/>
          </w:divBdr>
        </w:div>
        <w:div w:id="1905603200">
          <w:marLeft w:val="0"/>
          <w:marRight w:val="0"/>
          <w:marTop w:val="0"/>
          <w:marBottom w:val="200"/>
          <w:divBdr>
            <w:top w:val="none" w:sz="0" w:space="0" w:color="auto"/>
            <w:left w:val="none" w:sz="0" w:space="0" w:color="auto"/>
            <w:bottom w:val="none" w:sz="0" w:space="0" w:color="auto"/>
            <w:right w:val="none" w:sz="0" w:space="0" w:color="auto"/>
          </w:divBdr>
        </w:div>
        <w:div w:id="20788823">
          <w:marLeft w:val="0"/>
          <w:marRight w:val="0"/>
          <w:marTop w:val="0"/>
          <w:marBottom w:val="200"/>
          <w:divBdr>
            <w:top w:val="none" w:sz="0" w:space="0" w:color="auto"/>
            <w:left w:val="none" w:sz="0" w:space="0" w:color="auto"/>
            <w:bottom w:val="none" w:sz="0" w:space="0" w:color="auto"/>
            <w:right w:val="none" w:sz="0" w:space="0" w:color="auto"/>
          </w:divBdr>
        </w:div>
        <w:div w:id="1150252382">
          <w:marLeft w:val="0"/>
          <w:marRight w:val="0"/>
          <w:marTop w:val="0"/>
          <w:marBottom w:val="100"/>
          <w:divBdr>
            <w:top w:val="none" w:sz="0" w:space="0" w:color="auto"/>
            <w:left w:val="none" w:sz="0" w:space="0" w:color="auto"/>
            <w:bottom w:val="none" w:sz="0" w:space="0" w:color="auto"/>
            <w:right w:val="none" w:sz="0" w:space="0" w:color="auto"/>
          </w:divBdr>
        </w:div>
        <w:div w:id="1364668989">
          <w:marLeft w:val="0"/>
          <w:marRight w:val="0"/>
          <w:marTop w:val="0"/>
          <w:marBottom w:val="100"/>
          <w:divBdr>
            <w:top w:val="none" w:sz="0" w:space="0" w:color="auto"/>
            <w:left w:val="none" w:sz="0" w:space="0" w:color="auto"/>
            <w:bottom w:val="none" w:sz="0" w:space="0" w:color="auto"/>
            <w:right w:val="none" w:sz="0" w:space="0" w:color="auto"/>
          </w:divBdr>
        </w:div>
        <w:div w:id="1692537204">
          <w:marLeft w:val="0"/>
          <w:marRight w:val="0"/>
          <w:marTop w:val="0"/>
          <w:marBottom w:val="100"/>
          <w:divBdr>
            <w:top w:val="none" w:sz="0" w:space="0" w:color="auto"/>
            <w:left w:val="none" w:sz="0" w:space="0" w:color="auto"/>
            <w:bottom w:val="none" w:sz="0" w:space="0" w:color="auto"/>
            <w:right w:val="none" w:sz="0" w:space="0" w:color="auto"/>
          </w:divBdr>
        </w:div>
        <w:div w:id="751466488">
          <w:marLeft w:val="0"/>
          <w:marRight w:val="0"/>
          <w:marTop w:val="0"/>
          <w:marBottom w:val="100"/>
          <w:divBdr>
            <w:top w:val="none" w:sz="0" w:space="0" w:color="auto"/>
            <w:left w:val="none" w:sz="0" w:space="0" w:color="auto"/>
            <w:bottom w:val="none" w:sz="0" w:space="0" w:color="auto"/>
            <w:right w:val="none" w:sz="0" w:space="0" w:color="auto"/>
          </w:divBdr>
        </w:div>
        <w:div w:id="299842966">
          <w:marLeft w:val="0"/>
          <w:marRight w:val="0"/>
          <w:marTop w:val="0"/>
          <w:marBottom w:val="100"/>
          <w:divBdr>
            <w:top w:val="none" w:sz="0" w:space="0" w:color="auto"/>
            <w:left w:val="none" w:sz="0" w:space="0" w:color="auto"/>
            <w:bottom w:val="none" w:sz="0" w:space="0" w:color="auto"/>
            <w:right w:val="none" w:sz="0" w:space="0" w:color="auto"/>
          </w:divBdr>
        </w:div>
        <w:div w:id="1176844423">
          <w:marLeft w:val="0"/>
          <w:marRight w:val="0"/>
          <w:marTop w:val="0"/>
          <w:marBottom w:val="100"/>
          <w:divBdr>
            <w:top w:val="none" w:sz="0" w:space="0" w:color="auto"/>
            <w:left w:val="none" w:sz="0" w:space="0" w:color="auto"/>
            <w:bottom w:val="none" w:sz="0" w:space="0" w:color="auto"/>
            <w:right w:val="none" w:sz="0" w:space="0" w:color="auto"/>
          </w:divBdr>
        </w:div>
        <w:div w:id="985474452">
          <w:marLeft w:val="0"/>
          <w:marRight w:val="0"/>
          <w:marTop w:val="0"/>
          <w:marBottom w:val="100"/>
          <w:divBdr>
            <w:top w:val="none" w:sz="0" w:space="0" w:color="auto"/>
            <w:left w:val="none" w:sz="0" w:space="0" w:color="auto"/>
            <w:bottom w:val="none" w:sz="0" w:space="0" w:color="auto"/>
            <w:right w:val="none" w:sz="0" w:space="0" w:color="auto"/>
          </w:divBdr>
        </w:div>
        <w:div w:id="800928086">
          <w:marLeft w:val="0"/>
          <w:marRight w:val="0"/>
          <w:marTop w:val="0"/>
          <w:marBottom w:val="100"/>
          <w:divBdr>
            <w:top w:val="none" w:sz="0" w:space="0" w:color="auto"/>
            <w:left w:val="none" w:sz="0" w:space="0" w:color="auto"/>
            <w:bottom w:val="none" w:sz="0" w:space="0" w:color="auto"/>
            <w:right w:val="none" w:sz="0" w:space="0" w:color="auto"/>
          </w:divBdr>
        </w:div>
        <w:div w:id="1339190151">
          <w:marLeft w:val="0"/>
          <w:marRight w:val="0"/>
          <w:marTop w:val="0"/>
          <w:marBottom w:val="100"/>
          <w:divBdr>
            <w:top w:val="none" w:sz="0" w:space="0" w:color="auto"/>
            <w:left w:val="none" w:sz="0" w:space="0" w:color="auto"/>
            <w:bottom w:val="none" w:sz="0" w:space="0" w:color="auto"/>
            <w:right w:val="none" w:sz="0" w:space="0" w:color="auto"/>
          </w:divBdr>
        </w:div>
        <w:div w:id="817498780">
          <w:marLeft w:val="0"/>
          <w:marRight w:val="0"/>
          <w:marTop w:val="0"/>
          <w:marBottom w:val="100"/>
          <w:divBdr>
            <w:top w:val="none" w:sz="0" w:space="0" w:color="auto"/>
            <w:left w:val="none" w:sz="0" w:space="0" w:color="auto"/>
            <w:bottom w:val="none" w:sz="0" w:space="0" w:color="auto"/>
            <w:right w:val="none" w:sz="0" w:space="0" w:color="auto"/>
          </w:divBdr>
        </w:div>
        <w:div w:id="474221323">
          <w:marLeft w:val="0"/>
          <w:marRight w:val="0"/>
          <w:marTop w:val="0"/>
          <w:marBottom w:val="100"/>
          <w:divBdr>
            <w:top w:val="none" w:sz="0" w:space="0" w:color="auto"/>
            <w:left w:val="none" w:sz="0" w:space="0" w:color="auto"/>
            <w:bottom w:val="none" w:sz="0" w:space="0" w:color="auto"/>
            <w:right w:val="none" w:sz="0" w:space="0" w:color="auto"/>
          </w:divBdr>
        </w:div>
        <w:div w:id="538011475">
          <w:marLeft w:val="0"/>
          <w:marRight w:val="0"/>
          <w:marTop w:val="0"/>
          <w:marBottom w:val="100"/>
          <w:divBdr>
            <w:top w:val="none" w:sz="0" w:space="0" w:color="auto"/>
            <w:left w:val="none" w:sz="0" w:space="0" w:color="auto"/>
            <w:bottom w:val="none" w:sz="0" w:space="0" w:color="auto"/>
            <w:right w:val="none" w:sz="0" w:space="0" w:color="auto"/>
          </w:divBdr>
        </w:div>
        <w:div w:id="7753623">
          <w:marLeft w:val="0"/>
          <w:marRight w:val="0"/>
          <w:marTop w:val="0"/>
          <w:marBottom w:val="100"/>
          <w:divBdr>
            <w:top w:val="none" w:sz="0" w:space="0" w:color="auto"/>
            <w:left w:val="none" w:sz="0" w:space="0" w:color="auto"/>
            <w:bottom w:val="none" w:sz="0" w:space="0" w:color="auto"/>
            <w:right w:val="none" w:sz="0" w:space="0" w:color="auto"/>
          </w:divBdr>
        </w:div>
        <w:div w:id="1872842541">
          <w:marLeft w:val="0"/>
          <w:marRight w:val="0"/>
          <w:marTop w:val="0"/>
          <w:marBottom w:val="100"/>
          <w:divBdr>
            <w:top w:val="none" w:sz="0" w:space="0" w:color="auto"/>
            <w:left w:val="none" w:sz="0" w:space="0" w:color="auto"/>
            <w:bottom w:val="none" w:sz="0" w:space="0" w:color="auto"/>
            <w:right w:val="none" w:sz="0" w:space="0" w:color="auto"/>
          </w:divBdr>
        </w:div>
        <w:div w:id="411008428">
          <w:marLeft w:val="0"/>
          <w:marRight w:val="0"/>
          <w:marTop w:val="0"/>
          <w:marBottom w:val="100"/>
          <w:divBdr>
            <w:top w:val="none" w:sz="0" w:space="0" w:color="auto"/>
            <w:left w:val="none" w:sz="0" w:space="0" w:color="auto"/>
            <w:bottom w:val="none" w:sz="0" w:space="0" w:color="auto"/>
            <w:right w:val="none" w:sz="0" w:space="0" w:color="auto"/>
          </w:divBdr>
        </w:div>
        <w:div w:id="1671250003">
          <w:marLeft w:val="0"/>
          <w:marRight w:val="0"/>
          <w:marTop w:val="0"/>
          <w:marBottom w:val="100"/>
          <w:divBdr>
            <w:top w:val="none" w:sz="0" w:space="0" w:color="auto"/>
            <w:left w:val="none" w:sz="0" w:space="0" w:color="auto"/>
            <w:bottom w:val="none" w:sz="0" w:space="0" w:color="auto"/>
            <w:right w:val="none" w:sz="0" w:space="0" w:color="auto"/>
          </w:divBdr>
        </w:div>
        <w:div w:id="1073697083">
          <w:marLeft w:val="0"/>
          <w:marRight w:val="0"/>
          <w:marTop w:val="0"/>
          <w:marBottom w:val="100"/>
          <w:divBdr>
            <w:top w:val="none" w:sz="0" w:space="0" w:color="auto"/>
            <w:left w:val="none" w:sz="0" w:space="0" w:color="auto"/>
            <w:bottom w:val="none" w:sz="0" w:space="0" w:color="auto"/>
            <w:right w:val="none" w:sz="0" w:space="0" w:color="auto"/>
          </w:divBdr>
        </w:div>
        <w:div w:id="1656109390">
          <w:marLeft w:val="0"/>
          <w:marRight w:val="0"/>
          <w:marTop w:val="0"/>
          <w:marBottom w:val="100"/>
          <w:divBdr>
            <w:top w:val="none" w:sz="0" w:space="0" w:color="auto"/>
            <w:left w:val="none" w:sz="0" w:space="0" w:color="auto"/>
            <w:bottom w:val="none" w:sz="0" w:space="0" w:color="auto"/>
            <w:right w:val="none" w:sz="0" w:space="0" w:color="auto"/>
          </w:divBdr>
        </w:div>
        <w:div w:id="2006008984">
          <w:marLeft w:val="0"/>
          <w:marRight w:val="0"/>
          <w:marTop w:val="0"/>
          <w:marBottom w:val="100"/>
          <w:divBdr>
            <w:top w:val="none" w:sz="0" w:space="0" w:color="auto"/>
            <w:left w:val="none" w:sz="0" w:space="0" w:color="auto"/>
            <w:bottom w:val="none" w:sz="0" w:space="0" w:color="auto"/>
            <w:right w:val="none" w:sz="0" w:space="0" w:color="auto"/>
          </w:divBdr>
        </w:div>
        <w:div w:id="342587505">
          <w:marLeft w:val="0"/>
          <w:marRight w:val="0"/>
          <w:marTop w:val="0"/>
          <w:marBottom w:val="100"/>
          <w:divBdr>
            <w:top w:val="none" w:sz="0" w:space="0" w:color="auto"/>
            <w:left w:val="none" w:sz="0" w:space="0" w:color="auto"/>
            <w:bottom w:val="none" w:sz="0" w:space="0" w:color="auto"/>
            <w:right w:val="none" w:sz="0" w:space="0" w:color="auto"/>
          </w:divBdr>
        </w:div>
        <w:div w:id="566576304">
          <w:marLeft w:val="0"/>
          <w:marRight w:val="0"/>
          <w:marTop w:val="0"/>
          <w:marBottom w:val="100"/>
          <w:divBdr>
            <w:top w:val="none" w:sz="0" w:space="0" w:color="auto"/>
            <w:left w:val="none" w:sz="0" w:space="0" w:color="auto"/>
            <w:bottom w:val="none" w:sz="0" w:space="0" w:color="auto"/>
            <w:right w:val="none" w:sz="0" w:space="0" w:color="auto"/>
          </w:divBdr>
        </w:div>
        <w:div w:id="990984524">
          <w:marLeft w:val="0"/>
          <w:marRight w:val="0"/>
          <w:marTop w:val="0"/>
          <w:marBottom w:val="100"/>
          <w:divBdr>
            <w:top w:val="none" w:sz="0" w:space="0" w:color="auto"/>
            <w:left w:val="none" w:sz="0" w:space="0" w:color="auto"/>
            <w:bottom w:val="none" w:sz="0" w:space="0" w:color="auto"/>
            <w:right w:val="none" w:sz="0" w:space="0" w:color="auto"/>
          </w:divBdr>
        </w:div>
        <w:div w:id="951941978">
          <w:marLeft w:val="0"/>
          <w:marRight w:val="0"/>
          <w:marTop w:val="0"/>
          <w:marBottom w:val="100"/>
          <w:divBdr>
            <w:top w:val="none" w:sz="0" w:space="0" w:color="auto"/>
            <w:left w:val="none" w:sz="0" w:space="0" w:color="auto"/>
            <w:bottom w:val="none" w:sz="0" w:space="0" w:color="auto"/>
            <w:right w:val="none" w:sz="0" w:space="0" w:color="auto"/>
          </w:divBdr>
        </w:div>
        <w:div w:id="1206600083">
          <w:marLeft w:val="0"/>
          <w:marRight w:val="0"/>
          <w:marTop w:val="0"/>
          <w:marBottom w:val="100"/>
          <w:divBdr>
            <w:top w:val="none" w:sz="0" w:space="0" w:color="auto"/>
            <w:left w:val="none" w:sz="0" w:space="0" w:color="auto"/>
            <w:bottom w:val="none" w:sz="0" w:space="0" w:color="auto"/>
            <w:right w:val="none" w:sz="0" w:space="0" w:color="auto"/>
          </w:divBdr>
        </w:div>
        <w:div w:id="783155767">
          <w:marLeft w:val="0"/>
          <w:marRight w:val="0"/>
          <w:marTop w:val="0"/>
          <w:marBottom w:val="100"/>
          <w:divBdr>
            <w:top w:val="none" w:sz="0" w:space="0" w:color="auto"/>
            <w:left w:val="none" w:sz="0" w:space="0" w:color="auto"/>
            <w:bottom w:val="none" w:sz="0" w:space="0" w:color="auto"/>
            <w:right w:val="none" w:sz="0" w:space="0" w:color="auto"/>
          </w:divBdr>
        </w:div>
        <w:div w:id="199704990">
          <w:marLeft w:val="0"/>
          <w:marRight w:val="0"/>
          <w:marTop w:val="0"/>
          <w:marBottom w:val="100"/>
          <w:divBdr>
            <w:top w:val="none" w:sz="0" w:space="0" w:color="auto"/>
            <w:left w:val="none" w:sz="0" w:space="0" w:color="auto"/>
            <w:bottom w:val="none" w:sz="0" w:space="0" w:color="auto"/>
            <w:right w:val="none" w:sz="0" w:space="0" w:color="auto"/>
          </w:divBdr>
        </w:div>
        <w:div w:id="1698893832">
          <w:marLeft w:val="0"/>
          <w:marRight w:val="0"/>
          <w:marTop w:val="0"/>
          <w:marBottom w:val="100"/>
          <w:divBdr>
            <w:top w:val="none" w:sz="0" w:space="0" w:color="auto"/>
            <w:left w:val="none" w:sz="0" w:space="0" w:color="auto"/>
            <w:bottom w:val="none" w:sz="0" w:space="0" w:color="auto"/>
            <w:right w:val="none" w:sz="0" w:space="0" w:color="auto"/>
          </w:divBdr>
        </w:div>
        <w:div w:id="346756842">
          <w:marLeft w:val="0"/>
          <w:marRight w:val="0"/>
          <w:marTop w:val="0"/>
          <w:marBottom w:val="100"/>
          <w:divBdr>
            <w:top w:val="none" w:sz="0" w:space="0" w:color="auto"/>
            <w:left w:val="none" w:sz="0" w:space="0" w:color="auto"/>
            <w:bottom w:val="none" w:sz="0" w:space="0" w:color="auto"/>
            <w:right w:val="none" w:sz="0" w:space="0" w:color="auto"/>
          </w:divBdr>
        </w:div>
        <w:div w:id="359093356">
          <w:marLeft w:val="0"/>
          <w:marRight w:val="0"/>
          <w:marTop w:val="0"/>
          <w:marBottom w:val="100"/>
          <w:divBdr>
            <w:top w:val="none" w:sz="0" w:space="0" w:color="auto"/>
            <w:left w:val="none" w:sz="0" w:space="0" w:color="auto"/>
            <w:bottom w:val="none" w:sz="0" w:space="0" w:color="auto"/>
            <w:right w:val="none" w:sz="0" w:space="0" w:color="auto"/>
          </w:divBdr>
        </w:div>
        <w:div w:id="1367173672">
          <w:marLeft w:val="0"/>
          <w:marRight w:val="0"/>
          <w:marTop w:val="0"/>
          <w:marBottom w:val="100"/>
          <w:divBdr>
            <w:top w:val="none" w:sz="0" w:space="0" w:color="auto"/>
            <w:left w:val="none" w:sz="0" w:space="0" w:color="auto"/>
            <w:bottom w:val="none" w:sz="0" w:space="0" w:color="auto"/>
            <w:right w:val="none" w:sz="0" w:space="0" w:color="auto"/>
          </w:divBdr>
        </w:div>
        <w:div w:id="820385905">
          <w:marLeft w:val="0"/>
          <w:marRight w:val="0"/>
          <w:marTop w:val="0"/>
          <w:marBottom w:val="100"/>
          <w:divBdr>
            <w:top w:val="none" w:sz="0" w:space="0" w:color="auto"/>
            <w:left w:val="none" w:sz="0" w:space="0" w:color="auto"/>
            <w:bottom w:val="none" w:sz="0" w:space="0" w:color="auto"/>
            <w:right w:val="none" w:sz="0" w:space="0" w:color="auto"/>
          </w:divBdr>
        </w:div>
        <w:div w:id="866992550">
          <w:marLeft w:val="0"/>
          <w:marRight w:val="0"/>
          <w:marTop w:val="0"/>
          <w:marBottom w:val="100"/>
          <w:divBdr>
            <w:top w:val="none" w:sz="0" w:space="0" w:color="auto"/>
            <w:left w:val="none" w:sz="0" w:space="0" w:color="auto"/>
            <w:bottom w:val="none" w:sz="0" w:space="0" w:color="auto"/>
            <w:right w:val="none" w:sz="0" w:space="0" w:color="auto"/>
          </w:divBdr>
        </w:div>
        <w:div w:id="363752231">
          <w:marLeft w:val="0"/>
          <w:marRight w:val="0"/>
          <w:marTop w:val="0"/>
          <w:marBottom w:val="100"/>
          <w:divBdr>
            <w:top w:val="none" w:sz="0" w:space="0" w:color="auto"/>
            <w:left w:val="none" w:sz="0" w:space="0" w:color="auto"/>
            <w:bottom w:val="none" w:sz="0" w:space="0" w:color="auto"/>
            <w:right w:val="none" w:sz="0" w:space="0" w:color="auto"/>
          </w:divBdr>
        </w:div>
        <w:div w:id="1324548807">
          <w:marLeft w:val="0"/>
          <w:marRight w:val="0"/>
          <w:marTop w:val="0"/>
          <w:marBottom w:val="100"/>
          <w:divBdr>
            <w:top w:val="none" w:sz="0" w:space="0" w:color="auto"/>
            <w:left w:val="none" w:sz="0" w:space="0" w:color="auto"/>
            <w:bottom w:val="none" w:sz="0" w:space="0" w:color="auto"/>
            <w:right w:val="none" w:sz="0" w:space="0" w:color="auto"/>
          </w:divBdr>
        </w:div>
        <w:div w:id="335966604">
          <w:marLeft w:val="0"/>
          <w:marRight w:val="0"/>
          <w:marTop w:val="0"/>
          <w:marBottom w:val="100"/>
          <w:divBdr>
            <w:top w:val="none" w:sz="0" w:space="0" w:color="auto"/>
            <w:left w:val="none" w:sz="0" w:space="0" w:color="auto"/>
            <w:bottom w:val="none" w:sz="0" w:space="0" w:color="auto"/>
            <w:right w:val="none" w:sz="0" w:space="0" w:color="auto"/>
          </w:divBdr>
        </w:div>
        <w:div w:id="918322700">
          <w:marLeft w:val="0"/>
          <w:marRight w:val="0"/>
          <w:marTop w:val="0"/>
          <w:marBottom w:val="100"/>
          <w:divBdr>
            <w:top w:val="none" w:sz="0" w:space="0" w:color="auto"/>
            <w:left w:val="none" w:sz="0" w:space="0" w:color="auto"/>
            <w:bottom w:val="none" w:sz="0" w:space="0" w:color="auto"/>
            <w:right w:val="none" w:sz="0" w:space="0" w:color="auto"/>
          </w:divBdr>
        </w:div>
        <w:div w:id="1132288414">
          <w:marLeft w:val="0"/>
          <w:marRight w:val="0"/>
          <w:marTop w:val="0"/>
          <w:marBottom w:val="100"/>
          <w:divBdr>
            <w:top w:val="none" w:sz="0" w:space="0" w:color="auto"/>
            <w:left w:val="none" w:sz="0" w:space="0" w:color="auto"/>
            <w:bottom w:val="none" w:sz="0" w:space="0" w:color="auto"/>
            <w:right w:val="none" w:sz="0" w:space="0" w:color="auto"/>
          </w:divBdr>
        </w:div>
        <w:div w:id="446658408">
          <w:marLeft w:val="0"/>
          <w:marRight w:val="0"/>
          <w:marTop w:val="0"/>
          <w:marBottom w:val="100"/>
          <w:divBdr>
            <w:top w:val="none" w:sz="0" w:space="0" w:color="auto"/>
            <w:left w:val="none" w:sz="0" w:space="0" w:color="auto"/>
            <w:bottom w:val="none" w:sz="0" w:space="0" w:color="auto"/>
            <w:right w:val="none" w:sz="0" w:space="0" w:color="auto"/>
          </w:divBdr>
        </w:div>
        <w:div w:id="2029134278">
          <w:marLeft w:val="0"/>
          <w:marRight w:val="0"/>
          <w:marTop w:val="0"/>
          <w:marBottom w:val="100"/>
          <w:divBdr>
            <w:top w:val="none" w:sz="0" w:space="0" w:color="auto"/>
            <w:left w:val="none" w:sz="0" w:space="0" w:color="auto"/>
            <w:bottom w:val="none" w:sz="0" w:space="0" w:color="auto"/>
            <w:right w:val="none" w:sz="0" w:space="0" w:color="auto"/>
          </w:divBdr>
        </w:div>
        <w:div w:id="751582035">
          <w:marLeft w:val="0"/>
          <w:marRight w:val="0"/>
          <w:marTop w:val="0"/>
          <w:marBottom w:val="100"/>
          <w:divBdr>
            <w:top w:val="none" w:sz="0" w:space="0" w:color="auto"/>
            <w:left w:val="none" w:sz="0" w:space="0" w:color="auto"/>
            <w:bottom w:val="none" w:sz="0" w:space="0" w:color="auto"/>
            <w:right w:val="none" w:sz="0" w:space="0" w:color="auto"/>
          </w:divBdr>
        </w:div>
        <w:div w:id="2100253008">
          <w:marLeft w:val="0"/>
          <w:marRight w:val="0"/>
          <w:marTop w:val="0"/>
          <w:marBottom w:val="100"/>
          <w:divBdr>
            <w:top w:val="none" w:sz="0" w:space="0" w:color="auto"/>
            <w:left w:val="none" w:sz="0" w:space="0" w:color="auto"/>
            <w:bottom w:val="none" w:sz="0" w:space="0" w:color="auto"/>
            <w:right w:val="none" w:sz="0" w:space="0" w:color="auto"/>
          </w:divBdr>
        </w:div>
        <w:div w:id="54010426">
          <w:marLeft w:val="0"/>
          <w:marRight w:val="0"/>
          <w:marTop w:val="0"/>
          <w:marBottom w:val="100"/>
          <w:divBdr>
            <w:top w:val="none" w:sz="0" w:space="0" w:color="auto"/>
            <w:left w:val="none" w:sz="0" w:space="0" w:color="auto"/>
            <w:bottom w:val="none" w:sz="0" w:space="0" w:color="auto"/>
            <w:right w:val="none" w:sz="0" w:space="0" w:color="auto"/>
          </w:divBdr>
        </w:div>
        <w:div w:id="760684328">
          <w:marLeft w:val="0"/>
          <w:marRight w:val="0"/>
          <w:marTop w:val="0"/>
          <w:marBottom w:val="100"/>
          <w:divBdr>
            <w:top w:val="none" w:sz="0" w:space="0" w:color="auto"/>
            <w:left w:val="none" w:sz="0" w:space="0" w:color="auto"/>
            <w:bottom w:val="none" w:sz="0" w:space="0" w:color="auto"/>
            <w:right w:val="none" w:sz="0" w:space="0" w:color="auto"/>
          </w:divBdr>
        </w:div>
        <w:div w:id="1106803715">
          <w:marLeft w:val="0"/>
          <w:marRight w:val="0"/>
          <w:marTop w:val="0"/>
          <w:marBottom w:val="100"/>
          <w:divBdr>
            <w:top w:val="none" w:sz="0" w:space="0" w:color="auto"/>
            <w:left w:val="none" w:sz="0" w:space="0" w:color="auto"/>
            <w:bottom w:val="none" w:sz="0" w:space="0" w:color="auto"/>
            <w:right w:val="none" w:sz="0" w:space="0" w:color="auto"/>
          </w:divBdr>
        </w:div>
        <w:div w:id="618872959">
          <w:marLeft w:val="0"/>
          <w:marRight w:val="0"/>
          <w:marTop w:val="0"/>
          <w:marBottom w:val="100"/>
          <w:divBdr>
            <w:top w:val="none" w:sz="0" w:space="0" w:color="auto"/>
            <w:left w:val="none" w:sz="0" w:space="0" w:color="auto"/>
            <w:bottom w:val="none" w:sz="0" w:space="0" w:color="auto"/>
            <w:right w:val="none" w:sz="0" w:space="0" w:color="auto"/>
          </w:divBdr>
        </w:div>
        <w:div w:id="1786805624">
          <w:marLeft w:val="0"/>
          <w:marRight w:val="0"/>
          <w:marTop w:val="0"/>
          <w:marBottom w:val="100"/>
          <w:divBdr>
            <w:top w:val="none" w:sz="0" w:space="0" w:color="auto"/>
            <w:left w:val="none" w:sz="0" w:space="0" w:color="auto"/>
            <w:bottom w:val="none" w:sz="0" w:space="0" w:color="auto"/>
            <w:right w:val="none" w:sz="0" w:space="0" w:color="auto"/>
          </w:divBdr>
        </w:div>
        <w:div w:id="269972871">
          <w:marLeft w:val="0"/>
          <w:marRight w:val="0"/>
          <w:marTop w:val="0"/>
          <w:marBottom w:val="100"/>
          <w:divBdr>
            <w:top w:val="none" w:sz="0" w:space="0" w:color="auto"/>
            <w:left w:val="none" w:sz="0" w:space="0" w:color="auto"/>
            <w:bottom w:val="none" w:sz="0" w:space="0" w:color="auto"/>
            <w:right w:val="none" w:sz="0" w:space="0" w:color="auto"/>
          </w:divBdr>
        </w:div>
        <w:div w:id="1436906892">
          <w:marLeft w:val="0"/>
          <w:marRight w:val="0"/>
          <w:marTop w:val="0"/>
          <w:marBottom w:val="100"/>
          <w:divBdr>
            <w:top w:val="none" w:sz="0" w:space="0" w:color="auto"/>
            <w:left w:val="none" w:sz="0" w:space="0" w:color="auto"/>
            <w:bottom w:val="none" w:sz="0" w:space="0" w:color="auto"/>
            <w:right w:val="none" w:sz="0" w:space="0" w:color="auto"/>
          </w:divBdr>
        </w:div>
        <w:div w:id="849833739">
          <w:marLeft w:val="0"/>
          <w:marRight w:val="0"/>
          <w:marTop w:val="0"/>
          <w:marBottom w:val="100"/>
          <w:divBdr>
            <w:top w:val="none" w:sz="0" w:space="0" w:color="auto"/>
            <w:left w:val="none" w:sz="0" w:space="0" w:color="auto"/>
            <w:bottom w:val="none" w:sz="0" w:space="0" w:color="auto"/>
            <w:right w:val="none" w:sz="0" w:space="0" w:color="auto"/>
          </w:divBdr>
        </w:div>
        <w:div w:id="420293353">
          <w:marLeft w:val="0"/>
          <w:marRight w:val="0"/>
          <w:marTop w:val="0"/>
          <w:marBottom w:val="100"/>
          <w:divBdr>
            <w:top w:val="none" w:sz="0" w:space="0" w:color="auto"/>
            <w:left w:val="none" w:sz="0" w:space="0" w:color="auto"/>
            <w:bottom w:val="none" w:sz="0" w:space="0" w:color="auto"/>
            <w:right w:val="none" w:sz="0" w:space="0" w:color="auto"/>
          </w:divBdr>
        </w:div>
        <w:div w:id="1120686279">
          <w:marLeft w:val="0"/>
          <w:marRight w:val="0"/>
          <w:marTop w:val="0"/>
          <w:marBottom w:val="100"/>
          <w:divBdr>
            <w:top w:val="none" w:sz="0" w:space="0" w:color="auto"/>
            <w:left w:val="none" w:sz="0" w:space="0" w:color="auto"/>
            <w:bottom w:val="none" w:sz="0" w:space="0" w:color="auto"/>
            <w:right w:val="none" w:sz="0" w:space="0" w:color="auto"/>
          </w:divBdr>
        </w:div>
        <w:div w:id="125051207">
          <w:marLeft w:val="0"/>
          <w:marRight w:val="0"/>
          <w:marTop w:val="0"/>
          <w:marBottom w:val="100"/>
          <w:divBdr>
            <w:top w:val="none" w:sz="0" w:space="0" w:color="auto"/>
            <w:left w:val="none" w:sz="0" w:space="0" w:color="auto"/>
            <w:bottom w:val="none" w:sz="0" w:space="0" w:color="auto"/>
            <w:right w:val="none" w:sz="0" w:space="0" w:color="auto"/>
          </w:divBdr>
        </w:div>
        <w:div w:id="671495636">
          <w:marLeft w:val="0"/>
          <w:marRight w:val="0"/>
          <w:marTop w:val="0"/>
          <w:marBottom w:val="100"/>
          <w:divBdr>
            <w:top w:val="none" w:sz="0" w:space="0" w:color="auto"/>
            <w:left w:val="none" w:sz="0" w:space="0" w:color="auto"/>
            <w:bottom w:val="none" w:sz="0" w:space="0" w:color="auto"/>
            <w:right w:val="none" w:sz="0" w:space="0" w:color="auto"/>
          </w:divBdr>
        </w:div>
        <w:div w:id="510725760">
          <w:marLeft w:val="0"/>
          <w:marRight w:val="0"/>
          <w:marTop w:val="0"/>
          <w:marBottom w:val="100"/>
          <w:divBdr>
            <w:top w:val="none" w:sz="0" w:space="0" w:color="auto"/>
            <w:left w:val="none" w:sz="0" w:space="0" w:color="auto"/>
            <w:bottom w:val="none" w:sz="0" w:space="0" w:color="auto"/>
            <w:right w:val="none" w:sz="0" w:space="0" w:color="auto"/>
          </w:divBdr>
        </w:div>
        <w:div w:id="1274246697">
          <w:marLeft w:val="0"/>
          <w:marRight w:val="0"/>
          <w:marTop w:val="0"/>
          <w:marBottom w:val="100"/>
          <w:divBdr>
            <w:top w:val="none" w:sz="0" w:space="0" w:color="auto"/>
            <w:left w:val="none" w:sz="0" w:space="0" w:color="auto"/>
            <w:bottom w:val="none" w:sz="0" w:space="0" w:color="auto"/>
            <w:right w:val="none" w:sz="0" w:space="0" w:color="auto"/>
          </w:divBdr>
        </w:div>
        <w:div w:id="850139953">
          <w:marLeft w:val="0"/>
          <w:marRight w:val="0"/>
          <w:marTop w:val="0"/>
          <w:marBottom w:val="100"/>
          <w:divBdr>
            <w:top w:val="none" w:sz="0" w:space="0" w:color="auto"/>
            <w:left w:val="none" w:sz="0" w:space="0" w:color="auto"/>
            <w:bottom w:val="none" w:sz="0" w:space="0" w:color="auto"/>
            <w:right w:val="none" w:sz="0" w:space="0" w:color="auto"/>
          </w:divBdr>
        </w:div>
        <w:div w:id="881088321">
          <w:marLeft w:val="0"/>
          <w:marRight w:val="0"/>
          <w:marTop w:val="0"/>
          <w:marBottom w:val="100"/>
          <w:divBdr>
            <w:top w:val="none" w:sz="0" w:space="0" w:color="auto"/>
            <w:left w:val="none" w:sz="0" w:space="0" w:color="auto"/>
            <w:bottom w:val="none" w:sz="0" w:space="0" w:color="auto"/>
            <w:right w:val="none" w:sz="0" w:space="0" w:color="auto"/>
          </w:divBdr>
        </w:div>
        <w:div w:id="1975713833">
          <w:marLeft w:val="0"/>
          <w:marRight w:val="0"/>
          <w:marTop w:val="0"/>
          <w:marBottom w:val="100"/>
          <w:divBdr>
            <w:top w:val="none" w:sz="0" w:space="0" w:color="auto"/>
            <w:left w:val="none" w:sz="0" w:space="0" w:color="auto"/>
            <w:bottom w:val="none" w:sz="0" w:space="0" w:color="auto"/>
            <w:right w:val="none" w:sz="0" w:space="0" w:color="auto"/>
          </w:divBdr>
        </w:div>
        <w:div w:id="546184331">
          <w:marLeft w:val="0"/>
          <w:marRight w:val="0"/>
          <w:marTop w:val="0"/>
          <w:marBottom w:val="100"/>
          <w:divBdr>
            <w:top w:val="none" w:sz="0" w:space="0" w:color="auto"/>
            <w:left w:val="none" w:sz="0" w:space="0" w:color="auto"/>
            <w:bottom w:val="none" w:sz="0" w:space="0" w:color="auto"/>
            <w:right w:val="none" w:sz="0" w:space="0" w:color="auto"/>
          </w:divBdr>
        </w:div>
        <w:div w:id="169831665">
          <w:marLeft w:val="0"/>
          <w:marRight w:val="0"/>
          <w:marTop w:val="0"/>
          <w:marBottom w:val="100"/>
          <w:divBdr>
            <w:top w:val="none" w:sz="0" w:space="0" w:color="auto"/>
            <w:left w:val="none" w:sz="0" w:space="0" w:color="auto"/>
            <w:bottom w:val="none" w:sz="0" w:space="0" w:color="auto"/>
            <w:right w:val="none" w:sz="0" w:space="0" w:color="auto"/>
          </w:divBdr>
        </w:div>
        <w:div w:id="162551611">
          <w:marLeft w:val="0"/>
          <w:marRight w:val="0"/>
          <w:marTop w:val="0"/>
          <w:marBottom w:val="100"/>
          <w:divBdr>
            <w:top w:val="none" w:sz="0" w:space="0" w:color="auto"/>
            <w:left w:val="none" w:sz="0" w:space="0" w:color="auto"/>
            <w:bottom w:val="none" w:sz="0" w:space="0" w:color="auto"/>
            <w:right w:val="none" w:sz="0" w:space="0" w:color="auto"/>
          </w:divBdr>
        </w:div>
        <w:div w:id="319387091">
          <w:marLeft w:val="0"/>
          <w:marRight w:val="0"/>
          <w:marTop w:val="0"/>
          <w:marBottom w:val="100"/>
          <w:divBdr>
            <w:top w:val="none" w:sz="0" w:space="0" w:color="auto"/>
            <w:left w:val="none" w:sz="0" w:space="0" w:color="auto"/>
            <w:bottom w:val="none" w:sz="0" w:space="0" w:color="auto"/>
            <w:right w:val="none" w:sz="0" w:space="0" w:color="auto"/>
          </w:divBdr>
        </w:div>
        <w:div w:id="1246183146">
          <w:marLeft w:val="0"/>
          <w:marRight w:val="0"/>
          <w:marTop w:val="0"/>
          <w:marBottom w:val="100"/>
          <w:divBdr>
            <w:top w:val="none" w:sz="0" w:space="0" w:color="auto"/>
            <w:left w:val="none" w:sz="0" w:space="0" w:color="auto"/>
            <w:bottom w:val="none" w:sz="0" w:space="0" w:color="auto"/>
            <w:right w:val="none" w:sz="0" w:space="0" w:color="auto"/>
          </w:divBdr>
        </w:div>
        <w:div w:id="898788548">
          <w:marLeft w:val="0"/>
          <w:marRight w:val="0"/>
          <w:marTop w:val="0"/>
          <w:marBottom w:val="100"/>
          <w:divBdr>
            <w:top w:val="none" w:sz="0" w:space="0" w:color="auto"/>
            <w:left w:val="none" w:sz="0" w:space="0" w:color="auto"/>
            <w:bottom w:val="none" w:sz="0" w:space="0" w:color="auto"/>
            <w:right w:val="none" w:sz="0" w:space="0" w:color="auto"/>
          </w:divBdr>
        </w:div>
        <w:div w:id="860707566">
          <w:marLeft w:val="0"/>
          <w:marRight w:val="0"/>
          <w:marTop w:val="0"/>
          <w:marBottom w:val="100"/>
          <w:divBdr>
            <w:top w:val="none" w:sz="0" w:space="0" w:color="auto"/>
            <w:left w:val="none" w:sz="0" w:space="0" w:color="auto"/>
            <w:bottom w:val="none" w:sz="0" w:space="0" w:color="auto"/>
            <w:right w:val="none" w:sz="0" w:space="0" w:color="auto"/>
          </w:divBdr>
        </w:div>
        <w:div w:id="5597629">
          <w:marLeft w:val="0"/>
          <w:marRight w:val="0"/>
          <w:marTop w:val="0"/>
          <w:marBottom w:val="100"/>
          <w:divBdr>
            <w:top w:val="none" w:sz="0" w:space="0" w:color="auto"/>
            <w:left w:val="none" w:sz="0" w:space="0" w:color="auto"/>
            <w:bottom w:val="none" w:sz="0" w:space="0" w:color="auto"/>
            <w:right w:val="none" w:sz="0" w:space="0" w:color="auto"/>
          </w:divBdr>
        </w:div>
        <w:div w:id="403526058">
          <w:marLeft w:val="0"/>
          <w:marRight w:val="0"/>
          <w:marTop w:val="0"/>
          <w:marBottom w:val="100"/>
          <w:divBdr>
            <w:top w:val="none" w:sz="0" w:space="0" w:color="auto"/>
            <w:left w:val="none" w:sz="0" w:space="0" w:color="auto"/>
            <w:bottom w:val="none" w:sz="0" w:space="0" w:color="auto"/>
            <w:right w:val="none" w:sz="0" w:space="0" w:color="auto"/>
          </w:divBdr>
        </w:div>
        <w:div w:id="77672883">
          <w:marLeft w:val="0"/>
          <w:marRight w:val="0"/>
          <w:marTop w:val="0"/>
          <w:marBottom w:val="100"/>
          <w:divBdr>
            <w:top w:val="none" w:sz="0" w:space="0" w:color="auto"/>
            <w:left w:val="none" w:sz="0" w:space="0" w:color="auto"/>
            <w:bottom w:val="none" w:sz="0" w:space="0" w:color="auto"/>
            <w:right w:val="none" w:sz="0" w:space="0" w:color="auto"/>
          </w:divBdr>
        </w:div>
        <w:div w:id="651377029">
          <w:marLeft w:val="0"/>
          <w:marRight w:val="0"/>
          <w:marTop w:val="0"/>
          <w:marBottom w:val="100"/>
          <w:divBdr>
            <w:top w:val="none" w:sz="0" w:space="0" w:color="auto"/>
            <w:left w:val="none" w:sz="0" w:space="0" w:color="auto"/>
            <w:bottom w:val="none" w:sz="0" w:space="0" w:color="auto"/>
            <w:right w:val="none" w:sz="0" w:space="0" w:color="auto"/>
          </w:divBdr>
        </w:div>
        <w:div w:id="745343848">
          <w:marLeft w:val="0"/>
          <w:marRight w:val="0"/>
          <w:marTop w:val="0"/>
          <w:marBottom w:val="100"/>
          <w:divBdr>
            <w:top w:val="none" w:sz="0" w:space="0" w:color="auto"/>
            <w:left w:val="none" w:sz="0" w:space="0" w:color="auto"/>
            <w:bottom w:val="none" w:sz="0" w:space="0" w:color="auto"/>
            <w:right w:val="none" w:sz="0" w:space="0" w:color="auto"/>
          </w:divBdr>
        </w:div>
        <w:div w:id="384530086">
          <w:marLeft w:val="0"/>
          <w:marRight w:val="0"/>
          <w:marTop w:val="0"/>
          <w:marBottom w:val="100"/>
          <w:divBdr>
            <w:top w:val="none" w:sz="0" w:space="0" w:color="auto"/>
            <w:left w:val="none" w:sz="0" w:space="0" w:color="auto"/>
            <w:bottom w:val="none" w:sz="0" w:space="0" w:color="auto"/>
            <w:right w:val="none" w:sz="0" w:space="0" w:color="auto"/>
          </w:divBdr>
        </w:div>
        <w:div w:id="1927763877">
          <w:marLeft w:val="0"/>
          <w:marRight w:val="0"/>
          <w:marTop w:val="0"/>
          <w:marBottom w:val="100"/>
          <w:divBdr>
            <w:top w:val="none" w:sz="0" w:space="0" w:color="auto"/>
            <w:left w:val="none" w:sz="0" w:space="0" w:color="auto"/>
            <w:bottom w:val="none" w:sz="0" w:space="0" w:color="auto"/>
            <w:right w:val="none" w:sz="0" w:space="0" w:color="auto"/>
          </w:divBdr>
        </w:div>
        <w:div w:id="2109933457">
          <w:marLeft w:val="0"/>
          <w:marRight w:val="0"/>
          <w:marTop w:val="0"/>
          <w:marBottom w:val="100"/>
          <w:divBdr>
            <w:top w:val="none" w:sz="0" w:space="0" w:color="auto"/>
            <w:left w:val="none" w:sz="0" w:space="0" w:color="auto"/>
            <w:bottom w:val="none" w:sz="0" w:space="0" w:color="auto"/>
            <w:right w:val="none" w:sz="0" w:space="0" w:color="auto"/>
          </w:divBdr>
        </w:div>
        <w:div w:id="1377974418">
          <w:marLeft w:val="0"/>
          <w:marRight w:val="0"/>
          <w:marTop w:val="0"/>
          <w:marBottom w:val="100"/>
          <w:divBdr>
            <w:top w:val="none" w:sz="0" w:space="0" w:color="auto"/>
            <w:left w:val="none" w:sz="0" w:space="0" w:color="auto"/>
            <w:bottom w:val="none" w:sz="0" w:space="0" w:color="auto"/>
            <w:right w:val="none" w:sz="0" w:space="0" w:color="auto"/>
          </w:divBdr>
        </w:div>
        <w:div w:id="1584100598">
          <w:marLeft w:val="0"/>
          <w:marRight w:val="0"/>
          <w:marTop w:val="0"/>
          <w:marBottom w:val="100"/>
          <w:divBdr>
            <w:top w:val="none" w:sz="0" w:space="0" w:color="auto"/>
            <w:left w:val="none" w:sz="0" w:space="0" w:color="auto"/>
            <w:bottom w:val="none" w:sz="0" w:space="0" w:color="auto"/>
            <w:right w:val="none" w:sz="0" w:space="0" w:color="auto"/>
          </w:divBdr>
        </w:div>
        <w:div w:id="1052584566">
          <w:marLeft w:val="0"/>
          <w:marRight w:val="0"/>
          <w:marTop w:val="0"/>
          <w:marBottom w:val="100"/>
          <w:divBdr>
            <w:top w:val="none" w:sz="0" w:space="0" w:color="auto"/>
            <w:left w:val="none" w:sz="0" w:space="0" w:color="auto"/>
            <w:bottom w:val="none" w:sz="0" w:space="0" w:color="auto"/>
            <w:right w:val="none" w:sz="0" w:space="0" w:color="auto"/>
          </w:divBdr>
        </w:div>
        <w:div w:id="235365045">
          <w:marLeft w:val="0"/>
          <w:marRight w:val="0"/>
          <w:marTop w:val="0"/>
          <w:marBottom w:val="100"/>
          <w:divBdr>
            <w:top w:val="none" w:sz="0" w:space="0" w:color="auto"/>
            <w:left w:val="none" w:sz="0" w:space="0" w:color="auto"/>
            <w:bottom w:val="none" w:sz="0" w:space="0" w:color="auto"/>
            <w:right w:val="none" w:sz="0" w:space="0" w:color="auto"/>
          </w:divBdr>
        </w:div>
        <w:div w:id="1764187124">
          <w:marLeft w:val="0"/>
          <w:marRight w:val="0"/>
          <w:marTop w:val="0"/>
          <w:marBottom w:val="100"/>
          <w:divBdr>
            <w:top w:val="none" w:sz="0" w:space="0" w:color="auto"/>
            <w:left w:val="none" w:sz="0" w:space="0" w:color="auto"/>
            <w:bottom w:val="none" w:sz="0" w:space="0" w:color="auto"/>
            <w:right w:val="none" w:sz="0" w:space="0" w:color="auto"/>
          </w:divBdr>
        </w:div>
        <w:div w:id="1133210422">
          <w:marLeft w:val="0"/>
          <w:marRight w:val="0"/>
          <w:marTop w:val="0"/>
          <w:marBottom w:val="100"/>
          <w:divBdr>
            <w:top w:val="none" w:sz="0" w:space="0" w:color="auto"/>
            <w:left w:val="none" w:sz="0" w:space="0" w:color="auto"/>
            <w:bottom w:val="none" w:sz="0" w:space="0" w:color="auto"/>
            <w:right w:val="none" w:sz="0" w:space="0" w:color="auto"/>
          </w:divBdr>
        </w:div>
        <w:div w:id="285431297">
          <w:marLeft w:val="0"/>
          <w:marRight w:val="0"/>
          <w:marTop w:val="0"/>
          <w:marBottom w:val="100"/>
          <w:divBdr>
            <w:top w:val="none" w:sz="0" w:space="0" w:color="auto"/>
            <w:left w:val="none" w:sz="0" w:space="0" w:color="auto"/>
            <w:bottom w:val="none" w:sz="0" w:space="0" w:color="auto"/>
            <w:right w:val="none" w:sz="0" w:space="0" w:color="auto"/>
          </w:divBdr>
        </w:div>
        <w:div w:id="148790159">
          <w:marLeft w:val="0"/>
          <w:marRight w:val="0"/>
          <w:marTop w:val="0"/>
          <w:marBottom w:val="100"/>
          <w:divBdr>
            <w:top w:val="none" w:sz="0" w:space="0" w:color="auto"/>
            <w:left w:val="none" w:sz="0" w:space="0" w:color="auto"/>
            <w:bottom w:val="none" w:sz="0" w:space="0" w:color="auto"/>
            <w:right w:val="none" w:sz="0" w:space="0" w:color="auto"/>
          </w:divBdr>
        </w:div>
        <w:div w:id="683016739">
          <w:marLeft w:val="0"/>
          <w:marRight w:val="0"/>
          <w:marTop w:val="0"/>
          <w:marBottom w:val="100"/>
          <w:divBdr>
            <w:top w:val="none" w:sz="0" w:space="0" w:color="auto"/>
            <w:left w:val="none" w:sz="0" w:space="0" w:color="auto"/>
            <w:bottom w:val="none" w:sz="0" w:space="0" w:color="auto"/>
            <w:right w:val="none" w:sz="0" w:space="0" w:color="auto"/>
          </w:divBdr>
        </w:div>
        <w:div w:id="1871913646">
          <w:marLeft w:val="0"/>
          <w:marRight w:val="0"/>
          <w:marTop w:val="0"/>
          <w:marBottom w:val="100"/>
          <w:divBdr>
            <w:top w:val="none" w:sz="0" w:space="0" w:color="auto"/>
            <w:left w:val="none" w:sz="0" w:space="0" w:color="auto"/>
            <w:bottom w:val="none" w:sz="0" w:space="0" w:color="auto"/>
            <w:right w:val="none" w:sz="0" w:space="0" w:color="auto"/>
          </w:divBdr>
        </w:div>
        <w:div w:id="170605035">
          <w:marLeft w:val="0"/>
          <w:marRight w:val="0"/>
          <w:marTop w:val="0"/>
          <w:marBottom w:val="100"/>
          <w:divBdr>
            <w:top w:val="none" w:sz="0" w:space="0" w:color="auto"/>
            <w:left w:val="none" w:sz="0" w:space="0" w:color="auto"/>
            <w:bottom w:val="none" w:sz="0" w:space="0" w:color="auto"/>
            <w:right w:val="none" w:sz="0" w:space="0" w:color="auto"/>
          </w:divBdr>
        </w:div>
        <w:div w:id="331185338">
          <w:marLeft w:val="0"/>
          <w:marRight w:val="0"/>
          <w:marTop w:val="0"/>
          <w:marBottom w:val="100"/>
          <w:divBdr>
            <w:top w:val="none" w:sz="0" w:space="0" w:color="auto"/>
            <w:left w:val="none" w:sz="0" w:space="0" w:color="auto"/>
            <w:bottom w:val="none" w:sz="0" w:space="0" w:color="auto"/>
            <w:right w:val="none" w:sz="0" w:space="0" w:color="auto"/>
          </w:divBdr>
        </w:div>
        <w:div w:id="110632793">
          <w:marLeft w:val="0"/>
          <w:marRight w:val="0"/>
          <w:marTop w:val="0"/>
          <w:marBottom w:val="100"/>
          <w:divBdr>
            <w:top w:val="none" w:sz="0" w:space="0" w:color="auto"/>
            <w:left w:val="none" w:sz="0" w:space="0" w:color="auto"/>
            <w:bottom w:val="none" w:sz="0" w:space="0" w:color="auto"/>
            <w:right w:val="none" w:sz="0" w:space="0" w:color="auto"/>
          </w:divBdr>
        </w:div>
        <w:div w:id="889609906">
          <w:marLeft w:val="0"/>
          <w:marRight w:val="0"/>
          <w:marTop w:val="0"/>
          <w:marBottom w:val="100"/>
          <w:divBdr>
            <w:top w:val="none" w:sz="0" w:space="0" w:color="auto"/>
            <w:left w:val="none" w:sz="0" w:space="0" w:color="auto"/>
            <w:bottom w:val="none" w:sz="0" w:space="0" w:color="auto"/>
            <w:right w:val="none" w:sz="0" w:space="0" w:color="auto"/>
          </w:divBdr>
        </w:div>
        <w:div w:id="2094163586">
          <w:marLeft w:val="0"/>
          <w:marRight w:val="0"/>
          <w:marTop w:val="0"/>
          <w:marBottom w:val="100"/>
          <w:divBdr>
            <w:top w:val="none" w:sz="0" w:space="0" w:color="auto"/>
            <w:left w:val="none" w:sz="0" w:space="0" w:color="auto"/>
            <w:bottom w:val="none" w:sz="0" w:space="0" w:color="auto"/>
            <w:right w:val="none" w:sz="0" w:space="0" w:color="auto"/>
          </w:divBdr>
        </w:div>
        <w:div w:id="519858369">
          <w:marLeft w:val="0"/>
          <w:marRight w:val="0"/>
          <w:marTop w:val="0"/>
          <w:marBottom w:val="100"/>
          <w:divBdr>
            <w:top w:val="none" w:sz="0" w:space="0" w:color="auto"/>
            <w:left w:val="none" w:sz="0" w:space="0" w:color="auto"/>
            <w:bottom w:val="none" w:sz="0" w:space="0" w:color="auto"/>
            <w:right w:val="none" w:sz="0" w:space="0" w:color="auto"/>
          </w:divBdr>
        </w:div>
        <w:div w:id="1463116613">
          <w:marLeft w:val="0"/>
          <w:marRight w:val="0"/>
          <w:marTop w:val="0"/>
          <w:marBottom w:val="100"/>
          <w:divBdr>
            <w:top w:val="none" w:sz="0" w:space="0" w:color="auto"/>
            <w:left w:val="none" w:sz="0" w:space="0" w:color="auto"/>
            <w:bottom w:val="none" w:sz="0" w:space="0" w:color="auto"/>
            <w:right w:val="none" w:sz="0" w:space="0" w:color="auto"/>
          </w:divBdr>
        </w:div>
        <w:div w:id="1982728633">
          <w:marLeft w:val="0"/>
          <w:marRight w:val="0"/>
          <w:marTop w:val="0"/>
          <w:marBottom w:val="100"/>
          <w:divBdr>
            <w:top w:val="none" w:sz="0" w:space="0" w:color="auto"/>
            <w:left w:val="none" w:sz="0" w:space="0" w:color="auto"/>
            <w:bottom w:val="none" w:sz="0" w:space="0" w:color="auto"/>
            <w:right w:val="none" w:sz="0" w:space="0" w:color="auto"/>
          </w:divBdr>
        </w:div>
        <w:div w:id="363680028">
          <w:marLeft w:val="0"/>
          <w:marRight w:val="0"/>
          <w:marTop w:val="0"/>
          <w:marBottom w:val="100"/>
          <w:divBdr>
            <w:top w:val="none" w:sz="0" w:space="0" w:color="auto"/>
            <w:left w:val="none" w:sz="0" w:space="0" w:color="auto"/>
            <w:bottom w:val="none" w:sz="0" w:space="0" w:color="auto"/>
            <w:right w:val="none" w:sz="0" w:space="0" w:color="auto"/>
          </w:divBdr>
        </w:div>
        <w:div w:id="1003438078">
          <w:marLeft w:val="0"/>
          <w:marRight w:val="0"/>
          <w:marTop w:val="0"/>
          <w:marBottom w:val="100"/>
          <w:divBdr>
            <w:top w:val="none" w:sz="0" w:space="0" w:color="auto"/>
            <w:left w:val="none" w:sz="0" w:space="0" w:color="auto"/>
            <w:bottom w:val="none" w:sz="0" w:space="0" w:color="auto"/>
            <w:right w:val="none" w:sz="0" w:space="0" w:color="auto"/>
          </w:divBdr>
        </w:div>
        <w:div w:id="186141754">
          <w:marLeft w:val="0"/>
          <w:marRight w:val="0"/>
          <w:marTop w:val="0"/>
          <w:marBottom w:val="100"/>
          <w:divBdr>
            <w:top w:val="none" w:sz="0" w:space="0" w:color="auto"/>
            <w:left w:val="none" w:sz="0" w:space="0" w:color="auto"/>
            <w:bottom w:val="none" w:sz="0" w:space="0" w:color="auto"/>
            <w:right w:val="none" w:sz="0" w:space="0" w:color="auto"/>
          </w:divBdr>
        </w:div>
        <w:div w:id="1660380470">
          <w:marLeft w:val="0"/>
          <w:marRight w:val="0"/>
          <w:marTop w:val="0"/>
          <w:marBottom w:val="100"/>
          <w:divBdr>
            <w:top w:val="none" w:sz="0" w:space="0" w:color="auto"/>
            <w:left w:val="none" w:sz="0" w:space="0" w:color="auto"/>
            <w:bottom w:val="none" w:sz="0" w:space="0" w:color="auto"/>
            <w:right w:val="none" w:sz="0" w:space="0" w:color="auto"/>
          </w:divBdr>
        </w:div>
        <w:div w:id="2108230436">
          <w:marLeft w:val="0"/>
          <w:marRight w:val="0"/>
          <w:marTop w:val="0"/>
          <w:marBottom w:val="100"/>
          <w:divBdr>
            <w:top w:val="none" w:sz="0" w:space="0" w:color="auto"/>
            <w:left w:val="none" w:sz="0" w:space="0" w:color="auto"/>
            <w:bottom w:val="none" w:sz="0" w:space="0" w:color="auto"/>
            <w:right w:val="none" w:sz="0" w:space="0" w:color="auto"/>
          </w:divBdr>
        </w:div>
        <w:div w:id="2141923008">
          <w:marLeft w:val="0"/>
          <w:marRight w:val="0"/>
          <w:marTop w:val="0"/>
          <w:marBottom w:val="100"/>
          <w:divBdr>
            <w:top w:val="none" w:sz="0" w:space="0" w:color="auto"/>
            <w:left w:val="none" w:sz="0" w:space="0" w:color="auto"/>
            <w:bottom w:val="none" w:sz="0" w:space="0" w:color="auto"/>
            <w:right w:val="none" w:sz="0" w:space="0" w:color="auto"/>
          </w:divBdr>
        </w:div>
        <w:div w:id="888226247">
          <w:marLeft w:val="0"/>
          <w:marRight w:val="0"/>
          <w:marTop w:val="0"/>
          <w:marBottom w:val="100"/>
          <w:divBdr>
            <w:top w:val="none" w:sz="0" w:space="0" w:color="auto"/>
            <w:left w:val="none" w:sz="0" w:space="0" w:color="auto"/>
            <w:bottom w:val="none" w:sz="0" w:space="0" w:color="auto"/>
            <w:right w:val="none" w:sz="0" w:space="0" w:color="auto"/>
          </w:divBdr>
        </w:div>
        <w:div w:id="286618354">
          <w:marLeft w:val="0"/>
          <w:marRight w:val="0"/>
          <w:marTop w:val="0"/>
          <w:marBottom w:val="100"/>
          <w:divBdr>
            <w:top w:val="none" w:sz="0" w:space="0" w:color="auto"/>
            <w:left w:val="none" w:sz="0" w:space="0" w:color="auto"/>
            <w:bottom w:val="none" w:sz="0" w:space="0" w:color="auto"/>
            <w:right w:val="none" w:sz="0" w:space="0" w:color="auto"/>
          </w:divBdr>
        </w:div>
        <w:div w:id="1406879649">
          <w:marLeft w:val="0"/>
          <w:marRight w:val="0"/>
          <w:marTop w:val="0"/>
          <w:marBottom w:val="100"/>
          <w:divBdr>
            <w:top w:val="none" w:sz="0" w:space="0" w:color="auto"/>
            <w:left w:val="none" w:sz="0" w:space="0" w:color="auto"/>
            <w:bottom w:val="none" w:sz="0" w:space="0" w:color="auto"/>
            <w:right w:val="none" w:sz="0" w:space="0" w:color="auto"/>
          </w:divBdr>
        </w:div>
        <w:div w:id="236984120">
          <w:marLeft w:val="0"/>
          <w:marRight w:val="0"/>
          <w:marTop w:val="0"/>
          <w:marBottom w:val="100"/>
          <w:divBdr>
            <w:top w:val="none" w:sz="0" w:space="0" w:color="auto"/>
            <w:left w:val="none" w:sz="0" w:space="0" w:color="auto"/>
            <w:bottom w:val="none" w:sz="0" w:space="0" w:color="auto"/>
            <w:right w:val="none" w:sz="0" w:space="0" w:color="auto"/>
          </w:divBdr>
        </w:div>
        <w:div w:id="1298222988">
          <w:marLeft w:val="0"/>
          <w:marRight w:val="0"/>
          <w:marTop w:val="0"/>
          <w:marBottom w:val="100"/>
          <w:divBdr>
            <w:top w:val="none" w:sz="0" w:space="0" w:color="auto"/>
            <w:left w:val="none" w:sz="0" w:space="0" w:color="auto"/>
            <w:bottom w:val="none" w:sz="0" w:space="0" w:color="auto"/>
            <w:right w:val="none" w:sz="0" w:space="0" w:color="auto"/>
          </w:divBdr>
        </w:div>
        <w:div w:id="1379628920">
          <w:marLeft w:val="0"/>
          <w:marRight w:val="0"/>
          <w:marTop w:val="0"/>
          <w:marBottom w:val="100"/>
          <w:divBdr>
            <w:top w:val="none" w:sz="0" w:space="0" w:color="auto"/>
            <w:left w:val="none" w:sz="0" w:space="0" w:color="auto"/>
            <w:bottom w:val="none" w:sz="0" w:space="0" w:color="auto"/>
            <w:right w:val="none" w:sz="0" w:space="0" w:color="auto"/>
          </w:divBdr>
        </w:div>
        <w:div w:id="1600945111">
          <w:marLeft w:val="0"/>
          <w:marRight w:val="0"/>
          <w:marTop w:val="0"/>
          <w:marBottom w:val="100"/>
          <w:divBdr>
            <w:top w:val="none" w:sz="0" w:space="0" w:color="auto"/>
            <w:left w:val="none" w:sz="0" w:space="0" w:color="auto"/>
            <w:bottom w:val="none" w:sz="0" w:space="0" w:color="auto"/>
            <w:right w:val="none" w:sz="0" w:space="0" w:color="auto"/>
          </w:divBdr>
        </w:div>
        <w:div w:id="234315336">
          <w:marLeft w:val="0"/>
          <w:marRight w:val="0"/>
          <w:marTop w:val="0"/>
          <w:marBottom w:val="100"/>
          <w:divBdr>
            <w:top w:val="none" w:sz="0" w:space="0" w:color="auto"/>
            <w:left w:val="none" w:sz="0" w:space="0" w:color="auto"/>
            <w:bottom w:val="none" w:sz="0" w:space="0" w:color="auto"/>
            <w:right w:val="none" w:sz="0" w:space="0" w:color="auto"/>
          </w:divBdr>
        </w:div>
        <w:div w:id="34938824">
          <w:marLeft w:val="0"/>
          <w:marRight w:val="0"/>
          <w:marTop w:val="0"/>
          <w:marBottom w:val="100"/>
          <w:divBdr>
            <w:top w:val="none" w:sz="0" w:space="0" w:color="auto"/>
            <w:left w:val="none" w:sz="0" w:space="0" w:color="auto"/>
            <w:bottom w:val="none" w:sz="0" w:space="0" w:color="auto"/>
            <w:right w:val="none" w:sz="0" w:space="0" w:color="auto"/>
          </w:divBdr>
        </w:div>
        <w:div w:id="1128890033">
          <w:marLeft w:val="0"/>
          <w:marRight w:val="0"/>
          <w:marTop w:val="0"/>
          <w:marBottom w:val="100"/>
          <w:divBdr>
            <w:top w:val="none" w:sz="0" w:space="0" w:color="auto"/>
            <w:left w:val="none" w:sz="0" w:space="0" w:color="auto"/>
            <w:bottom w:val="none" w:sz="0" w:space="0" w:color="auto"/>
            <w:right w:val="none" w:sz="0" w:space="0" w:color="auto"/>
          </w:divBdr>
        </w:div>
        <w:div w:id="2030717258">
          <w:marLeft w:val="0"/>
          <w:marRight w:val="0"/>
          <w:marTop w:val="0"/>
          <w:marBottom w:val="100"/>
          <w:divBdr>
            <w:top w:val="none" w:sz="0" w:space="0" w:color="auto"/>
            <w:left w:val="none" w:sz="0" w:space="0" w:color="auto"/>
            <w:bottom w:val="none" w:sz="0" w:space="0" w:color="auto"/>
            <w:right w:val="none" w:sz="0" w:space="0" w:color="auto"/>
          </w:divBdr>
        </w:div>
        <w:div w:id="898830435">
          <w:marLeft w:val="0"/>
          <w:marRight w:val="0"/>
          <w:marTop w:val="0"/>
          <w:marBottom w:val="100"/>
          <w:divBdr>
            <w:top w:val="none" w:sz="0" w:space="0" w:color="auto"/>
            <w:left w:val="none" w:sz="0" w:space="0" w:color="auto"/>
            <w:bottom w:val="none" w:sz="0" w:space="0" w:color="auto"/>
            <w:right w:val="none" w:sz="0" w:space="0" w:color="auto"/>
          </w:divBdr>
        </w:div>
        <w:div w:id="761032024">
          <w:marLeft w:val="0"/>
          <w:marRight w:val="0"/>
          <w:marTop w:val="0"/>
          <w:marBottom w:val="100"/>
          <w:divBdr>
            <w:top w:val="none" w:sz="0" w:space="0" w:color="auto"/>
            <w:left w:val="none" w:sz="0" w:space="0" w:color="auto"/>
            <w:bottom w:val="none" w:sz="0" w:space="0" w:color="auto"/>
            <w:right w:val="none" w:sz="0" w:space="0" w:color="auto"/>
          </w:divBdr>
        </w:div>
        <w:div w:id="2107604655">
          <w:marLeft w:val="0"/>
          <w:marRight w:val="0"/>
          <w:marTop w:val="0"/>
          <w:marBottom w:val="100"/>
          <w:divBdr>
            <w:top w:val="none" w:sz="0" w:space="0" w:color="auto"/>
            <w:left w:val="none" w:sz="0" w:space="0" w:color="auto"/>
            <w:bottom w:val="none" w:sz="0" w:space="0" w:color="auto"/>
            <w:right w:val="none" w:sz="0" w:space="0" w:color="auto"/>
          </w:divBdr>
        </w:div>
        <w:div w:id="730465257">
          <w:marLeft w:val="0"/>
          <w:marRight w:val="0"/>
          <w:marTop w:val="0"/>
          <w:marBottom w:val="100"/>
          <w:divBdr>
            <w:top w:val="none" w:sz="0" w:space="0" w:color="auto"/>
            <w:left w:val="none" w:sz="0" w:space="0" w:color="auto"/>
            <w:bottom w:val="none" w:sz="0" w:space="0" w:color="auto"/>
            <w:right w:val="none" w:sz="0" w:space="0" w:color="auto"/>
          </w:divBdr>
        </w:div>
        <w:div w:id="195700618">
          <w:marLeft w:val="0"/>
          <w:marRight w:val="0"/>
          <w:marTop w:val="0"/>
          <w:marBottom w:val="100"/>
          <w:divBdr>
            <w:top w:val="none" w:sz="0" w:space="0" w:color="auto"/>
            <w:left w:val="none" w:sz="0" w:space="0" w:color="auto"/>
            <w:bottom w:val="none" w:sz="0" w:space="0" w:color="auto"/>
            <w:right w:val="none" w:sz="0" w:space="0" w:color="auto"/>
          </w:divBdr>
        </w:div>
        <w:div w:id="1910386297">
          <w:marLeft w:val="0"/>
          <w:marRight w:val="0"/>
          <w:marTop w:val="0"/>
          <w:marBottom w:val="100"/>
          <w:divBdr>
            <w:top w:val="none" w:sz="0" w:space="0" w:color="auto"/>
            <w:left w:val="none" w:sz="0" w:space="0" w:color="auto"/>
            <w:bottom w:val="none" w:sz="0" w:space="0" w:color="auto"/>
            <w:right w:val="none" w:sz="0" w:space="0" w:color="auto"/>
          </w:divBdr>
        </w:div>
        <w:div w:id="1796828982">
          <w:marLeft w:val="0"/>
          <w:marRight w:val="0"/>
          <w:marTop w:val="0"/>
          <w:marBottom w:val="100"/>
          <w:divBdr>
            <w:top w:val="none" w:sz="0" w:space="0" w:color="auto"/>
            <w:left w:val="none" w:sz="0" w:space="0" w:color="auto"/>
            <w:bottom w:val="none" w:sz="0" w:space="0" w:color="auto"/>
            <w:right w:val="none" w:sz="0" w:space="0" w:color="auto"/>
          </w:divBdr>
        </w:div>
        <w:div w:id="462118444">
          <w:marLeft w:val="0"/>
          <w:marRight w:val="0"/>
          <w:marTop w:val="0"/>
          <w:marBottom w:val="100"/>
          <w:divBdr>
            <w:top w:val="none" w:sz="0" w:space="0" w:color="auto"/>
            <w:left w:val="none" w:sz="0" w:space="0" w:color="auto"/>
            <w:bottom w:val="none" w:sz="0" w:space="0" w:color="auto"/>
            <w:right w:val="none" w:sz="0" w:space="0" w:color="auto"/>
          </w:divBdr>
        </w:div>
        <w:div w:id="1890456478">
          <w:marLeft w:val="0"/>
          <w:marRight w:val="0"/>
          <w:marTop w:val="0"/>
          <w:marBottom w:val="100"/>
          <w:divBdr>
            <w:top w:val="none" w:sz="0" w:space="0" w:color="auto"/>
            <w:left w:val="none" w:sz="0" w:space="0" w:color="auto"/>
            <w:bottom w:val="none" w:sz="0" w:space="0" w:color="auto"/>
            <w:right w:val="none" w:sz="0" w:space="0" w:color="auto"/>
          </w:divBdr>
        </w:div>
        <w:div w:id="723794299">
          <w:marLeft w:val="0"/>
          <w:marRight w:val="0"/>
          <w:marTop w:val="0"/>
          <w:marBottom w:val="100"/>
          <w:divBdr>
            <w:top w:val="none" w:sz="0" w:space="0" w:color="auto"/>
            <w:left w:val="none" w:sz="0" w:space="0" w:color="auto"/>
            <w:bottom w:val="none" w:sz="0" w:space="0" w:color="auto"/>
            <w:right w:val="none" w:sz="0" w:space="0" w:color="auto"/>
          </w:divBdr>
        </w:div>
        <w:div w:id="1020424931">
          <w:marLeft w:val="0"/>
          <w:marRight w:val="0"/>
          <w:marTop w:val="0"/>
          <w:marBottom w:val="100"/>
          <w:divBdr>
            <w:top w:val="none" w:sz="0" w:space="0" w:color="auto"/>
            <w:left w:val="none" w:sz="0" w:space="0" w:color="auto"/>
            <w:bottom w:val="none" w:sz="0" w:space="0" w:color="auto"/>
            <w:right w:val="none" w:sz="0" w:space="0" w:color="auto"/>
          </w:divBdr>
        </w:div>
        <w:div w:id="141048738">
          <w:marLeft w:val="0"/>
          <w:marRight w:val="0"/>
          <w:marTop w:val="0"/>
          <w:marBottom w:val="100"/>
          <w:divBdr>
            <w:top w:val="none" w:sz="0" w:space="0" w:color="auto"/>
            <w:left w:val="none" w:sz="0" w:space="0" w:color="auto"/>
            <w:bottom w:val="none" w:sz="0" w:space="0" w:color="auto"/>
            <w:right w:val="none" w:sz="0" w:space="0" w:color="auto"/>
          </w:divBdr>
        </w:div>
        <w:div w:id="1022710406">
          <w:marLeft w:val="0"/>
          <w:marRight w:val="0"/>
          <w:marTop w:val="0"/>
          <w:marBottom w:val="100"/>
          <w:divBdr>
            <w:top w:val="none" w:sz="0" w:space="0" w:color="auto"/>
            <w:left w:val="none" w:sz="0" w:space="0" w:color="auto"/>
            <w:bottom w:val="none" w:sz="0" w:space="0" w:color="auto"/>
            <w:right w:val="none" w:sz="0" w:space="0" w:color="auto"/>
          </w:divBdr>
        </w:div>
        <w:div w:id="254750546">
          <w:marLeft w:val="0"/>
          <w:marRight w:val="0"/>
          <w:marTop w:val="0"/>
          <w:marBottom w:val="100"/>
          <w:divBdr>
            <w:top w:val="none" w:sz="0" w:space="0" w:color="auto"/>
            <w:left w:val="none" w:sz="0" w:space="0" w:color="auto"/>
            <w:bottom w:val="none" w:sz="0" w:space="0" w:color="auto"/>
            <w:right w:val="none" w:sz="0" w:space="0" w:color="auto"/>
          </w:divBdr>
        </w:div>
        <w:div w:id="1735739362">
          <w:marLeft w:val="0"/>
          <w:marRight w:val="0"/>
          <w:marTop w:val="0"/>
          <w:marBottom w:val="100"/>
          <w:divBdr>
            <w:top w:val="none" w:sz="0" w:space="0" w:color="auto"/>
            <w:left w:val="none" w:sz="0" w:space="0" w:color="auto"/>
            <w:bottom w:val="none" w:sz="0" w:space="0" w:color="auto"/>
            <w:right w:val="none" w:sz="0" w:space="0" w:color="auto"/>
          </w:divBdr>
        </w:div>
        <w:div w:id="971524288">
          <w:marLeft w:val="0"/>
          <w:marRight w:val="0"/>
          <w:marTop w:val="0"/>
          <w:marBottom w:val="100"/>
          <w:divBdr>
            <w:top w:val="none" w:sz="0" w:space="0" w:color="auto"/>
            <w:left w:val="none" w:sz="0" w:space="0" w:color="auto"/>
            <w:bottom w:val="none" w:sz="0" w:space="0" w:color="auto"/>
            <w:right w:val="none" w:sz="0" w:space="0" w:color="auto"/>
          </w:divBdr>
        </w:div>
        <w:div w:id="253980947">
          <w:marLeft w:val="0"/>
          <w:marRight w:val="0"/>
          <w:marTop w:val="0"/>
          <w:marBottom w:val="100"/>
          <w:divBdr>
            <w:top w:val="none" w:sz="0" w:space="0" w:color="auto"/>
            <w:left w:val="none" w:sz="0" w:space="0" w:color="auto"/>
            <w:bottom w:val="none" w:sz="0" w:space="0" w:color="auto"/>
            <w:right w:val="none" w:sz="0" w:space="0" w:color="auto"/>
          </w:divBdr>
        </w:div>
        <w:div w:id="524291382">
          <w:marLeft w:val="0"/>
          <w:marRight w:val="0"/>
          <w:marTop w:val="0"/>
          <w:marBottom w:val="100"/>
          <w:divBdr>
            <w:top w:val="none" w:sz="0" w:space="0" w:color="auto"/>
            <w:left w:val="none" w:sz="0" w:space="0" w:color="auto"/>
            <w:bottom w:val="none" w:sz="0" w:space="0" w:color="auto"/>
            <w:right w:val="none" w:sz="0" w:space="0" w:color="auto"/>
          </w:divBdr>
        </w:div>
        <w:div w:id="1705324263">
          <w:marLeft w:val="0"/>
          <w:marRight w:val="0"/>
          <w:marTop w:val="0"/>
          <w:marBottom w:val="100"/>
          <w:divBdr>
            <w:top w:val="none" w:sz="0" w:space="0" w:color="auto"/>
            <w:left w:val="none" w:sz="0" w:space="0" w:color="auto"/>
            <w:bottom w:val="none" w:sz="0" w:space="0" w:color="auto"/>
            <w:right w:val="none" w:sz="0" w:space="0" w:color="auto"/>
          </w:divBdr>
        </w:div>
        <w:div w:id="1785805518">
          <w:marLeft w:val="0"/>
          <w:marRight w:val="0"/>
          <w:marTop w:val="0"/>
          <w:marBottom w:val="100"/>
          <w:divBdr>
            <w:top w:val="none" w:sz="0" w:space="0" w:color="auto"/>
            <w:left w:val="none" w:sz="0" w:space="0" w:color="auto"/>
            <w:bottom w:val="none" w:sz="0" w:space="0" w:color="auto"/>
            <w:right w:val="none" w:sz="0" w:space="0" w:color="auto"/>
          </w:divBdr>
        </w:div>
        <w:div w:id="402260658">
          <w:marLeft w:val="0"/>
          <w:marRight w:val="0"/>
          <w:marTop w:val="0"/>
          <w:marBottom w:val="100"/>
          <w:divBdr>
            <w:top w:val="none" w:sz="0" w:space="0" w:color="auto"/>
            <w:left w:val="none" w:sz="0" w:space="0" w:color="auto"/>
            <w:bottom w:val="none" w:sz="0" w:space="0" w:color="auto"/>
            <w:right w:val="none" w:sz="0" w:space="0" w:color="auto"/>
          </w:divBdr>
        </w:div>
        <w:div w:id="2047825305">
          <w:marLeft w:val="0"/>
          <w:marRight w:val="0"/>
          <w:marTop w:val="0"/>
          <w:marBottom w:val="100"/>
          <w:divBdr>
            <w:top w:val="none" w:sz="0" w:space="0" w:color="auto"/>
            <w:left w:val="none" w:sz="0" w:space="0" w:color="auto"/>
            <w:bottom w:val="none" w:sz="0" w:space="0" w:color="auto"/>
            <w:right w:val="none" w:sz="0" w:space="0" w:color="auto"/>
          </w:divBdr>
        </w:div>
        <w:div w:id="4211977">
          <w:marLeft w:val="0"/>
          <w:marRight w:val="0"/>
          <w:marTop w:val="0"/>
          <w:marBottom w:val="100"/>
          <w:divBdr>
            <w:top w:val="none" w:sz="0" w:space="0" w:color="auto"/>
            <w:left w:val="none" w:sz="0" w:space="0" w:color="auto"/>
            <w:bottom w:val="none" w:sz="0" w:space="0" w:color="auto"/>
            <w:right w:val="none" w:sz="0" w:space="0" w:color="auto"/>
          </w:divBdr>
        </w:div>
        <w:div w:id="415593721">
          <w:marLeft w:val="0"/>
          <w:marRight w:val="0"/>
          <w:marTop w:val="0"/>
          <w:marBottom w:val="100"/>
          <w:divBdr>
            <w:top w:val="none" w:sz="0" w:space="0" w:color="auto"/>
            <w:left w:val="none" w:sz="0" w:space="0" w:color="auto"/>
            <w:bottom w:val="none" w:sz="0" w:space="0" w:color="auto"/>
            <w:right w:val="none" w:sz="0" w:space="0" w:color="auto"/>
          </w:divBdr>
        </w:div>
        <w:div w:id="686566084">
          <w:marLeft w:val="0"/>
          <w:marRight w:val="0"/>
          <w:marTop w:val="0"/>
          <w:marBottom w:val="100"/>
          <w:divBdr>
            <w:top w:val="none" w:sz="0" w:space="0" w:color="auto"/>
            <w:left w:val="none" w:sz="0" w:space="0" w:color="auto"/>
            <w:bottom w:val="none" w:sz="0" w:space="0" w:color="auto"/>
            <w:right w:val="none" w:sz="0" w:space="0" w:color="auto"/>
          </w:divBdr>
        </w:div>
        <w:div w:id="1106659482">
          <w:marLeft w:val="0"/>
          <w:marRight w:val="0"/>
          <w:marTop w:val="0"/>
          <w:marBottom w:val="100"/>
          <w:divBdr>
            <w:top w:val="none" w:sz="0" w:space="0" w:color="auto"/>
            <w:left w:val="none" w:sz="0" w:space="0" w:color="auto"/>
            <w:bottom w:val="none" w:sz="0" w:space="0" w:color="auto"/>
            <w:right w:val="none" w:sz="0" w:space="0" w:color="auto"/>
          </w:divBdr>
        </w:div>
        <w:div w:id="1785072988">
          <w:marLeft w:val="0"/>
          <w:marRight w:val="0"/>
          <w:marTop w:val="0"/>
          <w:marBottom w:val="100"/>
          <w:divBdr>
            <w:top w:val="none" w:sz="0" w:space="0" w:color="auto"/>
            <w:left w:val="none" w:sz="0" w:space="0" w:color="auto"/>
            <w:bottom w:val="none" w:sz="0" w:space="0" w:color="auto"/>
            <w:right w:val="none" w:sz="0" w:space="0" w:color="auto"/>
          </w:divBdr>
        </w:div>
        <w:div w:id="142475965">
          <w:marLeft w:val="0"/>
          <w:marRight w:val="0"/>
          <w:marTop w:val="0"/>
          <w:marBottom w:val="100"/>
          <w:divBdr>
            <w:top w:val="none" w:sz="0" w:space="0" w:color="auto"/>
            <w:left w:val="none" w:sz="0" w:space="0" w:color="auto"/>
            <w:bottom w:val="none" w:sz="0" w:space="0" w:color="auto"/>
            <w:right w:val="none" w:sz="0" w:space="0" w:color="auto"/>
          </w:divBdr>
        </w:div>
        <w:div w:id="642346224">
          <w:marLeft w:val="0"/>
          <w:marRight w:val="0"/>
          <w:marTop w:val="0"/>
          <w:marBottom w:val="100"/>
          <w:divBdr>
            <w:top w:val="none" w:sz="0" w:space="0" w:color="auto"/>
            <w:left w:val="none" w:sz="0" w:space="0" w:color="auto"/>
            <w:bottom w:val="none" w:sz="0" w:space="0" w:color="auto"/>
            <w:right w:val="none" w:sz="0" w:space="0" w:color="auto"/>
          </w:divBdr>
        </w:div>
        <w:div w:id="1219198652">
          <w:marLeft w:val="0"/>
          <w:marRight w:val="0"/>
          <w:marTop w:val="0"/>
          <w:marBottom w:val="100"/>
          <w:divBdr>
            <w:top w:val="none" w:sz="0" w:space="0" w:color="auto"/>
            <w:left w:val="none" w:sz="0" w:space="0" w:color="auto"/>
            <w:bottom w:val="none" w:sz="0" w:space="0" w:color="auto"/>
            <w:right w:val="none" w:sz="0" w:space="0" w:color="auto"/>
          </w:divBdr>
        </w:div>
        <w:div w:id="315573964">
          <w:marLeft w:val="0"/>
          <w:marRight w:val="0"/>
          <w:marTop w:val="0"/>
          <w:marBottom w:val="100"/>
          <w:divBdr>
            <w:top w:val="none" w:sz="0" w:space="0" w:color="auto"/>
            <w:left w:val="none" w:sz="0" w:space="0" w:color="auto"/>
            <w:bottom w:val="none" w:sz="0" w:space="0" w:color="auto"/>
            <w:right w:val="none" w:sz="0" w:space="0" w:color="auto"/>
          </w:divBdr>
        </w:div>
        <w:div w:id="463812566">
          <w:marLeft w:val="0"/>
          <w:marRight w:val="0"/>
          <w:marTop w:val="0"/>
          <w:marBottom w:val="100"/>
          <w:divBdr>
            <w:top w:val="none" w:sz="0" w:space="0" w:color="auto"/>
            <w:left w:val="none" w:sz="0" w:space="0" w:color="auto"/>
            <w:bottom w:val="none" w:sz="0" w:space="0" w:color="auto"/>
            <w:right w:val="none" w:sz="0" w:space="0" w:color="auto"/>
          </w:divBdr>
        </w:div>
        <w:div w:id="552816660">
          <w:marLeft w:val="0"/>
          <w:marRight w:val="0"/>
          <w:marTop w:val="0"/>
          <w:marBottom w:val="100"/>
          <w:divBdr>
            <w:top w:val="none" w:sz="0" w:space="0" w:color="auto"/>
            <w:left w:val="none" w:sz="0" w:space="0" w:color="auto"/>
            <w:bottom w:val="none" w:sz="0" w:space="0" w:color="auto"/>
            <w:right w:val="none" w:sz="0" w:space="0" w:color="auto"/>
          </w:divBdr>
        </w:div>
        <w:div w:id="1036976284">
          <w:marLeft w:val="0"/>
          <w:marRight w:val="0"/>
          <w:marTop w:val="0"/>
          <w:marBottom w:val="100"/>
          <w:divBdr>
            <w:top w:val="none" w:sz="0" w:space="0" w:color="auto"/>
            <w:left w:val="none" w:sz="0" w:space="0" w:color="auto"/>
            <w:bottom w:val="none" w:sz="0" w:space="0" w:color="auto"/>
            <w:right w:val="none" w:sz="0" w:space="0" w:color="auto"/>
          </w:divBdr>
        </w:div>
        <w:div w:id="1451823108">
          <w:marLeft w:val="0"/>
          <w:marRight w:val="0"/>
          <w:marTop w:val="0"/>
          <w:marBottom w:val="100"/>
          <w:divBdr>
            <w:top w:val="none" w:sz="0" w:space="0" w:color="auto"/>
            <w:left w:val="none" w:sz="0" w:space="0" w:color="auto"/>
            <w:bottom w:val="none" w:sz="0" w:space="0" w:color="auto"/>
            <w:right w:val="none" w:sz="0" w:space="0" w:color="auto"/>
          </w:divBdr>
        </w:div>
        <w:div w:id="1798186146">
          <w:marLeft w:val="0"/>
          <w:marRight w:val="0"/>
          <w:marTop w:val="0"/>
          <w:marBottom w:val="100"/>
          <w:divBdr>
            <w:top w:val="none" w:sz="0" w:space="0" w:color="auto"/>
            <w:left w:val="none" w:sz="0" w:space="0" w:color="auto"/>
            <w:bottom w:val="none" w:sz="0" w:space="0" w:color="auto"/>
            <w:right w:val="none" w:sz="0" w:space="0" w:color="auto"/>
          </w:divBdr>
        </w:div>
        <w:div w:id="2040425270">
          <w:marLeft w:val="0"/>
          <w:marRight w:val="0"/>
          <w:marTop w:val="0"/>
          <w:marBottom w:val="100"/>
          <w:divBdr>
            <w:top w:val="none" w:sz="0" w:space="0" w:color="auto"/>
            <w:left w:val="none" w:sz="0" w:space="0" w:color="auto"/>
            <w:bottom w:val="none" w:sz="0" w:space="0" w:color="auto"/>
            <w:right w:val="none" w:sz="0" w:space="0" w:color="auto"/>
          </w:divBdr>
        </w:div>
        <w:div w:id="703404959">
          <w:marLeft w:val="0"/>
          <w:marRight w:val="0"/>
          <w:marTop w:val="0"/>
          <w:marBottom w:val="100"/>
          <w:divBdr>
            <w:top w:val="none" w:sz="0" w:space="0" w:color="auto"/>
            <w:left w:val="none" w:sz="0" w:space="0" w:color="auto"/>
            <w:bottom w:val="none" w:sz="0" w:space="0" w:color="auto"/>
            <w:right w:val="none" w:sz="0" w:space="0" w:color="auto"/>
          </w:divBdr>
        </w:div>
        <w:div w:id="1118186151">
          <w:marLeft w:val="0"/>
          <w:marRight w:val="0"/>
          <w:marTop w:val="0"/>
          <w:marBottom w:val="100"/>
          <w:divBdr>
            <w:top w:val="none" w:sz="0" w:space="0" w:color="auto"/>
            <w:left w:val="none" w:sz="0" w:space="0" w:color="auto"/>
            <w:bottom w:val="none" w:sz="0" w:space="0" w:color="auto"/>
            <w:right w:val="none" w:sz="0" w:space="0" w:color="auto"/>
          </w:divBdr>
        </w:div>
        <w:div w:id="1388412191">
          <w:marLeft w:val="0"/>
          <w:marRight w:val="0"/>
          <w:marTop w:val="0"/>
          <w:marBottom w:val="100"/>
          <w:divBdr>
            <w:top w:val="none" w:sz="0" w:space="0" w:color="auto"/>
            <w:left w:val="none" w:sz="0" w:space="0" w:color="auto"/>
            <w:bottom w:val="none" w:sz="0" w:space="0" w:color="auto"/>
            <w:right w:val="none" w:sz="0" w:space="0" w:color="auto"/>
          </w:divBdr>
        </w:div>
        <w:div w:id="1019893519">
          <w:marLeft w:val="0"/>
          <w:marRight w:val="0"/>
          <w:marTop w:val="0"/>
          <w:marBottom w:val="100"/>
          <w:divBdr>
            <w:top w:val="none" w:sz="0" w:space="0" w:color="auto"/>
            <w:left w:val="none" w:sz="0" w:space="0" w:color="auto"/>
            <w:bottom w:val="none" w:sz="0" w:space="0" w:color="auto"/>
            <w:right w:val="none" w:sz="0" w:space="0" w:color="auto"/>
          </w:divBdr>
        </w:div>
        <w:div w:id="150827950">
          <w:marLeft w:val="0"/>
          <w:marRight w:val="0"/>
          <w:marTop w:val="0"/>
          <w:marBottom w:val="100"/>
          <w:divBdr>
            <w:top w:val="none" w:sz="0" w:space="0" w:color="auto"/>
            <w:left w:val="none" w:sz="0" w:space="0" w:color="auto"/>
            <w:bottom w:val="none" w:sz="0" w:space="0" w:color="auto"/>
            <w:right w:val="none" w:sz="0" w:space="0" w:color="auto"/>
          </w:divBdr>
        </w:div>
        <w:div w:id="106196547">
          <w:marLeft w:val="0"/>
          <w:marRight w:val="0"/>
          <w:marTop w:val="0"/>
          <w:marBottom w:val="100"/>
          <w:divBdr>
            <w:top w:val="none" w:sz="0" w:space="0" w:color="auto"/>
            <w:left w:val="none" w:sz="0" w:space="0" w:color="auto"/>
            <w:bottom w:val="none" w:sz="0" w:space="0" w:color="auto"/>
            <w:right w:val="none" w:sz="0" w:space="0" w:color="auto"/>
          </w:divBdr>
        </w:div>
        <w:div w:id="429394541">
          <w:marLeft w:val="0"/>
          <w:marRight w:val="0"/>
          <w:marTop w:val="0"/>
          <w:marBottom w:val="100"/>
          <w:divBdr>
            <w:top w:val="none" w:sz="0" w:space="0" w:color="auto"/>
            <w:left w:val="none" w:sz="0" w:space="0" w:color="auto"/>
            <w:bottom w:val="none" w:sz="0" w:space="0" w:color="auto"/>
            <w:right w:val="none" w:sz="0" w:space="0" w:color="auto"/>
          </w:divBdr>
        </w:div>
        <w:div w:id="2032022671">
          <w:marLeft w:val="0"/>
          <w:marRight w:val="0"/>
          <w:marTop w:val="0"/>
          <w:marBottom w:val="100"/>
          <w:divBdr>
            <w:top w:val="none" w:sz="0" w:space="0" w:color="auto"/>
            <w:left w:val="none" w:sz="0" w:space="0" w:color="auto"/>
            <w:bottom w:val="none" w:sz="0" w:space="0" w:color="auto"/>
            <w:right w:val="none" w:sz="0" w:space="0" w:color="auto"/>
          </w:divBdr>
        </w:div>
        <w:div w:id="1925919426">
          <w:marLeft w:val="0"/>
          <w:marRight w:val="0"/>
          <w:marTop w:val="0"/>
          <w:marBottom w:val="100"/>
          <w:divBdr>
            <w:top w:val="none" w:sz="0" w:space="0" w:color="auto"/>
            <w:left w:val="none" w:sz="0" w:space="0" w:color="auto"/>
            <w:bottom w:val="none" w:sz="0" w:space="0" w:color="auto"/>
            <w:right w:val="none" w:sz="0" w:space="0" w:color="auto"/>
          </w:divBdr>
        </w:div>
        <w:div w:id="1303775996">
          <w:marLeft w:val="0"/>
          <w:marRight w:val="0"/>
          <w:marTop w:val="0"/>
          <w:marBottom w:val="100"/>
          <w:divBdr>
            <w:top w:val="none" w:sz="0" w:space="0" w:color="auto"/>
            <w:left w:val="none" w:sz="0" w:space="0" w:color="auto"/>
            <w:bottom w:val="none" w:sz="0" w:space="0" w:color="auto"/>
            <w:right w:val="none" w:sz="0" w:space="0" w:color="auto"/>
          </w:divBdr>
        </w:div>
        <w:div w:id="1734542987">
          <w:marLeft w:val="0"/>
          <w:marRight w:val="0"/>
          <w:marTop w:val="0"/>
          <w:marBottom w:val="100"/>
          <w:divBdr>
            <w:top w:val="none" w:sz="0" w:space="0" w:color="auto"/>
            <w:left w:val="none" w:sz="0" w:space="0" w:color="auto"/>
            <w:bottom w:val="none" w:sz="0" w:space="0" w:color="auto"/>
            <w:right w:val="none" w:sz="0" w:space="0" w:color="auto"/>
          </w:divBdr>
        </w:div>
        <w:div w:id="188953527">
          <w:marLeft w:val="0"/>
          <w:marRight w:val="0"/>
          <w:marTop w:val="0"/>
          <w:marBottom w:val="100"/>
          <w:divBdr>
            <w:top w:val="none" w:sz="0" w:space="0" w:color="auto"/>
            <w:left w:val="none" w:sz="0" w:space="0" w:color="auto"/>
            <w:bottom w:val="none" w:sz="0" w:space="0" w:color="auto"/>
            <w:right w:val="none" w:sz="0" w:space="0" w:color="auto"/>
          </w:divBdr>
        </w:div>
        <w:div w:id="441652552">
          <w:marLeft w:val="0"/>
          <w:marRight w:val="0"/>
          <w:marTop w:val="0"/>
          <w:marBottom w:val="100"/>
          <w:divBdr>
            <w:top w:val="none" w:sz="0" w:space="0" w:color="auto"/>
            <w:left w:val="none" w:sz="0" w:space="0" w:color="auto"/>
            <w:bottom w:val="none" w:sz="0" w:space="0" w:color="auto"/>
            <w:right w:val="none" w:sz="0" w:space="0" w:color="auto"/>
          </w:divBdr>
        </w:div>
        <w:div w:id="1929583312">
          <w:marLeft w:val="0"/>
          <w:marRight w:val="0"/>
          <w:marTop w:val="0"/>
          <w:marBottom w:val="100"/>
          <w:divBdr>
            <w:top w:val="none" w:sz="0" w:space="0" w:color="auto"/>
            <w:left w:val="none" w:sz="0" w:space="0" w:color="auto"/>
            <w:bottom w:val="none" w:sz="0" w:space="0" w:color="auto"/>
            <w:right w:val="none" w:sz="0" w:space="0" w:color="auto"/>
          </w:divBdr>
        </w:div>
        <w:div w:id="640425085">
          <w:marLeft w:val="0"/>
          <w:marRight w:val="0"/>
          <w:marTop w:val="0"/>
          <w:marBottom w:val="100"/>
          <w:divBdr>
            <w:top w:val="none" w:sz="0" w:space="0" w:color="auto"/>
            <w:left w:val="none" w:sz="0" w:space="0" w:color="auto"/>
            <w:bottom w:val="none" w:sz="0" w:space="0" w:color="auto"/>
            <w:right w:val="none" w:sz="0" w:space="0" w:color="auto"/>
          </w:divBdr>
        </w:div>
        <w:div w:id="2061050671">
          <w:marLeft w:val="0"/>
          <w:marRight w:val="0"/>
          <w:marTop w:val="0"/>
          <w:marBottom w:val="100"/>
          <w:divBdr>
            <w:top w:val="none" w:sz="0" w:space="0" w:color="auto"/>
            <w:left w:val="none" w:sz="0" w:space="0" w:color="auto"/>
            <w:bottom w:val="none" w:sz="0" w:space="0" w:color="auto"/>
            <w:right w:val="none" w:sz="0" w:space="0" w:color="auto"/>
          </w:divBdr>
        </w:div>
        <w:div w:id="1632900450">
          <w:marLeft w:val="0"/>
          <w:marRight w:val="0"/>
          <w:marTop w:val="0"/>
          <w:marBottom w:val="100"/>
          <w:divBdr>
            <w:top w:val="none" w:sz="0" w:space="0" w:color="auto"/>
            <w:left w:val="none" w:sz="0" w:space="0" w:color="auto"/>
            <w:bottom w:val="none" w:sz="0" w:space="0" w:color="auto"/>
            <w:right w:val="none" w:sz="0" w:space="0" w:color="auto"/>
          </w:divBdr>
        </w:div>
        <w:div w:id="1288390076">
          <w:marLeft w:val="0"/>
          <w:marRight w:val="0"/>
          <w:marTop w:val="0"/>
          <w:marBottom w:val="100"/>
          <w:divBdr>
            <w:top w:val="none" w:sz="0" w:space="0" w:color="auto"/>
            <w:left w:val="none" w:sz="0" w:space="0" w:color="auto"/>
            <w:bottom w:val="none" w:sz="0" w:space="0" w:color="auto"/>
            <w:right w:val="none" w:sz="0" w:space="0" w:color="auto"/>
          </w:divBdr>
        </w:div>
        <w:div w:id="1259557116">
          <w:marLeft w:val="0"/>
          <w:marRight w:val="0"/>
          <w:marTop w:val="0"/>
          <w:marBottom w:val="100"/>
          <w:divBdr>
            <w:top w:val="none" w:sz="0" w:space="0" w:color="auto"/>
            <w:left w:val="none" w:sz="0" w:space="0" w:color="auto"/>
            <w:bottom w:val="none" w:sz="0" w:space="0" w:color="auto"/>
            <w:right w:val="none" w:sz="0" w:space="0" w:color="auto"/>
          </w:divBdr>
        </w:div>
        <w:div w:id="1980185926">
          <w:marLeft w:val="0"/>
          <w:marRight w:val="0"/>
          <w:marTop w:val="0"/>
          <w:marBottom w:val="100"/>
          <w:divBdr>
            <w:top w:val="none" w:sz="0" w:space="0" w:color="auto"/>
            <w:left w:val="none" w:sz="0" w:space="0" w:color="auto"/>
            <w:bottom w:val="none" w:sz="0" w:space="0" w:color="auto"/>
            <w:right w:val="none" w:sz="0" w:space="0" w:color="auto"/>
          </w:divBdr>
        </w:div>
        <w:div w:id="1108038408">
          <w:marLeft w:val="0"/>
          <w:marRight w:val="0"/>
          <w:marTop w:val="0"/>
          <w:marBottom w:val="100"/>
          <w:divBdr>
            <w:top w:val="none" w:sz="0" w:space="0" w:color="auto"/>
            <w:left w:val="none" w:sz="0" w:space="0" w:color="auto"/>
            <w:bottom w:val="none" w:sz="0" w:space="0" w:color="auto"/>
            <w:right w:val="none" w:sz="0" w:space="0" w:color="auto"/>
          </w:divBdr>
        </w:div>
        <w:div w:id="130365022">
          <w:marLeft w:val="0"/>
          <w:marRight w:val="0"/>
          <w:marTop w:val="0"/>
          <w:marBottom w:val="100"/>
          <w:divBdr>
            <w:top w:val="none" w:sz="0" w:space="0" w:color="auto"/>
            <w:left w:val="none" w:sz="0" w:space="0" w:color="auto"/>
            <w:bottom w:val="none" w:sz="0" w:space="0" w:color="auto"/>
            <w:right w:val="none" w:sz="0" w:space="0" w:color="auto"/>
          </w:divBdr>
        </w:div>
        <w:div w:id="1319505335">
          <w:marLeft w:val="0"/>
          <w:marRight w:val="0"/>
          <w:marTop w:val="0"/>
          <w:marBottom w:val="100"/>
          <w:divBdr>
            <w:top w:val="none" w:sz="0" w:space="0" w:color="auto"/>
            <w:left w:val="none" w:sz="0" w:space="0" w:color="auto"/>
            <w:bottom w:val="none" w:sz="0" w:space="0" w:color="auto"/>
            <w:right w:val="none" w:sz="0" w:space="0" w:color="auto"/>
          </w:divBdr>
        </w:div>
        <w:div w:id="608120951">
          <w:marLeft w:val="0"/>
          <w:marRight w:val="0"/>
          <w:marTop w:val="0"/>
          <w:marBottom w:val="100"/>
          <w:divBdr>
            <w:top w:val="none" w:sz="0" w:space="0" w:color="auto"/>
            <w:left w:val="none" w:sz="0" w:space="0" w:color="auto"/>
            <w:bottom w:val="none" w:sz="0" w:space="0" w:color="auto"/>
            <w:right w:val="none" w:sz="0" w:space="0" w:color="auto"/>
          </w:divBdr>
        </w:div>
        <w:div w:id="1326590429">
          <w:marLeft w:val="0"/>
          <w:marRight w:val="0"/>
          <w:marTop w:val="0"/>
          <w:marBottom w:val="100"/>
          <w:divBdr>
            <w:top w:val="none" w:sz="0" w:space="0" w:color="auto"/>
            <w:left w:val="none" w:sz="0" w:space="0" w:color="auto"/>
            <w:bottom w:val="none" w:sz="0" w:space="0" w:color="auto"/>
            <w:right w:val="none" w:sz="0" w:space="0" w:color="auto"/>
          </w:divBdr>
        </w:div>
        <w:div w:id="503325454">
          <w:marLeft w:val="0"/>
          <w:marRight w:val="0"/>
          <w:marTop w:val="0"/>
          <w:marBottom w:val="100"/>
          <w:divBdr>
            <w:top w:val="none" w:sz="0" w:space="0" w:color="auto"/>
            <w:left w:val="none" w:sz="0" w:space="0" w:color="auto"/>
            <w:bottom w:val="none" w:sz="0" w:space="0" w:color="auto"/>
            <w:right w:val="none" w:sz="0" w:space="0" w:color="auto"/>
          </w:divBdr>
        </w:div>
        <w:div w:id="1432968943">
          <w:marLeft w:val="0"/>
          <w:marRight w:val="0"/>
          <w:marTop w:val="0"/>
          <w:marBottom w:val="100"/>
          <w:divBdr>
            <w:top w:val="none" w:sz="0" w:space="0" w:color="auto"/>
            <w:left w:val="none" w:sz="0" w:space="0" w:color="auto"/>
            <w:bottom w:val="none" w:sz="0" w:space="0" w:color="auto"/>
            <w:right w:val="none" w:sz="0" w:space="0" w:color="auto"/>
          </w:divBdr>
        </w:div>
        <w:div w:id="151607445">
          <w:marLeft w:val="0"/>
          <w:marRight w:val="0"/>
          <w:marTop w:val="0"/>
          <w:marBottom w:val="100"/>
          <w:divBdr>
            <w:top w:val="none" w:sz="0" w:space="0" w:color="auto"/>
            <w:left w:val="none" w:sz="0" w:space="0" w:color="auto"/>
            <w:bottom w:val="none" w:sz="0" w:space="0" w:color="auto"/>
            <w:right w:val="none" w:sz="0" w:space="0" w:color="auto"/>
          </w:divBdr>
        </w:div>
        <w:div w:id="1897545328">
          <w:marLeft w:val="0"/>
          <w:marRight w:val="0"/>
          <w:marTop w:val="0"/>
          <w:marBottom w:val="100"/>
          <w:divBdr>
            <w:top w:val="none" w:sz="0" w:space="0" w:color="auto"/>
            <w:left w:val="none" w:sz="0" w:space="0" w:color="auto"/>
            <w:bottom w:val="none" w:sz="0" w:space="0" w:color="auto"/>
            <w:right w:val="none" w:sz="0" w:space="0" w:color="auto"/>
          </w:divBdr>
        </w:div>
        <w:div w:id="1939867948">
          <w:marLeft w:val="0"/>
          <w:marRight w:val="0"/>
          <w:marTop w:val="0"/>
          <w:marBottom w:val="60"/>
          <w:divBdr>
            <w:top w:val="none" w:sz="0" w:space="0" w:color="auto"/>
            <w:left w:val="none" w:sz="0" w:space="0" w:color="auto"/>
            <w:bottom w:val="none" w:sz="0" w:space="0" w:color="auto"/>
            <w:right w:val="none" w:sz="0" w:space="0" w:color="auto"/>
          </w:divBdr>
        </w:div>
        <w:div w:id="1752702926">
          <w:marLeft w:val="0"/>
          <w:marRight w:val="0"/>
          <w:marTop w:val="0"/>
          <w:marBottom w:val="60"/>
          <w:divBdr>
            <w:top w:val="none" w:sz="0" w:space="0" w:color="auto"/>
            <w:left w:val="none" w:sz="0" w:space="0" w:color="auto"/>
            <w:bottom w:val="none" w:sz="0" w:space="0" w:color="auto"/>
            <w:right w:val="none" w:sz="0" w:space="0" w:color="auto"/>
          </w:divBdr>
        </w:div>
        <w:div w:id="875124201">
          <w:marLeft w:val="0"/>
          <w:marRight w:val="0"/>
          <w:marTop w:val="0"/>
          <w:marBottom w:val="60"/>
          <w:divBdr>
            <w:top w:val="none" w:sz="0" w:space="0" w:color="auto"/>
            <w:left w:val="none" w:sz="0" w:space="0" w:color="auto"/>
            <w:bottom w:val="none" w:sz="0" w:space="0" w:color="auto"/>
            <w:right w:val="none" w:sz="0" w:space="0" w:color="auto"/>
          </w:divBdr>
        </w:div>
        <w:div w:id="1715494670">
          <w:marLeft w:val="0"/>
          <w:marRight w:val="0"/>
          <w:marTop w:val="0"/>
          <w:marBottom w:val="60"/>
          <w:divBdr>
            <w:top w:val="none" w:sz="0" w:space="0" w:color="auto"/>
            <w:left w:val="none" w:sz="0" w:space="0" w:color="auto"/>
            <w:bottom w:val="none" w:sz="0" w:space="0" w:color="auto"/>
            <w:right w:val="none" w:sz="0" w:space="0" w:color="auto"/>
          </w:divBdr>
        </w:div>
        <w:div w:id="1242061612">
          <w:marLeft w:val="0"/>
          <w:marRight w:val="0"/>
          <w:marTop w:val="0"/>
          <w:marBottom w:val="60"/>
          <w:divBdr>
            <w:top w:val="none" w:sz="0" w:space="0" w:color="auto"/>
            <w:left w:val="none" w:sz="0" w:space="0" w:color="auto"/>
            <w:bottom w:val="none" w:sz="0" w:space="0" w:color="auto"/>
            <w:right w:val="none" w:sz="0" w:space="0" w:color="auto"/>
          </w:divBdr>
        </w:div>
        <w:div w:id="1287545524">
          <w:marLeft w:val="0"/>
          <w:marRight w:val="0"/>
          <w:marTop w:val="0"/>
          <w:marBottom w:val="60"/>
          <w:divBdr>
            <w:top w:val="none" w:sz="0" w:space="0" w:color="auto"/>
            <w:left w:val="none" w:sz="0" w:space="0" w:color="auto"/>
            <w:bottom w:val="none" w:sz="0" w:space="0" w:color="auto"/>
            <w:right w:val="none" w:sz="0" w:space="0" w:color="auto"/>
          </w:divBdr>
        </w:div>
        <w:div w:id="1024865440">
          <w:marLeft w:val="0"/>
          <w:marRight w:val="0"/>
          <w:marTop w:val="0"/>
          <w:marBottom w:val="60"/>
          <w:divBdr>
            <w:top w:val="none" w:sz="0" w:space="0" w:color="auto"/>
            <w:left w:val="none" w:sz="0" w:space="0" w:color="auto"/>
            <w:bottom w:val="none" w:sz="0" w:space="0" w:color="auto"/>
            <w:right w:val="none" w:sz="0" w:space="0" w:color="auto"/>
          </w:divBdr>
        </w:div>
        <w:div w:id="2007585797">
          <w:marLeft w:val="0"/>
          <w:marRight w:val="0"/>
          <w:marTop w:val="0"/>
          <w:marBottom w:val="60"/>
          <w:divBdr>
            <w:top w:val="none" w:sz="0" w:space="0" w:color="auto"/>
            <w:left w:val="none" w:sz="0" w:space="0" w:color="auto"/>
            <w:bottom w:val="none" w:sz="0" w:space="0" w:color="auto"/>
            <w:right w:val="none" w:sz="0" w:space="0" w:color="auto"/>
          </w:divBdr>
        </w:div>
        <w:div w:id="1516652699">
          <w:marLeft w:val="0"/>
          <w:marRight w:val="0"/>
          <w:marTop w:val="0"/>
          <w:marBottom w:val="60"/>
          <w:divBdr>
            <w:top w:val="none" w:sz="0" w:space="0" w:color="auto"/>
            <w:left w:val="none" w:sz="0" w:space="0" w:color="auto"/>
            <w:bottom w:val="none" w:sz="0" w:space="0" w:color="auto"/>
            <w:right w:val="none" w:sz="0" w:space="0" w:color="auto"/>
          </w:divBdr>
        </w:div>
        <w:div w:id="2025553205">
          <w:marLeft w:val="0"/>
          <w:marRight w:val="0"/>
          <w:marTop w:val="0"/>
          <w:marBottom w:val="60"/>
          <w:divBdr>
            <w:top w:val="none" w:sz="0" w:space="0" w:color="auto"/>
            <w:left w:val="none" w:sz="0" w:space="0" w:color="auto"/>
            <w:bottom w:val="none" w:sz="0" w:space="0" w:color="auto"/>
            <w:right w:val="none" w:sz="0" w:space="0" w:color="auto"/>
          </w:divBdr>
        </w:div>
        <w:div w:id="205335652">
          <w:marLeft w:val="0"/>
          <w:marRight w:val="0"/>
          <w:marTop w:val="0"/>
          <w:marBottom w:val="60"/>
          <w:divBdr>
            <w:top w:val="none" w:sz="0" w:space="0" w:color="auto"/>
            <w:left w:val="none" w:sz="0" w:space="0" w:color="auto"/>
            <w:bottom w:val="none" w:sz="0" w:space="0" w:color="auto"/>
            <w:right w:val="none" w:sz="0" w:space="0" w:color="auto"/>
          </w:divBdr>
        </w:div>
        <w:div w:id="339087239">
          <w:marLeft w:val="0"/>
          <w:marRight w:val="0"/>
          <w:marTop w:val="0"/>
          <w:marBottom w:val="60"/>
          <w:divBdr>
            <w:top w:val="none" w:sz="0" w:space="0" w:color="auto"/>
            <w:left w:val="none" w:sz="0" w:space="0" w:color="auto"/>
            <w:bottom w:val="none" w:sz="0" w:space="0" w:color="auto"/>
            <w:right w:val="none" w:sz="0" w:space="0" w:color="auto"/>
          </w:divBdr>
        </w:div>
        <w:div w:id="893200234">
          <w:marLeft w:val="0"/>
          <w:marRight w:val="0"/>
          <w:marTop w:val="0"/>
          <w:marBottom w:val="60"/>
          <w:divBdr>
            <w:top w:val="none" w:sz="0" w:space="0" w:color="auto"/>
            <w:left w:val="none" w:sz="0" w:space="0" w:color="auto"/>
            <w:bottom w:val="none" w:sz="0" w:space="0" w:color="auto"/>
            <w:right w:val="none" w:sz="0" w:space="0" w:color="auto"/>
          </w:divBdr>
        </w:div>
        <w:div w:id="331839775">
          <w:marLeft w:val="0"/>
          <w:marRight w:val="0"/>
          <w:marTop w:val="0"/>
          <w:marBottom w:val="60"/>
          <w:divBdr>
            <w:top w:val="none" w:sz="0" w:space="0" w:color="auto"/>
            <w:left w:val="none" w:sz="0" w:space="0" w:color="auto"/>
            <w:bottom w:val="none" w:sz="0" w:space="0" w:color="auto"/>
            <w:right w:val="none" w:sz="0" w:space="0" w:color="auto"/>
          </w:divBdr>
        </w:div>
        <w:div w:id="1137839956">
          <w:marLeft w:val="0"/>
          <w:marRight w:val="0"/>
          <w:marTop w:val="0"/>
          <w:marBottom w:val="60"/>
          <w:divBdr>
            <w:top w:val="none" w:sz="0" w:space="0" w:color="auto"/>
            <w:left w:val="none" w:sz="0" w:space="0" w:color="auto"/>
            <w:bottom w:val="none" w:sz="0" w:space="0" w:color="auto"/>
            <w:right w:val="none" w:sz="0" w:space="0" w:color="auto"/>
          </w:divBdr>
        </w:div>
        <w:div w:id="276959016">
          <w:marLeft w:val="0"/>
          <w:marRight w:val="0"/>
          <w:marTop w:val="0"/>
          <w:marBottom w:val="60"/>
          <w:divBdr>
            <w:top w:val="none" w:sz="0" w:space="0" w:color="auto"/>
            <w:left w:val="none" w:sz="0" w:space="0" w:color="auto"/>
            <w:bottom w:val="none" w:sz="0" w:space="0" w:color="auto"/>
            <w:right w:val="none" w:sz="0" w:space="0" w:color="auto"/>
          </w:divBdr>
        </w:div>
        <w:div w:id="1962497990">
          <w:marLeft w:val="0"/>
          <w:marRight w:val="0"/>
          <w:marTop w:val="0"/>
          <w:marBottom w:val="60"/>
          <w:divBdr>
            <w:top w:val="none" w:sz="0" w:space="0" w:color="auto"/>
            <w:left w:val="none" w:sz="0" w:space="0" w:color="auto"/>
            <w:bottom w:val="none" w:sz="0" w:space="0" w:color="auto"/>
            <w:right w:val="none" w:sz="0" w:space="0" w:color="auto"/>
          </w:divBdr>
        </w:div>
        <w:div w:id="2063551717">
          <w:marLeft w:val="0"/>
          <w:marRight w:val="0"/>
          <w:marTop w:val="0"/>
          <w:marBottom w:val="60"/>
          <w:divBdr>
            <w:top w:val="none" w:sz="0" w:space="0" w:color="auto"/>
            <w:left w:val="none" w:sz="0" w:space="0" w:color="auto"/>
            <w:bottom w:val="none" w:sz="0" w:space="0" w:color="auto"/>
            <w:right w:val="none" w:sz="0" w:space="0" w:color="auto"/>
          </w:divBdr>
        </w:div>
        <w:div w:id="450324173">
          <w:marLeft w:val="0"/>
          <w:marRight w:val="0"/>
          <w:marTop w:val="0"/>
          <w:marBottom w:val="60"/>
          <w:divBdr>
            <w:top w:val="none" w:sz="0" w:space="0" w:color="auto"/>
            <w:left w:val="none" w:sz="0" w:space="0" w:color="auto"/>
            <w:bottom w:val="none" w:sz="0" w:space="0" w:color="auto"/>
            <w:right w:val="none" w:sz="0" w:space="0" w:color="auto"/>
          </w:divBdr>
        </w:div>
        <w:div w:id="1723289426">
          <w:marLeft w:val="0"/>
          <w:marRight w:val="0"/>
          <w:marTop w:val="0"/>
          <w:marBottom w:val="60"/>
          <w:divBdr>
            <w:top w:val="none" w:sz="0" w:space="0" w:color="auto"/>
            <w:left w:val="none" w:sz="0" w:space="0" w:color="auto"/>
            <w:bottom w:val="none" w:sz="0" w:space="0" w:color="auto"/>
            <w:right w:val="none" w:sz="0" w:space="0" w:color="auto"/>
          </w:divBdr>
        </w:div>
        <w:div w:id="667094557">
          <w:marLeft w:val="0"/>
          <w:marRight w:val="0"/>
          <w:marTop w:val="0"/>
          <w:marBottom w:val="60"/>
          <w:divBdr>
            <w:top w:val="none" w:sz="0" w:space="0" w:color="auto"/>
            <w:left w:val="none" w:sz="0" w:space="0" w:color="auto"/>
            <w:bottom w:val="none" w:sz="0" w:space="0" w:color="auto"/>
            <w:right w:val="none" w:sz="0" w:space="0" w:color="auto"/>
          </w:divBdr>
        </w:div>
        <w:div w:id="13503066">
          <w:marLeft w:val="0"/>
          <w:marRight w:val="0"/>
          <w:marTop w:val="0"/>
          <w:marBottom w:val="60"/>
          <w:divBdr>
            <w:top w:val="none" w:sz="0" w:space="0" w:color="auto"/>
            <w:left w:val="none" w:sz="0" w:space="0" w:color="auto"/>
            <w:bottom w:val="none" w:sz="0" w:space="0" w:color="auto"/>
            <w:right w:val="none" w:sz="0" w:space="0" w:color="auto"/>
          </w:divBdr>
        </w:div>
        <w:div w:id="749734494">
          <w:marLeft w:val="0"/>
          <w:marRight w:val="0"/>
          <w:marTop w:val="0"/>
          <w:marBottom w:val="60"/>
          <w:divBdr>
            <w:top w:val="none" w:sz="0" w:space="0" w:color="auto"/>
            <w:left w:val="none" w:sz="0" w:space="0" w:color="auto"/>
            <w:bottom w:val="none" w:sz="0" w:space="0" w:color="auto"/>
            <w:right w:val="none" w:sz="0" w:space="0" w:color="auto"/>
          </w:divBdr>
        </w:div>
        <w:div w:id="937829691">
          <w:marLeft w:val="0"/>
          <w:marRight w:val="0"/>
          <w:marTop w:val="0"/>
          <w:marBottom w:val="60"/>
          <w:divBdr>
            <w:top w:val="none" w:sz="0" w:space="0" w:color="auto"/>
            <w:left w:val="none" w:sz="0" w:space="0" w:color="auto"/>
            <w:bottom w:val="none" w:sz="0" w:space="0" w:color="auto"/>
            <w:right w:val="none" w:sz="0" w:space="0" w:color="auto"/>
          </w:divBdr>
        </w:div>
        <w:div w:id="1568488510">
          <w:marLeft w:val="0"/>
          <w:marRight w:val="0"/>
          <w:marTop w:val="0"/>
          <w:marBottom w:val="60"/>
          <w:divBdr>
            <w:top w:val="none" w:sz="0" w:space="0" w:color="auto"/>
            <w:left w:val="none" w:sz="0" w:space="0" w:color="auto"/>
            <w:bottom w:val="none" w:sz="0" w:space="0" w:color="auto"/>
            <w:right w:val="none" w:sz="0" w:space="0" w:color="auto"/>
          </w:divBdr>
        </w:div>
        <w:div w:id="732433734">
          <w:marLeft w:val="0"/>
          <w:marRight w:val="0"/>
          <w:marTop w:val="0"/>
          <w:marBottom w:val="60"/>
          <w:divBdr>
            <w:top w:val="none" w:sz="0" w:space="0" w:color="auto"/>
            <w:left w:val="none" w:sz="0" w:space="0" w:color="auto"/>
            <w:bottom w:val="none" w:sz="0" w:space="0" w:color="auto"/>
            <w:right w:val="none" w:sz="0" w:space="0" w:color="auto"/>
          </w:divBdr>
        </w:div>
        <w:div w:id="1143352631">
          <w:marLeft w:val="0"/>
          <w:marRight w:val="0"/>
          <w:marTop w:val="0"/>
          <w:marBottom w:val="60"/>
          <w:divBdr>
            <w:top w:val="none" w:sz="0" w:space="0" w:color="auto"/>
            <w:left w:val="none" w:sz="0" w:space="0" w:color="auto"/>
            <w:bottom w:val="none" w:sz="0" w:space="0" w:color="auto"/>
            <w:right w:val="none" w:sz="0" w:space="0" w:color="auto"/>
          </w:divBdr>
        </w:div>
        <w:div w:id="880630540">
          <w:marLeft w:val="0"/>
          <w:marRight w:val="0"/>
          <w:marTop w:val="0"/>
          <w:marBottom w:val="60"/>
          <w:divBdr>
            <w:top w:val="none" w:sz="0" w:space="0" w:color="auto"/>
            <w:left w:val="none" w:sz="0" w:space="0" w:color="auto"/>
            <w:bottom w:val="none" w:sz="0" w:space="0" w:color="auto"/>
            <w:right w:val="none" w:sz="0" w:space="0" w:color="auto"/>
          </w:divBdr>
        </w:div>
        <w:div w:id="1903365472">
          <w:marLeft w:val="0"/>
          <w:marRight w:val="0"/>
          <w:marTop w:val="0"/>
          <w:marBottom w:val="60"/>
          <w:divBdr>
            <w:top w:val="none" w:sz="0" w:space="0" w:color="auto"/>
            <w:left w:val="none" w:sz="0" w:space="0" w:color="auto"/>
            <w:bottom w:val="none" w:sz="0" w:space="0" w:color="auto"/>
            <w:right w:val="none" w:sz="0" w:space="0" w:color="auto"/>
          </w:divBdr>
        </w:div>
        <w:div w:id="845949236">
          <w:marLeft w:val="0"/>
          <w:marRight w:val="0"/>
          <w:marTop w:val="0"/>
          <w:marBottom w:val="60"/>
          <w:divBdr>
            <w:top w:val="none" w:sz="0" w:space="0" w:color="auto"/>
            <w:left w:val="none" w:sz="0" w:space="0" w:color="auto"/>
            <w:bottom w:val="none" w:sz="0" w:space="0" w:color="auto"/>
            <w:right w:val="none" w:sz="0" w:space="0" w:color="auto"/>
          </w:divBdr>
        </w:div>
        <w:div w:id="1292438875">
          <w:marLeft w:val="0"/>
          <w:marRight w:val="0"/>
          <w:marTop w:val="0"/>
          <w:marBottom w:val="60"/>
          <w:divBdr>
            <w:top w:val="none" w:sz="0" w:space="0" w:color="auto"/>
            <w:left w:val="none" w:sz="0" w:space="0" w:color="auto"/>
            <w:bottom w:val="none" w:sz="0" w:space="0" w:color="auto"/>
            <w:right w:val="none" w:sz="0" w:space="0" w:color="auto"/>
          </w:divBdr>
        </w:div>
        <w:div w:id="1701011767">
          <w:marLeft w:val="0"/>
          <w:marRight w:val="0"/>
          <w:marTop w:val="0"/>
          <w:marBottom w:val="60"/>
          <w:divBdr>
            <w:top w:val="none" w:sz="0" w:space="0" w:color="auto"/>
            <w:left w:val="none" w:sz="0" w:space="0" w:color="auto"/>
            <w:bottom w:val="none" w:sz="0" w:space="0" w:color="auto"/>
            <w:right w:val="none" w:sz="0" w:space="0" w:color="auto"/>
          </w:divBdr>
        </w:div>
        <w:div w:id="279653328">
          <w:marLeft w:val="0"/>
          <w:marRight w:val="0"/>
          <w:marTop w:val="0"/>
          <w:marBottom w:val="60"/>
          <w:divBdr>
            <w:top w:val="none" w:sz="0" w:space="0" w:color="auto"/>
            <w:left w:val="none" w:sz="0" w:space="0" w:color="auto"/>
            <w:bottom w:val="none" w:sz="0" w:space="0" w:color="auto"/>
            <w:right w:val="none" w:sz="0" w:space="0" w:color="auto"/>
          </w:divBdr>
        </w:div>
        <w:div w:id="1663503862">
          <w:marLeft w:val="0"/>
          <w:marRight w:val="0"/>
          <w:marTop w:val="0"/>
          <w:marBottom w:val="60"/>
          <w:divBdr>
            <w:top w:val="none" w:sz="0" w:space="0" w:color="auto"/>
            <w:left w:val="none" w:sz="0" w:space="0" w:color="auto"/>
            <w:bottom w:val="none" w:sz="0" w:space="0" w:color="auto"/>
            <w:right w:val="none" w:sz="0" w:space="0" w:color="auto"/>
          </w:divBdr>
        </w:div>
        <w:div w:id="270402068">
          <w:marLeft w:val="0"/>
          <w:marRight w:val="0"/>
          <w:marTop w:val="0"/>
          <w:marBottom w:val="60"/>
          <w:divBdr>
            <w:top w:val="none" w:sz="0" w:space="0" w:color="auto"/>
            <w:left w:val="none" w:sz="0" w:space="0" w:color="auto"/>
            <w:bottom w:val="none" w:sz="0" w:space="0" w:color="auto"/>
            <w:right w:val="none" w:sz="0" w:space="0" w:color="auto"/>
          </w:divBdr>
        </w:div>
        <w:div w:id="859467782">
          <w:marLeft w:val="0"/>
          <w:marRight w:val="0"/>
          <w:marTop w:val="0"/>
          <w:marBottom w:val="60"/>
          <w:divBdr>
            <w:top w:val="none" w:sz="0" w:space="0" w:color="auto"/>
            <w:left w:val="none" w:sz="0" w:space="0" w:color="auto"/>
            <w:bottom w:val="none" w:sz="0" w:space="0" w:color="auto"/>
            <w:right w:val="none" w:sz="0" w:space="0" w:color="auto"/>
          </w:divBdr>
        </w:div>
        <w:div w:id="1127625982">
          <w:marLeft w:val="0"/>
          <w:marRight w:val="0"/>
          <w:marTop w:val="0"/>
          <w:marBottom w:val="60"/>
          <w:divBdr>
            <w:top w:val="none" w:sz="0" w:space="0" w:color="auto"/>
            <w:left w:val="none" w:sz="0" w:space="0" w:color="auto"/>
            <w:bottom w:val="none" w:sz="0" w:space="0" w:color="auto"/>
            <w:right w:val="none" w:sz="0" w:space="0" w:color="auto"/>
          </w:divBdr>
        </w:div>
        <w:div w:id="2103842352">
          <w:marLeft w:val="0"/>
          <w:marRight w:val="0"/>
          <w:marTop w:val="0"/>
          <w:marBottom w:val="60"/>
          <w:divBdr>
            <w:top w:val="none" w:sz="0" w:space="0" w:color="auto"/>
            <w:left w:val="none" w:sz="0" w:space="0" w:color="auto"/>
            <w:bottom w:val="none" w:sz="0" w:space="0" w:color="auto"/>
            <w:right w:val="none" w:sz="0" w:space="0" w:color="auto"/>
          </w:divBdr>
        </w:div>
        <w:div w:id="1276908825">
          <w:marLeft w:val="0"/>
          <w:marRight w:val="0"/>
          <w:marTop w:val="0"/>
          <w:marBottom w:val="60"/>
          <w:divBdr>
            <w:top w:val="none" w:sz="0" w:space="0" w:color="auto"/>
            <w:left w:val="none" w:sz="0" w:space="0" w:color="auto"/>
            <w:bottom w:val="none" w:sz="0" w:space="0" w:color="auto"/>
            <w:right w:val="none" w:sz="0" w:space="0" w:color="auto"/>
          </w:divBdr>
        </w:div>
        <w:div w:id="2130661048">
          <w:marLeft w:val="0"/>
          <w:marRight w:val="0"/>
          <w:marTop w:val="0"/>
          <w:marBottom w:val="60"/>
          <w:divBdr>
            <w:top w:val="none" w:sz="0" w:space="0" w:color="auto"/>
            <w:left w:val="none" w:sz="0" w:space="0" w:color="auto"/>
            <w:bottom w:val="none" w:sz="0" w:space="0" w:color="auto"/>
            <w:right w:val="none" w:sz="0" w:space="0" w:color="auto"/>
          </w:divBdr>
        </w:div>
        <w:div w:id="1973097004">
          <w:marLeft w:val="0"/>
          <w:marRight w:val="0"/>
          <w:marTop w:val="0"/>
          <w:marBottom w:val="60"/>
          <w:divBdr>
            <w:top w:val="none" w:sz="0" w:space="0" w:color="auto"/>
            <w:left w:val="none" w:sz="0" w:space="0" w:color="auto"/>
            <w:bottom w:val="none" w:sz="0" w:space="0" w:color="auto"/>
            <w:right w:val="none" w:sz="0" w:space="0" w:color="auto"/>
          </w:divBdr>
        </w:div>
        <w:div w:id="774784936">
          <w:marLeft w:val="0"/>
          <w:marRight w:val="0"/>
          <w:marTop w:val="0"/>
          <w:marBottom w:val="60"/>
          <w:divBdr>
            <w:top w:val="none" w:sz="0" w:space="0" w:color="auto"/>
            <w:left w:val="none" w:sz="0" w:space="0" w:color="auto"/>
            <w:bottom w:val="none" w:sz="0" w:space="0" w:color="auto"/>
            <w:right w:val="none" w:sz="0" w:space="0" w:color="auto"/>
          </w:divBdr>
        </w:div>
        <w:div w:id="492568654">
          <w:marLeft w:val="0"/>
          <w:marRight w:val="0"/>
          <w:marTop w:val="0"/>
          <w:marBottom w:val="60"/>
          <w:divBdr>
            <w:top w:val="none" w:sz="0" w:space="0" w:color="auto"/>
            <w:left w:val="none" w:sz="0" w:space="0" w:color="auto"/>
            <w:bottom w:val="none" w:sz="0" w:space="0" w:color="auto"/>
            <w:right w:val="none" w:sz="0" w:space="0" w:color="auto"/>
          </w:divBdr>
        </w:div>
        <w:div w:id="1214535261">
          <w:marLeft w:val="0"/>
          <w:marRight w:val="0"/>
          <w:marTop w:val="0"/>
          <w:marBottom w:val="60"/>
          <w:divBdr>
            <w:top w:val="none" w:sz="0" w:space="0" w:color="auto"/>
            <w:left w:val="none" w:sz="0" w:space="0" w:color="auto"/>
            <w:bottom w:val="none" w:sz="0" w:space="0" w:color="auto"/>
            <w:right w:val="none" w:sz="0" w:space="0" w:color="auto"/>
          </w:divBdr>
        </w:div>
        <w:div w:id="1490437161">
          <w:marLeft w:val="0"/>
          <w:marRight w:val="0"/>
          <w:marTop w:val="0"/>
          <w:marBottom w:val="60"/>
          <w:divBdr>
            <w:top w:val="none" w:sz="0" w:space="0" w:color="auto"/>
            <w:left w:val="none" w:sz="0" w:space="0" w:color="auto"/>
            <w:bottom w:val="none" w:sz="0" w:space="0" w:color="auto"/>
            <w:right w:val="none" w:sz="0" w:space="0" w:color="auto"/>
          </w:divBdr>
        </w:div>
        <w:div w:id="2121995183">
          <w:marLeft w:val="0"/>
          <w:marRight w:val="0"/>
          <w:marTop w:val="0"/>
          <w:marBottom w:val="60"/>
          <w:divBdr>
            <w:top w:val="none" w:sz="0" w:space="0" w:color="auto"/>
            <w:left w:val="none" w:sz="0" w:space="0" w:color="auto"/>
            <w:bottom w:val="none" w:sz="0" w:space="0" w:color="auto"/>
            <w:right w:val="none" w:sz="0" w:space="0" w:color="auto"/>
          </w:divBdr>
        </w:div>
        <w:div w:id="1030183084">
          <w:marLeft w:val="0"/>
          <w:marRight w:val="0"/>
          <w:marTop w:val="0"/>
          <w:marBottom w:val="60"/>
          <w:divBdr>
            <w:top w:val="none" w:sz="0" w:space="0" w:color="auto"/>
            <w:left w:val="none" w:sz="0" w:space="0" w:color="auto"/>
            <w:bottom w:val="none" w:sz="0" w:space="0" w:color="auto"/>
            <w:right w:val="none" w:sz="0" w:space="0" w:color="auto"/>
          </w:divBdr>
        </w:div>
        <w:div w:id="1895391412">
          <w:marLeft w:val="0"/>
          <w:marRight w:val="0"/>
          <w:marTop w:val="0"/>
          <w:marBottom w:val="60"/>
          <w:divBdr>
            <w:top w:val="none" w:sz="0" w:space="0" w:color="auto"/>
            <w:left w:val="none" w:sz="0" w:space="0" w:color="auto"/>
            <w:bottom w:val="none" w:sz="0" w:space="0" w:color="auto"/>
            <w:right w:val="none" w:sz="0" w:space="0" w:color="auto"/>
          </w:divBdr>
        </w:div>
        <w:div w:id="2132280796">
          <w:marLeft w:val="0"/>
          <w:marRight w:val="0"/>
          <w:marTop w:val="0"/>
          <w:marBottom w:val="60"/>
          <w:divBdr>
            <w:top w:val="none" w:sz="0" w:space="0" w:color="auto"/>
            <w:left w:val="none" w:sz="0" w:space="0" w:color="auto"/>
            <w:bottom w:val="none" w:sz="0" w:space="0" w:color="auto"/>
            <w:right w:val="none" w:sz="0" w:space="0" w:color="auto"/>
          </w:divBdr>
        </w:div>
        <w:div w:id="1165632466">
          <w:marLeft w:val="0"/>
          <w:marRight w:val="0"/>
          <w:marTop w:val="0"/>
          <w:marBottom w:val="60"/>
          <w:divBdr>
            <w:top w:val="none" w:sz="0" w:space="0" w:color="auto"/>
            <w:left w:val="none" w:sz="0" w:space="0" w:color="auto"/>
            <w:bottom w:val="none" w:sz="0" w:space="0" w:color="auto"/>
            <w:right w:val="none" w:sz="0" w:space="0" w:color="auto"/>
          </w:divBdr>
        </w:div>
        <w:div w:id="811869126">
          <w:marLeft w:val="0"/>
          <w:marRight w:val="0"/>
          <w:marTop w:val="0"/>
          <w:marBottom w:val="60"/>
          <w:divBdr>
            <w:top w:val="none" w:sz="0" w:space="0" w:color="auto"/>
            <w:left w:val="none" w:sz="0" w:space="0" w:color="auto"/>
            <w:bottom w:val="none" w:sz="0" w:space="0" w:color="auto"/>
            <w:right w:val="none" w:sz="0" w:space="0" w:color="auto"/>
          </w:divBdr>
        </w:div>
        <w:div w:id="2031367091">
          <w:marLeft w:val="0"/>
          <w:marRight w:val="0"/>
          <w:marTop w:val="0"/>
          <w:marBottom w:val="60"/>
          <w:divBdr>
            <w:top w:val="none" w:sz="0" w:space="0" w:color="auto"/>
            <w:left w:val="none" w:sz="0" w:space="0" w:color="auto"/>
            <w:bottom w:val="none" w:sz="0" w:space="0" w:color="auto"/>
            <w:right w:val="none" w:sz="0" w:space="0" w:color="auto"/>
          </w:divBdr>
        </w:div>
        <w:div w:id="1706832437">
          <w:marLeft w:val="0"/>
          <w:marRight w:val="0"/>
          <w:marTop w:val="0"/>
          <w:marBottom w:val="60"/>
          <w:divBdr>
            <w:top w:val="none" w:sz="0" w:space="0" w:color="auto"/>
            <w:left w:val="none" w:sz="0" w:space="0" w:color="auto"/>
            <w:bottom w:val="none" w:sz="0" w:space="0" w:color="auto"/>
            <w:right w:val="none" w:sz="0" w:space="0" w:color="auto"/>
          </w:divBdr>
        </w:div>
        <w:div w:id="730428136">
          <w:marLeft w:val="0"/>
          <w:marRight w:val="0"/>
          <w:marTop w:val="0"/>
          <w:marBottom w:val="60"/>
          <w:divBdr>
            <w:top w:val="none" w:sz="0" w:space="0" w:color="auto"/>
            <w:left w:val="none" w:sz="0" w:space="0" w:color="auto"/>
            <w:bottom w:val="none" w:sz="0" w:space="0" w:color="auto"/>
            <w:right w:val="none" w:sz="0" w:space="0" w:color="auto"/>
          </w:divBdr>
        </w:div>
        <w:div w:id="1695880069">
          <w:marLeft w:val="0"/>
          <w:marRight w:val="0"/>
          <w:marTop w:val="0"/>
          <w:marBottom w:val="60"/>
          <w:divBdr>
            <w:top w:val="none" w:sz="0" w:space="0" w:color="auto"/>
            <w:left w:val="none" w:sz="0" w:space="0" w:color="auto"/>
            <w:bottom w:val="none" w:sz="0" w:space="0" w:color="auto"/>
            <w:right w:val="none" w:sz="0" w:space="0" w:color="auto"/>
          </w:divBdr>
        </w:div>
        <w:div w:id="1962372429">
          <w:marLeft w:val="0"/>
          <w:marRight w:val="0"/>
          <w:marTop w:val="0"/>
          <w:marBottom w:val="60"/>
          <w:divBdr>
            <w:top w:val="none" w:sz="0" w:space="0" w:color="auto"/>
            <w:left w:val="none" w:sz="0" w:space="0" w:color="auto"/>
            <w:bottom w:val="none" w:sz="0" w:space="0" w:color="auto"/>
            <w:right w:val="none" w:sz="0" w:space="0" w:color="auto"/>
          </w:divBdr>
        </w:div>
        <w:div w:id="1573587038">
          <w:marLeft w:val="0"/>
          <w:marRight w:val="0"/>
          <w:marTop w:val="0"/>
          <w:marBottom w:val="60"/>
          <w:divBdr>
            <w:top w:val="none" w:sz="0" w:space="0" w:color="auto"/>
            <w:left w:val="none" w:sz="0" w:space="0" w:color="auto"/>
            <w:bottom w:val="none" w:sz="0" w:space="0" w:color="auto"/>
            <w:right w:val="none" w:sz="0" w:space="0" w:color="auto"/>
          </w:divBdr>
        </w:div>
        <w:div w:id="292833968">
          <w:marLeft w:val="0"/>
          <w:marRight w:val="0"/>
          <w:marTop w:val="0"/>
          <w:marBottom w:val="60"/>
          <w:divBdr>
            <w:top w:val="none" w:sz="0" w:space="0" w:color="auto"/>
            <w:left w:val="none" w:sz="0" w:space="0" w:color="auto"/>
            <w:bottom w:val="none" w:sz="0" w:space="0" w:color="auto"/>
            <w:right w:val="none" w:sz="0" w:space="0" w:color="auto"/>
          </w:divBdr>
        </w:div>
        <w:div w:id="1672369528">
          <w:marLeft w:val="0"/>
          <w:marRight w:val="0"/>
          <w:marTop w:val="0"/>
          <w:marBottom w:val="60"/>
          <w:divBdr>
            <w:top w:val="none" w:sz="0" w:space="0" w:color="auto"/>
            <w:left w:val="none" w:sz="0" w:space="0" w:color="auto"/>
            <w:bottom w:val="none" w:sz="0" w:space="0" w:color="auto"/>
            <w:right w:val="none" w:sz="0" w:space="0" w:color="auto"/>
          </w:divBdr>
        </w:div>
        <w:div w:id="1968004615">
          <w:marLeft w:val="0"/>
          <w:marRight w:val="0"/>
          <w:marTop w:val="0"/>
          <w:marBottom w:val="60"/>
          <w:divBdr>
            <w:top w:val="none" w:sz="0" w:space="0" w:color="auto"/>
            <w:left w:val="none" w:sz="0" w:space="0" w:color="auto"/>
            <w:bottom w:val="none" w:sz="0" w:space="0" w:color="auto"/>
            <w:right w:val="none" w:sz="0" w:space="0" w:color="auto"/>
          </w:divBdr>
        </w:div>
        <w:div w:id="1665621463">
          <w:marLeft w:val="0"/>
          <w:marRight w:val="0"/>
          <w:marTop w:val="0"/>
          <w:marBottom w:val="60"/>
          <w:divBdr>
            <w:top w:val="none" w:sz="0" w:space="0" w:color="auto"/>
            <w:left w:val="none" w:sz="0" w:space="0" w:color="auto"/>
            <w:bottom w:val="none" w:sz="0" w:space="0" w:color="auto"/>
            <w:right w:val="none" w:sz="0" w:space="0" w:color="auto"/>
          </w:divBdr>
        </w:div>
        <w:div w:id="674069872">
          <w:marLeft w:val="0"/>
          <w:marRight w:val="0"/>
          <w:marTop w:val="0"/>
          <w:marBottom w:val="60"/>
          <w:divBdr>
            <w:top w:val="none" w:sz="0" w:space="0" w:color="auto"/>
            <w:left w:val="none" w:sz="0" w:space="0" w:color="auto"/>
            <w:bottom w:val="none" w:sz="0" w:space="0" w:color="auto"/>
            <w:right w:val="none" w:sz="0" w:space="0" w:color="auto"/>
          </w:divBdr>
        </w:div>
        <w:div w:id="1746756689">
          <w:marLeft w:val="0"/>
          <w:marRight w:val="0"/>
          <w:marTop w:val="0"/>
          <w:marBottom w:val="60"/>
          <w:divBdr>
            <w:top w:val="none" w:sz="0" w:space="0" w:color="auto"/>
            <w:left w:val="none" w:sz="0" w:space="0" w:color="auto"/>
            <w:bottom w:val="none" w:sz="0" w:space="0" w:color="auto"/>
            <w:right w:val="none" w:sz="0" w:space="0" w:color="auto"/>
          </w:divBdr>
        </w:div>
        <w:div w:id="313526977">
          <w:marLeft w:val="0"/>
          <w:marRight w:val="0"/>
          <w:marTop w:val="0"/>
          <w:marBottom w:val="60"/>
          <w:divBdr>
            <w:top w:val="none" w:sz="0" w:space="0" w:color="auto"/>
            <w:left w:val="none" w:sz="0" w:space="0" w:color="auto"/>
            <w:bottom w:val="none" w:sz="0" w:space="0" w:color="auto"/>
            <w:right w:val="none" w:sz="0" w:space="0" w:color="auto"/>
          </w:divBdr>
        </w:div>
        <w:div w:id="223877361">
          <w:marLeft w:val="0"/>
          <w:marRight w:val="0"/>
          <w:marTop w:val="0"/>
          <w:marBottom w:val="60"/>
          <w:divBdr>
            <w:top w:val="none" w:sz="0" w:space="0" w:color="auto"/>
            <w:left w:val="none" w:sz="0" w:space="0" w:color="auto"/>
            <w:bottom w:val="none" w:sz="0" w:space="0" w:color="auto"/>
            <w:right w:val="none" w:sz="0" w:space="0" w:color="auto"/>
          </w:divBdr>
        </w:div>
        <w:div w:id="1943948902">
          <w:marLeft w:val="0"/>
          <w:marRight w:val="0"/>
          <w:marTop w:val="0"/>
          <w:marBottom w:val="60"/>
          <w:divBdr>
            <w:top w:val="none" w:sz="0" w:space="0" w:color="auto"/>
            <w:left w:val="none" w:sz="0" w:space="0" w:color="auto"/>
            <w:bottom w:val="none" w:sz="0" w:space="0" w:color="auto"/>
            <w:right w:val="none" w:sz="0" w:space="0" w:color="auto"/>
          </w:divBdr>
        </w:div>
        <w:div w:id="1309243246">
          <w:marLeft w:val="0"/>
          <w:marRight w:val="0"/>
          <w:marTop w:val="0"/>
          <w:marBottom w:val="60"/>
          <w:divBdr>
            <w:top w:val="none" w:sz="0" w:space="0" w:color="auto"/>
            <w:left w:val="none" w:sz="0" w:space="0" w:color="auto"/>
            <w:bottom w:val="none" w:sz="0" w:space="0" w:color="auto"/>
            <w:right w:val="none" w:sz="0" w:space="0" w:color="auto"/>
          </w:divBdr>
        </w:div>
        <w:div w:id="1894075976">
          <w:marLeft w:val="0"/>
          <w:marRight w:val="0"/>
          <w:marTop w:val="0"/>
          <w:marBottom w:val="60"/>
          <w:divBdr>
            <w:top w:val="none" w:sz="0" w:space="0" w:color="auto"/>
            <w:left w:val="none" w:sz="0" w:space="0" w:color="auto"/>
            <w:bottom w:val="none" w:sz="0" w:space="0" w:color="auto"/>
            <w:right w:val="none" w:sz="0" w:space="0" w:color="auto"/>
          </w:divBdr>
        </w:div>
        <w:div w:id="763497283">
          <w:marLeft w:val="0"/>
          <w:marRight w:val="0"/>
          <w:marTop w:val="0"/>
          <w:marBottom w:val="60"/>
          <w:divBdr>
            <w:top w:val="none" w:sz="0" w:space="0" w:color="auto"/>
            <w:left w:val="none" w:sz="0" w:space="0" w:color="auto"/>
            <w:bottom w:val="none" w:sz="0" w:space="0" w:color="auto"/>
            <w:right w:val="none" w:sz="0" w:space="0" w:color="auto"/>
          </w:divBdr>
        </w:div>
        <w:div w:id="236936792">
          <w:marLeft w:val="0"/>
          <w:marRight w:val="0"/>
          <w:marTop w:val="0"/>
          <w:marBottom w:val="60"/>
          <w:divBdr>
            <w:top w:val="none" w:sz="0" w:space="0" w:color="auto"/>
            <w:left w:val="none" w:sz="0" w:space="0" w:color="auto"/>
            <w:bottom w:val="none" w:sz="0" w:space="0" w:color="auto"/>
            <w:right w:val="none" w:sz="0" w:space="0" w:color="auto"/>
          </w:divBdr>
        </w:div>
        <w:div w:id="1832256947">
          <w:marLeft w:val="0"/>
          <w:marRight w:val="0"/>
          <w:marTop w:val="0"/>
          <w:marBottom w:val="60"/>
          <w:divBdr>
            <w:top w:val="none" w:sz="0" w:space="0" w:color="auto"/>
            <w:left w:val="none" w:sz="0" w:space="0" w:color="auto"/>
            <w:bottom w:val="none" w:sz="0" w:space="0" w:color="auto"/>
            <w:right w:val="none" w:sz="0" w:space="0" w:color="auto"/>
          </w:divBdr>
        </w:div>
        <w:div w:id="638339009">
          <w:marLeft w:val="0"/>
          <w:marRight w:val="0"/>
          <w:marTop w:val="0"/>
          <w:marBottom w:val="60"/>
          <w:divBdr>
            <w:top w:val="none" w:sz="0" w:space="0" w:color="auto"/>
            <w:left w:val="none" w:sz="0" w:space="0" w:color="auto"/>
            <w:bottom w:val="none" w:sz="0" w:space="0" w:color="auto"/>
            <w:right w:val="none" w:sz="0" w:space="0" w:color="auto"/>
          </w:divBdr>
        </w:div>
        <w:div w:id="1356270186">
          <w:marLeft w:val="0"/>
          <w:marRight w:val="0"/>
          <w:marTop w:val="0"/>
          <w:marBottom w:val="60"/>
          <w:divBdr>
            <w:top w:val="none" w:sz="0" w:space="0" w:color="auto"/>
            <w:left w:val="none" w:sz="0" w:space="0" w:color="auto"/>
            <w:bottom w:val="none" w:sz="0" w:space="0" w:color="auto"/>
            <w:right w:val="none" w:sz="0" w:space="0" w:color="auto"/>
          </w:divBdr>
        </w:div>
        <w:div w:id="342241587">
          <w:marLeft w:val="0"/>
          <w:marRight w:val="0"/>
          <w:marTop w:val="0"/>
          <w:marBottom w:val="60"/>
          <w:divBdr>
            <w:top w:val="none" w:sz="0" w:space="0" w:color="auto"/>
            <w:left w:val="none" w:sz="0" w:space="0" w:color="auto"/>
            <w:bottom w:val="none" w:sz="0" w:space="0" w:color="auto"/>
            <w:right w:val="none" w:sz="0" w:space="0" w:color="auto"/>
          </w:divBdr>
        </w:div>
        <w:div w:id="128866695">
          <w:marLeft w:val="0"/>
          <w:marRight w:val="0"/>
          <w:marTop w:val="0"/>
          <w:marBottom w:val="60"/>
          <w:divBdr>
            <w:top w:val="none" w:sz="0" w:space="0" w:color="auto"/>
            <w:left w:val="none" w:sz="0" w:space="0" w:color="auto"/>
            <w:bottom w:val="none" w:sz="0" w:space="0" w:color="auto"/>
            <w:right w:val="none" w:sz="0" w:space="0" w:color="auto"/>
          </w:divBdr>
        </w:div>
        <w:div w:id="600264287">
          <w:marLeft w:val="0"/>
          <w:marRight w:val="0"/>
          <w:marTop w:val="0"/>
          <w:marBottom w:val="60"/>
          <w:divBdr>
            <w:top w:val="none" w:sz="0" w:space="0" w:color="auto"/>
            <w:left w:val="none" w:sz="0" w:space="0" w:color="auto"/>
            <w:bottom w:val="none" w:sz="0" w:space="0" w:color="auto"/>
            <w:right w:val="none" w:sz="0" w:space="0" w:color="auto"/>
          </w:divBdr>
        </w:div>
        <w:div w:id="1093361230">
          <w:marLeft w:val="0"/>
          <w:marRight w:val="0"/>
          <w:marTop w:val="0"/>
          <w:marBottom w:val="60"/>
          <w:divBdr>
            <w:top w:val="none" w:sz="0" w:space="0" w:color="auto"/>
            <w:left w:val="none" w:sz="0" w:space="0" w:color="auto"/>
            <w:bottom w:val="none" w:sz="0" w:space="0" w:color="auto"/>
            <w:right w:val="none" w:sz="0" w:space="0" w:color="auto"/>
          </w:divBdr>
        </w:div>
        <w:div w:id="2046637320">
          <w:marLeft w:val="0"/>
          <w:marRight w:val="0"/>
          <w:marTop w:val="0"/>
          <w:marBottom w:val="60"/>
          <w:divBdr>
            <w:top w:val="none" w:sz="0" w:space="0" w:color="auto"/>
            <w:left w:val="none" w:sz="0" w:space="0" w:color="auto"/>
            <w:bottom w:val="none" w:sz="0" w:space="0" w:color="auto"/>
            <w:right w:val="none" w:sz="0" w:space="0" w:color="auto"/>
          </w:divBdr>
        </w:div>
        <w:div w:id="130947669">
          <w:marLeft w:val="0"/>
          <w:marRight w:val="0"/>
          <w:marTop w:val="0"/>
          <w:marBottom w:val="60"/>
          <w:divBdr>
            <w:top w:val="none" w:sz="0" w:space="0" w:color="auto"/>
            <w:left w:val="none" w:sz="0" w:space="0" w:color="auto"/>
            <w:bottom w:val="none" w:sz="0" w:space="0" w:color="auto"/>
            <w:right w:val="none" w:sz="0" w:space="0" w:color="auto"/>
          </w:divBdr>
        </w:div>
        <w:div w:id="1205211006">
          <w:marLeft w:val="0"/>
          <w:marRight w:val="0"/>
          <w:marTop w:val="0"/>
          <w:marBottom w:val="60"/>
          <w:divBdr>
            <w:top w:val="none" w:sz="0" w:space="0" w:color="auto"/>
            <w:left w:val="none" w:sz="0" w:space="0" w:color="auto"/>
            <w:bottom w:val="none" w:sz="0" w:space="0" w:color="auto"/>
            <w:right w:val="none" w:sz="0" w:space="0" w:color="auto"/>
          </w:divBdr>
        </w:div>
        <w:div w:id="1509294466">
          <w:marLeft w:val="0"/>
          <w:marRight w:val="0"/>
          <w:marTop w:val="0"/>
          <w:marBottom w:val="60"/>
          <w:divBdr>
            <w:top w:val="none" w:sz="0" w:space="0" w:color="auto"/>
            <w:left w:val="none" w:sz="0" w:space="0" w:color="auto"/>
            <w:bottom w:val="none" w:sz="0" w:space="0" w:color="auto"/>
            <w:right w:val="none" w:sz="0" w:space="0" w:color="auto"/>
          </w:divBdr>
        </w:div>
        <w:div w:id="1396703452">
          <w:marLeft w:val="0"/>
          <w:marRight w:val="0"/>
          <w:marTop w:val="0"/>
          <w:marBottom w:val="60"/>
          <w:divBdr>
            <w:top w:val="none" w:sz="0" w:space="0" w:color="auto"/>
            <w:left w:val="none" w:sz="0" w:space="0" w:color="auto"/>
            <w:bottom w:val="none" w:sz="0" w:space="0" w:color="auto"/>
            <w:right w:val="none" w:sz="0" w:space="0" w:color="auto"/>
          </w:divBdr>
        </w:div>
        <w:div w:id="8602789">
          <w:marLeft w:val="0"/>
          <w:marRight w:val="0"/>
          <w:marTop w:val="0"/>
          <w:marBottom w:val="60"/>
          <w:divBdr>
            <w:top w:val="none" w:sz="0" w:space="0" w:color="auto"/>
            <w:left w:val="none" w:sz="0" w:space="0" w:color="auto"/>
            <w:bottom w:val="none" w:sz="0" w:space="0" w:color="auto"/>
            <w:right w:val="none" w:sz="0" w:space="0" w:color="auto"/>
          </w:divBdr>
        </w:div>
        <w:div w:id="267739897">
          <w:marLeft w:val="0"/>
          <w:marRight w:val="0"/>
          <w:marTop w:val="0"/>
          <w:marBottom w:val="60"/>
          <w:divBdr>
            <w:top w:val="none" w:sz="0" w:space="0" w:color="auto"/>
            <w:left w:val="none" w:sz="0" w:space="0" w:color="auto"/>
            <w:bottom w:val="none" w:sz="0" w:space="0" w:color="auto"/>
            <w:right w:val="none" w:sz="0" w:space="0" w:color="auto"/>
          </w:divBdr>
        </w:div>
        <w:div w:id="520317874">
          <w:marLeft w:val="0"/>
          <w:marRight w:val="0"/>
          <w:marTop w:val="0"/>
          <w:marBottom w:val="60"/>
          <w:divBdr>
            <w:top w:val="none" w:sz="0" w:space="0" w:color="auto"/>
            <w:left w:val="none" w:sz="0" w:space="0" w:color="auto"/>
            <w:bottom w:val="none" w:sz="0" w:space="0" w:color="auto"/>
            <w:right w:val="none" w:sz="0" w:space="0" w:color="auto"/>
          </w:divBdr>
        </w:div>
        <w:div w:id="742676465">
          <w:marLeft w:val="0"/>
          <w:marRight w:val="0"/>
          <w:marTop w:val="0"/>
          <w:marBottom w:val="60"/>
          <w:divBdr>
            <w:top w:val="none" w:sz="0" w:space="0" w:color="auto"/>
            <w:left w:val="none" w:sz="0" w:space="0" w:color="auto"/>
            <w:bottom w:val="none" w:sz="0" w:space="0" w:color="auto"/>
            <w:right w:val="none" w:sz="0" w:space="0" w:color="auto"/>
          </w:divBdr>
        </w:div>
        <w:div w:id="1238789219">
          <w:marLeft w:val="0"/>
          <w:marRight w:val="0"/>
          <w:marTop w:val="0"/>
          <w:marBottom w:val="60"/>
          <w:divBdr>
            <w:top w:val="none" w:sz="0" w:space="0" w:color="auto"/>
            <w:left w:val="none" w:sz="0" w:space="0" w:color="auto"/>
            <w:bottom w:val="none" w:sz="0" w:space="0" w:color="auto"/>
            <w:right w:val="none" w:sz="0" w:space="0" w:color="auto"/>
          </w:divBdr>
        </w:div>
        <w:div w:id="1134836714">
          <w:marLeft w:val="0"/>
          <w:marRight w:val="0"/>
          <w:marTop w:val="0"/>
          <w:marBottom w:val="60"/>
          <w:divBdr>
            <w:top w:val="none" w:sz="0" w:space="0" w:color="auto"/>
            <w:left w:val="none" w:sz="0" w:space="0" w:color="auto"/>
            <w:bottom w:val="none" w:sz="0" w:space="0" w:color="auto"/>
            <w:right w:val="none" w:sz="0" w:space="0" w:color="auto"/>
          </w:divBdr>
        </w:div>
        <w:div w:id="184100756">
          <w:marLeft w:val="0"/>
          <w:marRight w:val="0"/>
          <w:marTop w:val="0"/>
          <w:marBottom w:val="60"/>
          <w:divBdr>
            <w:top w:val="none" w:sz="0" w:space="0" w:color="auto"/>
            <w:left w:val="none" w:sz="0" w:space="0" w:color="auto"/>
            <w:bottom w:val="none" w:sz="0" w:space="0" w:color="auto"/>
            <w:right w:val="none" w:sz="0" w:space="0" w:color="auto"/>
          </w:divBdr>
        </w:div>
        <w:div w:id="2080514526">
          <w:marLeft w:val="0"/>
          <w:marRight w:val="0"/>
          <w:marTop w:val="0"/>
          <w:marBottom w:val="60"/>
          <w:divBdr>
            <w:top w:val="none" w:sz="0" w:space="0" w:color="auto"/>
            <w:left w:val="none" w:sz="0" w:space="0" w:color="auto"/>
            <w:bottom w:val="none" w:sz="0" w:space="0" w:color="auto"/>
            <w:right w:val="none" w:sz="0" w:space="0" w:color="auto"/>
          </w:divBdr>
        </w:div>
        <w:div w:id="1556508674">
          <w:marLeft w:val="0"/>
          <w:marRight w:val="0"/>
          <w:marTop w:val="0"/>
          <w:marBottom w:val="60"/>
          <w:divBdr>
            <w:top w:val="none" w:sz="0" w:space="0" w:color="auto"/>
            <w:left w:val="none" w:sz="0" w:space="0" w:color="auto"/>
            <w:bottom w:val="none" w:sz="0" w:space="0" w:color="auto"/>
            <w:right w:val="none" w:sz="0" w:space="0" w:color="auto"/>
          </w:divBdr>
        </w:div>
        <w:div w:id="767846232">
          <w:marLeft w:val="0"/>
          <w:marRight w:val="0"/>
          <w:marTop w:val="0"/>
          <w:marBottom w:val="60"/>
          <w:divBdr>
            <w:top w:val="none" w:sz="0" w:space="0" w:color="auto"/>
            <w:left w:val="none" w:sz="0" w:space="0" w:color="auto"/>
            <w:bottom w:val="none" w:sz="0" w:space="0" w:color="auto"/>
            <w:right w:val="none" w:sz="0" w:space="0" w:color="auto"/>
          </w:divBdr>
        </w:div>
        <w:div w:id="1119686130">
          <w:marLeft w:val="0"/>
          <w:marRight w:val="0"/>
          <w:marTop w:val="0"/>
          <w:marBottom w:val="60"/>
          <w:divBdr>
            <w:top w:val="none" w:sz="0" w:space="0" w:color="auto"/>
            <w:left w:val="none" w:sz="0" w:space="0" w:color="auto"/>
            <w:bottom w:val="none" w:sz="0" w:space="0" w:color="auto"/>
            <w:right w:val="none" w:sz="0" w:space="0" w:color="auto"/>
          </w:divBdr>
        </w:div>
        <w:div w:id="33308131">
          <w:marLeft w:val="0"/>
          <w:marRight w:val="0"/>
          <w:marTop w:val="0"/>
          <w:marBottom w:val="60"/>
          <w:divBdr>
            <w:top w:val="none" w:sz="0" w:space="0" w:color="auto"/>
            <w:left w:val="none" w:sz="0" w:space="0" w:color="auto"/>
            <w:bottom w:val="none" w:sz="0" w:space="0" w:color="auto"/>
            <w:right w:val="none" w:sz="0" w:space="0" w:color="auto"/>
          </w:divBdr>
        </w:div>
        <w:div w:id="1094665718">
          <w:marLeft w:val="0"/>
          <w:marRight w:val="0"/>
          <w:marTop w:val="0"/>
          <w:marBottom w:val="60"/>
          <w:divBdr>
            <w:top w:val="none" w:sz="0" w:space="0" w:color="auto"/>
            <w:left w:val="none" w:sz="0" w:space="0" w:color="auto"/>
            <w:bottom w:val="none" w:sz="0" w:space="0" w:color="auto"/>
            <w:right w:val="none" w:sz="0" w:space="0" w:color="auto"/>
          </w:divBdr>
        </w:div>
        <w:div w:id="382752617">
          <w:marLeft w:val="0"/>
          <w:marRight w:val="0"/>
          <w:marTop w:val="0"/>
          <w:marBottom w:val="60"/>
          <w:divBdr>
            <w:top w:val="none" w:sz="0" w:space="0" w:color="auto"/>
            <w:left w:val="none" w:sz="0" w:space="0" w:color="auto"/>
            <w:bottom w:val="none" w:sz="0" w:space="0" w:color="auto"/>
            <w:right w:val="none" w:sz="0" w:space="0" w:color="auto"/>
          </w:divBdr>
        </w:div>
        <w:div w:id="1966811065">
          <w:marLeft w:val="0"/>
          <w:marRight w:val="0"/>
          <w:marTop w:val="0"/>
          <w:marBottom w:val="60"/>
          <w:divBdr>
            <w:top w:val="none" w:sz="0" w:space="0" w:color="auto"/>
            <w:left w:val="none" w:sz="0" w:space="0" w:color="auto"/>
            <w:bottom w:val="none" w:sz="0" w:space="0" w:color="auto"/>
            <w:right w:val="none" w:sz="0" w:space="0" w:color="auto"/>
          </w:divBdr>
        </w:div>
        <w:div w:id="1918903458">
          <w:marLeft w:val="0"/>
          <w:marRight w:val="0"/>
          <w:marTop w:val="0"/>
          <w:marBottom w:val="60"/>
          <w:divBdr>
            <w:top w:val="none" w:sz="0" w:space="0" w:color="auto"/>
            <w:left w:val="none" w:sz="0" w:space="0" w:color="auto"/>
            <w:bottom w:val="none" w:sz="0" w:space="0" w:color="auto"/>
            <w:right w:val="none" w:sz="0" w:space="0" w:color="auto"/>
          </w:divBdr>
        </w:div>
        <w:div w:id="2115856048">
          <w:marLeft w:val="0"/>
          <w:marRight w:val="0"/>
          <w:marTop w:val="0"/>
          <w:marBottom w:val="60"/>
          <w:divBdr>
            <w:top w:val="none" w:sz="0" w:space="0" w:color="auto"/>
            <w:left w:val="none" w:sz="0" w:space="0" w:color="auto"/>
            <w:bottom w:val="none" w:sz="0" w:space="0" w:color="auto"/>
            <w:right w:val="none" w:sz="0" w:space="0" w:color="auto"/>
          </w:divBdr>
        </w:div>
        <w:div w:id="177544612">
          <w:marLeft w:val="0"/>
          <w:marRight w:val="0"/>
          <w:marTop w:val="0"/>
          <w:marBottom w:val="60"/>
          <w:divBdr>
            <w:top w:val="none" w:sz="0" w:space="0" w:color="auto"/>
            <w:left w:val="none" w:sz="0" w:space="0" w:color="auto"/>
            <w:bottom w:val="none" w:sz="0" w:space="0" w:color="auto"/>
            <w:right w:val="none" w:sz="0" w:space="0" w:color="auto"/>
          </w:divBdr>
        </w:div>
        <w:div w:id="834297294">
          <w:marLeft w:val="0"/>
          <w:marRight w:val="0"/>
          <w:marTop w:val="0"/>
          <w:marBottom w:val="60"/>
          <w:divBdr>
            <w:top w:val="none" w:sz="0" w:space="0" w:color="auto"/>
            <w:left w:val="none" w:sz="0" w:space="0" w:color="auto"/>
            <w:bottom w:val="none" w:sz="0" w:space="0" w:color="auto"/>
            <w:right w:val="none" w:sz="0" w:space="0" w:color="auto"/>
          </w:divBdr>
        </w:div>
        <w:div w:id="1343319940">
          <w:marLeft w:val="0"/>
          <w:marRight w:val="0"/>
          <w:marTop w:val="0"/>
          <w:marBottom w:val="60"/>
          <w:divBdr>
            <w:top w:val="none" w:sz="0" w:space="0" w:color="auto"/>
            <w:left w:val="none" w:sz="0" w:space="0" w:color="auto"/>
            <w:bottom w:val="none" w:sz="0" w:space="0" w:color="auto"/>
            <w:right w:val="none" w:sz="0" w:space="0" w:color="auto"/>
          </w:divBdr>
        </w:div>
        <w:div w:id="952442823">
          <w:marLeft w:val="0"/>
          <w:marRight w:val="0"/>
          <w:marTop w:val="0"/>
          <w:marBottom w:val="60"/>
          <w:divBdr>
            <w:top w:val="none" w:sz="0" w:space="0" w:color="auto"/>
            <w:left w:val="none" w:sz="0" w:space="0" w:color="auto"/>
            <w:bottom w:val="none" w:sz="0" w:space="0" w:color="auto"/>
            <w:right w:val="none" w:sz="0" w:space="0" w:color="auto"/>
          </w:divBdr>
        </w:div>
        <w:div w:id="873231703">
          <w:marLeft w:val="0"/>
          <w:marRight w:val="0"/>
          <w:marTop w:val="0"/>
          <w:marBottom w:val="60"/>
          <w:divBdr>
            <w:top w:val="none" w:sz="0" w:space="0" w:color="auto"/>
            <w:left w:val="none" w:sz="0" w:space="0" w:color="auto"/>
            <w:bottom w:val="none" w:sz="0" w:space="0" w:color="auto"/>
            <w:right w:val="none" w:sz="0" w:space="0" w:color="auto"/>
          </w:divBdr>
        </w:div>
        <w:div w:id="1183782309">
          <w:marLeft w:val="0"/>
          <w:marRight w:val="0"/>
          <w:marTop w:val="0"/>
          <w:marBottom w:val="60"/>
          <w:divBdr>
            <w:top w:val="none" w:sz="0" w:space="0" w:color="auto"/>
            <w:left w:val="none" w:sz="0" w:space="0" w:color="auto"/>
            <w:bottom w:val="none" w:sz="0" w:space="0" w:color="auto"/>
            <w:right w:val="none" w:sz="0" w:space="0" w:color="auto"/>
          </w:divBdr>
        </w:div>
        <w:div w:id="1529834055">
          <w:marLeft w:val="0"/>
          <w:marRight w:val="0"/>
          <w:marTop w:val="0"/>
          <w:marBottom w:val="60"/>
          <w:divBdr>
            <w:top w:val="none" w:sz="0" w:space="0" w:color="auto"/>
            <w:left w:val="none" w:sz="0" w:space="0" w:color="auto"/>
            <w:bottom w:val="none" w:sz="0" w:space="0" w:color="auto"/>
            <w:right w:val="none" w:sz="0" w:space="0" w:color="auto"/>
          </w:divBdr>
        </w:div>
        <w:div w:id="1314602934">
          <w:marLeft w:val="0"/>
          <w:marRight w:val="0"/>
          <w:marTop w:val="0"/>
          <w:marBottom w:val="60"/>
          <w:divBdr>
            <w:top w:val="none" w:sz="0" w:space="0" w:color="auto"/>
            <w:left w:val="none" w:sz="0" w:space="0" w:color="auto"/>
            <w:bottom w:val="none" w:sz="0" w:space="0" w:color="auto"/>
            <w:right w:val="none" w:sz="0" w:space="0" w:color="auto"/>
          </w:divBdr>
        </w:div>
        <w:div w:id="1020353249">
          <w:marLeft w:val="0"/>
          <w:marRight w:val="0"/>
          <w:marTop w:val="0"/>
          <w:marBottom w:val="60"/>
          <w:divBdr>
            <w:top w:val="none" w:sz="0" w:space="0" w:color="auto"/>
            <w:left w:val="none" w:sz="0" w:space="0" w:color="auto"/>
            <w:bottom w:val="none" w:sz="0" w:space="0" w:color="auto"/>
            <w:right w:val="none" w:sz="0" w:space="0" w:color="auto"/>
          </w:divBdr>
        </w:div>
        <w:div w:id="425081501">
          <w:marLeft w:val="0"/>
          <w:marRight w:val="0"/>
          <w:marTop w:val="0"/>
          <w:marBottom w:val="60"/>
          <w:divBdr>
            <w:top w:val="none" w:sz="0" w:space="0" w:color="auto"/>
            <w:left w:val="none" w:sz="0" w:space="0" w:color="auto"/>
            <w:bottom w:val="none" w:sz="0" w:space="0" w:color="auto"/>
            <w:right w:val="none" w:sz="0" w:space="0" w:color="auto"/>
          </w:divBdr>
        </w:div>
        <w:div w:id="863206263">
          <w:marLeft w:val="0"/>
          <w:marRight w:val="0"/>
          <w:marTop w:val="0"/>
          <w:marBottom w:val="60"/>
          <w:divBdr>
            <w:top w:val="none" w:sz="0" w:space="0" w:color="auto"/>
            <w:left w:val="none" w:sz="0" w:space="0" w:color="auto"/>
            <w:bottom w:val="none" w:sz="0" w:space="0" w:color="auto"/>
            <w:right w:val="none" w:sz="0" w:space="0" w:color="auto"/>
          </w:divBdr>
        </w:div>
        <w:div w:id="680354740">
          <w:marLeft w:val="0"/>
          <w:marRight w:val="0"/>
          <w:marTop w:val="0"/>
          <w:marBottom w:val="60"/>
          <w:divBdr>
            <w:top w:val="none" w:sz="0" w:space="0" w:color="auto"/>
            <w:left w:val="none" w:sz="0" w:space="0" w:color="auto"/>
            <w:bottom w:val="none" w:sz="0" w:space="0" w:color="auto"/>
            <w:right w:val="none" w:sz="0" w:space="0" w:color="auto"/>
          </w:divBdr>
        </w:div>
        <w:div w:id="54857167">
          <w:marLeft w:val="0"/>
          <w:marRight w:val="0"/>
          <w:marTop w:val="0"/>
          <w:marBottom w:val="60"/>
          <w:divBdr>
            <w:top w:val="none" w:sz="0" w:space="0" w:color="auto"/>
            <w:left w:val="none" w:sz="0" w:space="0" w:color="auto"/>
            <w:bottom w:val="none" w:sz="0" w:space="0" w:color="auto"/>
            <w:right w:val="none" w:sz="0" w:space="0" w:color="auto"/>
          </w:divBdr>
        </w:div>
        <w:div w:id="1052657053">
          <w:marLeft w:val="0"/>
          <w:marRight w:val="0"/>
          <w:marTop w:val="0"/>
          <w:marBottom w:val="60"/>
          <w:divBdr>
            <w:top w:val="none" w:sz="0" w:space="0" w:color="auto"/>
            <w:left w:val="none" w:sz="0" w:space="0" w:color="auto"/>
            <w:bottom w:val="none" w:sz="0" w:space="0" w:color="auto"/>
            <w:right w:val="none" w:sz="0" w:space="0" w:color="auto"/>
          </w:divBdr>
        </w:div>
        <w:div w:id="1000620161">
          <w:marLeft w:val="0"/>
          <w:marRight w:val="0"/>
          <w:marTop w:val="0"/>
          <w:marBottom w:val="60"/>
          <w:divBdr>
            <w:top w:val="none" w:sz="0" w:space="0" w:color="auto"/>
            <w:left w:val="none" w:sz="0" w:space="0" w:color="auto"/>
            <w:bottom w:val="none" w:sz="0" w:space="0" w:color="auto"/>
            <w:right w:val="none" w:sz="0" w:space="0" w:color="auto"/>
          </w:divBdr>
        </w:div>
        <w:div w:id="716391590">
          <w:marLeft w:val="0"/>
          <w:marRight w:val="0"/>
          <w:marTop w:val="0"/>
          <w:marBottom w:val="60"/>
          <w:divBdr>
            <w:top w:val="none" w:sz="0" w:space="0" w:color="auto"/>
            <w:left w:val="none" w:sz="0" w:space="0" w:color="auto"/>
            <w:bottom w:val="none" w:sz="0" w:space="0" w:color="auto"/>
            <w:right w:val="none" w:sz="0" w:space="0" w:color="auto"/>
          </w:divBdr>
        </w:div>
        <w:div w:id="1046178145">
          <w:marLeft w:val="0"/>
          <w:marRight w:val="0"/>
          <w:marTop w:val="0"/>
          <w:marBottom w:val="60"/>
          <w:divBdr>
            <w:top w:val="none" w:sz="0" w:space="0" w:color="auto"/>
            <w:left w:val="none" w:sz="0" w:space="0" w:color="auto"/>
            <w:bottom w:val="none" w:sz="0" w:space="0" w:color="auto"/>
            <w:right w:val="none" w:sz="0" w:space="0" w:color="auto"/>
          </w:divBdr>
        </w:div>
        <w:div w:id="1463843063">
          <w:marLeft w:val="0"/>
          <w:marRight w:val="0"/>
          <w:marTop w:val="0"/>
          <w:marBottom w:val="60"/>
          <w:divBdr>
            <w:top w:val="none" w:sz="0" w:space="0" w:color="auto"/>
            <w:left w:val="none" w:sz="0" w:space="0" w:color="auto"/>
            <w:bottom w:val="none" w:sz="0" w:space="0" w:color="auto"/>
            <w:right w:val="none" w:sz="0" w:space="0" w:color="auto"/>
          </w:divBdr>
        </w:div>
        <w:div w:id="1524635033">
          <w:marLeft w:val="0"/>
          <w:marRight w:val="0"/>
          <w:marTop w:val="0"/>
          <w:marBottom w:val="60"/>
          <w:divBdr>
            <w:top w:val="none" w:sz="0" w:space="0" w:color="auto"/>
            <w:left w:val="none" w:sz="0" w:space="0" w:color="auto"/>
            <w:bottom w:val="none" w:sz="0" w:space="0" w:color="auto"/>
            <w:right w:val="none" w:sz="0" w:space="0" w:color="auto"/>
          </w:divBdr>
        </w:div>
        <w:div w:id="495264673">
          <w:marLeft w:val="0"/>
          <w:marRight w:val="0"/>
          <w:marTop w:val="0"/>
          <w:marBottom w:val="60"/>
          <w:divBdr>
            <w:top w:val="none" w:sz="0" w:space="0" w:color="auto"/>
            <w:left w:val="none" w:sz="0" w:space="0" w:color="auto"/>
            <w:bottom w:val="none" w:sz="0" w:space="0" w:color="auto"/>
            <w:right w:val="none" w:sz="0" w:space="0" w:color="auto"/>
          </w:divBdr>
        </w:div>
        <w:div w:id="1936207246">
          <w:marLeft w:val="0"/>
          <w:marRight w:val="0"/>
          <w:marTop w:val="0"/>
          <w:marBottom w:val="60"/>
          <w:divBdr>
            <w:top w:val="none" w:sz="0" w:space="0" w:color="auto"/>
            <w:left w:val="none" w:sz="0" w:space="0" w:color="auto"/>
            <w:bottom w:val="none" w:sz="0" w:space="0" w:color="auto"/>
            <w:right w:val="none" w:sz="0" w:space="0" w:color="auto"/>
          </w:divBdr>
        </w:div>
        <w:div w:id="775180256">
          <w:marLeft w:val="0"/>
          <w:marRight w:val="0"/>
          <w:marTop w:val="0"/>
          <w:marBottom w:val="60"/>
          <w:divBdr>
            <w:top w:val="none" w:sz="0" w:space="0" w:color="auto"/>
            <w:left w:val="none" w:sz="0" w:space="0" w:color="auto"/>
            <w:bottom w:val="none" w:sz="0" w:space="0" w:color="auto"/>
            <w:right w:val="none" w:sz="0" w:space="0" w:color="auto"/>
          </w:divBdr>
        </w:div>
        <w:div w:id="1745252181">
          <w:marLeft w:val="0"/>
          <w:marRight w:val="0"/>
          <w:marTop w:val="0"/>
          <w:marBottom w:val="60"/>
          <w:divBdr>
            <w:top w:val="none" w:sz="0" w:space="0" w:color="auto"/>
            <w:left w:val="none" w:sz="0" w:space="0" w:color="auto"/>
            <w:bottom w:val="none" w:sz="0" w:space="0" w:color="auto"/>
            <w:right w:val="none" w:sz="0" w:space="0" w:color="auto"/>
          </w:divBdr>
        </w:div>
        <w:div w:id="709262681">
          <w:marLeft w:val="0"/>
          <w:marRight w:val="0"/>
          <w:marTop w:val="0"/>
          <w:marBottom w:val="60"/>
          <w:divBdr>
            <w:top w:val="none" w:sz="0" w:space="0" w:color="auto"/>
            <w:left w:val="none" w:sz="0" w:space="0" w:color="auto"/>
            <w:bottom w:val="none" w:sz="0" w:space="0" w:color="auto"/>
            <w:right w:val="none" w:sz="0" w:space="0" w:color="auto"/>
          </w:divBdr>
        </w:div>
        <w:div w:id="2006470576">
          <w:marLeft w:val="0"/>
          <w:marRight w:val="0"/>
          <w:marTop w:val="0"/>
          <w:marBottom w:val="60"/>
          <w:divBdr>
            <w:top w:val="none" w:sz="0" w:space="0" w:color="auto"/>
            <w:left w:val="none" w:sz="0" w:space="0" w:color="auto"/>
            <w:bottom w:val="none" w:sz="0" w:space="0" w:color="auto"/>
            <w:right w:val="none" w:sz="0" w:space="0" w:color="auto"/>
          </w:divBdr>
        </w:div>
        <w:div w:id="917324957">
          <w:marLeft w:val="0"/>
          <w:marRight w:val="0"/>
          <w:marTop w:val="0"/>
          <w:marBottom w:val="60"/>
          <w:divBdr>
            <w:top w:val="none" w:sz="0" w:space="0" w:color="auto"/>
            <w:left w:val="none" w:sz="0" w:space="0" w:color="auto"/>
            <w:bottom w:val="none" w:sz="0" w:space="0" w:color="auto"/>
            <w:right w:val="none" w:sz="0" w:space="0" w:color="auto"/>
          </w:divBdr>
        </w:div>
        <w:div w:id="1519808310">
          <w:marLeft w:val="0"/>
          <w:marRight w:val="0"/>
          <w:marTop w:val="0"/>
          <w:marBottom w:val="60"/>
          <w:divBdr>
            <w:top w:val="none" w:sz="0" w:space="0" w:color="auto"/>
            <w:left w:val="none" w:sz="0" w:space="0" w:color="auto"/>
            <w:bottom w:val="none" w:sz="0" w:space="0" w:color="auto"/>
            <w:right w:val="none" w:sz="0" w:space="0" w:color="auto"/>
          </w:divBdr>
        </w:div>
        <w:div w:id="565842976">
          <w:marLeft w:val="0"/>
          <w:marRight w:val="0"/>
          <w:marTop w:val="0"/>
          <w:marBottom w:val="60"/>
          <w:divBdr>
            <w:top w:val="none" w:sz="0" w:space="0" w:color="auto"/>
            <w:left w:val="none" w:sz="0" w:space="0" w:color="auto"/>
            <w:bottom w:val="none" w:sz="0" w:space="0" w:color="auto"/>
            <w:right w:val="none" w:sz="0" w:space="0" w:color="auto"/>
          </w:divBdr>
        </w:div>
        <w:div w:id="398359944">
          <w:marLeft w:val="0"/>
          <w:marRight w:val="0"/>
          <w:marTop w:val="0"/>
          <w:marBottom w:val="60"/>
          <w:divBdr>
            <w:top w:val="none" w:sz="0" w:space="0" w:color="auto"/>
            <w:left w:val="none" w:sz="0" w:space="0" w:color="auto"/>
            <w:bottom w:val="none" w:sz="0" w:space="0" w:color="auto"/>
            <w:right w:val="none" w:sz="0" w:space="0" w:color="auto"/>
          </w:divBdr>
        </w:div>
        <w:div w:id="1693603955">
          <w:marLeft w:val="0"/>
          <w:marRight w:val="0"/>
          <w:marTop w:val="0"/>
          <w:marBottom w:val="60"/>
          <w:divBdr>
            <w:top w:val="none" w:sz="0" w:space="0" w:color="auto"/>
            <w:left w:val="none" w:sz="0" w:space="0" w:color="auto"/>
            <w:bottom w:val="none" w:sz="0" w:space="0" w:color="auto"/>
            <w:right w:val="none" w:sz="0" w:space="0" w:color="auto"/>
          </w:divBdr>
        </w:div>
        <w:div w:id="1262492767">
          <w:marLeft w:val="0"/>
          <w:marRight w:val="0"/>
          <w:marTop w:val="0"/>
          <w:marBottom w:val="60"/>
          <w:divBdr>
            <w:top w:val="none" w:sz="0" w:space="0" w:color="auto"/>
            <w:left w:val="none" w:sz="0" w:space="0" w:color="auto"/>
            <w:bottom w:val="none" w:sz="0" w:space="0" w:color="auto"/>
            <w:right w:val="none" w:sz="0" w:space="0" w:color="auto"/>
          </w:divBdr>
        </w:div>
        <w:div w:id="1764304682">
          <w:marLeft w:val="0"/>
          <w:marRight w:val="0"/>
          <w:marTop w:val="0"/>
          <w:marBottom w:val="60"/>
          <w:divBdr>
            <w:top w:val="none" w:sz="0" w:space="0" w:color="auto"/>
            <w:left w:val="none" w:sz="0" w:space="0" w:color="auto"/>
            <w:bottom w:val="none" w:sz="0" w:space="0" w:color="auto"/>
            <w:right w:val="none" w:sz="0" w:space="0" w:color="auto"/>
          </w:divBdr>
        </w:div>
        <w:div w:id="297422541">
          <w:marLeft w:val="0"/>
          <w:marRight w:val="0"/>
          <w:marTop w:val="0"/>
          <w:marBottom w:val="60"/>
          <w:divBdr>
            <w:top w:val="none" w:sz="0" w:space="0" w:color="auto"/>
            <w:left w:val="none" w:sz="0" w:space="0" w:color="auto"/>
            <w:bottom w:val="none" w:sz="0" w:space="0" w:color="auto"/>
            <w:right w:val="none" w:sz="0" w:space="0" w:color="auto"/>
          </w:divBdr>
        </w:div>
        <w:div w:id="885601785">
          <w:marLeft w:val="0"/>
          <w:marRight w:val="0"/>
          <w:marTop w:val="0"/>
          <w:marBottom w:val="60"/>
          <w:divBdr>
            <w:top w:val="none" w:sz="0" w:space="0" w:color="auto"/>
            <w:left w:val="none" w:sz="0" w:space="0" w:color="auto"/>
            <w:bottom w:val="none" w:sz="0" w:space="0" w:color="auto"/>
            <w:right w:val="none" w:sz="0" w:space="0" w:color="auto"/>
          </w:divBdr>
        </w:div>
        <w:div w:id="983504975">
          <w:marLeft w:val="0"/>
          <w:marRight w:val="0"/>
          <w:marTop w:val="0"/>
          <w:marBottom w:val="60"/>
          <w:divBdr>
            <w:top w:val="none" w:sz="0" w:space="0" w:color="auto"/>
            <w:left w:val="none" w:sz="0" w:space="0" w:color="auto"/>
            <w:bottom w:val="none" w:sz="0" w:space="0" w:color="auto"/>
            <w:right w:val="none" w:sz="0" w:space="0" w:color="auto"/>
          </w:divBdr>
        </w:div>
        <w:div w:id="803162131">
          <w:marLeft w:val="0"/>
          <w:marRight w:val="0"/>
          <w:marTop w:val="0"/>
          <w:marBottom w:val="60"/>
          <w:divBdr>
            <w:top w:val="none" w:sz="0" w:space="0" w:color="auto"/>
            <w:left w:val="none" w:sz="0" w:space="0" w:color="auto"/>
            <w:bottom w:val="none" w:sz="0" w:space="0" w:color="auto"/>
            <w:right w:val="none" w:sz="0" w:space="0" w:color="auto"/>
          </w:divBdr>
        </w:div>
        <w:div w:id="622224743">
          <w:marLeft w:val="0"/>
          <w:marRight w:val="0"/>
          <w:marTop w:val="0"/>
          <w:marBottom w:val="60"/>
          <w:divBdr>
            <w:top w:val="none" w:sz="0" w:space="0" w:color="auto"/>
            <w:left w:val="none" w:sz="0" w:space="0" w:color="auto"/>
            <w:bottom w:val="none" w:sz="0" w:space="0" w:color="auto"/>
            <w:right w:val="none" w:sz="0" w:space="0" w:color="auto"/>
          </w:divBdr>
        </w:div>
        <w:div w:id="1486556307">
          <w:marLeft w:val="0"/>
          <w:marRight w:val="0"/>
          <w:marTop w:val="0"/>
          <w:marBottom w:val="60"/>
          <w:divBdr>
            <w:top w:val="none" w:sz="0" w:space="0" w:color="auto"/>
            <w:left w:val="none" w:sz="0" w:space="0" w:color="auto"/>
            <w:bottom w:val="none" w:sz="0" w:space="0" w:color="auto"/>
            <w:right w:val="none" w:sz="0" w:space="0" w:color="auto"/>
          </w:divBdr>
        </w:div>
        <w:div w:id="1764111996">
          <w:marLeft w:val="0"/>
          <w:marRight w:val="0"/>
          <w:marTop w:val="0"/>
          <w:marBottom w:val="60"/>
          <w:divBdr>
            <w:top w:val="none" w:sz="0" w:space="0" w:color="auto"/>
            <w:left w:val="none" w:sz="0" w:space="0" w:color="auto"/>
            <w:bottom w:val="none" w:sz="0" w:space="0" w:color="auto"/>
            <w:right w:val="none" w:sz="0" w:space="0" w:color="auto"/>
          </w:divBdr>
        </w:div>
        <w:div w:id="1135636844">
          <w:marLeft w:val="0"/>
          <w:marRight w:val="0"/>
          <w:marTop w:val="0"/>
          <w:marBottom w:val="60"/>
          <w:divBdr>
            <w:top w:val="none" w:sz="0" w:space="0" w:color="auto"/>
            <w:left w:val="none" w:sz="0" w:space="0" w:color="auto"/>
            <w:bottom w:val="none" w:sz="0" w:space="0" w:color="auto"/>
            <w:right w:val="none" w:sz="0" w:space="0" w:color="auto"/>
          </w:divBdr>
        </w:div>
        <w:div w:id="1690331999">
          <w:marLeft w:val="0"/>
          <w:marRight w:val="0"/>
          <w:marTop w:val="0"/>
          <w:marBottom w:val="60"/>
          <w:divBdr>
            <w:top w:val="none" w:sz="0" w:space="0" w:color="auto"/>
            <w:left w:val="none" w:sz="0" w:space="0" w:color="auto"/>
            <w:bottom w:val="none" w:sz="0" w:space="0" w:color="auto"/>
            <w:right w:val="none" w:sz="0" w:space="0" w:color="auto"/>
          </w:divBdr>
        </w:div>
        <w:div w:id="1415664417">
          <w:marLeft w:val="0"/>
          <w:marRight w:val="0"/>
          <w:marTop w:val="0"/>
          <w:marBottom w:val="60"/>
          <w:divBdr>
            <w:top w:val="none" w:sz="0" w:space="0" w:color="auto"/>
            <w:left w:val="none" w:sz="0" w:space="0" w:color="auto"/>
            <w:bottom w:val="none" w:sz="0" w:space="0" w:color="auto"/>
            <w:right w:val="none" w:sz="0" w:space="0" w:color="auto"/>
          </w:divBdr>
        </w:div>
        <w:div w:id="737166313">
          <w:marLeft w:val="0"/>
          <w:marRight w:val="0"/>
          <w:marTop w:val="0"/>
          <w:marBottom w:val="60"/>
          <w:divBdr>
            <w:top w:val="none" w:sz="0" w:space="0" w:color="auto"/>
            <w:left w:val="none" w:sz="0" w:space="0" w:color="auto"/>
            <w:bottom w:val="none" w:sz="0" w:space="0" w:color="auto"/>
            <w:right w:val="none" w:sz="0" w:space="0" w:color="auto"/>
          </w:divBdr>
        </w:div>
        <w:div w:id="1305505923">
          <w:marLeft w:val="0"/>
          <w:marRight w:val="0"/>
          <w:marTop w:val="0"/>
          <w:marBottom w:val="60"/>
          <w:divBdr>
            <w:top w:val="none" w:sz="0" w:space="0" w:color="auto"/>
            <w:left w:val="none" w:sz="0" w:space="0" w:color="auto"/>
            <w:bottom w:val="none" w:sz="0" w:space="0" w:color="auto"/>
            <w:right w:val="none" w:sz="0" w:space="0" w:color="auto"/>
          </w:divBdr>
        </w:div>
        <w:div w:id="2035030868">
          <w:marLeft w:val="0"/>
          <w:marRight w:val="0"/>
          <w:marTop w:val="0"/>
          <w:marBottom w:val="60"/>
          <w:divBdr>
            <w:top w:val="none" w:sz="0" w:space="0" w:color="auto"/>
            <w:left w:val="none" w:sz="0" w:space="0" w:color="auto"/>
            <w:bottom w:val="none" w:sz="0" w:space="0" w:color="auto"/>
            <w:right w:val="none" w:sz="0" w:space="0" w:color="auto"/>
          </w:divBdr>
        </w:div>
        <w:div w:id="1660765143">
          <w:marLeft w:val="0"/>
          <w:marRight w:val="0"/>
          <w:marTop w:val="0"/>
          <w:marBottom w:val="60"/>
          <w:divBdr>
            <w:top w:val="none" w:sz="0" w:space="0" w:color="auto"/>
            <w:left w:val="none" w:sz="0" w:space="0" w:color="auto"/>
            <w:bottom w:val="none" w:sz="0" w:space="0" w:color="auto"/>
            <w:right w:val="none" w:sz="0" w:space="0" w:color="auto"/>
          </w:divBdr>
        </w:div>
        <w:div w:id="829637134">
          <w:marLeft w:val="0"/>
          <w:marRight w:val="0"/>
          <w:marTop w:val="0"/>
          <w:marBottom w:val="60"/>
          <w:divBdr>
            <w:top w:val="none" w:sz="0" w:space="0" w:color="auto"/>
            <w:left w:val="none" w:sz="0" w:space="0" w:color="auto"/>
            <w:bottom w:val="none" w:sz="0" w:space="0" w:color="auto"/>
            <w:right w:val="none" w:sz="0" w:space="0" w:color="auto"/>
          </w:divBdr>
        </w:div>
        <w:div w:id="497117717">
          <w:marLeft w:val="0"/>
          <w:marRight w:val="0"/>
          <w:marTop w:val="0"/>
          <w:marBottom w:val="60"/>
          <w:divBdr>
            <w:top w:val="none" w:sz="0" w:space="0" w:color="auto"/>
            <w:left w:val="none" w:sz="0" w:space="0" w:color="auto"/>
            <w:bottom w:val="none" w:sz="0" w:space="0" w:color="auto"/>
            <w:right w:val="none" w:sz="0" w:space="0" w:color="auto"/>
          </w:divBdr>
        </w:div>
        <w:div w:id="1427537035">
          <w:marLeft w:val="0"/>
          <w:marRight w:val="0"/>
          <w:marTop w:val="0"/>
          <w:marBottom w:val="60"/>
          <w:divBdr>
            <w:top w:val="none" w:sz="0" w:space="0" w:color="auto"/>
            <w:left w:val="none" w:sz="0" w:space="0" w:color="auto"/>
            <w:bottom w:val="none" w:sz="0" w:space="0" w:color="auto"/>
            <w:right w:val="none" w:sz="0" w:space="0" w:color="auto"/>
          </w:divBdr>
        </w:div>
        <w:div w:id="318391399">
          <w:marLeft w:val="0"/>
          <w:marRight w:val="0"/>
          <w:marTop w:val="0"/>
          <w:marBottom w:val="60"/>
          <w:divBdr>
            <w:top w:val="none" w:sz="0" w:space="0" w:color="auto"/>
            <w:left w:val="none" w:sz="0" w:space="0" w:color="auto"/>
            <w:bottom w:val="none" w:sz="0" w:space="0" w:color="auto"/>
            <w:right w:val="none" w:sz="0" w:space="0" w:color="auto"/>
          </w:divBdr>
        </w:div>
        <w:div w:id="1221593660">
          <w:marLeft w:val="0"/>
          <w:marRight w:val="0"/>
          <w:marTop w:val="0"/>
          <w:marBottom w:val="60"/>
          <w:divBdr>
            <w:top w:val="none" w:sz="0" w:space="0" w:color="auto"/>
            <w:left w:val="none" w:sz="0" w:space="0" w:color="auto"/>
            <w:bottom w:val="none" w:sz="0" w:space="0" w:color="auto"/>
            <w:right w:val="none" w:sz="0" w:space="0" w:color="auto"/>
          </w:divBdr>
        </w:div>
        <w:div w:id="1025598946">
          <w:marLeft w:val="0"/>
          <w:marRight w:val="0"/>
          <w:marTop w:val="0"/>
          <w:marBottom w:val="60"/>
          <w:divBdr>
            <w:top w:val="none" w:sz="0" w:space="0" w:color="auto"/>
            <w:left w:val="none" w:sz="0" w:space="0" w:color="auto"/>
            <w:bottom w:val="none" w:sz="0" w:space="0" w:color="auto"/>
            <w:right w:val="none" w:sz="0" w:space="0" w:color="auto"/>
          </w:divBdr>
        </w:div>
        <w:div w:id="935019207">
          <w:marLeft w:val="0"/>
          <w:marRight w:val="0"/>
          <w:marTop w:val="0"/>
          <w:marBottom w:val="60"/>
          <w:divBdr>
            <w:top w:val="none" w:sz="0" w:space="0" w:color="auto"/>
            <w:left w:val="none" w:sz="0" w:space="0" w:color="auto"/>
            <w:bottom w:val="none" w:sz="0" w:space="0" w:color="auto"/>
            <w:right w:val="none" w:sz="0" w:space="0" w:color="auto"/>
          </w:divBdr>
        </w:div>
        <w:div w:id="1690527235">
          <w:marLeft w:val="0"/>
          <w:marRight w:val="0"/>
          <w:marTop w:val="0"/>
          <w:marBottom w:val="60"/>
          <w:divBdr>
            <w:top w:val="none" w:sz="0" w:space="0" w:color="auto"/>
            <w:left w:val="none" w:sz="0" w:space="0" w:color="auto"/>
            <w:bottom w:val="none" w:sz="0" w:space="0" w:color="auto"/>
            <w:right w:val="none" w:sz="0" w:space="0" w:color="auto"/>
          </w:divBdr>
        </w:div>
        <w:div w:id="520971040">
          <w:marLeft w:val="0"/>
          <w:marRight w:val="0"/>
          <w:marTop w:val="0"/>
          <w:marBottom w:val="60"/>
          <w:divBdr>
            <w:top w:val="none" w:sz="0" w:space="0" w:color="auto"/>
            <w:left w:val="none" w:sz="0" w:space="0" w:color="auto"/>
            <w:bottom w:val="none" w:sz="0" w:space="0" w:color="auto"/>
            <w:right w:val="none" w:sz="0" w:space="0" w:color="auto"/>
          </w:divBdr>
        </w:div>
        <w:div w:id="1600986173">
          <w:marLeft w:val="0"/>
          <w:marRight w:val="0"/>
          <w:marTop w:val="0"/>
          <w:marBottom w:val="60"/>
          <w:divBdr>
            <w:top w:val="none" w:sz="0" w:space="0" w:color="auto"/>
            <w:left w:val="none" w:sz="0" w:space="0" w:color="auto"/>
            <w:bottom w:val="none" w:sz="0" w:space="0" w:color="auto"/>
            <w:right w:val="none" w:sz="0" w:space="0" w:color="auto"/>
          </w:divBdr>
        </w:div>
        <w:div w:id="1422751322">
          <w:marLeft w:val="0"/>
          <w:marRight w:val="0"/>
          <w:marTop w:val="0"/>
          <w:marBottom w:val="60"/>
          <w:divBdr>
            <w:top w:val="none" w:sz="0" w:space="0" w:color="auto"/>
            <w:left w:val="none" w:sz="0" w:space="0" w:color="auto"/>
            <w:bottom w:val="none" w:sz="0" w:space="0" w:color="auto"/>
            <w:right w:val="none" w:sz="0" w:space="0" w:color="auto"/>
          </w:divBdr>
        </w:div>
        <w:div w:id="398132911">
          <w:marLeft w:val="0"/>
          <w:marRight w:val="0"/>
          <w:marTop w:val="0"/>
          <w:marBottom w:val="60"/>
          <w:divBdr>
            <w:top w:val="none" w:sz="0" w:space="0" w:color="auto"/>
            <w:left w:val="none" w:sz="0" w:space="0" w:color="auto"/>
            <w:bottom w:val="none" w:sz="0" w:space="0" w:color="auto"/>
            <w:right w:val="none" w:sz="0" w:space="0" w:color="auto"/>
          </w:divBdr>
        </w:div>
        <w:div w:id="1771394780">
          <w:marLeft w:val="0"/>
          <w:marRight w:val="0"/>
          <w:marTop w:val="0"/>
          <w:marBottom w:val="60"/>
          <w:divBdr>
            <w:top w:val="none" w:sz="0" w:space="0" w:color="auto"/>
            <w:left w:val="none" w:sz="0" w:space="0" w:color="auto"/>
            <w:bottom w:val="none" w:sz="0" w:space="0" w:color="auto"/>
            <w:right w:val="none" w:sz="0" w:space="0" w:color="auto"/>
          </w:divBdr>
        </w:div>
        <w:div w:id="1418863859">
          <w:marLeft w:val="0"/>
          <w:marRight w:val="0"/>
          <w:marTop w:val="0"/>
          <w:marBottom w:val="60"/>
          <w:divBdr>
            <w:top w:val="none" w:sz="0" w:space="0" w:color="auto"/>
            <w:left w:val="none" w:sz="0" w:space="0" w:color="auto"/>
            <w:bottom w:val="none" w:sz="0" w:space="0" w:color="auto"/>
            <w:right w:val="none" w:sz="0" w:space="0" w:color="auto"/>
          </w:divBdr>
        </w:div>
        <w:div w:id="545798919">
          <w:marLeft w:val="0"/>
          <w:marRight w:val="0"/>
          <w:marTop w:val="0"/>
          <w:marBottom w:val="60"/>
          <w:divBdr>
            <w:top w:val="none" w:sz="0" w:space="0" w:color="auto"/>
            <w:left w:val="none" w:sz="0" w:space="0" w:color="auto"/>
            <w:bottom w:val="none" w:sz="0" w:space="0" w:color="auto"/>
            <w:right w:val="none" w:sz="0" w:space="0" w:color="auto"/>
          </w:divBdr>
        </w:div>
        <w:div w:id="460880124">
          <w:marLeft w:val="0"/>
          <w:marRight w:val="0"/>
          <w:marTop w:val="0"/>
          <w:marBottom w:val="60"/>
          <w:divBdr>
            <w:top w:val="none" w:sz="0" w:space="0" w:color="auto"/>
            <w:left w:val="none" w:sz="0" w:space="0" w:color="auto"/>
            <w:bottom w:val="none" w:sz="0" w:space="0" w:color="auto"/>
            <w:right w:val="none" w:sz="0" w:space="0" w:color="auto"/>
          </w:divBdr>
        </w:div>
        <w:div w:id="2038312556">
          <w:marLeft w:val="0"/>
          <w:marRight w:val="0"/>
          <w:marTop w:val="0"/>
          <w:marBottom w:val="60"/>
          <w:divBdr>
            <w:top w:val="none" w:sz="0" w:space="0" w:color="auto"/>
            <w:left w:val="none" w:sz="0" w:space="0" w:color="auto"/>
            <w:bottom w:val="none" w:sz="0" w:space="0" w:color="auto"/>
            <w:right w:val="none" w:sz="0" w:space="0" w:color="auto"/>
          </w:divBdr>
        </w:div>
        <w:div w:id="36703415">
          <w:marLeft w:val="0"/>
          <w:marRight w:val="0"/>
          <w:marTop w:val="0"/>
          <w:marBottom w:val="60"/>
          <w:divBdr>
            <w:top w:val="none" w:sz="0" w:space="0" w:color="auto"/>
            <w:left w:val="none" w:sz="0" w:space="0" w:color="auto"/>
            <w:bottom w:val="none" w:sz="0" w:space="0" w:color="auto"/>
            <w:right w:val="none" w:sz="0" w:space="0" w:color="auto"/>
          </w:divBdr>
        </w:div>
        <w:div w:id="1202011390">
          <w:marLeft w:val="0"/>
          <w:marRight w:val="0"/>
          <w:marTop w:val="0"/>
          <w:marBottom w:val="60"/>
          <w:divBdr>
            <w:top w:val="none" w:sz="0" w:space="0" w:color="auto"/>
            <w:left w:val="none" w:sz="0" w:space="0" w:color="auto"/>
            <w:bottom w:val="none" w:sz="0" w:space="0" w:color="auto"/>
            <w:right w:val="none" w:sz="0" w:space="0" w:color="auto"/>
          </w:divBdr>
        </w:div>
        <w:div w:id="1698434573">
          <w:marLeft w:val="0"/>
          <w:marRight w:val="0"/>
          <w:marTop w:val="0"/>
          <w:marBottom w:val="60"/>
          <w:divBdr>
            <w:top w:val="none" w:sz="0" w:space="0" w:color="auto"/>
            <w:left w:val="none" w:sz="0" w:space="0" w:color="auto"/>
            <w:bottom w:val="none" w:sz="0" w:space="0" w:color="auto"/>
            <w:right w:val="none" w:sz="0" w:space="0" w:color="auto"/>
          </w:divBdr>
        </w:div>
        <w:div w:id="119885601">
          <w:marLeft w:val="0"/>
          <w:marRight w:val="0"/>
          <w:marTop w:val="0"/>
          <w:marBottom w:val="60"/>
          <w:divBdr>
            <w:top w:val="none" w:sz="0" w:space="0" w:color="auto"/>
            <w:left w:val="none" w:sz="0" w:space="0" w:color="auto"/>
            <w:bottom w:val="none" w:sz="0" w:space="0" w:color="auto"/>
            <w:right w:val="none" w:sz="0" w:space="0" w:color="auto"/>
          </w:divBdr>
        </w:div>
        <w:div w:id="1379474578">
          <w:marLeft w:val="0"/>
          <w:marRight w:val="0"/>
          <w:marTop w:val="0"/>
          <w:marBottom w:val="60"/>
          <w:divBdr>
            <w:top w:val="none" w:sz="0" w:space="0" w:color="auto"/>
            <w:left w:val="none" w:sz="0" w:space="0" w:color="auto"/>
            <w:bottom w:val="none" w:sz="0" w:space="0" w:color="auto"/>
            <w:right w:val="none" w:sz="0" w:space="0" w:color="auto"/>
          </w:divBdr>
        </w:div>
        <w:div w:id="809980020">
          <w:marLeft w:val="0"/>
          <w:marRight w:val="0"/>
          <w:marTop w:val="0"/>
          <w:marBottom w:val="60"/>
          <w:divBdr>
            <w:top w:val="none" w:sz="0" w:space="0" w:color="auto"/>
            <w:left w:val="none" w:sz="0" w:space="0" w:color="auto"/>
            <w:bottom w:val="none" w:sz="0" w:space="0" w:color="auto"/>
            <w:right w:val="none" w:sz="0" w:space="0" w:color="auto"/>
          </w:divBdr>
        </w:div>
        <w:div w:id="407654291">
          <w:marLeft w:val="0"/>
          <w:marRight w:val="0"/>
          <w:marTop w:val="0"/>
          <w:marBottom w:val="60"/>
          <w:divBdr>
            <w:top w:val="none" w:sz="0" w:space="0" w:color="auto"/>
            <w:left w:val="none" w:sz="0" w:space="0" w:color="auto"/>
            <w:bottom w:val="none" w:sz="0" w:space="0" w:color="auto"/>
            <w:right w:val="none" w:sz="0" w:space="0" w:color="auto"/>
          </w:divBdr>
        </w:div>
        <w:div w:id="1505894427">
          <w:marLeft w:val="0"/>
          <w:marRight w:val="0"/>
          <w:marTop w:val="0"/>
          <w:marBottom w:val="60"/>
          <w:divBdr>
            <w:top w:val="none" w:sz="0" w:space="0" w:color="auto"/>
            <w:left w:val="none" w:sz="0" w:space="0" w:color="auto"/>
            <w:bottom w:val="none" w:sz="0" w:space="0" w:color="auto"/>
            <w:right w:val="none" w:sz="0" w:space="0" w:color="auto"/>
          </w:divBdr>
        </w:div>
        <w:div w:id="938022337">
          <w:marLeft w:val="0"/>
          <w:marRight w:val="0"/>
          <w:marTop w:val="0"/>
          <w:marBottom w:val="60"/>
          <w:divBdr>
            <w:top w:val="none" w:sz="0" w:space="0" w:color="auto"/>
            <w:left w:val="none" w:sz="0" w:space="0" w:color="auto"/>
            <w:bottom w:val="none" w:sz="0" w:space="0" w:color="auto"/>
            <w:right w:val="none" w:sz="0" w:space="0" w:color="auto"/>
          </w:divBdr>
        </w:div>
        <w:div w:id="142623408">
          <w:marLeft w:val="0"/>
          <w:marRight w:val="0"/>
          <w:marTop w:val="0"/>
          <w:marBottom w:val="60"/>
          <w:divBdr>
            <w:top w:val="none" w:sz="0" w:space="0" w:color="auto"/>
            <w:left w:val="none" w:sz="0" w:space="0" w:color="auto"/>
            <w:bottom w:val="none" w:sz="0" w:space="0" w:color="auto"/>
            <w:right w:val="none" w:sz="0" w:space="0" w:color="auto"/>
          </w:divBdr>
        </w:div>
        <w:div w:id="1727756329">
          <w:marLeft w:val="0"/>
          <w:marRight w:val="0"/>
          <w:marTop w:val="0"/>
          <w:marBottom w:val="60"/>
          <w:divBdr>
            <w:top w:val="none" w:sz="0" w:space="0" w:color="auto"/>
            <w:left w:val="none" w:sz="0" w:space="0" w:color="auto"/>
            <w:bottom w:val="none" w:sz="0" w:space="0" w:color="auto"/>
            <w:right w:val="none" w:sz="0" w:space="0" w:color="auto"/>
          </w:divBdr>
        </w:div>
        <w:div w:id="1739790999">
          <w:marLeft w:val="0"/>
          <w:marRight w:val="0"/>
          <w:marTop w:val="0"/>
          <w:marBottom w:val="60"/>
          <w:divBdr>
            <w:top w:val="none" w:sz="0" w:space="0" w:color="auto"/>
            <w:left w:val="none" w:sz="0" w:space="0" w:color="auto"/>
            <w:bottom w:val="none" w:sz="0" w:space="0" w:color="auto"/>
            <w:right w:val="none" w:sz="0" w:space="0" w:color="auto"/>
          </w:divBdr>
        </w:div>
        <w:div w:id="835345965">
          <w:marLeft w:val="0"/>
          <w:marRight w:val="0"/>
          <w:marTop w:val="0"/>
          <w:marBottom w:val="60"/>
          <w:divBdr>
            <w:top w:val="none" w:sz="0" w:space="0" w:color="auto"/>
            <w:left w:val="none" w:sz="0" w:space="0" w:color="auto"/>
            <w:bottom w:val="none" w:sz="0" w:space="0" w:color="auto"/>
            <w:right w:val="none" w:sz="0" w:space="0" w:color="auto"/>
          </w:divBdr>
        </w:div>
        <w:div w:id="2076581505">
          <w:marLeft w:val="0"/>
          <w:marRight w:val="0"/>
          <w:marTop w:val="0"/>
          <w:marBottom w:val="60"/>
          <w:divBdr>
            <w:top w:val="none" w:sz="0" w:space="0" w:color="auto"/>
            <w:left w:val="none" w:sz="0" w:space="0" w:color="auto"/>
            <w:bottom w:val="none" w:sz="0" w:space="0" w:color="auto"/>
            <w:right w:val="none" w:sz="0" w:space="0" w:color="auto"/>
          </w:divBdr>
        </w:div>
        <w:div w:id="1047726748">
          <w:marLeft w:val="0"/>
          <w:marRight w:val="0"/>
          <w:marTop w:val="0"/>
          <w:marBottom w:val="60"/>
          <w:divBdr>
            <w:top w:val="none" w:sz="0" w:space="0" w:color="auto"/>
            <w:left w:val="none" w:sz="0" w:space="0" w:color="auto"/>
            <w:bottom w:val="none" w:sz="0" w:space="0" w:color="auto"/>
            <w:right w:val="none" w:sz="0" w:space="0" w:color="auto"/>
          </w:divBdr>
        </w:div>
        <w:div w:id="2071420209">
          <w:marLeft w:val="0"/>
          <w:marRight w:val="0"/>
          <w:marTop w:val="0"/>
          <w:marBottom w:val="60"/>
          <w:divBdr>
            <w:top w:val="none" w:sz="0" w:space="0" w:color="auto"/>
            <w:left w:val="none" w:sz="0" w:space="0" w:color="auto"/>
            <w:bottom w:val="none" w:sz="0" w:space="0" w:color="auto"/>
            <w:right w:val="none" w:sz="0" w:space="0" w:color="auto"/>
          </w:divBdr>
        </w:div>
        <w:div w:id="1040399868">
          <w:marLeft w:val="0"/>
          <w:marRight w:val="0"/>
          <w:marTop w:val="0"/>
          <w:marBottom w:val="60"/>
          <w:divBdr>
            <w:top w:val="none" w:sz="0" w:space="0" w:color="auto"/>
            <w:left w:val="none" w:sz="0" w:space="0" w:color="auto"/>
            <w:bottom w:val="none" w:sz="0" w:space="0" w:color="auto"/>
            <w:right w:val="none" w:sz="0" w:space="0" w:color="auto"/>
          </w:divBdr>
        </w:div>
        <w:div w:id="291448954">
          <w:marLeft w:val="0"/>
          <w:marRight w:val="0"/>
          <w:marTop w:val="0"/>
          <w:marBottom w:val="60"/>
          <w:divBdr>
            <w:top w:val="none" w:sz="0" w:space="0" w:color="auto"/>
            <w:left w:val="none" w:sz="0" w:space="0" w:color="auto"/>
            <w:bottom w:val="none" w:sz="0" w:space="0" w:color="auto"/>
            <w:right w:val="none" w:sz="0" w:space="0" w:color="auto"/>
          </w:divBdr>
        </w:div>
        <w:div w:id="1998728701">
          <w:marLeft w:val="0"/>
          <w:marRight w:val="0"/>
          <w:marTop w:val="0"/>
          <w:marBottom w:val="60"/>
          <w:divBdr>
            <w:top w:val="none" w:sz="0" w:space="0" w:color="auto"/>
            <w:left w:val="none" w:sz="0" w:space="0" w:color="auto"/>
            <w:bottom w:val="none" w:sz="0" w:space="0" w:color="auto"/>
            <w:right w:val="none" w:sz="0" w:space="0" w:color="auto"/>
          </w:divBdr>
        </w:div>
        <w:div w:id="1756632604">
          <w:marLeft w:val="0"/>
          <w:marRight w:val="0"/>
          <w:marTop w:val="0"/>
          <w:marBottom w:val="60"/>
          <w:divBdr>
            <w:top w:val="none" w:sz="0" w:space="0" w:color="auto"/>
            <w:left w:val="none" w:sz="0" w:space="0" w:color="auto"/>
            <w:bottom w:val="none" w:sz="0" w:space="0" w:color="auto"/>
            <w:right w:val="none" w:sz="0" w:space="0" w:color="auto"/>
          </w:divBdr>
        </w:div>
        <w:div w:id="960307559">
          <w:marLeft w:val="0"/>
          <w:marRight w:val="0"/>
          <w:marTop w:val="0"/>
          <w:marBottom w:val="60"/>
          <w:divBdr>
            <w:top w:val="none" w:sz="0" w:space="0" w:color="auto"/>
            <w:left w:val="none" w:sz="0" w:space="0" w:color="auto"/>
            <w:bottom w:val="none" w:sz="0" w:space="0" w:color="auto"/>
            <w:right w:val="none" w:sz="0" w:space="0" w:color="auto"/>
          </w:divBdr>
        </w:div>
        <w:div w:id="4403158">
          <w:marLeft w:val="0"/>
          <w:marRight w:val="0"/>
          <w:marTop w:val="0"/>
          <w:marBottom w:val="60"/>
          <w:divBdr>
            <w:top w:val="none" w:sz="0" w:space="0" w:color="auto"/>
            <w:left w:val="none" w:sz="0" w:space="0" w:color="auto"/>
            <w:bottom w:val="none" w:sz="0" w:space="0" w:color="auto"/>
            <w:right w:val="none" w:sz="0" w:space="0" w:color="auto"/>
          </w:divBdr>
        </w:div>
        <w:div w:id="1137338176">
          <w:marLeft w:val="0"/>
          <w:marRight w:val="0"/>
          <w:marTop w:val="0"/>
          <w:marBottom w:val="60"/>
          <w:divBdr>
            <w:top w:val="none" w:sz="0" w:space="0" w:color="auto"/>
            <w:left w:val="none" w:sz="0" w:space="0" w:color="auto"/>
            <w:bottom w:val="none" w:sz="0" w:space="0" w:color="auto"/>
            <w:right w:val="none" w:sz="0" w:space="0" w:color="auto"/>
          </w:divBdr>
        </w:div>
        <w:div w:id="539586874">
          <w:marLeft w:val="0"/>
          <w:marRight w:val="0"/>
          <w:marTop w:val="0"/>
          <w:marBottom w:val="60"/>
          <w:divBdr>
            <w:top w:val="none" w:sz="0" w:space="0" w:color="auto"/>
            <w:left w:val="none" w:sz="0" w:space="0" w:color="auto"/>
            <w:bottom w:val="none" w:sz="0" w:space="0" w:color="auto"/>
            <w:right w:val="none" w:sz="0" w:space="0" w:color="auto"/>
          </w:divBdr>
        </w:div>
        <w:div w:id="1756903517">
          <w:marLeft w:val="0"/>
          <w:marRight w:val="0"/>
          <w:marTop w:val="0"/>
          <w:marBottom w:val="60"/>
          <w:divBdr>
            <w:top w:val="none" w:sz="0" w:space="0" w:color="auto"/>
            <w:left w:val="none" w:sz="0" w:space="0" w:color="auto"/>
            <w:bottom w:val="none" w:sz="0" w:space="0" w:color="auto"/>
            <w:right w:val="none" w:sz="0" w:space="0" w:color="auto"/>
          </w:divBdr>
        </w:div>
        <w:div w:id="1319266123">
          <w:marLeft w:val="0"/>
          <w:marRight w:val="0"/>
          <w:marTop w:val="0"/>
          <w:marBottom w:val="60"/>
          <w:divBdr>
            <w:top w:val="none" w:sz="0" w:space="0" w:color="auto"/>
            <w:left w:val="none" w:sz="0" w:space="0" w:color="auto"/>
            <w:bottom w:val="none" w:sz="0" w:space="0" w:color="auto"/>
            <w:right w:val="none" w:sz="0" w:space="0" w:color="auto"/>
          </w:divBdr>
        </w:div>
        <w:div w:id="1259950633">
          <w:marLeft w:val="0"/>
          <w:marRight w:val="0"/>
          <w:marTop w:val="0"/>
          <w:marBottom w:val="60"/>
          <w:divBdr>
            <w:top w:val="none" w:sz="0" w:space="0" w:color="auto"/>
            <w:left w:val="none" w:sz="0" w:space="0" w:color="auto"/>
            <w:bottom w:val="none" w:sz="0" w:space="0" w:color="auto"/>
            <w:right w:val="none" w:sz="0" w:space="0" w:color="auto"/>
          </w:divBdr>
        </w:div>
        <w:div w:id="76445008">
          <w:marLeft w:val="0"/>
          <w:marRight w:val="0"/>
          <w:marTop w:val="0"/>
          <w:marBottom w:val="60"/>
          <w:divBdr>
            <w:top w:val="none" w:sz="0" w:space="0" w:color="auto"/>
            <w:left w:val="none" w:sz="0" w:space="0" w:color="auto"/>
            <w:bottom w:val="none" w:sz="0" w:space="0" w:color="auto"/>
            <w:right w:val="none" w:sz="0" w:space="0" w:color="auto"/>
          </w:divBdr>
        </w:div>
        <w:div w:id="731005704">
          <w:marLeft w:val="0"/>
          <w:marRight w:val="0"/>
          <w:marTop w:val="0"/>
          <w:marBottom w:val="60"/>
          <w:divBdr>
            <w:top w:val="none" w:sz="0" w:space="0" w:color="auto"/>
            <w:left w:val="none" w:sz="0" w:space="0" w:color="auto"/>
            <w:bottom w:val="none" w:sz="0" w:space="0" w:color="auto"/>
            <w:right w:val="none" w:sz="0" w:space="0" w:color="auto"/>
          </w:divBdr>
        </w:div>
        <w:div w:id="371349224">
          <w:marLeft w:val="0"/>
          <w:marRight w:val="0"/>
          <w:marTop w:val="0"/>
          <w:marBottom w:val="60"/>
          <w:divBdr>
            <w:top w:val="none" w:sz="0" w:space="0" w:color="auto"/>
            <w:left w:val="none" w:sz="0" w:space="0" w:color="auto"/>
            <w:bottom w:val="none" w:sz="0" w:space="0" w:color="auto"/>
            <w:right w:val="none" w:sz="0" w:space="0" w:color="auto"/>
          </w:divBdr>
        </w:div>
        <w:div w:id="300812629">
          <w:marLeft w:val="0"/>
          <w:marRight w:val="0"/>
          <w:marTop w:val="0"/>
          <w:marBottom w:val="60"/>
          <w:divBdr>
            <w:top w:val="none" w:sz="0" w:space="0" w:color="auto"/>
            <w:left w:val="none" w:sz="0" w:space="0" w:color="auto"/>
            <w:bottom w:val="none" w:sz="0" w:space="0" w:color="auto"/>
            <w:right w:val="none" w:sz="0" w:space="0" w:color="auto"/>
          </w:divBdr>
        </w:div>
        <w:div w:id="2080322483">
          <w:marLeft w:val="0"/>
          <w:marRight w:val="0"/>
          <w:marTop w:val="0"/>
          <w:marBottom w:val="60"/>
          <w:divBdr>
            <w:top w:val="none" w:sz="0" w:space="0" w:color="auto"/>
            <w:left w:val="none" w:sz="0" w:space="0" w:color="auto"/>
            <w:bottom w:val="none" w:sz="0" w:space="0" w:color="auto"/>
            <w:right w:val="none" w:sz="0" w:space="0" w:color="auto"/>
          </w:divBdr>
        </w:div>
        <w:div w:id="15814131">
          <w:marLeft w:val="0"/>
          <w:marRight w:val="0"/>
          <w:marTop w:val="0"/>
          <w:marBottom w:val="60"/>
          <w:divBdr>
            <w:top w:val="none" w:sz="0" w:space="0" w:color="auto"/>
            <w:left w:val="none" w:sz="0" w:space="0" w:color="auto"/>
            <w:bottom w:val="none" w:sz="0" w:space="0" w:color="auto"/>
            <w:right w:val="none" w:sz="0" w:space="0" w:color="auto"/>
          </w:divBdr>
        </w:div>
        <w:div w:id="328869859">
          <w:marLeft w:val="0"/>
          <w:marRight w:val="0"/>
          <w:marTop w:val="0"/>
          <w:marBottom w:val="60"/>
          <w:divBdr>
            <w:top w:val="none" w:sz="0" w:space="0" w:color="auto"/>
            <w:left w:val="none" w:sz="0" w:space="0" w:color="auto"/>
            <w:bottom w:val="none" w:sz="0" w:space="0" w:color="auto"/>
            <w:right w:val="none" w:sz="0" w:space="0" w:color="auto"/>
          </w:divBdr>
        </w:div>
        <w:div w:id="981277026">
          <w:marLeft w:val="0"/>
          <w:marRight w:val="0"/>
          <w:marTop w:val="0"/>
          <w:marBottom w:val="60"/>
          <w:divBdr>
            <w:top w:val="none" w:sz="0" w:space="0" w:color="auto"/>
            <w:left w:val="none" w:sz="0" w:space="0" w:color="auto"/>
            <w:bottom w:val="none" w:sz="0" w:space="0" w:color="auto"/>
            <w:right w:val="none" w:sz="0" w:space="0" w:color="auto"/>
          </w:divBdr>
        </w:div>
        <w:div w:id="1473212172">
          <w:marLeft w:val="0"/>
          <w:marRight w:val="0"/>
          <w:marTop w:val="0"/>
          <w:marBottom w:val="60"/>
          <w:divBdr>
            <w:top w:val="none" w:sz="0" w:space="0" w:color="auto"/>
            <w:left w:val="none" w:sz="0" w:space="0" w:color="auto"/>
            <w:bottom w:val="none" w:sz="0" w:space="0" w:color="auto"/>
            <w:right w:val="none" w:sz="0" w:space="0" w:color="auto"/>
          </w:divBdr>
        </w:div>
        <w:div w:id="1273434127">
          <w:marLeft w:val="0"/>
          <w:marRight w:val="0"/>
          <w:marTop w:val="0"/>
          <w:marBottom w:val="60"/>
          <w:divBdr>
            <w:top w:val="none" w:sz="0" w:space="0" w:color="auto"/>
            <w:left w:val="none" w:sz="0" w:space="0" w:color="auto"/>
            <w:bottom w:val="none" w:sz="0" w:space="0" w:color="auto"/>
            <w:right w:val="none" w:sz="0" w:space="0" w:color="auto"/>
          </w:divBdr>
        </w:div>
        <w:div w:id="486214375">
          <w:marLeft w:val="0"/>
          <w:marRight w:val="0"/>
          <w:marTop w:val="0"/>
          <w:marBottom w:val="60"/>
          <w:divBdr>
            <w:top w:val="none" w:sz="0" w:space="0" w:color="auto"/>
            <w:left w:val="none" w:sz="0" w:space="0" w:color="auto"/>
            <w:bottom w:val="none" w:sz="0" w:space="0" w:color="auto"/>
            <w:right w:val="none" w:sz="0" w:space="0" w:color="auto"/>
          </w:divBdr>
        </w:div>
        <w:div w:id="990718387">
          <w:marLeft w:val="0"/>
          <w:marRight w:val="0"/>
          <w:marTop w:val="0"/>
          <w:marBottom w:val="60"/>
          <w:divBdr>
            <w:top w:val="none" w:sz="0" w:space="0" w:color="auto"/>
            <w:left w:val="none" w:sz="0" w:space="0" w:color="auto"/>
            <w:bottom w:val="none" w:sz="0" w:space="0" w:color="auto"/>
            <w:right w:val="none" w:sz="0" w:space="0" w:color="auto"/>
          </w:divBdr>
        </w:div>
        <w:div w:id="1441608319">
          <w:marLeft w:val="0"/>
          <w:marRight w:val="0"/>
          <w:marTop w:val="0"/>
          <w:marBottom w:val="60"/>
          <w:divBdr>
            <w:top w:val="none" w:sz="0" w:space="0" w:color="auto"/>
            <w:left w:val="none" w:sz="0" w:space="0" w:color="auto"/>
            <w:bottom w:val="none" w:sz="0" w:space="0" w:color="auto"/>
            <w:right w:val="none" w:sz="0" w:space="0" w:color="auto"/>
          </w:divBdr>
        </w:div>
        <w:div w:id="1437868195">
          <w:marLeft w:val="0"/>
          <w:marRight w:val="0"/>
          <w:marTop w:val="0"/>
          <w:marBottom w:val="60"/>
          <w:divBdr>
            <w:top w:val="none" w:sz="0" w:space="0" w:color="auto"/>
            <w:left w:val="none" w:sz="0" w:space="0" w:color="auto"/>
            <w:bottom w:val="none" w:sz="0" w:space="0" w:color="auto"/>
            <w:right w:val="none" w:sz="0" w:space="0" w:color="auto"/>
          </w:divBdr>
        </w:div>
        <w:div w:id="594901044">
          <w:marLeft w:val="0"/>
          <w:marRight w:val="0"/>
          <w:marTop w:val="0"/>
          <w:marBottom w:val="60"/>
          <w:divBdr>
            <w:top w:val="none" w:sz="0" w:space="0" w:color="auto"/>
            <w:left w:val="none" w:sz="0" w:space="0" w:color="auto"/>
            <w:bottom w:val="none" w:sz="0" w:space="0" w:color="auto"/>
            <w:right w:val="none" w:sz="0" w:space="0" w:color="auto"/>
          </w:divBdr>
        </w:div>
        <w:div w:id="354237326">
          <w:marLeft w:val="0"/>
          <w:marRight w:val="0"/>
          <w:marTop w:val="0"/>
          <w:marBottom w:val="60"/>
          <w:divBdr>
            <w:top w:val="none" w:sz="0" w:space="0" w:color="auto"/>
            <w:left w:val="none" w:sz="0" w:space="0" w:color="auto"/>
            <w:bottom w:val="none" w:sz="0" w:space="0" w:color="auto"/>
            <w:right w:val="none" w:sz="0" w:space="0" w:color="auto"/>
          </w:divBdr>
        </w:div>
        <w:div w:id="1131751785">
          <w:marLeft w:val="0"/>
          <w:marRight w:val="0"/>
          <w:marTop w:val="0"/>
          <w:marBottom w:val="60"/>
          <w:divBdr>
            <w:top w:val="none" w:sz="0" w:space="0" w:color="auto"/>
            <w:left w:val="none" w:sz="0" w:space="0" w:color="auto"/>
            <w:bottom w:val="none" w:sz="0" w:space="0" w:color="auto"/>
            <w:right w:val="none" w:sz="0" w:space="0" w:color="auto"/>
          </w:divBdr>
        </w:div>
        <w:div w:id="1005278966">
          <w:marLeft w:val="0"/>
          <w:marRight w:val="0"/>
          <w:marTop w:val="0"/>
          <w:marBottom w:val="60"/>
          <w:divBdr>
            <w:top w:val="none" w:sz="0" w:space="0" w:color="auto"/>
            <w:left w:val="none" w:sz="0" w:space="0" w:color="auto"/>
            <w:bottom w:val="none" w:sz="0" w:space="0" w:color="auto"/>
            <w:right w:val="none" w:sz="0" w:space="0" w:color="auto"/>
          </w:divBdr>
        </w:div>
        <w:div w:id="954411986">
          <w:marLeft w:val="0"/>
          <w:marRight w:val="0"/>
          <w:marTop w:val="0"/>
          <w:marBottom w:val="60"/>
          <w:divBdr>
            <w:top w:val="none" w:sz="0" w:space="0" w:color="auto"/>
            <w:left w:val="none" w:sz="0" w:space="0" w:color="auto"/>
            <w:bottom w:val="none" w:sz="0" w:space="0" w:color="auto"/>
            <w:right w:val="none" w:sz="0" w:space="0" w:color="auto"/>
          </w:divBdr>
        </w:div>
        <w:div w:id="880289864">
          <w:marLeft w:val="0"/>
          <w:marRight w:val="0"/>
          <w:marTop w:val="0"/>
          <w:marBottom w:val="60"/>
          <w:divBdr>
            <w:top w:val="none" w:sz="0" w:space="0" w:color="auto"/>
            <w:left w:val="none" w:sz="0" w:space="0" w:color="auto"/>
            <w:bottom w:val="none" w:sz="0" w:space="0" w:color="auto"/>
            <w:right w:val="none" w:sz="0" w:space="0" w:color="auto"/>
          </w:divBdr>
        </w:div>
        <w:div w:id="2004048062">
          <w:marLeft w:val="0"/>
          <w:marRight w:val="0"/>
          <w:marTop w:val="0"/>
          <w:marBottom w:val="60"/>
          <w:divBdr>
            <w:top w:val="none" w:sz="0" w:space="0" w:color="auto"/>
            <w:left w:val="none" w:sz="0" w:space="0" w:color="auto"/>
            <w:bottom w:val="none" w:sz="0" w:space="0" w:color="auto"/>
            <w:right w:val="none" w:sz="0" w:space="0" w:color="auto"/>
          </w:divBdr>
        </w:div>
        <w:div w:id="194655320">
          <w:marLeft w:val="0"/>
          <w:marRight w:val="0"/>
          <w:marTop w:val="0"/>
          <w:marBottom w:val="60"/>
          <w:divBdr>
            <w:top w:val="none" w:sz="0" w:space="0" w:color="auto"/>
            <w:left w:val="none" w:sz="0" w:space="0" w:color="auto"/>
            <w:bottom w:val="none" w:sz="0" w:space="0" w:color="auto"/>
            <w:right w:val="none" w:sz="0" w:space="0" w:color="auto"/>
          </w:divBdr>
        </w:div>
        <w:div w:id="739131051">
          <w:marLeft w:val="0"/>
          <w:marRight w:val="0"/>
          <w:marTop w:val="0"/>
          <w:marBottom w:val="60"/>
          <w:divBdr>
            <w:top w:val="none" w:sz="0" w:space="0" w:color="auto"/>
            <w:left w:val="none" w:sz="0" w:space="0" w:color="auto"/>
            <w:bottom w:val="none" w:sz="0" w:space="0" w:color="auto"/>
            <w:right w:val="none" w:sz="0" w:space="0" w:color="auto"/>
          </w:divBdr>
        </w:div>
        <w:div w:id="1408381859">
          <w:marLeft w:val="0"/>
          <w:marRight w:val="0"/>
          <w:marTop w:val="0"/>
          <w:marBottom w:val="60"/>
          <w:divBdr>
            <w:top w:val="none" w:sz="0" w:space="0" w:color="auto"/>
            <w:left w:val="none" w:sz="0" w:space="0" w:color="auto"/>
            <w:bottom w:val="none" w:sz="0" w:space="0" w:color="auto"/>
            <w:right w:val="none" w:sz="0" w:space="0" w:color="auto"/>
          </w:divBdr>
        </w:div>
        <w:div w:id="46688519">
          <w:marLeft w:val="0"/>
          <w:marRight w:val="0"/>
          <w:marTop w:val="0"/>
          <w:marBottom w:val="60"/>
          <w:divBdr>
            <w:top w:val="none" w:sz="0" w:space="0" w:color="auto"/>
            <w:left w:val="none" w:sz="0" w:space="0" w:color="auto"/>
            <w:bottom w:val="none" w:sz="0" w:space="0" w:color="auto"/>
            <w:right w:val="none" w:sz="0" w:space="0" w:color="auto"/>
          </w:divBdr>
        </w:div>
        <w:div w:id="1712729549">
          <w:marLeft w:val="0"/>
          <w:marRight w:val="0"/>
          <w:marTop w:val="0"/>
          <w:marBottom w:val="60"/>
          <w:divBdr>
            <w:top w:val="none" w:sz="0" w:space="0" w:color="auto"/>
            <w:left w:val="none" w:sz="0" w:space="0" w:color="auto"/>
            <w:bottom w:val="none" w:sz="0" w:space="0" w:color="auto"/>
            <w:right w:val="none" w:sz="0" w:space="0" w:color="auto"/>
          </w:divBdr>
        </w:div>
        <w:div w:id="781534255">
          <w:marLeft w:val="0"/>
          <w:marRight w:val="0"/>
          <w:marTop w:val="0"/>
          <w:marBottom w:val="60"/>
          <w:divBdr>
            <w:top w:val="none" w:sz="0" w:space="0" w:color="auto"/>
            <w:left w:val="none" w:sz="0" w:space="0" w:color="auto"/>
            <w:bottom w:val="none" w:sz="0" w:space="0" w:color="auto"/>
            <w:right w:val="none" w:sz="0" w:space="0" w:color="auto"/>
          </w:divBdr>
        </w:div>
        <w:div w:id="1668635765">
          <w:marLeft w:val="0"/>
          <w:marRight w:val="0"/>
          <w:marTop w:val="0"/>
          <w:marBottom w:val="60"/>
          <w:divBdr>
            <w:top w:val="none" w:sz="0" w:space="0" w:color="auto"/>
            <w:left w:val="none" w:sz="0" w:space="0" w:color="auto"/>
            <w:bottom w:val="none" w:sz="0" w:space="0" w:color="auto"/>
            <w:right w:val="none" w:sz="0" w:space="0" w:color="auto"/>
          </w:divBdr>
        </w:div>
        <w:div w:id="659965710">
          <w:marLeft w:val="0"/>
          <w:marRight w:val="0"/>
          <w:marTop w:val="0"/>
          <w:marBottom w:val="60"/>
          <w:divBdr>
            <w:top w:val="none" w:sz="0" w:space="0" w:color="auto"/>
            <w:left w:val="none" w:sz="0" w:space="0" w:color="auto"/>
            <w:bottom w:val="none" w:sz="0" w:space="0" w:color="auto"/>
            <w:right w:val="none" w:sz="0" w:space="0" w:color="auto"/>
          </w:divBdr>
        </w:div>
        <w:div w:id="332609207">
          <w:marLeft w:val="0"/>
          <w:marRight w:val="0"/>
          <w:marTop w:val="0"/>
          <w:marBottom w:val="60"/>
          <w:divBdr>
            <w:top w:val="none" w:sz="0" w:space="0" w:color="auto"/>
            <w:left w:val="none" w:sz="0" w:space="0" w:color="auto"/>
            <w:bottom w:val="none" w:sz="0" w:space="0" w:color="auto"/>
            <w:right w:val="none" w:sz="0" w:space="0" w:color="auto"/>
          </w:divBdr>
        </w:div>
        <w:div w:id="389227800">
          <w:marLeft w:val="0"/>
          <w:marRight w:val="0"/>
          <w:marTop w:val="0"/>
          <w:marBottom w:val="60"/>
          <w:divBdr>
            <w:top w:val="none" w:sz="0" w:space="0" w:color="auto"/>
            <w:left w:val="none" w:sz="0" w:space="0" w:color="auto"/>
            <w:bottom w:val="none" w:sz="0" w:space="0" w:color="auto"/>
            <w:right w:val="none" w:sz="0" w:space="0" w:color="auto"/>
          </w:divBdr>
        </w:div>
        <w:div w:id="257493176">
          <w:marLeft w:val="0"/>
          <w:marRight w:val="0"/>
          <w:marTop w:val="0"/>
          <w:marBottom w:val="60"/>
          <w:divBdr>
            <w:top w:val="none" w:sz="0" w:space="0" w:color="auto"/>
            <w:left w:val="none" w:sz="0" w:space="0" w:color="auto"/>
            <w:bottom w:val="none" w:sz="0" w:space="0" w:color="auto"/>
            <w:right w:val="none" w:sz="0" w:space="0" w:color="auto"/>
          </w:divBdr>
        </w:div>
        <w:div w:id="181627684">
          <w:marLeft w:val="0"/>
          <w:marRight w:val="0"/>
          <w:marTop w:val="0"/>
          <w:marBottom w:val="60"/>
          <w:divBdr>
            <w:top w:val="none" w:sz="0" w:space="0" w:color="auto"/>
            <w:left w:val="none" w:sz="0" w:space="0" w:color="auto"/>
            <w:bottom w:val="none" w:sz="0" w:space="0" w:color="auto"/>
            <w:right w:val="none" w:sz="0" w:space="0" w:color="auto"/>
          </w:divBdr>
        </w:div>
        <w:div w:id="1926693845">
          <w:marLeft w:val="0"/>
          <w:marRight w:val="0"/>
          <w:marTop w:val="0"/>
          <w:marBottom w:val="60"/>
          <w:divBdr>
            <w:top w:val="none" w:sz="0" w:space="0" w:color="auto"/>
            <w:left w:val="none" w:sz="0" w:space="0" w:color="auto"/>
            <w:bottom w:val="none" w:sz="0" w:space="0" w:color="auto"/>
            <w:right w:val="none" w:sz="0" w:space="0" w:color="auto"/>
          </w:divBdr>
        </w:div>
        <w:div w:id="452402160">
          <w:marLeft w:val="0"/>
          <w:marRight w:val="0"/>
          <w:marTop w:val="0"/>
          <w:marBottom w:val="60"/>
          <w:divBdr>
            <w:top w:val="none" w:sz="0" w:space="0" w:color="auto"/>
            <w:left w:val="none" w:sz="0" w:space="0" w:color="auto"/>
            <w:bottom w:val="none" w:sz="0" w:space="0" w:color="auto"/>
            <w:right w:val="none" w:sz="0" w:space="0" w:color="auto"/>
          </w:divBdr>
        </w:div>
        <w:div w:id="1447307268">
          <w:marLeft w:val="0"/>
          <w:marRight w:val="0"/>
          <w:marTop w:val="0"/>
          <w:marBottom w:val="60"/>
          <w:divBdr>
            <w:top w:val="none" w:sz="0" w:space="0" w:color="auto"/>
            <w:left w:val="none" w:sz="0" w:space="0" w:color="auto"/>
            <w:bottom w:val="none" w:sz="0" w:space="0" w:color="auto"/>
            <w:right w:val="none" w:sz="0" w:space="0" w:color="auto"/>
          </w:divBdr>
        </w:div>
        <w:div w:id="900671783">
          <w:marLeft w:val="0"/>
          <w:marRight w:val="0"/>
          <w:marTop w:val="0"/>
          <w:marBottom w:val="60"/>
          <w:divBdr>
            <w:top w:val="none" w:sz="0" w:space="0" w:color="auto"/>
            <w:left w:val="none" w:sz="0" w:space="0" w:color="auto"/>
            <w:bottom w:val="none" w:sz="0" w:space="0" w:color="auto"/>
            <w:right w:val="none" w:sz="0" w:space="0" w:color="auto"/>
          </w:divBdr>
        </w:div>
        <w:div w:id="1043794796">
          <w:marLeft w:val="0"/>
          <w:marRight w:val="0"/>
          <w:marTop w:val="0"/>
          <w:marBottom w:val="60"/>
          <w:divBdr>
            <w:top w:val="none" w:sz="0" w:space="0" w:color="auto"/>
            <w:left w:val="none" w:sz="0" w:space="0" w:color="auto"/>
            <w:bottom w:val="none" w:sz="0" w:space="0" w:color="auto"/>
            <w:right w:val="none" w:sz="0" w:space="0" w:color="auto"/>
          </w:divBdr>
        </w:div>
        <w:div w:id="789667564">
          <w:marLeft w:val="0"/>
          <w:marRight w:val="0"/>
          <w:marTop w:val="0"/>
          <w:marBottom w:val="60"/>
          <w:divBdr>
            <w:top w:val="none" w:sz="0" w:space="0" w:color="auto"/>
            <w:left w:val="none" w:sz="0" w:space="0" w:color="auto"/>
            <w:bottom w:val="none" w:sz="0" w:space="0" w:color="auto"/>
            <w:right w:val="none" w:sz="0" w:space="0" w:color="auto"/>
          </w:divBdr>
        </w:div>
        <w:div w:id="736828779">
          <w:marLeft w:val="0"/>
          <w:marRight w:val="0"/>
          <w:marTop w:val="0"/>
          <w:marBottom w:val="60"/>
          <w:divBdr>
            <w:top w:val="none" w:sz="0" w:space="0" w:color="auto"/>
            <w:left w:val="none" w:sz="0" w:space="0" w:color="auto"/>
            <w:bottom w:val="none" w:sz="0" w:space="0" w:color="auto"/>
            <w:right w:val="none" w:sz="0" w:space="0" w:color="auto"/>
          </w:divBdr>
        </w:div>
        <w:div w:id="809782553">
          <w:marLeft w:val="0"/>
          <w:marRight w:val="0"/>
          <w:marTop w:val="0"/>
          <w:marBottom w:val="60"/>
          <w:divBdr>
            <w:top w:val="none" w:sz="0" w:space="0" w:color="auto"/>
            <w:left w:val="none" w:sz="0" w:space="0" w:color="auto"/>
            <w:bottom w:val="none" w:sz="0" w:space="0" w:color="auto"/>
            <w:right w:val="none" w:sz="0" w:space="0" w:color="auto"/>
          </w:divBdr>
        </w:div>
        <w:div w:id="1639605298">
          <w:marLeft w:val="0"/>
          <w:marRight w:val="0"/>
          <w:marTop w:val="0"/>
          <w:marBottom w:val="60"/>
          <w:divBdr>
            <w:top w:val="none" w:sz="0" w:space="0" w:color="auto"/>
            <w:left w:val="none" w:sz="0" w:space="0" w:color="auto"/>
            <w:bottom w:val="none" w:sz="0" w:space="0" w:color="auto"/>
            <w:right w:val="none" w:sz="0" w:space="0" w:color="auto"/>
          </w:divBdr>
        </w:div>
        <w:div w:id="1857308510">
          <w:marLeft w:val="0"/>
          <w:marRight w:val="0"/>
          <w:marTop w:val="0"/>
          <w:marBottom w:val="60"/>
          <w:divBdr>
            <w:top w:val="none" w:sz="0" w:space="0" w:color="auto"/>
            <w:left w:val="none" w:sz="0" w:space="0" w:color="auto"/>
            <w:bottom w:val="none" w:sz="0" w:space="0" w:color="auto"/>
            <w:right w:val="none" w:sz="0" w:space="0" w:color="auto"/>
          </w:divBdr>
        </w:div>
        <w:div w:id="1934051978">
          <w:marLeft w:val="0"/>
          <w:marRight w:val="0"/>
          <w:marTop w:val="0"/>
          <w:marBottom w:val="60"/>
          <w:divBdr>
            <w:top w:val="none" w:sz="0" w:space="0" w:color="auto"/>
            <w:left w:val="none" w:sz="0" w:space="0" w:color="auto"/>
            <w:bottom w:val="none" w:sz="0" w:space="0" w:color="auto"/>
            <w:right w:val="none" w:sz="0" w:space="0" w:color="auto"/>
          </w:divBdr>
        </w:div>
        <w:div w:id="528564903">
          <w:marLeft w:val="0"/>
          <w:marRight w:val="0"/>
          <w:marTop w:val="0"/>
          <w:marBottom w:val="60"/>
          <w:divBdr>
            <w:top w:val="none" w:sz="0" w:space="0" w:color="auto"/>
            <w:left w:val="none" w:sz="0" w:space="0" w:color="auto"/>
            <w:bottom w:val="none" w:sz="0" w:space="0" w:color="auto"/>
            <w:right w:val="none" w:sz="0" w:space="0" w:color="auto"/>
          </w:divBdr>
        </w:div>
        <w:div w:id="549222821">
          <w:marLeft w:val="0"/>
          <w:marRight w:val="0"/>
          <w:marTop w:val="0"/>
          <w:marBottom w:val="60"/>
          <w:divBdr>
            <w:top w:val="none" w:sz="0" w:space="0" w:color="auto"/>
            <w:left w:val="none" w:sz="0" w:space="0" w:color="auto"/>
            <w:bottom w:val="none" w:sz="0" w:space="0" w:color="auto"/>
            <w:right w:val="none" w:sz="0" w:space="0" w:color="auto"/>
          </w:divBdr>
        </w:div>
        <w:div w:id="1795829985">
          <w:marLeft w:val="0"/>
          <w:marRight w:val="0"/>
          <w:marTop w:val="0"/>
          <w:marBottom w:val="60"/>
          <w:divBdr>
            <w:top w:val="none" w:sz="0" w:space="0" w:color="auto"/>
            <w:left w:val="none" w:sz="0" w:space="0" w:color="auto"/>
            <w:bottom w:val="none" w:sz="0" w:space="0" w:color="auto"/>
            <w:right w:val="none" w:sz="0" w:space="0" w:color="auto"/>
          </w:divBdr>
        </w:div>
        <w:div w:id="1255287936">
          <w:marLeft w:val="0"/>
          <w:marRight w:val="0"/>
          <w:marTop w:val="0"/>
          <w:marBottom w:val="60"/>
          <w:divBdr>
            <w:top w:val="none" w:sz="0" w:space="0" w:color="auto"/>
            <w:left w:val="none" w:sz="0" w:space="0" w:color="auto"/>
            <w:bottom w:val="none" w:sz="0" w:space="0" w:color="auto"/>
            <w:right w:val="none" w:sz="0" w:space="0" w:color="auto"/>
          </w:divBdr>
        </w:div>
        <w:div w:id="835271360">
          <w:marLeft w:val="0"/>
          <w:marRight w:val="0"/>
          <w:marTop w:val="0"/>
          <w:marBottom w:val="60"/>
          <w:divBdr>
            <w:top w:val="none" w:sz="0" w:space="0" w:color="auto"/>
            <w:left w:val="none" w:sz="0" w:space="0" w:color="auto"/>
            <w:bottom w:val="none" w:sz="0" w:space="0" w:color="auto"/>
            <w:right w:val="none" w:sz="0" w:space="0" w:color="auto"/>
          </w:divBdr>
        </w:div>
        <w:div w:id="1651901132">
          <w:marLeft w:val="0"/>
          <w:marRight w:val="0"/>
          <w:marTop w:val="0"/>
          <w:marBottom w:val="60"/>
          <w:divBdr>
            <w:top w:val="none" w:sz="0" w:space="0" w:color="auto"/>
            <w:left w:val="none" w:sz="0" w:space="0" w:color="auto"/>
            <w:bottom w:val="none" w:sz="0" w:space="0" w:color="auto"/>
            <w:right w:val="none" w:sz="0" w:space="0" w:color="auto"/>
          </w:divBdr>
        </w:div>
        <w:div w:id="1448818095">
          <w:marLeft w:val="0"/>
          <w:marRight w:val="0"/>
          <w:marTop w:val="0"/>
          <w:marBottom w:val="60"/>
          <w:divBdr>
            <w:top w:val="none" w:sz="0" w:space="0" w:color="auto"/>
            <w:left w:val="none" w:sz="0" w:space="0" w:color="auto"/>
            <w:bottom w:val="none" w:sz="0" w:space="0" w:color="auto"/>
            <w:right w:val="none" w:sz="0" w:space="0" w:color="auto"/>
          </w:divBdr>
        </w:div>
        <w:div w:id="43844093">
          <w:marLeft w:val="0"/>
          <w:marRight w:val="0"/>
          <w:marTop w:val="0"/>
          <w:marBottom w:val="60"/>
          <w:divBdr>
            <w:top w:val="none" w:sz="0" w:space="0" w:color="auto"/>
            <w:left w:val="none" w:sz="0" w:space="0" w:color="auto"/>
            <w:bottom w:val="none" w:sz="0" w:space="0" w:color="auto"/>
            <w:right w:val="none" w:sz="0" w:space="0" w:color="auto"/>
          </w:divBdr>
        </w:div>
        <w:div w:id="1612470256">
          <w:marLeft w:val="0"/>
          <w:marRight w:val="0"/>
          <w:marTop w:val="0"/>
          <w:marBottom w:val="60"/>
          <w:divBdr>
            <w:top w:val="none" w:sz="0" w:space="0" w:color="auto"/>
            <w:left w:val="none" w:sz="0" w:space="0" w:color="auto"/>
            <w:bottom w:val="none" w:sz="0" w:space="0" w:color="auto"/>
            <w:right w:val="none" w:sz="0" w:space="0" w:color="auto"/>
          </w:divBdr>
        </w:div>
        <w:div w:id="937643304">
          <w:marLeft w:val="0"/>
          <w:marRight w:val="0"/>
          <w:marTop w:val="0"/>
          <w:marBottom w:val="60"/>
          <w:divBdr>
            <w:top w:val="none" w:sz="0" w:space="0" w:color="auto"/>
            <w:left w:val="none" w:sz="0" w:space="0" w:color="auto"/>
            <w:bottom w:val="none" w:sz="0" w:space="0" w:color="auto"/>
            <w:right w:val="none" w:sz="0" w:space="0" w:color="auto"/>
          </w:divBdr>
        </w:div>
        <w:div w:id="1149905152">
          <w:marLeft w:val="0"/>
          <w:marRight w:val="0"/>
          <w:marTop w:val="0"/>
          <w:marBottom w:val="200"/>
          <w:divBdr>
            <w:top w:val="none" w:sz="0" w:space="0" w:color="auto"/>
            <w:left w:val="none" w:sz="0" w:space="0" w:color="auto"/>
            <w:bottom w:val="none" w:sz="0" w:space="0" w:color="auto"/>
            <w:right w:val="none" w:sz="0" w:space="0" w:color="auto"/>
          </w:divBdr>
        </w:div>
        <w:div w:id="137693116">
          <w:marLeft w:val="0"/>
          <w:marRight w:val="0"/>
          <w:marTop w:val="0"/>
          <w:marBottom w:val="200"/>
          <w:divBdr>
            <w:top w:val="none" w:sz="0" w:space="0" w:color="auto"/>
            <w:left w:val="none" w:sz="0" w:space="0" w:color="auto"/>
            <w:bottom w:val="none" w:sz="0" w:space="0" w:color="auto"/>
            <w:right w:val="none" w:sz="0" w:space="0" w:color="auto"/>
          </w:divBdr>
        </w:div>
        <w:div w:id="889540338">
          <w:marLeft w:val="0"/>
          <w:marRight w:val="0"/>
          <w:marTop w:val="0"/>
          <w:marBottom w:val="60"/>
          <w:divBdr>
            <w:top w:val="none" w:sz="0" w:space="0" w:color="auto"/>
            <w:left w:val="none" w:sz="0" w:space="0" w:color="auto"/>
            <w:bottom w:val="none" w:sz="0" w:space="0" w:color="auto"/>
            <w:right w:val="none" w:sz="0" w:space="0" w:color="auto"/>
          </w:divBdr>
        </w:div>
        <w:div w:id="1025406959">
          <w:marLeft w:val="0"/>
          <w:marRight w:val="0"/>
          <w:marTop w:val="0"/>
          <w:marBottom w:val="60"/>
          <w:divBdr>
            <w:top w:val="none" w:sz="0" w:space="0" w:color="auto"/>
            <w:left w:val="none" w:sz="0" w:space="0" w:color="auto"/>
            <w:bottom w:val="none" w:sz="0" w:space="0" w:color="auto"/>
            <w:right w:val="none" w:sz="0" w:space="0" w:color="auto"/>
          </w:divBdr>
        </w:div>
        <w:div w:id="621224942">
          <w:marLeft w:val="0"/>
          <w:marRight w:val="0"/>
          <w:marTop w:val="0"/>
          <w:marBottom w:val="60"/>
          <w:divBdr>
            <w:top w:val="none" w:sz="0" w:space="0" w:color="auto"/>
            <w:left w:val="none" w:sz="0" w:space="0" w:color="auto"/>
            <w:bottom w:val="none" w:sz="0" w:space="0" w:color="auto"/>
            <w:right w:val="none" w:sz="0" w:space="0" w:color="auto"/>
          </w:divBdr>
        </w:div>
        <w:div w:id="21437990">
          <w:marLeft w:val="0"/>
          <w:marRight w:val="0"/>
          <w:marTop w:val="0"/>
          <w:marBottom w:val="60"/>
          <w:divBdr>
            <w:top w:val="none" w:sz="0" w:space="0" w:color="auto"/>
            <w:left w:val="none" w:sz="0" w:space="0" w:color="auto"/>
            <w:bottom w:val="none" w:sz="0" w:space="0" w:color="auto"/>
            <w:right w:val="none" w:sz="0" w:space="0" w:color="auto"/>
          </w:divBdr>
        </w:div>
        <w:div w:id="801652781">
          <w:marLeft w:val="0"/>
          <w:marRight w:val="0"/>
          <w:marTop w:val="0"/>
          <w:marBottom w:val="60"/>
          <w:divBdr>
            <w:top w:val="none" w:sz="0" w:space="0" w:color="auto"/>
            <w:left w:val="none" w:sz="0" w:space="0" w:color="auto"/>
            <w:bottom w:val="none" w:sz="0" w:space="0" w:color="auto"/>
            <w:right w:val="none" w:sz="0" w:space="0" w:color="auto"/>
          </w:divBdr>
        </w:div>
        <w:div w:id="262154691">
          <w:marLeft w:val="0"/>
          <w:marRight w:val="0"/>
          <w:marTop w:val="0"/>
          <w:marBottom w:val="60"/>
          <w:divBdr>
            <w:top w:val="none" w:sz="0" w:space="0" w:color="auto"/>
            <w:left w:val="none" w:sz="0" w:space="0" w:color="auto"/>
            <w:bottom w:val="none" w:sz="0" w:space="0" w:color="auto"/>
            <w:right w:val="none" w:sz="0" w:space="0" w:color="auto"/>
          </w:divBdr>
        </w:div>
        <w:div w:id="1102071638">
          <w:marLeft w:val="0"/>
          <w:marRight w:val="0"/>
          <w:marTop w:val="0"/>
          <w:marBottom w:val="60"/>
          <w:divBdr>
            <w:top w:val="none" w:sz="0" w:space="0" w:color="auto"/>
            <w:left w:val="none" w:sz="0" w:space="0" w:color="auto"/>
            <w:bottom w:val="none" w:sz="0" w:space="0" w:color="auto"/>
            <w:right w:val="none" w:sz="0" w:space="0" w:color="auto"/>
          </w:divBdr>
        </w:div>
        <w:div w:id="1095248597">
          <w:marLeft w:val="0"/>
          <w:marRight w:val="0"/>
          <w:marTop w:val="0"/>
          <w:marBottom w:val="60"/>
          <w:divBdr>
            <w:top w:val="none" w:sz="0" w:space="0" w:color="auto"/>
            <w:left w:val="none" w:sz="0" w:space="0" w:color="auto"/>
            <w:bottom w:val="none" w:sz="0" w:space="0" w:color="auto"/>
            <w:right w:val="none" w:sz="0" w:space="0" w:color="auto"/>
          </w:divBdr>
        </w:div>
        <w:div w:id="1087387076">
          <w:marLeft w:val="0"/>
          <w:marRight w:val="0"/>
          <w:marTop w:val="0"/>
          <w:marBottom w:val="60"/>
          <w:divBdr>
            <w:top w:val="none" w:sz="0" w:space="0" w:color="auto"/>
            <w:left w:val="none" w:sz="0" w:space="0" w:color="auto"/>
            <w:bottom w:val="none" w:sz="0" w:space="0" w:color="auto"/>
            <w:right w:val="none" w:sz="0" w:space="0" w:color="auto"/>
          </w:divBdr>
        </w:div>
        <w:div w:id="950548399">
          <w:marLeft w:val="0"/>
          <w:marRight w:val="0"/>
          <w:marTop w:val="0"/>
          <w:marBottom w:val="60"/>
          <w:divBdr>
            <w:top w:val="none" w:sz="0" w:space="0" w:color="auto"/>
            <w:left w:val="none" w:sz="0" w:space="0" w:color="auto"/>
            <w:bottom w:val="none" w:sz="0" w:space="0" w:color="auto"/>
            <w:right w:val="none" w:sz="0" w:space="0" w:color="auto"/>
          </w:divBdr>
        </w:div>
        <w:div w:id="1231506197">
          <w:marLeft w:val="0"/>
          <w:marRight w:val="0"/>
          <w:marTop w:val="0"/>
          <w:marBottom w:val="60"/>
          <w:divBdr>
            <w:top w:val="none" w:sz="0" w:space="0" w:color="auto"/>
            <w:left w:val="none" w:sz="0" w:space="0" w:color="auto"/>
            <w:bottom w:val="none" w:sz="0" w:space="0" w:color="auto"/>
            <w:right w:val="none" w:sz="0" w:space="0" w:color="auto"/>
          </w:divBdr>
        </w:div>
        <w:div w:id="1943417191">
          <w:marLeft w:val="0"/>
          <w:marRight w:val="0"/>
          <w:marTop w:val="0"/>
          <w:marBottom w:val="60"/>
          <w:divBdr>
            <w:top w:val="none" w:sz="0" w:space="0" w:color="auto"/>
            <w:left w:val="none" w:sz="0" w:space="0" w:color="auto"/>
            <w:bottom w:val="none" w:sz="0" w:space="0" w:color="auto"/>
            <w:right w:val="none" w:sz="0" w:space="0" w:color="auto"/>
          </w:divBdr>
        </w:div>
        <w:div w:id="1505314202">
          <w:marLeft w:val="0"/>
          <w:marRight w:val="0"/>
          <w:marTop w:val="0"/>
          <w:marBottom w:val="60"/>
          <w:divBdr>
            <w:top w:val="none" w:sz="0" w:space="0" w:color="auto"/>
            <w:left w:val="none" w:sz="0" w:space="0" w:color="auto"/>
            <w:bottom w:val="none" w:sz="0" w:space="0" w:color="auto"/>
            <w:right w:val="none" w:sz="0" w:space="0" w:color="auto"/>
          </w:divBdr>
        </w:div>
        <w:div w:id="1033964481">
          <w:marLeft w:val="0"/>
          <w:marRight w:val="0"/>
          <w:marTop w:val="0"/>
          <w:marBottom w:val="60"/>
          <w:divBdr>
            <w:top w:val="none" w:sz="0" w:space="0" w:color="auto"/>
            <w:left w:val="none" w:sz="0" w:space="0" w:color="auto"/>
            <w:bottom w:val="none" w:sz="0" w:space="0" w:color="auto"/>
            <w:right w:val="none" w:sz="0" w:space="0" w:color="auto"/>
          </w:divBdr>
        </w:div>
        <w:div w:id="136722920">
          <w:marLeft w:val="0"/>
          <w:marRight w:val="0"/>
          <w:marTop w:val="0"/>
          <w:marBottom w:val="60"/>
          <w:divBdr>
            <w:top w:val="none" w:sz="0" w:space="0" w:color="auto"/>
            <w:left w:val="none" w:sz="0" w:space="0" w:color="auto"/>
            <w:bottom w:val="none" w:sz="0" w:space="0" w:color="auto"/>
            <w:right w:val="none" w:sz="0" w:space="0" w:color="auto"/>
          </w:divBdr>
        </w:div>
        <w:div w:id="70853472">
          <w:marLeft w:val="0"/>
          <w:marRight w:val="0"/>
          <w:marTop w:val="0"/>
          <w:marBottom w:val="60"/>
          <w:divBdr>
            <w:top w:val="none" w:sz="0" w:space="0" w:color="auto"/>
            <w:left w:val="none" w:sz="0" w:space="0" w:color="auto"/>
            <w:bottom w:val="none" w:sz="0" w:space="0" w:color="auto"/>
            <w:right w:val="none" w:sz="0" w:space="0" w:color="auto"/>
          </w:divBdr>
        </w:div>
        <w:div w:id="846017919">
          <w:marLeft w:val="0"/>
          <w:marRight w:val="0"/>
          <w:marTop w:val="0"/>
          <w:marBottom w:val="60"/>
          <w:divBdr>
            <w:top w:val="none" w:sz="0" w:space="0" w:color="auto"/>
            <w:left w:val="none" w:sz="0" w:space="0" w:color="auto"/>
            <w:bottom w:val="none" w:sz="0" w:space="0" w:color="auto"/>
            <w:right w:val="none" w:sz="0" w:space="0" w:color="auto"/>
          </w:divBdr>
        </w:div>
        <w:div w:id="1386098611">
          <w:marLeft w:val="0"/>
          <w:marRight w:val="0"/>
          <w:marTop w:val="0"/>
          <w:marBottom w:val="60"/>
          <w:divBdr>
            <w:top w:val="none" w:sz="0" w:space="0" w:color="auto"/>
            <w:left w:val="none" w:sz="0" w:space="0" w:color="auto"/>
            <w:bottom w:val="none" w:sz="0" w:space="0" w:color="auto"/>
            <w:right w:val="none" w:sz="0" w:space="0" w:color="auto"/>
          </w:divBdr>
        </w:div>
        <w:div w:id="65609938">
          <w:marLeft w:val="0"/>
          <w:marRight w:val="0"/>
          <w:marTop w:val="0"/>
          <w:marBottom w:val="60"/>
          <w:divBdr>
            <w:top w:val="none" w:sz="0" w:space="0" w:color="auto"/>
            <w:left w:val="none" w:sz="0" w:space="0" w:color="auto"/>
            <w:bottom w:val="none" w:sz="0" w:space="0" w:color="auto"/>
            <w:right w:val="none" w:sz="0" w:space="0" w:color="auto"/>
          </w:divBdr>
        </w:div>
        <w:div w:id="913271947">
          <w:marLeft w:val="0"/>
          <w:marRight w:val="0"/>
          <w:marTop w:val="0"/>
          <w:marBottom w:val="60"/>
          <w:divBdr>
            <w:top w:val="none" w:sz="0" w:space="0" w:color="auto"/>
            <w:left w:val="none" w:sz="0" w:space="0" w:color="auto"/>
            <w:bottom w:val="none" w:sz="0" w:space="0" w:color="auto"/>
            <w:right w:val="none" w:sz="0" w:space="0" w:color="auto"/>
          </w:divBdr>
        </w:div>
        <w:div w:id="1118066339">
          <w:marLeft w:val="0"/>
          <w:marRight w:val="0"/>
          <w:marTop w:val="0"/>
          <w:marBottom w:val="60"/>
          <w:divBdr>
            <w:top w:val="none" w:sz="0" w:space="0" w:color="auto"/>
            <w:left w:val="none" w:sz="0" w:space="0" w:color="auto"/>
            <w:bottom w:val="none" w:sz="0" w:space="0" w:color="auto"/>
            <w:right w:val="none" w:sz="0" w:space="0" w:color="auto"/>
          </w:divBdr>
        </w:div>
        <w:div w:id="1152405999">
          <w:marLeft w:val="0"/>
          <w:marRight w:val="0"/>
          <w:marTop w:val="0"/>
          <w:marBottom w:val="60"/>
          <w:divBdr>
            <w:top w:val="none" w:sz="0" w:space="0" w:color="auto"/>
            <w:left w:val="none" w:sz="0" w:space="0" w:color="auto"/>
            <w:bottom w:val="none" w:sz="0" w:space="0" w:color="auto"/>
            <w:right w:val="none" w:sz="0" w:space="0" w:color="auto"/>
          </w:divBdr>
        </w:div>
        <w:div w:id="1470250177">
          <w:marLeft w:val="0"/>
          <w:marRight w:val="0"/>
          <w:marTop w:val="0"/>
          <w:marBottom w:val="60"/>
          <w:divBdr>
            <w:top w:val="none" w:sz="0" w:space="0" w:color="auto"/>
            <w:left w:val="none" w:sz="0" w:space="0" w:color="auto"/>
            <w:bottom w:val="none" w:sz="0" w:space="0" w:color="auto"/>
            <w:right w:val="none" w:sz="0" w:space="0" w:color="auto"/>
          </w:divBdr>
        </w:div>
        <w:div w:id="1383404770">
          <w:marLeft w:val="0"/>
          <w:marRight w:val="0"/>
          <w:marTop w:val="0"/>
          <w:marBottom w:val="60"/>
          <w:divBdr>
            <w:top w:val="none" w:sz="0" w:space="0" w:color="auto"/>
            <w:left w:val="none" w:sz="0" w:space="0" w:color="auto"/>
            <w:bottom w:val="none" w:sz="0" w:space="0" w:color="auto"/>
            <w:right w:val="none" w:sz="0" w:space="0" w:color="auto"/>
          </w:divBdr>
        </w:div>
        <w:div w:id="622882707">
          <w:marLeft w:val="0"/>
          <w:marRight w:val="0"/>
          <w:marTop w:val="0"/>
          <w:marBottom w:val="60"/>
          <w:divBdr>
            <w:top w:val="none" w:sz="0" w:space="0" w:color="auto"/>
            <w:left w:val="none" w:sz="0" w:space="0" w:color="auto"/>
            <w:bottom w:val="none" w:sz="0" w:space="0" w:color="auto"/>
            <w:right w:val="none" w:sz="0" w:space="0" w:color="auto"/>
          </w:divBdr>
        </w:div>
        <w:div w:id="1976829379">
          <w:marLeft w:val="0"/>
          <w:marRight w:val="0"/>
          <w:marTop w:val="0"/>
          <w:marBottom w:val="60"/>
          <w:divBdr>
            <w:top w:val="none" w:sz="0" w:space="0" w:color="auto"/>
            <w:left w:val="none" w:sz="0" w:space="0" w:color="auto"/>
            <w:bottom w:val="none" w:sz="0" w:space="0" w:color="auto"/>
            <w:right w:val="none" w:sz="0" w:space="0" w:color="auto"/>
          </w:divBdr>
        </w:div>
        <w:div w:id="549414382">
          <w:marLeft w:val="0"/>
          <w:marRight w:val="0"/>
          <w:marTop w:val="0"/>
          <w:marBottom w:val="60"/>
          <w:divBdr>
            <w:top w:val="none" w:sz="0" w:space="0" w:color="auto"/>
            <w:left w:val="none" w:sz="0" w:space="0" w:color="auto"/>
            <w:bottom w:val="none" w:sz="0" w:space="0" w:color="auto"/>
            <w:right w:val="none" w:sz="0" w:space="0" w:color="auto"/>
          </w:divBdr>
        </w:div>
        <w:div w:id="83308030">
          <w:marLeft w:val="0"/>
          <w:marRight w:val="0"/>
          <w:marTop w:val="0"/>
          <w:marBottom w:val="60"/>
          <w:divBdr>
            <w:top w:val="none" w:sz="0" w:space="0" w:color="auto"/>
            <w:left w:val="none" w:sz="0" w:space="0" w:color="auto"/>
            <w:bottom w:val="none" w:sz="0" w:space="0" w:color="auto"/>
            <w:right w:val="none" w:sz="0" w:space="0" w:color="auto"/>
          </w:divBdr>
        </w:div>
        <w:div w:id="44186072">
          <w:marLeft w:val="0"/>
          <w:marRight w:val="0"/>
          <w:marTop w:val="0"/>
          <w:marBottom w:val="60"/>
          <w:divBdr>
            <w:top w:val="none" w:sz="0" w:space="0" w:color="auto"/>
            <w:left w:val="none" w:sz="0" w:space="0" w:color="auto"/>
            <w:bottom w:val="none" w:sz="0" w:space="0" w:color="auto"/>
            <w:right w:val="none" w:sz="0" w:space="0" w:color="auto"/>
          </w:divBdr>
        </w:div>
        <w:div w:id="858812715">
          <w:marLeft w:val="0"/>
          <w:marRight w:val="0"/>
          <w:marTop w:val="0"/>
          <w:marBottom w:val="60"/>
          <w:divBdr>
            <w:top w:val="none" w:sz="0" w:space="0" w:color="auto"/>
            <w:left w:val="none" w:sz="0" w:space="0" w:color="auto"/>
            <w:bottom w:val="none" w:sz="0" w:space="0" w:color="auto"/>
            <w:right w:val="none" w:sz="0" w:space="0" w:color="auto"/>
          </w:divBdr>
        </w:div>
        <w:div w:id="464782928">
          <w:marLeft w:val="0"/>
          <w:marRight w:val="0"/>
          <w:marTop w:val="0"/>
          <w:marBottom w:val="60"/>
          <w:divBdr>
            <w:top w:val="none" w:sz="0" w:space="0" w:color="auto"/>
            <w:left w:val="none" w:sz="0" w:space="0" w:color="auto"/>
            <w:bottom w:val="none" w:sz="0" w:space="0" w:color="auto"/>
            <w:right w:val="none" w:sz="0" w:space="0" w:color="auto"/>
          </w:divBdr>
        </w:div>
        <w:div w:id="952327159">
          <w:marLeft w:val="0"/>
          <w:marRight w:val="0"/>
          <w:marTop w:val="0"/>
          <w:marBottom w:val="60"/>
          <w:divBdr>
            <w:top w:val="none" w:sz="0" w:space="0" w:color="auto"/>
            <w:left w:val="none" w:sz="0" w:space="0" w:color="auto"/>
            <w:bottom w:val="none" w:sz="0" w:space="0" w:color="auto"/>
            <w:right w:val="none" w:sz="0" w:space="0" w:color="auto"/>
          </w:divBdr>
        </w:div>
        <w:div w:id="1107189877">
          <w:marLeft w:val="0"/>
          <w:marRight w:val="0"/>
          <w:marTop w:val="0"/>
          <w:marBottom w:val="60"/>
          <w:divBdr>
            <w:top w:val="none" w:sz="0" w:space="0" w:color="auto"/>
            <w:left w:val="none" w:sz="0" w:space="0" w:color="auto"/>
            <w:bottom w:val="none" w:sz="0" w:space="0" w:color="auto"/>
            <w:right w:val="none" w:sz="0" w:space="0" w:color="auto"/>
          </w:divBdr>
        </w:div>
        <w:div w:id="447241119">
          <w:marLeft w:val="0"/>
          <w:marRight w:val="0"/>
          <w:marTop w:val="0"/>
          <w:marBottom w:val="60"/>
          <w:divBdr>
            <w:top w:val="none" w:sz="0" w:space="0" w:color="auto"/>
            <w:left w:val="none" w:sz="0" w:space="0" w:color="auto"/>
            <w:bottom w:val="none" w:sz="0" w:space="0" w:color="auto"/>
            <w:right w:val="none" w:sz="0" w:space="0" w:color="auto"/>
          </w:divBdr>
        </w:div>
        <w:div w:id="409036471">
          <w:marLeft w:val="0"/>
          <w:marRight w:val="0"/>
          <w:marTop w:val="0"/>
          <w:marBottom w:val="60"/>
          <w:divBdr>
            <w:top w:val="none" w:sz="0" w:space="0" w:color="auto"/>
            <w:left w:val="none" w:sz="0" w:space="0" w:color="auto"/>
            <w:bottom w:val="none" w:sz="0" w:space="0" w:color="auto"/>
            <w:right w:val="none" w:sz="0" w:space="0" w:color="auto"/>
          </w:divBdr>
        </w:div>
        <w:div w:id="698822164">
          <w:marLeft w:val="0"/>
          <w:marRight w:val="0"/>
          <w:marTop w:val="0"/>
          <w:marBottom w:val="60"/>
          <w:divBdr>
            <w:top w:val="none" w:sz="0" w:space="0" w:color="auto"/>
            <w:left w:val="none" w:sz="0" w:space="0" w:color="auto"/>
            <w:bottom w:val="none" w:sz="0" w:space="0" w:color="auto"/>
            <w:right w:val="none" w:sz="0" w:space="0" w:color="auto"/>
          </w:divBdr>
        </w:div>
        <w:div w:id="1260681061">
          <w:marLeft w:val="0"/>
          <w:marRight w:val="0"/>
          <w:marTop w:val="0"/>
          <w:marBottom w:val="60"/>
          <w:divBdr>
            <w:top w:val="none" w:sz="0" w:space="0" w:color="auto"/>
            <w:left w:val="none" w:sz="0" w:space="0" w:color="auto"/>
            <w:bottom w:val="none" w:sz="0" w:space="0" w:color="auto"/>
            <w:right w:val="none" w:sz="0" w:space="0" w:color="auto"/>
          </w:divBdr>
        </w:div>
        <w:div w:id="135799524">
          <w:marLeft w:val="0"/>
          <w:marRight w:val="0"/>
          <w:marTop w:val="0"/>
          <w:marBottom w:val="60"/>
          <w:divBdr>
            <w:top w:val="none" w:sz="0" w:space="0" w:color="auto"/>
            <w:left w:val="none" w:sz="0" w:space="0" w:color="auto"/>
            <w:bottom w:val="none" w:sz="0" w:space="0" w:color="auto"/>
            <w:right w:val="none" w:sz="0" w:space="0" w:color="auto"/>
          </w:divBdr>
        </w:div>
        <w:div w:id="699860646">
          <w:marLeft w:val="0"/>
          <w:marRight w:val="0"/>
          <w:marTop w:val="0"/>
          <w:marBottom w:val="60"/>
          <w:divBdr>
            <w:top w:val="none" w:sz="0" w:space="0" w:color="auto"/>
            <w:left w:val="none" w:sz="0" w:space="0" w:color="auto"/>
            <w:bottom w:val="none" w:sz="0" w:space="0" w:color="auto"/>
            <w:right w:val="none" w:sz="0" w:space="0" w:color="auto"/>
          </w:divBdr>
        </w:div>
        <w:div w:id="698117638">
          <w:marLeft w:val="0"/>
          <w:marRight w:val="0"/>
          <w:marTop w:val="0"/>
          <w:marBottom w:val="60"/>
          <w:divBdr>
            <w:top w:val="none" w:sz="0" w:space="0" w:color="auto"/>
            <w:left w:val="none" w:sz="0" w:space="0" w:color="auto"/>
            <w:bottom w:val="none" w:sz="0" w:space="0" w:color="auto"/>
            <w:right w:val="none" w:sz="0" w:space="0" w:color="auto"/>
          </w:divBdr>
        </w:div>
        <w:div w:id="2128816335">
          <w:marLeft w:val="0"/>
          <w:marRight w:val="0"/>
          <w:marTop w:val="0"/>
          <w:marBottom w:val="60"/>
          <w:divBdr>
            <w:top w:val="none" w:sz="0" w:space="0" w:color="auto"/>
            <w:left w:val="none" w:sz="0" w:space="0" w:color="auto"/>
            <w:bottom w:val="none" w:sz="0" w:space="0" w:color="auto"/>
            <w:right w:val="none" w:sz="0" w:space="0" w:color="auto"/>
          </w:divBdr>
        </w:div>
        <w:div w:id="520893989">
          <w:marLeft w:val="0"/>
          <w:marRight w:val="0"/>
          <w:marTop w:val="0"/>
          <w:marBottom w:val="60"/>
          <w:divBdr>
            <w:top w:val="none" w:sz="0" w:space="0" w:color="auto"/>
            <w:left w:val="none" w:sz="0" w:space="0" w:color="auto"/>
            <w:bottom w:val="none" w:sz="0" w:space="0" w:color="auto"/>
            <w:right w:val="none" w:sz="0" w:space="0" w:color="auto"/>
          </w:divBdr>
        </w:div>
        <w:div w:id="1168324561">
          <w:marLeft w:val="0"/>
          <w:marRight w:val="0"/>
          <w:marTop w:val="0"/>
          <w:marBottom w:val="60"/>
          <w:divBdr>
            <w:top w:val="none" w:sz="0" w:space="0" w:color="auto"/>
            <w:left w:val="none" w:sz="0" w:space="0" w:color="auto"/>
            <w:bottom w:val="none" w:sz="0" w:space="0" w:color="auto"/>
            <w:right w:val="none" w:sz="0" w:space="0" w:color="auto"/>
          </w:divBdr>
        </w:div>
        <w:div w:id="1597514717">
          <w:marLeft w:val="0"/>
          <w:marRight w:val="0"/>
          <w:marTop w:val="0"/>
          <w:marBottom w:val="60"/>
          <w:divBdr>
            <w:top w:val="none" w:sz="0" w:space="0" w:color="auto"/>
            <w:left w:val="none" w:sz="0" w:space="0" w:color="auto"/>
            <w:bottom w:val="none" w:sz="0" w:space="0" w:color="auto"/>
            <w:right w:val="none" w:sz="0" w:space="0" w:color="auto"/>
          </w:divBdr>
        </w:div>
        <w:div w:id="1748573866">
          <w:marLeft w:val="0"/>
          <w:marRight w:val="0"/>
          <w:marTop w:val="0"/>
          <w:marBottom w:val="60"/>
          <w:divBdr>
            <w:top w:val="none" w:sz="0" w:space="0" w:color="auto"/>
            <w:left w:val="none" w:sz="0" w:space="0" w:color="auto"/>
            <w:bottom w:val="none" w:sz="0" w:space="0" w:color="auto"/>
            <w:right w:val="none" w:sz="0" w:space="0" w:color="auto"/>
          </w:divBdr>
        </w:div>
        <w:div w:id="2095587908">
          <w:marLeft w:val="0"/>
          <w:marRight w:val="0"/>
          <w:marTop w:val="0"/>
          <w:marBottom w:val="60"/>
          <w:divBdr>
            <w:top w:val="none" w:sz="0" w:space="0" w:color="auto"/>
            <w:left w:val="none" w:sz="0" w:space="0" w:color="auto"/>
            <w:bottom w:val="none" w:sz="0" w:space="0" w:color="auto"/>
            <w:right w:val="none" w:sz="0" w:space="0" w:color="auto"/>
          </w:divBdr>
        </w:div>
        <w:div w:id="493030144">
          <w:marLeft w:val="0"/>
          <w:marRight w:val="0"/>
          <w:marTop w:val="0"/>
          <w:marBottom w:val="60"/>
          <w:divBdr>
            <w:top w:val="none" w:sz="0" w:space="0" w:color="auto"/>
            <w:left w:val="none" w:sz="0" w:space="0" w:color="auto"/>
            <w:bottom w:val="none" w:sz="0" w:space="0" w:color="auto"/>
            <w:right w:val="none" w:sz="0" w:space="0" w:color="auto"/>
          </w:divBdr>
        </w:div>
        <w:div w:id="392433249">
          <w:marLeft w:val="0"/>
          <w:marRight w:val="0"/>
          <w:marTop w:val="0"/>
          <w:marBottom w:val="60"/>
          <w:divBdr>
            <w:top w:val="none" w:sz="0" w:space="0" w:color="auto"/>
            <w:left w:val="none" w:sz="0" w:space="0" w:color="auto"/>
            <w:bottom w:val="none" w:sz="0" w:space="0" w:color="auto"/>
            <w:right w:val="none" w:sz="0" w:space="0" w:color="auto"/>
          </w:divBdr>
        </w:div>
        <w:div w:id="659966989">
          <w:marLeft w:val="0"/>
          <w:marRight w:val="0"/>
          <w:marTop w:val="0"/>
          <w:marBottom w:val="60"/>
          <w:divBdr>
            <w:top w:val="none" w:sz="0" w:space="0" w:color="auto"/>
            <w:left w:val="none" w:sz="0" w:space="0" w:color="auto"/>
            <w:bottom w:val="none" w:sz="0" w:space="0" w:color="auto"/>
            <w:right w:val="none" w:sz="0" w:space="0" w:color="auto"/>
          </w:divBdr>
        </w:div>
        <w:div w:id="751240207">
          <w:marLeft w:val="0"/>
          <w:marRight w:val="0"/>
          <w:marTop w:val="0"/>
          <w:marBottom w:val="60"/>
          <w:divBdr>
            <w:top w:val="none" w:sz="0" w:space="0" w:color="auto"/>
            <w:left w:val="none" w:sz="0" w:space="0" w:color="auto"/>
            <w:bottom w:val="none" w:sz="0" w:space="0" w:color="auto"/>
            <w:right w:val="none" w:sz="0" w:space="0" w:color="auto"/>
          </w:divBdr>
        </w:div>
        <w:div w:id="911961853">
          <w:marLeft w:val="0"/>
          <w:marRight w:val="0"/>
          <w:marTop w:val="0"/>
          <w:marBottom w:val="60"/>
          <w:divBdr>
            <w:top w:val="none" w:sz="0" w:space="0" w:color="auto"/>
            <w:left w:val="none" w:sz="0" w:space="0" w:color="auto"/>
            <w:bottom w:val="none" w:sz="0" w:space="0" w:color="auto"/>
            <w:right w:val="none" w:sz="0" w:space="0" w:color="auto"/>
          </w:divBdr>
        </w:div>
        <w:div w:id="5906872">
          <w:marLeft w:val="0"/>
          <w:marRight w:val="0"/>
          <w:marTop w:val="0"/>
          <w:marBottom w:val="60"/>
          <w:divBdr>
            <w:top w:val="none" w:sz="0" w:space="0" w:color="auto"/>
            <w:left w:val="none" w:sz="0" w:space="0" w:color="auto"/>
            <w:bottom w:val="none" w:sz="0" w:space="0" w:color="auto"/>
            <w:right w:val="none" w:sz="0" w:space="0" w:color="auto"/>
          </w:divBdr>
        </w:div>
        <w:div w:id="745961675">
          <w:marLeft w:val="0"/>
          <w:marRight w:val="0"/>
          <w:marTop w:val="0"/>
          <w:marBottom w:val="60"/>
          <w:divBdr>
            <w:top w:val="none" w:sz="0" w:space="0" w:color="auto"/>
            <w:left w:val="none" w:sz="0" w:space="0" w:color="auto"/>
            <w:bottom w:val="none" w:sz="0" w:space="0" w:color="auto"/>
            <w:right w:val="none" w:sz="0" w:space="0" w:color="auto"/>
          </w:divBdr>
        </w:div>
        <w:div w:id="600994204">
          <w:marLeft w:val="0"/>
          <w:marRight w:val="0"/>
          <w:marTop w:val="0"/>
          <w:marBottom w:val="60"/>
          <w:divBdr>
            <w:top w:val="none" w:sz="0" w:space="0" w:color="auto"/>
            <w:left w:val="none" w:sz="0" w:space="0" w:color="auto"/>
            <w:bottom w:val="none" w:sz="0" w:space="0" w:color="auto"/>
            <w:right w:val="none" w:sz="0" w:space="0" w:color="auto"/>
          </w:divBdr>
        </w:div>
        <w:div w:id="687953300">
          <w:marLeft w:val="0"/>
          <w:marRight w:val="0"/>
          <w:marTop w:val="0"/>
          <w:marBottom w:val="60"/>
          <w:divBdr>
            <w:top w:val="none" w:sz="0" w:space="0" w:color="auto"/>
            <w:left w:val="none" w:sz="0" w:space="0" w:color="auto"/>
            <w:bottom w:val="none" w:sz="0" w:space="0" w:color="auto"/>
            <w:right w:val="none" w:sz="0" w:space="0" w:color="auto"/>
          </w:divBdr>
        </w:div>
        <w:div w:id="695889208">
          <w:marLeft w:val="0"/>
          <w:marRight w:val="0"/>
          <w:marTop w:val="0"/>
          <w:marBottom w:val="60"/>
          <w:divBdr>
            <w:top w:val="none" w:sz="0" w:space="0" w:color="auto"/>
            <w:left w:val="none" w:sz="0" w:space="0" w:color="auto"/>
            <w:bottom w:val="none" w:sz="0" w:space="0" w:color="auto"/>
            <w:right w:val="none" w:sz="0" w:space="0" w:color="auto"/>
          </w:divBdr>
        </w:div>
        <w:div w:id="886527146">
          <w:marLeft w:val="0"/>
          <w:marRight w:val="0"/>
          <w:marTop w:val="0"/>
          <w:marBottom w:val="60"/>
          <w:divBdr>
            <w:top w:val="none" w:sz="0" w:space="0" w:color="auto"/>
            <w:left w:val="none" w:sz="0" w:space="0" w:color="auto"/>
            <w:bottom w:val="none" w:sz="0" w:space="0" w:color="auto"/>
            <w:right w:val="none" w:sz="0" w:space="0" w:color="auto"/>
          </w:divBdr>
        </w:div>
        <w:div w:id="391974029">
          <w:marLeft w:val="0"/>
          <w:marRight w:val="0"/>
          <w:marTop w:val="0"/>
          <w:marBottom w:val="60"/>
          <w:divBdr>
            <w:top w:val="none" w:sz="0" w:space="0" w:color="auto"/>
            <w:left w:val="none" w:sz="0" w:space="0" w:color="auto"/>
            <w:bottom w:val="none" w:sz="0" w:space="0" w:color="auto"/>
            <w:right w:val="none" w:sz="0" w:space="0" w:color="auto"/>
          </w:divBdr>
        </w:div>
        <w:div w:id="159077882">
          <w:marLeft w:val="0"/>
          <w:marRight w:val="0"/>
          <w:marTop w:val="0"/>
          <w:marBottom w:val="60"/>
          <w:divBdr>
            <w:top w:val="none" w:sz="0" w:space="0" w:color="auto"/>
            <w:left w:val="none" w:sz="0" w:space="0" w:color="auto"/>
            <w:bottom w:val="none" w:sz="0" w:space="0" w:color="auto"/>
            <w:right w:val="none" w:sz="0" w:space="0" w:color="auto"/>
          </w:divBdr>
        </w:div>
        <w:div w:id="105544824">
          <w:marLeft w:val="0"/>
          <w:marRight w:val="0"/>
          <w:marTop w:val="0"/>
          <w:marBottom w:val="60"/>
          <w:divBdr>
            <w:top w:val="none" w:sz="0" w:space="0" w:color="auto"/>
            <w:left w:val="none" w:sz="0" w:space="0" w:color="auto"/>
            <w:bottom w:val="none" w:sz="0" w:space="0" w:color="auto"/>
            <w:right w:val="none" w:sz="0" w:space="0" w:color="auto"/>
          </w:divBdr>
        </w:div>
        <w:div w:id="601379723">
          <w:marLeft w:val="0"/>
          <w:marRight w:val="0"/>
          <w:marTop w:val="0"/>
          <w:marBottom w:val="60"/>
          <w:divBdr>
            <w:top w:val="none" w:sz="0" w:space="0" w:color="auto"/>
            <w:left w:val="none" w:sz="0" w:space="0" w:color="auto"/>
            <w:bottom w:val="none" w:sz="0" w:space="0" w:color="auto"/>
            <w:right w:val="none" w:sz="0" w:space="0" w:color="auto"/>
          </w:divBdr>
        </w:div>
        <w:div w:id="720326970">
          <w:marLeft w:val="0"/>
          <w:marRight w:val="0"/>
          <w:marTop w:val="0"/>
          <w:marBottom w:val="60"/>
          <w:divBdr>
            <w:top w:val="none" w:sz="0" w:space="0" w:color="auto"/>
            <w:left w:val="none" w:sz="0" w:space="0" w:color="auto"/>
            <w:bottom w:val="none" w:sz="0" w:space="0" w:color="auto"/>
            <w:right w:val="none" w:sz="0" w:space="0" w:color="auto"/>
          </w:divBdr>
        </w:div>
        <w:div w:id="1072703245">
          <w:marLeft w:val="0"/>
          <w:marRight w:val="0"/>
          <w:marTop w:val="0"/>
          <w:marBottom w:val="60"/>
          <w:divBdr>
            <w:top w:val="none" w:sz="0" w:space="0" w:color="auto"/>
            <w:left w:val="none" w:sz="0" w:space="0" w:color="auto"/>
            <w:bottom w:val="none" w:sz="0" w:space="0" w:color="auto"/>
            <w:right w:val="none" w:sz="0" w:space="0" w:color="auto"/>
          </w:divBdr>
        </w:div>
        <w:div w:id="556669635">
          <w:marLeft w:val="0"/>
          <w:marRight w:val="0"/>
          <w:marTop w:val="0"/>
          <w:marBottom w:val="60"/>
          <w:divBdr>
            <w:top w:val="none" w:sz="0" w:space="0" w:color="auto"/>
            <w:left w:val="none" w:sz="0" w:space="0" w:color="auto"/>
            <w:bottom w:val="none" w:sz="0" w:space="0" w:color="auto"/>
            <w:right w:val="none" w:sz="0" w:space="0" w:color="auto"/>
          </w:divBdr>
        </w:div>
        <w:div w:id="1108083614">
          <w:marLeft w:val="0"/>
          <w:marRight w:val="0"/>
          <w:marTop w:val="0"/>
          <w:marBottom w:val="60"/>
          <w:divBdr>
            <w:top w:val="none" w:sz="0" w:space="0" w:color="auto"/>
            <w:left w:val="none" w:sz="0" w:space="0" w:color="auto"/>
            <w:bottom w:val="none" w:sz="0" w:space="0" w:color="auto"/>
            <w:right w:val="none" w:sz="0" w:space="0" w:color="auto"/>
          </w:divBdr>
        </w:div>
        <w:div w:id="1490824264">
          <w:marLeft w:val="0"/>
          <w:marRight w:val="0"/>
          <w:marTop w:val="0"/>
          <w:marBottom w:val="60"/>
          <w:divBdr>
            <w:top w:val="none" w:sz="0" w:space="0" w:color="auto"/>
            <w:left w:val="none" w:sz="0" w:space="0" w:color="auto"/>
            <w:bottom w:val="none" w:sz="0" w:space="0" w:color="auto"/>
            <w:right w:val="none" w:sz="0" w:space="0" w:color="auto"/>
          </w:divBdr>
        </w:div>
        <w:div w:id="1626544043">
          <w:marLeft w:val="0"/>
          <w:marRight w:val="0"/>
          <w:marTop w:val="0"/>
          <w:marBottom w:val="60"/>
          <w:divBdr>
            <w:top w:val="none" w:sz="0" w:space="0" w:color="auto"/>
            <w:left w:val="none" w:sz="0" w:space="0" w:color="auto"/>
            <w:bottom w:val="none" w:sz="0" w:space="0" w:color="auto"/>
            <w:right w:val="none" w:sz="0" w:space="0" w:color="auto"/>
          </w:divBdr>
        </w:div>
        <w:div w:id="461266412">
          <w:marLeft w:val="0"/>
          <w:marRight w:val="0"/>
          <w:marTop w:val="0"/>
          <w:marBottom w:val="60"/>
          <w:divBdr>
            <w:top w:val="none" w:sz="0" w:space="0" w:color="auto"/>
            <w:left w:val="none" w:sz="0" w:space="0" w:color="auto"/>
            <w:bottom w:val="none" w:sz="0" w:space="0" w:color="auto"/>
            <w:right w:val="none" w:sz="0" w:space="0" w:color="auto"/>
          </w:divBdr>
        </w:div>
        <w:div w:id="1501382814">
          <w:marLeft w:val="0"/>
          <w:marRight w:val="0"/>
          <w:marTop w:val="0"/>
          <w:marBottom w:val="60"/>
          <w:divBdr>
            <w:top w:val="none" w:sz="0" w:space="0" w:color="auto"/>
            <w:left w:val="none" w:sz="0" w:space="0" w:color="auto"/>
            <w:bottom w:val="none" w:sz="0" w:space="0" w:color="auto"/>
            <w:right w:val="none" w:sz="0" w:space="0" w:color="auto"/>
          </w:divBdr>
        </w:div>
        <w:div w:id="2103067157">
          <w:marLeft w:val="0"/>
          <w:marRight w:val="0"/>
          <w:marTop w:val="0"/>
          <w:marBottom w:val="60"/>
          <w:divBdr>
            <w:top w:val="none" w:sz="0" w:space="0" w:color="auto"/>
            <w:left w:val="none" w:sz="0" w:space="0" w:color="auto"/>
            <w:bottom w:val="none" w:sz="0" w:space="0" w:color="auto"/>
            <w:right w:val="none" w:sz="0" w:space="0" w:color="auto"/>
          </w:divBdr>
        </w:div>
        <w:div w:id="878785629">
          <w:marLeft w:val="0"/>
          <w:marRight w:val="0"/>
          <w:marTop w:val="0"/>
          <w:marBottom w:val="60"/>
          <w:divBdr>
            <w:top w:val="none" w:sz="0" w:space="0" w:color="auto"/>
            <w:left w:val="none" w:sz="0" w:space="0" w:color="auto"/>
            <w:bottom w:val="none" w:sz="0" w:space="0" w:color="auto"/>
            <w:right w:val="none" w:sz="0" w:space="0" w:color="auto"/>
          </w:divBdr>
        </w:div>
        <w:div w:id="1480003180">
          <w:marLeft w:val="0"/>
          <w:marRight w:val="0"/>
          <w:marTop w:val="0"/>
          <w:marBottom w:val="60"/>
          <w:divBdr>
            <w:top w:val="none" w:sz="0" w:space="0" w:color="auto"/>
            <w:left w:val="none" w:sz="0" w:space="0" w:color="auto"/>
            <w:bottom w:val="none" w:sz="0" w:space="0" w:color="auto"/>
            <w:right w:val="none" w:sz="0" w:space="0" w:color="auto"/>
          </w:divBdr>
        </w:div>
        <w:div w:id="1351368934">
          <w:marLeft w:val="0"/>
          <w:marRight w:val="0"/>
          <w:marTop w:val="0"/>
          <w:marBottom w:val="60"/>
          <w:divBdr>
            <w:top w:val="none" w:sz="0" w:space="0" w:color="auto"/>
            <w:left w:val="none" w:sz="0" w:space="0" w:color="auto"/>
            <w:bottom w:val="none" w:sz="0" w:space="0" w:color="auto"/>
            <w:right w:val="none" w:sz="0" w:space="0" w:color="auto"/>
          </w:divBdr>
        </w:div>
        <w:div w:id="1182357102">
          <w:marLeft w:val="0"/>
          <w:marRight w:val="0"/>
          <w:marTop w:val="0"/>
          <w:marBottom w:val="60"/>
          <w:divBdr>
            <w:top w:val="none" w:sz="0" w:space="0" w:color="auto"/>
            <w:left w:val="none" w:sz="0" w:space="0" w:color="auto"/>
            <w:bottom w:val="none" w:sz="0" w:space="0" w:color="auto"/>
            <w:right w:val="none" w:sz="0" w:space="0" w:color="auto"/>
          </w:divBdr>
        </w:div>
        <w:div w:id="1812820368">
          <w:marLeft w:val="0"/>
          <w:marRight w:val="0"/>
          <w:marTop w:val="0"/>
          <w:marBottom w:val="60"/>
          <w:divBdr>
            <w:top w:val="none" w:sz="0" w:space="0" w:color="auto"/>
            <w:left w:val="none" w:sz="0" w:space="0" w:color="auto"/>
            <w:bottom w:val="none" w:sz="0" w:space="0" w:color="auto"/>
            <w:right w:val="none" w:sz="0" w:space="0" w:color="auto"/>
          </w:divBdr>
        </w:div>
        <w:div w:id="1432505645">
          <w:marLeft w:val="0"/>
          <w:marRight w:val="0"/>
          <w:marTop w:val="0"/>
          <w:marBottom w:val="60"/>
          <w:divBdr>
            <w:top w:val="none" w:sz="0" w:space="0" w:color="auto"/>
            <w:left w:val="none" w:sz="0" w:space="0" w:color="auto"/>
            <w:bottom w:val="none" w:sz="0" w:space="0" w:color="auto"/>
            <w:right w:val="none" w:sz="0" w:space="0" w:color="auto"/>
          </w:divBdr>
        </w:div>
        <w:div w:id="1128160096">
          <w:marLeft w:val="0"/>
          <w:marRight w:val="0"/>
          <w:marTop w:val="0"/>
          <w:marBottom w:val="60"/>
          <w:divBdr>
            <w:top w:val="none" w:sz="0" w:space="0" w:color="auto"/>
            <w:left w:val="none" w:sz="0" w:space="0" w:color="auto"/>
            <w:bottom w:val="none" w:sz="0" w:space="0" w:color="auto"/>
            <w:right w:val="none" w:sz="0" w:space="0" w:color="auto"/>
          </w:divBdr>
        </w:div>
        <w:div w:id="32773991">
          <w:marLeft w:val="0"/>
          <w:marRight w:val="0"/>
          <w:marTop w:val="0"/>
          <w:marBottom w:val="60"/>
          <w:divBdr>
            <w:top w:val="none" w:sz="0" w:space="0" w:color="auto"/>
            <w:left w:val="none" w:sz="0" w:space="0" w:color="auto"/>
            <w:bottom w:val="none" w:sz="0" w:space="0" w:color="auto"/>
            <w:right w:val="none" w:sz="0" w:space="0" w:color="auto"/>
          </w:divBdr>
        </w:div>
        <w:div w:id="1475029945">
          <w:marLeft w:val="0"/>
          <w:marRight w:val="0"/>
          <w:marTop w:val="0"/>
          <w:marBottom w:val="60"/>
          <w:divBdr>
            <w:top w:val="none" w:sz="0" w:space="0" w:color="auto"/>
            <w:left w:val="none" w:sz="0" w:space="0" w:color="auto"/>
            <w:bottom w:val="none" w:sz="0" w:space="0" w:color="auto"/>
            <w:right w:val="none" w:sz="0" w:space="0" w:color="auto"/>
          </w:divBdr>
        </w:div>
        <w:div w:id="1613515404">
          <w:marLeft w:val="0"/>
          <w:marRight w:val="0"/>
          <w:marTop w:val="0"/>
          <w:marBottom w:val="60"/>
          <w:divBdr>
            <w:top w:val="none" w:sz="0" w:space="0" w:color="auto"/>
            <w:left w:val="none" w:sz="0" w:space="0" w:color="auto"/>
            <w:bottom w:val="none" w:sz="0" w:space="0" w:color="auto"/>
            <w:right w:val="none" w:sz="0" w:space="0" w:color="auto"/>
          </w:divBdr>
        </w:div>
        <w:div w:id="75636592">
          <w:marLeft w:val="0"/>
          <w:marRight w:val="0"/>
          <w:marTop w:val="0"/>
          <w:marBottom w:val="60"/>
          <w:divBdr>
            <w:top w:val="none" w:sz="0" w:space="0" w:color="auto"/>
            <w:left w:val="none" w:sz="0" w:space="0" w:color="auto"/>
            <w:bottom w:val="none" w:sz="0" w:space="0" w:color="auto"/>
            <w:right w:val="none" w:sz="0" w:space="0" w:color="auto"/>
          </w:divBdr>
        </w:div>
        <w:div w:id="698747929">
          <w:marLeft w:val="0"/>
          <w:marRight w:val="0"/>
          <w:marTop w:val="0"/>
          <w:marBottom w:val="60"/>
          <w:divBdr>
            <w:top w:val="none" w:sz="0" w:space="0" w:color="auto"/>
            <w:left w:val="none" w:sz="0" w:space="0" w:color="auto"/>
            <w:bottom w:val="none" w:sz="0" w:space="0" w:color="auto"/>
            <w:right w:val="none" w:sz="0" w:space="0" w:color="auto"/>
          </w:divBdr>
        </w:div>
        <w:div w:id="443841081">
          <w:marLeft w:val="0"/>
          <w:marRight w:val="0"/>
          <w:marTop w:val="0"/>
          <w:marBottom w:val="60"/>
          <w:divBdr>
            <w:top w:val="none" w:sz="0" w:space="0" w:color="auto"/>
            <w:left w:val="none" w:sz="0" w:space="0" w:color="auto"/>
            <w:bottom w:val="none" w:sz="0" w:space="0" w:color="auto"/>
            <w:right w:val="none" w:sz="0" w:space="0" w:color="auto"/>
          </w:divBdr>
        </w:div>
        <w:div w:id="356782381">
          <w:marLeft w:val="0"/>
          <w:marRight w:val="0"/>
          <w:marTop w:val="0"/>
          <w:marBottom w:val="60"/>
          <w:divBdr>
            <w:top w:val="none" w:sz="0" w:space="0" w:color="auto"/>
            <w:left w:val="none" w:sz="0" w:space="0" w:color="auto"/>
            <w:bottom w:val="none" w:sz="0" w:space="0" w:color="auto"/>
            <w:right w:val="none" w:sz="0" w:space="0" w:color="auto"/>
          </w:divBdr>
        </w:div>
        <w:div w:id="2129886196">
          <w:marLeft w:val="0"/>
          <w:marRight w:val="0"/>
          <w:marTop w:val="0"/>
          <w:marBottom w:val="60"/>
          <w:divBdr>
            <w:top w:val="none" w:sz="0" w:space="0" w:color="auto"/>
            <w:left w:val="none" w:sz="0" w:space="0" w:color="auto"/>
            <w:bottom w:val="none" w:sz="0" w:space="0" w:color="auto"/>
            <w:right w:val="none" w:sz="0" w:space="0" w:color="auto"/>
          </w:divBdr>
        </w:div>
        <w:div w:id="1536431738">
          <w:marLeft w:val="0"/>
          <w:marRight w:val="0"/>
          <w:marTop w:val="0"/>
          <w:marBottom w:val="60"/>
          <w:divBdr>
            <w:top w:val="none" w:sz="0" w:space="0" w:color="auto"/>
            <w:left w:val="none" w:sz="0" w:space="0" w:color="auto"/>
            <w:bottom w:val="none" w:sz="0" w:space="0" w:color="auto"/>
            <w:right w:val="none" w:sz="0" w:space="0" w:color="auto"/>
          </w:divBdr>
        </w:div>
        <w:div w:id="1468208540">
          <w:marLeft w:val="0"/>
          <w:marRight w:val="0"/>
          <w:marTop w:val="0"/>
          <w:marBottom w:val="60"/>
          <w:divBdr>
            <w:top w:val="none" w:sz="0" w:space="0" w:color="auto"/>
            <w:left w:val="none" w:sz="0" w:space="0" w:color="auto"/>
            <w:bottom w:val="none" w:sz="0" w:space="0" w:color="auto"/>
            <w:right w:val="none" w:sz="0" w:space="0" w:color="auto"/>
          </w:divBdr>
        </w:div>
        <w:div w:id="553935023">
          <w:marLeft w:val="0"/>
          <w:marRight w:val="0"/>
          <w:marTop w:val="0"/>
          <w:marBottom w:val="60"/>
          <w:divBdr>
            <w:top w:val="none" w:sz="0" w:space="0" w:color="auto"/>
            <w:left w:val="none" w:sz="0" w:space="0" w:color="auto"/>
            <w:bottom w:val="none" w:sz="0" w:space="0" w:color="auto"/>
            <w:right w:val="none" w:sz="0" w:space="0" w:color="auto"/>
          </w:divBdr>
        </w:div>
        <w:div w:id="1041369090">
          <w:marLeft w:val="0"/>
          <w:marRight w:val="0"/>
          <w:marTop w:val="0"/>
          <w:marBottom w:val="60"/>
          <w:divBdr>
            <w:top w:val="none" w:sz="0" w:space="0" w:color="auto"/>
            <w:left w:val="none" w:sz="0" w:space="0" w:color="auto"/>
            <w:bottom w:val="none" w:sz="0" w:space="0" w:color="auto"/>
            <w:right w:val="none" w:sz="0" w:space="0" w:color="auto"/>
          </w:divBdr>
        </w:div>
        <w:div w:id="806161784">
          <w:marLeft w:val="0"/>
          <w:marRight w:val="0"/>
          <w:marTop w:val="0"/>
          <w:marBottom w:val="60"/>
          <w:divBdr>
            <w:top w:val="none" w:sz="0" w:space="0" w:color="auto"/>
            <w:left w:val="none" w:sz="0" w:space="0" w:color="auto"/>
            <w:bottom w:val="none" w:sz="0" w:space="0" w:color="auto"/>
            <w:right w:val="none" w:sz="0" w:space="0" w:color="auto"/>
          </w:divBdr>
        </w:div>
        <w:div w:id="1056733747">
          <w:marLeft w:val="0"/>
          <w:marRight w:val="0"/>
          <w:marTop w:val="0"/>
          <w:marBottom w:val="60"/>
          <w:divBdr>
            <w:top w:val="none" w:sz="0" w:space="0" w:color="auto"/>
            <w:left w:val="none" w:sz="0" w:space="0" w:color="auto"/>
            <w:bottom w:val="none" w:sz="0" w:space="0" w:color="auto"/>
            <w:right w:val="none" w:sz="0" w:space="0" w:color="auto"/>
          </w:divBdr>
        </w:div>
        <w:div w:id="865026819">
          <w:marLeft w:val="0"/>
          <w:marRight w:val="0"/>
          <w:marTop w:val="0"/>
          <w:marBottom w:val="60"/>
          <w:divBdr>
            <w:top w:val="none" w:sz="0" w:space="0" w:color="auto"/>
            <w:left w:val="none" w:sz="0" w:space="0" w:color="auto"/>
            <w:bottom w:val="none" w:sz="0" w:space="0" w:color="auto"/>
            <w:right w:val="none" w:sz="0" w:space="0" w:color="auto"/>
          </w:divBdr>
        </w:div>
        <w:div w:id="2025088112">
          <w:marLeft w:val="0"/>
          <w:marRight w:val="0"/>
          <w:marTop w:val="0"/>
          <w:marBottom w:val="60"/>
          <w:divBdr>
            <w:top w:val="none" w:sz="0" w:space="0" w:color="auto"/>
            <w:left w:val="none" w:sz="0" w:space="0" w:color="auto"/>
            <w:bottom w:val="none" w:sz="0" w:space="0" w:color="auto"/>
            <w:right w:val="none" w:sz="0" w:space="0" w:color="auto"/>
          </w:divBdr>
        </w:div>
        <w:div w:id="1214388203">
          <w:marLeft w:val="0"/>
          <w:marRight w:val="0"/>
          <w:marTop w:val="0"/>
          <w:marBottom w:val="60"/>
          <w:divBdr>
            <w:top w:val="none" w:sz="0" w:space="0" w:color="auto"/>
            <w:left w:val="none" w:sz="0" w:space="0" w:color="auto"/>
            <w:bottom w:val="none" w:sz="0" w:space="0" w:color="auto"/>
            <w:right w:val="none" w:sz="0" w:space="0" w:color="auto"/>
          </w:divBdr>
        </w:div>
        <w:div w:id="260258974">
          <w:marLeft w:val="0"/>
          <w:marRight w:val="0"/>
          <w:marTop w:val="0"/>
          <w:marBottom w:val="60"/>
          <w:divBdr>
            <w:top w:val="none" w:sz="0" w:space="0" w:color="auto"/>
            <w:left w:val="none" w:sz="0" w:space="0" w:color="auto"/>
            <w:bottom w:val="none" w:sz="0" w:space="0" w:color="auto"/>
            <w:right w:val="none" w:sz="0" w:space="0" w:color="auto"/>
          </w:divBdr>
        </w:div>
        <w:div w:id="5333122">
          <w:marLeft w:val="0"/>
          <w:marRight w:val="0"/>
          <w:marTop w:val="0"/>
          <w:marBottom w:val="60"/>
          <w:divBdr>
            <w:top w:val="none" w:sz="0" w:space="0" w:color="auto"/>
            <w:left w:val="none" w:sz="0" w:space="0" w:color="auto"/>
            <w:bottom w:val="none" w:sz="0" w:space="0" w:color="auto"/>
            <w:right w:val="none" w:sz="0" w:space="0" w:color="auto"/>
          </w:divBdr>
        </w:div>
        <w:div w:id="2056153924">
          <w:marLeft w:val="0"/>
          <w:marRight w:val="0"/>
          <w:marTop w:val="0"/>
          <w:marBottom w:val="60"/>
          <w:divBdr>
            <w:top w:val="none" w:sz="0" w:space="0" w:color="auto"/>
            <w:left w:val="none" w:sz="0" w:space="0" w:color="auto"/>
            <w:bottom w:val="none" w:sz="0" w:space="0" w:color="auto"/>
            <w:right w:val="none" w:sz="0" w:space="0" w:color="auto"/>
          </w:divBdr>
        </w:div>
        <w:div w:id="875849582">
          <w:marLeft w:val="0"/>
          <w:marRight w:val="0"/>
          <w:marTop w:val="0"/>
          <w:marBottom w:val="60"/>
          <w:divBdr>
            <w:top w:val="none" w:sz="0" w:space="0" w:color="auto"/>
            <w:left w:val="none" w:sz="0" w:space="0" w:color="auto"/>
            <w:bottom w:val="none" w:sz="0" w:space="0" w:color="auto"/>
            <w:right w:val="none" w:sz="0" w:space="0" w:color="auto"/>
          </w:divBdr>
        </w:div>
        <w:div w:id="422267206">
          <w:marLeft w:val="0"/>
          <w:marRight w:val="0"/>
          <w:marTop w:val="0"/>
          <w:marBottom w:val="60"/>
          <w:divBdr>
            <w:top w:val="none" w:sz="0" w:space="0" w:color="auto"/>
            <w:left w:val="none" w:sz="0" w:space="0" w:color="auto"/>
            <w:bottom w:val="none" w:sz="0" w:space="0" w:color="auto"/>
            <w:right w:val="none" w:sz="0" w:space="0" w:color="auto"/>
          </w:divBdr>
        </w:div>
        <w:div w:id="337540771">
          <w:marLeft w:val="0"/>
          <w:marRight w:val="0"/>
          <w:marTop w:val="0"/>
          <w:marBottom w:val="60"/>
          <w:divBdr>
            <w:top w:val="none" w:sz="0" w:space="0" w:color="auto"/>
            <w:left w:val="none" w:sz="0" w:space="0" w:color="auto"/>
            <w:bottom w:val="none" w:sz="0" w:space="0" w:color="auto"/>
            <w:right w:val="none" w:sz="0" w:space="0" w:color="auto"/>
          </w:divBdr>
        </w:div>
        <w:div w:id="1772242687">
          <w:marLeft w:val="0"/>
          <w:marRight w:val="0"/>
          <w:marTop w:val="0"/>
          <w:marBottom w:val="60"/>
          <w:divBdr>
            <w:top w:val="none" w:sz="0" w:space="0" w:color="auto"/>
            <w:left w:val="none" w:sz="0" w:space="0" w:color="auto"/>
            <w:bottom w:val="none" w:sz="0" w:space="0" w:color="auto"/>
            <w:right w:val="none" w:sz="0" w:space="0" w:color="auto"/>
          </w:divBdr>
        </w:div>
        <w:div w:id="1098603641">
          <w:marLeft w:val="0"/>
          <w:marRight w:val="0"/>
          <w:marTop w:val="0"/>
          <w:marBottom w:val="60"/>
          <w:divBdr>
            <w:top w:val="none" w:sz="0" w:space="0" w:color="auto"/>
            <w:left w:val="none" w:sz="0" w:space="0" w:color="auto"/>
            <w:bottom w:val="none" w:sz="0" w:space="0" w:color="auto"/>
            <w:right w:val="none" w:sz="0" w:space="0" w:color="auto"/>
          </w:divBdr>
        </w:div>
        <w:div w:id="1066565359">
          <w:marLeft w:val="0"/>
          <w:marRight w:val="0"/>
          <w:marTop w:val="0"/>
          <w:marBottom w:val="60"/>
          <w:divBdr>
            <w:top w:val="none" w:sz="0" w:space="0" w:color="auto"/>
            <w:left w:val="none" w:sz="0" w:space="0" w:color="auto"/>
            <w:bottom w:val="none" w:sz="0" w:space="0" w:color="auto"/>
            <w:right w:val="none" w:sz="0" w:space="0" w:color="auto"/>
          </w:divBdr>
        </w:div>
        <w:div w:id="969408530">
          <w:marLeft w:val="0"/>
          <w:marRight w:val="0"/>
          <w:marTop w:val="0"/>
          <w:marBottom w:val="60"/>
          <w:divBdr>
            <w:top w:val="none" w:sz="0" w:space="0" w:color="auto"/>
            <w:left w:val="none" w:sz="0" w:space="0" w:color="auto"/>
            <w:bottom w:val="none" w:sz="0" w:space="0" w:color="auto"/>
            <w:right w:val="none" w:sz="0" w:space="0" w:color="auto"/>
          </w:divBdr>
        </w:div>
        <w:div w:id="1194272168">
          <w:marLeft w:val="0"/>
          <w:marRight w:val="0"/>
          <w:marTop w:val="0"/>
          <w:marBottom w:val="60"/>
          <w:divBdr>
            <w:top w:val="none" w:sz="0" w:space="0" w:color="auto"/>
            <w:left w:val="none" w:sz="0" w:space="0" w:color="auto"/>
            <w:bottom w:val="none" w:sz="0" w:space="0" w:color="auto"/>
            <w:right w:val="none" w:sz="0" w:space="0" w:color="auto"/>
          </w:divBdr>
        </w:div>
        <w:div w:id="640235383">
          <w:marLeft w:val="0"/>
          <w:marRight w:val="0"/>
          <w:marTop w:val="0"/>
          <w:marBottom w:val="60"/>
          <w:divBdr>
            <w:top w:val="none" w:sz="0" w:space="0" w:color="auto"/>
            <w:left w:val="none" w:sz="0" w:space="0" w:color="auto"/>
            <w:bottom w:val="none" w:sz="0" w:space="0" w:color="auto"/>
            <w:right w:val="none" w:sz="0" w:space="0" w:color="auto"/>
          </w:divBdr>
        </w:div>
        <w:div w:id="1858501225">
          <w:marLeft w:val="0"/>
          <w:marRight w:val="0"/>
          <w:marTop w:val="0"/>
          <w:marBottom w:val="60"/>
          <w:divBdr>
            <w:top w:val="none" w:sz="0" w:space="0" w:color="auto"/>
            <w:left w:val="none" w:sz="0" w:space="0" w:color="auto"/>
            <w:bottom w:val="none" w:sz="0" w:space="0" w:color="auto"/>
            <w:right w:val="none" w:sz="0" w:space="0" w:color="auto"/>
          </w:divBdr>
        </w:div>
        <w:div w:id="809710542">
          <w:marLeft w:val="0"/>
          <w:marRight w:val="0"/>
          <w:marTop w:val="0"/>
          <w:marBottom w:val="60"/>
          <w:divBdr>
            <w:top w:val="none" w:sz="0" w:space="0" w:color="auto"/>
            <w:left w:val="none" w:sz="0" w:space="0" w:color="auto"/>
            <w:bottom w:val="none" w:sz="0" w:space="0" w:color="auto"/>
            <w:right w:val="none" w:sz="0" w:space="0" w:color="auto"/>
          </w:divBdr>
        </w:div>
        <w:div w:id="2110349944">
          <w:marLeft w:val="0"/>
          <w:marRight w:val="0"/>
          <w:marTop w:val="0"/>
          <w:marBottom w:val="60"/>
          <w:divBdr>
            <w:top w:val="none" w:sz="0" w:space="0" w:color="auto"/>
            <w:left w:val="none" w:sz="0" w:space="0" w:color="auto"/>
            <w:bottom w:val="none" w:sz="0" w:space="0" w:color="auto"/>
            <w:right w:val="none" w:sz="0" w:space="0" w:color="auto"/>
          </w:divBdr>
        </w:div>
        <w:div w:id="1025718363">
          <w:marLeft w:val="0"/>
          <w:marRight w:val="0"/>
          <w:marTop w:val="0"/>
          <w:marBottom w:val="60"/>
          <w:divBdr>
            <w:top w:val="none" w:sz="0" w:space="0" w:color="auto"/>
            <w:left w:val="none" w:sz="0" w:space="0" w:color="auto"/>
            <w:bottom w:val="none" w:sz="0" w:space="0" w:color="auto"/>
            <w:right w:val="none" w:sz="0" w:space="0" w:color="auto"/>
          </w:divBdr>
        </w:div>
        <w:div w:id="511723944">
          <w:marLeft w:val="0"/>
          <w:marRight w:val="0"/>
          <w:marTop w:val="0"/>
          <w:marBottom w:val="60"/>
          <w:divBdr>
            <w:top w:val="none" w:sz="0" w:space="0" w:color="auto"/>
            <w:left w:val="none" w:sz="0" w:space="0" w:color="auto"/>
            <w:bottom w:val="none" w:sz="0" w:space="0" w:color="auto"/>
            <w:right w:val="none" w:sz="0" w:space="0" w:color="auto"/>
          </w:divBdr>
        </w:div>
        <w:div w:id="1615208619">
          <w:marLeft w:val="0"/>
          <w:marRight w:val="0"/>
          <w:marTop w:val="0"/>
          <w:marBottom w:val="60"/>
          <w:divBdr>
            <w:top w:val="none" w:sz="0" w:space="0" w:color="auto"/>
            <w:left w:val="none" w:sz="0" w:space="0" w:color="auto"/>
            <w:bottom w:val="none" w:sz="0" w:space="0" w:color="auto"/>
            <w:right w:val="none" w:sz="0" w:space="0" w:color="auto"/>
          </w:divBdr>
        </w:div>
        <w:div w:id="1683893472">
          <w:marLeft w:val="0"/>
          <w:marRight w:val="0"/>
          <w:marTop w:val="0"/>
          <w:marBottom w:val="60"/>
          <w:divBdr>
            <w:top w:val="none" w:sz="0" w:space="0" w:color="auto"/>
            <w:left w:val="none" w:sz="0" w:space="0" w:color="auto"/>
            <w:bottom w:val="none" w:sz="0" w:space="0" w:color="auto"/>
            <w:right w:val="none" w:sz="0" w:space="0" w:color="auto"/>
          </w:divBdr>
        </w:div>
        <w:div w:id="571964922">
          <w:marLeft w:val="0"/>
          <w:marRight w:val="0"/>
          <w:marTop w:val="0"/>
          <w:marBottom w:val="60"/>
          <w:divBdr>
            <w:top w:val="none" w:sz="0" w:space="0" w:color="auto"/>
            <w:left w:val="none" w:sz="0" w:space="0" w:color="auto"/>
            <w:bottom w:val="none" w:sz="0" w:space="0" w:color="auto"/>
            <w:right w:val="none" w:sz="0" w:space="0" w:color="auto"/>
          </w:divBdr>
        </w:div>
        <w:div w:id="500701710">
          <w:marLeft w:val="0"/>
          <w:marRight w:val="0"/>
          <w:marTop w:val="0"/>
          <w:marBottom w:val="60"/>
          <w:divBdr>
            <w:top w:val="none" w:sz="0" w:space="0" w:color="auto"/>
            <w:left w:val="none" w:sz="0" w:space="0" w:color="auto"/>
            <w:bottom w:val="none" w:sz="0" w:space="0" w:color="auto"/>
            <w:right w:val="none" w:sz="0" w:space="0" w:color="auto"/>
          </w:divBdr>
        </w:div>
        <w:div w:id="136729878">
          <w:marLeft w:val="0"/>
          <w:marRight w:val="0"/>
          <w:marTop w:val="0"/>
          <w:marBottom w:val="60"/>
          <w:divBdr>
            <w:top w:val="none" w:sz="0" w:space="0" w:color="auto"/>
            <w:left w:val="none" w:sz="0" w:space="0" w:color="auto"/>
            <w:bottom w:val="none" w:sz="0" w:space="0" w:color="auto"/>
            <w:right w:val="none" w:sz="0" w:space="0" w:color="auto"/>
          </w:divBdr>
        </w:div>
        <w:div w:id="1372026530">
          <w:marLeft w:val="0"/>
          <w:marRight w:val="0"/>
          <w:marTop w:val="0"/>
          <w:marBottom w:val="60"/>
          <w:divBdr>
            <w:top w:val="none" w:sz="0" w:space="0" w:color="auto"/>
            <w:left w:val="none" w:sz="0" w:space="0" w:color="auto"/>
            <w:bottom w:val="none" w:sz="0" w:space="0" w:color="auto"/>
            <w:right w:val="none" w:sz="0" w:space="0" w:color="auto"/>
          </w:divBdr>
        </w:div>
        <w:div w:id="1416173047">
          <w:marLeft w:val="0"/>
          <w:marRight w:val="0"/>
          <w:marTop w:val="0"/>
          <w:marBottom w:val="60"/>
          <w:divBdr>
            <w:top w:val="none" w:sz="0" w:space="0" w:color="auto"/>
            <w:left w:val="none" w:sz="0" w:space="0" w:color="auto"/>
            <w:bottom w:val="none" w:sz="0" w:space="0" w:color="auto"/>
            <w:right w:val="none" w:sz="0" w:space="0" w:color="auto"/>
          </w:divBdr>
        </w:div>
        <w:div w:id="824855820">
          <w:marLeft w:val="0"/>
          <w:marRight w:val="0"/>
          <w:marTop w:val="0"/>
          <w:marBottom w:val="60"/>
          <w:divBdr>
            <w:top w:val="none" w:sz="0" w:space="0" w:color="auto"/>
            <w:left w:val="none" w:sz="0" w:space="0" w:color="auto"/>
            <w:bottom w:val="none" w:sz="0" w:space="0" w:color="auto"/>
            <w:right w:val="none" w:sz="0" w:space="0" w:color="auto"/>
          </w:divBdr>
        </w:div>
        <w:div w:id="1459374790">
          <w:marLeft w:val="0"/>
          <w:marRight w:val="0"/>
          <w:marTop w:val="0"/>
          <w:marBottom w:val="60"/>
          <w:divBdr>
            <w:top w:val="none" w:sz="0" w:space="0" w:color="auto"/>
            <w:left w:val="none" w:sz="0" w:space="0" w:color="auto"/>
            <w:bottom w:val="none" w:sz="0" w:space="0" w:color="auto"/>
            <w:right w:val="none" w:sz="0" w:space="0" w:color="auto"/>
          </w:divBdr>
        </w:div>
        <w:div w:id="518350934">
          <w:marLeft w:val="0"/>
          <w:marRight w:val="0"/>
          <w:marTop w:val="0"/>
          <w:marBottom w:val="60"/>
          <w:divBdr>
            <w:top w:val="none" w:sz="0" w:space="0" w:color="auto"/>
            <w:left w:val="none" w:sz="0" w:space="0" w:color="auto"/>
            <w:bottom w:val="none" w:sz="0" w:space="0" w:color="auto"/>
            <w:right w:val="none" w:sz="0" w:space="0" w:color="auto"/>
          </w:divBdr>
        </w:div>
        <w:div w:id="1349021191">
          <w:marLeft w:val="0"/>
          <w:marRight w:val="0"/>
          <w:marTop w:val="0"/>
          <w:marBottom w:val="60"/>
          <w:divBdr>
            <w:top w:val="none" w:sz="0" w:space="0" w:color="auto"/>
            <w:left w:val="none" w:sz="0" w:space="0" w:color="auto"/>
            <w:bottom w:val="none" w:sz="0" w:space="0" w:color="auto"/>
            <w:right w:val="none" w:sz="0" w:space="0" w:color="auto"/>
          </w:divBdr>
        </w:div>
        <w:div w:id="1045107475">
          <w:marLeft w:val="0"/>
          <w:marRight w:val="0"/>
          <w:marTop w:val="0"/>
          <w:marBottom w:val="60"/>
          <w:divBdr>
            <w:top w:val="none" w:sz="0" w:space="0" w:color="auto"/>
            <w:left w:val="none" w:sz="0" w:space="0" w:color="auto"/>
            <w:bottom w:val="none" w:sz="0" w:space="0" w:color="auto"/>
            <w:right w:val="none" w:sz="0" w:space="0" w:color="auto"/>
          </w:divBdr>
        </w:div>
        <w:div w:id="1240942692">
          <w:marLeft w:val="0"/>
          <w:marRight w:val="0"/>
          <w:marTop w:val="0"/>
          <w:marBottom w:val="60"/>
          <w:divBdr>
            <w:top w:val="none" w:sz="0" w:space="0" w:color="auto"/>
            <w:left w:val="none" w:sz="0" w:space="0" w:color="auto"/>
            <w:bottom w:val="none" w:sz="0" w:space="0" w:color="auto"/>
            <w:right w:val="none" w:sz="0" w:space="0" w:color="auto"/>
          </w:divBdr>
        </w:div>
        <w:div w:id="1349256001">
          <w:marLeft w:val="0"/>
          <w:marRight w:val="0"/>
          <w:marTop w:val="0"/>
          <w:marBottom w:val="60"/>
          <w:divBdr>
            <w:top w:val="none" w:sz="0" w:space="0" w:color="auto"/>
            <w:left w:val="none" w:sz="0" w:space="0" w:color="auto"/>
            <w:bottom w:val="none" w:sz="0" w:space="0" w:color="auto"/>
            <w:right w:val="none" w:sz="0" w:space="0" w:color="auto"/>
          </w:divBdr>
        </w:div>
        <w:div w:id="1311668105">
          <w:marLeft w:val="0"/>
          <w:marRight w:val="0"/>
          <w:marTop w:val="0"/>
          <w:marBottom w:val="60"/>
          <w:divBdr>
            <w:top w:val="none" w:sz="0" w:space="0" w:color="auto"/>
            <w:left w:val="none" w:sz="0" w:space="0" w:color="auto"/>
            <w:bottom w:val="none" w:sz="0" w:space="0" w:color="auto"/>
            <w:right w:val="none" w:sz="0" w:space="0" w:color="auto"/>
          </w:divBdr>
        </w:div>
        <w:div w:id="1541942033">
          <w:marLeft w:val="0"/>
          <w:marRight w:val="0"/>
          <w:marTop w:val="0"/>
          <w:marBottom w:val="60"/>
          <w:divBdr>
            <w:top w:val="none" w:sz="0" w:space="0" w:color="auto"/>
            <w:left w:val="none" w:sz="0" w:space="0" w:color="auto"/>
            <w:bottom w:val="none" w:sz="0" w:space="0" w:color="auto"/>
            <w:right w:val="none" w:sz="0" w:space="0" w:color="auto"/>
          </w:divBdr>
        </w:div>
        <w:div w:id="932591299">
          <w:marLeft w:val="0"/>
          <w:marRight w:val="0"/>
          <w:marTop w:val="0"/>
          <w:marBottom w:val="60"/>
          <w:divBdr>
            <w:top w:val="none" w:sz="0" w:space="0" w:color="auto"/>
            <w:left w:val="none" w:sz="0" w:space="0" w:color="auto"/>
            <w:bottom w:val="none" w:sz="0" w:space="0" w:color="auto"/>
            <w:right w:val="none" w:sz="0" w:space="0" w:color="auto"/>
          </w:divBdr>
        </w:div>
        <w:div w:id="1942106998">
          <w:marLeft w:val="0"/>
          <w:marRight w:val="0"/>
          <w:marTop w:val="0"/>
          <w:marBottom w:val="60"/>
          <w:divBdr>
            <w:top w:val="none" w:sz="0" w:space="0" w:color="auto"/>
            <w:left w:val="none" w:sz="0" w:space="0" w:color="auto"/>
            <w:bottom w:val="none" w:sz="0" w:space="0" w:color="auto"/>
            <w:right w:val="none" w:sz="0" w:space="0" w:color="auto"/>
          </w:divBdr>
        </w:div>
        <w:div w:id="1119909680">
          <w:marLeft w:val="0"/>
          <w:marRight w:val="0"/>
          <w:marTop w:val="0"/>
          <w:marBottom w:val="60"/>
          <w:divBdr>
            <w:top w:val="none" w:sz="0" w:space="0" w:color="auto"/>
            <w:left w:val="none" w:sz="0" w:space="0" w:color="auto"/>
            <w:bottom w:val="none" w:sz="0" w:space="0" w:color="auto"/>
            <w:right w:val="none" w:sz="0" w:space="0" w:color="auto"/>
          </w:divBdr>
        </w:div>
        <w:div w:id="138964866">
          <w:marLeft w:val="0"/>
          <w:marRight w:val="0"/>
          <w:marTop w:val="0"/>
          <w:marBottom w:val="60"/>
          <w:divBdr>
            <w:top w:val="none" w:sz="0" w:space="0" w:color="auto"/>
            <w:left w:val="none" w:sz="0" w:space="0" w:color="auto"/>
            <w:bottom w:val="none" w:sz="0" w:space="0" w:color="auto"/>
            <w:right w:val="none" w:sz="0" w:space="0" w:color="auto"/>
          </w:divBdr>
        </w:div>
        <w:div w:id="1729455383">
          <w:marLeft w:val="0"/>
          <w:marRight w:val="0"/>
          <w:marTop w:val="0"/>
          <w:marBottom w:val="60"/>
          <w:divBdr>
            <w:top w:val="none" w:sz="0" w:space="0" w:color="auto"/>
            <w:left w:val="none" w:sz="0" w:space="0" w:color="auto"/>
            <w:bottom w:val="none" w:sz="0" w:space="0" w:color="auto"/>
            <w:right w:val="none" w:sz="0" w:space="0" w:color="auto"/>
          </w:divBdr>
        </w:div>
        <w:div w:id="1313564088">
          <w:marLeft w:val="0"/>
          <w:marRight w:val="0"/>
          <w:marTop w:val="0"/>
          <w:marBottom w:val="60"/>
          <w:divBdr>
            <w:top w:val="none" w:sz="0" w:space="0" w:color="auto"/>
            <w:left w:val="none" w:sz="0" w:space="0" w:color="auto"/>
            <w:bottom w:val="none" w:sz="0" w:space="0" w:color="auto"/>
            <w:right w:val="none" w:sz="0" w:space="0" w:color="auto"/>
          </w:divBdr>
        </w:div>
        <w:div w:id="1991904547">
          <w:marLeft w:val="0"/>
          <w:marRight w:val="0"/>
          <w:marTop w:val="0"/>
          <w:marBottom w:val="60"/>
          <w:divBdr>
            <w:top w:val="none" w:sz="0" w:space="0" w:color="auto"/>
            <w:left w:val="none" w:sz="0" w:space="0" w:color="auto"/>
            <w:bottom w:val="none" w:sz="0" w:space="0" w:color="auto"/>
            <w:right w:val="none" w:sz="0" w:space="0" w:color="auto"/>
          </w:divBdr>
        </w:div>
        <w:div w:id="203951547">
          <w:marLeft w:val="0"/>
          <w:marRight w:val="0"/>
          <w:marTop w:val="0"/>
          <w:marBottom w:val="60"/>
          <w:divBdr>
            <w:top w:val="none" w:sz="0" w:space="0" w:color="auto"/>
            <w:left w:val="none" w:sz="0" w:space="0" w:color="auto"/>
            <w:bottom w:val="none" w:sz="0" w:space="0" w:color="auto"/>
            <w:right w:val="none" w:sz="0" w:space="0" w:color="auto"/>
          </w:divBdr>
        </w:div>
        <w:div w:id="1130317716">
          <w:marLeft w:val="0"/>
          <w:marRight w:val="0"/>
          <w:marTop w:val="0"/>
          <w:marBottom w:val="60"/>
          <w:divBdr>
            <w:top w:val="none" w:sz="0" w:space="0" w:color="auto"/>
            <w:left w:val="none" w:sz="0" w:space="0" w:color="auto"/>
            <w:bottom w:val="none" w:sz="0" w:space="0" w:color="auto"/>
            <w:right w:val="none" w:sz="0" w:space="0" w:color="auto"/>
          </w:divBdr>
        </w:div>
        <w:div w:id="669799937">
          <w:marLeft w:val="0"/>
          <w:marRight w:val="0"/>
          <w:marTop w:val="0"/>
          <w:marBottom w:val="60"/>
          <w:divBdr>
            <w:top w:val="none" w:sz="0" w:space="0" w:color="auto"/>
            <w:left w:val="none" w:sz="0" w:space="0" w:color="auto"/>
            <w:bottom w:val="none" w:sz="0" w:space="0" w:color="auto"/>
            <w:right w:val="none" w:sz="0" w:space="0" w:color="auto"/>
          </w:divBdr>
        </w:div>
        <w:div w:id="412048452">
          <w:marLeft w:val="0"/>
          <w:marRight w:val="0"/>
          <w:marTop w:val="0"/>
          <w:marBottom w:val="60"/>
          <w:divBdr>
            <w:top w:val="none" w:sz="0" w:space="0" w:color="auto"/>
            <w:left w:val="none" w:sz="0" w:space="0" w:color="auto"/>
            <w:bottom w:val="none" w:sz="0" w:space="0" w:color="auto"/>
            <w:right w:val="none" w:sz="0" w:space="0" w:color="auto"/>
          </w:divBdr>
        </w:div>
        <w:div w:id="873807808">
          <w:marLeft w:val="0"/>
          <w:marRight w:val="0"/>
          <w:marTop w:val="0"/>
          <w:marBottom w:val="60"/>
          <w:divBdr>
            <w:top w:val="none" w:sz="0" w:space="0" w:color="auto"/>
            <w:left w:val="none" w:sz="0" w:space="0" w:color="auto"/>
            <w:bottom w:val="none" w:sz="0" w:space="0" w:color="auto"/>
            <w:right w:val="none" w:sz="0" w:space="0" w:color="auto"/>
          </w:divBdr>
        </w:div>
        <w:div w:id="1350179456">
          <w:marLeft w:val="0"/>
          <w:marRight w:val="0"/>
          <w:marTop w:val="0"/>
          <w:marBottom w:val="60"/>
          <w:divBdr>
            <w:top w:val="none" w:sz="0" w:space="0" w:color="auto"/>
            <w:left w:val="none" w:sz="0" w:space="0" w:color="auto"/>
            <w:bottom w:val="none" w:sz="0" w:space="0" w:color="auto"/>
            <w:right w:val="none" w:sz="0" w:space="0" w:color="auto"/>
          </w:divBdr>
        </w:div>
        <w:div w:id="514923058">
          <w:marLeft w:val="0"/>
          <w:marRight w:val="0"/>
          <w:marTop w:val="0"/>
          <w:marBottom w:val="60"/>
          <w:divBdr>
            <w:top w:val="none" w:sz="0" w:space="0" w:color="auto"/>
            <w:left w:val="none" w:sz="0" w:space="0" w:color="auto"/>
            <w:bottom w:val="none" w:sz="0" w:space="0" w:color="auto"/>
            <w:right w:val="none" w:sz="0" w:space="0" w:color="auto"/>
          </w:divBdr>
        </w:div>
        <w:div w:id="1961372475">
          <w:marLeft w:val="0"/>
          <w:marRight w:val="0"/>
          <w:marTop w:val="0"/>
          <w:marBottom w:val="60"/>
          <w:divBdr>
            <w:top w:val="none" w:sz="0" w:space="0" w:color="auto"/>
            <w:left w:val="none" w:sz="0" w:space="0" w:color="auto"/>
            <w:bottom w:val="none" w:sz="0" w:space="0" w:color="auto"/>
            <w:right w:val="none" w:sz="0" w:space="0" w:color="auto"/>
          </w:divBdr>
        </w:div>
        <w:div w:id="117720314">
          <w:marLeft w:val="0"/>
          <w:marRight w:val="0"/>
          <w:marTop w:val="0"/>
          <w:marBottom w:val="60"/>
          <w:divBdr>
            <w:top w:val="none" w:sz="0" w:space="0" w:color="auto"/>
            <w:left w:val="none" w:sz="0" w:space="0" w:color="auto"/>
            <w:bottom w:val="none" w:sz="0" w:space="0" w:color="auto"/>
            <w:right w:val="none" w:sz="0" w:space="0" w:color="auto"/>
          </w:divBdr>
        </w:div>
        <w:div w:id="1515850455">
          <w:marLeft w:val="0"/>
          <w:marRight w:val="0"/>
          <w:marTop w:val="0"/>
          <w:marBottom w:val="60"/>
          <w:divBdr>
            <w:top w:val="none" w:sz="0" w:space="0" w:color="auto"/>
            <w:left w:val="none" w:sz="0" w:space="0" w:color="auto"/>
            <w:bottom w:val="none" w:sz="0" w:space="0" w:color="auto"/>
            <w:right w:val="none" w:sz="0" w:space="0" w:color="auto"/>
          </w:divBdr>
        </w:div>
        <w:div w:id="1670017494">
          <w:marLeft w:val="0"/>
          <w:marRight w:val="0"/>
          <w:marTop w:val="0"/>
          <w:marBottom w:val="60"/>
          <w:divBdr>
            <w:top w:val="none" w:sz="0" w:space="0" w:color="auto"/>
            <w:left w:val="none" w:sz="0" w:space="0" w:color="auto"/>
            <w:bottom w:val="none" w:sz="0" w:space="0" w:color="auto"/>
            <w:right w:val="none" w:sz="0" w:space="0" w:color="auto"/>
          </w:divBdr>
        </w:div>
        <w:div w:id="1367174030">
          <w:marLeft w:val="0"/>
          <w:marRight w:val="0"/>
          <w:marTop w:val="0"/>
          <w:marBottom w:val="60"/>
          <w:divBdr>
            <w:top w:val="none" w:sz="0" w:space="0" w:color="auto"/>
            <w:left w:val="none" w:sz="0" w:space="0" w:color="auto"/>
            <w:bottom w:val="none" w:sz="0" w:space="0" w:color="auto"/>
            <w:right w:val="none" w:sz="0" w:space="0" w:color="auto"/>
          </w:divBdr>
        </w:div>
        <w:div w:id="1533418710">
          <w:marLeft w:val="0"/>
          <w:marRight w:val="0"/>
          <w:marTop w:val="0"/>
          <w:marBottom w:val="60"/>
          <w:divBdr>
            <w:top w:val="none" w:sz="0" w:space="0" w:color="auto"/>
            <w:left w:val="none" w:sz="0" w:space="0" w:color="auto"/>
            <w:bottom w:val="none" w:sz="0" w:space="0" w:color="auto"/>
            <w:right w:val="none" w:sz="0" w:space="0" w:color="auto"/>
          </w:divBdr>
        </w:div>
        <w:div w:id="1278103655">
          <w:marLeft w:val="0"/>
          <w:marRight w:val="0"/>
          <w:marTop w:val="0"/>
          <w:marBottom w:val="60"/>
          <w:divBdr>
            <w:top w:val="none" w:sz="0" w:space="0" w:color="auto"/>
            <w:left w:val="none" w:sz="0" w:space="0" w:color="auto"/>
            <w:bottom w:val="none" w:sz="0" w:space="0" w:color="auto"/>
            <w:right w:val="none" w:sz="0" w:space="0" w:color="auto"/>
          </w:divBdr>
        </w:div>
        <w:div w:id="513807516">
          <w:marLeft w:val="0"/>
          <w:marRight w:val="0"/>
          <w:marTop w:val="0"/>
          <w:marBottom w:val="60"/>
          <w:divBdr>
            <w:top w:val="none" w:sz="0" w:space="0" w:color="auto"/>
            <w:left w:val="none" w:sz="0" w:space="0" w:color="auto"/>
            <w:bottom w:val="none" w:sz="0" w:space="0" w:color="auto"/>
            <w:right w:val="none" w:sz="0" w:space="0" w:color="auto"/>
          </w:divBdr>
        </w:div>
        <w:div w:id="673000030">
          <w:marLeft w:val="0"/>
          <w:marRight w:val="0"/>
          <w:marTop w:val="0"/>
          <w:marBottom w:val="60"/>
          <w:divBdr>
            <w:top w:val="none" w:sz="0" w:space="0" w:color="auto"/>
            <w:left w:val="none" w:sz="0" w:space="0" w:color="auto"/>
            <w:bottom w:val="none" w:sz="0" w:space="0" w:color="auto"/>
            <w:right w:val="none" w:sz="0" w:space="0" w:color="auto"/>
          </w:divBdr>
        </w:div>
        <w:div w:id="1642343912">
          <w:marLeft w:val="0"/>
          <w:marRight w:val="0"/>
          <w:marTop w:val="0"/>
          <w:marBottom w:val="60"/>
          <w:divBdr>
            <w:top w:val="none" w:sz="0" w:space="0" w:color="auto"/>
            <w:left w:val="none" w:sz="0" w:space="0" w:color="auto"/>
            <w:bottom w:val="none" w:sz="0" w:space="0" w:color="auto"/>
            <w:right w:val="none" w:sz="0" w:space="0" w:color="auto"/>
          </w:divBdr>
        </w:div>
        <w:div w:id="582955274">
          <w:marLeft w:val="0"/>
          <w:marRight w:val="0"/>
          <w:marTop w:val="0"/>
          <w:marBottom w:val="60"/>
          <w:divBdr>
            <w:top w:val="none" w:sz="0" w:space="0" w:color="auto"/>
            <w:left w:val="none" w:sz="0" w:space="0" w:color="auto"/>
            <w:bottom w:val="none" w:sz="0" w:space="0" w:color="auto"/>
            <w:right w:val="none" w:sz="0" w:space="0" w:color="auto"/>
          </w:divBdr>
        </w:div>
        <w:div w:id="1611544904">
          <w:marLeft w:val="0"/>
          <w:marRight w:val="0"/>
          <w:marTop w:val="0"/>
          <w:marBottom w:val="60"/>
          <w:divBdr>
            <w:top w:val="none" w:sz="0" w:space="0" w:color="auto"/>
            <w:left w:val="none" w:sz="0" w:space="0" w:color="auto"/>
            <w:bottom w:val="none" w:sz="0" w:space="0" w:color="auto"/>
            <w:right w:val="none" w:sz="0" w:space="0" w:color="auto"/>
          </w:divBdr>
        </w:div>
        <w:div w:id="559092694">
          <w:marLeft w:val="0"/>
          <w:marRight w:val="0"/>
          <w:marTop w:val="0"/>
          <w:marBottom w:val="60"/>
          <w:divBdr>
            <w:top w:val="none" w:sz="0" w:space="0" w:color="auto"/>
            <w:left w:val="none" w:sz="0" w:space="0" w:color="auto"/>
            <w:bottom w:val="none" w:sz="0" w:space="0" w:color="auto"/>
            <w:right w:val="none" w:sz="0" w:space="0" w:color="auto"/>
          </w:divBdr>
        </w:div>
        <w:div w:id="2126195684">
          <w:marLeft w:val="0"/>
          <w:marRight w:val="0"/>
          <w:marTop w:val="0"/>
          <w:marBottom w:val="60"/>
          <w:divBdr>
            <w:top w:val="none" w:sz="0" w:space="0" w:color="auto"/>
            <w:left w:val="none" w:sz="0" w:space="0" w:color="auto"/>
            <w:bottom w:val="none" w:sz="0" w:space="0" w:color="auto"/>
            <w:right w:val="none" w:sz="0" w:space="0" w:color="auto"/>
          </w:divBdr>
        </w:div>
        <w:div w:id="1663119247">
          <w:marLeft w:val="0"/>
          <w:marRight w:val="0"/>
          <w:marTop w:val="0"/>
          <w:marBottom w:val="60"/>
          <w:divBdr>
            <w:top w:val="none" w:sz="0" w:space="0" w:color="auto"/>
            <w:left w:val="none" w:sz="0" w:space="0" w:color="auto"/>
            <w:bottom w:val="none" w:sz="0" w:space="0" w:color="auto"/>
            <w:right w:val="none" w:sz="0" w:space="0" w:color="auto"/>
          </w:divBdr>
        </w:div>
        <w:div w:id="1025793288">
          <w:marLeft w:val="0"/>
          <w:marRight w:val="0"/>
          <w:marTop w:val="0"/>
          <w:marBottom w:val="100"/>
          <w:divBdr>
            <w:top w:val="none" w:sz="0" w:space="0" w:color="auto"/>
            <w:left w:val="none" w:sz="0" w:space="0" w:color="auto"/>
            <w:bottom w:val="none" w:sz="0" w:space="0" w:color="auto"/>
            <w:right w:val="none" w:sz="0" w:space="0" w:color="auto"/>
          </w:divBdr>
        </w:div>
        <w:div w:id="414863041">
          <w:marLeft w:val="0"/>
          <w:marRight w:val="0"/>
          <w:marTop w:val="0"/>
          <w:marBottom w:val="100"/>
          <w:divBdr>
            <w:top w:val="none" w:sz="0" w:space="0" w:color="auto"/>
            <w:left w:val="none" w:sz="0" w:space="0" w:color="auto"/>
            <w:bottom w:val="none" w:sz="0" w:space="0" w:color="auto"/>
            <w:right w:val="none" w:sz="0" w:space="0" w:color="auto"/>
          </w:divBdr>
        </w:div>
        <w:div w:id="1946689688">
          <w:marLeft w:val="0"/>
          <w:marRight w:val="0"/>
          <w:marTop w:val="0"/>
          <w:marBottom w:val="100"/>
          <w:divBdr>
            <w:top w:val="none" w:sz="0" w:space="0" w:color="auto"/>
            <w:left w:val="none" w:sz="0" w:space="0" w:color="auto"/>
            <w:bottom w:val="none" w:sz="0" w:space="0" w:color="auto"/>
            <w:right w:val="none" w:sz="0" w:space="0" w:color="auto"/>
          </w:divBdr>
        </w:div>
        <w:div w:id="1807813452">
          <w:marLeft w:val="0"/>
          <w:marRight w:val="0"/>
          <w:marTop w:val="0"/>
          <w:marBottom w:val="100"/>
          <w:divBdr>
            <w:top w:val="none" w:sz="0" w:space="0" w:color="auto"/>
            <w:left w:val="none" w:sz="0" w:space="0" w:color="auto"/>
            <w:bottom w:val="none" w:sz="0" w:space="0" w:color="auto"/>
            <w:right w:val="none" w:sz="0" w:space="0" w:color="auto"/>
          </w:divBdr>
        </w:div>
        <w:div w:id="11761974">
          <w:marLeft w:val="0"/>
          <w:marRight w:val="0"/>
          <w:marTop w:val="0"/>
          <w:marBottom w:val="100"/>
          <w:divBdr>
            <w:top w:val="none" w:sz="0" w:space="0" w:color="auto"/>
            <w:left w:val="none" w:sz="0" w:space="0" w:color="auto"/>
            <w:bottom w:val="none" w:sz="0" w:space="0" w:color="auto"/>
            <w:right w:val="none" w:sz="0" w:space="0" w:color="auto"/>
          </w:divBdr>
        </w:div>
        <w:div w:id="850604339">
          <w:marLeft w:val="0"/>
          <w:marRight w:val="0"/>
          <w:marTop w:val="0"/>
          <w:marBottom w:val="100"/>
          <w:divBdr>
            <w:top w:val="none" w:sz="0" w:space="0" w:color="auto"/>
            <w:left w:val="none" w:sz="0" w:space="0" w:color="auto"/>
            <w:bottom w:val="none" w:sz="0" w:space="0" w:color="auto"/>
            <w:right w:val="none" w:sz="0" w:space="0" w:color="auto"/>
          </w:divBdr>
        </w:div>
        <w:div w:id="254288999">
          <w:marLeft w:val="0"/>
          <w:marRight w:val="0"/>
          <w:marTop w:val="0"/>
          <w:marBottom w:val="100"/>
          <w:divBdr>
            <w:top w:val="none" w:sz="0" w:space="0" w:color="auto"/>
            <w:left w:val="none" w:sz="0" w:space="0" w:color="auto"/>
            <w:bottom w:val="none" w:sz="0" w:space="0" w:color="auto"/>
            <w:right w:val="none" w:sz="0" w:space="0" w:color="auto"/>
          </w:divBdr>
        </w:div>
        <w:div w:id="517089390">
          <w:marLeft w:val="0"/>
          <w:marRight w:val="0"/>
          <w:marTop w:val="0"/>
          <w:marBottom w:val="100"/>
          <w:divBdr>
            <w:top w:val="none" w:sz="0" w:space="0" w:color="auto"/>
            <w:left w:val="none" w:sz="0" w:space="0" w:color="auto"/>
            <w:bottom w:val="none" w:sz="0" w:space="0" w:color="auto"/>
            <w:right w:val="none" w:sz="0" w:space="0" w:color="auto"/>
          </w:divBdr>
        </w:div>
        <w:div w:id="217598326">
          <w:marLeft w:val="0"/>
          <w:marRight w:val="0"/>
          <w:marTop w:val="0"/>
          <w:marBottom w:val="100"/>
          <w:divBdr>
            <w:top w:val="none" w:sz="0" w:space="0" w:color="auto"/>
            <w:left w:val="none" w:sz="0" w:space="0" w:color="auto"/>
            <w:bottom w:val="none" w:sz="0" w:space="0" w:color="auto"/>
            <w:right w:val="none" w:sz="0" w:space="0" w:color="auto"/>
          </w:divBdr>
        </w:div>
        <w:div w:id="1514687268">
          <w:marLeft w:val="0"/>
          <w:marRight w:val="0"/>
          <w:marTop w:val="0"/>
          <w:marBottom w:val="100"/>
          <w:divBdr>
            <w:top w:val="none" w:sz="0" w:space="0" w:color="auto"/>
            <w:left w:val="none" w:sz="0" w:space="0" w:color="auto"/>
            <w:bottom w:val="none" w:sz="0" w:space="0" w:color="auto"/>
            <w:right w:val="none" w:sz="0" w:space="0" w:color="auto"/>
          </w:divBdr>
        </w:div>
        <w:div w:id="1207718924">
          <w:marLeft w:val="0"/>
          <w:marRight w:val="0"/>
          <w:marTop w:val="0"/>
          <w:marBottom w:val="100"/>
          <w:divBdr>
            <w:top w:val="none" w:sz="0" w:space="0" w:color="auto"/>
            <w:left w:val="none" w:sz="0" w:space="0" w:color="auto"/>
            <w:bottom w:val="none" w:sz="0" w:space="0" w:color="auto"/>
            <w:right w:val="none" w:sz="0" w:space="0" w:color="auto"/>
          </w:divBdr>
        </w:div>
        <w:div w:id="2121602129">
          <w:marLeft w:val="0"/>
          <w:marRight w:val="0"/>
          <w:marTop w:val="0"/>
          <w:marBottom w:val="100"/>
          <w:divBdr>
            <w:top w:val="none" w:sz="0" w:space="0" w:color="auto"/>
            <w:left w:val="none" w:sz="0" w:space="0" w:color="auto"/>
            <w:bottom w:val="none" w:sz="0" w:space="0" w:color="auto"/>
            <w:right w:val="none" w:sz="0" w:space="0" w:color="auto"/>
          </w:divBdr>
        </w:div>
        <w:div w:id="112867822">
          <w:marLeft w:val="0"/>
          <w:marRight w:val="0"/>
          <w:marTop w:val="0"/>
          <w:marBottom w:val="100"/>
          <w:divBdr>
            <w:top w:val="none" w:sz="0" w:space="0" w:color="auto"/>
            <w:left w:val="none" w:sz="0" w:space="0" w:color="auto"/>
            <w:bottom w:val="none" w:sz="0" w:space="0" w:color="auto"/>
            <w:right w:val="none" w:sz="0" w:space="0" w:color="auto"/>
          </w:divBdr>
        </w:div>
        <w:div w:id="2023970658">
          <w:marLeft w:val="0"/>
          <w:marRight w:val="0"/>
          <w:marTop w:val="0"/>
          <w:marBottom w:val="100"/>
          <w:divBdr>
            <w:top w:val="none" w:sz="0" w:space="0" w:color="auto"/>
            <w:left w:val="none" w:sz="0" w:space="0" w:color="auto"/>
            <w:bottom w:val="none" w:sz="0" w:space="0" w:color="auto"/>
            <w:right w:val="none" w:sz="0" w:space="0" w:color="auto"/>
          </w:divBdr>
        </w:div>
        <w:div w:id="1937594813">
          <w:marLeft w:val="0"/>
          <w:marRight w:val="0"/>
          <w:marTop w:val="0"/>
          <w:marBottom w:val="100"/>
          <w:divBdr>
            <w:top w:val="none" w:sz="0" w:space="0" w:color="auto"/>
            <w:left w:val="none" w:sz="0" w:space="0" w:color="auto"/>
            <w:bottom w:val="none" w:sz="0" w:space="0" w:color="auto"/>
            <w:right w:val="none" w:sz="0" w:space="0" w:color="auto"/>
          </w:divBdr>
        </w:div>
        <w:div w:id="1071272162">
          <w:marLeft w:val="0"/>
          <w:marRight w:val="0"/>
          <w:marTop w:val="0"/>
          <w:marBottom w:val="100"/>
          <w:divBdr>
            <w:top w:val="none" w:sz="0" w:space="0" w:color="auto"/>
            <w:left w:val="none" w:sz="0" w:space="0" w:color="auto"/>
            <w:bottom w:val="none" w:sz="0" w:space="0" w:color="auto"/>
            <w:right w:val="none" w:sz="0" w:space="0" w:color="auto"/>
          </w:divBdr>
        </w:div>
        <w:div w:id="319627177">
          <w:marLeft w:val="0"/>
          <w:marRight w:val="0"/>
          <w:marTop w:val="0"/>
          <w:marBottom w:val="100"/>
          <w:divBdr>
            <w:top w:val="none" w:sz="0" w:space="0" w:color="auto"/>
            <w:left w:val="none" w:sz="0" w:space="0" w:color="auto"/>
            <w:bottom w:val="none" w:sz="0" w:space="0" w:color="auto"/>
            <w:right w:val="none" w:sz="0" w:space="0" w:color="auto"/>
          </w:divBdr>
        </w:div>
        <w:div w:id="675884627">
          <w:marLeft w:val="0"/>
          <w:marRight w:val="0"/>
          <w:marTop w:val="0"/>
          <w:marBottom w:val="100"/>
          <w:divBdr>
            <w:top w:val="none" w:sz="0" w:space="0" w:color="auto"/>
            <w:left w:val="none" w:sz="0" w:space="0" w:color="auto"/>
            <w:bottom w:val="none" w:sz="0" w:space="0" w:color="auto"/>
            <w:right w:val="none" w:sz="0" w:space="0" w:color="auto"/>
          </w:divBdr>
        </w:div>
        <w:div w:id="687366092">
          <w:marLeft w:val="0"/>
          <w:marRight w:val="0"/>
          <w:marTop w:val="0"/>
          <w:marBottom w:val="100"/>
          <w:divBdr>
            <w:top w:val="none" w:sz="0" w:space="0" w:color="auto"/>
            <w:left w:val="none" w:sz="0" w:space="0" w:color="auto"/>
            <w:bottom w:val="none" w:sz="0" w:space="0" w:color="auto"/>
            <w:right w:val="none" w:sz="0" w:space="0" w:color="auto"/>
          </w:divBdr>
        </w:div>
        <w:div w:id="871455250">
          <w:marLeft w:val="0"/>
          <w:marRight w:val="0"/>
          <w:marTop w:val="0"/>
          <w:marBottom w:val="100"/>
          <w:divBdr>
            <w:top w:val="none" w:sz="0" w:space="0" w:color="auto"/>
            <w:left w:val="none" w:sz="0" w:space="0" w:color="auto"/>
            <w:bottom w:val="none" w:sz="0" w:space="0" w:color="auto"/>
            <w:right w:val="none" w:sz="0" w:space="0" w:color="auto"/>
          </w:divBdr>
        </w:div>
        <w:div w:id="416904429">
          <w:marLeft w:val="0"/>
          <w:marRight w:val="0"/>
          <w:marTop w:val="0"/>
          <w:marBottom w:val="100"/>
          <w:divBdr>
            <w:top w:val="none" w:sz="0" w:space="0" w:color="auto"/>
            <w:left w:val="none" w:sz="0" w:space="0" w:color="auto"/>
            <w:bottom w:val="none" w:sz="0" w:space="0" w:color="auto"/>
            <w:right w:val="none" w:sz="0" w:space="0" w:color="auto"/>
          </w:divBdr>
        </w:div>
        <w:div w:id="1622372340">
          <w:marLeft w:val="0"/>
          <w:marRight w:val="0"/>
          <w:marTop w:val="0"/>
          <w:marBottom w:val="100"/>
          <w:divBdr>
            <w:top w:val="none" w:sz="0" w:space="0" w:color="auto"/>
            <w:left w:val="none" w:sz="0" w:space="0" w:color="auto"/>
            <w:bottom w:val="none" w:sz="0" w:space="0" w:color="auto"/>
            <w:right w:val="none" w:sz="0" w:space="0" w:color="auto"/>
          </w:divBdr>
        </w:div>
        <w:div w:id="257644719">
          <w:marLeft w:val="0"/>
          <w:marRight w:val="0"/>
          <w:marTop w:val="0"/>
          <w:marBottom w:val="100"/>
          <w:divBdr>
            <w:top w:val="none" w:sz="0" w:space="0" w:color="auto"/>
            <w:left w:val="none" w:sz="0" w:space="0" w:color="auto"/>
            <w:bottom w:val="none" w:sz="0" w:space="0" w:color="auto"/>
            <w:right w:val="none" w:sz="0" w:space="0" w:color="auto"/>
          </w:divBdr>
        </w:div>
        <w:div w:id="1518426307">
          <w:marLeft w:val="0"/>
          <w:marRight w:val="0"/>
          <w:marTop w:val="0"/>
          <w:marBottom w:val="100"/>
          <w:divBdr>
            <w:top w:val="none" w:sz="0" w:space="0" w:color="auto"/>
            <w:left w:val="none" w:sz="0" w:space="0" w:color="auto"/>
            <w:bottom w:val="none" w:sz="0" w:space="0" w:color="auto"/>
            <w:right w:val="none" w:sz="0" w:space="0" w:color="auto"/>
          </w:divBdr>
        </w:div>
        <w:div w:id="1150177252">
          <w:marLeft w:val="0"/>
          <w:marRight w:val="0"/>
          <w:marTop w:val="0"/>
          <w:marBottom w:val="100"/>
          <w:divBdr>
            <w:top w:val="none" w:sz="0" w:space="0" w:color="auto"/>
            <w:left w:val="none" w:sz="0" w:space="0" w:color="auto"/>
            <w:bottom w:val="none" w:sz="0" w:space="0" w:color="auto"/>
            <w:right w:val="none" w:sz="0" w:space="0" w:color="auto"/>
          </w:divBdr>
        </w:div>
        <w:div w:id="93668631">
          <w:marLeft w:val="0"/>
          <w:marRight w:val="0"/>
          <w:marTop w:val="0"/>
          <w:marBottom w:val="100"/>
          <w:divBdr>
            <w:top w:val="none" w:sz="0" w:space="0" w:color="auto"/>
            <w:left w:val="none" w:sz="0" w:space="0" w:color="auto"/>
            <w:bottom w:val="none" w:sz="0" w:space="0" w:color="auto"/>
            <w:right w:val="none" w:sz="0" w:space="0" w:color="auto"/>
          </w:divBdr>
        </w:div>
        <w:div w:id="561717148">
          <w:marLeft w:val="0"/>
          <w:marRight w:val="0"/>
          <w:marTop w:val="0"/>
          <w:marBottom w:val="100"/>
          <w:divBdr>
            <w:top w:val="none" w:sz="0" w:space="0" w:color="auto"/>
            <w:left w:val="none" w:sz="0" w:space="0" w:color="auto"/>
            <w:bottom w:val="none" w:sz="0" w:space="0" w:color="auto"/>
            <w:right w:val="none" w:sz="0" w:space="0" w:color="auto"/>
          </w:divBdr>
        </w:div>
        <w:div w:id="737244938">
          <w:marLeft w:val="0"/>
          <w:marRight w:val="0"/>
          <w:marTop w:val="0"/>
          <w:marBottom w:val="100"/>
          <w:divBdr>
            <w:top w:val="none" w:sz="0" w:space="0" w:color="auto"/>
            <w:left w:val="none" w:sz="0" w:space="0" w:color="auto"/>
            <w:bottom w:val="none" w:sz="0" w:space="0" w:color="auto"/>
            <w:right w:val="none" w:sz="0" w:space="0" w:color="auto"/>
          </w:divBdr>
        </w:div>
        <w:div w:id="2022391930">
          <w:marLeft w:val="0"/>
          <w:marRight w:val="0"/>
          <w:marTop w:val="0"/>
          <w:marBottom w:val="100"/>
          <w:divBdr>
            <w:top w:val="none" w:sz="0" w:space="0" w:color="auto"/>
            <w:left w:val="none" w:sz="0" w:space="0" w:color="auto"/>
            <w:bottom w:val="none" w:sz="0" w:space="0" w:color="auto"/>
            <w:right w:val="none" w:sz="0" w:space="0" w:color="auto"/>
          </w:divBdr>
        </w:div>
        <w:div w:id="686293634">
          <w:marLeft w:val="0"/>
          <w:marRight w:val="0"/>
          <w:marTop w:val="0"/>
          <w:marBottom w:val="100"/>
          <w:divBdr>
            <w:top w:val="none" w:sz="0" w:space="0" w:color="auto"/>
            <w:left w:val="none" w:sz="0" w:space="0" w:color="auto"/>
            <w:bottom w:val="none" w:sz="0" w:space="0" w:color="auto"/>
            <w:right w:val="none" w:sz="0" w:space="0" w:color="auto"/>
          </w:divBdr>
        </w:div>
        <w:div w:id="802961182">
          <w:marLeft w:val="0"/>
          <w:marRight w:val="0"/>
          <w:marTop w:val="0"/>
          <w:marBottom w:val="100"/>
          <w:divBdr>
            <w:top w:val="none" w:sz="0" w:space="0" w:color="auto"/>
            <w:left w:val="none" w:sz="0" w:space="0" w:color="auto"/>
            <w:bottom w:val="none" w:sz="0" w:space="0" w:color="auto"/>
            <w:right w:val="none" w:sz="0" w:space="0" w:color="auto"/>
          </w:divBdr>
        </w:div>
        <w:div w:id="432944111">
          <w:marLeft w:val="0"/>
          <w:marRight w:val="0"/>
          <w:marTop w:val="0"/>
          <w:marBottom w:val="100"/>
          <w:divBdr>
            <w:top w:val="none" w:sz="0" w:space="0" w:color="auto"/>
            <w:left w:val="none" w:sz="0" w:space="0" w:color="auto"/>
            <w:bottom w:val="none" w:sz="0" w:space="0" w:color="auto"/>
            <w:right w:val="none" w:sz="0" w:space="0" w:color="auto"/>
          </w:divBdr>
        </w:div>
        <w:div w:id="2029484513">
          <w:marLeft w:val="0"/>
          <w:marRight w:val="0"/>
          <w:marTop w:val="0"/>
          <w:marBottom w:val="100"/>
          <w:divBdr>
            <w:top w:val="none" w:sz="0" w:space="0" w:color="auto"/>
            <w:left w:val="none" w:sz="0" w:space="0" w:color="auto"/>
            <w:bottom w:val="none" w:sz="0" w:space="0" w:color="auto"/>
            <w:right w:val="none" w:sz="0" w:space="0" w:color="auto"/>
          </w:divBdr>
        </w:div>
        <w:div w:id="1295989864">
          <w:marLeft w:val="0"/>
          <w:marRight w:val="0"/>
          <w:marTop w:val="0"/>
          <w:marBottom w:val="100"/>
          <w:divBdr>
            <w:top w:val="none" w:sz="0" w:space="0" w:color="auto"/>
            <w:left w:val="none" w:sz="0" w:space="0" w:color="auto"/>
            <w:bottom w:val="none" w:sz="0" w:space="0" w:color="auto"/>
            <w:right w:val="none" w:sz="0" w:space="0" w:color="auto"/>
          </w:divBdr>
        </w:div>
        <w:div w:id="2031293697">
          <w:marLeft w:val="0"/>
          <w:marRight w:val="0"/>
          <w:marTop w:val="0"/>
          <w:marBottom w:val="100"/>
          <w:divBdr>
            <w:top w:val="none" w:sz="0" w:space="0" w:color="auto"/>
            <w:left w:val="none" w:sz="0" w:space="0" w:color="auto"/>
            <w:bottom w:val="none" w:sz="0" w:space="0" w:color="auto"/>
            <w:right w:val="none" w:sz="0" w:space="0" w:color="auto"/>
          </w:divBdr>
        </w:div>
        <w:div w:id="1756246279">
          <w:marLeft w:val="0"/>
          <w:marRight w:val="0"/>
          <w:marTop w:val="0"/>
          <w:marBottom w:val="100"/>
          <w:divBdr>
            <w:top w:val="none" w:sz="0" w:space="0" w:color="auto"/>
            <w:left w:val="none" w:sz="0" w:space="0" w:color="auto"/>
            <w:bottom w:val="none" w:sz="0" w:space="0" w:color="auto"/>
            <w:right w:val="none" w:sz="0" w:space="0" w:color="auto"/>
          </w:divBdr>
        </w:div>
        <w:div w:id="2099211186">
          <w:marLeft w:val="0"/>
          <w:marRight w:val="0"/>
          <w:marTop w:val="0"/>
          <w:marBottom w:val="100"/>
          <w:divBdr>
            <w:top w:val="none" w:sz="0" w:space="0" w:color="auto"/>
            <w:left w:val="none" w:sz="0" w:space="0" w:color="auto"/>
            <w:bottom w:val="none" w:sz="0" w:space="0" w:color="auto"/>
            <w:right w:val="none" w:sz="0" w:space="0" w:color="auto"/>
          </w:divBdr>
        </w:div>
        <w:div w:id="828712281">
          <w:marLeft w:val="0"/>
          <w:marRight w:val="0"/>
          <w:marTop w:val="0"/>
          <w:marBottom w:val="100"/>
          <w:divBdr>
            <w:top w:val="none" w:sz="0" w:space="0" w:color="auto"/>
            <w:left w:val="none" w:sz="0" w:space="0" w:color="auto"/>
            <w:bottom w:val="none" w:sz="0" w:space="0" w:color="auto"/>
            <w:right w:val="none" w:sz="0" w:space="0" w:color="auto"/>
          </w:divBdr>
        </w:div>
        <w:div w:id="1357732617">
          <w:marLeft w:val="0"/>
          <w:marRight w:val="0"/>
          <w:marTop w:val="0"/>
          <w:marBottom w:val="100"/>
          <w:divBdr>
            <w:top w:val="none" w:sz="0" w:space="0" w:color="auto"/>
            <w:left w:val="none" w:sz="0" w:space="0" w:color="auto"/>
            <w:bottom w:val="none" w:sz="0" w:space="0" w:color="auto"/>
            <w:right w:val="none" w:sz="0" w:space="0" w:color="auto"/>
          </w:divBdr>
        </w:div>
        <w:div w:id="207843186">
          <w:marLeft w:val="0"/>
          <w:marRight w:val="0"/>
          <w:marTop w:val="0"/>
          <w:marBottom w:val="100"/>
          <w:divBdr>
            <w:top w:val="none" w:sz="0" w:space="0" w:color="auto"/>
            <w:left w:val="none" w:sz="0" w:space="0" w:color="auto"/>
            <w:bottom w:val="none" w:sz="0" w:space="0" w:color="auto"/>
            <w:right w:val="none" w:sz="0" w:space="0" w:color="auto"/>
          </w:divBdr>
        </w:div>
        <w:div w:id="2143577207">
          <w:marLeft w:val="0"/>
          <w:marRight w:val="0"/>
          <w:marTop w:val="0"/>
          <w:marBottom w:val="100"/>
          <w:divBdr>
            <w:top w:val="none" w:sz="0" w:space="0" w:color="auto"/>
            <w:left w:val="none" w:sz="0" w:space="0" w:color="auto"/>
            <w:bottom w:val="none" w:sz="0" w:space="0" w:color="auto"/>
            <w:right w:val="none" w:sz="0" w:space="0" w:color="auto"/>
          </w:divBdr>
        </w:div>
        <w:div w:id="1500850460">
          <w:marLeft w:val="0"/>
          <w:marRight w:val="0"/>
          <w:marTop w:val="0"/>
          <w:marBottom w:val="100"/>
          <w:divBdr>
            <w:top w:val="none" w:sz="0" w:space="0" w:color="auto"/>
            <w:left w:val="none" w:sz="0" w:space="0" w:color="auto"/>
            <w:bottom w:val="none" w:sz="0" w:space="0" w:color="auto"/>
            <w:right w:val="none" w:sz="0" w:space="0" w:color="auto"/>
          </w:divBdr>
        </w:div>
        <w:div w:id="718893840">
          <w:marLeft w:val="0"/>
          <w:marRight w:val="0"/>
          <w:marTop w:val="0"/>
          <w:marBottom w:val="100"/>
          <w:divBdr>
            <w:top w:val="none" w:sz="0" w:space="0" w:color="auto"/>
            <w:left w:val="none" w:sz="0" w:space="0" w:color="auto"/>
            <w:bottom w:val="none" w:sz="0" w:space="0" w:color="auto"/>
            <w:right w:val="none" w:sz="0" w:space="0" w:color="auto"/>
          </w:divBdr>
        </w:div>
        <w:div w:id="1378748158">
          <w:marLeft w:val="0"/>
          <w:marRight w:val="0"/>
          <w:marTop w:val="0"/>
          <w:marBottom w:val="100"/>
          <w:divBdr>
            <w:top w:val="none" w:sz="0" w:space="0" w:color="auto"/>
            <w:left w:val="none" w:sz="0" w:space="0" w:color="auto"/>
            <w:bottom w:val="none" w:sz="0" w:space="0" w:color="auto"/>
            <w:right w:val="none" w:sz="0" w:space="0" w:color="auto"/>
          </w:divBdr>
        </w:div>
        <w:div w:id="1501584643">
          <w:marLeft w:val="0"/>
          <w:marRight w:val="0"/>
          <w:marTop w:val="0"/>
          <w:marBottom w:val="100"/>
          <w:divBdr>
            <w:top w:val="none" w:sz="0" w:space="0" w:color="auto"/>
            <w:left w:val="none" w:sz="0" w:space="0" w:color="auto"/>
            <w:bottom w:val="none" w:sz="0" w:space="0" w:color="auto"/>
            <w:right w:val="none" w:sz="0" w:space="0" w:color="auto"/>
          </w:divBdr>
        </w:div>
        <w:div w:id="1306159626">
          <w:marLeft w:val="0"/>
          <w:marRight w:val="0"/>
          <w:marTop w:val="0"/>
          <w:marBottom w:val="100"/>
          <w:divBdr>
            <w:top w:val="none" w:sz="0" w:space="0" w:color="auto"/>
            <w:left w:val="none" w:sz="0" w:space="0" w:color="auto"/>
            <w:bottom w:val="none" w:sz="0" w:space="0" w:color="auto"/>
            <w:right w:val="none" w:sz="0" w:space="0" w:color="auto"/>
          </w:divBdr>
        </w:div>
        <w:div w:id="789710647">
          <w:marLeft w:val="0"/>
          <w:marRight w:val="0"/>
          <w:marTop w:val="0"/>
          <w:marBottom w:val="100"/>
          <w:divBdr>
            <w:top w:val="none" w:sz="0" w:space="0" w:color="auto"/>
            <w:left w:val="none" w:sz="0" w:space="0" w:color="auto"/>
            <w:bottom w:val="none" w:sz="0" w:space="0" w:color="auto"/>
            <w:right w:val="none" w:sz="0" w:space="0" w:color="auto"/>
          </w:divBdr>
        </w:div>
        <w:div w:id="1510952077">
          <w:marLeft w:val="0"/>
          <w:marRight w:val="0"/>
          <w:marTop w:val="0"/>
          <w:marBottom w:val="100"/>
          <w:divBdr>
            <w:top w:val="none" w:sz="0" w:space="0" w:color="auto"/>
            <w:left w:val="none" w:sz="0" w:space="0" w:color="auto"/>
            <w:bottom w:val="none" w:sz="0" w:space="0" w:color="auto"/>
            <w:right w:val="none" w:sz="0" w:space="0" w:color="auto"/>
          </w:divBdr>
        </w:div>
        <w:div w:id="1527405877">
          <w:marLeft w:val="0"/>
          <w:marRight w:val="0"/>
          <w:marTop w:val="0"/>
          <w:marBottom w:val="100"/>
          <w:divBdr>
            <w:top w:val="none" w:sz="0" w:space="0" w:color="auto"/>
            <w:left w:val="none" w:sz="0" w:space="0" w:color="auto"/>
            <w:bottom w:val="none" w:sz="0" w:space="0" w:color="auto"/>
            <w:right w:val="none" w:sz="0" w:space="0" w:color="auto"/>
          </w:divBdr>
        </w:div>
        <w:div w:id="600450688">
          <w:marLeft w:val="0"/>
          <w:marRight w:val="0"/>
          <w:marTop w:val="0"/>
          <w:marBottom w:val="100"/>
          <w:divBdr>
            <w:top w:val="none" w:sz="0" w:space="0" w:color="auto"/>
            <w:left w:val="none" w:sz="0" w:space="0" w:color="auto"/>
            <w:bottom w:val="none" w:sz="0" w:space="0" w:color="auto"/>
            <w:right w:val="none" w:sz="0" w:space="0" w:color="auto"/>
          </w:divBdr>
        </w:div>
        <w:div w:id="11349355">
          <w:marLeft w:val="0"/>
          <w:marRight w:val="0"/>
          <w:marTop w:val="0"/>
          <w:marBottom w:val="100"/>
          <w:divBdr>
            <w:top w:val="none" w:sz="0" w:space="0" w:color="auto"/>
            <w:left w:val="none" w:sz="0" w:space="0" w:color="auto"/>
            <w:bottom w:val="none" w:sz="0" w:space="0" w:color="auto"/>
            <w:right w:val="none" w:sz="0" w:space="0" w:color="auto"/>
          </w:divBdr>
        </w:div>
        <w:div w:id="1760102972">
          <w:marLeft w:val="0"/>
          <w:marRight w:val="0"/>
          <w:marTop w:val="0"/>
          <w:marBottom w:val="100"/>
          <w:divBdr>
            <w:top w:val="none" w:sz="0" w:space="0" w:color="auto"/>
            <w:left w:val="none" w:sz="0" w:space="0" w:color="auto"/>
            <w:bottom w:val="none" w:sz="0" w:space="0" w:color="auto"/>
            <w:right w:val="none" w:sz="0" w:space="0" w:color="auto"/>
          </w:divBdr>
        </w:div>
        <w:div w:id="397216385">
          <w:marLeft w:val="0"/>
          <w:marRight w:val="0"/>
          <w:marTop w:val="0"/>
          <w:marBottom w:val="100"/>
          <w:divBdr>
            <w:top w:val="none" w:sz="0" w:space="0" w:color="auto"/>
            <w:left w:val="none" w:sz="0" w:space="0" w:color="auto"/>
            <w:bottom w:val="none" w:sz="0" w:space="0" w:color="auto"/>
            <w:right w:val="none" w:sz="0" w:space="0" w:color="auto"/>
          </w:divBdr>
        </w:div>
        <w:div w:id="183323922">
          <w:marLeft w:val="0"/>
          <w:marRight w:val="0"/>
          <w:marTop w:val="0"/>
          <w:marBottom w:val="100"/>
          <w:divBdr>
            <w:top w:val="none" w:sz="0" w:space="0" w:color="auto"/>
            <w:left w:val="none" w:sz="0" w:space="0" w:color="auto"/>
            <w:bottom w:val="none" w:sz="0" w:space="0" w:color="auto"/>
            <w:right w:val="none" w:sz="0" w:space="0" w:color="auto"/>
          </w:divBdr>
        </w:div>
        <w:div w:id="1027951813">
          <w:marLeft w:val="0"/>
          <w:marRight w:val="0"/>
          <w:marTop w:val="0"/>
          <w:marBottom w:val="100"/>
          <w:divBdr>
            <w:top w:val="none" w:sz="0" w:space="0" w:color="auto"/>
            <w:left w:val="none" w:sz="0" w:space="0" w:color="auto"/>
            <w:bottom w:val="none" w:sz="0" w:space="0" w:color="auto"/>
            <w:right w:val="none" w:sz="0" w:space="0" w:color="auto"/>
          </w:divBdr>
        </w:div>
        <w:div w:id="1164200106">
          <w:marLeft w:val="0"/>
          <w:marRight w:val="0"/>
          <w:marTop w:val="0"/>
          <w:marBottom w:val="100"/>
          <w:divBdr>
            <w:top w:val="none" w:sz="0" w:space="0" w:color="auto"/>
            <w:left w:val="none" w:sz="0" w:space="0" w:color="auto"/>
            <w:bottom w:val="none" w:sz="0" w:space="0" w:color="auto"/>
            <w:right w:val="none" w:sz="0" w:space="0" w:color="auto"/>
          </w:divBdr>
        </w:div>
        <w:div w:id="987900848">
          <w:marLeft w:val="0"/>
          <w:marRight w:val="0"/>
          <w:marTop w:val="0"/>
          <w:marBottom w:val="100"/>
          <w:divBdr>
            <w:top w:val="none" w:sz="0" w:space="0" w:color="auto"/>
            <w:left w:val="none" w:sz="0" w:space="0" w:color="auto"/>
            <w:bottom w:val="none" w:sz="0" w:space="0" w:color="auto"/>
            <w:right w:val="none" w:sz="0" w:space="0" w:color="auto"/>
          </w:divBdr>
        </w:div>
        <w:div w:id="558130275">
          <w:marLeft w:val="0"/>
          <w:marRight w:val="0"/>
          <w:marTop w:val="0"/>
          <w:marBottom w:val="100"/>
          <w:divBdr>
            <w:top w:val="none" w:sz="0" w:space="0" w:color="auto"/>
            <w:left w:val="none" w:sz="0" w:space="0" w:color="auto"/>
            <w:bottom w:val="none" w:sz="0" w:space="0" w:color="auto"/>
            <w:right w:val="none" w:sz="0" w:space="0" w:color="auto"/>
          </w:divBdr>
        </w:div>
        <w:div w:id="1618179984">
          <w:marLeft w:val="0"/>
          <w:marRight w:val="0"/>
          <w:marTop w:val="0"/>
          <w:marBottom w:val="100"/>
          <w:divBdr>
            <w:top w:val="none" w:sz="0" w:space="0" w:color="auto"/>
            <w:left w:val="none" w:sz="0" w:space="0" w:color="auto"/>
            <w:bottom w:val="none" w:sz="0" w:space="0" w:color="auto"/>
            <w:right w:val="none" w:sz="0" w:space="0" w:color="auto"/>
          </w:divBdr>
        </w:div>
        <w:div w:id="61946231">
          <w:marLeft w:val="396"/>
          <w:marRight w:val="0"/>
          <w:marTop w:val="0"/>
          <w:marBottom w:val="60"/>
          <w:divBdr>
            <w:top w:val="none" w:sz="0" w:space="0" w:color="auto"/>
            <w:left w:val="none" w:sz="0" w:space="0" w:color="auto"/>
            <w:bottom w:val="none" w:sz="0" w:space="0" w:color="auto"/>
            <w:right w:val="none" w:sz="0" w:space="0" w:color="auto"/>
          </w:divBdr>
        </w:div>
        <w:div w:id="357856750">
          <w:marLeft w:val="0"/>
          <w:marRight w:val="0"/>
          <w:marTop w:val="0"/>
          <w:marBottom w:val="60"/>
          <w:divBdr>
            <w:top w:val="none" w:sz="0" w:space="0" w:color="auto"/>
            <w:left w:val="none" w:sz="0" w:space="0" w:color="auto"/>
            <w:bottom w:val="none" w:sz="0" w:space="0" w:color="auto"/>
            <w:right w:val="none" w:sz="0" w:space="0" w:color="auto"/>
          </w:divBdr>
        </w:div>
        <w:div w:id="1254823976">
          <w:marLeft w:val="0"/>
          <w:marRight w:val="0"/>
          <w:marTop w:val="0"/>
          <w:marBottom w:val="60"/>
          <w:divBdr>
            <w:top w:val="none" w:sz="0" w:space="0" w:color="auto"/>
            <w:left w:val="none" w:sz="0" w:space="0" w:color="auto"/>
            <w:bottom w:val="none" w:sz="0" w:space="0" w:color="auto"/>
            <w:right w:val="none" w:sz="0" w:space="0" w:color="auto"/>
          </w:divBdr>
        </w:div>
        <w:div w:id="1153912885">
          <w:marLeft w:val="0"/>
          <w:marRight w:val="0"/>
          <w:marTop w:val="0"/>
          <w:marBottom w:val="60"/>
          <w:divBdr>
            <w:top w:val="none" w:sz="0" w:space="0" w:color="auto"/>
            <w:left w:val="none" w:sz="0" w:space="0" w:color="auto"/>
            <w:bottom w:val="none" w:sz="0" w:space="0" w:color="auto"/>
            <w:right w:val="none" w:sz="0" w:space="0" w:color="auto"/>
          </w:divBdr>
        </w:div>
        <w:div w:id="437603691">
          <w:marLeft w:val="0"/>
          <w:marRight w:val="0"/>
          <w:marTop w:val="0"/>
          <w:marBottom w:val="60"/>
          <w:divBdr>
            <w:top w:val="none" w:sz="0" w:space="0" w:color="auto"/>
            <w:left w:val="none" w:sz="0" w:space="0" w:color="auto"/>
            <w:bottom w:val="none" w:sz="0" w:space="0" w:color="auto"/>
            <w:right w:val="none" w:sz="0" w:space="0" w:color="auto"/>
          </w:divBdr>
        </w:div>
        <w:div w:id="405540127">
          <w:marLeft w:val="0"/>
          <w:marRight w:val="0"/>
          <w:marTop w:val="0"/>
          <w:marBottom w:val="60"/>
          <w:divBdr>
            <w:top w:val="none" w:sz="0" w:space="0" w:color="auto"/>
            <w:left w:val="none" w:sz="0" w:space="0" w:color="auto"/>
            <w:bottom w:val="none" w:sz="0" w:space="0" w:color="auto"/>
            <w:right w:val="none" w:sz="0" w:space="0" w:color="auto"/>
          </w:divBdr>
        </w:div>
        <w:div w:id="2044598746">
          <w:marLeft w:val="396"/>
          <w:marRight w:val="0"/>
          <w:marTop w:val="0"/>
          <w:marBottom w:val="60"/>
          <w:divBdr>
            <w:top w:val="none" w:sz="0" w:space="0" w:color="auto"/>
            <w:left w:val="none" w:sz="0" w:space="0" w:color="auto"/>
            <w:bottom w:val="none" w:sz="0" w:space="0" w:color="auto"/>
            <w:right w:val="none" w:sz="0" w:space="0" w:color="auto"/>
          </w:divBdr>
        </w:div>
        <w:div w:id="1070956181">
          <w:marLeft w:val="0"/>
          <w:marRight w:val="0"/>
          <w:marTop w:val="0"/>
          <w:marBottom w:val="60"/>
          <w:divBdr>
            <w:top w:val="none" w:sz="0" w:space="0" w:color="auto"/>
            <w:left w:val="none" w:sz="0" w:space="0" w:color="auto"/>
            <w:bottom w:val="none" w:sz="0" w:space="0" w:color="auto"/>
            <w:right w:val="none" w:sz="0" w:space="0" w:color="auto"/>
          </w:divBdr>
        </w:div>
        <w:div w:id="1018507859">
          <w:marLeft w:val="0"/>
          <w:marRight w:val="0"/>
          <w:marTop w:val="0"/>
          <w:marBottom w:val="60"/>
          <w:divBdr>
            <w:top w:val="none" w:sz="0" w:space="0" w:color="auto"/>
            <w:left w:val="none" w:sz="0" w:space="0" w:color="auto"/>
            <w:bottom w:val="none" w:sz="0" w:space="0" w:color="auto"/>
            <w:right w:val="none" w:sz="0" w:space="0" w:color="auto"/>
          </w:divBdr>
        </w:div>
        <w:div w:id="836043133">
          <w:marLeft w:val="0"/>
          <w:marRight w:val="0"/>
          <w:marTop w:val="0"/>
          <w:marBottom w:val="60"/>
          <w:divBdr>
            <w:top w:val="none" w:sz="0" w:space="0" w:color="auto"/>
            <w:left w:val="none" w:sz="0" w:space="0" w:color="auto"/>
            <w:bottom w:val="none" w:sz="0" w:space="0" w:color="auto"/>
            <w:right w:val="none" w:sz="0" w:space="0" w:color="auto"/>
          </w:divBdr>
        </w:div>
        <w:div w:id="509179920">
          <w:marLeft w:val="0"/>
          <w:marRight w:val="0"/>
          <w:marTop w:val="0"/>
          <w:marBottom w:val="60"/>
          <w:divBdr>
            <w:top w:val="none" w:sz="0" w:space="0" w:color="auto"/>
            <w:left w:val="none" w:sz="0" w:space="0" w:color="auto"/>
            <w:bottom w:val="none" w:sz="0" w:space="0" w:color="auto"/>
            <w:right w:val="none" w:sz="0" w:space="0" w:color="auto"/>
          </w:divBdr>
        </w:div>
        <w:div w:id="592322454">
          <w:marLeft w:val="0"/>
          <w:marRight w:val="0"/>
          <w:marTop w:val="0"/>
          <w:marBottom w:val="60"/>
          <w:divBdr>
            <w:top w:val="none" w:sz="0" w:space="0" w:color="auto"/>
            <w:left w:val="none" w:sz="0" w:space="0" w:color="auto"/>
            <w:bottom w:val="none" w:sz="0" w:space="0" w:color="auto"/>
            <w:right w:val="none" w:sz="0" w:space="0" w:color="auto"/>
          </w:divBdr>
        </w:div>
        <w:div w:id="1421951868">
          <w:marLeft w:val="396"/>
          <w:marRight w:val="0"/>
          <w:marTop w:val="0"/>
          <w:marBottom w:val="60"/>
          <w:divBdr>
            <w:top w:val="none" w:sz="0" w:space="0" w:color="auto"/>
            <w:left w:val="none" w:sz="0" w:space="0" w:color="auto"/>
            <w:bottom w:val="none" w:sz="0" w:space="0" w:color="auto"/>
            <w:right w:val="none" w:sz="0" w:space="0" w:color="auto"/>
          </w:divBdr>
        </w:div>
        <w:div w:id="388963702">
          <w:marLeft w:val="0"/>
          <w:marRight w:val="0"/>
          <w:marTop w:val="0"/>
          <w:marBottom w:val="60"/>
          <w:divBdr>
            <w:top w:val="none" w:sz="0" w:space="0" w:color="auto"/>
            <w:left w:val="none" w:sz="0" w:space="0" w:color="auto"/>
            <w:bottom w:val="none" w:sz="0" w:space="0" w:color="auto"/>
            <w:right w:val="none" w:sz="0" w:space="0" w:color="auto"/>
          </w:divBdr>
        </w:div>
        <w:div w:id="1110705691">
          <w:marLeft w:val="0"/>
          <w:marRight w:val="0"/>
          <w:marTop w:val="0"/>
          <w:marBottom w:val="60"/>
          <w:divBdr>
            <w:top w:val="none" w:sz="0" w:space="0" w:color="auto"/>
            <w:left w:val="none" w:sz="0" w:space="0" w:color="auto"/>
            <w:bottom w:val="none" w:sz="0" w:space="0" w:color="auto"/>
            <w:right w:val="none" w:sz="0" w:space="0" w:color="auto"/>
          </w:divBdr>
        </w:div>
        <w:div w:id="815416862">
          <w:marLeft w:val="0"/>
          <w:marRight w:val="0"/>
          <w:marTop w:val="0"/>
          <w:marBottom w:val="60"/>
          <w:divBdr>
            <w:top w:val="none" w:sz="0" w:space="0" w:color="auto"/>
            <w:left w:val="none" w:sz="0" w:space="0" w:color="auto"/>
            <w:bottom w:val="none" w:sz="0" w:space="0" w:color="auto"/>
            <w:right w:val="none" w:sz="0" w:space="0" w:color="auto"/>
          </w:divBdr>
        </w:div>
        <w:div w:id="79524249">
          <w:marLeft w:val="0"/>
          <w:marRight w:val="0"/>
          <w:marTop w:val="0"/>
          <w:marBottom w:val="60"/>
          <w:divBdr>
            <w:top w:val="none" w:sz="0" w:space="0" w:color="auto"/>
            <w:left w:val="none" w:sz="0" w:space="0" w:color="auto"/>
            <w:bottom w:val="none" w:sz="0" w:space="0" w:color="auto"/>
            <w:right w:val="none" w:sz="0" w:space="0" w:color="auto"/>
          </w:divBdr>
        </w:div>
        <w:div w:id="872112327">
          <w:marLeft w:val="0"/>
          <w:marRight w:val="0"/>
          <w:marTop w:val="0"/>
          <w:marBottom w:val="60"/>
          <w:divBdr>
            <w:top w:val="none" w:sz="0" w:space="0" w:color="auto"/>
            <w:left w:val="none" w:sz="0" w:space="0" w:color="auto"/>
            <w:bottom w:val="none" w:sz="0" w:space="0" w:color="auto"/>
            <w:right w:val="none" w:sz="0" w:space="0" w:color="auto"/>
          </w:divBdr>
        </w:div>
        <w:div w:id="1761636320">
          <w:marLeft w:val="396"/>
          <w:marRight w:val="0"/>
          <w:marTop w:val="0"/>
          <w:marBottom w:val="60"/>
          <w:divBdr>
            <w:top w:val="none" w:sz="0" w:space="0" w:color="auto"/>
            <w:left w:val="none" w:sz="0" w:space="0" w:color="auto"/>
            <w:bottom w:val="none" w:sz="0" w:space="0" w:color="auto"/>
            <w:right w:val="none" w:sz="0" w:space="0" w:color="auto"/>
          </w:divBdr>
        </w:div>
        <w:div w:id="15667128">
          <w:marLeft w:val="0"/>
          <w:marRight w:val="0"/>
          <w:marTop w:val="0"/>
          <w:marBottom w:val="60"/>
          <w:divBdr>
            <w:top w:val="none" w:sz="0" w:space="0" w:color="auto"/>
            <w:left w:val="none" w:sz="0" w:space="0" w:color="auto"/>
            <w:bottom w:val="none" w:sz="0" w:space="0" w:color="auto"/>
            <w:right w:val="none" w:sz="0" w:space="0" w:color="auto"/>
          </w:divBdr>
        </w:div>
        <w:div w:id="2146509578">
          <w:marLeft w:val="0"/>
          <w:marRight w:val="0"/>
          <w:marTop w:val="0"/>
          <w:marBottom w:val="60"/>
          <w:divBdr>
            <w:top w:val="none" w:sz="0" w:space="0" w:color="auto"/>
            <w:left w:val="none" w:sz="0" w:space="0" w:color="auto"/>
            <w:bottom w:val="none" w:sz="0" w:space="0" w:color="auto"/>
            <w:right w:val="none" w:sz="0" w:space="0" w:color="auto"/>
          </w:divBdr>
        </w:div>
        <w:div w:id="1412387538">
          <w:marLeft w:val="0"/>
          <w:marRight w:val="0"/>
          <w:marTop w:val="0"/>
          <w:marBottom w:val="60"/>
          <w:divBdr>
            <w:top w:val="none" w:sz="0" w:space="0" w:color="auto"/>
            <w:left w:val="none" w:sz="0" w:space="0" w:color="auto"/>
            <w:bottom w:val="none" w:sz="0" w:space="0" w:color="auto"/>
            <w:right w:val="none" w:sz="0" w:space="0" w:color="auto"/>
          </w:divBdr>
        </w:div>
        <w:div w:id="1820074320">
          <w:marLeft w:val="0"/>
          <w:marRight w:val="0"/>
          <w:marTop w:val="0"/>
          <w:marBottom w:val="60"/>
          <w:divBdr>
            <w:top w:val="none" w:sz="0" w:space="0" w:color="auto"/>
            <w:left w:val="none" w:sz="0" w:space="0" w:color="auto"/>
            <w:bottom w:val="none" w:sz="0" w:space="0" w:color="auto"/>
            <w:right w:val="none" w:sz="0" w:space="0" w:color="auto"/>
          </w:divBdr>
        </w:div>
        <w:div w:id="54863891">
          <w:marLeft w:val="0"/>
          <w:marRight w:val="0"/>
          <w:marTop w:val="0"/>
          <w:marBottom w:val="60"/>
          <w:divBdr>
            <w:top w:val="none" w:sz="0" w:space="0" w:color="auto"/>
            <w:left w:val="none" w:sz="0" w:space="0" w:color="auto"/>
            <w:bottom w:val="none" w:sz="0" w:space="0" w:color="auto"/>
            <w:right w:val="none" w:sz="0" w:space="0" w:color="auto"/>
          </w:divBdr>
        </w:div>
        <w:div w:id="2122450652">
          <w:marLeft w:val="396"/>
          <w:marRight w:val="0"/>
          <w:marTop w:val="0"/>
          <w:marBottom w:val="60"/>
          <w:divBdr>
            <w:top w:val="none" w:sz="0" w:space="0" w:color="auto"/>
            <w:left w:val="none" w:sz="0" w:space="0" w:color="auto"/>
            <w:bottom w:val="none" w:sz="0" w:space="0" w:color="auto"/>
            <w:right w:val="none" w:sz="0" w:space="0" w:color="auto"/>
          </w:divBdr>
        </w:div>
        <w:div w:id="598441946">
          <w:marLeft w:val="0"/>
          <w:marRight w:val="0"/>
          <w:marTop w:val="0"/>
          <w:marBottom w:val="60"/>
          <w:divBdr>
            <w:top w:val="none" w:sz="0" w:space="0" w:color="auto"/>
            <w:left w:val="none" w:sz="0" w:space="0" w:color="auto"/>
            <w:bottom w:val="none" w:sz="0" w:space="0" w:color="auto"/>
            <w:right w:val="none" w:sz="0" w:space="0" w:color="auto"/>
          </w:divBdr>
        </w:div>
        <w:div w:id="2032292382">
          <w:marLeft w:val="0"/>
          <w:marRight w:val="0"/>
          <w:marTop w:val="0"/>
          <w:marBottom w:val="60"/>
          <w:divBdr>
            <w:top w:val="none" w:sz="0" w:space="0" w:color="auto"/>
            <w:left w:val="none" w:sz="0" w:space="0" w:color="auto"/>
            <w:bottom w:val="none" w:sz="0" w:space="0" w:color="auto"/>
            <w:right w:val="none" w:sz="0" w:space="0" w:color="auto"/>
          </w:divBdr>
        </w:div>
        <w:div w:id="1588924069">
          <w:marLeft w:val="0"/>
          <w:marRight w:val="0"/>
          <w:marTop w:val="0"/>
          <w:marBottom w:val="60"/>
          <w:divBdr>
            <w:top w:val="none" w:sz="0" w:space="0" w:color="auto"/>
            <w:left w:val="none" w:sz="0" w:space="0" w:color="auto"/>
            <w:bottom w:val="none" w:sz="0" w:space="0" w:color="auto"/>
            <w:right w:val="none" w:sz="0" w:space="0" w:color="auto"/>
          </w:divBdr>
        </w:div>
        <w:div w:id="1528714482">
          <w:marLeft w:val="327"/>
          <w:marRight w:val="0"/>
          <w:marTop w:val="0"/>
          <w:marBottom w:val="60"/>
          <w:divBdr>
            <w:top w:val="none" w:sz="0" w:space="0" w:color="auto"/>
            <w:left w:val="none" w:sz="0" w:space="0" w:color="auto"/>
            <w:bottom w:val="none" w:sz="0" w:space="0" w:color="auto"/>
            <w:right w:val="none" w:sz="0" w:space="0" w:color="auto"/>
          </w:divBdr>
        </w:div>
        <w:div w:id="2032493218">
          <w:marLeft w:val="327"/>
          <w:marRight w:val="0"/>
          <w:marTop w:val="0"/>
          <w:marBottom w:val="60"/>
          <w:divBdr>
            <w:top w:val="none" w:sz="0" w:space="0" w:color="auto"/>
            <w:left w:val="none" w:sz="0" w:space="0" w:color="auto"/>
            <w:bottom w:val="none" w:sz="0" w:space="0" w:color="auto"/>
            <w:right w:val="none" w:sz="0" w:space="0" w:color="auto"/>
          </w:divBdr>
        </w:div>
        <w:div w:id="227769516">
          <w:marLeft w:val="327"/>
          <w:marRight w:val="0"/>
          <w:marTop w:val="0"/>
          <w:marBottom w:val="60"/>
          <w:divBdr>
            <w:top w:val="none" w:sz="0" w:space="0" w:color="auto"/>
            <w:left w:val="none" w:sz="0" w:space="0" w:color="auto"/>
            <w:bottom w:val="none" w:sz="0" w:space="0" w:color="auto"/>
            <w:right w:val="none" w:sz="0" w:space="0" w:color="auto"/>
          </w:divBdr>
        </w:div>
        <w:div w:id="150676880">
          <w:marLeft w:val="0"/>
          <w:marRight w:val="0"/>
          <w:marTop w:val="0"/>
          <w:marBottom w:val="60"/>
          <w:divBdr>
            <w:top w:val="none" w:sz="0" w:space="0" w:color="auto"/>
            <w:left w:val="none" w:sz="0" w:space="0" w:color="auto"/>
            <w:bottom w:val="none" w:sz="0" w:space="0" w:color="auto"/>
            <w:right w:val="none" w:sz="0" w:space="0" w:color="auto"/>
          </w:divBdr>
        </w:div>
        <w:div w:id="723336604">
          <w:marLeft w:val="370"/>
          <w:marRight w:val="0"/>
          <w:marTop w:val="0"/>
          <w:marBottom w:val="60"/>
          <w:divBdr>
            <w:top w:val="none" w:sz="0" w:space="0" w:color="auto"/>
            <w:left w:val="none" w:sz="0" w:space="0" w:color="auto"/>
            <w:bottom w:val="none" w:sz="0" w:space="0" w:color="auto"/>
            <w:right w:val="none" w:sz="0" w:space="0" w:color="auto"/>
          </w:divBdr>
        </w:div>
        <w:div w:id="367075482">
          <w:marLeft w:val="370"/>
          <w:marRight w:val="0"/>
          <w:marTop w:val="0"/>
          <w:marBottom w:val="60"/>
          <w:divBdr>
            <w:top w:val="none" w:sz="0" w:space="0" w:color="auto"/>
            <w:left w:val="none" w:sz="0" w:space="0" w:color="auto"/>
            <w:bottom w:val="none" w:sz="0" w:space="0" w:color="auto"/>
            <w:right w:val="none" w:sz="0" w:space="0" w:color="auto"/>
          </w:divBdr>
        </w:div>
        <w:div w:id="1327855052">
          <w:marLeft w:val="640"/>
          <w:marRight w:val="0"/>
          <w:marTop w:val="0"/>
          <w:marBottom w:val="60"/>
          <w:divBdr>
            <w:top w:val="none" w:sz="0" w:space="0" w:color="auto"/>
            <w:left w:val="none" w:sz="0" w:space="0" w:color="auto"/>
            <w:bottom w:val="none" w:sz="0" w:space="0" w:color="auto"/>
            <w:right w:val="none" w:sz="0" w:space="0" w:color="auto"/>
          </w:divBdr>
        </w:div>
        <w:div w:id="855853121">
          <w:marLeft w:val="640"/>
          <w:marRight w:val="0"/>
          <w:marTop w:val="0"/>
          <w:marBottom w:val="60"/>
          <w:divBdr>
            <w:top w:val="none" w:sz="0" w:space="0" w:color="auto"/>
            <w:left w:val="none" w:sz="0" w:space="0" w:color="auto"/>
            <w:bottom w:val="none" w:sz="0" w:space="0" w:color="auto"/>
            <w:right w:val="none" w:sz="0" w:space="0" w:color="auto"/>
          </w:divBdr>
        </w:div>
        <w:div w:id="1999381350">
          <w:marLeft w:val="370"/>
          <w:marRight w:val="0"/>
          <w:marTop w:val="0"/>
          <w:marBottom w:val="60"/>
          <w:divBdr>
            <w:top w:val="none" w:sz="0" w:space="0" w:color="auto"/>
            <w:left w:val="none" w:sz="0" w:space="0" w:color="auto"/>
            <w:bottom w:val="none" w:sz="0" w:space="0" w:color="auto"/>
            <w:right w:val="none" w:sz="0" w:space="0" w:color="auto"/>
          </w:divBdr>
        </w:div>
        <w:div w:id="458377274">
          <w:marLeft w:val="640"/>
          <w:marRight w:val="0"/>
          <w:marTop w:val="0"/>
          <w:marBottom w:val="60"/>
          <w:divBdr>
            <w:top w:val="none" w:sz="0" w:space="0" w:color="auto"/>
            <w:left w:val="none" w:sz="0" w:space="0" w:color="auto"/>
            <w:bottom w:val="none" w:sz="0" w:space="0" w:color="auto"/>
            <w:right w:val="none" w:sz="0" w:space="0" w:color="auto"/>
          </w:divBdr>
        </w:div>
        <w:div w:id="1958369232">
          <w:marLeft w:val="640"/>
          <w:marRight w:val="0"/>
          <w:marTop w:val="0"/>
          <w:marBottom w:val="60"/>
          <w:divBdr>
            <w:top w:val="none" w:sz="0" w:space="0" w:color="auto"/>
            <w:left w:val="none" w:sz="0" w:space="0" w:color="auto"/>
            <w:bottom w:val="none" w:sz="0" w:space="0" w:color="auto"/>
            <w:right w:val="none" w:sz="0" w:space="0" w:color="auto"/>
          </w:divBdr>
        </w:div>
        <w:div w:id="1966152837">
          <w:marLeft w:val="640"/>
          <w:marRight w:val="0"/>
          <w:marTop w:val="0"/>
          <w:marBottom w:val="60"/>
          <w:divBdr>
            <w:top w:val="none" w:sz="0" w:space="0" w:color="auto"/>
            <w:left w:val="none" w:sz="0" w:space="0" w:color="auto"/>
            <w:bottom w:val="none" w:sz="0" w:space="0" w:color="auto"/>
            <w:right w:val="none" w:sz="0" w:space="0" w:color="auto"/>
          </w:divBdr>
        </w:div>
        <w:div w:id="634456116">
          <w:marLeft w:val="640"/>
          <w:marRight w:val="0"/>
          <w:marTop w:val="0"/>
          <w:marBottom w:val="60"/>
          <w:divBdr>
            <w:top w:val="none" w:sz="0" w:space="0" w:color="auto"/>
            <w:left w:val="none" w:sz="0" w:space="0" w:color="auto"/>
            <w:bottom w:val="none" w:sz="0" w:space="0" w:color="auto"/>
            <w:right w:val="none" w:sz="0" w:space="0" w:color="auto"/>
          </w:divBdr>
        </w:div>
        <w:div w:id="1243492780">
          <w:marLeft w:val="640"/>
          <w:marRight w:val="0"/>
          <w:marTop w:val="0"/>
          <w:marBottom w:val="60"/>
          <w:divBdr>
            <w:top w:val="none" w:sz="0" w:space="0" w:color="auto"/>
            <w:left w:val="none" w:sz="0" w:space="0" w:color="auto"/>
            <w:bottom w:val="none" w:sz="0" w:space="0" w:color="auto"/>
            <w:right w:val="none" w:sz="0" w:space="0" w:color="auto"/>
          </w:divBdr>
        </w:div>
        <w:div w:id="584611341">
          <w:marLeft w:val="280"/>
          <w:marRight w:val="0"/>
          <w:marTop w:val="0"/>
          <w:marBottom w:val="60"/>
          <w:divBdr>
            <w:top w:val="none" w:sz="0" w:space="0" w:color="auto"/>
            <w:left w:val="none" w:sz="0" w:space="0" w:color="auto"/>
            <w:bottom w:val="none" w:sz="0" w:space="0" w:color="auto"/>
            <w:right w:val="none" w:sz="0" w:space="0" w:color="auto"/>
          </w:divBdr>
        </w:div>
        <w:div w:id="2106220009">
          <w:marLeft w:val="640"/>
          <w:marRight w:val="0"/>
          <w:marTop w:val="0"/>
          <w:marBottom w:val="60"/>
          <w:divBdr>
            <w:top w:val="none" w:sz="0" w:space="0" w:color="auto"/>
            <w:left w:val="none" w:sz="0" w:space="0" w:color="auto"/>
            <w:bottom w:val="none" w:sz="0" w:space="0" w:color="auto"/>
            <w:right w:val="none" w:sz="0" w:space="0" w:color="auto"/>
          </w:divBdr>
        </w:div>
        <w:div w:id="1364750267">
          <w:marLeft w:val="640"/>
          <w:marRight w:val="0"/>
          <w:marTop w:val="0"/>
          <w:marBottom w:val="60"/>
          <w:divBdr>
            <w:top w:val="none" w:sz="0" w:space="0" w:color="auto"/>
            <w:left w:val="none" w:sz="0" w:space="0" w:color="auto"/>
            <w:bottom w:val="none" w:sz="0" w:space="0" w:color="auto"/>
            <w:right w:val="none" w:sz="0" w:space="0" w:color="auto"/>
          </w:divBdr>
        </w:div>
        <w:div w:id="2030520164">
          <w:marLeft w:val="370"/>
          <w:marRight w:val="0"/>
          <w:marTop w:val="0"/>
          <w:marBottom w:val="60"/>
          <w:divBdr>
            <w:top w:val="none" w:sz="0" w:space="0" w:color="auto"/>
            <w:left w:val="none" w:sz="0" w:space="0" w:color="auto"/>
            <w:bottom w:val="none" w:sz="0" w:space="0" w:color="auto"/>
            <w:right w:val="none" w:sz="0" w:space="0" w:color="auto"/>
          </w:divBdr>
        </w:div>
        <w:div w:id="1925722695">
          <w:marLeft w:val="370"/>
          <w:marRight w:val="0"/>
          <w:marTop w:val="0"/>
          <w:marBottom w:val="60"/>
          <w:divBdr>
            <w:top w:val="none" w:sz="0" w:space="0" w:color="auto"/>
            <w:left w:val="none" w:sz="0" w:space="0" w:color="auto"/>
            <w:bottom w:val="none" w:sz="0" w:space="0" w:color="auto"/>
            <w:right w:val="none" w:sz="0" w:space="0" w:color="auto"/>
          </w:divBdr>
        </w:div>
        <w:div w:id="1625962542">
          <w:marLeft w:val="640"/>
          <w:marRight w:val="0"/>
          <w:marTop w:val="0"/>
          <w:marBottom w:val="60"/>
          <w:divBdr>
            <w:top w:val="none" w:sz="0" w:space="0" w:color="auto"/>
            <w:left w:val="none" w:sz="0" w:space="0" w:color="auto"/>
            <w:bottom w:val="none" w:sz="0" w:space="0" w:color="auto"/>
            <w:right w:val="none" w:sz="0" w:space="0" w:color="auto"/>
          </w:divBdr>
        </w:div>
        <w:div w:id="1406949509">
          <w:marLeft w:val="640"/>
          <w:marRight w:val="0"/>
          <w:marTop w:val="0"/>
          <w:marBottom w:val="60"/>
          <w:divBdr>
            <w:top w:val="none" w:sz="0" w:space="0" w:color="auto"/>
            <w:left w:val="none" w:sz="0" w:space="0" w:color="auto"/>
            <w:bottom w:val="none" w:sz="0" w:space="0" w:color="auto"/>
            <w:right w:val="none" w:sz="0" w:space="0" w:color="auto"/>
          </w:divBdr>
        </w:div>
        <w:div w:id="2014530097">
          <w:marLeft w:val="370"/>
          <w:marRight w:val="0"/>
          <w:marTop w:val="0"/>
          <w:marBottom w:val="60"/>
          <w:divBdr>
            <w:top w:val="none" w:sz="0" w:space="0" w:color="auto"/>
            <w:left w:val="none" w:sz="0" w:space="0" w:color="auto"/>
            <w:bottom w:val="none" w:sz="0" w:space="0" w:color="auto"/>
            <w:right w:val="none" w:sz="0" w:space="0" w:color="auto"/>
          </w:divBdr>
        </w:div>
        <w:div w:id="1394963730">
          <w:marLeft w:val="370"/>
          <w:marRight w:val="0"/>
          <w:marTop w:val="0"/>
          <w:marBottom w:val="60"/>
          <w:divBdr>
            <w:top w:val="none" w:sz="0" w:space="0" w:color="auto"/>
            <w:left w:val="none" w:sz="0" w:space="0" w:color="auto"/>
            <w:bottom w:val="none" w:sz="0" w:space="0" w:color="auto"/>
            <w:right w:val="none" w:sz="0" w:space="0" w:color="auto"/>
          </w:divBdr>
        </w:div>
        <w:div w:id="1699576257">
          <w:marLeft w:val="370"/>
          <w:marRight w:val="0"/>
          <w:marTop w:val="0"/>
          <w:marBottom w:val="60"/>
          <w:divBdr>
            <w:top w:val="none" w:sz="0" w:space="0" w:color="auto"/>
            <w:left w:val="none" w:sz="0" w:space="0" w:color="auto"/>
            <w:bottom w:val="none" w:sz="0" w:space="0" w:color="auto"/>
            <w:right w:val="none" w:sz="0" w:space="0" w:color="auto"/>
          </w:divBdr>
        </w:div>
        <w:div w:id="140847837">
          <w:marLeft w:val="370"/>
          <w:marRight w:val="0"/>
          <w:marTop w:val="0"/>
          <w:marBottom w:val="60"/>
          <w:divBdr>
            <w:top w:val="none" w:sz="0" w:space="0" w:color="auto"/>
            <w:left w:val="none" w:sz="0" w:space="0" w:color="auto"/>
            <w:bottom w:val="none" w:sz="0" w:space="0" w:color="auto"/>
            <w:right w:val="none" w:sz="0" w:space="0" w:color="auto"/>
          </w:divBdr>
        </w:div>
        <w:div w:id="1854369528">
          <w:marLeft w:val="370"/>
          <w:marRight w:val="0"/>
          <w:marTop w:val="0"/>
          <w:marBottom w:val="60"/>
          <w:divBdr>
            <w:top w:val="none" w:sz="0" w:space="0" w:color="auto"/>
            <w:left w:val="none" w:sz="0" w:space="0" w:color="auto"/>
            <w:bottom w:val="none" w:sz="0" w:space="0" w:color="auto"/>
            <w:right w:val="none" w:sz="0" w:space="0" w:color="auto"/>
          </w:divBdr>
        </w:div>
        <w:div w:id="1447502214">
          <w:marLeft w:val="0"/>
          <w:marRight w:val="0"/>
          <w:marTop w:val="0"/>
          <w:marBottom w:val="60"/>
          <w:divBdr>
            <w:top w:val="none" w:sz="0" w:space="0" w:color="auto"/>
            <w:left w:val="none" w:sz="0" w:space="0" w:color="auto"/>
            <w:bottom w:val="none" w:sz="0" w:space="0" w:color="auto"/>
            <w:right w:val="none" w:sz="0" w:space="0" w:color="auto"/>
          </w:divBdr>
        </w:div>
        <w:div w:id="1705057855">
          <w:marLeft w:val="0"/>
          <w:marRight w:val="0"/>
          <w:marTop w:val="0"/>
          <w:marBottom w:val="200"/>
          <w:divBdr>
            <w:top w:val="none" w:sz="0" w:space="0" w:color="auto"/>
            <w:left w:val="none" w:sz="0" w:space="0" w:color="auto"/>
            <w:bottom w:val="none" w:sz="0" w:space="0" w:color="auto"/>
            <w:right w:val="none" w:sz="0" w:space="0" w:color="auto"/>
          </w:divBdr>
        </w:div>
        <w:div w:id="1893617117">
          <w:marLeft w:val="0"/>
          <w:marRight w:val="0"/>
          <w:marTop w:val="0"/>
          <w:marBottom w:val="200"/>
          <w:divBdr>
            <w:top w:val="none" w:sz="0" w:space="0" w:color="auto"/>
            <w:left w:val="none" w:sz="0" w:space="0" w:color="auto"/>
            <w:bottom w:val="none" w:sz="0" w:space="0" w:color="auto"/>
            <w:right w:val="none" w:sz="0" w:space="0" w:color="auto"/>
          </w:divBdr>
        </w:div>
        <w:div w:id="595943086">
          <w:marLeft w:val="396"/>
          <w:marRight w:val="0"/>
          <w:marTop w:val="0"/>
          <w:marBottom w:val="60"/>
          <w:divBdr>
            <w:top w:val="none" w:sz="0" w:space="0" w:color="auto"/>
            <w:left w:val="none" w:sz="0" w:space="0" w:color="auto"/>
            <w:bottom w:val="none" w:sz="0" w:space="0" w:color="auto"/>
            <w:right w:val="none" w:sz="0" w:space="0" w:color="auto"/>
          </w:divBdr>
        </w:div>
        <w:div w:id="1702780249">
          <w:marLeft w:val="0"/>
          <w:marRight w:val="0"/>
          <w:marTop w:val="0"/>
          <w:marBottom w:val="60"/>
          <w:divBdr>
            <w:top w:val="none" w:sz="0" w:space="0" w:color="auto"/>
            <w:left w:val="none" w:sz="0" w:space="0" w:color="auto"/>
            <w:bottom w:val="none" w:sz="0" w:space="0" w:color="auto"/>
            <w:right w:val="none" w:sz="0" w:space="0" w:color="auto"/>
          </w:divBdr>
        </w:div>
        <w:div w:id="1210729561">
          <w:marLeft w:val="0"/>
          <w:marRight w:val="0"/>
          <w:marTop w:val="0"/>
          <w:marBottom w:val="60"/>
          <w:divBdr>
            <w:top w:val="none" w:sz="0" w:space="0" w:color="auto"/>
            <w:left w:val="none" w:sz="0" w:space="0" w:color="auto"/>
            <w:bottom w:val="none" w:sz="0" w:space="0" w:color="auto"/>
            <w:right w:val="none" w:sz="0" w:space="0" w:color="auto"/>
          </w:divBdr>
        </w:div>
        <w:div w:id="543566876">
          <w:marLeft w:val="327"/>
          <w:marRight w:val="0"/>
          <w:marTop w:val="0"/>
          <w:marBottom w:val="60"/>
          <w:divBdr>
            <w:top w:val="none" w:sz="0" w:space="0" w:color="auto"/>
            <w:left w:val="none" w:sz="0" w:space="0" w:color="auto"/>
            <w:bottom w:val="none" w:sz="0" w:space="0" w:color="auto"/>
            <w:right w:val="none" w:sz="0" w:space="0" w:color="auto"/>
          </w:divBdr>
        </w:div>
        <w:div w:id="1185365297">
          <w:marLeft w:val="327"/>
          <w:marRight w:val="0"/>
          <w:marTop w:val="0"/>
          <w:marBottom w:val="60"/>
          <w:divBdr>
            <w:top w:val="none" w:sz="0" w:space="0" w:color="auto"/>
            <w:left w:val="none" w:sz="0" w:space="0" w:color="auto"/>
            <w:bottom w:val="none" w:sz="0" w:space="0" w:color="auto"/>
            <w:right w:val="none" w:sz="0" w:space="0" w:color="auto"/>
          </w:divBdr>
        </w:div>
        <w:div w:id="320472820">
          <w:marLeft w:val="327"/>
          <w:marRight w:val="0"/>
          <w:marTop w:val="0"/>
          <w:marBottom w:val="60"/>
          <w:divBdr>
            <w:top w:val="none" w:sz="0" w:space="0" w:color="auto"/>
            <w:left w:val="none" w:sz="0" w:space="0" w:color="auto"/>
            <w:bottom w:val="none" w:sz="0" w:space="0" w:color="auto"/>
            <w:right w:val="none" w:sz="0" w:space="0" w:color="auto"/>
          </w:divBdr>
        </w:div>
        <w:div w:id="1296980886">
          <w:marLeft w:val="327"/>
          <w:marRight w:val="0"/>
          <w:marTop w:val="0"/>
          <w:marBottom w:val="60"/>
          <w:divBdr>
            <w:top w:val="none" w:sz="0" w:space="0" w:color="auto"/>
            <w:left w:val="none" w:sz="0" w:space="0" w:color="auto"/>
            <w:bottom w:val="none" w:sz="0" w:space="0" w:color="auto"/>
            <w:right w:val="none" w:sz="0" w:space="0" w:color="auto"/>
          </w:divBdr>
        </w:div>
        <w:div w:id="1063680674">
          <w:marLeft w:val="327"/>
          <w:marRight w:val="0"/>
          <w:marTop w:val="0"/>
          <w:marBottom w:val="60"/>
          <w:divBdr>
            <w:top w:val="none" w:sz="0" w:space="0" w:color="auto"/>
            <w:left w:val="none" w:sz="0" w:space="0" w:color="auto"/>
            <w:bottom w:val="none" w:sz="0" w:space="0" w:color="auto"/>
            <w:right w:val="none" w:sz="0" w:space="0" w:color="auto"/>
          </w:divBdr>
        </w:div>
        <w:div w:id="1402826186">
          <w:marLeft w:val="327"/>
          <w:marRight w:val="0"/>
          <w:marTop w:val="0"/>
          <w:marBottom w:val="60"/>
          <w:divBdr>
            <w:top w:val="none" w:sz="0" w:space="0" w:color="auto"/>
            <w:left w:val="none" w:sz="0" w:space="0" w:color="auto"/>
            <w:bottom w:val="none" w:sz="0" w:space="0" w:color="auto"/>
            <w:right w:val="none" w:sz="0" w:space="0" w:color="auto"/>
          </w:divBdr>
        </w:div>
        <w:div w:id="425153915">
          <w:marLeft w:val="327"/>
          <w:marRight w:val="0"/>
          <w:marTop w:val="0"/>
          <w:marBottom w:val="60"/>
          <w:divBdr>
            <w:top w:val="none" w:sz="0" w:space="0" w:color="auto"/>
            <w:left w:val="none" w:sz="0" w:space="0" w:color="auto"/>
            <w:bottom w:val="none" w:sz="0" w:space="0" w:color="auto"/>
            <w:right w:val="none" w:sz="0" w:space="0" w:color="auto"/>
          </w:divBdr>
        </w:div>
        <w:div w:id="1827210454">
          <w:marLeft w:val="327"/>
          <w:marRight w:val="0"/>
          <w:marTop w:val="0"/>
          <w:marBottom w:val="60"/>
          <w:divBdr>
            <w:top w:val="none" w:sz="0" w:space="0" w:color="auto"/>
            <w:left w:val="none" w:sz="0" w:space="0" w:color="auto"/>
            <w:bottom w:val="none" w:sz="0" w:space="0" w:color="auto"/>
            <w:right w:val="none" w:sz="0" w:space="0" w:color="auto"/>
          </w:divBdr>
        </w:div>
        <w:div w:id="124008791">
          <w:marLeft w:val="327"/>
          <w:marRight w:val="0"/>
          <w:marTop w:val="0"/>
          <w:marBottom w:val="60"/>
          <w:divBdr>
            <w:top w:val="none" w:sz="0" w:space="0" w:color="auto"/>
            <w:left w:val="none" w:sz="0" w:space="0" w:color="auto"/>
            <w:bottom w:val="none" w:sz="0" w:space="0" w:color="auto"/>
            <w:right w:val="none" w:sz="0" w:space="0" w:color="auto"/>
          </w:divBdr>
        </w:div>
        <w:div w:id="1167794046">
          <w:marLeft w:val="327"/>
          <w:marRight w:val="0"/>
          <w:marTop w:val="0"/>
          <w:marBottom w:val="60"/>
          <w:divBdr>
            <w:top w:val="none" w:sz="0" w:space="0" w:color="auto"/>
            <w:left w:val="none" w:sz="0" w:space="0" w:color="auto"/>
            <w:bottom w:val="none" w:sz="0" w:space="0" w:color="auto"/>
            <w:right w:val="none" w:sz="0" w:space="0" w:color="auto"/>
          </w:divBdr>
        </w:div>
        <w:div w:id="1119881416">
          <w:marLeft w:val="327"/>
          <w:marRight w:val="0"/>
          <w:marTop w:val="0"/>
          <w:marBottom w:val="60"/>
          <w:divBdr>
            <w:top w:val="none" w:sz="0" w:space="0" w:color="auto"/>
            <w:left w:val="none" w:sz="0" w:space="0" w:color="auto"/>
            <w:bottom w:val="none" w:sz="0" w:space="0" w:color="auto"/>
            <w:right w:val="none" w:sz="0" w:space="0" w:color="auto"/>
          </w:divBdr>
        </w:div>
        <w:div w:id="2090617624">
          <w:marLeft w:val="0"/>
          <w:marRight w:val="0"/>
          <w:marTop w:val="0"/>
          <w:marBottom w:val="60"/>
          <w:divBdr>
            <w:top w:val="none" w:sz="0" w:space="0" w:color="auto"/>
            <w:left w:val="none" w:sz="0" w:space="0" w:color="auto"/>
            <w:bottom w:val="none" w:sz="0" w:space="0" w:color="auto"/>
            <w:right w:val="none" w:sz="0" w:space="0" w:color="auto"/>
          </w:divBdr>
        </w:div>
        <w:div w:id="1846240628">
          <w:marLeft w:val="0"/>
          <w:marRight w:val="0"/>
          <w:marTop w:val="0"/>
          <w:marBottom w:val="60"/>
          <w:divBdr>
            <w:top w:val="none" w:sz="0" w:space="0" w:color="auto"/>
            <w:left w:val="none" w:sz="0" w:space="0" w:color="auto"/>
            <w:bottom w:val="none" w:sz="0" w:space="0" w:color="auto"/>
            <w:right w:val="none" w:sz="0" w:space="0" w:color="auto"/>
          </w:divBdr>
        </w:div>
        <w:div w:id="1083378727">
          <w:marLeft w:val="396"/>
          <w:marRight w:val="0"/>
          <w:marTop w:val="0"/>
          <w:marBottom w:val="100"/>
          <w:divBdr>
            <w:top w:val="none" w:sz="0" w:space="0" w:color="auto"/>
            <w:left w:val="none" w:sz="0" w:space="0" w:color="auto"/>
            <w:bottom w:val="none" w:sz="0" w:space="0" w:color="auto"/>
            <w:right w:val="none" w:sz="0" w:space="0" w:color="auto"/>
          </w:divBdr>
        </w:div>
        <w:div w:id="816068138">
          <w:marLeft w:val="0"/>
          <w:marRight w:val="0"/>
          <w:marTop w:val="0"/>
          <w:marBottom w:val="100"/>
          <w:divBdr>
            <w:top w:val="none" w:sz="0" w:space="0" w:color="auto"/>
            <w:left w:val="none" w:sz="0" w:space="0" w:color="auto"/>
            <w:bottom w:val="none" w:sz="0" w:space="0" w:color="auto"/>
            <w:right w:val="none" w:sz="0" w:space="0" w:color="auto"/>
          </w:divBdr>
        </w:div>
        <w:div w:id="326707984">
          <w:marLeft w:val="0"/>
          <w:marRight w:val="0"/>
          <w:marTop w:val="0"/>
          <w:marBottom w:val="100"/>
          <w:divBdr>
            <w:top w:val="none" w:sz="0" w:space="0" w:color="auto"/>
            <w:left w:val="none" w:sz="0" w:space="0" w:color="auto"/>
            <w:bottom w:val="none" w:sz="0" w:space="0" w:color="auto"/>
            <w:right w:val="none" w:sz="0" w:space="0" w:color="auto"/>
          </w:divBdr>
        </w:div>
        <w:div w:id="201017813">
          <w:marLeft w:val="327"/>
          <w:marRight w:val="0"/>
          <w:marTop w:val="0"/>
          <w:marBottom w:val="100"/>
          <w:divBdr>
            <w:top w:val="none" w:sz="0" w:space="0" w:color="auto"/>
            <w:left w:val="none" w:sz="0" w:space="0" w:color="auto"/>
            <w:bottom w:val="none" w:sz="0" w:space="0" w:color="auto"/>
            <w:right w:val="none" w:sz="0" w:space="0" w:color="auto"/>
          </w:divBdr>
        </w:div>
        <w:div w:id="412045729">
          <w:marLeft w:val="327"/>
          <w:marRight w:val="0"/>
          <w:marTop w:val="0"/>
          <w:marBottom w:val="100"/>
          <w:divBdr>
            <w:top w:val="none" w:sz="0" w:space="0" w:color="auto"/>
            <w:left w:val="none" w:sz="0" w:space="0" w:color="auto"/>
            <w:bottom w:val="none" w:sz="0" w:space="0" w:color="auto"/>
            <w:right w:val="none" w:sz="0" w:space="0" w:color="auto"/>
          </w:divBdr>
        </w:div>
        <w:div w:id="547842368">
          <w:marLeft w:val="327"/>
          <w:marRight w:val="0"/>
          <w:marTop w:val="0"/>
          <w:marBottom w:val="100"/>
          <w:divBdr>
            <w:top w:val="none" w:sz="0" w:space="0" w:color="auto"/>
            <w:left w:val="none" w:sz="0" w:space="0" w:color="auto"/>
            <w:bottom w:val="none" w:sz="0" w:space="0" w:color="auto"/>
            <w:right w:val="none" w:sz="0" w:space="0" w:color="auto"/>
          </w:divBdr>
        </w:div>
        <w:div w:id="1701974661">
          <w:marLeft w:val="327"/>
          <w:marRight w:val="0"/>
          <w:marTop w:val="0"/>
          <w:marBottom w:val="100"/>
          <w:divBdr>
            <w:top w:val="none" w:sz="0" w:space="0" w:color="auto"/>
            <w:left w:val="none" w:sz="0" w:space="0" w:color="auto"/>
            <w:bottom w:val="none" w:sz="0" w:space="0" w:color="auto"/>
            <w:right w:val="none" w:sz="0" w:space="0" w:color="auto"/>
          </w:divBdr>
        </w:div>
        <w:div w:id="374352755">
          <w:marLeft w:val="327"/>
          <w:marRight w:val="0"/>
          <w:marTop w:val="0"/>
          <w:marBottom w:val="100"/>
          <w:divBdr>
            <w:top w:val="none" w:sz="0" w:space="0" w:color="auto"/>
            <w:left w:val="none" w:sz="0" w:space="0" w:color="auto"/>
            <w:bottom w:val="none" w:sz="0" w:space="0" w:color="auto"/>
            <w:right w:val="none" w:sz="0" w:space="0" w:color="auto"/>
          </w:divBdr>
        </w:div>
        <w:div w:id="1656640231">
          <w:marLeft w:val="327"/>
          <w:marRight w:val="0"/>
          <w:marTop w:val="0"/>
          <w:marBottom w:val="100"/>
          <w:divBdr>
            <w:top w:val="none" w:sz="0" w:space="0" w:color="auto"/>
            <w:left w:val="none" w:sz="0" w:space="0" w:color="auto"/>
            <w:bottom w:val="none" w:sz="0" w:space="0" w:color="auto"/>
            <w:right w:val="none" w:sz="0" w:space="0" w:color="auto"/>
          </w:divBdr>
        </w:div>
        <w:div w:id="158616641">
          <w:marLeft w:val="327"/>
          <w:marRight w:val="0"/>
          <w:marTop w:val="0"/>
          <w:marBottom w:val="100"/>
          <w:divBdr>
            <w:top w:val="none" w:sz="0" w:space="0" w:color="auto"/>
            <w:left w:val="none" w:sz="0" w:space="0" w:color="auto"/>
            <w:bottom w:val="none" w:sz="0" w:space="0" w:color="auto"/>
            <w:right w:val="none" w:sz="0" w:space="0" w:color="auto"/>
          </w:divBdr>
        </w:div>
        <w:div w:id="1801456784">
          <w:marLeft w:val="0"/>
          <w:marRight w:val="0"/>
          <w:marTop w:val="0"/>
          <w:marBottom w:val="100"/>
          <w:divBdr>
            <w:top w:val="none" w:sz="0" w:space="0" w:color="auto"/>
            <w:left w:val="none" w:sz="0" w:space="0" w:color="auto"/>
            <w:bottom w:val="none" w:sz="0" w:space="0" w:color="auto"/>
            <w:right w:val="none" w:sz="0" w:space="0" w:color="auto"/>
          </w:divBdr>
        </w:div>
        <w:div w:id="1943296085">
          <w:marLeft w:val="0"/>
          <w:marRight w:val="0"/>
          <w:marTop w:val="0"/>
          <w:marBottom w:val="100"/>
          <w:divBdr>
            <w:top w:val="none" w:sz="0" w:space="0" w:color="auto"/>
            <w:left w:val="none" w:sz="0" w:space="0" w:color="auto"/>
            <w:bottom w:val="none" w:sz="0" w:space="0" w:color="auto"/>
            <w:right w:val="none" w:sz="0" w:space="0" w:color="auto"/>
          </w:divBdr>
        </w:div>
        <w:div w:id="1674409060">
          <w:marLeft w:val="396"/>
          <w:marRight w:val="0"/>
          <w:marTop w:val="0"/>
          <w:marBottom w:val="100"/>
          <w:divBdr>
            <w:top w:val="none" w:sz="0" w:space="0" w:color="auto"/>
            <w:left w:val="none" w:sz="0" w:space="0" w:color="auto"/>
            <w:bottom w:val="none" w:sz="0" w:space="0" w:color="auto"/>
            <w:right w:val="none" w:sz="0" w:space="0" w:color="auto"/>
          </w:divBdr>
        </w:div>
        <w:div w:id="1054743036">
          <w:marLeft w:val="0"/>
          <w:marRight w:val="0"/>
          <w:marTop w:val="0"/>
          <w:marBottom w:val="100"/>
          <w:divBdr>
            <w:top w:val="none" w:sz="0" w:space="0" w:color="auto"/>
            <w:left w:val="none" w:sz="0" w:space="0" w:color="auto"/>
            <w:bottom w:val="none" w:sz="0" w:space="0" w:color="auto"/>
            <w:right w:val="none" w:sz="0" w:space="0" w:color="auto"/>
          </w:divBdr>
        </w:div>
        <w:div w:id="2066102349">
          <w:marLeft w:val="0"/>
          <w:marRight w:val="0"/>
          <w:marTop w:val="0"/>
          <w:marBottom w:val="100"/>
          <w:divBdr>
            <w:top w:val="none" w:sz="0" w:space="0" w:color="auto"/>
            <w:left w:val="none" w:sz="0" w:space="0" w:color="auto"/>
            <w:bottom w:val="none" w:sz="0" w:space="0" w:color="auto"/>
            <w:right w:val="none" w:sz="0" w:space="0" w:color="auto"/>
          </w:divBdr>
        </w:div>
        <w:div w:id="2045667474">
          <w:marLeft w:val="0"/>
          <w:marRight w:val="0"/>
          <w:marTop w:val="0"/>
          <w:marBottom w:val="100"/>
          <w:divBdr>
            <w:top w:val="none" w:sz="0" w:space="0" w:color="auto"/>
            <w:left w:val="none" w:sz="0" w:space="0" w:color="auto"/>
            <w:bottom w:val="none" w:sz="0" w:space="0" w:color="auto"/>
            <w:right w:val="none" w:sz="0" w:space="0" w:color="auto"/>
          </w:divBdr>
        </w:div>
        <w:div w:id="1482694834">
          <w:marLeft w:val="327"/>
          <w:marRight w:val="0"/>
          <w:marTop w:val="0"/>
          <w:marBottom w:val="100"/>
          <w:divBdr>
            <w:top w:val="none" w:sz="0" w:space="0" w:color="auto"/>
            <w:left w:val="none" w:sz="0" w:space="0" w:color="auto"/>
            <w:bottom w:val="none" w:sz="0" w:space="0" w:color="auto"/>
            <w:right w:val="none" w:sz="0" w:space="0" w:color="auto"/>
          </w:divBdr>
        </w:div>
        <w:div w:id="1801074200">
          <w:marLeft w:val="327"/>
          <w:marRight w:val="0"/>
          <w:marTop w:val="0"/>
          <w:marBottom w:val="100"/>
          <w:divBdr>
            <w:top w:val="none" w:sz="0" w:space="0" w:color="auto"/>
            <w:left w:val="none" w:sz="0" w:space="0" w:color="auto"/>
            <w:bottom w:val="none" w:sz="0" w:space="0" w:color="auto"/>
            <w:right w:val="none" w:sz="0" w:space="0" w:color="auto"/>
          </w:divBdr>
        </w:div>
        <w:div w:id="1443376076">
          <w:marLeft w:val="0"/>
          <w:marRight w:val="0"/>
          <w:marTop w:val="0"/>
          <w:marBottom w:val="100"/>
          <w:divBdr>
            <w:top w:val="none" w:sz="0" w:space="0" w:color="auto"/>
            <w:left w:val="none" w:sz="0" w:space="0" w:color="auto"/>
            <w:bottom w:val="none" w:sz="0" w:space="0" w:color="auto"/>
            <w:right w:val="none" w:sz="0" w:space="0" w:color="auto"/>
          </w:divBdr>
        </w:div>
        <w:div w:id="1354577178">
          <w:marLeft w:val="0"/>
          <w:marRight w:val="0"/>
          <w:marTop w:val="0"/>
          <w:marBottom w:val="100"/>
          <w:divBdr>
            <w:top w:val="none" w:sz="0" w:space="0" w:color="auto"/>
            <w:left w:val="none" w:sz="0" w:space="0" w:color="auto"/>
            <w:bottom w:val="none" w:sz="0" w:space="0" w:color="auto"/>
            <w:right w:val="none" w:sz="0" w:space="0" w:color="auto"/>
          </w:divBdr>
        </w:div>
        <w:div w:id="1101535621">
          <w:marLeft w:val="396"/>
          <w:marRight w:val="0"/>
          <w:marTop w:val="0"/>
          <w:marBottom w:val="100"/>
          <w:divBdr>
            <w:top w:val="none" w:sz="0" w:space="0" w:color="auto"/>
            <w:left w:val="none" w:sz="0" w:space="0" w:color="auto"/>
            <w:bottom w:val="none" w:sz="0" w:space="0" w:color="auto"/>
            <w:right w:val="none" w:sz="0" w:space="0" w:color="auto"/>
          </w:divBdr>
        </w:div>
        <w:div w:id="501629409">
          <w:marLeft w:val="0"/>
          <w:marRight w:val="0"/>
          <w:marTop w:val="0"/>
          <w:marBottom w:val="100"/>
          <w:divBdr>
            <w:top w:val="none" w:sz="0" w:space="0" w:color="auto"/>
            <w:left w:val="none" w:sz="0" w:space="0" w:color="auto"/>
            <w:bottom w:val="none" w:sz="0" w:space="0" w:color="auto"/>
            <w:right w:val="none" w:sz="0" w:space="0" w:color="auto"/>
          </w:divBdr>
        </w:div>
        <w:div w:id="2042976316">
          <w:marLeft w:val="0"/>
          <w:marRight w:val="0"/>
          <w:marTop w:val="0"/>
          <w:marBottom w:val="100"/>
          <w:divBdr>
            <w:top w:val="none" w:sz="0" w:space="0" w:color="auto"/>
            <w:left w:val="none" w:sz="0" w:space="0" w:color="auto"/>
            <w:bottom w:val="none" w:sz="0" w:space="0" w:color="auto"/>
            <w:right w:val="none" w:sz="0" w:space="0" w:color="auto"/>
          </w:divBdr>
        </w:div>
        <w:div w:id="88087476">
          <w:marLeft w:val="0"/>
          <w:marRight w:val="0"/>
          <w:marTop w:val="0"/>
          <w:marBottom w:val="100"/>
          <w:divBdr>
            <w:top w:val="none" w:sz="0" w:space="0" w:color="auto"/>
            <w:left w:val="none" w:sz="0" w:space="0" w:color="auto"/>
            <w:bottom w:val="none" w:sz="0" w:space="0" w:color="auto"/>
            <w:right w:val="none" w:sz="0" w:space="0" w:color="auto"/>
          </w:divBdr>
        </w:div>
        <w:div w:id="1343361048">
          <w:marLeft w:val="327"/>
          <w:marRight w:val="0"/>
          <w:marTop w:val="0"/>
          <w:marBottom w:val="100"/>
          <w:divBdr>
            <w:top w:val="none" w:sz="0" w:space="0" w:color="auto"/>
            <w:left w:val="none" w:sz="0" w:space="0" w:color="auto"/>
            <w:bottom w:val="none" w:sz="0" w:space="0" w:color="auto"/>
            <w:right w:val="none" w:sz="0" w:space="0" w:color="auto"/>
          </w:divBdr>
        </w:div>
        <w:div w:id="2082869245">
          <w:marLeft w:val="327"/>
          <w:marRight w:val="0"/>
          <w:marTop w:val="0"/>
          <w:marBottom w:val="100"/>
          <w:divBdr>
            <w:top w:val="none" w:sz="0" w:space="0" w:color="auto"/>
            <w:left w:val="none" w:sz="0" w:space="0" w:color="auto"/>
            <w:bottom w:val="none" w:sz="0" w:space="0" w:color="auto"/>
            <w:right w:val="none" w:sz="0" w:space="0" w:color="auto"/>
          </w:divBdr>
        </w:div>
        <w:div w:id="1722514367">
          <w:marLeft w:val="0"/>
          <w:marRight w:val="0"/>
          <w:marTop w:val="0"/>
          <w:marBottom w:val="100"/>
          <w:divBdr>
            <w:top w:val="none" w:sz="0" w:space="0" w:color="auto"/>
            <w:left w:val="none" w:sz="0" w:space="0" w:color="auto"/>
            <w:bottom w:val="none" w:sz="0" w:space="0" w:color="auto"/>
            <w:right w:val="none" w:sz="0" w:space="0" w:color="auto"/>
          </w:divBdr>
        </w:div>
        <w:div w:id="148331593">
          <w:marLeft w:val="327"/>
          <w:marRight w:val="0"/>
          <w:marTop w:val="0"/>
          <w:marBottom w:val="100"/>
          <w:divBdr>
            <w:top w:val="none" w:sz="0" w:space="0" w:color="auto"/>
            <w:left w:val="none" w:sz="0" w:space="0" w:color="auto"/>
            <w:bottom w:val="none" w:sz="0" w:space="0" w:color="auto"/>
            <w:right w:val="none" w:sz="0" w:space="0" w:color="auto"/>
          </w:divBdr>
        </w:div>
        <w:div w:id="2068020203">
          <w:marLeft w:val="327"/>
          <w:marRight w:val="0"/>
          <w:marTop w:val="0"/>
          <w:marBottom w:val="100"/>
          <w:divBdr>
            <w:top w:val="none" w:sz="0" w:space="0" w:color="auto"/>
            <w:left w:val="none" w:sz="0" w:space="0" w:color="auto"/>
            <w:bottom w:val="none" w:sz="0" w:space="0" w:color="auto"/>
            <w:right w:val="none" w:sz="0" w:space="0" w:color="auto"/>
          </w:divBdr>
        </w:div>
        <w:div w:id="116488826">
          <w:marLeft w:val="0"/>
          <w:marRight w:val="0"/>
          <w:marTop w:val="0"/>
          <w:marBottom w:val="100"/>
          <w:divBdr>
            <w:top w:val="none" w:sz="0" w:space="0" w:color="auto"/>
            <w:left w:val="none" w:sz="0" w:space="0" w:color="auto"/>
            <w:bottom w:val="none" w:sz="0" w:space="0" w:color="auto"/>
            <w:right w:val="none" w:sz="0" w:space="0" w:color="auto"/>
          </w:divBdr>
        </w:div>
        <w:div w:id="1549874989">
          <w:marLeft w:val="0"/>
          <w:marRight w:val="0"/>
          <w:marTop w:val="0"/>
          <w:marBottom w:val="200"/>
          <w:divBdr>
            <w:top w:val="none" w:sz="0" w:space="0" w:color="auto"/>
            <w:left w:val="none" w:sz="0" w:space="0" w:color="auto"/>
            <w:bottom w:val="none" w:sz="0" w:space="0" w:color="auto"/>
            <w:right w:val="none" w:sz="0" w:space="0" w:color="auto"/>
          </w:divBdr>
        </w:div>
        <w:div w:id="1470973606">
          <w:marLeft w:val="0"/>
          <w:marRight w:val="0"/>
          <w:marTop w:val="0"/>
          <w:marBottom w:val="200"/>
          <w:divBdr>
            <w:top w:val="none" w:sz="0" w:space="0" w:color="auto"/>
            <w:left w:val="none" w:sz="0" w:space="0" w:color="auto"/>
            <w:bottom w:val="none" w:sz="0" w:space="0" w:color="auto"/>
            <w:right w:val="none" w:sz="0" w:space="0" w:color="auto"/>
          </w:divBdr>
        </w:div>
        <w:div w:id="1940868861">
          <w:marLeft w:val="396"/>
          <w:marRight w:val="0"/>
          <w:marTop w:val="0"/>
          <w:marBottom w:val="100"/>
          <w:divBdr>
            <w:top w:val="none" w:sz="0" w:space="0" w:color="auto"/>
            <w:left w:val="none" w:sz="0" w:space="0" w:color="auto"/>
            <w:bottom w:val="none" w:sz="0" w:space="0" w:color="auto"/>
            <w:right w:val="none" w:sz="0" w:space="0" w:color="auto"/>
          </w:divBdr>
        </w:div>
        <w:div w:id="1458716849">
          <w:marLeft w:val="0"/>
          <w:marRight w:val="0"/>
          <w:marTop w:val="0"/>
          <w:marBottom w:val="100"/>
          <w:divBdr>
            <w:top w:val="none" w:sz="0" w:space="0" w:color="auto"/>
            <w:left w:val="none" w:sz="0" w:space="0" w:color="auto"/>
            <w:bottom w:val="none" w:sz="0" w:space="0" w:color="auto"/>
            <w:right w:val="none" w:sz="0" w:space="0" w:color="auto"/>
          </w:divBdr>
        </w:div>
        <w:div w:id="1683892143">
          <w:marLeft w:val="0"/>
          <w:marRight w:val="0"/>
          <w:marTop w:val="0"/>
          <w:marBottom w:val="100"/>
          <w:divBdr>
            <w:top w:val="none" w:sz="0" w:space="0" w:color="auto"/>
            <w:left w:val="none" w:sz="0" w:space="0" w:color="auto"/>
            <w:bottom w:val="none" w:sz="0" w:space="0" w:color="auto"/>
            <w:right w:val="none" w:sz="0" w:space="0" w:color="auto"/>
          </w:divBdr>
        </w:div>
        <w:div w:id="53550253">
          <w:marLeft w:val="0"/>
          <w:marRight w:val="0"/>
          <w:marTop w:val="0"/>
          <w:marBottom w:val="100"/>
          <w:divBdr>
            <w:top w:val="none" w:sz="0" w:space="0" w:color="auto"/>
            <w:left w:val="none" w:sz="0" w:space="0" w:color="auto"/>
            <w:bottom w:val="none" w:sz="0" w:space="0" w:color="auto"/>
            <w:right w:val="none" w:sz="0" w:space="0" w:color="auto"/>
          </w:divBdr>
        </w:div>
        <w:div w:id="987973788">
          <w:marLeft w:val="0"/>
          <w:marRight w:val="0"/>
          <w:marTop w:val="0"/>
          <w:marBottom w:val="100"/>
          <w:divBdr>
            <w:top w:val="none" w:sz="0" w:space="0" w:color="auto"/>
            <w:left w:val="none" w:sz="0" w:space="0" w:color="auto"/>
            <w:bottom w:val="none" w:sz="0" w:space="0" w:color="auto"/>
            <w:right w:val="none" w:sz="0" w:space="0" w:color="auto"/>
          </w:divBdr>
        </w:div>
        <w:div w:id="507989019">
          <w:marLeft w:val="0"/>
          <w:marRight w:val="0"/>
          <w:marTop w:val="0"/>
          <w:marBottom w:val="100"/>
          <w:divBdr>
            <w:top w:val="none" w:sz="0" w:space="0" w:color="auto"/>
            <w:left w:val="none" w:sz="0" w:space="0" w:color="auto"/>
            <w:bottom w:val="none" w:sz="0" w:space="0" w:color="auto"/>
            <w:right w:val="none" w:sz="0" w:space="0" w:color="auto"/>
          </w:divBdr>
        </w:div>
        <w:div w:id="966547712">
          <w:marLeft w:val="0"/>
          <w:marRight w:val="0"/>
          <w:marTop w:val="0"/>
          <w:marBottom w:val="100"/>
          <w:divBdr>
            <w:top w:val="none" w:sz="0" w:space="0" w:color="auto"/>
            <w:left w:val="none" w:sz="0" w:space="0" w:color="auto"/>
            <w:bottom w:val="none" w:sz="0" w:space="0" w:color="auto"/>
            <w:right w:val="none" w:sz="0" w:space="0" w:color="auto"/>
          </w:divBdr>
        </w:div>
        <w:div w:id="107358689">
          <w:marLeft w:val="396"/>
          <w:marRight w:val="0"/>
          <w:marTop w:val="0"/>
          <w:marBottom w:val="100"/>
          <w:divBdr>
            <w:top w:val="none" w:sz="0" w:space="0" w:color="auto"/>
            <w:left w:val="none" w:sz="0" w:space="0" w:color="auto"/>
            <w:bottom w:val="none" w:sz="0" w:space="0" w:color="auto"/>
            <w:right w:val="none" w:sz="0" w:space="0" w:color="auto"/>
          </w:divBdr>
        </w:div>
        <w:div w:id="613633104">
          <w:marLeft w:val="0"/>
          <w:marRight w:val="0"/>
          <w:marTop w:val="0"/>
          <w:marBottom w:val="100"/>
          <w:divBdr>
            <w:top w:val="none" w:sz="0" w:space="0" w:color="auto"/>
            <w:left w:val="none" w:sz="0" w:space="0" w:color="auto"/>
            <w:bottom w:val="none" w:sz="0" w:space="0" w:color="auto"/>
            <w:right w:val="none" w:sz="0" w:space="0" w:color="auto"/>
          </w:divBdr>
        </w:div>
        <w:div w:id="826215334">
          <w:marLeft w:val="0"/>
          <w:marRight w:val="0"/>
          <w:marTop w:val="0"/>
          <w:marBottom w:val="100"/>
          <w:divBdr>
            <w:top w:val="none" w:sz="0" w:space="0" w:color="auto"/>
            <w:left w:val="none" w:sz="0" w:space="0" w:color="auto"/>
            <w:bottom w:val="none" w:sz="0" w:space="0" w:color="auto"/>
            <w:right w:val="none" w:sz="0" w:space="0" w:color="auto"/>
          </w:divBdr>
        </w:div>
        <w:div w:id="2108652207">
          <w:marLeft w:val="327"/>
          <w:marRight w:val="0"/>
          <w:marTop w:val="0"/>
          <w:marBottom w:val="100"/>
          <w:divBdr>
            <w:top w:val="none" w:sz="0" w:space="0" w:color="auto"/>
            <w:left w:val="none" w:sz="0" w:space="0" w:color="auto"/>
            <w:bottom w:val="none" w:sz="0" w:space="0" w:color="auto"/>
            <w:right w:val="none" w:sz="0" w:space="0" w:color="auto"/>
          </w:divBdr>
        </w:div>
        <w:div w:id="1254700814">
          <w:marLeft w:val="327"/>
          <w:marRight w:val="0"/>
          <w:marTop w:val="0"/>
          <w:marBottom w:val="100"/>
          <w:divBdr>
            <w:top w:val="none" w:sz="0" w:space="0" w:color="auto"/>
            <w:left w:val="none" w:sz="0" w:space="0" w:color="auto"/>
            <w:bottom w:val="none" w:sz="0" w:space="0" w:color="auto"/>
            <w:right w:val="none" w:sz="0" w:space="0" w:color="auto"/>
          </w:divBdr>
        </w:div>
        <w:div w:id="861865164">
          <w:marLeft w:val="0"/>
          <w:marRight w:val="0"/>
          <w:marTop w:val="0"/>
          <w:marBottom w:val="100"/>
          <w:divBdr>
            <w:top w:val="none" w:sz="0" w:space="0" w:color="auto"/>
            <w:left w:val="none" w:sz="0" w:space="0" w:color="auto"/>
            <w:bottom w:val="none" w:sz="0" w:space="0" w:color="auto"/>
            <w:right w:val="none" w:sz="0" w:space="0" w:color="auto"/>
          </w:divBdr>
        </w:div>
        <w:div w:id="98643770">
          <w:marLeft w:val="0"/>
          <w:marRight w:val="0"/>
          <w:marTop w:val="0"/>
          <w:marBottom w:val="100"/>
          <w:divBdr>
            <w:top w:val="none" w:sz="0" w:space="0" w:color="auto"/>
            <w:left w:val="none" w:sz="0" w:space="0" w:color="auto"/>
            <w:bottom w:val="none" w:sz="0" w:space="0" w:color="auto"/>
            <w:right w:val="none" w:sz="0" w:space="0" w:color="auto"/>
          </w:divBdr>
        </w:div>
        <w:div w:id="1322077027">
          <w:marLeft w:val="396"/>
          <w:marRight w:val="0"/>
          <w:marTop w:val="0"/>
          <w:marBottom w:val="100"/>
          <w:divBdr>
            <w:top w:val="none" w:sz="0" w:space="0" w:color="auto"/>
            <w:left w:val="none" w:sz="0" w:space="0" w:color="auto"/>
            <w:bottom w:val="none" w:sz="0" w:space="0" w:color="auto"/>
            <w:right w:val="none" w:sz="0" w:space="0" w:color="auto"/>
          </w:divBdr>
        </w:div>
        <w:div w:id="916743680">
          <w:marLeft w:val="0"/>
          <w:marRight w:val="0"/>
          <w:marTop w:val="0"/>
          <w:marBottom w:val="100"/>
          <w:divBdr>
            <w:top w:val="none" w:sz="0" w:space="0" w:color="auto"/>
            <w:left w:val="none" w:sz="0" w:space="0" w:color="auto"/>
            <w:bottom w:val="none" w:sz="0" w:space="0" w:color="auto"/>
            <w:right w:val="none" w:sz="0" w:space="0" w:color="auto"/>
          </w:divBdr>
        </w:div>
        <w:div w:id="565409960">
          <w:marLeft w:val="0"/>
          <w:marRight w:val="0"/>
          <w:marTop w:val="0"/>
          <w:marBottom w:val="100"/>
          <w:divBdr>
            <w:top w:val="none" w:sz="0" w:space="0" w:color="auto"/>
            <w:left w:val="none" w:sz="0" w:space="0" w:color="auto"/>
            <w:bottom w:val="none" w:sz="0" w:space="0" w:color="auto"/>
            <w:right w:val="none" w:sz="0" w:space="0" w:color="auto"/>
          </w:divBdr>
        </w:div>
        <w:div w:id="2062512504">
          <w:marLeft w:val="0"/>
          <w:marRight w:val="0"/>
          <w:marTop w:val="0"/>
          <w:marBottom w:val="100"/>
          <w:divBdr>
            <w:top w:val="none" w:sz="0" w:space="0" w:color="auto"/>
            <w:left w:val="none" w:sz="0" w:space="0" w:color="auto"/>
            <w:bottom w:val="none" w:sz="0" w:space="0" w:color="auto"/>
            <w:right w:val="none" w:sz="0" w:space="0" w:color="auto"/>
          </w:divBdr>
        </w:div>
        <w:div w:id="549999164">
          <w:marLeft w:val="327"/>
          <w:marRight w:val="0"/>
          <w:marTop w:val="0"/>
          <w:marBottom w:val="100"/>
          <w:divBdr>
            <w:top w:val="none" w:sz="0" w:space="0" w:color="auto"/>
            <w:left w:val="none" w:sz="0" w:space="0" w:color="auto"/>
            <w:bottom w:val="none" w:sz="0" w:space="0" w:color="auto"/>
            <w:right w:val="none" w:sz="0" w:space="0" w:color="auto"/>
          </w:divBdr>
        </w:div>
        <w:div w:id="1590309438">
          <w:marLeft w:val="327"/>
          <w:marRight w:val="0"/>
          <w:marTop w:val="0"/>
          <w:marBottom w:val="100"/>
          <w:divBdr>
            <w:top w:val="none" w:sz="0" w:space="0" w:color="auto"/>
            <w:left w:val="none" w:sz="0" w:space="0" w:color="auto"/>
            <w:bottom w:val="none" w:sz="0" w:space="0" w:color="auto"/>
            <w:right w:val="none" w:sz="0" w:space="0" w:color="auto"/>
          </w:divBdr>
        </w:div>
        <w:div w:id="2135899469">
          <w:marLeft w:val="327"/>
          <w:marRight w:val="0"/>
          <w:marTop w:val="0"/>
          <w:marBottom w:val="100"/>
          <w:divBdr>
            <w:top w:val="none" w:sz="0" w:space="0" w:color="auto"/>
            <w:left w:val="none" w:sz="0" w:space="0" w:color="auto"/>
            <w:bottom w:val="none" w:sz="0" w:space="0" w:color="auto"/>
            <w:right w:val="none" w:sz="0" w:space="0" w:color="auto"/>
          </w:divBdr>
        </w:div>
        <w:div w:id="1442799771">
          <w:marLeft w:val="327"/>
          <w:marRight w:val="0"/>
          <w:marTop w:val="0"/>
          <w:marBottom w:val="100"/>
          <w:divBdr>
            <w:top w:val="none" w:sz="0" w:space="0" w:color="auto"/>
            <w:left w:val="none" w:sz="0" w:space="0" w:color="auto"/>
            <w:bottom w:val="none" w:sz="0" w:space="0" w:color="auto"/>
            <w:right w:val="none" w:sz="0" w:space="0" w:color="auto"/>
          </w:divBdr>
        </w:div>
        <w:div w:id="760445009">
          <w:marLeft w:val="327"/>
          <w:marRight w:val="0"/>
          <w:marTop w:val="0"/>
          <w:marBottom w:val="100"/>
          <w:divBdr>
            <w:top w:val="none" w:sz="0" w:space="0" w:color="auto"/>
            <w:left w:val="none" w:sz="0" w:space="0" w:color="auto"/>
            <w:bottom w:val="none" w:sz="0" w:space="0" w:color="auto"/>
            <w:right w:val="none" w:sz="0" w:space="0" w:color="auto"/>
          </w:divBdr>
        </w:div>
        <w:div w:id="1985116350">
          <w:marLeft w:val="327"/>
          <w:marRight w:val="0"/>
          <w:marTop w:val="0"/>
          <w:marBottom w:val="100"/>
          <w:divBdr>
            <w:top w:val="none" w:sz="0" w:space="0" w:color="auto"/>
            <w:left w:val="none" w:sz="0" w:space="0" w:color="auto"/>
            <w:bottom w:val="none" w:sz="0" w:space="0" w:color="auto"/>
            <w:right w:val="none" w:sz="0" w:space="0" w:color="auto"/>
          </w:divBdr>
        </w:div>
        <w:div w:id="980232038">
          <w:marLeft w:val="327"/>
          <w:marRight w:val="0"/>
          <w:marTop w:val="0"/>
          <w:marBottom w:val="100"/>
          <w:divBdr>
            <w:top w:val="none" w:sz="0" w:space="0" w:color="auto"/>
            <w:left w:val="none" w:sz="0" w:space="0" w:color="auto"/>
            <w:bottom w:val="none" w:sz="0" w:space="0" w:color="auto"/>
            <w:right w:val="none" w:sz="0" w:space="0" w:color="auto"/>
          </w:divBdr>
        </w:div>
        <w:div w:id="351876763">
          <w:marLeft w:val="327"/>
          <w:marRight w:val="0"/>
          <w:marTop w:val="0"/>
          <w:marBottom w:val="100"/>
          <w:divBdr>
            <w:top w:val="none" w:sz="0" w:space="0" w:color="auto"/>
            <w:left w:val="none" w:sz="0" w:space="0" w:color="auto"/>
            <w:bottom w:val="none" w:sz="0" w:space="0" w:color="auto"/>
            <w:right w:val="none" w:sz="0" w:space="0" w:color="auto"/>
          </w:divBdr>
        </w:div>
        <w:div w:id="1596593398">
          <w:marLeft w:val="327"/>
          <w:marRight w:val="0"/>
          <w:marTop w:val="0"/>
          <w:marBottom w:val="100"/>
          <w:divBdr>
            <w:top w:val="none" w:sz="0" w:space="0" w:color="auto"/>
            <w:left w:val="none" w:sz="0" w:space="0" w:color="auto"/>
            <w:bottom w:val="none" w:sz="0" w:space="0" w:color="auto"/>
            <w:right w:val="none" w:sz="0" w:space="0" w:color="auto"/>
          </w:divBdr>
        </w:div>
        <w:div w:id="640160364">
          <w:marLeft w:val="327"/>
          <w:marRight w:val="0"/>
          <w:marTop w:val="0"/>
          <w:marBottom w:val="100"/>
          <w:divBdr>
            <w:top w:val="none" w:sz="0" w:space="0" w:color="auto"/>
            <w:left w:val="none" w:sz="0" w:space="0" w:color="auto"/>
            <w:bottom w:val="none" w:sz="0" w:space="0" w:color="auto"/>
            <w:right w:val="none" w:sz="0" w:space="0" w:color="auto"/>
          </w:divBdr>
        </w:div>
        <w:div w:id="936406489">
          <w:marLeft w:val="331"/>
          <w:marRight w:val="0"/>
          <w:marTop w:val="0"/>
          <w:marBottom w:val="92"/>
          <w:divBdr>
            <w:top w:val="none" w:sz="0" w:space="0" w:color="auto"/>
            <w:left w:val="none" w:sz="0" w:space="0" w:color="auto"/>
            <w:bottom w:val="none" w:sz="0" w:space="0" w:color="auto"/>
            <w:right w:val="none" w:sz="0" w:space="0" w:color="auto"/>
          </w:divBdr>
        </w:div>
        <w:div w:id="1132941832">
          <w:marLeft w:val="331"/>
          <w:marRight w:val="0"/>
          <w:marTop w:val="0"/>
          <w:marBottom w:val="92"/>
          <w:divBdr>
            <w:top w:val="none" w:sz="0" w:space="0" w:color="auto"/>
            <w:left w:val="none" w:sz="0" w:space="0" w:color="auto"/>
            <w:bottom w:val="none" w:sz="0" w:space="0" w:color="auto"/>
            <w:right w:val="none" w:sz="0" w:space="0" w:color="auto"/>
          </w:divBdr>
        </w:div>
        <w:div w:id="555970857">
          <w:marLeft w:val="331"/>
          <w:marRight w:val="0"/>
          <w:marTop w:val="0"/>
          <w:marBottom w:val="92"/>
          <w:divBdr>
            <w:top w:val="none" w:sz="0" w:space="0" w:color="auto"/>
            <w:left w:val="none" w:sz="0" w:space="0" w:color="auto"/>
            <w:bottom w:val="none" w:sz="0" w:space="0" w:color="auto"/>
            <w:right w:val="none" w:sz="0" w:space="0" w:color="auto"/>
          </w:divBdr>
        </w:div>
        <w:div w:id="1587767408">
          <w:marLeft w:val="331"/>
          <w:marRight w:val="0"/>
          <w:marTop w:val="0"/>
          <w:marBottom w:val="92"/>
          <w:divBdr>
            <w:top w:val="none" w:sz="0" w:space="0" w:color="auto"/>
            <w:left w:val="none" w:sz="0" w:space="0" w:color="auto"/>
            <w:bottom w:val="none" w:sz="0" w:space="0" w:color="auto"/>
            <w:right w:val="none" w:sz="0" w:space="0" w:color="auto"/>
          </w:divBdr>
        </w:div>
        <w:div w:id="629475476">
          <w:marLeft w:val="331"/>
          <w:marRight w:val="0"/>
          <w:marTop w:val="0"/>
          <w:marBottom w:val="92"/>
          <w:divBdr>
            <w:top w:val="none" w:sz="0" w:space="0" w:color="auto"/>
            <w:left w:val="none" w:sz="0" w:space="0" w:color="auto"/>
            <w:bottom w:val="none" w:sz="0" w:space="0" w:color="auto"/>
            <w:right w:val="none" w:sz="0" w:space="0" w:color="auto"/>
          </w:divBdr>
        </w:div>
        <w:div w:id="421990928">
          <w:marLeft w:val="331"/>
          <w:marRight w:val="0"/>
          <w:marTop w:val="0"/>
          <w:marBottom w:val="92"/>
          <w:divBdr>
            <w:top w:val="none" w:sz="0" w:space="0" w:color="auto"/>
            <w:left w:val="none" w:sz="0" w:space="0" w:color="auto"/>
            <w:bottom w:val="none" w:sz="0" w:space="0" w:color="auto"/>
            <w:right w:val="none" w:sz="0" w:space="0" w:color="auto"/>
          </w:divBdr>
        </w:div>
        <w:div w:id="2088109560">
          <w:marLeft w:val="331"/>
          <w:marRight w:val="0"/>
          <w:marTop w:val="0"/>
          <w:marBottom w:val="92"/>
          <w:divBdr>
            <w:top w:val="none" w:sz="0" w:space="0" w:color="auto"/>
            <w:left w:val="none" w:sz="0" w:space="0" w:color="auto"/>
            <w:bottom w:val="none" w:sz="0" w:space="0" w:color="auto"/>
            <w:right w:val="none" w:sz="0" w:space="0" w:color="auto"/>
          </w:divBdr>
        </w:div>
        <w:div w:id="2081828648">
          <w:marLeft w:val="331"/>
          <w:marRight w:val="0"/>
          <w:marTop w:val="0"/>
          <w:marBottom w:val="92"/>
          <w:divBdr>
            <w:top w:val="none" w:sz="0" w:space="0" w:color="auto"/>
            <w:left w:val="none" w:sz="0" w:space="0" w:color="auto"/>
            <w:bottom w:val="none" w:sz="0" w:space="0" w:color="auto"/>
            <w:right w:val="none" w:sz="0" w:space="0" w:color="auto"/>
          </w:divBdr>
        </w:div>
        <w:div w:id="601885499">
          <w:marLeft w:val="331"/>
          <w:marRight w:val="0"/>
          <w:marTop w:val="0"/>
          <w:marBottom w:val="92"/>
          <w:divBdr>
            <w:top w:val="none" w:sz="0" w:space="0" w:color="auto"/>
            <w:left w:val="none" w:sz="0" w:space="0" w:color="auto"/>
            <w:bottom w:val="none" w:sz="0" w:space="0" w:color="auto"/>
            <w:right w:val="none" w:sz="0" w:space="0" w:color="auto"/>
          </w:divBdr>
        </w:div>
        <w:div w:id="1624312365">
          <w:marLeft w:val="331"/>
          <w:marRight w:val="0"/>
          <w:marTop w:val="0"/>
          <w:marBottom w:val="92"/>
          <w:divBdr>
            <w:top w:val="none" w:sz="0" w:space="0" w:color="auto"/>
            <w:left w:val="none" w:sz="0" w:space="0" w:color="auto"/>
            <w:bottom w:val="none" w:sz="0" w:space="0" w:color="auto"/>
            <w:right w:val="none" w:sz="0" w:space="0" w:color="auto"/>
          </w:divBdr>
        </w:div>
        <w:div w:id="2026129766">
          <w:marLeft w:val="331"/>
          <w:marRight w:val="0"/>
          <w:marTop w:val="0"/>
          <w:marBottom w:val="92"/>
          <w:divBdr>
            <w:top w:val="none" w:sz="0" w:space="0" w:color="auto"/>
            <w:left w:val="none" w:sz="0" w:space="0" w:color="auto"/>
            <w:bottom w:val="none" w:sz="0" w:space="0" w:color="auto"/>
            <w:right w:val="none" w:sz="0" w:space="0" w:color="auto"/>
          </w:divBdr>
        </w:div>
        <w:div w:id="2054651634">
          <w:marLeft w:val="331"/>
          <w:marRight w:val="0"/>
          <w:marTop w:val="0"/>
          <w:marBottom w:val="92"/>
          <w:divBdr>
            <w:top w:val="none" w:sz="0" w:space="0" w:color="auto"/>
            <w:left w:val="none" w:sz="0" w:space="0" w:color="auto"/>
            <w:bottom w:val="none" w:sz="0" w:space="0" w:color="auto"/>
            <w:right w:val="none" w:sz="0" w:space="0" w:color="auto"/>
          </w:divBdr>
        </w:div>
        <w:div w:id="658967913">
          <w:marLeft w:val="331"/>
          <w:marRight w:val="0"/>
          <w:marTop w:val="0"/>
          <w:marBottom w:val="92"/>
          <w:divBdr>
            <w:top w:val="none" w:sz="0" w:space="0" w:color="auto"/>
            <w:left w:val="none" w:sz="0" w:space="0" w:color="auto"/>
            <w:bottom w:val="none" w:sz="0" w:space="0" w:color="auto"/>
            <w:right w:val="none" w:sz="0" w:space="0" w:color="auto"/>
          </w:divBdr>
        </w:div>
        <w:div w:id="1919630964">
          <w:marLeft w:val="331"/>
          <w:marRight w:val="0"/>
          <w:marTop w:val="0"/>
          <w:marBottom w:val="92"/>
          <w:divBdr>
            <w:top w:val="none" w:sz="0" w:space="0" w:color="auto"/>
            <w:left w:val="none" w:sz="0" w:space="0" w:color="auto"/>
            <w:bottom w:val="none" w:sz="0" w:space="0" w:color="auto"/>
            <w:right w:val="none" w:sz="0" w:space="0" w:color="auto"/>
          </w:divBdr>
        </w:div>
        <w:div w:id="2083019728">
          <w:marLeft w:val="331"/>
          <w:marRight w:val="0"/>
          <w:marTop w:val="0"/>
          <w:marBottom w:val="92"/>
          <w:divBdr>
            <w:top w:val="none" w:sz="0" w:space="0" w:color="auto"/>
            <w:left w:val="none" w:sz="0" w:space="0" w:color="auto"/>
            <w:bottom w:val="none" w:sz="0" w:space="0" w:color="auto"/>
            <w:right w:val="none" w:sz="0" w:space="0" w:color="auto"/>
          </w:divBdr>
        </w:div>
        <w:div w:id="1719817124">
          <w:marLeft w:val="0"/>
          <w:marRight w:val="0"/>
          <w:marTop w:val="0"/>
          <w:marBottom w:val="100"/>
          <w:divBdr>
            <w:top w:val="none" w:sz="0" w:space="0" w:color="auto"/>
            <w:left w:val="none" w:sz="0" w:space="0" w:color="auto"/>
            <w:bottom w:val="none" w:sz="0" w:space="0" w:color="auto"/>
            <w:right w:val="none" w:sz="0" w:space="0" w:color="auto"/>
          </w:divBdr>
        </w:div>
        <w:div w:id="1470200616">
          <w:marLeft w:val="0"/>
          <w:marRight w:val="0"/>
          <w:marTop w:val="0"/>
          <w:marBottom w:val="100"/>
          <w:divBdr>
            <w:top w:val="none" w:sz="0" w:space="0" w:color="auto"/>
            <w:left w:val="none" w:sz="0" w:space="0" w:color="auto"/>
            <w:bottom w:val="none" w:sz="0" w:space="0" w:color="auto"/>
            <w:right w:val="none" w:sz="0" w:space="0" w:color="auto"/>
          </w:divBdr>
        </w:div>
        <w:div w:id="1543205573">
          <w:marLeft w:val="396"/>
          <w:marRight w:val="0"/>
          <w:marTop w:val="0"/>
          <w:marBottom w:val="60"/>
          <w:divBdr>
            <w:top w:val="none" w:sz="0" w:space="0" w:color="auto"/>
            <w:left w:val="none" w:sz="0" w:space="0" w:color="auto"/>
            <w:bottom w:val="none" w:sz="0" w:space="0" w:color="auto"/>
            <w:right w:val="none" w:sz="0" w:space="0" w:color="auto"/>
          </w:divBdr>
        </w:div>
        <w:div w:id="410926903">
          <w:marLeft w:val="0"/>
          <w:marRight w:val="0"/>
          <w:marTop w:val="0"/>
          <w:marBottom w:val="60"/>
          <w:divBdr>
            <w:top w:val="none" w:sz="0" w:space="0" w:color="auto"/>
            <w:left w:val="none" w:sz="0" w:space="0" w:color="auto"/>
            <w:bottom w:val="none" w:sz="0" w:space="0" w:color="auto"/>
            <w:right w:val="none" w:sz="0" w:space="0" w:color="auto"/>
          </w:divBdr>
        </w:div>
        <w:div w:id="708266912">
          <w:marLeft w:val="0"/>
          <w:marRight w:val="0"/>
          <w:marTop w:val="0"/>
          <w:marBottom w:val="60"/>
          <w:divBdr>
            <w:top w:val="none" w:sz="0" w:space="0" w:color="auto"/>
            <w:left w:val="none" w:sz="0" w:space="0" w:color="auto"/>
            <w:bottom w:val="none" w:sz="0" w:space="0" w:color="auto"/>
            <w:right w:val="none" w:sz="0" w:space="0" w:color="auto"/>
          </w:divBdr>
        </w:div>
        <w:div w:id="1615674391">
          <w:marLeft w:val="327"/>
          <w:marRight w:val="0"/>
          <w:marTop w:val="0"/>
          <w:marBottom w:val="60"/>
          <w:divBdr>
            <w:top w:val="none" w:sz="0" w:space="0" w:color="auto"/>
            <w:left w:val="none" w:sz="0" w:space="0" w:color="auto"/>
            <w:bottom w:val="none" w:sz="0" w:space="0" w:color="auto"/>
            <w:right w:val="none" w:sz="0" w:space="0" w:color="auto"/>
          </w:divBdr>
        </w:div>
        <w:div w:id="1513445876">
          <w:marLeft w:val="327"/>
          <w:marRight w:val="0"/>
          <w:marTop w:val="0"/>
          <w:marBottom w:val="60"/>
          <w:divBdr>
            <w:top w:val="none" w:sz="0" w:space="0" w:color="auto"/>
            <w:left w:val="none" w:sz="0" w:space="0" w:color="auto"/>
            <w:bottom w:val="none" w:sz="0" w:space="0" w:color="auto"/>
            <w:right w:val="none" w:sz="0" w:space="0" w:color="auto"/>
          </w:divBdr>
        </w:div>
        <w:div w:id="439422936">
          <w:marLeft w:val="0"/>
          <w:marRight w:val="0"/>
          <w:marTop w:val="0"/>
          <w:marBottom w:val="60"/>
          <w:divBdr>
            <w:top w:val="none" w:sz="0" w:space="0" w:color="auto"/>
            <w:left w:val="none" w:sz="0" w:space="0" w:color="auto"/>
            <w:bottom w:val="none" w:sz="0" w:space="0" w:color="auto"/>
            <w:right w:val="none" w:sz="0" w:space="0" w:color="auto"/>
          </w:divBdr>
        </w:div>
        <w:div w:id="1341935276">
          <w:marLeft w:val="0"/>
          <w:marRight w:val="0"/>
          <w:marTop w:val="0"/>
          <w:marBottom w:val="60"/>
          <w:divBdr>
            <w:top w:val="none" w:sz="0" w:space="0" w:color="auto"/>
            <w:left w:val="none" w:sz="0" w:space="0" w:color="auto"/>
            <w:bottom w:val="none" w:sz="0" w:space="0" w:color="auto"/>
            <w:right w:val="none" w:sz="0" w:space="0" w:color="auto"/>
          </w:divBdr>
        </w:div>
        <w:div w:id="858273916">
          <w:marLeft w:val="396"/>
          <w:marRight w:val="0"/>
          <w:marTop w:val="0"/>
          <w:marBottom w:val="60"/>
          <w:divBdr>
            <w:top w:val="none" w:sz="0" w:space="0" w:color="auto"/>
            <w:left w:val="none" w:sz="0" w:space="0" w:color="auto"/>
            <w:bottom w:val="none" w:sz="0" w:space="0" w:color="auto"/>
            <w:right w:val="none" w:sz="0" w:space="0" w:color="auto"/>
          </w:divBdr>
        </w:div>
        <w:div w:id="2124492430">
          <w:marLeft w:val="0"/>
          <w:marRight w:val="0"/>
          <w:marTop w:val="0"/>
          <w:marBottom w:val="60"/>
          <w:divBdr>
            <w:top w:val="none" w:sz="0" w:space="0" w:color="auto"/>
            <w:left w:val="none" w:sz="0" w:space="0" w:color="auto"/>
            <w:bottom w:val="none" w:sz="0" w:space="0" w:color="auto"/>
            <w:right w:val="none" w:sz="0" w:space="0" w:color="auto"/>
          </w:divBdr>
        </w:div>
        <w:div w:id="107817635">
          <w:marLeft w:val="0"/>
          <w:marRight w:val="0"/>
          <w:marTop w:val="0"/>
          <w:marBottom w:val="60"/>
          <w:divBdr>
            <w:top w:val="none" w:sz="0" w:space="0" w:color="auto"/>
            <w:left w:val="none" w:sz="0" w:space="0" w:color="auto"/>
            <w:bottom w:val="none" w:sz="0" w:space="0" w:color="auto"/>
            <w:right w:val="none" w:sz="0" w:space="0" w:color="auto"/>
          </w:divBdr>
        </w:div>
        <w:div w:id="868643142">
          <w:marLeft w:val="327"/>
          <w:marRight w:val="0"/>
          <w:marTop w:val="0"/>
          <w:marBottom w:val="60"/>
          <w:divBdr>
            <w:top w:val="none" w:sz="0" w:space="0" w:color="auto"/>
            <w:left w:val="none" w:sz="0" w:space="0" w:color="auto"/>
            <w:bottom w:val="none" w:sz="0" w:space="0" w:color="auto"/>
            <w:right w:val="none" w:sz="0" w:space="0" w:color="auto"/>
          </w:divBdr>
        </w:div>
        <w:div w:id="1147475791">
          <w:marLeft w:val="327"/>
          <w:marRight w:val="0"/>
          <w:marTop w:val="0"/>
          <w:marBottom w:val="60"/>
          <w:divBdr>
            <w:top w:val="none" w:sz="0" w:space="0" w:color="auto"/>
            <w:left w:val="none" w:sz="0" w:space="0" w:color="auto"/>
            <w:bottom w:val="none" w:sz="0" w:space="0" w:color="auto"/>
            <w:right w:val="none" w:sz="0" w:space="0" w:color="auto"/>
          </w:divBdr>
        </w:div>
        <w:div w:id="1059864407">
          <w:marLeft w:val="0"/>
          <w:marRight w:val="0"/>
          <w:marTop w:val="0"/>
          <w:marBottom w:val="60"/>
          <w:divBdr>
            <w:top w:val="none" w:sz="0" w:space="0" w:color="auto"/>
            <w:left w:val="none" w:sz="0" w:space="0" w:color="auto"/>
            <w:bottom w:val="none" w:sz="0" w:space="0" w:color="auto"/>
            <w:right w:val="none" w:sz="0" w:space="0" w:color="auto"/>
          </w:divBdr>
        </w:div>
        <w:div w:id="2075925437">
          <w:marLeft w:val="0"/>
          <w:marRight w:val="0"/>
          <w:marTop w:val="0"/>
          <w:marBottom w:val="60"/>
          <w:divBdr>
            <w:top w:val="none" w:sz="0" w:space="0" w:color="auto"/>
            <w:left w:val="none" w:sz="0" w:space="0" w:color="auto"/>
            <w:bottom w:val="none" w:sz="0" w:space="0" w:color="auto"/>
            <w:right w:val="none" w:sz="0" w:space="0" w:color="auto"/>
          </w:divBdr>
        </w:div>
        <w:div w:id="1338849851">
          <w:marLeft w:val="0"/>
          <w:marRight w:val="0"/>
          <w:marTop w:val="0"/>
          <w:marBottom w:val="200"/>
          <w:divBdr>
            <w:top w:val="none" w:sz="0" w:space="0" w:color="auto"/>
            <w:left w:val="none" w:sz="0" w:space="0" w:color="auto"/>
            <w:bottom w:val="none" w:sz="0" w:space="0" w:color="auto"/>
            <w:right w:val="none" w:sz="0" w:space="0" w:color="auto"/>
          </w:divBdr>
        </w:div>
        <w:div w:id="127362928">
          <w:marLeft w:val="0"/>
          <w:marRight w:val="0"/>
          <w:marTop w:val="0"/>
          <w:marBottom w:val="200"/>
          <w:divBdr>
            <w:top w:val="none" w:sz="0" w:space="0" w:color="auto"/>
            <w:left w:val="none" w:sz="0" w:space="0" w:color="auto"/>
            <w:bottom w:val="none" w:sz="0" w:space="0" w:color="auto"/>
            <w:right w:val="none" w:sz="0" w:space="0" w:color="auto"/>
          </w:divBdr>
        </w:div>
        <w:div w:id="1631781292">
          <w:marLeft w:val="396"/>
          <w:marRight w:val="0"/>
          <w:marTop w:val="0"/>
          <w:marBottom w:val="60"/>
          <w:divBdr>
            <w:top w:val="none" w:sz="0" w:space="0" w:color="auto"/>
            <w:left w:val="none" w:sz="0" w:space="0" w:color="auto"/>
            <w:bottom w:val="none" w:sz="0" w:space="0" w:color="auto"/>
            <w:right w:val="none" w:sz="0" w:space="0" w:color="auto"/>
          </w:divBdr>
        </w:div>
        <w:div w:id="911237074">
          <w:marLeft w:val="396"/>
          <w:marRight w:val="0"/>
          <w:marTop w:val="0"/>
          <w:marBottom w:val="60"/>
          <w:divBdr>
            <w:top w:val="none" w:sz="0" w:space="0" w:color="auto"/>
            <w:left w:val="none" w:sz="0" w:space="0" w:color="auto"/>
            <w:bottom w:val="none" w:sz="0" w:space="0" w:color="auto"/>
            <w:right w:val="none" w:sz="0" w:space="0" w:color="auto"/>
          </w:divBdr>
        </w:div>
        <w:div w:id="346835457">
          <w:marLeft w:val="0"/>
          <w:marRight w:val="0"/>
          <w:marTop w:val="0"/>
          <w:marBottom w:val="60"/>
          <w:divBdr>
            <w:top w:val="none" w:sz="0" w:space="0" w:color="auto"/>
            <w:left w:val="none" w:sz="0" w:space="0" w:color="auto"/>
            <w:bottom w:val="none" w:sz="0" w:space="0" w:color="auto"/>
            <w:right w:val="none" w:sz="0" w:space="0" w:color="auto"/>
          </w:divBdr>
        </w:div>
        <w:div w:id="817496696">
          <w:marLeft w:val="0"/>
          <w:marRight w:val="0"/>
          <w:marTop w:val="0"/>
          <w:marBottom w:val="60"/>
          <w:divBdr>
            <w:top w:val="none" w:sz="0" w:space="0" w:color="auto"/>
            <w:left w:val="none" w:sz="0" w:space="0" w:color="auto"/>
            <w:bottom w:val="none" w:sz="0" w:space="0" w:color="auto"/>
            <w:right w:val="none" w:sz="0" w:space="0" w:color="auto"/>
          </w:divBdr>
        </w:div>
        <w:div w:id="1013797518">
          <w:marLeft w:val="0"/>
          <w:marRight w:val="0"/>
          <w:marTop w:val="0"/>
          <w:marBottom w:val="60"/>
          <w:divBdr>
            <w:top w:val="none" w:sz="0" w:space="0" w:color="auto"/>
            <w:left w:val="none" w:sz="0" w:space="0" w:color="auto"/>
            <w:bottom w:val="none" w:sz="0" w:space="0" w:color="auto"/>
            <w:right w:val="none" w:sz="0" w:space="0" w:color="auto"/>
          </w:divBdr>
        </w:div>
        <w:div w:id="912352293">
          <w:marLeft w:val="0"/>
          <w:marRight w:val="0"/>
          <w:marTop w:val="0"/>
          <w:marBottom w:val="60"/>
          <w:divBdr>
            <w:top w:val="none" w:sz="0" w:space="0" w:color="auto"/>
            <w:left w:val="none" w:sz="0" w:space="0" w:color="auto"/>
            <w:bottom w:val="none" w:sz="0" w:space="0" w:color="auto"/>
            <w:right w:val="none" w:sz="0" w:space="0" w:color="auto"/>
          </w:divBdr>
        </w:div>
        <w:div w:id="362756275">
          <w:marLeft w:val="0"/>
          <w:marRight w:val="0"/>
          <w:marTop w:val="0"/>
          <w:marBottom w:val="60"/>
          <w:divBdr>
            <w:top w:val="none" w:sz="0" w:space="0" w:color="auto"/>
            <w:left w:val="none" w:sz="0" w:space="0" w:color="auto"/>
            <w:bottom w:val="none" w:sz="0" w:space="0" w:color="auto"/>
            <w:right w:val="none" w:sz="0" w:space="0" w:color="auto"/>
          </w:divBdr>
        </w:div>
        <w:div w:id="1005742296">
          <w:marLeft w:val="0"/>
          <w:marRight w:val="0"/>
          <w:marTop w:val="0"/>
          <w:marBottom w:val="60"/>
          <w:divBdr>
            <w:top w:val="none" w:sz="0" w:space="0" w:color="auto"/>
            <w:left w:val="none" w:sz="0" w:space="0" w:color="auto"/>
            <w:bottom w:val="none" w:sz="0" w:space="0" w:color="auto"/>
            <w:right w:val="none" w:sz="0" w:space="0" w:color="auto"/>
          </w:divBdr>
        </w:div>
        <w:div w:id="1347244482">
          <w:marLeft w:val="0"/>
          <w:marRight w:val="0"/>
          <w:marTop w:val="0"/>
          <w:marBottom w:val="60"/>
          <w:divBdr>
            <w:top w:val="none" w:sz="0" w:space="0" w:color="auto"/>
            <w:left w:val="none" w:sz="0" w:space="0" w:color="auto"/>
            <w:bottom w:val="none" w:sz="0" w:space="0" w:color="auto"/>
            <w:right w:val="none" w:sz="0" w:space="0" w:color="auto"/>
          </w:divBdr>
        </w:div>
        <w:div w:id="222259197">
          <w:marLeft w:val="0"/>
          <w:marRight w:val="0"/>
          <w:marTop w:val="0"/>
          <w:marBottom w:val="60"/>
          <w:divBdr>
            <w:top w:val="none" w:sz="0" w:space="0" w:color="auto"/>
            <w:left w:val="none" w:sz="0" w:space="0" w:color="auto"/>
            <w:bottom w:val="none" w:sz="0" w:space="0" w:color="auto"/>
            <w:right w:val="none" w:sz="0" w:space="0" w:color="auto"/>
          </w:divBdr>
        </w:div>
        <w:div w:id="162017923">
          <w:marLeft w:val="327"/>
          <w:marRight w:val="0"/>
          <w:marTop w:val="0"/>
          <w:marBottom w:val="60"/>
          <w:divBdr>
            <w:top w:val="none" w:sz="0" w:space="0" w:color="auto"/>
            <w:left w:val="none" w:sz="0" w:space="0" w:color="auto"/>
            <w:bottom w:val="none" w:sz="0" w:space="0" w:color="auto"/>
            <w:right w:val="none" w:sz="0" w:space="0" w:color="auto"/>
          </w:divBdr>
        </w:div>
        <w:div w:id="1935431853">
          <w:marLeft w:val="327"/>
          <w:marRight w:val="0"/>
          <w:marTop w:val="0"/>
          <w:marBottom w:val="60"/>
          <w:divBdr>
            <w:top w:val="none" w:sz="0" w:space="0" w:color="auto"/>
            <w:left w:val="none" w:sz="0" w:space="0" w:color="auto"/>
            <w:bottom w:val="none" w:sz="0" w:space="0" w:color="auto"/>
            <w:right w:val="none" w:sz="0" w:space="0" w:color="auto"/>
          </w:divBdr>
        </w:div>
        <w:div w:id="312568092">
          <w:marLeft w:val="327"/>
          <w:marRight w:val="0"/>
          <w:marTop w:val="0"/>
          <w:marBottom w:val="60"/>
          <w:divBdr>
            <w:top w:val="none" w:sz="0" w:space="0" w:color="auto"/>
            <w:left w:val="none" w:sz="0" w:space="0" w:color="auto"/>
            <w:bottom w:val="none" w:sz="0" w:space="0" w:color="auto"/>
            <w:right w:val="none" w:sz="0" w:space="0" w:color="auto"/>
          </w:divBdr>
        </w:div>
        <w:div w:id="3747130">
          <w:marLeft w:val="327"/>
          <w:marRight w:val="0"/>
          <w:marTop w:val="0"/>
          <w:marBottom w:val="60"/>
          <w:divBdr>
            <w:top w:val="none" w:sz="0" w:space="0" w:color="auto"/>
            <w:left w:val="none" w:sz="0" w:space="0" w:color="auto"/>
            <w:bottom w:val="none" w:sz="0" w:space="0" w:color="auto"/>
            <w:right w:val="none" w:sz="0" w:space="0" w:color="auto"/>
          </w:divBdr>
        </w:div>
        <w:div w:id="339360778">
          <w:marLeft w:val="327"/>
          <w:marRight w:val="0"/>
          <w:marTop w:val="0"/>
          <w:marBottom w:val="60"/>
          <w:divBdr>
            <w:top w:val="none" w:sz="0" w:space="0" w:color="auto"/>
            <w:left w:val="none" w:sz="0" w:space="0" w:color="auto"/>
            <w:bottom w:val="none" w:sz="0" w:space="0" w:color="auto"/>
            <w:right w:val="none" w:sz="0" w:space="0" w:color="auto"/>
          </w:divBdr>
        </w:div>
        <w:div w:id="1480002424">
          <w:marLeft w:val="327"/>
          <w:marRight w:val="0"/>
          <w:marTop w:val="0"/>
          <w:marBottom w:val="60"/>
          <w:divBdr>
            <w:top w:val="none" w:sz="0" w:space="0" w:color="auto"/>
            <w:left w:val="none" w:sz="0" w:space="0" w:color="auto"/>
            <w:bottom w:val="none" w:sz="0" w:space="0" w:color="auto"/>
            <w:right w:val="none" w:sz="0" w:space="0" w:color="auto"/>
          </w:divBdr>
        </w:div>
        <w:div w:id="247540944">
          <w:marLeft w:val="327"/>
          <w:marRight w:val="0"/>
          <w:marTop w:val="0"/>
          <w:marBottom w:val="60"/>
          <w:divBdr>
            <w:top w:val="none" w:sz="0" w:space="0" w:color="auto"/>
            <w:left w:val="none" w:sz="0" w:space="0" w:color="auto"/>
            <w:bottom w:val="none" w:sz="0" w:space="0" w:color="auto"/>
            <w:right w:val="none" w:sz="0" w:space="0" w:color="auto"/>
          </w:divBdr>
        </w:div>
        <w:div w:id="1159080320">
          <w:marLeft w:val="327"/>
          <w:marRight w:val="0"/>
          <w:marTop w:val="0"/>
          <w:marBottom w:val="60"/>
          <w:divBdr>
            <w:top w:val="none" w:sz="0" w:space="0" w:color="auto"/>
            <w:left w:val="none" w:sz="0" w:space="0" w:color="auto"/>
            <w:bottom w:val="none" w:sz="0" w:space="0" w:color="auto"/>
            <w:right w:val="none" w:sz="0" w:space="0" w:color="auto"/>
          </w:divBdr>
        </w:div>
        <w:div w:id="834221349">
          <w:marLeft w:val="327"/>
          <w:marRight w:val="0"/>
          <w:marTop w:val="0"/>
          <w:marBottom w:val="60"/>
          <w:divBdr>
            <w:top w:val="none" w:sz="0" w:space="0" w:color="auto"/>
            <w:left w:val="none" w:sz="0" w:space="0" w:color="auto"/>
            <w:bottom w:val="none" w:sz="0" w:space="0" w:color="auto"/>
            <w:right w:val="none" w:sz="0" w:space="0" w:color="auto"/>
          </w:divBdr>
        </w:div>
        <w:div w:id="1871340164">
          <w:marLeft w:val="327"/>
          <w:marRight w:val="0"/>
          <w:marTop w:val="0"/>
          <w:marBottom w:val="60"/>
          <w:divBdr>
            <w:top w:val="none" w:sz="0" w:space="0" w:color="auto"/>
            <w:left w:val="none" w:sz="0" w:space="0" w:color="auto"/>
            <w:bottom w:val="none" w:sz="0" w:space="0" w:color="auto"/>
            <w:right w:val="none" w:sz="0" w:space="0" w:color="auto"/>
          </w:divBdr>
        </w:div>
        <w:div w:id="366873885">
          <w:marLeft w:val="327"/>
          <w:marRight w:val="0"/>
          <w:marTop w:val="0"/>
          <w:marBottom w:val="60"/>
          <w:divBdr>
            <w:top w:val="none" w:sz="0" w:space="0" w:color="auto"/>
            <w:left w:val="none" w:sz="0" w:space="0" w:color="auto"/>
            <w:bottom w:val="none" w:sz="0" w:space="0" w:color="auto"/>
            <w:right w:val="none" w:sz="0" w:space="0" w:color="auto"/>
          </w:divBdr>
        </w:div>
        <w:div w:id="486829184">
          <w:marLeft w:val="327"/>
          <w:marRight w:val="0"/>
          <w:marTop w:val="0"/>
          <w:marBottom w:val="60"/>
          <w:divBdr>
            <w:top w:val="none" w:sz="0" w:space="0" w:color="auto"/>
            <w:left w:val="none" w:sz="0" w:space="0" w:color="auto"/>
            <w:bottom w:val="none" w:sz="0" w:space="0" w:color="auto"/>
            <w:right w:val="none" w:sz="0" w:space="0" w:color="auto"/>
          </w:divBdr>
        </w:div>
        <w:div w:id="457189897">
          <w:marLeft w:val="327"/>
          <w:marRight w:val="0"/>
          <w:marTop w:val="0"/>
          <w:marBottom w:val="60"/>
          <w:divBdr>
            <w:top w:val="none" w:sz="0" w:space="0" w:color="auto"/>
            <w:left w:val="none" w:sz="0" w:space="0" w:color="auto"/>
            <w:bottom w:val="none" w:sz="0" w:space="0" w:color="auto"/>
            <w:right w:val="none" w:sz="0" w:space="0" w:color="auto"/>
          </w:divBdr>
        </w:div>
        <w:div w:id="831870206">
          <w:marLeft w:val="327"/>
          <w:marRight w:val="0"/>
          <w:marTop w:val="0"/>
          <w:marBottom w:val="60"/>
          <w:divBdr>
            <w:top w:val="none" w:sz="0" w:space="0" w:color="auto"/>
            <w:left w:val="none" w:sz="0" w:space="0" w:color="auto"/>
            <w:bottom w:val="none" w:sz="0" w:space="0" w:color="auto"/>
            <w:right w:val="none" w:sz="0" w:space="0" w:color="auto"/>
          </w:divBdr>
        </w:div>
        <w:div w:id="957297184">
          <w:marLeft w:val="327"/>
          <w:marRight w:val="0"/>
          <w:marTop w:val="0"/>
          <w:marBottom w:val="60"/>
          <w:divBdr>
            <w:top w:val="none" w:sz="0" w:space="0" w:color="auto"/>
            <w:left w:val="none" w:sz="0" w:space="0" w:color="auto"/>
            <w:bottom w:val="none" w:sz="0" w:space="0" w:color="auto"/>
            <w:right w:val="none" w:sz="0" w:space="0" w:color="auto"/>
          </w:divBdr>
        </w:div>
        <w:div w:id="118693504">
          <w:marLeft w:val="0"/>
          <w:marRight w:val="0"/>
          <w:marTop w:val="0"/>
          <w:marBottom w:val="60"/>
          <w:divBdr>
            <w:top w:val="none" w:sz="0" w:space="0" w:color="auto"/>
            <w:left w:val="none" w:sz="0" w:space="0" w:color="auto"/>
            <w:bottom w:val="none" w:sz="0" w:space="0" w:color="auto"/>
            <w:right w:val="none" w:sz="0" w:space="0" w:color="auto"/>
          </w:divBdr>
        </w:div>
        <w:div w:id="357003122">
          <w:marLeft w:val="396"/>
          <w:marRight w:val="0"/>
          <w:marTop w:val="0"/>
          <w:marBottom w:val="60"/>
          <w:divBdr>
            <w:top w:val="none" w:sz="0" w:space="0" w:color="auto"/>
            <w:left w:val="none" w:sz="0" w:space="0" w:color="auto"/>
            <w:bottom w:val="none" w:sz="0" w:space="0" w:color="auto"/>
            <w:right w:val="none" w:sz="0" w:space="0" w:color="auto"/>
          </w:divBdr>
        </w:div>
        <w:div w:id="270748917">
          <w:marLeft w:val="0"/>
          <w:marRight w:val="0"/>
          <w:marTop w:val="0"/>
          <w:marBottom w:val="60"/>
          <w:divBdr>
            <w:top w:val="none" w:sz="0" w:space="0" w:color="auto"/>
            <w:left w:val="none" w:sz="0" w:space="0" w:color="auto"/>
            <w:bottom w:val="none" w:sz="0" w:space="0" w:color="auto"/>
            <w:right w:val="none" w:sz="0" w:space="0" w:color="auto"/>
          </w:divBdr>
        </w:div>
        <w:div w:id="1863351584">
          <w:marLeft w:val="0"/>
          <w:marRight w:val="0"/>
          <w:marTop w:val="0"/>
          <w:marBottom w:val="60"/>
          <w:divBdr>
            <w:top w:val="none" w:sz="0" w:space="0" w:color="auto"/>
            <w:left w:val="none" w:sz="0" w:space="0" w:color="auto"/>
            <w:bottom w:val="none" w:sz="0" w:space="0" w:color="auto"/>
            <w:right w:val="none" w:sz="0" w:space="0" w:color="auto"/>
          </w:divBdr>
        </w:div>
        <w:div w:id="1384720415">
          <w:marLeft w:val="0"/>
          <w:marRight w:val="0"/>
          <w:marTop w:val="0"/>
          <w:marBottom w:val="60"/>
          <w:divBdr>
            <w:top w:val="none" w:sz="0" w:space="0" w:color="auto"/>
            <w:left w:val="none" w:sz="0" w:space="0" w:color="auto"/>
            <w:bottom w:val="none" w:sz="0" w:space="0" w:color="auto"/>
            <w:right w:val="none" w:sz="0" w:space="0" w:color="auto"/>
          </w:divBdr>
        </w:div>
        <w:div w:id="1062950911">
          <w:marLeft w:val="0"/>
          <w:marRight w:val="0"/>
          <w:marTop w:val="0"/>
          <w:marBottom w:val="60"/>
          <w:divBdr>
            <w:top w:val="none" w:sz="0" w:space="0" w:color="auto"/>
            <w:left w:val="none" w:sz="0" w:space="0" w:color="auto"/>
            <w:bottom w:val="none" w:sz="0" w:space="0" w:color="auto"/>
            <w:right w:val="none" w:sz="0" w:space="0" w:color="auto"/>
          </w:divBdr>
        </w:div>
        <w:div w:id="1968662859">
          <w:marLeft w:val="0"/>
          <w:marRight w:val="0"/>
          <w:marTop w:val="0"/>
          <w:marBottom w:val="60"/>
          <w:divBdr>
            <w:top w:val="none" w:sz="0" w:space="0" w:color="auto"/>
            <w:left w:val="none" w:sz="0" w:space="0" w:color="auto"/>
            <w:bottom w:val="none" w:sz="0" w:space="0" w:color="auto"/>
            <w:right w:val="none" w:sz="0" w:space="0" w:color="auto"/>
          </w:divBdr>
        </w:div>
        <w:div w:id="350566305">
          <w:marLeft w:val="396"/>
          <w:marRight w:val="0"/>
          <w:marTop w:val="0"/>
          <w:marBottom w:val="60"/>
          <w:divBdr>
            <w:top w:val="none" w:sz="0" w:space="0" w:color="auto"/>
            <w:left w:val="none" w:sz="0" w:space="0" w:color="auto"/>
            <w:bottom w:val="none" w:sz="0" w:space="0" w:color="auto"/>
            <w:right w:val="none" w:sz="0" w:space="0" w:color="auto"/>
          </w:divBdr>
        </w:div>
        <w:div w:id="1103451548">
          <w:marLeft w:val="0"/>
          <w:marRight w:val="0"/>
          <w:marTop w:val="0"/>
          <w:marBottom w:val="60"/>
          <w:divBdr>
            <w:top w:val="none" w:sz="0" w:space="0" w:color="auto"/>
            <w:left w:val="none" w:sz="0" w:space="0" w:color="auto"/>
            <w:bottom w:val="none" w:sz="0" w:space="0" w:color="auto"/>
            <w:right w:val="none" w:sz="0" w:space="0" w:color="auto"/>
          </w:divBdr>
        </w:div>
        <w:div w:id="1424912598">
          <w:marLeft w:val="0"/>
          <w:marRight w:val="0"/>
          <w:marTop w:val="0"/>
          <w:marBottom w:val="60"/>
          <w:divBdr>
            <w:top w:val="none" w:sz="0" w:space="0" w:color="auto"/>
            <w:left w:val="none" w:sz="0" w:space="0" w:color="auto"/>
            <w:bottom w:val="none" w:sz="0" w:space="0" w:color="auto"/>
            <w:right w:val="none" w:sz="0" w:space="0" w:color="auto"/>
          </w:divBdr>
        </w:div>
        <w:div w:id="1849129363">
          <w:marLeft w:val="0"/>
          <w:marRight w:val="0"/>
          <w:marTop w:val="0"/>
          <w:marBottom w:val="60"/>
          <w:divBdr>
            <w:top w:val="none" w:sz="0" w:space="0" w:color="auto"/>
            <w:left w:val="none" w:sz="0" w:space="0" w:color="auto"/>
            <w:bottom w:val="none" w:sz="0" w:space="0" w:color="auto"/>
            <w:right w:val="none" w:sz="0" w:space="0" w:color="auto"/>
          </w:divBdr>
        </w:div>
        <w:div w:id="882522329">
          <w:marLeft w:val="0"/>
          <w:marRight w:val="0"/>
          <w:marTop w:val="0"/>
          <w:marBottom w:val="60"/>
          <w:divBdr>
            <w:top w:val="none" w:sz="0" w:space="0" w:color="auto"/>
            <w:left w:val="none" w:sz="0" w:space="0" w:color="auto"/>
            <w:bottom w:val="none" w:sz="0" w:space="0" w:color="auto"/>
            <w:right w:val="none" w:sz="0" w:space="0" w:color="auto"/>
          </w:divBdr>
        </w:div>
        <w:div w:id="1710834634">
          <w:marLeft w:val="0"/>
          <w:marRight w:val="0"/>
          <w:marTop w:val="0"/>
          <w:marBottom w:val="60"/>
          <w:divBdr>
            <w:top w:val="none" w:sz="0" w:space="0" w:color="auto"/>
            <w:left w:val="none" w:sz="0" w:space="0" w:color="auto"/>
            <w:bottom w:val="none" w:sz="0" w:space="0" w:color="auto"/>
            <w:right w:val="none" w:sz="0" w:space="0" w:color="auto"/>
          </w:divBdr>
        </w:div>
        <w:div w:id="710615148">
          <w:marLeft w:val="396"/>
          <w:marRight w:val="0"/>
          <w:marTop w:val="0"/>
          <w:marBottom w:val="60"/>
          <w:divBdr>
            <w:top w:val="none" w:sz="0" w:space="0" w:color="auto"/>
            <w:left w:val="none" w:sz="0" w:space="0" w:color="auto"/>
            <w:bottom w:val="none" w:sz="0" w:space="0" w:color="auto"/>
            <w:right w:val="none" w:sz="0" w:space="0" w:color="auto"/>
          </w:divBdr>
        </w:div>
        <w:div w:id="1568488559">
          <w:marLeft w:val="0"/>
          <w:marRight w:val="0"/>
          <w:marTop w:val="0"/>
          <w:marBottom w:val="60"/>
          <w:divBdr>
            <w:top w:val="none" w:sz="0" w:space="0" w:color="auto"/>
            <w:left w:val="none" w:sz="0" w:space="0" w:color="auto"/>
            <w:bottom w:val="none" w:sz="0" w:space="0" w:color="auto"/>
            <w:right w:val="none" w:sz="0" w:space="0" w:color="auto"/>
          </w:divBdr>
        </w:div>
        <w:div w:id="347106040">
          <w:marLeft w:val="0"/>
          <w:marRight w:val="0"/>
          <w:marTop w:val="0"/>
          <w:marBottom w:val="60"/>
          <w:divBdr>
            <w:top w:val="none" w:sz="0" w:space="0" w:color="auto"/>
            <w:left w:val="none" w:sz="0" w:space="0" w:color="auto"/>
            <w:bottom w:val="none" w:sz="0" w:space="0" w:color="auto"/>
            <w:right w:val="none" w:sz="0" w:space="0" w:color="auto"/>
          </w:divBdr>
        </w:div>
        <w:div w:id="1532496109">
          <w:marLeft w:val="0"/>
          <w:marRight w:val="0"/>
          <w:marTop w:val="0"/>
          <w:marBottom w:val="60"/>
          <w:divBdr>
            <w:top w:val="none" w:sz="0" w:space="0" w:color="auto"/>
            <w:left w:val="none" w:sz="0" w:space="0" w:color="auto"/>
            <w:bottom w:val="none" w:sz="0" w:space="0" w:color="auto"/>
            <w:right w:val="none" w:sz="0" w:space="0" w:color="auto"/>
          </w:divBdr>
        </w:div>
        <w:div w:id="1949659653">
          <w:marLeft w:val="0"/>
          <w:marRight w:val="0"/>
          <w:marTop w:val="0"/>
          <w:marBottom w:val="60"/>
          <w:divBdr>
            <w:top w:val="none" w:sz="0" w:space="0" w:color="auto"/>
            <w:left w:val="none" w:sz="0" w:space="0" w:color="auto"/>
            <w:bottom w:val="none" w:sz="0" w:space="0" w:color="auto"/>
            <w:right w:val="none" w:sz="0" w:space="0" w:color="auto"/>
          </w:divBdr>
        </w:div>
        <w:div w:id="1562474172">
          <w:marLeft w:val="0"/>
          <w:marRight w:val="0"/>
          <w:marTop w:val="0"/>
          <w:marBottom w:val="60"/>
          <w:divBdr>
            <w:top w:val="none" w:sz="0" w:space="0" w:color="auto"/>
            <w:left w:val="none" w:sz="0" w:space="0" w:color="auto"/>
            <w:bottom w:val="none" w:sz="0" w:space="0" w:color="auto"/>
            <w:right w:val="none" w:sz="0" w:space="0" w:color="auto"/>
          </w:divBdr>
        </w:div>
        <w:div w:id="777985022">
          <w:marLeft w:val="396"/>
          <w:marRight w:val="0"/>
          <w:marTop w:val="0"/>
          <w:marBottom w:val="60"/>
          <w:divBdr>
            <w:top w:val="none" w:sz="0" w:space="0" w:color="auto"/>
            <w:left w:val="none" w:sz="0" w:space="0" w:color="auto"/>
            <w:bottom w:val="none" w:sz="0" w:space="0" w:color="auto"/>
            <w:right w:val="none" w:sz="0" w:space="0" w:color="auto"/>
          </w:divBdr>
        </w:div>
        <w:div w:id="1594975294">
          <w:marLeft w:val="0"/>
          <w:marRight w:val="0"/>
          <w:marTop w:val="0"/>
          <w:marBottom w:val="60"/>
          <w:divBdr>
            <w:top w:val="none" w:sz="0" w:space="0" w:color="auto"/>
            <w:left w:val="none" w:sz="0" w:space="0" w:color="auto"/>
            <w:bottom w:val="none" w:sz="0" w:space="0" w:color="auto"/>
            <w:right w:val="none" w:sz="0" w:space="0" w:color="auto"/>
          </w:divBdr>
        </w:div>
        <w:div w:id="1045062847">
          <w:marLeft w:val="0"/>
          <w:marRight w:val="0"/>
          <w:marTop w:val="0"/>
          <w:marBottom w:val="60"/>
          <w:divBdr>
            <w:top w:val="none" w:sz="0" w:space="0" w:color="auto"/>
            <w:left w:val="none" w:sz="0" w:space="0" w:color="auto"/>
            <w:bottom w:val="none" w:sz="0" w:space="0" w:color="auto"/>
            <w:right w:val="none" w:sz="0" w:space="0" w:color="auto"/>
          </w:divBdr>
        </w:div>
        <w:div w:id="367951803">
          <w:marLeft w:val="0"/>
          <w:marRight w:val="0"/>
          <w:marTop w:val="0"/>
          <w:marBottom w:val="60"/>
          <w:divBdr>
            <w:top w:val="none" w:sz="0" w:space="0" w:color="auto"/>
            <w:left w:val="none" w:sz="0" w:space="0" w:color="auto"/>
            <w:bottom w:val="none" w:sz="0" w:space="0" w:color="auto"/>
            <w:right w:val="none" w:sz="0" w:space="0" w:color="auto"/>
          </w:divBdr>
        </w:div>
        <w:div w:id="1555119196">
          <w:marLeft w:val="0"/>
          <w:marRight w:val="0"/>
          <w:marTop w:val="0"/>
          <w:marBottom w:val="60"/>
          <w:divBdr>
            <w:top w:val="none" w:sz="0" w:space="0" w:color="auto"/>
            <w:left w:val="none" w:sz="0" w:space="0" w:color="auto"/>
            <w:bottom w:val="none" w:sz="0" w:space="0" w:color="auto"/>
            <w:right w:val="none" w:sz="0" w:space="0" w:color="auto"/>
          </w:divBdr>
        </w:div>
        <w:div w:id="782724473">
          <w:marLeft w:val="327"/>
          <w:marRight w:val="0"/>
          <w:marTop w:val="0"/>
          <w:marBottom w:val="60"/>
          <w:divBdr>
            <w:top w:val="none" w:sz="0" w:space="0" w:color="auto"/>
            <w:left w:val="none" w:sz="0" w:space="0" w:color="auto"/>
            <w:bottom w:val="none" w:sz="0" w:space="0" w:color="auto"/>
            <w:right w:val="none" w:sz="0" w:space="0" w:color="auto"/>
          </w:divBdr>
        </w:div>
        <w:div w:id="1489832846">
          <w:marLeft w:val="327"/>
          <w:marRight w:val="0"/>
          <w:marTop w:val="0"/>
          <w:marBottom w:val="60"/>
          <w:divBdr>
            <w:top w:val="none" w:sz="0" w:space="0" w:color="auto"/>
            <w:left w:val="none" w:sz="0" w:space="0" w:color="auto"/>
            <w:bottom w:val="none" w:sz="0" w:space="0" w:color="auto"/>
            <w:right w:val="none" w:sz="0" w:space="0" w:color="auto"/>
          </w:divBdr>
        </w:div>
        <w:div w:id="1329403317">
          <w:marLeft w:val="327"/>
          <w:marRight w:val="0"/>
          <w:marTop w:val="0"/>
          <w:marBottom w:val="60"/>
          <w:divBdr>
            <w:top w:val="none" w:sz="0" w:space="0" w:color="auto"/>
            <w:left w:val="none" w:sz="0" w:space="0" w:color="auto"/>
            <w:bottom w:val="none" w:sz="0" w:space="0" w:color="auto"/>
            <w:right w:val="none" w:sz="0" w:space="0" w:color="auto"/>
          </w:divBdr>
        </w:div>
        <w:div w:id="1590889008">
          <w:marLeft w:val="327"/>
          <w:marRight w:val="0"/>
          <w:marTop w:val="0"/>
          <w:marBottom w:val="60"/>
          <w:divBdr>
            <w:top w:val="none" w:sz="0" w:space="0" w:color="auto"/>
            <w:left w:val="none" w:sz="0" w:space="0" w:color="auto"/>
            <w:bottom w:val="none" w:sz="0" w:space="0" w:color="auto"/>
            <w:right w:val="none" w:sz="0" w:space="0" w:color="auto"/>
          </w:divBdr>
        </w:div>
        <w:div w:id="1777750731">
          <w:marLeft w:val="327"/>
          <w:marRight w:val="0"/>
          <w:marTop w:val="0"/>
          <w:marBottom w:val="60"/>
          <w:divBdr>
            <w:top w:val="none" w:sz="0" w:space="0" w:color="auto"/>
            <w:left w:val="none" w:sz="0" w:space="0" w:color="auto"/>
            <w:bottom w:val="none" w:sz="0" w:space="0" w:color="auto"/>
            <w:right w:val="none" w:sz="0" w:space="0" w:color="auto"/>
          </w:divBdr>
        </w:div>
        <w:div w:id="1204293469">
          <w:marLeft w:val="0"/>
          <w:marRight w:val="0"/>
          <w:marTop w:val="0"/>
          <w:marBottom w:val="60"/>
          <w:divBdr>
            <w:top w:val="none" w:sz="0" w:space="0" w:color="auto"/>
            <w:left w:val="none" w:sz="0" w:space="0" w:color="auto"/>
            <w:bottom w:val="none" w:sz="0" w:space="0" w:color="auto"/>
            <w:right w:val="none" w:sz="0" w:space="0" w:color="auto"/>
          </w:divBdr>
        </w:div>
        <w:div w:id="2044136706">
          <w:marLeft w:val="396"/>
          <w:marRight w:val="0"/>
          <w:marTop w:val="0"/>
          <w:marBottom w:val="60"/>
          <w:divBdr>
            <w:top w:val="none" w:sz="0" w:space="0" w:color="auto"/>
            <w:left w:val="none" w:sz="0" w:space="0" w:color="auto"/>
            <w:bottom w:val="none" w:sz="0" w:space="0" w:color="auto"/>
            <w:right w:val="none" w:sz="0" w:space="0" w:color="auto"/>
          </w:divBdr>
        </w:div>
        <w:div w:id="442723554">
          <w:marLeft w:val="0"/>
          <w:marRight w:val="0"/>
          <w:marTop w:val="0"/>
          <w:marBottom w:val="60"/>
          <w:divBdr>
            <w:top w:val="none" w:sz="0" w:space="0" w:color="auto"/>
            <w:left w:val="none" w:sz="0" w:space="0" w:color="auto"/>
            <w:bottom w:val="none" w:sz="0" w:space="0" w:color="auto"/>
            <w:right w:val="none" w:sz="0" w:space="0" w:color="auto"/>
          </w:divBdr>
        </w:div>
        <w:div w:id="986477491">
          <w:marLeft w:val="0"/>
          <w:marRight w:val="0"/>
          <w:marTop w:val="0"/>
          <w:marBottom w:val="60"/>
          <w:divBdr>
            <w:top w:val="none" w:sz="0" w:space="0" w:color="auto"/>
            <w:left w:val="none" w:sz="0" w:space="0" w:color="auto"/>
            <w:bottom w:val="none" w:sz="0" w:space="0" w:color="auto"/>
            <w:right w:val="none" w:sz="0" w:space="0" w:color="auto"/>
          </w:divBdr>
        </w:div>
        <w:div w:id="1010258259">
          <w:marLeft w:val="0"/>
          <w:marRight w:val="0"/>
          <w:marTop w:val="0"/>
          <w:marBottom w:val="60"/>
          <w:divBdr>
            <w:top w:val="none" w:sz="0" w:space="0" w:color="auto"/>
            <w:left w:val="none" w:sz="0" w:space="0" w:color="auto"/>
            <w:bottom w:val="none" w:sz="0" w:space="0" w:color="auto"/>
            <w:right w:val="none" w:sz="0" w:space="0" w:color="auto"/>
          </w:divBdr>
        </w:div>
        <w:div w:id="95835747">
          <w:marLeft w:val="0"/>
          <w:marRight w:val="0"/>
          <w:marTop w:val="0"/>
          <w:marBottom w:val="60"/>
          <w:divBdr>
            <w:top w:val="none" w:sz="0" w:space="0" w:color="auto"/>
            <w:left w:val="none" w:sz="0" w:space="0" w:color="auto"/>
            <w:bottom w:val="none" w:sz="0" w:space="0" w:color="auto"/>
            <w:right w:val="none" w:sz="0" w:space="0" w:color="auto"/>
          </w:divBdr>
        </w:div>
        <w:div w:id="863785785">
          <w:marLeft w:val="0"/>
          <w:marRight w:val="0"/>
          <w:marTop w:val="0"/>
          <w:marBottom w:val="60"/>
          <w:divBdr>
            <w:top w:val="none" w:sz="0" w:space="0" w:color="auto"/>
            <w:left w:val="none" w:sz="0" w:space="0" w:color="auto"/>
            <w:bottom w:val="none" w:sz="0" w:space="0" w:color="auto"/>
            <w:right w:val="none" w:sz="0" w:space="0" w:color="auto"/>
          </w:divBdr>
        </w:div>
        <w:div w:id="1406033764">
          <w:marLeft w:val="396"/>
          <w:marRight w:val="0"/>
          <w:marTop w:val="0"/>
          <w:marBottom w:val="60"/>
          <w:divBdr>
            <w:top w:val="none" w:sz="0" w:space="0" w:color="auto"/>
            <w:left w:val="none" w:sz="0" w:space="0" w:color="auto"/>
            <w:bottom w:val="none" w:sz="0" w:space="0" w:color="auto"/>
            <w:right w:val="none" w:sz="0" w:space="0" w:color="auto"/>
          </w:divBdr>
        </w:div>
        <w:div w:id="590701197">
          <w:marLeft w:val="0"/>
          <w:marRight w:val="0"/>
          <w:marTop w:val="0"/>
          <w:marBottom w:val="60"/>
          <w:divBdr>
            <w:top w:val="none" w:sz="0" w:space="0" w:color="auto"/>
            <w:left w:val="none" w:sz="0" w:space="0" w:color="auto"/>
            <w:bottom w:val="none" w:sz="0" w:space="0" w:color="auto"/>
            <w:right w:val="none" w:sz="0" w:space="0" w:color="auto"/>
          </w:divBdr>
        </w:div>
        <w:div w:id="1661494203">
          <w:marLeft w:val="0"/>
          <w:marRight w:val="0"/>
          <w:marTop w:val="0"/>
          <w:marBottom w:val="60"/>
          <w:divBdr>
            <w:top w:val="none" w:sz="0" w:space="0" w:color="auto"/>
            <w:left w:val="none" w:sz="0" w:space="0" w:color="auto"/>
            <w:bottom w:val="none" w:sz="0" w:space="0" w:color="auto"/>
            <w:right w:val="none" w:sz="0" w:space="0" w:color="auto"/>
          </w:divBdr>
        </w:div>
        <w:div w:id="886719504">
          <w:marLeft w:val="0"/>
          <w:marRight w:val="0"/>
          <w:marTop w:val="0"/>
          <w:marBottom w:val="60"/>
          <w:divBdr>
            <w:top w:val="none" w:sz="0" w:space="0" w:color="auto"/>
            <w:left w:val="none" w:sz="0" w:space="0" w:color="auto"/>
            <w:bottom w:val="none" w:sz="0" w:space="0" w:color="auto"/>
            <w:right w:val="none" w:sz="0" w:space="0" w:color="auto"/>
          </w:divBdr>
        </w:div>
        <w:div w:id="707335371">
          <w:marLeft w:val="507"/>
          <w:marRight w:val="0"/>
          <w:marTop w:val="0"/>
          <w:marBottom w:val="60"/>
          <w:divBdr>
            <w:top w:val="none" w:sz="0" w:space="0" w:color="auto"/>
            <w:left w:val="none" w:sz="0" w:space="0" w:color="auto"/>
            <w:bottom w:val="none" w:sz="0" w:space="0" w:color="auto"/>
            <w:right w:val="none" w:sz="0" w:space="0" w:color="auto"/>
          </w:divBdr>
        </w:div>
        <w:div w:id="1330207413">
          <w:marLeft w:val="507"/>
          <w:marRight w:val="0"/>
          <w:marTop w:val="0"/>
          <w:marBottom w:val="60"/>
          <w:divBdr>
            <w:top w:val="none" w:sz="0" w:space="0" w:color="auto"/>
            <w:left w:val="none" w:sz="0" w:space="0" w:color="auto"/>
            <w:bottom w:val="none" w:sz="0" w:space="0" w:color="auto"/>
            <w:right w:val="none" w:sz="0" w:space="0" w:color="auto"/>
          </w:divBdr>
        </w:div>
        <w:div w:id="1859732228">
          <w:marLeft w:val="507"/>
          <w:marRight w:val="0"/>
          <w:marTop w:val="0"/>
          <w:marBottom w:val="60"/>
          <w:divBdr>
            <w:top w:val="none" w:sz="0" w:space="0" w:color="auto"/>
            <w:left w:val="none" w:sz="0" w:space="0" w:color="auto"/>
            <w:bottom w:val="none" w:sz="0" w:space="0" w:color="auto"/>
            <w:right w:val="none" w:sz="0" w:space="0" w:color="auto"/>
          </w:divBdr>
        </w:div>
        <w:div w:id="522322706">
          <w:marLeft w:val="507"/>
          <w:marRight w:val="0"/>
          <w:marTop w:val="0"/>
          <w:marBottom w:val="60"/>
          <w:divBdr>
            <w:top w:val="none" w:sz="0" w:space="0" w:color="auto"/>
            <w:left w:val="none" w:sz="0" w:space="0" w:color="auto"/>
            <w:bottom w:val="none" w:sz="0" w:space="0" w:color="auto"/>
            <w:right w:val="none" w:sz="0" w:space="0" w:color="auto"/>
          </w:divBdr>
        </w:div>
        <w:div w:id="1151144072">
          <w:marLeft w:val="0"/>
          <w:marRight w:val="0"/>
          <w:marTop w:val="0"/>
          <w:marBottom w:val="60"/>
          <w:divBdr>
            <w:top w:val="none" w:sz="0" w:space="0" w:color="auto"/>
            <w:left w:val="none" w:sz="0" w:space="0" w:color="auto"/>
            <w:bottom w:val="none" w:sz="0" w:space="0" w:color="auto"/>
            <w:right w:val="none" w:sz="0" w:space="0" w:color="auto"/>
          </w:divBdr>
        </w:div>
        <w:div w:id="1270505650">
          <w:marLeft w:val="0"/>
          <w:marRight w:val="0"/>
          <w:marTop w:val="0"/>
          <w:marBottom w:val="60"/>
          <w:divBdr>
            <w:top w:val="none" w:sz="0" w:space="0" w:color="auto"/>
            <w:left w:val="none" w:sz="0" w:space="0" w:color="auto"/>
            <w:bottom w:val="none" w:sz="0" w:space="0" w:color="auto"/>
            <w:right w:val="none" w:sz="0" w:space="0" w:color="auto"/>
          </w:divBdr>
        </w:div>
        <w:div w:id="660472437">
          <w:marLeft w:val="396"/>
          <w:marRight w:val="0"/>
          <w:marTop w:val="0"/>
          <w:marBottom w:val="60"/>
          <w:divBdr>
            <w:top w:val="none" w:sz="0" w:space="0" w:color="auto"/>
            <w:left w:val="none" w:sz="0" w:space="0" w:color="auto"/>
            <w:bottom w:val="none" w:sz="0" w:space="0" w:color="auto"/>
            <w:right w:val="none" w:sz="0" w:space="0" w:color="auto"/>
          </w:divBdr>
        </w:div>
        <w:div w:id="1331564163">
          <w:marLeft w:val="0"/>
          <w:marRight w:val="0"/>
          <w:marTop w:val="0"/>
          <w:marBottom w:val="60"/>
          <w:divBdr>
            <w:top w:val="none" w:sz="0" w:space="0" w:color="auto"/>
            <w:left w:val="none" w:sz="0" w:space="0" w:color="auto"/>
            <w:bottom w:val="none" w:sz="0" w:space="0" w:color="auto"/>
            <w:right w:val="none" w:sz="0" w:space="0" w:color="auto"/>
          </w:divBdr>
        </w:div>
        <w:div w:id="999845468">
          <w:marLeft w:val="0"/>
          <w:marRight w:val="0"/>
          <w:marTop w:val="0"/>
          <w:marBottom w:val="60"/>
          <w:divBdr>
            <w:top w:val="none" w:sz="0" w:space="0" w:color="auto"/>
            <w:left w:val="none" w:sz="0" w:space="0" w:color="auto"/>
            <w:bottom w:val="none" w:sz="0" w:space="0" w:color="auto"/>
            <w:right w:val="none" w:sz="0" w:space="0" w:color="auto"/>
          </w:divBdr>
        </w:div>
        <w:div w:id="1470513566">
          <w:marLeft w:val="0"/>
          <w:marRight w:val="0"/>
          <w:marTop w:val="0"/>
          <w:marBottom w:val="60"/>
          <w:divBdr>
            <w:top w:val="none" w:sz="0" w:space="0" w:color="auto"/>
            <w:left w:val="none" w:sz="0" w:space="0" w:color="auto"/>
            <w:bottom w:val="none" w:sz="0" w:space="0" w:color="auto"/>
            <w:right w:val="none" w:sz="0" w:space="0" w:color="auto"/>
          </w:divBdr>
        </w:div>
        <w:div w:id="1419717445">
          <w:marLeft w:val="0"/>
          <w:marRight w:val="0"/>
          <w:marTop w:val="0"/>
          <w:marBottom w:val="60"/>
          <w:divBdr>
            <w:top w:val="none" w:sz="0" w:space="0" w:color="auto"/>
            <w:left w:val="none" w:sz="0" w:space="0" w:color="auto"/>
            <w:bottom w:val="none" w:sz="0" w:space="0" w:color="auto"/>
            <w:right w:val="none" w:sz="0" w:space="0" w:color="auto"/>
          </w:divBdr>
        </w:div>
        <w:div w:id="149251187">
          <w:marLeft w:val="0"/>
          <w:marRight w:val="0"/>
          <w:marTop w:val="0"/>
          <w:marBottom w:val="60"/>
          <w:divBdr>
            <w:top w:val="none" w:sz="0" w:space="0" w:color="auto"/>
            <w:left w:val="none" w:sz="0" w:space="0" w:color="auto"/>
            <w:bottom w:val="none" w:sz="0" w:space="0" w:color="auto"/>
            <w:right w:val="none" w:sz="0" w:space="0" w:color="auto"/>
          </w:divBdr>
        </w:div>
        <w:div w:id="704907645">
          <w:marLeft w:val="396"/>
          <w:marRight w:val="0"/>
          <w:marTop w:val="0"/>
          <w:marBottom w:val="60"/>
          <w:divBdr>
            <w:top w:val="none" w:sz="0" w:space="0" w:color="auto"/>
            <w:left w:val="none" w:sz="0" w:space="0" w:color="auto"/>
            <w:bottom w:val="none" w:sz="0" w:space="0" w:color="auto"/>
            <w:right w:val="none" w:sz="0" w:space="0" w:color="auto"/>
          </w:divBdr>
        </w:div>
        <w:div w:id="68692665">
          <w:marLeft w:val="0"/>
          <w:marRight w:val="0"/>
          <w:marTop w:val="0"/>
          <w:marBottom w:val="60"/>
          <w:divBdr>
            <w:top w:val="none" w:sz="0" w:space="0" w:color="auto"/>
            <w:left w:val="none" w:sz="0" w:space="0" w:color="auto"/>
            <w:bottom w:val="none" w:sz="0" w:space="0" w:color="auto"/>
            <w:right w:val="none" w:sz="0" w:space="0" w:color="auto"/>
          </w:divBdr>
        </w:div>
        <w:div w:id="218325270">
          <w:marLeft w:val="0"/>
          <w:marRight w:val="0"/>
          <w:marTop w:val="0"/>
          <w:marBottom w:val="60"/>
          <w:divBdr>
            <w:top w:val="none" w:sz="0" w:space="0" w:color="auto"/>
            <w:left w:val="none" w:sz="0" w:space="0" w:color="auto"/>
            <w:bottom w:val="none" w:sz="0" w:space="0" w:color="auto"/>
            <w:right w:val="none" w:sz="0" w:space="0" w:color="auto"/>
          </w:divBdr>
        </w:div>
        <w:div w:id="605621453">
          <w:marLeft w:val="0"/>
          <w:marRight w:val="0"/>
          <w:marTop w:val="0"/>
          <w:marBottom w:val="60"/>
          <w:divBdr>
            <w:top w:val="none" w:sz="0" w:space="0" w:color="auto"/>
            <w:left w:val="none" w:sz="0" w:space="0" w:color="auto"/>
            <w:bottom w:val="none" w:sz="0" w:space="0" w:color="auto"/>
            <w:right w:val="none" w:sz="0" w:space="0" w:color="auto"/>
          </w:divBdr>
        </w:div>
        <w:div w:id="761340053">
          <w:marLeft w:val="0"/>
          <w:marRight w:val="0"/>
          <w:marTop w:val="0"/>
          <w:marBottom w:val="60"/>
          <w:divBdr>
            <w:top w:val="none" w:sz="0" w:space="0" w:color="auto"/>
            <w:left w:val="none" w:sz="0" w:space="0" w:color="auto"/>
            <w:bottom w:val="none" w:sz="0" w:space="0" w:color="auto"/>
            <w:right w:val="none" w:sz="0" w:space="0" w:color="auto"/>
          </w:divBdr>
        </w:div>
        <w:div w:id="397169677">
          <w:marLeft w:val="0"/>
          <w:marRight w:val="0"/>
          <w:marTop w:val="0"/>
          <w:marBottom w:val="60"/>
          <w:divBdr>
            <w:top w:val="none" w:sz="0" w:space="0" w:color="auto"/>
            <w:left w:val="none" w:sz="0" w:space="0" w:color="auto"/>
            <w:bottom w:val="none" w:sz="0" w:space="0" w:color="auto"/>
            <w:right w:val="none" w:sz="0" w:space="0" w:color="auto"/>
          </w:divBdr>
        </w:div>
        <w:div w:id="94176781">
          <w:marLeft w:val="0"/>
          <w:marRight w:val="0"/>
          <w:marTop w:val="0"/>
          <w:marBottom w:val="200"/>
          <w:divBdr>
            <w:top w:val="none" w:sz="0" w:space="0" w:color="auto"/>
            <w:left w:val="none" w:sz="0" w:space="0" w:color="auto"/>
            <w:bottom w:val="none" w:sz="0" w:space="0" w:color="auto"/>
            <w:right w:val="none" w:sz="0" w:space="0" w:color="auto"/>
          </w:divBdr>
        </w:div>
        <w:div w:id="1015962013">
          <w:marLeft w:val="0"/>
          <w:marRight w:val="0"/>
          <w:marTop w:val="0"/>
          <w:marBottom w:val="200"/>
          <w:divBdr>
            <w:top w:val="none" w:sz="0" w:space="0" w:color="auto"/>
            <w:left w:val="none" w:sz="0" w:space="0" w:color="auto"/>
            <w:bottom w:val="none" w:sz="0" w:space="0" w:color="auto"/>
            <w:right w:val="none" w:sz="0" w:space="0" w:color="auto"/>
          </w:divBdr>
        </w:div>
        <w:div w:id="79064105">
          <w:marLeft w:val="396"/>
          <w:marRight w:val="0"/>
          <w:marTop w:val="0"/>
          <w:marBottom w:val="60"/>
          <w:divBdr>
            <w:top w:val="none" w:sz="0" w:space="0" w:color="auto"/>
            <w:left w:val="none" w:sz="0" w:space="0" w:color="auto"/>
            <w:bottom w:val="none" w:sz="0" w:space="0" w:color="auto"/>
            <w:right w:val="none" w:sz="0" w:space="0" w:color="auto"/>
          </w:divBdr>
        </w:div>
        <w:div w:id="2035495170">
          <w:marLeft w:val="0"/>
          <w:marRight w:val="0"/>
          <w:marTop w:val="0"/>
          <w:marBottom w:val="60"/>
          <w:divBdr>
            <w:top w:val="none" w:sz="0" w:space="0" w:color="auto"/>
            <w:left w:val="none" w:sz="0" w:space="0" w:color="auto"/>
            <w:bottom w:val="none" w:sz="0" w:space="0" w:color="auto"/>
            <w:right w:val="none" w:sz="0" w:space="0" w:color="auto"/>
          </w:divBdr>
        </w:div>
        <w:div w:id="843589570">
          <w:marLeft w:val="0"/>
          <w:marRight w:val="0"/>
          <w:marTop w:val="0"/>
          <w:marBottom w:val="60"/>
          <w:divBdr>
            <w:top w:val="none" w:sz="0" w:space="0" w:color="auto"/>
            <w:left w:val="none" w:sz="0" w:space="0" w:color="auto"/>
            <w:bottom w:val="none" w:sz="0" w:space="0" w:color="auto"/>
            <w:right w:val="none" w:sz="0" w:space="0" w:color="auto"/>
          </w:divBdr>
        </w:div>
        <w:div w:id="1111515251">
          <w:marLeft w:val="0"/>
          <w:marRight w:val="0"/>
          <w:marTop w:val="0"/>
          <w:marBottom w:val="60"/>
          <w:divBdr>
            <w:top w:val="none" w:sz="0" w:space="0" w:color="auto"/>
            <w:left w:val="none" w:sz="0" w:space="0" w:color="auto"/>
            <w:bottom w:val="none" w:sz="0" w:space="0" w:color="auto"/>
            <w:right w:val="none" w:sz="0" w:space="0" w:color="auto"/>
          </w:divBdr>
        </w:div>
        <w:div w:id="1156610227">
          <w:marLeft w:val="0"/>
          <w:marRight w:val="0"/>
          <w:marTop w:val="0"/>
          <w:marBottom w:val="60"/>
          <w:divBdr>
            <w:top w:val="none" w:sz="0" w:space="0" w:color="auto"/>
            <w:left w:val="none" w:sz="0" w:space="0" w:color="auto"/>
            <w:bottom w:val="none" w:sz="0" w:space="0" w:color="auto"/>
            <w:right w:val="none" w:sz="0" w:space="0" w:color="auto"/>
          </w:divBdr>
        </w:div>
        <w:div w:id="454326299">
          <w:marLeft w:val="370"/>
          <w:marRight w:val="0"/>
          <w:marTop w:val="0"/>
          <w:marBottom w:val="60"/>
          <w:divBdr>
            <w:top w:val="none" w:sz="0" w:space="0" w:color="auto"/>
            <w:left w:val="none" w:sz="0" w:space="0" w:color="auto"/>
            <w:bottom w:val="none" w:sz="0" w:space="0" w:color="auto"/>
            <w:right w:val="none" w:sz="0" w:space="0" w:color="auto"/>
          </w:divBdr>
        </w:div>
        <w:div w:id="1213467685">
          <w:marLeft w:val="370"/>
          <w:marRight w:val="0"/>
          <w:marTop w:val="0"/>
          <w:marBottom w:val="60"/>
          <w:divBdr>
            <w:top w:val="none" w:sz="0" w:space="0" w:color="auto"/>
            <w:left w:val="none" w:sz="0" w:space="0" w:color="auto"/>
            <w:bottom w:val="none" w:sz="0" w:space="0" w:color="auto"/>
            <w:right w:val="none" w:sz="0" w:space="0" w:color="auto"/>
          </w:divBdr>
        </w:div>
        <w:div w:id="2124684999">
          <w:marLeft w:val="370"/>
          <w:marRight w:val="0"/>
          <w:marTop w:val="0"/>
          <w:marBottom w:val="60"/>
          <w:divBdr>
            <w:top w:val="none" w:sz="0" w:space="0" w:color="auto"/>
            <w:left w:val="none" w:sz="0" w:space="0" w:color="auto"/>
            <w:bottom w:val="none" w:sz="0" w:space="0" w:color="auto"/>
            <w:right w:val="none" w:sz="0" w:space="0" w:color="auto"/>
          </w:divBdr>
        </w:div>
        <w:div w:id="1187790630">
          <w:marLeft w:val="370"/>
          <w:marRight w:val="0"/>
          <w:marTop w:val="0"/>
          <w:marBottom w:val="60"/>
          <w:divBdr>
            <w:top w:val="none" w:sz="0" w:space="0" w:color="auto"/>
            <w:left w:val="none" w:sz="0" w:space="0" w:color="auto"/>
            <w:bottom w:val="none" w:sz="0" w:space="0" w:color="auto"/>
            <w:right w:val="none" w:sz="0" w:space="0" w:color="auto"/>
          </w:divBdr>
        </w:div>
        <w:div w:id="571625076">
          <w:marLeft w:val="0"/>
          <w:marRight w:val="0"/>
          <w:marTop w:val="0"/>
          <w:marBottom w:val="60"/>
          <w:divBdr>
            <w:top w:val="none" w:sz="0" w:space="0" w:color="auto"/>
            <w:left w:val="none" w:sz="0" w:space="0" w:color="auto"/>
            <w:bottom w:val="none" w:sz="0" w:space="0" w:color="auto"/>
            <w:right w:val="none" w:sz="0" w:space="0" w:color="auto"/>
          </w:divBdr>
        </w:div>
        <w:div w:id="1654289368">
          <w:marLeft w:val="396"/>
          <w:marRight w:val="0"/>
          <w:marTop w:val="0"/>
          <w:marBottom w:val="100"/>
          <w:divBdr>
            <w:top w:val="none" w:sz="0" w:space="0" w:color="auto"/>
            <w:left w:val="none" w:sz="0" w:space="0" w:color="auto"/>
            <w:bottom w:val="none" w:sz="0" w:space="0" w:color="auto"/>
            <w:right w:val="none" w:sz="0" w:space="0" w:color="auto"/>
          </w:divBdr>
        </w:div>
        <w:div w:id="1650984233">
          <w:marLeft w:val="0"/>
          <w:marRight w:val="0"/>
          <w:marTop w:val="0"/>
          <w:marBottom w:val="100"/>
          <w:divBdr>
            <w:top w:val="none" w:sz="0" w:space="0" w:color="auto"/>
            <w:left w:val="none" w:sz="0" w:space="0" w:color="auto"/>
            <w:bottom w:val="none" w:sz="0" w:space="0" w:color="auto"/>
            <w:right w:val="none" w:sz="0" w:space="0" w:color="auto"/>
          </w:divBdr>
        </w:div>
        <w:div w:id="271132270">
          <w:marLeft w:val="0"/>
          <w:marRight w:val="0"/>
          <w:marTop w:val="0"/>
          <w:marBottom w:val="100"/>
          <w:divBdr>
            <w:top w:val="none" w:sz="0" w:space="0" w:color="auto"/>
            <w:left w:val="none" w:sz="0" w:space="0" w:color="auto"/>
            <w:bottom w:val="none" w:sz="0" w:space="0" w:color="auto"/>
            <w:right w:val="none" w:sz="0" w:space="0" w:color="auto"/>
          </w:divBdr>
        </w:div>
        <w:div w:id="1470249893">
          <w:marLeft w:val="0"/>
          <w:marRight w:val="0"/>
          <w:marTop w:val="0"/>
          <w:marBottom w:val="100"/>
          <w:divBdr>
            <w:top w:val="none" w:sz="0" w:space="0" w:color="auto"/>
            <w:left w:val="none" w:sz="0" w:space="0" w:color="auto"/>
            <w:bottom w:val="none" w:sz="0" w:space="0" w:color="auto"/>
            <w:right w:val="none" w:sz="0" w:space="0" w:color="auto"/>
          </w:divBdr>
        </w:div>
        <w:div w:id="1268736240">
          <w:marLeft w:val="0"/>
          <w:marRight w:val="0"/>
          <w:marTop w:val="0"/>
          <w:marBottom w:val="100"/>
          <w:divBdr>
            <w:top w:val="none" w:sz="0" w:space="0" w:color="auto"/>
            <w:left w:val="none" w:sz="0" w:space="0" w:color="auto"/>
            <w:bottom w:val="none" w:sz="0" w:space="0" w:color="auto"/>
            <w:right w:val="none" w:sz="0" w:space="0" w:color="auto"/>
          </w:divBdr>
        </w:div>
        <w:div w:id="1960838861">
          <w:marLeft w:val="0"/>
          <w:marRight w:val="0"/>
          <w:marTop w:val="0"/>
          <w:marBottom w:val="100"/>
          <w:divBdr>
            <w:top w:val="none" w:sz="0" w:space="0" w:color="auto"/>
            <w:left w:val="none" w:sz="0" w:space="0" w:color="auto"/>
            <w:bottom w:val="none" w:sz="0" w:space="0" w:color="auto"/>
            <w:right w:val="none" w:sz="0" w:space="0" w:color="auto"/>
          </w:divBdr>
        </w:div>
        <w:div w:id="1847819041">
          <w:marLeft w:val="0"/>
          <w:marRight w:val="0"/>
          <w:marTop w:val="0"/>
          <w:marBottom w:val="100"/>
          <w:divBdr>
            <w:top w:val="none" w:sz="0" w:space="0" w:color="auto"/>
            <w:left w:val="none" w:sz="0" w:space="0" w:color="auto"/>
            <w:bottom w:val="none" w:sz="0" w:space="0" w:color="auto"/>
            <w:right w:val="none" w:sz="0" w:space="0" w:color="auto"/>
          </w:divBdr>
        </w:div>
        <w:div w:id="1507020034">
          <w:marLeft w:val="0"/>
          <w:marRight w:val="0"/>
          <w:marTop w:val="0"/>
          <w:marBottom w:val="100"/>
          <w:divBdr>
            <w:top w:val="none" w:sz="0" w:space="0" w:color="auto"/>
            <w:left w:val="none" w:sz="0" w:space="0" w:color="auto"/>
            <w:bottom w:val="none" w:sz="0" w:space="0" w:color="auto"/>
            <w:right w:val="none" w:sz="0" w:space="0" w:color="auto"/>
          </w:divBdr>
        </w:div>
        <w:div w:id="2007004412">
          <w:marLeft w:val="0"/>
          <w:marRight w:val="0"/>
          <w:marTop w:val="0"/>
          <w:marBottom w:val="100"/>
          <w:divBdr>
            <w:top w:val="none" w:sz="0" w:space="0" w:color="auto"/>
            <w:left w:val="none" w:sz="0" w:space="0" w:color="auto"/>
            <w:bottom w:val="none" w:sz="0" w:space="0" w:color="auto"/>
            <w:right w:val="none" w:sz="0" w:space="0" w:color="auto"/>
          </w:divBdr>
        </w:div>
        <w:div w:id="194931227">
          <w:marLeft w:val="396"/>
          <w:marRight w:val="0"/>
          <w:marTop w:val="0"/>
          <w:marBottom w:val="100"/>
          <w:divBdr>
            <w:top w:val="none" w:sz="0" w:space="0" w:color="auto"/>
            <w:left w:val="none" w:sz="0" w:space="0" w:color="auto"/>
            <w:bottom w:val="none" w:sz="0" w:space="0" w:color="auto"/>
            <w:right w:val="none" w:sz="0" w:space="0" w:color="auto"/>
          </w:divBdr>
        </w:div>
        <w:div w:id="673142358">
          <w:marLeft w:val="0"/>
          <w:marRight w:val="0"/>
          <w:marTop w:val="0"/>
          <w:marBottom w:val="100"/>
          <w:divBdr>
            <w:top w:val="none" w:sz="0" w:space="0" w:color="auto"/>
            <w:left w:val="none" w:sz="0" w:space="0" w:color="auto"/>
            <w:bottom w:val="none" w:sz="0" w:space="0" w:color="auto"/>
            <w:right w:val="none" w:sz="0" w:space="0" w:color="auto"/>
          </w:divBdr>
        </w:div>
        <w:div w:id="1378353792">
          <w:marLeft w:val="0"/>
          <w:marRight w:val="0"/>
          <w:marTop w:val="0"/>
          <w:marBottom w:val="100"/>
          <w:divBdr>
            <w:top w:val="none" w:sz="0" w:space="0" w:color="auto"/>
            <w:left w:val="none" w:sz="0" w:space="0" w:color="auto"/>
            <w:bottom w:val="none" w:sz="0" w:space="0" w:color="auto"/>
            <w:right w:val="none" w:sz="0" w:space="0" w:color="auto"/>
          </w:divBdr>
        </w:div>
        <w:div w:id="28072236">
          <w:marLeft w:val="0"/>
          <w:marRight w:val="0"/>
          <w:marTop w:val="0"/>
          <w:marBottom w:val="100"/>
          <w:divBdr>
            <w:top w:val="none" w:sz="0" w:space="0" w:color="auto"/>
            <w:left w:val="none" w:sz="0" w:space="0" w:color="auto"/>
            <w:bottom w:val="none" w:sz="0" w:space="0" w:color="auto"/>
            <w:right w:val="none" w:sz="0" w:space="0" w:color="auto"/>
          </w:divBdr>
        </w:div>
        <w:div w:id="452208844">
          <w:marLeft w:val="0"/>
          <w:marRight w:val="0"/>
          <w:marTop w:val="0"/>
          <w:marBottom w:val="100"/>
          <w:divBdr>
            <w:top w:val="none" w:sz="0" w:space="0" w:color="auto"/>
            <w:left w:val="none" w:sz="0" w:space="0" w:color="auto"/>
            <w:bottom w:val="none" w:sz="0" w:space="0" w:color="auto"/>
            <w:right w:val="none" w:sz="0" w:space="0" w:color="auto"/>
          </w:divBdr>
        </w:div>
        <w:div w:id="1012952263">
          <w:marLeft w:val="0"/>
          <w:marRight w:val="0"/>
          <w:marTop w:val="0"/>
          <w:marBottom w:val="100"/>
          <w:divBdr>
            <w:top w:val="none" w:sz="0" w:space="0" w:color="auto"/>
            <w:left w:val="none" w:sz="0" w:space="0" w:color="auto"/>
            <w:bottom w:val="none" w:sz="0" w:space="0" w:color="auto"/>
            <w:right w:val="none" w:sz="0" w:space="0" w:color="auto"/>
          </w:divBdr>
        </w:div>
        <w:div w:id="617374267">
          <w:marLeft w:val="396"/>
          <w:marRight w:val="0"/>
          <w:marTop w:val="0"/>
          <w:marBottom w:val="100"/>
          <w:divBdr>
            <w:top w:val="none" w:sz="0" w:space="0" w:color="auto"/>
            <w:left w:val="none" w:sz="0" w:space="0" w:color="auto"/>
            <w:bottom w:val="none" w:sz="0" w:space="0" w:color="auto"/>
            <w:right w:val="none" w:sz="0" w:space="0" w:color="auto"/>
          </w:divBdr>
        </w:div>
        <w:div w:id="649485192">
          <w:marLeft w:val="0"/>
          <w:marRight w:val="0"/>
          <w:marTop w:val="0"/>
          <w:marBottom w:val="100"/>
          <w:divBdr>
            <w:top w:val="none" w:sz="0" w:space="0" w:color="auto"/>
            <w:left w:val="none" w:sz="0" w:space="0" w:color="auto"/>
            <w:bottom w:val="none" w:sz="0" w:space="0" w:color="auto"/>
            <w:right w:val="none" w:sz="0" w:space="0" w:color="auto"/>
          </w:divBdr>
        </w:div>
        <w:div w:id="133911094">
          <w:marLeft w:val="0"/>
          <w:marRight w:val="0"/>
          <w:marTop w:val="0"/>
          <w:marBottom w:val="100"/>
          <w:divBdr>
            <w:top w:val="none" w:sz="0" w:space="0" w:color="auto"/>
            <w:left w:val="none" w:sz="0" w:space="0" w:color="auto"/>
            <w:bottom w:val="none" w:sz="0" w:space="0" w:color="auto"/>
            <w:right w:val="none" w:sz="0" w:space="0" w:color="auto"/>
          </w:divBdr>
        </w:div>
        <w:div w:id="233591597">
          <w:marLeft w:val="0"/>
          <w:marRight w:val="0"/>
          <w:marTop w:val="0"/>
          <w:marBottom w:val="100"/>
          <w:divBdr>
            <w:top w:val="none" w:sz="0" w:space="0" w:color="auto"/>
            <w:left w:val="none" w:sz="0" w:space="0" w:color="auto"/>
            <w:bottom w:val="none" w:sz="0" w:space="0" w:color="auto"/>
            <w:right w:val="none" w:sz="0" w:space="0" w:color="auto"/>
          </w:divBdr>
        </w:div>
        <w:div w:id="337654041">
          <w:marLeft w:val="370"/>
          <w:marRight w:val="0"/>
          <w:marTop w:val="0"/>
          <w:marBottom w:val="100"/>
          <w:divBdr>
            <w:top w:val="none" w:sz="0" w:space="0" w:color="auto"/>
            <w:left w:val="none" w:sz="0" w:space="0" w:color="auto"/>
            <w:bottom w:val="none" w:sz="0" w:space="0" w:color="auto"/>
            <w:right w:val="none" w:sz="0" w:space="0" w:color="auto"/>
          </w:divBdr>
        </w:div>
        <w:div w:id="606667359">
          <w:marLeft w:val="370"/>
          <w:marRight w:val="0"/>
          <w:marTop w:val="0"/>
          <w:marBottom w:val="100"/>
          <w:divBdr>
            <w:top w:val="none" w:sz="0" w:space="0" w:color="auto"/>
            <w:left w:val="none" w:sz="0" w:space="0" w:color="auto"/>
            <w:bottom w:val="none" w:sz="0" w:space="0" w:color="auto"/>
            <w:right w:val="none" w:sz="0" w:space="0" w:color="auto"/>
          </w:divBdr>
        </w:div>
        <w:div w:id="57557733">
          <w:marLeft w:val="370"/>
          <w:marRight w:val="0"/>
          <w:marTop w:val="0"/>
          <w:marBottom w:val="100"/>
          <w:divBdr>
            <w:top w:val="none" w:sz="0" w:space="0" w:color="auto"/>
            <w:left w:val="none" w:sz="0" w:space="0" w:color="auto"/>
            <w:bottom w:val="none" w:sz="0" w:space="0" w:color="auto"/>
            <w:right w:val="none" w:sz="0" w:space="0" w:color="auto"/>
          </w:divBdr>
        </w:div>
        <w:div w:id="1521821769">
          <w:marLeft w:val="370"/>
          <w:marRight w:val="0"/>
          <w:marTop w:val="0"/>
          <w:marBottom w:val="100"/>
          <w:divBdr>
            <w:top w:val="none" w:sz="0" w:space="0" w:color="auto"/>
            <w:left w:val="none" w:sz="0" w:space="0" w:color="auto"/>
            <w:bottom w:val="none" w:sz="0" w:space="0" w:color="auto"/>
            <w:right w:val="none" w:sz="0" w:space="0" w:color="auto"/>
          </w:divBdr>
        </w:div>
        <w:div w:id="451554926">
          <w:marLeft w:val="370"/>
          <w:marRight w:val="0"/>
          <w:marTop w:val="0"/>
          <w:marBottom w:val="100"/>
          <w:divBdr>
            <w:top w:val="none" w:sz="0" w:space="0" w:color="auto"/>
            <w:left w:val="none" w:sz="0" w:space="0" w:color="auto"/>
            <w:bottom w:val="none" w:sz="0" w:space="0" w:color="auto"/>
            <w:right w:val="none" w:sz="0" w:space="0" w:color="auto"/>
          </w:divBdr>
        </w:div>
        <w:div w:id="1295260584">
          <w:marLeft w:val="370"/>
          <w:marRight w:val="0"/>
          <w:marTop w:val="0"/>
          <w:marBottom w:val="100"/>
          <w:divBdr>
            <w:top w:val="none" w:sz="0" w:space="0" w:color="auto"/>
            <w:left w:val="none" w:sz="0" w:space="0" w:color="auto"/>
            <w:bottom w:val="none" w:sz="0" w:space="0" w:color="auto"/>
            <w:right w:val="none" w:sz="0" w:space="0" w:color="auto"/>
          </w:divBdr>
        </w:div>
        <w:div w:id="424230167">
          <w:marLeft w:val="370"/>
          <w:marRight w:val="0"/>
          <w:marTop w:val="0"/>
          <w:marBottom w:val="100"/>
          <w:divBdr>
            <w:top w:val="none" w:sz="0" w:space="0" w:color="auto"/>
            <w:left w:val="none" w:sz="0" w:space="0" w:color="auto"/>
            <w:bottom w:val="none" w:sz="0" w:space="0" w:color="auto"/>
            <w:right w:val="none" w:sz="0" w:space="0" w:color="auto"/>
          </w:divBdr>
        </w:div>
        <w:div w:id="1149857340">
          <w:marLeft w:val="0"/>
          <w:marRight w:val="0"/>
          <w:marTop w:val="0"/>
          <w:marBottom w:val="100"/>
          <w:divBdr>
            <w:top w:val="none" w:sz="0" w:space="0" w:color="auto"/>
            <w:left w:val="none" w:sz="0" w:space="0" w:color="auto"/>
            <w:bottom w:val="none" w:sz="0" w:space="0" w:color="auto"/>
            <w:right w:val="none" w:sz="0" w:space="0" w:color="auto"/>
          </w:divBdr>
        </w:div>
        <w:div w:id="174662221">
          <w:marLeft w:val="0"/>
          <w:marRight w:val="0"/>
          <w:marTop w:val="0"/>
          <w:marBottom w:val="100"/>
          <w:divBdr>
            <w:top w:val="none" w:sz="0" w:space="0" w:color="auto"/>
            <w:left w:val="none" w:sz="0" w:space="0" w:color="auto"/>
            <w:bottom w:val="none" w:sz="0" w:space="0" w:color="auto"/>
            <w:right w:val="none" w:sz="0" w:space="0" w:color="auto"/>
          </w:divBdr>
        </w:div>
        <w:div w:id="1805733328">
          <w:marLeft w:val="370"/>
          <w:marRight w:val="0"/>
          <w:marTop w:val="0"/>
          <w:marBottom w:val="100"/>
          <w:divBdr>
            <w:top w:val="none" w:sz="0" w:space="0" w:color="auto"/>
            <w:left w:val="none" w:sz="0" w:space="0" w:color="auto"/>
            <w:bottom w:val="none" w:sz="0" w:space="0" w:color="auto"/>
            <w:right w:val="none" w:sz="0" w:space="0" w:color="auto"/>
          </w:divBdr>
        </w:div>
        <w:div w:id="1065765491">
          <w:marLeft w:val="370"/>
          <w:marRight w:val="0"/>
          <w:marTop w:val="0"/>
          <w:marBottom w:val="100"/>
          <w:divBdr>
            <w:top w:val="none" w:sz="0" w:space="0" w:color="auto"/>
            <w:left w:val="none" w:sz="0" w:space="0" w:color="auto"/>
            <w:bottom w:val="none" w:sz="0" w:space="0" w:color="auto"/>
            <w:right w:val="none" w:sz="0" w:space="0" w:color="auto"/>
          </w:divBdr>
        </w:div>
        <w:div w:id="1309825697">
          <w:marLeft w:val="0"/>
          <w:marRight w:val="0"/>
          <w:marTop w:val="0"/>
          <w:marBottom w:val="100"/>
          <w:divBdr>
            <w:top w:val="none" w:sz="0" w:space="0" w:color="auto"/>
            <w:left w:val="none" w:sz="0" w:space="0" w:color="auto"/>
            <w:bottom w:val="none" w:sz="0" w:space="0" w:color="auto"/>
            <w:right w:val="none" w:sz="0" w:space="0" w:color="auto"/>
          </w:divBdr>
        </w:div>
        <w:div w:id="124081222">
          <w:marLeft w:val="396"/>
          <w:marRight w:val="0"/>
          <w:marTop w:val="0"/>
          <w:marBottom w:val="100"/>
          <w:divBdr>
            <w:top w:val="none" w:sz="0" w:space="0" w:color="auto"/>
            <w:left w:val="none" w:sz="0" w:space="0" w:color="auto"/>
            <w:bottom w:val="none" w:sz="0" w:space="0" w:color="auto"/>
            <w:right w:val="none" w:sz="0" w:space="0" w:color="auto"/>
          </w:divBdr>
        </w:div>
        <w:div w:id="465659093">
          <w:marLeft w:val="0"/>
          <w:marRight w:val="0"/>
          <w:marTop w:val="0"/>
          <w:marBottom w:val="100"/>
          <w:divBdr>
            <w:top w:val="none" w:sz="0" w:space="0" w:color="auto"/>
            <w:left w:val="none" w:sz="0" w:space="0" w:color="auto"/>
            <w:bottom w:val="none" w:sz="0" w:space="0" w:color="auto"/>
            <w:right w:val="none" w:sz="0" w:space="0" w:color="auto"/>
          </w:divBdr>
        </w:div>
        <w:div w:id="1509443100">
          <w:marLeft w:val="0"/>
          <w:marRight w:val="0"/>
          <w:marTop w:val="0"/>
          <w:marBottom w:val="100"/>
          <w:divBdr>
            <w:top w:val="none" w:sz="0" w:space="0" w:color="auto"/>
            <w:left w:val="none" w:sz="0" w:space="0" w:color="auto"/>
            <w:bottom w:val="none" w:sz="0" w:space="0" w:color="auto"/>
            <w:right w:val="none" w:sz="0" w:space="0" w:color="auto"/>
          </w:divBdr>
        </w:div>
        <w:div w:id="1027216536">
          <w:marLeft w:val="0"/>
          <w:marRight w:val="0"/>
          <w:marTop w:val="0"/>
          <w:marBottom w:val="100"/>
          <w:divBdr>
            <w:top w:val="none" w:sz="0" w:space="0" w:color="auto"/>
            <w:left w:val="none" w:sz="0" w:space="0" w:color="auto"/>
            <w:bottom w:val="none" w:sz="0" w:space="0" w:color="auto"/>
            <w:right w:val="none" w:sz="0" w:space="0" w:color="auto"/>
          </w:divBdr>
        </w:div>
        <w:div w:id="166677124">
          <w:marLeft w:val="0"/>
          <w:marRight w:val="0"/>
          <w:marTop w:val="0"/>
          <w:marBottom w:val="100"/>
          <w:divBdr>
            <w:top w:val="none" w:sz="0" w:space="0" w:color="auto"/>
            <w:left w:val="none" w:sz="0" w:space="0" w:color="auto"/>
            <w:bottom w:val="none" w:sz="0" w:space="0" w:color="auto"/>
            <w:right w:val="none" w:sz="0" w:space="0" w:color="auto"/>
          </w:divBdr>
        </w:div>
        <w:div w:id="1208683586">
          <w:marLeft w:val="0"/>
          <w:marRight w:val="0"/>
          <w:marTop w:val="0"/>
          <w:marBottom w:val="100"/>
          <w:divBdr>
            <w:top w:val="none" w:sz="0" w:space="0" w:color="auto"/>
            <w:left w:val="none" w:sz="0" w:space="0" w:color="auto"/>
            <w:bottom w:val="none" w:sz="0" w:space="0" w:color="auto"/>
            <w:right w:val="none" w:sz="0" w:space="0" w:color="auto"/>
          </w:divBdr>
        </w:div>
        <w:div w:id="1015182602">
          <w:marLeft w:val="396"/>
          <w:marRight w:val="0"/>
          <w:marTop w:val="0"/>
          <w:marBottom w:val="100"/>
          <w:divBdr>
            <w:top w:val="none" w:sz="0" w:space="0" w:color="auto"/>
            <w:left w:val="none" w:sz="0" w:space="0" w:color="auto"/>
            <w:bottom w:val="none" w:sz="0" w:space="0" w:color="auto"/>
            <w:right w:val="none" w:sz="0" w:space="0" w:color="auto"/>
          </w:divBdr>
        </w:div>
        <w:div w:id="927884461">
          <w:marLeft w:val="0"/>
          <w:marRight w:val="0"/>
          <w:marTop w:val="0"/>
          <w:marBottom w:val="100"/>
          <w:divBdr>
            <w:top w:val="none" w:sz="0" w:space="0" w:color="auto"/>
            <w:left w:val="none" w:sz="0" w:space="0" w:color="auto"/>
            <w:bottom w:val="none" w:sz="0" w:space="0" w:color="auto"/>
            <w:right w:val="none" w:sz="0" w:space="0" w:color="auto"/>
          </w:divBdr>
        </w:div>
        <w:div w:id="1694644434">
          <w:marLeft w:val="0"/>
          <w:marRight w:val="0"/>
          <w:marTop w:val="0"/>
          <w:marBottom w:val="100"/>
          <w:divBdr>
            <w:top w:val="none" w:sz="0" w:space="0" w:color="auto"/>
            <w:left w:val="none" w:sz="0" w:space="0" w:color="auto"/>
            <w:bottom w:val="none" w:sz="0" w:space="0" w:color="auto"/>
            <w:right w:val="none" w:sz="0" w:space="0" w:color="auto"/>
          </w:divBdr>
        </w:div>
        <w:div w:id="1656107343">
          <w:marLeft w:val="0"/>
          <w:marRight w:val="0"/>
          <w:marTop w:val="0"/>
          <w:marBottom w:val="100"/>
          <w:divBdr>
            <w:top w:val="none" w:sz="0" w:space="0" w:color="auto"/>
            <w:left w:val="none" w:sz="0" w:space="0" w:color="auto"/>
            <w:bottom w:val="none" w:sz="0" w:space="0" w:color="auto"/>
            <w:right w:val="none" w:sz="0" w:space="0" w:color="auto"/>
          </w:divBdr>
        </w:div>
        <w:div w:id="1230118227">
          <w:marLeft w:val="0"/>
          <w:marRight w:val="0"/>
          <w:marTop w:val="0"/>
          <w:marBottom w:val="100"/>
          <w:divBdr>
            <w:top w:val="none" w:sz="0" w:space="0" w:color="auto"/>
            <w:left w:val="none" w:sz="0" w:space="0" w:color="auto"/>
            <w:bottom w:val="none" w:sz="0" w:space="0" w:color="auto"/>
            <w:right w:val="none" w:sz="0" w:space="0" w:color="auto"/>
          </w:divBdr>
        </w:div>
        <w:div w:id="260571367">
          <w:marLeft w:val="0"/>
          <w:marRight w:val="0"/>
          <w:marTop w:val="0"/>
          <w:marBottom w:val="100"/>
          <w:divBdr>
            <w:top w:val="none" w:sz="0" w:space="0" w:color="auto"/>
            <w:left w:val="none" w:sz="0" w:space="0" w:color="auto"/>
            <w:bottom w:val="none" w:sz="0" w:space="0" w:color="auto"/>
            <w:right w:val="none" w:sz="0" w:space="0" w:color="auto"/>
          </w:divBdr>
        </w:div>
        <w:div w:id="1238201004">
          <w:marLeft w:val="0"/>
          <w:marRight w:val="0"/>
          <w:marTop w:val="0"/>
          <w:marBottom w:val="200"/>
          <w:divBdr>
            <w:top w:val="none" w:sz="0" w:space="0" w:color="auto"/>
            <w:left w:val="none" w:sz="0" w:space="0" w:color="auto"/>
            <w:bottom w:val="none" w:sz="0" w:space="0" w:color="auto"/>
            <w:right w:val="none" w:sz="0" w:space="0" w:color="auto"/>
          </w:divBdr>
        </w:div>
        <w:div w:id="1367217719">
          <w:marLeft w:val="0"/>
          <w:marRight w:val="0"/>
          <w:marTop w:val="0"/>
          <w:marBottom w:val="200"/>
          <w:divBdr>
            <w:top w:val="none" w:sz="0" w:space="0" w:color="auto"/>
            <w:left w:val="none" w:sz="0" w:space="0" w:color="auto"/>
            <w:bottom w:val="none" w:sz="0" w:space="0" w:color="auto"/>
            <w:right w:val="none" w:sz="0" w:space="0" w:color="auto"/>
          </w:divBdr>
        </w:div>
        <w:div w:id="960187793">
          <w:marLeft w:val="396"/>
          <w:marRight w:val="0"/>
          <w:marTop w:val="0"/>
          <w:marBottom w:val="100"/>
          <w:divBdr>
            <w:top w:val="none" w:sz="0" w:space="0" w:color="auto"/>
            <w:left w:val="none" w:sz="0" w:space="0" w:color="auto"/>
            <w:bottom w:val="none" w:sz="0" w:space="0" w:color="auto"/>
            <w:right w:val="none" w:sz="0" w:space="0" w:color="auto"/>
          </w:divBdr>
        </w:div>
        <w:div w:id="1573541818">
          <w:marLeft w:val="0"/>
          <w:marRight w:val="0"/>
          <w:marTop w:val="0"/>
          <w:marBottom w:val="100"/>
          <w:divBdr>
            <w:top w:val="none" w:sz="0" w:space="0" w:color="auto"/>
            <w:left w:val="none" w:sz="0" w:space="0" w:color="auto"/>
            <w:bottom w:val="none" w:sz="0" w:space="0" w:color="auto"/>
            <w:right w:val="none" w:sz="0" w:space="0" w:color="auto"/>
          </w:divBdr>
        </w:div>
        <w:div w:id="180710417">
          <w:marLeft w:val="0"/>
          <w:marRight w:val="0"/>
          <w:marTop w:val="0"/>
          <w:marBottom w:val="100"/>
          <w:divBdr>
            <w:top w:val="none" w:sz="0" w:space="0" w:color="auto"/>
            <w:left w:val="none" w:sz="0" w:space="0" w:color="auto"/>
            <w:bottom w:val="none" w:sz="0" w:space="0" w:color="auto"/>
            <w:right w:val="none" w:sz="0" w:space="0" w:color="auto"/>
          </w:divBdr>
        </w:div>
        <w:div w:id="1624775195">
          <w:marLeft w:val="0"/>
          <w:marRight w:val="0"/>
          <w:marTop w:val="0"/>
          <w:marBottom w:val="100"/>
          <w:divBdr>
            <w:top w:val="none" w:sz="0" w:space="0" w:color="auto"/>
            <w:left w:val="none" w:sz="0" w:space="0" w:color="auto"/>
            <w:bottom w:val="none" w:sz="0" w:space="0" w:color="auto"/>
            <w:right w:val="none" w:sz="0" w:space="0" w:color="auto"/>
          </w:divBdr>
        </w:div>
        <w:div w:id="217475377">
          <w:marLeft w:val="0"/>
          <w:marRight w:val="0"/>
          <w:marTop w:val="0"/>
          <w:marBottom w:val="100"/>
          <w:divBdr>
            <w:top w:val="none" w:sz="0" w:space="0" w:color="auto"/>
            <w:left w:val="none" w:sz="0" w:space="0" w:color="auto"/>
            <w:bottom w:val="none" w:sz="0" w:space="0" w:color="auto"/>
            <w:right w:val="none" w:sz="0" w:space="0" w:color="auto"/>
          </w:divBdr>
        </w:div>
        <w:div w:id="840900002">
          <w:marLeft w:val="0"/>
          <w:marRight w:val="0"/>
          <w:marTop w:val="0"/>
          <w:marBottom w:val="100"/>
          <w:divBdr>
            <w:top w:val="none" w:sz="0" w:space="0" w:color="auto"/>
            <w:left w:val="none" w:sz="0" w:space="0" w:color="auto"/>
            <w:bottom w:val="none" w:sz="0" w:space="0" w:color="auto"/>
            <w:right w:val="none" w:sz="0" w:space="0" w:color="auto"/>
          </w:divBdr>
        </w:div>
        <w:div w:id="1381901573">
          <w:marLeft w:val="0"/>
          <w:marRight w:val="0"/>
          <w:marTop w:val="0"/>
          <w:marBottom w:val="100"/>
          <w:divBdr>
            <w:top w:val="none" w:sz="0" w:space="0" w:color="auto"/>
            <w:left w:val="none" w:sz="0" w:space="0" w:color="auto"/>
            <w:bottom w:val="none" w:sz="0" w:space="0" w:color="auto"/>
            <w:right w:val="none" w:sz="0" w:space="0" w:color="auto"/>
          </w:divBdr>
        </w:div>
        <w:div w:id="1165315408">
          <w:marLeft w:val="0"/>
          <w:marRight w:val="0"/>
          <w:marTop w:val="0"/>
          <w:marBottom w:val="100"/>
          <w:divBdr>
            <w:top w:val="none" w:sz="0" w:space="0" w:color="auto"/>
            <w:left w:val="none" w:sz="0" w:space="0" w:color="auto"/>
            <w:bottom w:val="none" w:sz="0" w:space="0" w:color="auto"/>
            <w:right w:val="none" w:sz="0" w:space="0" w:color="auto"/>
          </w:divBdr>
        </w:div>
        <w:div w:id="114836226">
          <w:marLeft w:val="0"/>
          <w:marRight w:val="0"/>
          <w:marTop w:val="0"/>
          <w:marBottom w:val="100"/>
          <w:divBdr>
            <w:top w:val="none" w:sz="0" w:space="0" w:color="auto"/>
            <w:left w:val="none" w:sz="0" w:space="0" w:color="auto"/>
            <w:bottom w:val="none" w:sz="0" w:space="0" w:color="auto"/>
            <w:right w:val="none" w:sz="0" w:space="0" w:color="auto"/>
          </w:divBdr>
        </w:div>
        <w:div w:id="823356691">
          <w:marLeft w:val="0"/>
          <w:marRight w:val="0"/>
          <w:marTop w:val="0"/>
          <w:marBottom w:val="100"/>
          <w:divBdr>
            <w:top w:val="none" w:sz="0" w:space="0" w:color="auto"/>
            <w:left w:val="none" w:sz="0" w:space="0" w:color="auto"/>
            <w:bottom w:val="none" w:sz="0" w:space="0" w:color="auto"/>
            <w:right w:val="none" w:sz="0" w:space="0" w:color="auto"/>
          </w:divBdr>
        </w:div>
        <w:div w:id="728498498">
          <w:marLeft w:val="0"/>
          <w:marRight w:val="0"/>
          <w:marTop w:val="0"/>
          <w:marBottom w:val="100"/>
          <w:divBdr>
            <w:top w:val="none" w:sz="0" w:space="0" w:color="auto"/>
            <w:left w:val="none" w:sz="0" w:space="0" w:color="auto"/>
            <w:bottom w:val="none" w:sz="0" w:space="0" w:color="auto"/>
            <w:right w:val="none" w:sz="0" w:space="0" w:color="auto"/>
          </w:divBdr>
        </w:div>
        <w:div w:id="1477261794">
          <w:marLeft w:val="396"/>
          <w:marRight w:val="0"/>
          <w:marTop w:val="0"/>
          <w:marBottom w:val="100"/>
          <w:divBdr>
            <w:top w:val="none" w:sz="0" w:space="0" w:color="auto"/>
            <w:left w:val="none" w:sz="0" w:space="0" w:color="auto"/>
            <w:bottom w:val="none" w:sz="0" w:space="0" w:color="auto"/>
            <w:right w:val="none" w:sz="0" w:space="0" w:color="auto"/>
          </w:divBdr>
        </w:div>
        <w:div w:id="746417537">
          <w:marLeft w:val="396"/>
          <w:marRight w:val="0"/>
          <w:marTop w:val="0"/>
          <w:marBottom w:val="100"/>
          <w:divBdr>
            <w:top w:val="none" w:sz="0" w:space="0" w:color="auto"/>
            <w:left w:val="none" w:sz="0" w:space="0" w:color="auto"/>
            <w:bottom w:val="none" w:sz="0" w:space="0" w:color="auto"/>
            <w:right w:val="none" w:sz="0" w:space="0" w:color="auto"/>
          </w:divBdr>
        </w:div>
        <w:div w:id="98184379">
          <w:marLeft w:val="0"/>
          <w:marRight w:val="0"/>
          <w:marTop w:val="0"/>
          <w:marBottom w:val="100"/>
          <w:divBdr>
            <w:top w:val="none" w:sz="0" w:space="0" w:color="auto"/>
            <w:left w:val="none" w:sz="0" w:space="0" w:color="auto"/>
            <w:bottom w:val="none" w:sz="0" w:space="0" w:color="auto"/>
            <w:right w:val="none" w:sz="0" w:space="0" w:color="auto"/>
          </w:divBdr>
        </w:div>
        <w:div w:id="374888908">
          <w:marLeft w:val="0"/>
          <w:marRight w:val="0"/>
          <w:marTop w:val="0"/>
          <w:marBottom w:val="100"/>
          <w:divBdr>
            <w:top w:val="none" w:sz="0" w:space="0" w:color="auto"/>
            <w:left w:val="none" w:sz="0" w:space="0" w:color="auto"/>
            <w:bottom w:val="none" w:sz="0" w:space="0" w:color="auto"/>
            <w:right w:val="none" w:sz="0" w:space="0" w:color="auto"/>
          </w:divBdr>
        </w:div>
        <w:div w:id="148907056">
          <w:marLeft w:val="0"/>
          <w:marRight w:val="0"/>
          <w:marTop w:val="0"/>
          <w:marBottom w:val="100"/>
          <w:divBdr>
            <w:top w:val="none" w:sz="0" w:space="0" w:color="auto"/>
            <w:left w:val="none" w:sz="0" w:space="0" w:color="auto"/>
            <w:bottom w:val="none" w:sz="0" w:space="0" w:color="auto"/>
            <w:right w:val="none" w:sz="0" w:space="0" w:color="auto"/>
          </w:divBdr>
        </w:div>
        <w:div w:id="1485395816">
          <w:marLeft w:val="0"/>
          <w:marRight w:val="0"/>
          <w:marTop w:val="0"/>
          <w:marBottom w:val="100"/>
          <w:divBdr>
            <w:top w:val="none" w:sz="0" w:space="0" w:color="auto"/>
            <w:left w:val="none" w:sz="0" w:space="0" w:color="auto"/>
            <w:bottom w:val="none" w:sz="0" w:space="0" w:color="auto"/>
            <w:right w:val="none" w:sz="0" w:space="0" w:color="auto"/>
          </w:divBdr>
        </w:div>
        <w:div w:id="1683120647">
          <w:marLeft w:val="0"/>
          <w:marRight w:val="0"/>
          <w:marTop w:val="0"/>
          <w:marBottom w:val="100"/>
          <w:divBdr>
            <w:top w:val="none" w:sz="0" w:space="0" w:color="auto"/>
            <w:left w:val="none" w:sz="0" w:space="0" w:color="auto"/>
            <w:bottom w:val="none" w:sz="0" w:space="0" w:color="auto"/>
            <w:right w:val="none" w:sz="0" w:space="0" w:color="auto"/>
          </w:divBdr>
        </w:div>
        <w:div w:id="1016889101">
          <w:marLeft w:val="396"/>
          <w:marRight w:val="0"/>
          <w:marTop w:val="0"/>
          <w:marBottom w:val="100"/>
          <w:divBdr>
            <w:top w:val="none" w:sz="0" w:space="0" w:color="auto"/>
            <w:left w:val="none" w:sz="0" w:space="0" w:color="auto"/>
            <w:bottom w:val="none" w:sz="0" w:space="0" w:color="auto"/>
            <w:right w:val="none" w:sz="0" w:space="0" w:color="auto"/>
          </w:divBdr>
        </w:div>
        <w:div w:id="1216352295">
          <w:marLeft w:val="0"/>
          <w:marRight w:val="0"/>
          <w:marTop w:val="0"/>
          <w:marBottom w:val="100"/>
          <w:divBdr>
            <w:top w:val="none" w:sz="0" w:space="0" w:color="auto"/>
            <w:left w:val="none" w:sz="0" w:space="0" w:color="auto"/>
            <w:bottom w:val="none" w:sz="0" w:space="0" w:color="auto"/>
            <w:right w:val="none" w:sz="0" w:space="0" w:color="auto"/>
          </w:divBdr>
        </w:div>
        <w:div w:id="751588916">
          <w:marLeft w:val="0"/>
          <w:marRight w:val="0"/>
          <w:marTop w:val="0"/>
          <w:marBottom w:val="100"/>
          <w:divBdr>
            <w:top w:val="none" w:sz="0" w:space="0" w:color="auto"/>
            <w:left w:val="none" w:sz="0" w:space="0" w:color="auto"/>
            <w:bottom w:val="none" w:sz="0" w:space="0" w:color="auto"/>
            <w:right w:val="none" w:sz="0" w:space="0" w:color="auto"/>
          </w:divBdr>
        </w:div>
        <w:div w:id="876089498">
          <w:marLeft w:val="0"/>
          <w:marRight w:val="0"/>
          <w:marTop w:val="0"/>
          <w:marBottom w:val="100"/>
          <w:divBdr>
            <w:top w:val="none" w:sz="0" w:space="0" w:color="auto"/>
            <w:left w:val="none" w:sz="0" w:space="0" w:color="auto"/>
            <w:bottom w:val="none" w:sz="0" w:space="0" w:color="auto"/>
            <w:right w:val="none" w:sz="0" w:space="0" w:color="auto"/>
          </w:divBdr>
        </w:div>
        <w:div w:id="1957757947">
          <w:marLeft w:val="0"/>
          <w:marRight w:val="0"/>
          <w:marTop w:val="0"/>
          <w:marBottom w:val="100"/>
          <w:divBdr>
            <w:top w:val="none" w:sz="0" w:space="0" w:color="auto"/>
            <w:left w:val="none" w:sz="0" w:space="0" w:color="auto"/>
            <w:bottom w:val="none" w:sz="0" w:space="0" w:color="auto"/>
            <w:right w:val="none" w:sz="0" w:space="0" w:color="auto"/>
          </w:divBdr>
        </w:div>
        <w:div w:id="747457795">
          <w:marLeft w:val="0"/>
          <w:marRight w:val="0"/>
          <w:marTop w:val="0"/>
          <w:marBottom w:val="100"/>
          <w:divBdr>
            <w:top w:val="none" w:sz="0" w:space="0" w:color="auto"/>
            <w:left w:val="none" w:sz="0" w:space="0" w:color="auto"/>
            <w:bottom w:val="none" w:sz="0" w:space="0" w:color="auto"/>
            <w:right w:val="none" w:sz="0" w:space="0" w:color="auto"/>
          </w:divBdr>
        </w:div>
        <w:div w:id="468745661">
          <w:marLeft w:val="396"/>
          <w:marRight w:val="0"/>
          <w:marTop w:val="0"/>
          <w:marBottom w:val="100"/>
          <w:divBdr>
            <w:top w:val="none" w:sz="0" w:space="0" w:color="auto"/>
            <w:left w:val="none" w:sz="0" w:space="0" w:color="auto"/>
            <w:bottom w:val="none" w:sz="0" w:space="0" w:color="auto"/>
            <w:right w:val="none" w:sz="0" w:space="0" w:color="auto"/>
          </w:divBdr>
        </w:div>
        <w:div w:id="1861091337">
          <w:marLeft w:val="0"/>
          <w:marRight w:val="0"/>
          <w:marTop w:val="0"/>
          <w:marBottom w:val="100"/>
          <w:divBdr>
            <w:top w:val="none" w:sz="0" w:space="0" w:color="auto"/>
            <w:left w:val="none" w:sz="0" w:space="0" w:color="auto"/>
            <w:bottom w:val="none" w:sz="0" w:space="0" w:color="auto"/>
            <w:right w:val="none" w:sz="0" w:space="0" w:color="auto"/>
          </w:divBdr>
        </w:div>
        <w:div w:id="1700012290">
          <w:marLeft w:val="0"/>
          <w:marRight w:val="0"/>
          <w:marTop w:val="0"/>
          <w:marBottom w:val="100"/>
          <w:divBdr>
            <w:top w:val="none" w:sz="0" w:space="0" w:color="auto"/>
            <w:left w:val="none" w:sz="0" w:space="0" w:color="auto"/>
            <w:bottom w:val="none" w:sz="0" w:space="0" w:color="auto"/>
            <w:right w:val="none" w:sz="0" w:space="0" w:color="auto"/>
          </w:divBdr>
        </w:div>
        <w:div w:id="1319773281">
          <w:marLeft w:val="0"/>
          <w:marRight w:val="0"/>
          <w:marTop w:val="0"/>
          <w:marBottom w:val="100"/>
          <w:divBdr>
            <w:top w:val="none" w:sz="0" w:space="0" w:color="auto"/>
            <w:left w:val="none" w:sz="0" w:space="0" w:color="auto"/>
            <w:bottom w:val="none" w:sz="0" w:space="0" w:color="auto"/>
            <w:right w:val="none" w:sz="0" w:space="0" w:color="auto"/>
          </w:divBdr>
        </w:div>
        <w:div w:id="1029448248">
          <w:marLeft w:val="0"/>
          <w:marRight w:val="0"/>
          <w:marTop w:val="0"/>
          <w:marBottom w:val="100"/>
          <w:divBdr>
            <w:top w:val="none" w:sz="0" w:space="0" w:color="auto"/>
            <w:left w:val="none" w:sz="0" w:space="0" w:color="auto"/>
            <w:bottom w:val="none" w:sz="0" w:space="0" w:color="auto"/>
            <w:right w:val="none" w:sz="0" w:space="0" w:color="auto"/>
          </w:divBdr>
        </w:div>
        <w:div w:id="1073502561">
          <w:marLeft w:val="0"/>
          <w:marRight w:val="0"/>
          <w:marTop w:val="0"/>
          <w:marBottom w:val="100"/>
          <w:divBdr>
            <w:top w:val="none" w:sz="0" w:space="0" w:color="auto"/>
            <w:left w:val="none" w:sz="0" w:space="0" w:color="auto"/>
            <w:bottom w:val="none" w:sz="0" w:space="0" w:color="auto"/>
            <w:right w:val="none" w:sz="0" w:space="0" w:color="auto"/>
          </w:divBdr>
        </w:div>
        <w:div w:id="1965650778">
          <w:marLeft w:val="396"/>
          <w:marRight w:val="0"/>
          <w:marTop w:val="0"/>
          <w:marBottom w:val="100"/>
          <w:divBdr>
            <w:top w:val="none" w:sz="0" w:space="0" w:color="auto"/>
            <w:left w:val="none" w:sz="0" w:space="0" w:color="auto"/>
            <w:bottom w:val="none" w:sz="0" w:space="0" w:color="auto"/>
            <w:right w:val="none" w:sz="0" w:space="0" w:color="auto"/>
          </w:divBdr>
        </w:div>
        <w:div w:id="1732459273">
          <w:marLeft w:val="0"/>
          <w:marRight w:val="0"/>
          <w:marTop w:val="0"/>
          <w:marBottom w:val="100"/>
          <w:divBdr>
            <w:top w:val="none" w:sz="0" w:space="0" w:color="auto"/>
            <w:left w:val="none" w:sz="0" w:space="0" w:color="auto"/>
            <w:bottom w:val="none" w:sz="0" w:space="0" w:color="auto"/>
            <w:right w:val="none" w:sz="0" w:space="0" w:color="auto"/>
          </w:divBdr>
        </w:div>
        <w:div w:id="1682199723">
          <w:marLeft w:val="0"/>
          <w:marRight w:val="0"/>
          <w:marTop w:val="0"/>
          <w:marBottom w:val="100"/>
          <w:divBdr>
            <w:top w:val="none" w:sz="0" w:space="0" w:color="auto"/>
            <w:left w:val="none" w:sz="0" w:space="0" w:color="auto"/>
            <w:bottom w:val="none" w:sz="0" w:space="0" w:color="auto"/>
            <w:right w:val="none" w:sz="0" w:space="0" w:color="auto"/>
          </w:divBdr>
        </w:div>
        <w:div w:id="845097983">
          <w:marLeft w:val="0"/>
          <w:marRight w:val="0"/>
          <w:marTop w:val="0"/>
          <w:marBottom w:val="100"/>
          <w:divBdr>
            <w:top w:val="none" w:sz="0" w:space="0" w:color="auto"/>
            <w:left w:val="none" w:sz="0" w:space="0" w:color="auto"/>
            <w:bottom w:val="none" w:sz="0" w:space="0" w:color="auto"/>
            <w:right w:val="none" w:sz="0" w:space="0" w:color="auto"/>
          </w:divBdr>
        </w:div>
        <w:div w:id="1675188280">
          <w:marLeft w:val="0"/>
          <w:marRight w:val="0"/>
          <w:marTop w:val="0"/>
          <w:marBottom w:val="100"/>
          <w:divBdr>
            <w:top w:val="none" w:sz="0" w:space="0" w:color="auto"/>
            <w:left w:val="none" w:sz="0" w:space="0" w:color="auto"/>
            <w:bottom w:val="none" w:sz="0" w:space="0" w:color="auto"/>
            <w:right w:val="none" w:sz="0" w:space="0" w:color="auto"/>
          </w:divBdr>
        </w:div>
        <w:div w:id="270667028">
          <w:marLeft w:val="0"/>
          <w:marRight w:val="0"/>
          <w:marTop w:val="0"/>
          <w:marBottom w:val="100"/>
          <w:divBdr>
            <w:top w:val="none" w:sz="0" w:space="0" w:color="auto"/>
            <w:left w:val="none" w:sz="0" w:space="0" w:color="auto"/>
            <w:bottom w:val="none" w:sz="0" w:space="0" w:color="auto"/>
            <w:right w:val="none" w:sz="0" w:space="0" w:color="auto"/>
          </w:divBdr>
        </w:div>
        <w:div w:id="1284653896">
          <w:marLeft w:val="396"/>
          <w:marRight w:val="0"/>
          <w:marTop w:val="0"/>
          <w:marBottom w:val="100"/>
          <w:divBdr>
            <w:top w:val="none" w:sz="0" w:space="0" w:color="auto"/>
            <w:left w:val="none" w:sz="0" w:space="0" w:color="auto"/>
            <w:bottom w:val="none" w:sz="0" w:space="0" w:color="auto"/>
            <w:right w:val="none" w:sz="0" w:space="0" w:color="auto"/>
          </w:divBdr>
        </w:div>
        <w:div w:id="745305589">
          <w:marLeft w:val="0"/>
          <w:marRight w:val="0"/>
          <w:marTop w:val="0"/>
          <w:marBottom w:val="100"/>
          <w:divBdr>
            <w:top w:val="none" w:sz="0" w:space="0" w:color="auto"/>
            <w:left w:val="none" w:sz="0" w:space="0" w:color="auto"/>
            <w:bottom w:val="none" w:sz="0" w:space="0" w:color="auto"/>
            <w:right w:val="none" w:sz="0" w:space="0" w:color="auto"/>
          </w:divBdr>
        </w:div>
        <w:div w:id="1451362915">
          <w:marLeft w:val="0"/>
          <w:marRight w:val="0"/>
          <w:marTop w:val="0"/>
          <w:marBottom w:val="100"/>
          <w:divBdr>
            <w:top w:val="none" w:sz="0" w:space="0" w:color="auto"/>
            <w:left w:val="none" w:sz="0" w:space="0" w:color="auto"/>
            <w:bottom w:val="none" w:sz="0" w:space="0" w:color="auto"/>
            <w:right w:val="none" w:sz="0" w:space="0" w:color="auto"/>
          </w:divBdr>
        </w:div>
        <w:div w:id="334575106">
          <w:marLeft w:val="0"/>
          <w:marRight w:val="0"/>
          <w:marTop w:val="0"/>
          <w:marBottom w:val="100"/>
          <w:divBdr>
            <w:top w:val="none" w:sz="0" w:space="0" w:color="auto"/>
            <w:left w:val="none" w:sz="0" w:space="0" w:color="auto"/>
            <w:bottom w:val="none" w:sz="0" w:space="0" w:color="auto"/>
            <w:right w:val="none" w:sz="0" w:space="0" w:color="auto"/>
          </w:divBdr>
        </w:div>
        <w:div w:id="2031293470">
          <w:marLeft w:val="0"/>
          <w:marRight w:val="0"/>
          <w:marTop w:val="0"/>
          <w:marBottom w:val="100"/>
          <w:divBdr>
            <w:top w:val="none" w:sz="0" w:space="0" w:color="auto"/>
            <w:left w:val="none" w:sz="0" w:space="0" w:color="auto"/>
            <w:bottom w:val="none" w:sz="0" w:space="0" w:color="auto"/>
            <w:right w:val="none" w:sz="0" w:space="0" w:color="auto"/>
          </w:divBdr>
        </w:div>
        <w:div w:id="1243222719">
          <w:marLeft w:val="0"/>
          <w:marRight w:val="0"/>
          <w:marTop w:val="0"/>
          <w:marBottom w:val="100"/>
          <w:divBdr>
            <w:top w:val="none" w:sz="0" w:space="0" w:color="auto"/>
            <w:left w:val="none" w:sz="0" w:space="0" w:color="auto"/>
            <w:bottom w:val="none" w:sz="0" w:space="0" w:color="auto"/>
            <w:right w:val="none" w:sz="0" w:space="0" w:color="auto"/>
          </w:divBdr>
        </w:div>
        <w:div w:id="1455559289">
          <w:marLeft w:val="0"/>
          <w:marRight w:val="0"/>
          <w:marTop w:val="0"/>
          <w:marBottom w:val="200"/>
          <w:divBdr>
            <w:top w:val="none" w:sz="0" w:space="0" w:color="auto"/>
            <w:left w:val="none" w:sz="0" w:space="0" w:color="auto"/>
            <w:bottom w:val="none" w:sz="0" w:space="0" w:color="auto"/>
            <w:right w:val="none" w:sz="0" w:space="0" w:color="auto"/>
          </w:divBdr>
        </w:div>
        <w:div w:id="654801172">
          <w:marLeft w:val="0"/>
          <w:marRight w:val="0"/>
          <w:marTop w:val="0"/>
          <w:marBottom w:val="200"/>
          <w:divBdr>
            <w:top w:val="none" w:sz="0" w:space="0" w:color="auto"/>
            <w:left w:val="none" w:sz="0" w:space="0" w:color="auto"/>
            <w:bottom w:val="none" w:sz="0" w:space="0" w:color="auto"/>
            <w:right w:val="none" w:sz="0" w:space="0" w:color="auto"/>
          </w:divBdr>
        </w:div>
        <w:div w:id="807237379">
          <w:marLeft w:val="396"/>
          <w:marRight w:val="0"/>
          <w:marTop w:val="0"/>
          <w:marBottom w:val="100"/>
          <w:divBdr>
            <w:top w:val="none" w:sz="0" w:space="0" w:color="auto"/>
            <w:left w:val="none" w:sz="0" w:space="0" w:color="auto"/>
            <w:bottom w:val="none" w:sz="0" w:space="0" w:color="auto"/>
            <w:right w:val="none" w:sz="0" w:space="0" w:color="auto"/>
          </w:divBdr>
        </w:div>
        <w:div w:id="1408844412">
          <w:marLeft w:val="0"/>
          <w:marRight w:val="0"/>
          <w:marTop w:val="0"/>
          <w:marBottom w:val="100"/>
          <w:divBdr>
            <w:top w:val="none" w:sz="0" w:space="0" w:color="auto"/>
            <w:left w:val="none" w:sz="0" w:space="0" w:color="auto"/>
            <w:bottom w:val="none" w:sz="0" w:space="0" w:color="auto"/>
            <w:right w:val="none" w:sz="0" w:space="0" w:color="auto"/>
          </w:divBdr>
        </w:div>
        <w:div w:id="960383690">
          <w:marLeft w:val="0"/>
          <w:marRight w:val="0"/>
          <w:marTop w:val="0"/>
          <w:marBottom w:val="100"/>
          <w:divBdr>
            <w:top w:val="none" w:sz="0" w:space="0" w:color="auto"/>
            <w:left w:val="none" w:sz="0" w:space="0" w:color="auto"/>
            <w:bottom w:val="none" w:sz="0" w:space="0" w:color="auto"/>
            <w:right w:val="none" w:sz="0" w:space="0" w:color="auto"/>
          </w:divBdr>
        </w:div>
        <w:div w:id="1362197551">
          <w:marLeft w:val="0"/>
          <w:marRight w:val="0"/>
          <w:marTop w:val="0"/>
          <w:marBottom w:val="100"/>
          <w:divBdr>
            <w:top w:val="none" w:sz="0" w:space="0" w:color="auto"/>
            <w:left w:val="none" w:sz="0" w:space="0" w:color="auto"/>
            <w:bottom w:val="none" w:sz="0" w:space="0" w:color="auto"/>
            <w:right w:val="none" w:sz="0" w:space="0" w:color="auto"/>
          </w:divBdr>
        </w:div>
        <w:div w:id="1421946394">
          <w:marLeft w:val="327"/>
          <w:marRight w:val="0"/>
          <w:marTop w:val="0"/>
          <w:marBottom w:val="100"/>
          <w:divBdr>
            <w:top w:val="none" w:sz="0" w:space="0" w:color="auto"/>
            <w:left w:val="none" w:sz="0" w:space="0" w:color="auto"/>
            <w:bottom w:val="none" w:sz="0" w:space="0" w:color="auto"/>
            <w:right w:val="none" w:sz="0" w:space="0" w:color="auto"/>
          </w:divBdr>
        </w:div>
        <w:div w:id="1054620881">
          <w:marLeft w:val="327"/>
          <w:marRight w:val="0"/>
          <w:marTop w:val="0"/>
          <w:marBottom w:val="100"/>
          <w:divBdr>
            <w:top w:val="none" w:sz="0" w:space="0" w:color="auto"/>
            <w:left w:val="none" w:sz="0" w:space="0" w:color="auto"/>
            <w:bottom w:val="none" w:sz="0" w:space="0" w:color="auto"/>
            <w:right w:val="none" w:sz="0" w:space="0" w:color="auto"/>
          </w:divBdr>
        </w:div>
        <w:div w:id="1129130169">
          <w:marLeft w:val="327"/>
          <w:marRight w:val="0"/>
          <w:marTop w:val="0"/>
          <w:marBottom w:val="100"/>
          <w:divBdr>
            <w:top w:val="none" w:sz="0" w:space="0" w:color="auto"/>
            <w:left w:val="none" w:sz="0" w:space="0" w:color="auto"/>
            <w:bottom w:val="none" w:sz="0" w:space="0" w:color="auto"/>
            <w:right w:val="none" w:sz="0" w:space="0" w:color="auto"/>
          </w:divBdr>
        </w:div>
        <w:div w:id="1657953641">
          <w:marLeft w:val="327"/>
          <w:marRight w:val="0"/>
          <w:marTop w:val="0"/>
          <w:marBottom w:val="100"/>
          <w:divBdr>
            <w:top w:val="none" w:sz="0" w:space="0" w:color="auto"/>
            <w:left w:val="none" w:sz="0" w:space="0" w:color="auto"/>
            <w:bottom w:val="none" w:sz="0" w:space="0" w:color="auto"/>
            <w:right w:val="none" w:sz="0" w:space="0" w:color="auto"/>
          </w:divBdr>
        </w:div>
        <w:div w:id="477695170">
          <w:marLeft w:val="327"/>
          <w:marRight w:val="0"/>
          <w:marTop w:val="0"/>
          <w:marBottom w:val="100"/>
          <w:divBdr>
            <w:top w:val="none" w:sz="0" w:space="0" w:color="auto"/>
            <w:left w:val="none" w:sz="0" w:space="0" w:color="auto"/>
            <w:bottom w:val="none" w:sz="0" w:space="0" w:color="auto"/>
            <w:right w:val="none" w:sz="0" w:space="0" w:color="auto"/>
          </w:divBdr>
        </w:div>
        <w:div w:id="862663">
          <w:marLeft w:val="327"/>
          <w:marRight w:val="0"/>
          <w:marTop w:val="0"/>
          <w:marBottom w:val="100"/>
          <w:divBdr>
            <w:top w:val="none" w:sz="0" w:space="0" w:color="auto"/>
            <w:left w:val="none" w:sz="0" w:space="0" w:color="auto"/>
            <w:bottom w:val="none" w:sz="0" w:space="0" w:color="auto"/>
            <w:right w:val="none" w:sz="0" w:space="0" w:color="auto"/>
          </w:divBdr>
        </w:div>
        <w:div w:id="1537545535">
          <w:marLeft w:val="327"/>
          <w:marRight w:val="0"/>
          <w:marTop w:val="0"/>
          <w:marBottom w:val="100"/>
          <w:divBdr>
            <w:top w:val="none" w:sz="0" w:space="0" w:color="auto"/>
            <w:left w:val="none" w:sz="0" w:space="0" w:color="auto"/>
            <w:bottom w:val="none" w:sz="0" w:space="0" w:color="auto"/>
            <w:right w:val="none" w:sz="0" w:space="0" w:color="auto"/>
          </w:divBdr>
        </w:div>
        <w:div w:id="258607154">
          <w:marLeft w:val="327"/>
          <w:marRight w:val="0"/>
          <w:marTop w:val="0"/>
          <w:marBottom w:val="100"/>
          <w:divBdr>
            <w:top w:val="none" w:sz="0" w:space="0" w:color="auto"/>
            <w:left w:val="none" w:sz="0" w:space="0" w:color="auto"/>
            <w:bottom w:val="none" w:sz="0" w:space="0" w:color="auto"/>
            <w:right w:val="none" w:sz="0" w:space="0" w:color="auto"/>
          </w:divBdr>
        </w:div>
        <w:div w:id="18506268">
          <w:marLeft w:val="327"/>
          <w:marRight w:val="0"/>
          <w:marTop w:val="0"/>
          <w:marBottom w:val="100"/>
          <w:divBdr>
            <w:top w:val="none" w:sz="0" w:space="0" w:color="auto"/>
            <w:left w:val="none" w:sz="0" w:space="0" w:color="auto"/>
            <w:bottom w:val="none" w:sz="0" w:space="0" w:color="auto"/>
            <w:right w:val="none" w:sz="0" w:space="0" w:color="auto"/>
          </w:divBdr>
        </w:div>
        <w:div w:id="2107651576">
          <w:marLeft w:val="327"/>
          <w:marRight w:val="0"/>
          <w:marTop w:val="0"/>
          <w:marBottom w:val="100"/>
          <w:divBdr>
            <w:top w:val="none" w:sz="0" w:space="0" w:color="auto"/>
            <w:left w:val="none" w:sz="0" w:space="0" w:color="auto"/>
            <w:bottom w:val="none" w:sz="0" w:space="0" w:color="auto"/>
            <w:right w:val="none" w:sz="0" w:space="0" w:color="auto"/>
          </w:divBdr>
        </w:div>
        <w:div w:id="1889755416">
          <w:marLeft w:val="327"/>
          <w:marRight w:val="0"/>
          <w:marTop w:val="0"/>
          <w:marBottom w:val="100"/>
          <w:divBdr>
            <w:top w:val="none" w:sz="0" w:space="0" w:color="auto"/>
            <w:left w:val="none" w:sz="0" w:space="0" w:color="auto"/>
            <w:bottom w:val="none" w:sz="0" w:space="0" w:color="auto"/>
            <w:right w:val="none" w:sz="0" w:space="0" w:color="auto"/>
          </w:divBdr>
        </w:div>
        <w:div w:id="1960254383">
          <w:marLeft w:val="327"/>
          <w:marRight w:val="0"/>
          <w:marTop w:val="0"/>
          <w:marBottom w:val="100"/>
          <w:divBdr>
            <w:top w:val="none" w:sz="0" w:space="0" w:color="auto"/>
            <w:left w:val="none" w:sz="0" w:space="0" w:color="auto"/>
            <w:bottom w:val="none" w:sz="0" w:space="0" w:color="auto"/>
            <w:right w:val="none" w:sz="0" w:space="0" w:color="auto"/>
          </w:divBdr>
        </w:div>
        <w:div w:id="586309329">
          <w:marLeft w:val="327"/>
          <w:marRight w:val="0"/>
          <w:marTop w:val="0"/>
          <w:marBottom w:val="100"/>
          <w:divBdr>
            <w:top w:val="none" w:sz="0" w:space="0" w:color="auto"/>
            <w:left w:val="none" w:sz="0" w:space="0" w:color="auto"/>
            <w:bottom w:val="none" w:sz="0" w:space="0" w:color="auto"/>
            <w:right w:val="none" w:sz="0" w:space="0" w:color="auto"/>
          </w:divBdr>
        </w:div>
        <w:div w:id="468328233">
          <w:marLeft w:val="327"/>
          <w:marRight w:val="0"/>
          <w:marTop w:val="0"/>
          <w:marBottom w:val="100"/>
          <w:divBdr>
            <w:top w:val="none" w:sz="0" w:space="0" w:color="auto"/>
            <w:left w:val="none" w:sz="0" w:space="0" w:color="auto"/>
            <w:bottom w:val="none" w:sz="0" w:space="0" w:color="auto"/>
            <w:right w:val="none" w:sz="0" w:space="0" w:color="auto"/>
          </w:divBdr>
        </w:div>
        <w:div w:id="1978945567">
          <w:marLeft w:val="327"/>
          <w:marRight w:val="0"/>
          <w:marTop w:val="0"/>
          <w:marBottom w:val="100"/>
          <w:divBdr>
            <w:top w:val="none" w:sz="0" w:space="0" w:color="auto"/>
            <w:left w:val="none" w:sz="0" w:space="0" w:color="auto"/>
            <w:bottom w:val="none" w:sz="0" w:space="0" w:color="auto"/>
            <w:right w:val="none" w:sz="0" w:space="0" w:color="auto"/>
          </w:divBdr>
        </w:div>
        <w:div w:id="1462698108">
          <w:marLeft w:val="327"/>
          <w:marRight w:val="0"/>
          <w:marTop w:val="0"/>
          <w:marBottom w:val="100"/>
          <w:divBdr>
            <w:top w:val="none" w:sz="0" w:space="0" w:color="auto"/>
            <w:left w:val="none" w:sz="0" w:space="0" w:color="auto"/>
            <w:bottom w:val="none" w:sz="0" w:space="0" w:color="auto"/>
            <w:right w:val="none" w:sz="0" w:space="0" w:color="auto"/>
          </w:divBdr>
        </w:div>
        <w:div w:id="637345328">
          <w:marLeft w:val="331"/>
          <w:marRight w:val="0"/>
          <w:marTop w:val="0"/>
          <w:marBottom w:val="100"/>
          <w:divBdr>
            <w:top w:val="none" w:sz="0" w:space="0" w:color="auto"/>
            <w:left w:val="none" w:sz="0" w:space="0" w:color="auto"/>
            <w:bottom w:val="none" w:sz="0" w:space="0" w:color="auto"/>
            <w:right w:val="none" w:sz="0" w:space="0" w:color="auto"/>
          </w:divBdr>
        </w:div>
        <w:div w:id="479540927">
          <w:marLeft w:val="331"/>
          <w:marRight w:val="0"/>
          <w:marTop w:val="0"/>
          <w:marBottom w:val="100"/>
          <w:divBdr>
            <w:top w:val="none" w:sz="0" w:space="0" w:color="auto"/>
            <w:left w:val="none" w:sz="0" w:space="0" w:color="auto"/>
            <w:bottom w:val="none" w:sz="0" w:space="0" w:color="auto"/>
            <w:right w:val="none" w:sz="0" w:space="0" w:color="auto"/>
          </w:divBdr>
        </w:div>
        <w:div w:id="1204948053">
          <w:marLeft w:val="331"/>
          <w:marRight w:val="0"/>
          <w:marTop w:val="0"/>
          <w:marBottom w:val="100"/>
          <w:divBdr>
            <w:top w:val="none" w:sz="0" w:space="0" w:color="auto"/>
            <w:left w:val="none" w:sz="0" w:space="0" w:color="auto"/>
            <w:bottom w:val="none" w:sz="0" w:space="0" w:color="auto"/>
            <w:right w:val="none" w:sz="0" w:space="0" w:color="auto"/>
          </w:divBdr>
        </w:div>
        <w:div w:id="865020003">
          <w:marLeft w:val="331"/>
          <w:marRight w:val="0"/>
          <w:marTop w:val="0"/>
          <w:marBottom w:val="100"/>
          <w:divBdr>
            <w:top w:val="none" w:sz="0" w:space="0" w:color="auto"/>
            <w:left w:val="none" w:sz="0" w:space="0" w:color="auto"/>
            <w:bottom w:val="none" w:sz="0" w:space="0" w:color="auto"/>
            <w:right w:val="none" w:sz="0" w:space="0" w:color="auto"/>
          </w:divBdr>
        </w:div>
        <w:div w:id="1698971496">
          <w:marLeft w:val="331"/>
          <w:marRight w:val="0"/>
          <w:marTop w:val="0"/>
          <w:marBottom w:val="100"/>
          <w:divBdr>
            <w:top w:val="none" w:sz="0" w:space="0" w:color="auto"/>
            <w:left w:val="none" w:sz="0" w:space="0" w:color="auto"/>
            <w:bottom w:val="none" w:sz="0" w:space="0" w:color="auto"/>
            <w:right w:val="none" w:sz="0" w:space="0" w:color="auto"/>
          </w:divBdr>
        </w:div>
        <w:div w:id="330447770">
          <w:marLeft w:val="331"/>
          <w:marRight w:val="0"/>
          <w:marTop w:val="0"/>
          <w:marBottom w:val="100"/>
          <w:divBdr>
            <w:top w:val="none" w:sz="0" w:space="0" w:color="auto"/>
            <w:left w:val="none" w:sz="0" w:space="0" w:color="auto"/>
            <w:bottom w:val="none" w:sz="0" w:space="0" w:color="auto"/>
            <w:right w:val="none" w:sz="0" w:space="0" w:color="auto"/>
          </w:divBdr>
        </w:div>
        <w:div w:id="466511546">
          <w:marLeft w:val="331"/>
          <w:marRight w:val="0"/>
          <w:marTop w:val="0"/>
          <w:marBottom w:val="100"/>
          <w:divBdr>
            <w:top w:val="none" w:sz="0" w:space="0" w:color="auto"/>
            <w:left w:val="none" w:sz="0" w:space="0" w:color="auto"/>
            <w:bottom w:val="none" w:sz="0" w:space="0" w:color="auto"/>
            <w:right w:val="none" w:sz="0" w:space="0" w:color="auto"/>
          </w:divBdr>
        </w:div>
        <w:div w:id="18288330">
          <w:marLeft w:val="0"/>
          <w:marRight w:val="0"/>
          <w:marTop w:val="0"/>
          <w:marBottom w:val="100"/>
          <w:divBdr>
            <w:top w:val="none" w:sz="0" w:space="0" w:color="auto"/>
            <w:left w:val="none" w:sz="0" w:space="0" w:color="auto"/>
            <w:bottom w:val="none" w:sz="0" w:space="0" w:color="auto"/>
            <w:right w:val="none" w:sz="0" w:space="0" w:color="auto"/>
          </w:divBdr>
        </w:div>
        <w:div w:id="1790657372">
          <w:marLeft w:val="0"/>
          <w:marRight w:val="0"/>
          <w:marTop w:val="0"/>
          <w:marBottom w:val="100"/>
          <w:divBdr>
            <w:top w:val="none" w:sz="0" w:space="0" w:color="auto"/>
            <w:left w:val="none" w:sz="0" w:space="0" w:color="auto"/>
            <w:bottom w:val="none" w:sz="0" w:space="0" w:color="auto"/>
            <w:right w:val="none" w:sz="0" w:space="0" w:color="auto"/>
          </w:divBdr>
        </w:div>
        <w:div w:id="232666283">
          <w:marLeft w:val="0"/>
          <w:marRight w:val="0"/>
          <w:marTop w:val="0"/>
          <w:marBottom w:val="101"/>
          <w:divBdr>
            <w:top w:val="none" w:sz="0" w:space="0" w:color="auto"/>
            <w:left w:val="none" w:sz="0" w:space="0" w:color="auto"/>
            <w:bottom w:val="none" w:sz="0" w:space="0" w:color="auto"/>
            <w:right w:val="none" w:sz="0" w:space="0" w:color="auto"/>
          </w:divBdr>
        </w:div>
        <w:div w:id="369456774">
          <w:marLeft w:val="0"/>
          <w:marRight w:val="0"/>
          <w:marTop w:val="0"/>
          <w:marBottom w:val="101"/>
          <w:divBdr>
            <w:top w:val="none" w:sz="0" w:space="0" w:color="auto"/>
            <w:left w:val="none" w:sz="0" w:space="0" w:color="auto"/>
            <w:bottom w:val="none" w:sz="0" w:space="0" w:color="auto"/>
            <w:right w:val="none" w:sz="0" w:space="0" w:color="auto"/>
          </w:divBdr>
        </w:div>
        <w:div w:id="414134924">
          <w:marLeft w:val="396"/>
          <w:marRight w:val="0"/>
          <w:marTop w:val="0"/>
          <w:marBottom w:val="80"/>
          <w:divBdr>
            <w:top w:val="none" w:sz="0" w:space="0" w:color="auto"/>
            <w:left w:val="none" w:sz="0" w:space="0" w:color="auto"/>
            <w:bottom w:val="none" w:sz="0" w:space="0" w:color="auto"/>
            <w:right w:val="none" w:sz="0" w:space="0" w:color="auto"/>
          </w:divBdr>
        </w:div>
        <w:div w:id="1050420865">
          <w:marLeft w:val="0"/>
          <w:marRight w:val="0"/>
          <w:marTop w:val="0"/>
          <w:marBottom w:val="80"/>
          <w:divBdr>
            <w:top w:val="none" w:sz="0" w:space="0" w:color="auto"/>
            <w:left w:val="none" w:sz="0" w:space="0" w:color="auto"/>
            <w:bottom w:val="none" w:sz="0" w:space="0" w:color="auto"/>
            <w:right w:val="none" w:sz="0" w:space="0" w:color="auto"/>
          </w:divBdr>
        </w:div>
        <w:div w:id="774524947">
          <w:marLeft w:val="0"/>
          <w:marRight w:val="0"/>
          <w:marTop w:val="0"/>
          <w:marBottom w:val="80"/>
          <w:divBdr>
            <w:top w:val="none" w:sz="0" w:space="0" w:color="auto"/>
            <w:left w:val="none" w:sz="0" w:space="0" w:color="auto"/>
            <w:bottom w:val="none" w:sz="0" w:space="0" w:color="auto"/>
            <w:right w:val="none" w:sz="0" w:space="0" w:color="auto"/>
          </w:divBdr>
        </w:div>
        <w:div w:id="144856056">
          <w:marLeft w:val="0"/>
          <w:marRight w:val="0"/>
          <w:marTop w:val="0"/>
          <w:marBottom w:val="80"/>
          <w:divBdr>
            <w:top w:val="none" w:sz="0" w:space="0" w:color="auto"/>
            <w:left w:val="none" w:sz="0" w:space="0" w:color="auto"/>
            <w:bottom w:val="none" w:sz="0" w:space="0" w:color="auto"/>
            <w:right w:val="none" w:sz="0" w:space="0" w:color="auto"/>
          </w:divBdr>
        </w:div>
        <w:div w:id="1680815814">
          <w:marLeft w:val="327"/>
          <w:marRight w:val="0"/>
          <w:marTop w:val="0"/>
          <w:marBottom w:val="80"/>
          <w:divBdr>
            <w:top w:val="none" w:sz="0" w:space="0" w:color="auto"/>
            <w:left w:val="none" w:sz="0" w:space="0" w:color="auto"/>
            <w:bottom w:val="none" w:sz="0" w:space="0" w:color="auto"/>
            <w:right w:val="none" w:sz="0" w:space="0" w:color="auto"/>
          </w:divBdr>
        </w:div>
        <w:div w:id="1428841699">
          <w:marLeft w:val="327"/>
          <w:marRight w:val="0"/>
          <w:marTop w:val="0"/>
          <w:marBottom w:val="80"/>
          <w:divBdr>
            <w:top w:val="none" w:sz="0" w:space="0" w:color="auto"/>
            <w:left w:val="none" w:sz="0" w:space="0" w:color="auto"/>
            <w:bottom w:val="none" w:sz="0" w:space="0" w:color="auto"/>
            <w:right w:val="none" w:sz="0" w:space="0" w:color="auto"/>
          </w:divBdr>
        </w:div>
        <w:div w:id="248848917">
          <w:marLeft w:val="327"/>
          <w:marRight w:val="0"/>
          <w:marTop w:val="0"/>
          <w:marBottom w:val="80"/>
          <w:divBdr>
            <w:top w:val="none" w:sz="0" w:space="0" w:color="auto"/>
            <w:left w:val="none" w:sz="0" w:space="0" w:color="auto"/>
            <w:bottom w:val="none" w:sz="0" w:space="0" w:color="auto"/>
            <w:right w:val="none" w:sz="0" w:space="0" w:color="auto"/>
          </w:divBdr>
        </w:div>
        <w:div w:id="510875350">
          <w:marLeft w:val="327"/>
          <w:marRight w:val="0"/>
          <w:marTop w:val="0"/>
          <w:marBottom w:val="80"/>
          <w:divBdr>
            <w:top w:val="none" w:sz="0" w:space="0" w:color="auto"/>
            <w:left w:val="none" w:sz="0" w:space="0" w:color="auto"/>
            <w:bottom w:val="none" w:sz="0" w:space="0" w:color="auto"/>
            <w:right w:val="none" w:sz="0" w:space="0" w:color="auto"/>
          </w:divBdr>
        </w:div>
        <w:div w:id="1941134538">
          <w:marLeft w:val="327"/>
          <w:marRight w:val="0"/>
          <w:marTop w:val="0"/>
          <w:marBottom w:val="80"/>
          <w:divBdr>
            <w:top w:val="none" w:sz="0" w:space="0" w:color="auto"/>
            <w:left w:val="none" w:sz="0" w:space="0" w:color="auto"/>
            <w:bottom w:val="none" w:sz="0" w:space="0" w:color="auto"/>
            <w:right w:val="none" w:sz="0" w:space="0" w:color="auto"/>
          </w:divBdr>
        </w:div>
        <w:div w:id="1721127493">
          <w:marLeft w:val="327"/>
          <w:marRight w:val="0"/>
          <w:marTop w:val="0"/>
          <w:marBottom w:val="80"/>
          <w:divBdr>
            <w:top w:val="none" w:sz="0" w:space="0" w:color="auto"/>
            <w:left w:val="none" w:sz="0" w:space="0" w:color="auto"/>
            <w:bottom w:val="none" w:sz="0" w:space="0" w:color="auto"/>
            <w:right w:val="none" w:sz="0" w:space="0" w:color="auto"/>
          </w:divBdr>
        </w:div>
        <w:div w:id="829640314">
          <w:marLeft w:val="327"/>
          <w:marRight w:val="0"/>
          <w:marTop w:val="0"/>
          <w:marBottom w:val="80"/>
          <w:divBdr>
            <w:top w:val="none" w:sz="0" w:space="0" w:color="auto"/>
            <w:left w:val="none" w:sz="0" w:space="0" w:color="auto"/>
            <w:bottom w:val="none" w:sz="0" w:space="0" w:color="auto"/>
            <w:right w:val="none" w:sz="0" w:space="0" w:color="auto"/>
          </w:divBdr>
        </w:div>
        <w:div w:id="889994288">
          <w:marLeft w:val="327"/>
          <w:marRight w:val="0"/>
          <w:marTop w:val="0"/>
          <w:marBottom w:val="80"/>
          <w:divBdr>
            <w:top w:val="none" w:sz="0" w:space="0" w:color="auto"/>
            <w:left w:val="none" w:sz="0" w:space="0" w:color="auto"/>
            <w:bottom w:val="none" w:sz="0" w:space="0" w:color="auto"/>
            <w:right w:val="none" w:sz="0" w:space="0" w:color="auto"/>
          </w:divBdr>
        </w:div>
        <w:div w:id="185559038">
          <w:marLeft w:val="327"/>
          <w:marRight w:val="0"/>
          <w:marTop w:val="0"/>
          <w:marBottom w:val="80"/>
          <w:divBdr>
            <w:top w:val="none" w:sz="0" w:space="0" w:color="auto"/>
            <w:left w:val="none" w:sz="0" w:space="0" w:color="auto"/>
            <w:bottom w:val="none" w:sz="0" w:space="0" w:color="auto"/>
            <w:right w:val="none" w:sz="0" w:space="0" w:color="auto"/>
          </w:divBdr>
        </w:div>
        <w:div w:id="331226633">
          <w:marLeft w:val="327"/>
          <w:marRight w:val="0"/>
          <w:marTop w:val="0"/>
          <w:marBottom w:val="80"/>
          <w:divBdr>
            <w:top w:val="none" w:sz="0" w:space="0" w:color="auto"/>
            <w:left w:val="none" w:sz="0" w:space="0" w:color="auto"/>
            <w:bottom w:val="none" w:sz="0" w:space="0" w:color="auto"/>
            <w:right w:val="none" w:sz="0" w:space="0" w:color="auto"/>
          </w:divBdr>
        </w:div>
        <w:div w:id="1304771565">
          <w:marLeft w:val="327"/>
          <w:marRight w:val="0"/>
          <w:marTop w:val="0"/>
          <w:marBottom w:val="80"/>
          <w:divBdr>
            <w:top w:val="none" w:sz="0" w:space="0" w:color="auto"/>
            <w:left w:val="none" w:sz="0" w:space="0" w:color="auto"/>
            <w:bottom w:val="none" w:sz="0" w:space="0" w:color="auto"/>
            <w:right w:val="none" w:sz="0" w:space="0" w:color="auto"/>
          </w:divBdr>
        </w:div>
        <w:div w:id="361058385">
          <w:marLeft w:val="327"/>
          <w:marRight w:val="0"/>
          <w:marTop w:val="0"/>
          <w:marBottom w:val="80"/>
          <w:divBdr>
            <w:top w:val="none" w:sz="0" w:space="0" w:color="auto"/>
            <w:left w:val="none" w:sz="0" w:space="0" w:color="auto"/>
            <w:bottom w:val="none" w:sz="0" w:space="0" w:color="auto"/>
            <w:right w:val="none" w:sz="0" w:space="0" w:color="auto"/>
          </w:divBdr>
        </w:div>
        <w:div w:id="1446772947">
          <w:marLeft w:val="327"/>
          <w:marRight w:val="0"/>
          <w:marTop w:val="0"/>
          <w:marBottom w:val="80"/>
          <w:divBdr>
            <w:top w:val="none" w:sz="0" w:space="0" w:color="auto"/>
            <w:left w:val="none" w:sz="0" w:space="0" w:color="auto"/>
            <w:bottom w:val="none" w:sz="0" w:space="0" w:color="auto"/>
            <w:right w:val="none" w:sz="0" w:space="0" w:color="auto"/>
          </w:divBdr>
        </w:div>
        <w:div w:id="902179152">
          <w:marLeft w:val="327"/>
          <w:marRight w:val="0"/>
          <w:marTop w:val="0"/>
          <w:marBottom w:val="80"/>
          <w:divBdr>
            <w:top w:val="none" w:sz="0" w:space="0" w:color="auto"/>
            <w:left w:val="none" w:sz="0" w:space="0" w:color="auto"/>
            <w:bottom w:val="none" w:sz="0" w:space="0" w:color="auto"/>
            <w:right w:val="none" w:sz="0" w:space="0" w:color="auto"/>
          </w:divBdr>
        </w:div>
        <w:div w:id="89592375">
          <w:marLeft w:val="327"/>
          <w:marRight w:val="0"/>
          <w:marTop w:val="0"/>
          <w:marBottom w:val="80"/>
          <w:divBdr>
            <w:top w:val="none" w:sz="0" w:space="0" w:color="auto"/>
            <w:left w:val="none" w:sz="0" w:space="0" w:color="auto"/>
            <w:bottom w:val="none" w:sz="0" w:space="0" w:color="auto"/>
            <w:right w:val="none" w:sz="0" w:space="0" w:color="auto"/>
          </w:divBdr>
        </w:div>
        <w:div w:id="1504970597">
          <w:marLeft w:val="327"/>
          <w:marRight w:val="0"/>
          <w:marTop w:val="0"/>
          <w:marBottom w:val="80"/>
          <w:divBdr>
            <w:top w:val="none" w:sz="0" w:space="0" w:color="auto"/>
            <w:left w:val="none" w:sz="0" w:space="0" w:color="auto"/>
            <w:bottom w:val="none" w:sz="0" w:space="0" w:color="auto"/>
            <w:right w:val="none" w:sz="0" w:space="0" w:color="auto"/>
          </w:divBdr>
        </w:div>
        <w:div w:id="620067532">
          <w:marLeft w:val="327"/>
          <w:marRight w:val="0"/>
          <w:marTop w:val="0"/>
          <w:marBottom w:val="80"/>
          <w:divBdr>
            <w:top w:val="none" w:sz="0" w:space="0" w:color="auto"/>
            <w:left w:val="none" w:sz="0" w:space="0" w:color="auto"/>
            <w:bottom w:val="none" w:sz="0" w:space="0" w:color="auto"/>
            <w:right w:val="none" w:sz="0" w:space="0" w:color="auto"/>
          </w:divBdr>
        </w:div>
        <w:div w:id="241841601">
          <w:marLeft w:val="327"/>
          <w:marRight w:val="0"/>
          <w:marTop w:val="0"/>
          <w:marBottom w:val="80"/>
          <w:divBdr>
            <w:top w:val="none" w:sz="0" w:space="0" w:color="auto"/>
            <w:left w:val="none" w:sz="0" w:space="0" w:color="auto"/>
            <w:bottom w:val="none" w:sz="0" w:space="0" w:color="auto"/>
            <w:right w:val="none" w:sz="0" w:space="0" w:color="auto"/>
          </w:divBdr>
        </w:div>
        <w:div w:id="1010066264">
          <w:marLeft w:val="327"/>
          <w:marRight w:val="0"/>
          <w:marTop w:val="0"/>
          <w:marBottom w:val="80"/>
          <w:divBdr>
            <w:top w:val="none" w:sz="0" w:space="0" w:color="auto"/>
            <w:left w:val="none" w:sz="0" w:space="0" w:color="auto"/>
            <w:bottom w:val="none" w:sz="0" w:space="0" w:color="auto"/>
            <w:right w:val="none" w:sz="0" w:space="0" w:color="auto"/>
          </w:divBdr>
        </w:div>
        <w:div w:id="1437601392">
          <w:marLeft w:val="331"/>
          <w:marRight w:val="0"/>
          <w:marTop w:val="0"/>
          <w:marBottom w:val="80"/>
          <w:divBdr>
            <w:top w:val="none" w:sz="0" w:space="0" w:color="auto"/>
            <w:left w:val="none" w:sz="0" w:space="0" w:color="auto"/>
            <w:bottom w:val="none" w:sz="0" w:space="0" w:color="auto"/>
            <w:right w:val="none" w:sz="0" w:space="0" w:color="auto"/>
          </w:divBdr>
        </w:div>
        <w:div w:id="1934050830">
          <w:marLeft w:val="331"/>
          <w:marRight w:val="0"/>
          <w:marTop w:val="0"/>
          <w:marBottom w:val="80"/>
          <w:divBdr>
            <w:top w:val="none" w:sz="0" w:space="0" w:color="auto"/>
            <w:left w:val="none" w:sz="0" w:space="0" w:color="auto"/>
            <w:bottom w:val="none" w:sz="0" w:space="0" w:color="auto"/>
            <w:right w:val="none" w:sz="0" w:space="0" w:color="auto"/>
          </w:divBdr>
        </w:div>
        <w:div w:id="666135945">
          <w:marLeft w:val="0"/>
          <w:marRight w:val="0"/>
          <w:marTop w:val="0"/>
          <w:marBottom w:val="80"/>
          <w:divBdr>
            <w:top w:val="none" w:sz="0" w:space="0" w:color="auto"/>
            <w:left w:val="none" w:sz="0" w:space="0" w:color="auto"/>
            <w:bottom w:val="none" w:sz="0" w:space="0" w:color="auto"/>
            <w:right w:val="none" w:sz="0" w:space="0" w:color="auto"/>
          </w:divBdr>
        </w:div>
        <w:div w:id="1161701677">
          <w:marLeft w:val="0"/>
          <w:marRight w:val="0"/>
          <w:marTop w:val="0"/>
          <w:marBottom w:val="80"/>
          <w:divBdr>
            <w:top w:val="none" w:sz="0" w:space="0" w:color="auto"/>
            <w:left w:val="none" w:sz="0" w:space="0" w:color="auto"/>
            <w:bottom w:val="none" w:sz="0" w:space="0" w:color="auto"/>
            <w:right w:val="none" w:sz="0" w:space="0" w:color="auto"/>
          </w:divBdr>
        </w:div>
        <w:div w:id="28527893">
          <w:marLeft w:val="0"/>
          <w:marRight w:val="0"/>
          <w:marTop w:val="0"/>
          <w:marBottom w:val="101"/>
          <w:divBdr>
            <w:top w:val="none" w:sz="0" w:space="0" w:color="auto"/>
            <w:left w:val="none" w:sz="0" w:space="0" w:color="auto"/>
            <w:bottom w:val="none" w:sz="0" w:space="0" w:color="auto"/>
            <w:right w:val="none" w:sz="0" w:space="0" w:color="auto"/>
          </w:divBdr>
        </w:div>
        <w:div w:id="1021857312">
          <w:marLeft w:val="396"/>
          <w:marRight w:val="0"/>
          <w:marTop w:val="0"/>
          <w:marBottom w:val="60"/>
          <w:divBdr>
            <w:top w:val="none" w:sz="0" w:space="0" w:color="auto"/>
            <w:left w:val="none" w:sz="0" w:space="0" w:color="auto"/>
            <w:bottom w:val="none" w:sz="0" w:space="0" w:color="auto"/>
            <w:right w:val="none" w:sz="0" w:space="0" w:color="auto"/>
          </w:divBdr>
        </w:div>
        <w:div w:id="1317369636">
          <w:marLeft w:val="0"/>
          <w:marRight w:val="0"/>
          <w:marTop w:val="0"/>
          <w:marBottom w:val="60"/>
          <w:divBdr>
            <w:top w:val="none" w:sz="0" w:space="0" w:color="auto"/>
            <w:left w:val="none" w:sz="0" w:space="0" w:color="auto"/>
            <w:bottom w:val="none" w:sz="0" w:space="0" w:color="auto"/>
            <w:right w:val="none" w:sz="0" w:space="0" w:color="auto"/>
          </w:divBdr>
        </w:div>
        <w:div w:id="1038122732">
          <w:marLeft w:val="0"/>
          <w:marRight w:val="0"/>
          <w:marTop w:val="0"/>
          <w:marBottom w:val="60"/>
          <w:divBdr>
            <w:top w:val="none" w:sz="0" w:space="0" w:color="auto"/>
            <w:left w:val="none" w:sz="0" w:space="0" w:color="auto"/>
            <w:bottom w:val="none" w:sz="0" w:space="0" w:color="auto"/>
            <w:right w:val="none" w:sz="0" w:space="0" w:color="auto"/>
          </w:divBdr>
        </w:div>
        <w:div w:id="1051268564">
          <w:marLeft w:val="0"/>
          <w:marRight w:val="0"/>
          <w:marTop w:val="0"/>
          <w:marBottom w:val="60"/>
          <w:divBdr>
            <w:top w:val="none" w:sz="0" w:space="0" w:color="auto"/>
            <w:left w:val="none" w:sz="0" w:space="0" w:color="auto"/>
            <w:bottom w:val="none" w:sz="0" w:space="0" w:color="auto"/>
            <w:right w:val="none" w:sz="0" w:space="0" w:color="auto"/>
          </w:divBdr>
        </w:div>
        <w:div w:id="1823230614">
          <w:marLeft w:val="0"/>
          <w:marRight w:val="0"/>
          <w:marTop w:val="0"/>
          <w:marBottom w:val="60"/>
          <w:divBdr>
            <w:top w:val="none" w:sz="0" w:space="0" w:color="auto"/>
            <w:left w:val="none" w:sz="0" w:space="0" w:color="auto"/>
            <w:bottom w:val="none" w:sz="0" w:space="0" w:color="auto"/>
            <w:right w:val="none" w:sz="0" w:space="0" w:color="auto"/>
          </w:divBdr>
        </w:div>
        <w:div w:id="1769111400">
          <w:marLeft w:val="0"/>
          <w:marRight w:val="0"/>
          <w:marTop w:val="0"/>
          <w:marBottom w:val="60"/>
          <w:divBdr>
            <w:top w:val="none" w:sz="0" w:space="0" w:color="auto"/>
            <w:left w:val="none" w:sz="0" w:space="0" w:color="auto"/>
            <w:bottom w:val="none" w:sz="0" w:space="0" w:color="auto"/>
            <w:right w:val="none" w:sz="0" w:space="0" w:color="auto"/>
          </w:divBdr>
        </w:div>
        <w:div w:id="1466239800">
          <w:marLeft w:val="396"/>
          <w:marRight w:val="0"/>
          <w:marTop w:val="0"/>
          <w:marBottom w:val="60"/>
          <w:divBdr>
            <w:top w:val="none" w:sz="0" w:space="0" w:color="auto"/>
            <w:left w:val="none" w:sz="0" w:space="0" w:color="auto"/>
            <w:bottom w:val="none" w:sz="0" w:space="0" w:color="auto"/>
            <w:right w:val="none" w:sz="0" w:space="0" w:color="auto"/>
          </w:divBdr>
        </w:div>
        <w:div w:id="1627852712">
          <w:marLeft w:val="0"/>
          <w:marRight w:val="0"/>
          <w:marTop w:val="0"/>
          <w:marBottom w:val="60"/>
          <w:divBdr>
            <w:top w:val="none" w:sz="0" w:space="0" w:color="auto"/>
            <w:left w:val="none" w:sz="0" w:space="0" w:color="auto"/>
            <w:bottom w:val="none" w:sz="0" w:space="0" w:color="auto"/>
            <w:right w:val="none" w:sz="0" w:space="0" w:color="auto"/>
          </w:divBdr>
        </w:div>
        <w:div w:id="883906171">
          <w:marLeft w:val="0"/>
          <w:marRight w:val="0"/>
          <w:marTop w:val="0"/>
          <w:marBottom w:val="60"/>
          <w:divBdr>
            <w:top w:val="none" w:sz="0" w:space="0" w:color="auto"/>
            <w:left w:val="none" w:sz="0" w:space="0" w:color="auto"/>
            <w:bottom w:val="none" w:sz="0" w:space="0" w:color="auto"/>
            <w:right w:val="none" w:sz="0" w:space="0" w:color="auto"/>
          </w:divBdr>
        </w:div>
        <w:div w:id="1412582894">
          <w:marLeft w:val="0"/>
          <w:marRight w:val="0"/>
          <w:marTop w:val="0"/>
          <w:marBottom w:val="60"/>
          <w:divBdr>
            <w:top w:val="none" w:sz="0" w:space="0" w:color="auto"/>
            <w:left w:val="none" w:sz="0" w:space="0" w:color="auto"/>
            <w:bottom w:val="none" w:sz="0" w:space="0" w:color="auto"/>
            <w:right w:val="none" w:sz="0" w:space="0" w:color="auto"/>
          </w:divBdr>
        </w:div>
        <w:div w:id="1126660812">
          <w:marLeft w:val="327"/>
          <w:marRight w:val="0"/>
          <w:marTop w:val="0"/>
          <w:marBottom w:val="60"/>
          <w:divBdr>
            <w:top w:val="none" w:sz="0" w:space="0" w:color="auto"/>
            <w:left w:val="none" w:sz="0" w:space="0" w:color="auto"/>
            <w:bottom w:val="none" w:sz="0" w:space="0" w:color="auto"/>
            <w:right w:val="none" w:sz="0" w:space="0" w:color="auto"/>
          </w:divBdr>
        </w:div>
        <w:div w:id="191699252">
          <w:marLeft w:val="327"/>
          <w:marRight w:val="0"/>
          <w:marTop w:val="0"/>
          <w:marBottom w:val="60"/>
          <w:divBdr>
            <w:top w:val="none" w:sz="0" w:space="0" w:color="auto"/>
            <w:left w:val="none" w:sz="0" w:space="0" w:color="auto"/>
            <w:bottom w:val="none" w:sz="0" w:space="0" w:color="auto"/>
            <w:right w:val="none" w:sz="0" w:space="0" w:color="auto"/>
          </w:divBdr>
        </w:div>
        <w:div w:id="1575814675">
          <w:marLeft w:val="327"/>
          <w:marRight w:val="0"/>
          <w:marTop w:val="0"/>
          <w:marBottom w:val="60"/>
          <w:divBdr>
            <w:top w:val="none" w:sz="0" w:space="0" w:color="auto"/>
            <w:left w:val="none" w:sz="0" w:space="0" w:color="auto"/>
            <w:bottom w:val="none" w:sz="0" w:space="0" w:color="auto"/>
            <w:right w:val="none" w:sz="0" w:space="0" w:color="auto"/>
          </w:divBdr>
        </w:div>
        <w:div w:id="302388233">
          <w:marLeft w:val="327"/>
          <w:marRight w:val="0"/>
          <w:marTop w:val="0"/>
          <w:marBottom w:val="60"/>
          <w:divBdr>
            <w:top w:val="none" w:sz="0" w:space="0" w:color="auto"/>
            <w:left w:val="none" w:sz="0" w:space="0" w:color="auto"/>
            <w:bottom w:val="none" w:sz="0" w:space="0" w:color="auto"/>
            <w:right w:val="none" w:sz="0" w:space="0" w:color="auto"/>
          </w:divBdr>
        </w:div>
        <w:div w:id="430442301">
          <w:marLeft w:val="0"/>
          <w:marRight w:val="0"/>
          <w:marTop w:val="0"/>
          <w:marBottom w:val="60"/>
          <w:divBdr>
            <w:top w:val="none" w:sz="0" w:space="0" w:color="auto"/>
            <w:left w:val="none" w:sz="0" w:space="0" w:color="auto"/>
            <w:bottom w:val="none" w:sz="0" w:space="0" w:color="auto"/>
            <w:right w:val="none" w:sz="0" w:space="0" w:color="auto"/>
          </w:divBdr>
        </w:div>
        <w:div w:id="1183516473">
          <w:marLeft w:val="0"/>
          <w:marRight w:val="0"/>
          <w:marTop w:val="0"/>
          <w:marBottom w:val="60"/>
          <w:divBdr>
            <w:top w:val="none" w:sz="0" w:space="0" w:color="auto"/>
            <w:left w:val="none" w:sz="0" w:space="0" w:color="auto"/>
            <w:bottom w:val="none" w:sz="0" w:space="0" w:color="auto"/>
            <w:right w:val="none" w:sz="0" w:space="0" w:color="auto"/>
          </w:divBdr>
        </w:div>
        <w:div w:id="381953002">
          <w:marLeft w:val="396"/>
          <w:marRight w:val="0"/>
          <w:marTop w:val="0"/>
          <w:marBottom w:val="60"/>
          <w:divBdr>
            <w:top w:val="none" w:sz="0" w:space="0" w:color="auto"/>
            <w:left w:val="none" w:sz="0" w:space="0" w:color="auto"/>
            <w:bottom w:val="none" w:sz="0" w:space="0" w:color="auto"/>
            <w:right w:val="none" w:sz="0" w:space="0" w:color="auto"/>
          </w:divBdr>
        </w:div>
        <w:div w:id="1691754689">
          <w:marLeft w:val="0"/>
          <w:marRight w:val="0"/>
          <w:marTop w:val="0"/>
          <w:marBottom w:val="60"/>
          <w:divBdr>
            <w:top w:val="none" w:sz="0" w:space="0" w:color="auto"/>
            <w:left w:val="none" w:sz="0" w:space="0" w:color="auto"/>
            <w:bottom w:val="none" w:sz="0" w:space="0" w:color="auto"/>
            <w:right w:val="none" w:sz="0" w:space="0" w:color="auto"/>
          </w:divBdr>
        </w:div>
        <w:div w:id="799955369">
          <w:marLeft w:val="0"/>
          <w:marRight w:val="0"/>
          <w:marTop w:val="0"/>
          <w:marBottom w:val="60"/>
          <w:divBdr>
            <w:top w:val="none" w:sz="0" w:space="0" w:color="auto"/>
            <w:left w:val="none" w:sz="0" w:space="0" w:color="auto"/>
            <w:bottom w:val="none" w:sz="0" w:space="0" w:color="auto"/>
            <w:right w:val="none" w:sz="0" w:space="0" w:color="auto"/>
          </w:divBdr>
        </w:div>
        <w:div w:id="1112439058">
          <w:marLeft w:val="0"/>
          <w:marRight w:val="0"/>
          <w:marTop w:val="0"/>
          <w:marBottom w:val="60"/>
          <w:divBdr>
            <w:top w:val="none" w:sz="0" w:space="0" w:color="auto"/>
            <w:left w:val="none" w:sz="0" w:space="0" w:color="auto"/>
            <w:bottom w:val="none" w:sz="0" w:space="0" w:color="auto"/>
            <w:right w:val="none" w:sz="0" w:space="0" w:color="auto"/>
          </w:divBdr>
        </w:div>
        <w:div w:id="1215771470">
          <w:marLeft w:val="327"/>
          <w:marRight w:val="0"/>
          <w:marTop w:val="0"/>
          <w:marBottom w:val="60"/>
          <w:divBdr>
            <w:top w:val="none" w:sz="0" w:space="0" w:color="auto"/>
            <w:left w:val="none" w:sz="0" w:space="0" w:color="auto"/>
            <w:bottom w:val="none" w:sz="0" w:space="0" w:color="auto"/>
            <w:right w:val="none" w:sz="0" w:space="0" w:color="auto"/>
          </w:divBdr>
        </w:div>
        <w:div w:id="1463040247">
          <w:marLeft w:val="327"/>
          <w:marRight w:val="0"/>
          <w:marTop w:val="0"/>
          <w:marBottom w:val="60"/>
          <w:divBdr>
            <w:top w:val="none" w:sz="0" w:space="0" w:color="auto"/>
            <w:left w:val="none" w:sz="0" w:space="0" w:color="auto"/>
            <w:bottom w:val="none" w:sz="0" w:space="0" w:color="auto"/>
            <w:right w:val="none" w:sz="0" w:space="0" w:color="auto"/>
          </w:divBdr>
        </w:div>
        <w:div w:id="2034649091">
          <w:marLeft w:val="327"/>
          <w:marRight w:val="0"/>
          <w:marTop w:val="0"/>
          <w:marBottom w:val="60"/>
          <w:divBdr>
            <w:top w:val="none" w:sz="0" w:space="0" w:color="auto"/>
            <w:left w:val="none" w:sz="0" w:space="0" w:color="auto"/>
            <w:bottom w:val="none" w:sz="0" w:space="0" w:color="auto"/>
            <w:right w:val="none" w:sz="0" w:space="0" w:color="auto"/>
          </w:divBdr>
        </w:div>
        <w:div w:id="695619656">
          <w:marLeft w:val="327"/>
          <w:marRight w:val="0"/>
          <w:marTop w:val="0"/>
          <w:marBottom w:val="60"/>
          <w:divBdr>
            <w:top w:val="none" w:sz="0" w:space="0" w:color="auto"/>
            <w:left w:val="none" w:sz="0" w:space="0" w:color="auto"/>
            <w:bottom w:val="none" w:sz="0" w:space="0" w:color="auto"/>
            <w:right w:val="none" w:sz="0" w:space="0" w:color="auto"/>
          </w:divBdr>
        </w:div>
        <w:div w:id="2090272854">
          <w:marLeft w:val="327"/>
          <w:marRight w:val="0"/>
          <w:marTop w:val="0"/>
          <w:marBottom w:val="60"/>
          <w:divBdr>
            <w:top w:val="none" w:sz="0" w:space="0" w:color="auto"/>
            <w:left w:val="none" w:sz="0" w:space="0" w:color="auto"/>
            <w:bottom w:val="none" w:sz="0" w:space="0" w:color="auto"/>
            <w:right w:val="none" w:sz="0" w:space="0" w:color="auto"/>
          </w:divBdr>
        </w:div>
        <w:div w:id="1608657548">
          <w:marLeft w:val="327"/>
          <w:marRight w:val="0"/>
          <w:marTop w:val="0"/>
          <w:marBottom w:val="60"/>
          <w:divBdr>
            <w:top w:val="none" w:sz="0" w:space="0" w:color="auto"/>
            <w:left w:val="none" w:sz="0" w:space="0" w:color="auto"/>
            <w:bottom w:val="none" w:sz="0" w:space="0" w:color="auto"/>
            <w:right w:val="none" w:sz="0" w:space="0" w:color="auto"/>
          </w:divBdr>
        </w:div>
        <w:div w:id="1400128146">
          <w:marLeft w:val="327"/>
          <w:marRight w:val="0"/>
          <w:marTop w:val="0"/>
          <w:marBottom w:val="60"/>
          <w:divBdr>
            <w:top w:val="none" w:sz="0" w:space="0" w:color="auto"/>
            <w:left w:val="none" w:sz="0" w:space="0" w:color="auto"/>
            <w:bottom w:val="none" w:sz="0" w:space="0" w:color="auto"/>
            <w:right w:val="none" w:sz="0" w:space="0" w:color="auto"/>
          </w:divBdr>
        </w:div>
        <w:div w:id="63334846">
          <w:marLeft w:val="327"/>
          <w:marRight w:val="0"/>
          <w:marTop w:val="0"/>
          <w:marBottom w:val="60"/>
          <w:divBdr>
            <w:top w:val="none" w:sz="0" w:space="0" w:color="auto"/>
            <w:left w:val="none" w:sz="0" w:space="0" w:color="auto"/>
            <w:bottom w:val="none" w:sz="0" w:space="0" w:color="auto"/>
            <w:right w:val="none" w:sz="0" w:space="0" w:color="auto"/>
          </w:divBdr>
        </w:div>
        <w:div w:id="1229148721">
          <w:marLeft w:val="0"/>
          <w:marRight w:val="0"/>
          <w:marTop w:val="0"/>
          <w:marBottom w:val="60"/>
          <w:divBdr>
            <w:top w:val="none" w:sz="0" w:space="0" w:color="auto"/>
            <w:left w:val="none" w:sz="0" w:space="0" w:color="auto"/>
            <w:bottom w:val="none" w:sz="0" w:space="0" w:color="auto"/>
            <w:right w:val="none" w:sz="0" w:space="0" w:color="auto"/>
          </w:divBdr>
        </w:div>
        <w:div w:id="1373267982">
          <w:marLeft w:val="0"/>
          <w:marRight w:val="0"/>
          <w:marTop w:val="0"/>
          <w:marBottom w:val="60"/>
          <w:divBdr>
            <w:top w:val="none" w:sz="0" w:space="0" w:color="auto"/>
            <w:left w:val="none" w:sz="0" w:space="0" w:color="auto"/>
            <w:bottom w:val="none" w:sz="0" w:space="0" w:color="auto"/>
            <w:right w:val="none" w:sz="0" w:space="0" w:color="auto"/>
          </w:divBdr>
        </w:div>
        <w:div w:id="1308895285">
          <w:marLeft w:val="0"/>
          <w:marRight w:val="0"/>
          <w:marTop w:val="0"/>
          <w:marBottom w:val="200"/>
          <w:divBdr>
            <w:top w:val="none" w:sz="0" w:space="0" w:color="auto"/>
            <w:left w:val="none" w:sz="0" w:space="0" w:color="auto"/>
            <w:bottom w:val="none" w:sz="0" w:space="0" w:color="auto"/>
            <w:right w:val="none" w:sz="0" w:space="0" w:color="auto"/>
          </w:divBdr>
        </w:div>
        <w:div w:id="401025863">
          <w:marLeft w:val="0"/>
          <w:marRight w:val="0"/>
          <w:marTop w:val="0"/>
          <w:marBottom w:val="200"/>
          <w:divBdr>
            <w:top w:val="none" w:sz="0" w:space="0" w:color="auto"/>
            <w:left w:val="none" w:sz="0" w:space="0" w:color="auto"/>
            <w:bottom w:val="none" w:sz="0" w:space="0" w:color="auto"/>
            <w:right w:val="none" w:sz="0" w:space="0" w:color="auto"/>
          </w:divBdr>
        </w:div>
        <w:div w:id="1363633890">
          <w:marLeft w:val="396"/>
          <w:marRight w:val="0"/>
          <w:marTop w:val="0"/>
          <w:marBottom w:val="60"/>
          <w:divBdr>
            <w:top w:val="none" w:sz="0" w:space="0" w:color="auto"/>
            <w:left w:val="none" w:sz="0" w:space="0" w:color="auto"/>
            <w:bottom w:val="none" w:sz="0" w:space="0" w:color="auto"/>
            <w:right w:val="none" w:sz="0" w:space="0" w:color="auto"/>
          </w:divBdr>
        </w:div>
        <w:div w:id="109469831">
          <w:marLeft w:val="0"/>
          <w:marRight w:val="0"/>
          <w:marTop w:val="0"/>
          <w:marBottom w:val="60"/>
          <w:divBdr>
            <w:top w:val="none" w:sz="0" w:space="0" w:color="auto"/>
            <w:left w:val="none" w:sz="0" w:space="0" w:color="auto"/>
            <w:bottom w:val="none" w:sz="0" w:space="0" w:color="auto"/>
            <w:right w:val="none" w:sz="0" w:space="0" w:color="auto"/>
          </w:divBdr>
        </w:div>
        <w:div w:id="1307904125">
          <w:marLeft w:val="0"/>
          <w:marRight w:val="0"/>
          <w:marTop w:val="0"/>
          <w:marBottom w:val="60"/>
          <w:divBdr>
            <w:top w:val="none" w:sz="0" w:space="0" w:color="auto"/>
            <w:left w:val="none" w:sz="0" w:space="0" w:color="auto"/>
            <w:bottom w:val="none" w:sz="0" w:space="0" w:color="auto"/>
            <w:right w:val="none" w:sz="0" w:space="0" w:color="auto"/>
          </w:divBdr>
        </w:div>
        <w:div w:id="882866006">
          <w:marLeft w:val="0"/>
          <w:marRight w:val="0"/>
          <w:marTop w:val="0"/>
          <w:marBottom w:val="60"/>
          <w:divBdr>
            <w:top w:val="none" w:sz="0" w:space="0" w:color="auto"/>
            <w:left w:val="none" w:sz="0" w:space="0" w:color="auto"/>
            <w:bottom w:val="none" w:sz="0" w:space="0" w:color="auto"/>
            <w:right w:val="none" w:sz="0" w:space="0" w:color="auto"/>
          </w:divBdr>
        </w:div>
        <w:div w:id="1284115985">
          <w:marLeft w:val="327"/>
          <w:marRight w:val="0"/>
          <w:marTop w:val="0"/>
          <w:marBottom w:val="60"/>
          <w:divBdr>
            <w:top w:val="none" w:sz="0" w:space="0" w:color="auto"/>
            <w:left w:val="none" w:sz="0" w:space="0" w:color="auto"/>
            <w:bottom w:val="none" w:sz="0" w:space="0" w:color="auto"/>
            <w:right w:val="none" w:sz="0" w:space="0" w:color="auto"/>
          </w:divBdr>
        </w:div>
        <w:div w:id="573468505">
          <w:marLeft w:val="327"/>
          <w:marRight w:val="0"/>
          <w:marTop w:val="0"/>
          <w:marBottom w:val="60"/>
          <w:divBdr>
            <w:top w:val="none" w:sz="0" w:space="0" w:color="auto"/>
            <w:left w:val="none" w:sz="0" w:space="0" w:color="auto"/>
            <w:bottom w:val="none" w:sz="0" w:space="0" w:color="auto"/>
            <w:right w:val="none" w:sz="0" w:space="0" w:color="auto"/>
          </w:divBdr>
        </w:div>
        <w:div w:id="1184712259">
          <w:marLeft w:val="327"/>
          <w:marRight w:val="0"/>
          <w:marTop w:val="0"/>
          <w:marBottom w:val="60"/>
          <w:divBdr>
            <w:top w:val="none" w:sz="0" w:space="0" w:color="auto"/>
            <w:left w:val="none" w:sz="0" w:space="0" w:color="auto"/>
            <w:bottom w:val="none" w:sz="0" w:space="0" w:color="auto"/>
            <w:right w:val="none" w:sz="0" w:space="0" w:color="auto"/>
          </w:divBdr>
        </w:div>
        <w:div w:id="329909818">
          <w:marLeft w:val="0"/>
          <w:marRight w:val="0"/>
          <w:marTop w:val="0"/>
          <w:marBottom w:val="60"/>
          <w:divBdr>
            <w:top w:val="none" w:sz="0" w:space="0" w:color="auto"/>
            <w:left w:val="none" w:sz="0" w:space="0" w:color="auto"/>
            <w:bottom w:val="none" w:sz="0" w:space="0" w:color="auto"/>
            <w:right w:val="none" w:sz="0" w:space="0" w:color="auto"/>
          </w:divBdr>
        </w:div>
        <w:div w:id="1694501068">
          <w:marLeft w:val="0"/>
          <w:marRight w:val="0"/>
          <w:marTop w:val="0"/>
          <w:marBottom w:val="60"/>
          <w:divBdr>
            <w:top w:val="none" w:sz="0" w:space="0" w:color="auto"/>
            <w:left w:val="none" w:sz="0" w:space="0" w:color="auto"/>
            <w:bottom w:val="none" w:sz="0" w:space="0" w:color="auto"/>
            <w:right w:val="none" w:sz="0" w:space="0" w:color="auto"/>
          </w:divBdr>
        </w:div>
        <w:div w:id="1995059508">
          <w:marLeft w:val="396"/>
          <w:marRight w:val="0"/>
          <w:marTop w:val="0"/>
          <w:marBottom w:val="60"/>
          <w:divBdr>
            <w:top w:val="none" w:sz="0" w:space="0" w:color="auto"/>
            <w:left w:val="none" w:sz="0" w:space="0" w:color="auto"/>
            <w:bottom w:val="none" w:sz="0" w:space="0" w:color="auto"/>
            <w:right w:val="none" w:sz="0" w:space="0" w:color="auto"/>
          </w:divBdr>
        </w:div>
        <w:div w:id="763569487">
          <w:marLeft w:val="0"/>
          <w:marRight w:val="0"/>
          <w:marTop w:val="0"/>
          <w:marBottom w:val="60"/>
          <w:divBdr>
            <w:top w:val="none" w:sz="0" w:space="0" w:color="auto"/>
            <w:left w:val="none" w:sz="0" w:space="0" w:color="auto"/>
            <w:bottom w:val="none" w:sz="0" w:space="0" w:color="auto"/>
            <w:right w:val="none" w:sz="0" w:space="0" w:color="auto"/>
          </w:divBdr>
        </w:div>
        <w:div w:id="1200776092">
          <w:marLeft w:val="0"/>
          <w:marRight w:val="0"/>
          <w:marTop w:val="0"/>
          <w:marBottom w:val="60"/>
          <w:divBdr>
            <w:top w:val="none" w:sz="0" w:space="0" w:color="auto"/>
            <w:left w:val="none" w:sz="0" w:space="0" w:color="auto"/>
            <w:bottom w:val="none" w:sz="0" w:space="0" w:color="auto"/>
            <w:right w:val="none" w:sz="0" w:space="0" w:color="auto"/>
          </w:divBdr>
        </w:div>
        <w:div w:id="1799296117">
          <w:marLeft w:val="0"/>
          <w:marRight w:val="0"/>
          <w:marTop w:val="0"/>
          <w:marBottom w:val="60"/>
          <w:divBdr>
            <w:top w:val="none" w:sz="0" w:space="0" w:color="auto"/>
            <w:left w:val="none" w:sz="0" w:space="0" w:color="auto"/>
            <w:bottom w:val="none" w:sz="0" w:space="0" w:color="auto"/>
            <w:right w:val="none" w:sz="0" w:space="0" w:color="auto"/>
          </w:divBdr>
        </w:div>
        <w:div w:id="1769424655">
          <w:marLeft w:val="0"/>
          <w:marRight w:val="0"/>
          <w:marTop w:val="0"/>
          <w:marBottom w:val="60"/>
          <w:divBdr>
            <w:top w:val="none" w:sz="0" w:space="0" w:color="auto"/>
            <w:left w:val="none" w:sz="0" w:space="0" w:color="auto"/>
            <w:bottom w:val="none" w:sz="0" w:space="0" w:color="auto"/>
            <w:right w:val="none" w:sz="0" w:space="0" w:color="auto"/>
          </w:divBdr>
        </w:div>
        <w:div w:id="540093075">
          <w:marLeft w:val="0"/>
          <w:marRight w:val="0"/>
          <w:marTop w:val="0"/>
          <w:marBottom w:val="60"/>
          <w:divBdr>
            <w:top w:val="none" w:sz="0" w:space="0" w:color="auto"/>
            <w:left w:val="none" w:sz="0" w:space="0" w:color="auto"/>
            <w:bottom w:val="none" w:sz="0" w:space="0" w:color="auto"/>
            <w:right w:val="none" w:sz="0" w:space="0" w:color="auto"/>
          </w:divBdr>
        </w:div>
        <w:div w:id="1314069318">
          <w:marLeft w:val="396"/>
          <w:marRight w:val="0"/>
          <w:marTop w:val="0"/>
          <w:marBottom w:val="60"/>
          <w:divBdr>
            <w:top w:val="none" w:sz="0" w:space="0" w:color="auto"/>
            <w:left w:val="none" w:sz="0" w:space="0" w:color="auto"/>
            <w:bottom w:val="none" w:sz="0" w:space="0" w:color="auto"/>
            <w:right w:val="none" w:sz="0" w:space="0" w:color="auto"/>
          </w:divBdr>
        </w:div>
        <w:div w:id="1584024037">
          <w:marLeft w:val="0"/>
          <w:marRight w:val="0"/>
          <w:marTop w:val="0"/>
          <w:marBottom w:val="60"/>
          <w:divBdr>
            <w:top w:val="none" w:sz="0" w:space="0" w:color="auto"/>
            <w:left w:val="none" w:sz="0" w:space="0" w:color="auto"/>
            <w:bottom w:val="none" w:sz="0" w:space="0" w:color="auto"/>
            <w:right w:val="none" w:sz="0" w:space="0" w:color="auto"/>
          </w:divBdr>
        </w:div>
        <w:div w:id="1689528094">
          <w:marLeft w:val="0"/>
          <w:marRight w:val="0"/>
          <w:marTop w:val="0"/>
          <w:marBottom w:val="60"/>
          <w:divBdr>
            <w:top w:val="none" w:sz="0" w:space="0" w:color="auto"/>
            <w:left w:val="none" w:sz="0" w:space="0" w:color="auto"/>
            <w:bottom w:val="none" w:sz="0" w:space="0" w:color="auto"/>
            <w:right w:val="none" w:sz="0" w:space="0" w:color="auto"/>
          </w:divBdr>
        </w:div>
        <w:div w:id="988167024">
          <w:marLeft w:val="0"/>
          <w:marRight w:val="0"/>
          <w:marTop w:val="0"/>
          <w:marBottom w:val="60"/>
          <w:divBdr>
            <w:top w:val="none" w:sz="0" w:space="0" w:color="auto"/>
            <w:left w:val="none" w:sz="0" w:space="0" w:color="auto"/>
            <w:bottom w:val="none" w:sz="0" w:space="0" w:color="auto"/>
            <w:right w:val="none" w:sz="0" w:space="0" w:color="auto"/>
          </w:divBdr>
        </w:div>
        <w:div w:id="1273247946">
          <w:marLeft w:val="327"/>
          <w:marRight w:val="0"/>
          <w:marTop w:val="0"/>
          <w:marBottom w:val="60"/>
          <w:divBdr>
            <w:top w:val="none" w:sz="0" w:space="0" w:color="auto"/>
            <w:left w:val="none" w:sz="0" w:space="0" w:color="auto"/>
            <w:bottom w:val="none" w:sz="0" w:space="0" w:color="auto"/>
            <w:right w:val="none" w:sz="0" w:space="0" w:color="auto"/>
          </w:divBdr>
        </w:div>
        <w:div w:id="912811258">
          <w:marLeft w:val="327"/>
          <w:marRight w:val="0"/>
          <w:marTop w:val="0"/>
          <w:marBottom w:val="60"/>
          <w:divBdr>
            <w:top w:val="none" w:sz="0" w:space="0" w:color="auto"/>
            <w:left w:val="none" w:sz="0" w:space="0" w:color="auto"/>
            <w:bottom w:val="none" w:sz="0" w:space="0" w:color="auto"/>
            <w:right w:val="none" w:sz="0" w:space="0" w:color="auto"/>
          </w:divBdr>
        </w:div>
        <w:div w:id="1810854671">
          <w:marLeft w:val="0"/>
          <w:marRight w:val="0"/>
          <w:marTop w:val="0"/>
          <w:marBottom w:val="60"/>
          <w:divBdr>
            <w:top w:val="none" w:sz="0" w:space="0" w:color="auto"/>
            <w:left w:val="none" w:sz="0" w:space="0" w:color="auto"/>
            <w:bottom w:val="none" w:sz="0" w:space="0" w:color="auto"/>
            <w:right w:val="none" w:sz="0" w:space="0" w:color="auto"/>
          </w:divBdr>
        </w:div>
        <w:div w:id="922563718">
          <w:marLeft w:val="0"/>
          <w:marRight w:val="0"/>
          <w:marTop w:val="0"/>
          <w:marBottom w:val="60"/>
          <w:divBdr>
            <w:top w:val="none" w:sz="0" w:space="0" w:color="auto"/>
            <w:left w:val="none" w:sz="0" w:space="0" w:color="auto"/>
            <w:bottom w:val="none" w:sz="0" w:space="0" w:color="auto"/>
            <w:right w:val="none" w:sz="0" w:space="0" w:color="auto"/>
          </w:divBdr>
        </w:div>
        <w:div w:id="1797218254">
          <w:marLeft w:val="0"/>
          <w:marRight w:val="0"/>
          <w:marTop w:val="0"/>
          <w:marBottom w:val="200"/>
          <w:divBdr>
            <w:top w:val="none" w:sz="0" w:space="0" w:color="auto"/>
            <w:left w:val="none" w:sz="0" w:space="0" w:color="auto"/>
            <w:bottom w:val="none" w:sz="0" w:space="0" w:color="auto"/>
            <w:right w:val="none" w:sz="0" w:space="0" w:color="auto"/>
          </w:divBdr>
        </w:div>
        <w:div w:id="116337723">
          <w:marLeft w:val="0"/>
          <w:marRight w:val="0"/>
          <w:marTop w:val="0"/>
          <w:marBottom w:val="200"/>
          <w:divBdr>
            <w:top w:val="none" w:sz="0" w:space="0" w:color="auto"/>
            <w:left w:val="none" w:sz="0" w:space="0" w:color="auto"/>
            <w:bottom w:val="none" w:sz="0" w:space="0" w:color="auto"/>
            <w:right w:val="none" w:sz="0" w:space="0" w:color="auto"/>
          </w:divBdr>
        </w:div>
        <w:div w:id="1549225501">
          <w:marLeft w:val="396"/>
          <w:marRight w:val="0"/>
          <w:marTop w:val="0"/>
          <w:marBottom w:val="60"/>
          <w:divBdr>
            <w:top w:val="none" w:sz="0" w:space="0" w:color="auto"/>
            <w:left w:val="none" w:sz="0" w:space="0" w:color="auto"/>
            <w:bottom w:val="none" w:sz="0" w:space="0" w:color="auto"/>
            <w:right w:val="none" w:sz="0" w:space="0" w:color="auto"/>
          </w:divBdr>
        </w:div>
        <w:div w:id="1135489565">
          <w:marLeft w:val="0"/>
          <w:marRight w:val="0"/>
          <w:marTop w:val="0"/>
          <w:marBottom w:val="60"/>
          <w:divBdr>
            <w:top w:val="none" w:sz="0" w:space="0" w:color="auto"/>
            <w:left w:val="none" w:sz="0" w:space="0" w:color="auto"/>
            <w:bottom w:val="none" w:sz="0" w:space="0" w:color="auto"/>
            <w:right w:val="none" w:sz="0" w:space="0" w:color="auto"/>
          </w:divBdr>
        </w:div>
        <w:div w:id="367603343">
          <w:marLeft w:val="0"/>
          <w:marRight w:val="0"/>
          <w:marTop w:val="0"/>
          <w:marBottom w:val="60"/>
          <w:divBdr>
            <w:top w:val="none" w:sz="0" w:space="0" w:color="auto"/>
            <w:left w:val="none" w:sz="0" w:space="0" w:color="auto"/>
            <w:bottom w:val="none" w:sz="0" w:space="0" w:color="auto"/>
            <w:right w:val="none" w:sz="0" w:space="0" w:color="auto"/>
          </w:divBdr>
        </w:div>
        <w:div w:id="1114787111">
          <w:marLeft w:val="327"/>
          <w:marRight w:val="0"/>
          <w:marTop w:val="0"/>
          <w:marBottom w:val="60"/>
          <w:divBdr>
            <w:top w:val="none" w:sz="0" w:space="0" w:color="auto"/>
            <w:left w:val="none" w:sz="0" w:space="0" w:color="auto"/>
            <w:bottom w:val="none" w:sz="0" w:space="0" w:color="auto"/>
            <w:right w:val="none" w:sz="0" w:space="0" w:color="auto"/>
          </w:divBdr>
        </w:div>
        <w:div w:id="1638216592">
          <w:marLeft w:val="0"/>
          <w:marRight w:val="0"/>
          <w:marTop w:val="0"/>
          <w:marBottom w:val="60"/>
          <w:divBdr>
            <w:top w:val="none" w:sz="0" w:space="0" w:color="auto"/>
            <w:left w:val="none" w:sz="0" w:space="0" w:color="auto"/>
            <w:bottom w:val="none" w:sz="0" w:space="0" w:color="auto"/>
            <w:right w:val="none" w:sz="0" w:space="0" w:color="auto"/>
          </w:divBdr>
        </w:div>
        <w:div w:id="990476629">
          <w:marLeft w:val="0"/>
          <w:marRight w:val="0"/>
          <w:marTop w:val="0"/>
          <w:marBottom w:val="60"/>
          <w:divBdr>
            <w:top w:val="none" w:sz="0" w:space="0" w:color="auto"/>
            <w:left w:val="none" w:sz="0" w:space="0" w:color="auto"/>
            <w:bottom w:val="none" w:sz="0" w:space="0" w:color="auto"/>
            <w:right w:val="none" w:sz="0" w:space="0" w:color="auto"/>
          </w:divBdr>
        </w:div>
        <w:div w:id="1826121751">
          <w:marLeft w:val="0"/>
          <w:marRight w:val="0"/>
          <w:marTop w:val="0"/>
          <w:marBottom w:val="60"/>
          <w:divBdr>
            <w:top w:val="none" w:sz="0" w:space="0" w:color="auto"/>
            <w:left w:val="none" w:sz="0" w:space="0" w:color="auto"/>
            <w:bottom w:val="none" w:sz="0" w:space="0" w:color="auto"/>
            <w:right w:val="none" w:sz="0" w:space="0" w:color="auto"/>
          </w:divBdr>
        </w:div>
        <w:div w:id="1565528553">
          <w:marLeft w:val="396"/>
          <w:marRight w:val="0"/>
          <w:marTop w:val="0"/>
          <w:marBottom w:val="60"/>
          <w:divBdr>
            <w:top w:val="none" w:sz="0" w:space="0" w:color="auto"/>
            <w:left w:val="none" w:sz="0" w:space="0" w:color="auto"/>
            <w:bottom w:val="none" w:sz="0" w:space="0" w:color="auto"/>
            <w:right w:val="none" w:sz="0" w:space="0" w:color="auto"/>
          </w:divBdr>
        </w:div>
        <w:div w:id="369766752">
          <w:marLeft w:val="0"/>
          <w:marRight w:val="0"/>
          <w:marTop w:val="0"/>
          <w:marBottom w:val="60"/>
          <w:divBdr>
            <w:top w:val="none" w:sz="0" w:space="0" w:color="auto"/>
            <w:left w:val="none" w:sz="0" w:space="0" w:color="auto"/>
            <w:bottom w:val="none" w:sz="0" w:space="0" w:color="auto"/>
            <w:right w:val="none" w:sz="0" w:space="0" w:color="auto"/>
          </w:divBdr>
        </w:div>
        <w:div w:id="873233251">
          <w:marLeft w:val="0"/>
          <w:marRight w:val="0"/>
          <w:marTop w:val="0"/>
          <w:marBottom w:val="60"/>
          <w:divBdr>
            <w:top w:val="none" w:sz="0" w:space="0" w:color="auto"/>
            <w:left w:val="none" w:sz="0" w:space="0" w:color="auto"/>
            <w:bottom w:val="none" w:sz="0" w:space="0" w:color="auto"/>
            <w:right w:val="none" w:sz="0" w:space="0" w:color="auto"/>
          </w:divBdr>
        </w:div>
        <w:div w:id="768083797">
          <w:marLeft w:val="0"/>
          <w:marRight w:val="0"/>
          <w:marTop w:val="0"/>
          <w:marBottom w:val="60"/>
          <w:divBdr>
            <w:top w:val="none" w:sz="0" w:space="0" w:color="auto"/>
            <w:left w:val="none" w:sz="0" w:space="0" w:color="auto"/>
            <w:bottom w:val="none" w:sz="0" w:space="0" w:color="auto"/>
            <w:right w:val="none" w:sz="0" w:space="0" w:color="auto"/>
          </w:divBdr>
        </w:div>
        <w:div w:id="1342972102">
          <w:marLeft w:val="0"/>
          <w:marRight w:val="0"/>
          <w:marTop w:val="0"/>
          <w:marBottom w:val="60"/>
          <w:divBdr>
            <w:top w:val="none" w:sz="0" w:space="0" w:color="auto"/>
            <w:left w:val="none" w:sz="0" w:space="0" w:color="auto"/>
            <w:bottom w:val="none" w:sz="0" w:space="0" w:color="auto"/>
            <w:right w:val="none" w:sz="0" w:space="0" w:color="auto"/>
          </w:divBdr>
        </w:div>
        <w:div w:id="1623609426">
          <w:marLeft w:val="0"/>
          <w:marRight w:val="0"/>
          <w:marTop w:val="0"/>
          <w:marBottom w:val="60"/>
          <w:divBdr>
            <w:top w:val="none" w:sz="0" w:space="0" w:color="auto"/>
            <w:left w:val="none" w:sz="0" w:space="0" w:color="auto"/>
            <w:bottom w:val="none" w:sz="0" w:space="0" w:color="auto"/>
            <w:right w:val="none" w:sz="0" w:space="0" w:color="auto"/>
          </w:divBdr>
        </w:div>
        <w:div w:id="1789351934">
          <w:marLeft w:val="396"/>
          <w:marRight w:val="0"/>
          <w:marTop w:val="0"/>
          <w:marBottom w:val="60"/>
          <w:divBdr>
            <w:top w:val="none" w:sz="0" w:space="0" w:color="auto"/>
            <w:left w:val="none" w:sz="0" w:space="0" w:color="auto"/>
            <w:bottom w:val="none" w:sz="0" w:space="0" w:color="auto"/>
            <w:right w:val="none" w:sz="0" w:space="0" w:color="auto"/>
          </w:divBdr>
        </w:div>
        <w:div w:id="1039432167">
          <w:marLeft w:val="0"/>
          <w:marRight w:val="0"/>
          <w:marTop w:val="0"/>
          <w:marBottom w:val="60"/>
          <w:divBdr>
            <w:top w:val="none" w:sz="0" w:space="0" w:color="auto"/>
            <w:left w:val="none" w:sz="0" w:space="0" w:color="auto"/>
            <w:bottom w:val="none" w:sz="0" w:space="0" w:color="auto"/>
            <w:right w:val="none" w:sz="0" w:space="0" w:color="auto"/>
          </w:divBdr>
        </w:div>
        <w:div w:id="1171288780">
          <w:marLeft w:val="0"/>
          <w:marRight w:val="0"/>
          <w:marTop w:val="0"/>
          <w:marBottom w:val="60"/>
          <w:divBdr>
            <w:top w:val="none" w:sz="0" w:space="0" w:color="auto"/>
            <w:left w:val="none" w:sz="0" w:space="0" w:color="auto"/>
            <w:bottom w:val="none" w:sz="0" w:space="0" w:color="auto"/>
            <w:right w:val="none" w:sz="0" w:space="0" w:color="auto"/>
          </w:divBdr>
        </w:div>
        <w:div w:id="736053924">
          <w:marLeft w:val="0"/>
          <w:marRight w:val="0"/>
          <w:marTop w:val="0"/>
          <w:marBottom w:val="60"/>
          <w:divBdr>
            <w:top w:val="none" w:sz="0" w:space="0" w:color="auto"/>
            <w:left w:val="none" w:sz="0" w:space="0" w:color="auto"/>
            <w:bottom w:val="none" w:sz="0" w:space="0" w:color="auto"/>
            <w:right w:val="none" w:sz="0" w:space="0" w:color="auto"/>
          </w:divBdr>
        </w:div>
        <w:div w:id="163520499">
          <w:marLeft w:val="0"/>
          <w:marRight w:val="0"/>
          <w:marTop w:val="0"/>
          <w:marBottom w:val="60"/>
          <w:divBdr>
            <w:top w:val="none" w:sz="0" w:space="0" w:color="auto"/>
            <w:left w:val="none" w:sz="0" w:space="0" w:color="auto"/>
            <w:bottom w:val="none" w:sz="0" w:space="0" w:color="auto"/>
            <w:right w:val="none" w:sz="0" w:space="0" w:color="auto"/>
          </w:divBdr>
        </w:div>
        <w:div w:id="1199854099">
          <w:marLeft w:val="0"/>
          <w:marRight w:val="0"/>
          <w:marTop w:val="0"/>
          <w:marBottom w:val="60"/>
          <w:divBdr>
            <w:top w:val="none" w:sz="0" w:space="0" w:color="auto"/>
            <w:left w:val="none" w:sz="0" w:space="0" w:color="auto"/>
            <w:bottom w:val="none" w:sz="0" w:space="0" w:color="auto"/>
            <w:right w:val="none" w:sz="0" w:space="0" w:color="auto"/>
          </w:divBdr>
        </w:div>
        <w:div w:id="1278826989">
          <w:marLeft w:val="396"/>
          <w:marRight w:val="0"/>
          <w:marTop w:val="0"/>
          <w:marBottom w:val="60"/>
          <w:divBdr>
            <w:top w:val="none" w:sz="0" w:space="0" w:color="auto"/>
            <w:left w:val="none" w:sz="0" w:space="0" w:color="auto"/>
            <w:bottom w:val="none" w:sz="0" w:space="0" w:color="auto"/>
            <w:right w:val="none" w:sz="0" w:space="0" w:color="auto"/>
          </w:divBdr>
        </w:div>
        <w:div w:id="180625552">
          <w:marLeft w:val="0"/>
          <w:marRight w:val="0"/>
          <w:marTop w:val="40"/>
          <w:marBottom w:val="60"/>
          <w:divBdr>
            <w:top w:val="none" w:sz="0" w:space="0" w:color="auto"/>
            <w:left w:val="none" w:sz="0" w:space="0" w:color="auto"/>
            <w:bottom w:val="none" w:sz="0" w:space="0" w:color="auto"/>
            <w:right w:val="none" w:sz="0" w:space="0" w:color="auto"/>
          </w:divBdr>
        </w:div>
        <w:div w:id="1190607743">
          <w:marLeft w:val="0"/>
          <w:marRight w:val="0"/>
          <w:marTop w:val="0"/>
          <w:marBottom w:val="60"/>
          <w:divBdr>
            <w:top w:val="none" w:sz="0" w:space="0" w:color="auto"/>
            <w:left w:val="none" w:sz="0" w:space="0" w:color="auto"/>
            <w:bottom w:val="none" w:sz="0" w:space="0" w:color="auto"/>
            <w:right w:val="none" w:sz="0" w:space="0" w:color="auto"/>
          </w:divBdr>
        </w:div>
        <w:div w:id="321861851">
          <w:marLeft w:val="259"/>
          <w:marRight w:val="0"/>
          <w:marTop w:val="0"/>
          <w:marBottom w:val="60"/>
          <w:divBdr>
            <w:top w:val="none" w:sz="0" w:space="0" w:color="auto"/>
            <w:left w:val="none" w:sz="0" w:space="0" w:color="auto"/>
            <w:bottom w:val="none" w:sz="0" w:space="0" w:color="auto"/>
            <w:right w:val="none" w:sz="0" w:space="0" w:color="auto"/>
          </w:divBdr>
        </w:div>
        <w:div w:id="1081291992">
          <w:marLeft w:val="259"/>
          <w:marRight w:val="0"/>
          <w:marTop w:val="0"/>
          <w:marBottom w:val="60"/>
          <w:divBdr>
            <w:top w:val="none" w:sz="0" w:space="0" w:color="auto"/>
            <w:left w:val="none" w:sz="0" w:space="0" w:color="auto"/>
            <w:bottom w:val="none" w:sz="0" w:space="0" w:color="auto"/>
            <w:right w:val="none" w:sz="0" w:space="0" w:color="auto"/>
          </w:divBdr>
        </w:div>
        <w:div w:id="1293826901">
          <w:marLeft w:val="259"/>
          <w:marRight w:val="0"/>
          <w:marTop w:val="0"/>
          <w:marBottom w:val="60"/>
          <w:divBdr>
            <w:top w:val="none" w:sz="0" w:space="0" w:color="auto"/>
            <w:left w:val="none" w:sz="0" w:space="0" w:color="auto"/>
            <w:bottom w:val="none" w:sz="0" w:space="0" w:color="auto"/>
            <w:right w:val="none" w:sz="0" w:space="0" w:color="auto"/>
          </w:divBdr>
        </w:div>
        <w:div w:id="1270623974">
          <w:marLeft w:val="259"/>
          <w:marRight w:val="0"/>
          <w:marTop w:val="0"/>
          <w:marBottom w:val="60"/>
          <w:divBdr>
            <w:top w:val="none" w:sz="0" w:space="0" w:color="auto"/>
            <w:left w:val="none" w:sz="0" w:space="0" w:color="auto"/>
            <w:bottom w:val="none" w:sz="0" w:space="0" w:color="auto"/>
            <w:right w:val="none" w:sz="0" w:space="0" w:color="auto"/>
          </w:divBdr>
        </w:div>
        <w:div w:id="857233519">
          <w:marLeft w:val="259"/>
          <w:marRight w:val="0"/>
          <w:marTop w:val="0"/>
          <w:marBottom w:val="60"/>
          <w:divBdr>
            <w:top w:val="none" w:sz="0" w:space="0" w:color="auto"/>
            <w:left w:val="none" w:sz="0" w:space="0" w:color="auto"/>
            <w:bottom w:val="none" w:sz="0" w:space="0" w:color="auto"/>
            <w:right w:val="none" w:sz="0" w:space="0" w:color="auto"/>
          </w:divBdr>
        </w:div>
        <w:div w:id="708527117">
          <w:marLeft w:val="259"/>
          <w:marRight w:val="0"/>
          <w:marTop w:val="0"/>
          <w:marBottom w:val="60"/>
          <w:divBdr>
            <w:top w:val="none" w:sz="0" w:space="0" w:color="auto"/>
            <w:left w:val="none" w:sz="0" w:space="0" w:color="auto"/>
            <w:bottom w:val="none" w:sz="0" w:space="0" w:color="auto"/>
            <w:right w:val="none" w:sz="0" w:space="0" w:color="auto"/>
          </w:divBdr>
        </w:div>
        <w:div w:id="1297878382">
          <w:marLeft w:val="259"/>
          <w:marRight w:val="0"/>
          <w:marTop w:val="0"/>
          <w:marBottom w:val="60"/>
          <w:divBdr>
            <w:top w:val="none" w:sz="0" w:space="0" w:color="auto"/>
            <w:left w:val="none" w:sz="0" w:space="0" w:color="auto"/>
            <w:bottom w:val="none" w:sz="0" w:space="0" w:color="auto"/>
            <w:right w:val="none" w:sz="0" w:space="0" w:color="auto"/>
          </w:divBdr>
        </w:div>
        <w:div w:id="1360399961">
          <w:marLeft w:val="259"/>
          <w:marRight w:val="0"/>
          <w:marTop w:val="0"/>
          <w:marBottom w:val="60"/>
          <w:divBdr>
            <w:top w:val="none" w:sz="0" w:space="0" w:color="auto"/>
            <w:left w:val="none" w:sz="0" w:space="0" w:color="auto"/>
            <w:bottom w:val="none" w:sz="0" w:space="0" w:color="auto"/>
            <w:right w:val="none" w:sz="0" w:space="0" w:color="auto"/>
          </w:divBdr>
        </w:div>
        <w:div w:id="101994645">
          <w:marLeft w:val="0"/>
          <w:marRight w:val="0"/>
          <w:marTop w:val="0"/>
          <w:marBottom w:val="60"/>
          <w:divBdr>
            <w:top w:val="none" w:sz="0" w:space="0" w:color="auto"/>
            <w:left w:val="none" w:sz="0" w:space="0" w:color="auto"/>
            <w:bottom w:val="none" w:sz="0" w:space="0" w:color="auto"/>
            <w:right w:val="none" w:sz="0" w:space="0" w:color="auto"/>
          </w:divBdr>
        </w:div>
        <w:div w:id="49545719">
          <w:marLeft w:val="0"/>
          <w:marRight w:val="0"/>
          <w:marTop w:val="0"/>
          <w:marBottom w:val="60"/>
          <w:divBdr>
            <w:top w:val="none" w:sz="0" w:space="0" w:color="auto"/>
            <w:left w:val="none" w:sz="0" w:space="0" w:color="auto"/>
            <w:bottom w:val="none" w:sz="0" w:space="0" w:color="auto"/>
            <w:right w:val="none" w:sz="0" w:space="0" w:color="auto"/>
          </w:divBdr>
        </w:div>
        <w:div w:id="1532456912">
          <w:marLeft w:val="0"/>
          <w:marRight w:val="0"/>
          <w:marTop w:val="0"/>
          <w:marBottom w:val="60"/>
          <w:divBdr>
            <w:top w:val="none" w:sz="0" w:space="0" w:color="auto"/>
            <w:left w:val="none" w:sz="0" w:space="0" w:color="auto"/>
            <w:bottom w:val="none" w:sz="0" w:space="0" w:color="auto"/>
            <w:right w:val="none" w:sz="0" w:space="0" w:color="auto"/>
          </w:divBdr>
        </w:div>
        <w:div w:id="603802088">
          <w:marLeft w:val="0"/>
          <w:marRight w:val="0"/>
          <w:marTop w:val="0"/>
          <w:marBottom w:val="200"/>
          <w:divBdr>
            <w:top w:val="none" w:sz="0" w:space="0" w:color="auto"/>
            <w:left w:val="none" w:sz="0" w:space="0" w:color="auto"/>
            <w:bottom w:val="none" w:sz="0" w:space="0" w:color="auto"/>
            <w:right w:val="none" w:sz="0" w:space="0" w:color="auto"/>
          </w:divBdr>
        </w:div>
        <w:div w:id="1687634354">
          <w:marLeft w:val="0"/>
          <w:marRight w:val="0"/>
          <w:marTop w:val="0"/>
          <w:marBottom w:val="200"/>
          <w:divBdr>
            <w:top w:val="none" w:sz="0" w:space="0" w:color="auto"/>
            <w:left w:val="none" w:sz="0" w:space="0" w:color="auto"/>
            <w:bottom w:val="none" w:sz="0" w:space="0" w:color="auto"/>
            <w:right w:val="none" w:sz="0" w:space="0" w:color="auto"/>
          </w:divBdr>
        </w:div>
        <w:div w:id="1420755154">
          <w:marLeft w:val="396"/>
          <w:marRight w:val="0"/>
          <w:marTop w:val="0"/>
          <w:marBottom w:val="60"/>
          <w:divBdr>
            <w:top w:val="none" w:sz="0" w:space="0" w:color="auto"/>
            <w:left w:val="none" w:sz="0" w:space="0" w:color="auto"/>
            <w:bottom w:val="none" w:sz="0" w:space="0" w:color="auto"/>
            <w:right w:val="none" w:sz="0" w:space="0" w:color="auto"/>
          </w:divBdr>
        </w:div>
        <w:div w:id="1934049745">
          <w:marLeft w:val="0"/>
          <w:marRight w:val="0"/>
          <w:marTop w:val="40"/>
          <w:marBottom w:val="60"/>
          <w:divBdr>
            <w:top w:val="none" w:sz="0" w:space="0" w:color="auto"/>
            <w:left w:val="none" w:sz="0" w:space="0" w:color="auto"/>
            <w:bottom w:val="none" w:sz="0" w:space="0" w:color="auto"/>
            <w:right w:val="none" w:sz="0" w:space="0" w:color="auto"/>
          </w:divBdr>
        </w:div>
        <w:div w:id="495070127">
          <w:marLeft w:val="0"/>
          <w:marRight w:val="0"/>
          <w:marTop w:val="0"/>
          <w:marBottom w:val="60"/>
          <w:divBdr>
            <w:top w:val="none" w:sz="0" w:space="0" w:color="auto"/>
            <w:left w:val="none" w:sz="0" w:space="0" w:color="auto"/>
            <w:bottom w:val="none" w:sz="0" w:space="0" w:color="auto"/>
            <w:right w:val="none" w:sz="0" w:space="0" w:color="auto"/>
          </w:divBdr>
        </w:div>
        <w:div w:id="1990089198">
          <w:marLeft w:val="259"/>
          <w:marRight w:val="0"/>
          <w:marTop w:val="0"/>
          <w:marBottom w:val="60"/>
          <w:divBdr>
            <w:top w:val="none" w:sz="0" w:space="0" w:color="auto"/>
            <w:left w:val="none" w:sz="0" w:space="0" w:color="auto"/>
            <w:bottom w:val="none" w:sz="0" w:space="0" w:color="auto"/>
            <w:right w:val="none" w:sz="0" w:space="0" w:color="auto"/>
          </w:divBdr>
        </w:div>
        <w:div w:id="402525783">
          <w:marLeft w:val="259"/>
          <w:marRight w:val="0"/>
          <w:marTop w:val="0"/>
          <w:marBottom w:val="60"/>
          <w:divBdr>
            <w:top w:val="none" w:sz="0" w:space="0" w:color="auto"/>
            <w:left w:val="none" w:sz="0" w:space="0" w:color="auto"/>
            <w:bottom w:val="none" w:sz="0" w:space="0" w:color="auto"/>
            <w:right w:val="none" w:sz="0" w:space="0" w:color="auto"/>
          </w:divBdr>
        </w:div>
        <w:div w:id="996420428">
          <w:marLeft w:val="259"/>
          <w:marRight w:val="0"/>
          <w:marTop w:val="0"/>
          <w:marBottom w:val="60"/>
          <w:divBdr>
            <w:top w:val="none" w:sz="0" w:space="0" w:color="auto"/>
            <w:left w:val="none" w:sz="0" w:space="0" w:color="auto"/>
            <w:bottom w:val="none" w:sz="0" w:space="0" w:color="auto"/>
            <w:right w:val="none" w:sz="0" w:space="0" w:color="auto"/>
          </w:divBdr>
        </w:div>
        <w:div w:id="314068697">
          <w:marLeft w:val="259"/>
          <w:marRight w:val="0"/>
          <w:marTop w:val="0"/>
          <w:marBottom w:val="60"/>
          <w:divBdr>
            <w:top w:val="none" w:sz="0" w:space="0" w:color="auto"/>
            <w:left w:val="none" w:sz="0" w:space="0" w:color="auto"/>
            <w:bottom w:val="none" w:sz="0" w:space="0" w:color="auto"/>
            <w:right w:val="none" w:sz="0" w:space="0" w:color="auto"/>
          </w:divBdr>
        </w:div>
        <w:div w:id="2037610273">
          <w:marLeft w:val="0"/>
          <w:marRight w:val="0"/>
          <w:marTop w:val="0"/>
          <w:marBottom w:val="60"/>
          <w:divBdr>
            <w:top w:val="none" w:sz="0" w:space="0" w:color="auto"/>
            <w:left w:val="none" w:sz="0" w:space="0" w:color="auto"/>
            <w:bottom w:val="none" w:sz="0" w:space="0" w:color="auto"/>
            <w:right w:val="none" w:sz="0" w:space="0" w:color="auto"/>
          </w:divBdr>
        </w:div>
        <w:div w:id="1582448065">
          <w:marLeft w:val="0"/>
          <w:marRight w:val="0"/>
          <w:marTop w:val="0"/>
          <w:marBottom w:val="60"/>
          <w:divBdr>
            <w:top w:val="none" w:sz="0" w:space="0" w:color="auto"/>
            <w:left w:val="none" w:sz="0" w:space="0" w:color="auto"/>
            <w:bottom w:val="none" w:sz="0" w:space="0" w:color="auto"/>
            <w:right w:val="none" w:sz="0" w:space="0" w:color="auto"/>
          </w:divBdr>
        </w:div>
        <w:div w:id="1977291148">
          <w:marLeft w:val="0"/>
          <w:marRight w:val="0"/>
          <w:marTop w:val="0"/>
          <w:marBottom w:val="200"/>
          <w:divBdr>
            <w:top w:val="none" w:sz="0" w:space="0" w:color="auto"/>
            <w:left w:val="none" w:sz="0" w:space="0" w:color="auto"/>
            <w:bottom w:val="none" w:sz="0" w:space="0" w:color="auto"/>
            <w:right w:val="none" w:sz="0" w:space="0" w:color="auto"/>
          </w:divBdr>
        </w:div>
        <w:div w:id="799343298">
          <w:marLeft w:val="0"/>
          <w:marRight w:val="0"/>
          <w:marTop w:val="0"/>
          <w:marBottom w:val="200"/>
          <w:divBdr>
            <w:top w:val="none" w:sz="0" w:space="0" w:color="auto"/>
            <w:left w:val="none" w:sz="0" w:space="0" w:color="auto"/>
            <w:bottom w:val="none" w:sz="0" w:space="0" w:color="auto"/>
            <w:right w:val="none" w:sz="0" w:space="0" w:color="auto"/>
          </w:divBdr>
        </w:div>
        <w:div w:id="1426416683">
          <w:marLeft w:val="396"/>
          <w:marRight w:val="0"/>
          <w:marTop w:val="0"/>
          <w:marBottom w:val="60"/>
          <w:divBdr>
            <w:top w:val="none" w:sz="0" w:space="0" w:color="auto"/>
            <w:left w:val="none" w:sz="0" w:space="0" w:color="auto"/>
            <w:bottom w:val="none" w:sz="0" w:space="0" w:color="auto"/>
            <w:right w:val="none" w:sz="0" w:space="0" w:color="auto"/>
          </w:divBdr>
        </w:div>
        <w:div w:id="1503155725">
          <w:marLeft w:val="0"/>
          <w:marRight w:val="0"/>
          <w:marTop w:val="0"/>
          <w:marBottom w:val="60"/>
          <w:divBdr>
            <w:top w:val="none" w:sz="0" w:space="0" w:color="auto"/>
            <w:left w:val="none" w:sz="0" w:space="0" w:color="auto"/>
            <w:bottom w:val="none" w:sz="0" w:space="0" w:color="auto"/>
            <w:right w:val="none" w:sz="0" w:space="0" w:color="auto"/>
          </w:divBdr>
        </w:div>
        <w:div w:id="1500653611">
          <w:marLeft w:val="0"/>
          <w:marRight w:val="0"/>
          <w:marTop w:val="0"/>
          <w:marBottom w:val="60"/>
          <w:divBdr>
            <w:top w:val="none" w:sz="0" w:space="0" w:color="auto"/>
            <w:left w:val="none" w:sz="0" w:space="0" w:color="auto"/>
            <w:bottom w:val="none" w:sz="0" w:space="0" w:color="auto"/>
            <w:right w:val="none" w:sz="0" w:space="0" w:color="auto"/>
          </w:divBdr>
        </w:div>
        <w:div w:id="2135784221">
          <w:marLeft w:val="0"/>
          <w:marRight w:val="0"/>
          <w:marTop w:val="0"/>
          <w:marBottom w:val="60"/>
          <w:divBdr>
            <w:top w:val="none" w:sz="0" w:space="0" w:color="auto"/>
            <w:left w:val="none" w:sz="0" w:space="0" w:color="auto"/>
            <w:bottom w:val="none" w:sz="0" w:space="0" w:color="auto"/>
            <w:right w:val="none" w:sz="0" w:space="0" w:color="auto"/>
          </w:divBdr>
        </w:div>
        <w:div w:id="811677881">
          <w:marLeft w:val="327"/>
          <w:marRight w:val="0"/>
          <w:marTop w:val="0"/>
          <w:marBottom w:val="60"/>
          <w:divBdr>
            <w:top w:val="none" w:sz="0" w:space="0" w:color="auto"/>
            <w:left w:val="none" w:sz="0" w:space="0" w:color="auto"/>
            <w:bottom w:val="none" w:sz="0" w:space="0" w:color="auto"/>
            <w:right w:val="none" w:sz="0" w:space="0" w:color="auto"/>
          </w:divBdr>
        </w:div>
        <w:div w:id="893394303">
          <w:marLeft w:val="327"/>
          <w:marRight w:val="0"/>
          <w:marTop w:val="0"/>
          <w:marBottom w:val="60"/>
          <w:divBdr>
            <w:top w:val="none" w:sz="0" w:space="0" w:color="auto"/>
            <w:left w:val="none" w:sz="0" w:space="0" w:color="auto"/>
            <w:bottom w:val="none" w:sz="0" w:space="0" w:color="auto"/>
            <w:right w:val="none" w:sz="0" w:space="0" w:color="auto"/>
          </w:divBdr>
        </w:div>
        <w:div w:id="321931279">
          <w:marLeft w:val="327"/>
          <w:marRight w:val="0"/>
          <w:marTop w:val="0"/>
          <w:marBottom w:val="60"/>
          <w:divBdr>
            <w:top w:val="none" w:sz="0" w:space="0" w:color="auto"/>
            <w:left w:val="none" w:sz="0" w:space="0" w:color="auto"/>
            <w:bottom w:val="none" w:sz="0" w:space="0" w:color="auto"/>
            <w:right w:val="none" w:sz="0" w:space="0" w:color="auto"/>
          </w:divBdr>
        </w:div>
        <w:div w:id="1984969707">
          <w:marLeft w:val="327"/>
          <w:marRight w:val="0"/>
          <w:marTop w:val="0"/>
          <w:marBottom w:val="60"/>
          <w:divBdr>
            <w:top w:val="none" w:sz="0" w:space="0" w:color="auto"/>
            <w:left w:val="none" w:sz="0" w:space="0" w:color="auto"/>
            <w:bottom w:val="none" w:sz="0" w:space="0" w:color="auto"/>
            <w:right w:val="none" w:sz="0" w:space="0" w:color="auto"/>
          </w:divBdr>
        </w:div>
        <w:div w:id="1067143583">
          <w:marLeft w:val="0"/>
          <w:marRight w:val="0"/>
          <w:marTop w:val="0"/>
          <w:marBottom w:val="60"/>
          <w:divBdr>
            <w:top w:val="none" w:sz="0" w:space="0" w:color="auto"/>
            <w:left w:val="none" w:sz="0" w:space="0" w:color="auto"/>
            <w:bottom w:val="none" w:sz="0" w:space="0" w:color="auto"/>
            <w:right w:val="none" w:sz="0" w:space="0" w:color="auto"/>
          </w:divBdr>
        </w:div>
        <w:div w:id="1581597417">
          <w:marLeft w:val="0"/>
          <w:marRight w:val="0"/>
          <w:marTop w:val="0"/>
          <w:marBottom w:val="60"/>
          <w:divBdr>
            <w:top w:val="none" w:sz="0" w:space="0" w:color="auto"/>
            <w:left w:val="none" w:sz="0" w:space="0" w:color="auto"/>
            <w:bottom w:val="none" w:sz="0" w:space="0" w:color="auto"/>
            <w:right w:val="none" w:sz="0" w:space="0" w:color="auto"/>
          </w:divBdr>
        </w:div>
        <w:div w:id="2004964417">
          <w:marLeft w:val="396"/>
          <w:marRight w:val="0"/>
          <w:marTop w:val="0"/>
          <w:marBottom w:val="60"/>
          <w:divBdr>
            <w:top w:val="none" w:sz="0" w:space="0" w:color="auto"/>
            <w:left w:val="none" w:sz="0" w:space="0" w:color="auto"/>
            <w:bottom w:val="none" w:sz="0" w:space="0" w:color="auto"/>
            <w:right w:val="none" w:sz="0" w:space="0" w:color="auto"/>
          </w:divBdr>
        </w:div>
        <w:div w:id="1339116154">
          <w:marLeft w:val="0"/>
          <w:marRight w:val="0"/>
          <w:marTop w:val="0"/>
          <w:marBottom w:val="60"/>
          <w:divBdr>
            <w:top w:val="none" w:sz="0" w:space="0" w:color="auto"/>
            <w:left w:val="none" w:sz="0" w:space="0" w:color="auto"/>
            <w:bottom w:val="none" w:sz="0" w:space="0" w:color="auto"/>
            <w:right w:val="none" w:sz="0" w:space="0" w:color="auto"/>
          </w:divBdr>
        </w:div>
        <w:div w:id="1485126840">
          <w:marLeft w:val="0"/>
          <w:marRight w:val="0"/>
          <w:marTop w:val="0"/>
          <w:marBottom w:val="60"/>
          <w:divBdr>
            <w:top w:val="none" w:sz="0" w:space="0" w:color="auto"/>
            <w:left w:val="none" w:sz="0" w:space="0" w:color="auto"/>
            <w:bottom w:val="none" w:sz="0" w:space="0" w:color="auto"/>
            <w:right w:val="none" w:sz="0" w:space="0" w:color="auto"/>
          </w:divBdr>
        </w:div>
        <w:div w:id="1957176250">
          <w:marLeft w:val="0"/>
          <w:marRight w:val="0"/>
          <w:marTop w:val="0"/>
          <w:marBottom w:val="60"/>
          <w:divBdr>
            <w:top w:val="none" w:sz="0" w:space="0" w:color="auto"/>
            <w:left w:val="none" w:sz="0" w:space="0" w:color="auto"/>
            <w:bottom w:val="none" w:sz="0" w:space="0" w:color="auto"/>
            <w:right w:val="none" w:sz="0" w:space="0" w:color="auto"/>
          </w:divBdr>
        </w:div>
        <w:div w:id="941299595">
          <w:marLeft w:val="0"/>
          <w:marRight w:val="0"/>
          <w:marTop w:val="0"/>
          <w:marBottom w:val="60"/>
          <w:divBdr>
            <w:top w:val="none" w:sz="0" w:space="0" w:color="auto"/>
            <w:left w:val="none" w:sz="0" w:space="0" w:color="auto"/>
            <w:bottom w:val="none" w:sz="0" w:space="0" w:color="auto"/>
            <w:right w:val="none" w:sz="0" w:space="0" w:color="auto"/>
          </w:divBdr>
        </w:div>
        <w:div w:id="832451570">
          <w:marLeft w:val="0"/>
          <w:marRight w:val="0"/>
          <w:marTop w:val="0"/>
          <w:marBottom w:val="60"/>
          <w:divBdr>
            <w:top w:val="none" w:sz="0" w:space="0" w:color="auto"/>
            <w:left w:val="none" w:sz="0" w:space="0" w:color="auto"/>
            <w:bottom w:val="none" w:sz="0" w:space="0" w:color="auto"/>
            <w:right w:val="none" w:sz="0" w:space="0" w:color="auto"/>
          </w:divBdr>
        </w:div>
        <w:div w:id="1899128067">
          <w:marLeft w:val="0"/>
          <w:marRight w:val="0"/>
          <w:marTop w:val="0"/>
          <w:marBottom w:val="60"/>
          <w:divBdr>
            <w:top w:val="none" w:sz="0" w:space="0" w:color="auto"/>
            <w:left w:val="none" w:sz="0" w:space="0" w:color="auto"/>
            <w:bottom w:val="none" w:sz="0" w:space="0" w:color="auto"/>
            <w:right w:val="none" w:sz="0" w:space="0" w:color="auto"/>
          </w:divBdr>
        </w:div>
        <w:div w:id="1092160568">
          <w:marLeft w:val="0"/>
          <w:marRight w:val="0"/>
          <w:marTop w:val="0"/>
          <w:marBottom w:val="60"/>
          <w:divBdr>
            <w:top w:val="none" w:sz="0" w:space="0" w:color="auto"/>
            <w:left w:val="none" w:sz="0" w:space="0" w:color="auto"/>
            <w:bottom w:val="none" w:sz="0" w:space="0" w:color="auto"/>
            <w:right w:val="none" w:sz="0" w:space="0" w:color="auto"/>
          </w:divBdr>
        </w:div>
        <w:div w:id="1495029916">
          <w:marLeft w:val="0"/>
          <w:marRight w:val="0"/>
          <w:marTop w:val="0"/>
          <w:marBottom w:val="60"/>
          <w:divBdr>
            <w:top w:val="none" w:sz="0" w:space="0" w:color="auto"/>
            <w:left w:val="none" w:sz="0" w:space="0" w:color="auto"/>
            <w:bottom w:val="none" w:sz="0" w:space="0" w:color="auto"/>
            <w:right w:val="none" w:sz="0" w:space="0" w:color="auto"/>
          </w:divBdr>
        </w:div>
        <w:div w:id="195048939">
          <w:marLeft w:val="0"/>
          <w:marRight w:val="0"/>
          <w:marTop w:val="0"/>
          <w:marBottom w:val="60"/>
          <w:divBdr>
            <w:top w:val="none" w:sz="0" w:space="0" w:color="auto"/>
            <w:left w:val="none" w:sz="0" w:space="0" w:color="auto"/>
            <w:bottom w:val="none" w:sz="0" w:space="0" w:color="auto"/>
            <w:right w:val="none" w:sz="0" w:space="0" w:color="auto"/>
          </w:divBdr>
        </w:div>
        <w:div w:id="473454903">
          <w:marLeft w:val="0"/>
          <w:marRight w:val="0"/>
          <w:marTop w:val="0"/>
          <w:marBottom w:val="60"/>
          <w:divBdr>
            <w:top w:val="none" w:sz="0" w:space="0" w:color="auto"/>
            <w:left w:val="none" w:sz="0" w:space="0" w:color="auto"/>
            <w:bottom w:val="none" w:sz="0" w:space="0" w:color="auto"/>
            <w:right w:val="none" w:sz="0" w:space="0" w:color="auto"/>
          </w:divBdr>
        </w:div>
        <w:div w:id="682127090">
          <w:marLeft w:val="0"/>
          <w:marRight w:val="0"/>
          <w:marTop w:val="0"/>
          <w:marBottom w:val="60"/>
          <w:divBdr>
            <w:top w:val="none" w:sz="0" w:space="0" w:color="auto"/>
            <w:left w:val="none" w:sz="0" w:space="0" w:color="auto"/>
            <w:bottom w:val="none" w:sz="0" w:space="0" w:color="auto"/>
            <w:right w:val="none" w:sz="0" w:space="0" w:color="auto"/>
          </w:divBdr>
        </w:div>
        <w:div w:id="1550217048">
          <w:marLeft w:val="396"/>
          <w:marRight w:val="0"/>
          <w:marTop w:val="0"/>
          <w:marBottom w:val="60"/>
          <w:divBdr>
            <w:top w:val="none" w:sz="0" w:space="0" w:color="auto"/>
            <w:left w:val="none" w:sz="0" w:space="0" w:color="auto"/>
            <w:bottom w:val="none" w:sz="0" w:space="0" w:color="auto"/>
            <w:right w:val="none" w:sz="0" w:space="0" w:color="auto"/>
          </w:divBdr>
        </w:div>
        <w:div w:id="753740490">
          <w:marLeft w:val="396"/>
          <w:marRight w:val="0"/>
          <w:marTop w:val="0"/>
          <w:marBottom w:val="60"/>
          <w:divBdr>
            <w:top w:val="none" w:sz="0" w:space="0" w:color="auto"/>
            <w:left w:val="none" w:sz="0" w:space="0" w:color="auto"/>
            <w:bottom w:val="none" w:sz="0" w:space="0" w:color="auto"/>
            <w:right w:val="none" w:sz="0" w:space="0" w:color="auto"/>
          </w:divBdr>
        </w:div>
        <w:div w:id="182597977">
          <w:marLeft w:val="0"/>
          <w:marRight w:val="0"/>
          <w:marTop w:val="0"/>
          <w:marBottom w:val="60"/>
          <w:divBdr>
            <w:top w:val="none" w:sz="0" w:space="0" w:color="auto"/>
            <w:left w:val="none" w:sz="0" w:space="0" w:color="auto"/>
            <w:bottom w:val="none" w:sz="0" w:space="0" w:color="auto"/>
            <w:right w:val="none" w:sz="0" w:space="0" w:color="auto"/>
          </w:divBdr>
        </w:div>
        <w:div w:id="582878319">
          <w:marLeft w:val="0"/>
          <w:marRight w:val="0"/>
          <w:marTop w:val="0"/>
          <w:marBottom w:val="60"/>
          <w:divBdr>
            <w:top w:val="none" w:sz="0" w:space="0" w:color="auto"/>
            <w:left w:val="none" w:sz="0" w:space="0" w:color="auto"/>
            <w:bottom w:val="none" w:sz="0" w:space="0" w:color="auto"/>
            <w:right w:val="none" w:sz="0" w:space="0" w:color="auto"/>
          </w:divBdr>
        </w:div>
        <w:div w:id="577062240">
          <w:marLeft w:val="0"/>
          <w:marRight w:val="0"/>
          <w:marTop w:val="0"/>
          <w:marBottom w:val="60"/>
          <w:divBdr>
            <w:top w:val="none" w:sz="0" w:space="0" w:color="auto"/>
            <w:left w:val="none" w:sz="0" w:space="0" w:color="auto"/>
            <w:bottom w:val="none" w:sz="0" w:space="0" w:color="auto"/>
            <w:right w:val="none" w:sz="0" w:space="0" w:color="auto"/>
          </w:divBdr>
        </w:div>
        <w:div w:id="171116511">
          <w:marLeft w:val="0"/>
          <w:marRight w:val="0"/>
          <w:marTop w:val="0"/>
          <w:marBottom w:val="60"/>
          <w:divBdr>
            <w:top w:val="none" w:sz="0" w:space="0" w:color="auto"/>
            <w:left w:val="none" w:sz="0" w:space="0" w:color="auto"/>
            <w:bottom w:val="none" w:sz="0" w:space="0" w:color="auto"/>
            <w:right w:val="none" w:sz="0" w:space="0" w:color="auto"/>
          </w:divBdr>
        </w:div>
        <w:div w:id="1931348066">
          <w:marLeft w:val="0"/>
          <w:marRight w:val="0"/>
          <w:marTop w:val="0"/>
          <w:marBottom w:val="60"/>
          <w:divBdr>
            <w:top w:val="none" w:sz="0" w:space="0" w:color="auto"/>
            <w:left w:val="none" w:sz="0" w:space="0" w:color="auto"/>
            <w:bottom w:val="none" w:sz="0" w:space="0" w:color="auto"/>
            <w:right w:val="none" w:sz="0" w:space="0" w:color="auto"/>
          </w:divBdr>
        </w:div>
        <w:div w:id="813639630">
          <w:marLeft w:val="0"/>
          <w:marRight w:val="0"/>
          <w:marTop w:val="0"/>
          <w:marBottom w:val="60"/>
          <w:divBdr>
            <w:top w:val="none" w:sz="0" w:space="0" w:color="auto"/>
            <w:left w:val="none" w:sz="0" w:space="0" w:color="auto"/>
            <w:bottom w:val="none" w:sz="0" w:space="0" w:color="auto"/>
            <w:right w:val="none" w:sz="0" w:space="0" w:color="auto"/>
          </w:divBdr>
        </w:div>
        <w:div w:id="415975314">
          <w:marLeft w:val="0"/>
          <w:marRight w:val="0"/>
          <w:marTop w:val="0"/>
          <w:marBottom w:val="60"/>
          <w:divBdr>
            <w:top w:val="none" w:sz="0" w:space="0" w:color="auto"/>
            <w:left w:val="none" w:sz="0" w:space="0" w:color="auto"/>
            <w:bottom w:val="none" w:sz="0" w:space="0" w:color="auto"/>
            <w:right w:val="none" w:sz="0" w:space="0" w:color="auto"/>
          </w:divBdr>
        </w:div>
        <w:div w:id="1128084962">
          <w:marLeft w:val="0"/>
          <w:marRight w:val="0"/>
          <w:marTop w:val="0"/>
          <w:marBottom w:val="60"/>
          <w:divBdr>
            <w:top w:val="none" w:sz="0" w:space="0" w:color="auto"/>
            <w:left w:val="none" w:sz="0" w:space="0" w:color="auto"/>
            <w:bottom w:val="none" w:sz="0" w:space="0" w:color="auto"/>
            <w:right w:val="none" w:sz="0" w:space="0" w:color="auto"/>
          </w:divBdr>
        </w:div>
        <w:div w:id="827136256">
          <w:marLeft w:val="0"/>
          <w:marRight w:val="0"/>
          <w:marTop w:val="0"/>
          <w:marBottom w:val="60"/>
          <w:divBdr>
            <w:top w:val="none" w:sz="0" w:space="0" w:color="auto"/>
            <w:left w:val="none" w:sz="0" w:space="0" w:color="auto"/>
            <w:bottom w:val="none" w:sz="0" w:space="0" w:color="auto"/>
            <w:right w:val="none" w:sz="0" w:space="0" w:color="auto"/>
          </w:divBdr>
        </w:div>
        <w:div w:id="461655067">
          <w:marLeft w:val="0"/>
          <w:marRight w:val="0"/>
          <w:marTop w:val="0"/>
          <w:marBottom w:val="60"/>
          <w:divBdr>
            <w:top w:val="none" w:sz="0" w:space="0" w:color="auto"/>
            <w:left w:val="none" w:sz="0" w:space="0" w:color="auto"/>
            <w:bottom w:val="none" w:sz="0" w:space="0" w:color="auto"/>
            <w:right w:val="none" w:sz="0" w:space="0" w:color="auto"/>
          </w:divBdr>
        </w:div>
        <w:div w:id="1279947486">
          <w:marLeft w:val="0"/>
          <w:marRight w:val="0"/>
          <w:marTop w:val="0"/>
          <w:marBottom w:val="60"/>
          <w:divBdr>
            <w:top w:val="none" w:sz="0" w:space="0" w:color="auto"/>
            <w:left w:val="none" w:sz="0" w:space="0" w:color="auto"/>
            <w:bottom w:val="none" w:sz="0" w:space="0" w:color="auto"/>
            <w:right w:val="none" w:sz="0" w:space="0" w:color="auto"/>
          </w:divBdr>
        </w:div>
        <w:div w:id="1492869310">
          <w:marLeft w:val="396"/>
          <w:marRight w:val="0"/>
          <w:marTop w:val="0"/>
          <w:marBottom w:val="60"/>
          <w:divBdr>
            <w:top w:val="none" w:sz="0" w:space="0" w:color="auto"/>
            <w:left w:val="none" w:sz="0" w:space="0" w:color="auto"/>
            <w:bottom w:val="none" w:sz="0" w:space="0" w:color="auto"/>
            <w:right w:val="none" w:sz="0" w:space="0" w:color="auto"/>
          </w:divBdr>
        </w:div>
        <w:div w:id="2003387436">
          <w:marLeft w:val="0"/>
          <w:marRight w:val="0"/>
          <w:marTop w:val="0"/>
          <w:marBottom w:val="60"/>
          <w:divBdr>
            <w:top w:val="none" w:sz="0" w:space="0" w:color="auto"/>
            <w:left w:val="none" w:sz="0" w:space="0" w:color="auto"/>
            <w:bottom w:val="none" w:sz="0" w:space="0" w:color="auto"/>
            <w:right w:val="none" w:sz="0" w:space="0" w:color="auto"/>
          </w:divBdr>
        </w:div>
        <w:div w:id="1882597462">
          <w:marLeft w:val="0"/>
          <w:marRight w:val="0"/>
          <w:marTop w:val="0"/>
          <w:marBottom w:val="60"/>
          <w:divBdr>
            <w:top w:val="none" w:sz="0" w:space="0" w:color="auto"/>
            <w:left w:val="none" w:sz="0" w:space="0" w:color="auto"/>
            <w:bottom w:val="none" w:sz="0" w:space="0" w:color="auto"/>
            <w:right w:val="none" w:sz="0" w:space="0" w:color="auto"/>
          </w:divBdr>
        </w:div>
        <w:div w:id="2005546271">
          <w:marLeft w:val="327"/>
          <w:marRight w:val="0"/>
          <w:marTop w:val="0"/>
          <w:marBottom w:val="60"/>
          <w:divBdr>
            <w:top w:val="none" w:sz="0" w:space="0" w:color="auto"/>
            <w:left w:val="none" w:sz="0" w:space="0" w:color="auto"/>
            <w:bottom w:val="none" w:sz="0" w:space="0" w:color="auto"/>
            <w:right w:val="none" w:sz="0" w:space="0" w:color="auto"/>
          </w:divBdr>
        </w:div>
        <w:div w:id="1844710214">
          <w:marLeft w:val="327"/>
          <w:marRight w:val="0"/>
          <w:marTop w:val="0"/>
          <w:marBottom w:val="60"/>
          <w:divBdr>
            <w:top w:val="none" w:sz="0" w:space="0" w:color="auto"/>
            <w:left w:val="none" w:sz="0" w:space="0" w:color="auto"/>
            <w:bottom w:val="none" w:sz="0" w:space="0" w:color="auto"/>
            <w:right w:val="none" w:sz="0" w:space="0" w:color="auto"/>
          </w:divBdr>
        </w:div>
        <w:div w:id="374698976">
          <w:marLeft w:val="327"/>
          <w:marRight w:val="0"/>
          <w:marTop w:val="0"/>
          <w:marBottom w:val="60"/>
          <w:divBdr>
            <w:top w:val="none" w:sz="0" w:space="0" w:color="auto"/>
            <w:left w:val="none" w:sz="0" w:space="0" w:color="auto"/>
            <w:bottom w:val="none" w:sz="0" w:space="0" w:color="auto"/>
            <w:right w:val="none" w:sz="0" w:space="0" w:color="auto"/>
          </w:divBdr>
        </w:div>
        <w:div w:id="244803188">
          <w:marLeft w:val="327"/>
          <w:marRight w:val="0"/>
          <w:marTop w:val="0"/>
          <w:marBottom w:val="60"/>
          <w:divBdr>
            <w:top w:val="none" w:sz="0" w:space="0" w:color="auto"/>
            <w:left w:val="none" w:sz="0" w:space="0" w:color="auto"/>
            <w:bottom w:val="none" w:sz="0" w:space="0" w:color="auto"/>
            <w:right w:val="none" w:sz="0" w:space="0" w:color="auto"/>
          </w:divBdr>
        </w:div>
        <w:div w:id="102382636">
          <w:marLeft w:val="327"/>
          <w:marRight w:val="0"/>
          <w:marTop w:val="0"/>
          <w:marBottom w:val="60"/>
          <w:divBdr>
            <w:top w:val="none" w:sz="0" w:space="0" w:color="auto"/>
            <w:left w:val="none" w:sz="0" w:space="0" w:color="auto"/>
            <w:bottom w:val="none" w:sz="0" w:space="0" w:color="auto"/>
            <w:right w:val="none" w:sz="0" w:space="0" w:color="auto"/>
          </w:divBdr>
        </w:div>
        <w:div w:id="2031175980">
          <w:marLeft w:val="327"/>
          <w:marRight w:val="0"/>
          <w:marTop w:val="0"/>
          <w:marBottom w:val="60"/>
          <w:divBdr>
            <w:top w:val="none" w:sz="0" w:space="0" w:color="auto"/>
            <w:left w:val="none" w:sz="0" w:space="0" w:color="auto"/>
            <w:bottom w:val="none" w:sz="0" w:space="0" w:color="auto"/>
            <w:right w:val="none" w:sz="0" w:space="0" w:color="auto"/>
          </w:divBdr>
        </w:div>
        <w:div w:id="1285384609">
          <w:marLeft w:val="327"/>
          <w:marRight w:val="0"/>
          <w:marTop w:val="0"/>
          <w:marBottom w:val="60"/>
          <w:divBdr>
            <w:top w:val="none" w:sz="0" w:space="0" w:color="auto"/>
            <w:left w:val="none" w:sz="0" w:space="0" w:color="auto"/>
            <w:bottom w:val="none" w:sz="0" w:space="0" w:color="auto"/>
            <w:right w:val="none" w:sz="0" w:space="0" w:color="auto"/>
          </w:divBdr>
        </w:div>
        <w:div w:id="1851600567">
          <w:marLeft w:val="327"/>
          <w:marRight w:val="0"/>
          <w:marTop w:val="0"/>
          <w:marBottom w:val="60"/>
          <w:divBdr>
            <w:top w:val="none" w:sz="0" w:space="0" w:color="auto"/>
            <w:left w:val="none" w:sz="0" w:space="0" w:color="auto"/>
            <w:bottom w:val="none" w:sz="0" w:space="0" w:color="auto"/>
            <w:right w:val="none" w:sz="0" w:space="0" w:color="auto"/>
          </w:divBdr>
        </w:div>
        <w:div w:id="1194032548">
          <w:marLeft w:val="327"/>
          <w:marRight w:val="0"/>
          <w:marTop w:val="0"/>
          <w:marBottom w:val="60"/>
          <w:divBdr>
            <w:top w:val="none" w:sz="0" w:space="0" w:color="auto"/>
            <w:left w:val="none" w:sz="0" w:space="0" w:color="auto"/>
            <w:bottom w:val="none" w:sz="0" w:space="0" w:color="auto"/>
            <w:right w:val="none" w:sz="0" w:space="0" w:color="auto"/>
          </w:divBdr>
        </w:div>
        <w:div w:id="637221186">
          <w:marLeft w:val="327"/>
          <w:marRight w:val="0"/>
          <w:marTop w:val="0"/>
          <w:marBottom w:val="60"/>
          <w:divBdr>
            <w:top w:val="none" w:sz="0" w:space="0" w:color="auto"/>
            <w:left w:val="none" w:sz="0" w:space="0" w:color="auto"/>
            <w:bottom w:val="none" w:sz="0" w:space="0" w:color="auto"/>
            <w:right w:val="none" w:sz="0" w:space="0" w:color="auto"/>
          </w:divBdr>
        </w:div>
        <w:div w:id="766998550">
          <w:marLeft w:val="327"/>
          <w:marRight w:val="0"/>
          <w:marTop w:val="0"/>
          <w:marBottom w:val="60"/>
          <w:divBdr>
            <w:top w:val="none" w:sz="0" w:space="0" w:color="auto"/>
            <w:left w:val="none" w:sz="0" w:space="0" w:color="auto"/>
            <w:bottom w:val="none" w:sz="0" w:space="0" w:color="auto"/>
            <w:right w:val="none" w:sz="0" w:space="0" w:color="auto"/>
          </w:divBdr>
        </w:div>
        <w:div w:id="71851525">
          <w:marLeft w:val="327"/>
          <w:marRight w:val="0"/>
          <w:marTop w:val="0"/>
          <w:marBottom w:val="60"/>
          <w:divBdr>
            <w:top w:val="none" w:sz="0" w:space="0" w:color="auto"/>
            <w:left w:val="none" w:sz="0" w:space="0" w:color="auto"/>
            <w:bottom w:val="none" w:sz="0" w:space="0" w:color="auto"/>
            <w:right w:val="none" w:sz="0" w:space="0" w:color="auto"/>
          </w:divBdr>
        </w:div>
        <w:div w:id="2137673877">
          <w:marLeft w:val="331"/>
          <w:marRight w:val="0"/>
          <w:marTop w:val="0"/>
          <w:marBottom w:val="60"/>
          <w:divBdr>
            <w:top w:val="none" w:sz="0" w:space="0" w:color="auto"/>
            <w:left w:val="none" w:sz="0" w:space="0" w:color="auto"/>
            <w:bottom w:val="none" w:sz="0" w:space="0" w:color="auto"/>
            <w:right w:val="none" w:sz="0" w:space="0" w:color="auto"/>
          </w:divBdr>
        </w:div>
        <w:div w:id="81149055">
          <w:marLeft w:val="331"/>
          <w:marRight w:val="0"/>
          <w:marTop w:val="0"/>
          <w:marBottom w:val="60"/>
          <w:divBdr>
            <w:top w:val="none" w:sz="0" w:space="0" w:color="auto"/>
            <w:left w:val="none" w:sz="0" w:space="0" w:color="auto"/>
            <w:bottom w:val="none" w:sz="0" w:space="0" w:color="auto"/>
            <w:right w:val="none" w:sz="0" w:space="0" w:color="auto"/>
          </w:divBdr>
        </w:div>
        <w:div w:id="2106874702">
          <w:marLeft w:val="331"/>
          <w:marRight w:val="0"/>
          <w:marTop w:val="0"/>
          <w:marBottom w:val="60"/>
          <w:divBdr>
            <w:top w:val="none" w:sz="0" w:space="0" w:color="auto"/>
            <w:left w:val="none" w:sz="0" w:space="0" w:color="auto"/>
            <w:bottom w:val="none" w:sz="0" w:space="0" w:color="auto"/>
            <w:right w:val="none" w:sz="0" w:space="0" w:color="auto"/>
          </w:divBdr>
        </w:div>
        <w:div w:id="1631935119">
          <w:marLeft w:val="331"/>
          <w:marRight w:val="0"/>
          <w:marTop w:val="0"/>
          <w:marBottom w:val="60"/>
          <w:divBdr>
            <w:top w:val="none" w:sz="0" w:space="0" w:color="auto"/>
            <w:left w:val="none" w:sz="0" w:space="0" w:color="auto"/>
            <w:bottom w:val="none" w:sz="0" w:space="0" w:color="auto"/>
            <w:right w:val="none" w:sz="0" w:space="0" w:color="auto"/>
          </w:divBdr>
        </w:div>
        <w:div w:id="960650046">
          <w:marLeft w:val="331"/>
          <w:marRight w:val="0"/>
          <w:marTop w:val="0"/>
          <w:marBottom w:val="60"/>
          <w:divBdr>
            <w:top w:val="none" w:sz="0" w:space="0" w:color="auto"/>
            <w:left w:val="none" w:sz="0" w:space="0" w:color="auto"/>
            <w:bottom w:val="none" w:sz="0" w:space="0" w:color="auto"/>
            <w:right w:val="none" w:sz="0" w:space="0" w:color="auto"/>
          </w:divBdr>
        </w:div>
        <w:div w:id="1886525036">
          <w:marLeft w:val="331"/>
          <w:marRight w:val="0"/>
          <w:marTop w:val="0"/>
          <w:marBottom w:val="60"/>
          <w:divBdr>
            <w:top w:val="none" w:sz="0" w:space="0" w:color="auto"/>
            <w:left w:val="none" w:sz="0" w:space="0" w:color="auto"/>
            <w:bottom w:val="none" w:sz="0" w:space="0" w:color="auto"/>
            <w:right w:val="none" w:sz="0" w:space="0" w:color="auto"/>
          </w:divBdr>
        </w:div>
        <w:div w:id="931085737">
          <w:marLeft w:val="331"/>
          <w:marRight w:val="0"/>
          <w:marTop w:val="0"/>
          <w:marBottom w:val="60"/>
          <w:divBdr>
            <w:top w:val="none" w:sz="0" w:space="0" w:color="auto"/>
            <w:left w:val="none" w:sz="0" w:space="0" w:color="auto"/>
            <w:bottom w:val="none" w:sz="0" w:space="0" w:color="auto"/>
            <w:right w:val="none" w:sz="0" w:space="0" w:color="auto"/>
          </w:divBdr>
        </w:div>
        <w:div w:id="409273140">
          <w:marLeft w:val="331"/>
          <w:marRight w:val="0"/>
          <w:marTop w:val="0"/>
          <w:marBottom w:val="60"/>
          <w:divBdr>
            <w:top w:val="none" w:sz="0" w:space="0" w:color="auto"/>
            <w:left w:val="none" w:sz="0" w:space="0" w:color="auto"/>
            <w:bottom w:val="none" w:sz="0" w:space="0" w:color="auto"/>
            <w:right w:val="none" w:sz="0" w:space="0" w:color="auto"/>
          </w:divBdr>
        </w:div>
        <w:div w:id="1993437364">
          <w:marLeft w:val="331"/>
          <w:marRight w:val="0"/>
          <w:marTop w:val="0"/>
          <w:marBottom w:val="60"/>
          <w:divBdr>
            <w:top w:val="none" w:sz="0" w:space="0" w:color="auto"/>
            <w:left w:val="none" w:sz="0" w:space="0" w:color="auto"/>
            <w:bottom w:val="none" w:sz="0" w:space="0" w:color="auto"/>
            <w:right w:val="none" w:sz="0" w:space="0" w:color="auto"/>
          </w:divBdr>
        </w:div>
        <w:div w:id="1325936271">
          <w:marLeft w:val="0"/>
          <w:marRight w:val="0"/>
          <w:marTop w:val="0"/>
          <w:marBottom w:val="60"/>
          <w:divBdr>
            <w:top w:val="none" w:sz="0" w:space="0" w:color="auto"/>
            <w:left w:val="none" w:sz="0" w:space="0" w:color="auto"/>
            <w:bottom w:val="none" w:sz="0" w:space="0" w:color="auto"/>
            <w:right w:val="none" w:sz="0" w:space="0" w:color="auto"/>
          </w:divBdr>
        </w:div>
        <w:div w:id="824125658">
          <w:marLeft w:val="0"/>
          <w:marRight w:val="0"/>
          <w:marTop w:val="0"/>
          <w:marBottom w:val="60"/>
          <w:divBdr>
            <w:top w:val="none" w:sz="0" w:space="0" w:color="auto"/>
            <w:left w:val="none" w:sz="0" w:space="0" w:color="auto"/>
            <w:bottom w:val="none" w:sz="0" w:space="0" w:color="auto"/>
            <w:right w:val="none" w:sz="0" w:space="0" w:color="auto"/>
          </w:divBdr>
        </w:div>
        <w:div w:id="1447969352">
          <w:marLeft w:val="0"/>
          <w:marRight w:val="0"/>
          <w:marTop w:val="0"/>
          <w:marBottom w:val="60"/>
          <w:divBdr>
            <w:top w:val="none" w:sz="0" w:space="0" w:color="auto"/>
            <w:left w:val="none" w:sz="0" w:space="0" w:color="auto"/>
            <w:bottom w:val="none" w:sz="0" w:space="0" w:color="auto"/>
            <w:right w:val="none" w:sz="0" w:space="0" w:color="auto"/>
          </w:divBdr>
        </w:div>
        <w:div w:id="1865482695">
          <w:marLeft w:val="0"/>
          <w:marRight w:val="0"/>
          <w:marTop w:val="0"/>
          <w:marBottom w:val="200"/>
          <w:divBdr>
            <w:top w:val="none" w:sz="0" w:space="0" w:color="auto"/>
            <w:left w:val="none" w:sz="0" w:space="0" w:color="auto"/>
            <w:bottom w:val="none" w:sz="0" w:space="0" w:color="auto"/>
            <w:right w:val="none" w:sz="0" w:space="0" w:color="auto"/>
          </w:divBdr>
        </w:div>
        <w:div w:id="1074400717">
          <w:marLeft w:val="0"/>
          <w:marRight w:val="0"/>
          <w:marTop w:val="0"/>
          <w:marBottom w:val="200"/>
          <w:divBdr>
            <w:top w:val="none" w:sz="0" w:space="0" w:color="auto"/>
            <w:left w:val="none" w:sz="0" w:space="0" w:color="auto"/>
            <w:bottom w:val="none" w:sz="0" w:space="0" w:color="auto"/>
            <w:right w:val="none" w:sz="0" w:space="0" w:color="auto"/>
          </w:divBdr>
        </w:div>
        <w:div w:id="41950371">
          <w:marLeft w:val="396"/>
          <w:marRight w:val="0"/>
          <w:marTop w:val="0"/>
          <w:marBottom w:val="60"/>
          <w:divBdr>
            <w:top w:val="none" w:sz="0" w:space="0" w:color="auto"/>
            <w:left w:val="none" w:sz="0" w:space="0" w:color="auto"/>
            <w:bottom w:val="none" w:sz="0" w:space="0" w:color="auto"/>
            <w:right w:val="none" w:sz="0" w:space="0" w:color="auto"/>
          </w:divBdr>
        </w:div>
        <w:div w:id="885336809">
          <w:marLeft w:val="0"/>
          <w:marRight w:val="0"/>
          <w:marTop w:val="0"/>
          <w:marBottom w:val="60"/>
          <w:divBdr>
            <w:top w:val="none" w:sz="0" w:space="0" w:color="auto"/>
            <w:left w:val="none" w:sz="0" w:space="0" w:color="auto"/>
            <w:bottom w:val="none" w:sz="0" w:space="0" w:color="auto"/>
            <w:right w:val="none" w:sz="0" w:space="0" w:color="auto"/>
          </w:divBdr>
        </w:div>
        <w:div w:id="1010721855">
          <w:marLeft w:val="0"/>
          <w:marRight w:val="0"/>
          <w:marTop w:val="0"/>
          <w:marBottom w:val="60"/>
          <w:divBdr>
            <w:top w:val="none" w:sz="0" w:space="0" w:color="auto"/>
            <w:left w:val="none" w:sz="0" w:space="0" w:color="auto"/>
            <w:bottom w:val="none" w:sz="0" w:space="0" w:color="auto"/>
            <w:right w:val="none" w:sz="0" w:space="0" w:color="auto"/>
          </w:divBdr>
        </w:div>
        <w:div w:id="1739091390">
          <w:marLeft w:val="331"/>
          <w:marRight w:val="0"/>
          <w:marTop w:val="0"/>
          <w:marBottom w:val="60"/>
          <w:divBdr>
            <w:top w:val="none" w:sz="0" w:space="0" w:color="auto"/>
            <w:left w:val="none" w:sz="0" w:space="0" w:color="auto"/>
            <w:bottom w:val="none" w:sz="0" w:space="0" w:color="auto"/>
            <w:right w:val="none" w:sz="0" w:space="0" w:color="auto"/>
          </w:divBdr>
        </w:div>
        <w:div w:id="1018047168">
          <w:marLeft w:val="331"/>
          <w:marRight w:val="0"/>
          <w:marTop w:val="0"/>
          <w:marBottom w:val="60"/>
          <w:divBdr>
            <w:top w:val="none" w:sz="0" w:space="0" w:color="auto"/>
            <w:left w:val="none" w:sz="0" w:space="0" w:color="auto"/>
            <w:bottom w:val="none" w:sz="0" w:space="0" w:color="auto"/>
            <w:right w:val="none" w:sz="0" w:space="0" w:color="auto"/>
          </w:divBdr>
        </w:div>
        <w:div w:id="474682039">
          <w:marLeft w:val="331"/>
          <w:marRight w:val="0"/>
          <w:marTop w:val="0"/>
          <w:marBottom w:val="60"/>
          <w:divBdr>
            <w:top w:val="none" w:sz="0" w:space="0" w:color="auto"/>
            <w:left w:val="none" w:sz="0" w:space="0" w:color="auto"/>
            <w:bottom w:val="none" w:sz="0" w:space="0" w:color="auto"/>
            <w:right w:val="none" w:sz="0" w:space="0" w:color="auto"/>
          </w:divBdr>
        </w:div>
        <w:div w:id="2021614852">
          <w:marLeft w:val="331"/>
          <w:marRight w:val="0"/>
          <w:marTop w:val="0"/>
          <w:marBottom w:val="60"/>
          <w:divBdr>
            <w:top w:val="none" w:sz="0" w:space="0" w:color="auto"/>
            <w:left w:val="none" w:sz="0" w:space="0" w:color="auto"/>
            <w:bottom w:val="none" w:sz="0" w:space="0" w:color="auto"/>
            <w:right w:val="none" w:sz="0" w:space="0" w:color="auto"/>
          </w:divBdr>
        </w:div>
        <w:div w:id="1870214326">
          <w:marLeft w:val="327"/>
          <w:marRight w:val="0"/>
          <w:marTop w:val="0"/>
          <w:marBottom w:val="60"/>
          <w:divBdr>
            <w:top w:val="none" w:sz="0" w:space="0" w:color="auto"/>
            <w:left w:val="none" w:sz="0" w:space="0" w:color="auto"/>
            <w:bottom w:val="none" w:sz="0" w:space="0" w:color="auto"/>
            <w:right w:val="none" w:sz="0" w:space="0" w:color="auto"/>
          </w:divBdr>
        </w:div>
        <w:div w:id="820314267">
          <w:marLeft w:val="331"/>
          <w:marRight w:val="0"/>
          <w:marTop w:val="0"/>
          <w:marBottom w:val="60"/>
          <w:divBdr>
            <w:top w:val="none" w:sz="0" w:space="0" w:color="auto"/>
            <w:left w:val="none" w:sz="0" w:space="0" w:color="auto"/>
            <w:bottom w:val="none" w:sz="0" w:space="0" w:color="auto"/>
            <w:right w:val="none" w:sz="0" w:space="0" w:color="auto"/>
          </w:divBdr>
        </w:div>
        <w:div w:id="1362899279">
          <w:marLeft w:val="331"/>
          <w:marRight w:val="0"/>
          <w:marTop w:val="0"/>
          <w:marBottom w:val="60"/>
          <w:divBdr>
            <w:top w:val="none" w:sz="0" w:space="0" w:color="auto"/>
            <w:left w:val="none" w:sz="0" w:space="0" w:color="auto"/>
            <w:bottom w:val="none" w:sz="0" w:space="0" w:color="auto"/>
            <w:right w:val="none" w:sz="0" w:space="0" w:color="auto"/>
          </w:divBdr>
        </w:div>
        <w:div w:id="1090397482">
          <w:marLeft w:val="0"/>
          <w:marRight w:val="0"/>
          <w:marTop w:val="0"/>
          <w:marBottom w:val="60"/>
          <w:divBdr>
            <w:top w:val="none" w:sz="0" w:space="0" w:color="auto"/>
            <w:left w:val="none" w:sz="0" w:space="0" w:color="auto"/>
            <w:bottom w:val="none" w:sz="0" w:space="0" w:color="auto"/>
            <w:right w:val="none" w:sz="0" w:space="0" w:color="auto"/>
          </w:divBdr>
        </w:div>
        <w:div w:id="1248729793">
          <w:marLeft w:val="0"/>
          <w:marRight w:val="0"/>
          <w:marTop w:val="0"/>
          <w:marBottom w:val="60"/>
          <w:divBdr>
            <w:top w:val="none" w:sz="0" w:space="0" w:color="auto"/>
            <w:left w:val="none" w:sz="0" w:space="0" w:color="auto"/>
            <w:bottom w:val="none" w:sz="0" w:space="0" w:color="auto"/>
            <w:right w:val="none" w:sz="0" w:space="0" w:color="auto"/>
          </w:divBdr>
        </w:div>
        <w:div w:id="1518080860">
          <w:marLeft w:val="0"/>
          <w:marRight w:val="0"/>
          <w:marTop w:val="0"/>
          <w:marBottom w:val="200"/>
          <w:divBdr>
            <w:top w:val="none" w:sz="0" w:space="0" w:color="auto"/>
            <w:left w:val="none" w:sz="0" w:space="0" w:color="auto"/>
            <w:bottom w:val="none" w:sz="0" w:space="0" w:color="auto"/>
            <w:right w:val="none" w:sz="0" w:space="0" w:color="auto"/>
          </w:divBdr>
        </w:div>
        <w:div w:id="881090237">
          <w:marLeft w:val="0"/>
          <w:marRight w:val="0"/>
          <w:marTop w:val="0"/>
          <w:marBottom w:val="200"/>
          <w:divBdr>
            <w:top w:val="none" w:sz="0" w:space="0" w:color="auto"/>
            <w:left w:val="none" w:sz="0" w:space="0" w:color="auto"/>
            <w:bottom w:val="none" w:sz="0" w:space="0" w:color="auto"/>
            <w:right w:val="none" w:sz="0" w:space="0" w:color="auto"/>
          </w:divBdr>
        </w:div>
        <w:div w:id="1137144783">
          <w:marLeft w:val="396"/>
          <w:marRight w:val="0"/>
          <w:marTop w:val="0"/>
          <w:marBottom w:val="60"/>
          <w:divBdr>
            <w:top w:val="none" w:sz="0" w:space="0" w:color="auto"/>
            <w:left w:val="none" w:sz="0" w:space="0" w:color="auto"/>
            <w:bottom w:val="none" w:sz="0" w:space="0" w:color="auto"/>
            <w:right w:val="none" w:sz="0" w:space="0" w:color="auto"/>
          </w:divBdr>
        </w:div>
        <w:div w:id="1843470428">
          <w:marLeft w:val="0"/>
          <w:marRight w:val="0"/>
          <w:marTop w:val="0"/>
          <w:marBottom w:val="60"/>
          <w:divBdr>
            <w:top w:val="none" w:sz="0" w:space="0" w:color="auto"/>
            <w:left w:val="none" w:sz="0" w:space="0" w:color="auto"/>
            <w:bottom w:val="none" w:sz="0" w:space="0" w:color="auto"/>
            <w:right w:val="none" w:sz="0" w:space="0" w:color="auto"/>
          </w:divBdr>
        </w:div>
        <w:div w:id="64689336">
          <w:marLeft w:val="0"/>
          <w:marRight w:val="0"/>
          <w:marTop w:val="0"/>
          <w:marBottom w:val="60"/>
          <w:divBdr>
            <w:top w:val="none" w:sz="0" w:space="0" w:color="auto"/>
            <w:left w:val="none" w:sz="0" w:space="0" w:color="auto"/>
            <w:bottom w:val="none" w:sz="0" w:space="0" w:color="auto"/>
            <w:right w:val="none" w:sz="0" w:space="0" w:color="auto"/>
          </w:divBdr>
        </w:div>
        <w:div w:id="1460535906">
          <w:marLeft w:val="331"/>
          <w:marRight w:val="0"/>
          <w:marTop w:val="0"/>
          <w:marBottom w:val="60"/>
          <w:divBdr>
            <w:top w:val="none" w:sz="0" w:space="0" w:color="auto"/>
            <w:left w:val="none" w:sz="0" w:space="0" w:color="auto"/>
            <w:bottom w:val="none" w:sz="0" w:space="0" w:color="auto"/>
            <w:right w:val="none" w:sz="0" w:space="0" w:color="auto"/>
          </w:divBdr>
        </w:div>
        <w:div w:id="1659916188">
          <w:marLeft w:val="331"/>
          <w:marRight w:val="0"/>
          <w:marTop w:val="0"/>
          <w:marBottom w:val="60"/>
          <w:divBdr>
            <w:top w:val="none" w:sz="0" w:space="0" w:color="auto"/>
            <w:left w:val="none" w:sz="0" w:space="0" w:color="auto"/>
            <w:bottom w:val="none" w:sz="0" w:space="0" w:color="auto"/>
            <w:right w:val="none" w:sz="0" w:space="0" w:color="auto"/>
          </w:divBdr>
        </w:div>
        <w:div w:id="1000740065">
          <w:marLeft w:val="327"/>
          <w:marRight w:val="0"/>
          <w:marTop w:val="0"/>
          <w:marBottom w:val="60"/>
          <w:divBdr>
            <w:top w:val="none" w:sz="0" w:space="0" w:color="auto"/>
            <w:left w:val="none" w:sz="0" w:space="0" w:color="auto"/>
            <w:bottom w:val="none" w:sz="0" w:space="0" w:color="auto"/>
            <w:right w:val="none" w:sz="0" w:space="0" w:color="auto"/>
          </w:divBdr>
        </w:div>
        <w:div w:id="386271490">
          <w:marLeft w:val="327"/>
          <w:marRight w:val="0"/>
          <w:marTop w:val="0"/>
          <w:marBottom w:val="60"/>
          <w:divBdr>
            <w:top w:val="none" w:sz="0" w:space="0" w:color="auto"/>
            <w:left w:val="none" w:sz="0" w:space="0" w:color="auto"/>
            <w:bottom w:val="none" w:sz="0" w:space="0" w:color="auto"/>
            <w:right w:val="none" w:sz="0" w:space="0" w:color="auto"/>
          </w:divBdr>
        </w:div>
        <w:div w:id="373820192">
          <w:marLeft w:val="0"/>
          <w:marRight w:val="0"/>
          <w:marTop w:val="0"/>
          <w:marBottom w:val="60"/>
          <w:divBdr>
            <w:top w:val="none" w:sz="0" w:space="0" w:color="auto"/>
            <w:left w:val="none" w:sz="0" w:space="0" w:color="auto"/>
            <w:bottom w:val="none" w:sz="0" w:space="0" w:color="auto"/>
            <w:right w:val="none" w:sz="0" w:space="0" w:color="auto"/>
          </w:divBdr>
        </w:div>
        <w:div w:id="1672946964">
          <w:marLeft w:val="0"/>
          <w:marRight w:val="0"/>
          <w:marTop w:val="0"/>
          <w:marBottom w:val="60"/>
          <w:divBdr>
            <w:top w:val="none" w:sz="0" w:space="0" w:color="auto"/>
            <w:left w:val="none" w:sz="0" w:space="0" w:color="auto"/>
            <w:bottom w:val="none" w:sz="0" w:space="0" w:color="auto"/>
            <w:right w:val="none" w:sz="0" w:space="0" w:color="auto"/>
          </w:divBdr>
        </w:div>
        <w:div w:id="1610040488">
          <w:marLeft w:val="0"/>
          <w:marRight w:val="0"/>
          <w:marTop w:val="0"/>
          <w:marBottom w:val="200"/>
          <w:divBdr>
            <w:top w:val="none" w:sz="0" w:space="0" w:color="auto"/>
            <w:left w:val="none" w:sz="0" w:space="0" w:color="auto"/>
            <w:bottom w:val="none" w:sz="0" w:space="0" w:color="auto"/>
            <w:right w:val="none" w:sz="0" w:space="0" w:color="auto"/>
          </w:divBdr>
        </w:div>
        <w:div w:id="2144955984">
          <w:marLeft w:val="0"/>
          <w:marRight w:val="0"/>
          <w:marTop w:val="0"/>
          <w:marBottom w:val="200"/>
          <w:divBdr>
            <w:top w:val="none" w:sz="0" w:space="0" w:color="auto"/>
            <w:left w:val="none" w:sz="0" w:space="0" w:color="auto"/>
            <w:bottom w:val="none" w:sz="0" w:space="0" w:color="auto"/>
            <w:right w:val="none" w:sz="0" w:space="0" w:color="auto"/>
          </w:divBdr>
        </w:div>
        <w:div w:id="429470943">
          <w:marLeft w:val="396"/>
          <w:marRight w:val="0"/>
          <w:marTop w:val="0"/>
          <w:marBottom w:val="60"/>
          <w:divBdr>
            <w:top w:val="none" w:sz="0" w:space="0" w:color="auto"/>
            <w:left w:val="none" w:sz="0" w:space="0" w:color="auto"/>
            <w:bottom w:val="none" w:sz="0" w:space="0" w:color="auto"/>
            <w:right w:val="none" w:sz="0" w:space="0" w:color="auto"/>
          </w:divBdr>
        </w:div>
        <w:div w:id="1870407295">
          <w:marLeft w:val="0"/>
          <w:marRight w:val="0"/>
          <w:marTop w:val="0"/>
          <w:marBottom w:val="60"/>
          <w:divBdr>
            <w:top w:val="none" w:sz="0" w:space="0" w:color="auto"/>
            <w:left w:val="none" w:sz="0" w:space="0" w:color="auto"/>
            <w:bottom w:val="none" w:sz="0" w:space="0" w:color="auto"/>
            <w:right w:val="none" w:sz="0" w:space="0" w:color="auto"/>
          </w:divBdr>
        </w:div>
        <w:div w:id="1553880030">
          <w:marLeft w:val="0"/>
          <w:marRight w:val="0"/>
          <w:marTop w:val="0"/>
          <w:marBottom w:val="60"/>
          <w:divBdr>
            <w:top w:val="none" w:sz="0" w:space="0" w:color="auto"/>
            <w:left w:val="none" w:sz="0" w:space="0" w:color="auto"/>
            <w:bottom w:val="none" w:sz="0" w:space="0" w:color="auto"/>
            <w:right w:val="none" w:sz="0" w:space="0" w:color="auto"/>
          </w:divBdr>
        </w:div>
        <w:div w:id="138543953">
          <w:marLeft w:val="0"/>
          <w:marRight w:val="0"/>
          <w:marTop w:val="0"/>
          <w:marBottom w:val="60"/>
          <w:divBdr>
            <w:top w:val="none" w:sz="0" w:space="0" w:color="auto"/>
            <w:left w:val="none" w:sz="0" w:space="0" w:color="auto"/>
            <w:bottom w:val="none" w:sz="0" w:space="0" w:color="auto"/>
            <w:right w:val="none" w:sz="0" w:space="0" w:color="auto"/>
          </w:divBdr>
        </w:div>
        <w:div w:id="898630693">
          <w:marLeft w:val="327"/>
          <w:marRight w:val="0"/>
          <w:marTop w:val="0"/>
          <w:marBottom w:val="60"/>
          <w:divBdr>
            <w:top w:val="none" w:sz="0" w:space="0" w:color="auto"/>
            <w:left w:val="none" w:sz="0" w:space="0" w:color="auto"/>
            <w:bottom w:val="none" w:sz="0" w:space="0" w:color="auto"/>
            <w:right w:val="none" w:sz="0" w:space="0" w:color="auto"/>
          </w:divBdr>
        </w:div>
        <w:div w:id="29185112">
          <w:marLeft w:val="327"/>
          <w:marRight w:val="0"/>
          <w:marTop w:val="0"/>
          <w:marBottom w:val="60"/>
          <w:divBdr>
            <w:top w:val="none" w:sz="0" w:space="0" w:color="auto"/>
            <w:left w:val="none" w:sz="0" w:space="0" w:color="auto"/>
            <w:bottom w:val="none" w:sz="0" w:space="0" w:color="auto"/>
            <w:right w:val="none" w:sz="0" w:space="0" w:color="auto"/>
          </w:divBdr>
        </w:div>
        <w:div w:id="1606768043">
          <w:marLeft w:val="0"/>
          <w:marRight w:val="0"/>
          <w:marTop w:val="0"/>
          <w:marBottom w:val="60"/>
          <w:divBdr>
            <w:top w:val="none" w:sz="0" w:space="0" w:color="auto"/>
            <w:left w:val="none" w:sz="0" w:space="0" w:color="auto"/>
            <w:bottom w:val="none" w:sz="0" w:space="0" w:color="auto"/>
            <w:right w:val="none" w:sz="0" w:space="0" w:color="auto"/>
          </w:divBdr>
        </w:div>
        <w:div w:id="316886788">
          <w:marLeft w:val="0"/>
          <w:marRight w:val="0"/>
          <w:marTop w:val="0"/>
          <w:marBottom w:val="60"/>
          <w:divBdr>
            <w:top w:val="none" w:sz="0" w:space="0" w:color="auto"/>
            <w:left w:val="none" w:sz="0" w:space="0" w:color="auto"/>
            <w:bottom w:val="none" w:sz="0" w:space="0" w:color="auto"/>
            <w:right w:val="none" w:sz="0" w:space="0" w:color="auto"/>
          </w:divBdr>
        </w:div>
        <w:div w:id="1650594118">
          <w:marLeft w:val="396"/>
          <w:marRight w:val="0"/>
          <w:marTop w:val="0"/>
          <w:marBottom w:val="60"/>
          <w:divBdr>
            <w:top w:val="none" w:sz="0" w:space="0" w:color="auto"/>
            <w:left w:val="none" w:sz="0" w:space="0" w:color="auto"/>
            <w:bottom w:val="none" w:sz="0" w:space="0" w:color="auto"/>
            <w:right w:val="none" w:sz="0" w:space="0" w:color="auto"/>
          </w:divBdr>
        </w:div>
        <w:div w:id="770012508">
          <w:marLeft w:val="0"/>
          <w:marRight w:val="0"/>
          <w:marTop w:val="0"/>
          <w:marBottom w:val="60"/>
          <w:divBdr>
            <w:top w:val="none" w:sz="0" w:space="0" w:color="auto"/>
            <w:left w:val="none" w:sz="0" w:space="0" w:color="auto"/>
            <w:bottom w:val="none" w:sz="0" w:space="0" w:color="auto"/>
            <w:right w:val="none" w:sz="0" w:space="0" w:color="auto"/>
          </w:divBdr>
        </w:div>
        <w:div w:id="42565169">
          <w:marLeft w:val="0"/>
          <w:marRight w:val="0"/>
          <w:marTop w:val="0"/>
          <w:marBottom w:val="60"/>
          <w:divBdr>
            <w:top w:val="none" w:sz="0" w:space="0" w:color="auto"/>
            <w:left w:val="none" w:sz="0" w:space="0" w:color="auto"/>
            <w:bottom w:val="none" w:sz="0" w:space="0" w:color="auto"/>
            <w:right w:val="none" w:sz="0" w:space="0" w:color="auto"/>
          </w:divBdr>
        </w:div>
        <w:div w:id="1086730329">
          <w:marLeft w:val="0"/>
          <w:marRight w:val="0"/>
          <w:marTop w:val="0"/>
          <w:marBottom w:val="60"/>
          <w:divBdr>
            <w:top w:val="none" w:sz="0" w:space="0" w:color="auto"/>
            <w:left w:val="none" w:sz="0" w:space="0" w:color="auto"/>
            <w:bottom w:val="none" w:sz="0" w:space="0" w:color="auto"/>
            <w:right w:val="none" w:sz="0" w:space="0" w:color="auto"/>
          </w:divBdr>
        </w:div>
        <w:div w:id="1729260311">
          <w:marLeft w:val="0"/>
          <w:marRight w:val="0"/>
          <w:marTop w:val="0"/>
          <w:marBottom w:val="60"/>
          <w:divBdr>
            <w:top w:val="none" w:sz="0" w:space="0" w:color="auto"/>
            <w:left w:val="none" w:sz="0" w:space="0" w:color="auto"/>
            <w:bottom w:val="none" w:sz="0" w:space="0" w:color="auto"/>
            <w:right w:val="none" w:sz="0" w:space="0" w:color="auto"/>
          </w:divBdr>
        </w:div>
        <w:div w:id="1925918821">
          <w:marLeft w:val="0"/>
          <w:marRight w:val="0"/>
          <w:marTop w:val="0"/>
          <w:marBottom w:val="60"/>
          <w:divBdr>
            <w:top w:val="none" w:sz="0" w:space="0" w:color="auto"/>
            <w:left w:val="none" w:sz="0" w:space="0" w:color="auto"/>
            <w:bottom w:val="none" w:sz="0" w:space="0" w:color="auto"/>
            <w:right w:val="none" w:sz="0" w:space="0" w:color="auto"/>
          </w:divBdr>
        </w:div>
        <w:div w:id="1008630409">
          <w:marLeft w:val="396"/>
          <w:marRight w:val="0"/>
          <w:marTop w:val="0"/>
          <w:marBottom w:val="60"/>
          <w:divBdr>
            <w:top w:val="none" w:sz="0" w:space="0" w:color="auto"/>
            <w:left w:val="none" w:sz="0" w:space="0" w:color="auto"/>
            <w:bottom w:val="none" w:sz="0" w:space="0" w:color="auto"/>
            <w:right w:val="none" w:sz="0" w:space="0" w:color="auto"/>
          </w:divBdr>
        </w:div>
        <w:div w:id="1975285358">
          <w:marLeft w:val="0"/>
          <w:marRight w:val="0"/>
          <w:marTop w:val="0"/>
          <w:marBottom w:val="60"/>
          <w:divBdr>
            <w:top w:val="none" w:sz="0" w:space="0" w:color="auto"/>
            <w:left w:val="none" w:sz="0" w:space="0" w:color="auto"/>
            <w:bottom w:val="none" w:sz="0" w:space="0" w:color="auto"/>
            <w:right w:val="none" w:sz="0" w:space="0" w:color="auto"/>
          </w:divBdr>
        </w:div>
        <w:div w:id="77560218">
          <w:marLeft w:val="0"/>
          <w:marRight w:val="0"/>
          <w:marTop w:val="0"/>
          <w:marBottom w:val="60"/>
          <w:divBdr>
            <w:top w:val="none" w:sz="0" w:space="0" w:color="auto"/>
            <w:left w:val="none" w:sz="0" w:space="0" w:color="auto"/>
            <w:bottom w:val="none" w:sz="0" w:space="0" w:color="auto"/>
            <w:right w:val="none" w:sz="0" w:space="0" w:color="auto"/>
          </w:divBdr>
        </w:div>
        <w:div w:id="771556008">
          <w:marLeft w:val="327"/>
          <w:marRight w:val="0"/>
          <w:marTop w:val="0"/>
          <w:marBottom w:val="60"/>
          <w:divBdr>
            <w:top w:val="none" w:sz="0" w:space="0" w:color="auto"/>
            <w:left w:val="none" w:sz="0" w:space="0" w:color="auto"/>
            <w:bottom w:val="none" w:sz="0" w:space="0" w:color="auto"/>
            <w:right w:val="none" w:sz="0" w:space="0" w:color="auto"/>
          </w:divBdr>
        </w:div>
        <w:div w:id="2015641803">
          <w:marLeft w:val="327"/>
          <w:marRight w:val="0"/>
          <w:marTop w:val="0"/>
          <w:marBottom w:val="60"/>
          <w:divBdr>
            <w:top w:val="none" w:sz="0" w:space="0" w:color="auto"/>
            <w:left w:val="none" w:sz="0" w:space="0" w:color="auto"/>
            <w:bottom w:val="none" w:sz="0" w:space="0" w:color="auto"/>
            <w:right w:val="none" w:sz="0" w:space="0" w:color="auto"/>
          </w:divBdr>
        </w:div>
        <w:div w:id="1230531559">
          <w:marLeft w:val="0"/>
          <w:marRight w:val="0"/>
          <w:marTop w:val="0"/>
          <w:marBottom w:val="60"/>
          <w:divBdr>
            <w:top w:val="none" w:sz="0" w:space="0" w:color="auto"/>
            <w:left w:val="none" w:sz="0" w:space="0" w:color="auto"/>
            <w:bottom w:val="none" w:sz="0" w:space="0" w:color="auto"/>
            <w:right w:val="none" w:sz="0" w:space="0" w:color="auto"/>
          </w:divBdr>
        </w:div>
        <w:div w:id="408162944">
          <w:marLeft w:val="0"/>
          <w:marRight w:val="0"/>
          <w:marTop w:val="0"/>
          <w:marBottom w:val="60"/>
          <w:divBdr>
            <w:top w:val="none" w:sz="0" w:space="0" w:color="auto"/>
            <w:left w:val="none" w:sz="0" w:space="0" w:color="auto"/>
            <w:bottom w:val="none" w:sz="0" w:space="0" w:color="auto"/>
            <w:right w:val="none" w:sz="0" w:space="0" w:color="auto"/>
          </w:divBdr>
        </w:div>
        <w:div w:id="1227952074">
          <w:marLeft w:val="396"/>
          <w:marRight w:val="0"/>
          <w:marTop w:val="0"/>
          <w:marBottom w:val="60"/>
          <w:divBdr>
            <w:top w:val="none" w:sz="0" w:space="0" w:color="auto"/>
            <w:left w:val="none" w:sz="0" w:space="0" w:color="auto"/>
            <w:bottom w:val="none" w:sz="0" w:space="0" w:color="auto"/>
            <w:right w:val="none" w:sz="0" w:space="0" w:color="auto"/>
          </w:divBdr>
        </w:div>
        <w:div w:id="1239172062">
          <w:marLeft w:val="396"/>
          <w:marRight w:val="0"/>
          <w:marTop w:val="0"/>
          <w:marBottom w:val="60"/>
          <w:divBdr>
            <w:top w:val="none" w:sz="0" w:space="0" w:color="auto"/>
            <w:left w:val="none" w:sz="0" w:space="0" w:color="auto"/>
            <w:bottom w:val="none" w:sz="0" w:space="0" w:color="auto"/>
            <w:right w:val="none" w:sz="0" w:space="0" w:color="auto"/>
          </w:divBdr>
        </w:div>
        <w:div w:id="710153850">
          <w:marLeft w:val="0"/>
          <w:marRight w:val="0"/>
          <w:marTop w:val="0"/>
          <w:marBottom w:val="60"/>
          <w:divBdr>
            <w:top w:val="none" w:sz="0" w:space="0" w:color="auto"/>
            <w:left w:val="none" w:sz="0" w:space="0" w:color="auto"/>
            <w:bottom w:val="none" w:sz="0" w:space="0" w:color="auto"/>
            <w:right w:val="none" w:sz="0" w:space="0" w:color="auto"/>
          </w:divBdr>
        </w:div>
        <w:div w:id="1404722025">
          <w:marLeft w:val="0"/>
          <w:marRight w:val="0"/>
          <w:marTop w:val="0"/>
          <w:marBottom w:val="60"/>
          <w:divBdr>
            <w:top w:val="none" w:sz="0" w:space="0" w:color="auto"/>
            <w:left w:val="none" w:sz="0" w:space="0" w:color="auto"/>
            <w:bottom w:val="none" w:sz="0" w:space="0" w:color="auto"/>
            <w:right w:val="none" w:sz="0" w:space="0" w:color="auto"/>
          </w:divBdr>
        </w:div>
        <w:div w:id="1739938887">
          <w:marLeft w:val="327"/>
          <w:marRight w:val="0"/>
          <w:marTop w:val="0"/>
          <w:marBottom w:val="60"/>
          <w:divBdr>
            <w:top w:val="none" w:sz="0" w:space="0" w:color="auto"/>
            <w:left w:val="none" w:sz="0" w:space="0" w:color="auto"/>
            <w:bottom w:val="none" w:sz="0" w:space="0" w:color="auto"/>
            <w:right w:val="none" w:sz="0" w:space="0" w:color="auto"/>
          </w:divBdr>
        </w:div>
        <w:div w:id="768307721">
          <w:marLeft w:val="0"/>
          <w:marRight w:val="0"/>
          <w:marTop w:val="0"/>
          <w:marBottom w:val="60"/>
          <w:divBdr>
            <w:top w:val="none" w:sz="0" w:space="0" w:color="auto"/>
            <w:left w:val="none" w:sz="0" w:space="0" w:color="auto"/>
            <w:bottom w:val="none" w:sz="0" w:space="0" w:color="auto"/>
            <w:right w:val="none" w:sz="0" w:space="0" w:color="auto"/>
          </w:divBdr>
        </w:div>
        <w:div w:id="1769541534">
          <w:marLeft w:val="0"/>
          <w:marRight w:val="0"/>
          <w:marTop w:val="0"/>
          <w:marBottom w:val="60"/>
          <w:divBdr>
            <w:top w:val="none" w:sz="0" w:space="0" w:color="auto"/>
            <w:left w:val="none" w:sz="0" w:space="0" w:color="auto"/>
            <w:bottom w:val="none" w:sz="0" w:space="0" w:color="auto"/>
            <w:right w:val="none" w:sz="0" w:space="0" w:color="auto"/>
          </w:divBdr>
        </w:div>
        <w:div w:id="494956261">
          <w:marLeft w:val="396"/>
          <w:marRight w:val="0"/>
          <w:marTop w:val="0"/>
          <w:marBottom w:val="60"/>
          <w:divBdr>
            <w:top w:val="none" w:sz="0" w:space="0" w:color="auto"/>
            <w:left w:val="none" w:sz="0" w:space="0" w:color="auto"/>
            <w:bottom w:val="none" w:sz="0" w:space="0" w:color="auto"/>
            <w:right w:val="none" w:sz="0" w:space="0" w:color="auto"/>
          </w:divBdr>
        </w:div>
        <w:div w:id="2078480102">
          <w:marLeft w:val="0"/>
          <w:marRight w:val="0"/>
          <w:marTop w:val="0"/>
          <w:marBottom w:val="60"/>
          <w:divBdr>
            <w:top w:val="none" w:sz="0" w:space="0" w:color="auto"/>
            <w:left w:val="none" w:sz="0" w:space="0" w:color="auto"/>
            <w:bottom w:val="none" w:sz="0" w:space="0" w:color="auto"/>
            <w:right w:val="none" w:sz="0" w:space="0" w:color="auto"/>
          </w:divBdr>
        </w:div>
        <w:div w:id="324941497">
          <w:marLeft w:val="0"/>
          <w:marRight w:val="0"/>
          <w:marTop w:val="0"/>
          <w:marBottom w:val="60"/>
          <w:divBdr>
            <w:top w:val="none" w:sz="0" w:space="0" w:color="auto"/>
            <w:left w:val="none" w:sz="0" w:space="0" w:color="auto"/>
            <w:bottom w:val="none" w:sz="0" w:space="0" w:color="auto"/>
            <w:right w:val="none" w:sz="0" w:space="0" w:color="auto"/>
          </w:divBdr>
        </w:div>
        <w:div w:id="1569992252">
          <w:marLeft w:val="0"/>
          <w:marRight w:val="0"/>
          <w:marTop w:val="0"/>
          <w:marBottom w:val="60"/>
          <w:divBdr>
            <w:top w:val="none" w:sz="0" w:space="0" w:color="auto"/>
            <w:left w:val="none" w:sz="0" w:space="0" w:color="auto"/>
            <w:bottom w:val="none" w:sz="0" w:space="0" w:color="auto"/>
            <w:right w:val="none" w:sz="0" w:space="0" w:color="auto"/>
          </w:divBdr>
        </w:div>
        <w:div w:id="1325084532">
          <w:marLeft w:val="0"/>
          <w:marRight w:val="0"/>
          <w:marTop w:val="0"/>
          <w:marBottom w:val="60"/>
          <w:divBdr>
            <w:top w:val="none" w:sz="0" w:space="0" w:color="auto"/>
            <w:left w:val="none" w:sz="0" w:space="0" w:color="auto"/>
            <w:bottom w:val="none" w:sz="0" w:space="0" w:color="auto"/>
            <w:right w:val="none" w:sz="0" w:space="0" w:color="auto"/>
          </w:divBdr>
        </w:div>
        <w:div w:id="2055153910">
          <w:marLeft w:val="0"/>
          <w:marRight w:val="0"/>
          <w:marTop w:val="0"/>
          <w:marBottom w:val="60"/>
          <w:divBdr>
            <w:top w:val="none" w:sz="0" w:space="0" w:color="auto"/>
            <w:left w:val="none" w:sz="0" w:space="0" w:color="auto"/>
            <w:bottom w:val="none" w:sz="0" w:space="0" w:color="auto"/>
            <w:right w:val="none" w:sz="0" w:space="0" w:color="auto"/>
          </w:divBdr>
        </w:div>
        <w:div w:id="143159099">
          <w:marLeft w:val="396"/>
          <w:marRight w:val="0"/>
          <w:marTop w:val="0"/>
          <w:marBottom w:val="60"/>
          <w:divBdr>
            <w:top w:val="none" w:sz="0" w:space="0" w:color="auto"/>
            <w:left w:val="none" w:sz="0" w:space="0" w:color="auto"/>
            <w:bottom w:val="none" w:sz="0" w:space="0" w:color="auto"/>
            <w:right w:val="none" w:sz="0" w:space="0" w:color="auto"/>
          </w:divBdr>
        </w:div>
        <w:div w:id="1639261389">
          <w:marLeft w:val="0"/>
          <w:marRight w:val="0"/>
          <w:marTop w:val="0"/>
          <w:marBottom w:val="60"/>
          <w:divBdr>
            <w:top w:val="none" w:sz="0" w:space="0" w:color="auto"/>
            <w:left w:val="none" w:sz="0" w:space="0" w:color="auto"/>
            <w:bottom w:val="none" w:sz="0" w:space="0" w:color="auto"/>
            <w:right w:val="none" w:sz="0" w:space="0" w:color="auto"/>
          </w:divBdr>
        </w:div>
        <w:div w:id="1429546190">
          <w:marLeft w:val="327"/>
          <w:marRight w:val="0"/>
          <w:marTop w:val="0"/>
          <w:marBottom w:val="60"/>
          <w:divBdr>
            <w:top w:val="none" w:sz="0" w:space="0" w:color="auto"/>
            <w:left w:val="none" w:sz="0" w:space="0" w:color="auto"/>
            <w:bottom w:val="none" w:sz="0" w:space="0" w:color="auto"/>
            <w:right w:val="none" w:sz="0" w:space="0" w:color="auto"/>
          </w:divBdr>
        </w:div>
        <w:div w:id="28921043">
          <w:marLeft w:val="327"/>
          <w:marRight w:val="0"/>
          <w:marTop w:val="0"/>
          <w:marBottom w:val="60"/>
          <w:divBdr>
            <w:top w:val="none" w:sz="0" w:space="0" w:color="auto"/>
            <w:left w:val="none" w:sz="0" w:space="0" w:color="auto"/>
            <w:bottom w:val="none" w:sz="0" w:space="0" w:color="auto"/>
            <w:right w:val="none" w:sz="0" w:space="0" w:color="auto"/>
          </w:divBdr>
        </w:div>
        <w:div w:id="1596786208">
          <w:marLeft w:val="327"/>
          <w:marRight w:val="0"/>
          <w:marTop w:val="0"/>
          <w:marBottom w:val="60"/>
          <w:divBdr>
            <w:top w:val="none" w:sz="0" w:space="0" w:color="auto"/>
            <w:left w:val="none" w:sz="0" w:space="0" w:color="auto"/>
            <w:bottom w:val="none" w:sz="0" w:space="0" w:color="auto"/>
            <w:right w:val="none" w:sz="0" w:space="0" w:color="auto"/>
          </w:divBdr>
        </w:div>
        <w:div w:id="1954900695">
          <w:marLeft w:val="327"/>
          <w:marRight w:val="0"/>
          <w:marTop w:val="0"/>
          <w:marBottom w:val="60"/>
          <w:divBdr>
            <w:top w:val="none" w:sz="0" w:space="0" w:color="auto"/>
            <w:left w:val="none" w:sz="0" w:space="0" w:color="auto"/>
            <w:bottom w:val="none" w:sz="0" w:space="0" w:color="auto"/>
            <w:right w:val="none" w:sz="0" w:space="0" w:color="auto"/>
          </w:divBdr>
        </w:div>
        <w:div w:id="1422602692">
          <w:marLeft w:val="0"/>
          <w:marRight w:val="0"/>
          <w:marTop w:val="0"/>
          <w:marBottom w:val="60"/>
          <w:divBdr>
            <w:top w:val="none" w:sz="0" w:space="0" w:color="auto"/>
            <w:left w:val="none" w:sz="0" w:space="0" w:color="auto"/>
            <w:bottom w:val="none" w:sz="0" w:space="0" w:color="auto"/>
            <w:right w:val="none" w:sz="0" w:space="0" w:color="auto"/>
          </w:divBdr>
        </w:div>
        <w:div w:id="1116563444">
          <w:marLeft w:val="0"/>
          <w:marRight w:val="0"/>
          <w:marTop w:val="0"/>
          <w:marBottom w:val="60"/>
          <w:divBdr>
            <w:top w:val="none" w:sz="0" w:space="0" w:color="auto"/>
            <w:left w:val="none" w:sz="0" w:space="0" w:color="auto"/>
            <w:bottom w:val="none" w:sz="0" w:space="0" w:color="auto"/>
            <w:right w:val="none" w:sz="0" w:space="0" w:color="auto"/>
          </w:divBdr>
        </w:div>
        <w:div w:id="445738322">
          <w:marLeft w:val="0"/>
          <w:marRight w:val="0"/>
          <w:marTop w:val="0"/>
          <w:marBottom w:val="60"/>
          <w:divBdr>
            <w:top w:val="none" w:sz="0" w:space="0" w:color="auto"/>
            <w:left w:val="none" w:sz="0" w:space="0" w:color="auto"/>
            <w:bottom w:val="none" w:sz="0" w:space="0" w:color="auto"/>
            <w:right w:val="none" w:sz="0" w:space="0" w:color="auto"/>
          </w:divBdr>
        </w:div>
        <w:div w:id="33972097">
          <w:marLeft w:val="0"/>
          <w:marRight w:val="0"/>
          <w:marTop w:val="0"/>
          <w:marBottom w:val="60"/>
          <w:divBdr>
            <w:top w:val="none" w:sz="0" w:space="0" w:color="auto"/>
            <w:left w:val="none" w:sz="0" w:space="0" w:color="auto"/>
            <w:bottom w:val="none" w:sz="0" w:space="0" w:color="auto"/>
            <w:right w:val="none" w:sz="0" w:space="0" w:color="auto"/>
          </w:divBdr>
        </w:div>
        <w:div w:id="144326417">
          <w:marLeft w:val="0"/>
          <w:marRight w:val="0"/>
          <w:marTop w:val="0"/>
          <w:marBottom w:val="60"/>
          <w:divBdr>
            <w:top w:val="none" w:sz="0" w:space="0" w:color="auto"/>
            <w:left w:val="none" w:sz="0" w:space="0" w:color="auto"/>
            <w:bottom w:val="none" w:sz="0" w:space="0" w:color="auto"/>
            <w:right w:val="none" w:sz="0" w:space="0" w:color="auto"/>
          </w:divBdr>
        </w:div>
        <w:div w:id="42213344">
          <w:marLeft w:val="0"/>
          <w:marRight w:val="0"/>
          <w:marTop w:val="0"/>
          <w:marBottom w:val="60"/>
          <w:divBdr>
            <w:top w:val="none" w:sz="0" w:space="0" w:color="auto"/>
            <w:left w:val="none" w:sz="0" w:space="0" w:color="auto"/>
            <w:bottom w:val="none" w:sz="0" w:space="0" w:color="auto"/>
            <w:right w:val="none" w:sz="0" w:space="0" w:color="auto"/>
          </w:divBdr>
        </w:div>
        <w:div w:id="1932733302">
          <w:marLeft w:val="0"/>
          <w:marRight w:val="0"/>
          <w:marTop w:val="0"/>
          <w:marBottom w:val="60"/>
          <w:divBdr>
            <w:top w:val="none" w:sz="0" w:space="0" w:color="auto"/>
            <w:left w:val="none" w:sz="0" w:space="0" w:color="auto"/>
            <w:bottom w:val="none" w:sz="0" w:space="0" w:color="auto"/>
            <w:right w:val="none" w:sz="0" w:space="0" w:color="auto"/>
          </w:divBdr>
        </w:div>
        <w:div w:id="1748531491">
          <w:marLeft w:val="0"/>
          <w:marRight w:val="0"/>
          <w:marTop w:val="0"/>
          <w:marBottom w:val="60"/>
          <w:divBdr>
            <w:top w:val="none" w:sz="0" w:space="0" w:color="auto"/>
            <w:left w:val="none" w:sz="0" w:space="0" w:color="auto"/>
            <w:bottom w:val="none" w:sz="0" w:space="0" w:color="auto"/>
            <w:right w:val="none" w:sz="0" w:space="0" w:color="auto"/>
          </w:divBdr>
        </w:div>
        <w:div w:id="1532567780">
          <w:marLeft w:val="0"/>
          <w:marRight w:val="0"/>
          <w:marTop w:val="0"/>
          <w:marBottom w:val="60"/>
          <w:divBdr>
            <w:top w:val="none" w:sz="0" w:space="0" w:color="auto"/>
            <w:left w:val="none" w:sz="0" w:space="0" w:color="auto"/>
            <w:bottom w:val="none" w:sz="0" w:space="0" w:color="auto"/>
            <w:right w:val="none" w:sz="0" w:space="0" w:color="auto"/>
          </w:divBdr>
        </w:div>
        <w:div w:id="1367947241">
          <w:marLeft w:val="0"/>
          <w:marRight w:val="0"/>
          <w:marTop w:val="0"/>
          <w:marBottom w:val="60"/>
          <w:divBdr>
            <w:top w:val="none" w:sz="0" w:space="0" w:color="auto"/>
            <w:left w:val="none" w:sz="0" w:space="0" w:color="auto"/>
            <w:bottom w:val="none" w:sz="0" w:space="0" w:color="auto"/>
            <w:right w:val="none" w:sz="0" w:space="0" w:color="auto"/>
          </w:divBdr>
        </w:div>
        <w:div w:id="2057969220">
          <w:marLeft w:val="0"/>
          <w:marRight w:val="0"/>
          <w:marTop w:val="0"/>
          <w:marBottom w:val="200"/>
          <w:divBdr>
            <w:top w:val="none" w:sz="0" w:space="0" w:color="auto"/>
            <w:left w:val="none" w:sz="0" w:space="0" w:color="auto"/>
            <w:bottom w:val="none" w:sz="0" w:space="0" w:color="auto"/>
            <w:right w:val="none" w:sz="0" w:space="0" w:color="auto"/>
          </w:divBdr>
        </w:div>
        <w:div w:id="621155086">
          <w:marLeft w:val="0"/>
          <w:marRight w:val="0"/>
          <w:marTop w:val="0"/>
          <w:marBottom w:val="200"/>
          <w:divBdr>
            <w:top w:val="none" w:sz="0" w:space="0" w:color="auto"/>
            <w:left w:val="none" w:sz="0" w:space="0" w:color="auto"/>
            <w:bottom w:val="none" w:sz="0" w:space="0" w:color="auto"/>
            <w:right w:val="none" w:sz="0" w:space="0" w:color="auto"/>
          </w:divBdr>
        </w:div>
        <w:div w:id="233128893">
          <w:marLeft w:val="396"/>
          <w:marRight w:val="0"/>
          <w:marTop w:val="0"/>
          <w:marBottom w:val="60"/>
          <w:divBdr>
            <w:top w:val="none" w:sz="0" w:space="0" w:color="auto"/>
            <w:left w:val="none" w:sz="0" w:space="0" w:color="auto"/>
            <w:bottom w:val="none" w:sz="0" w:space="0" w:color="auto"/>
            <w:right w:val="none" w:sz="0" w:space="0" w:color="auto"/>
          </w:divBdr>
        </w:div>
        <w:div w:id="904922465">
          <w:marLeft w:val="0"/>
          <w:marRight w:val="0"/>
          <w:marTop w:val="0"/>
          <w:marBottom w:val="60"/>
          <w:divBdr>
            <w:top w:val="none" w:sz="0" w:space="0" w:color="auto"/>
            <w:left w:val="none" w:sz="0" w:space="0" w:color="auto"/>
            <w:bottom w:val="none" w:sz="0" w:space="0" w:color="auto"/>
            <w:right w:val="none" w:sz="0" w:space="0" w:color="auto"/>
          </w:divBdr>
        </w:div>
        <w:div w:id="1370105553">
          <w:marLeft w:val="0"/>
          <w:marRight w:val="0"/>
          <w:marTop w:val="0"/>
          <w:marBottom w:val="60"/>
          <w:divBdr>
            <w:top w:val="none" w:sz="0" w:space="0" w:color="auto"/>
            <w:left w:val="none" w:sz="0" w:space="0" w:color="auto"/>
            <w:bottom w:val="none" w:sz="0" w:space="0" w:color="auto"/>
            <w:right w:val="none" w:sz="0" w:space="0" w:color="auto"/>
          </w:divBdr>
        </w:div>
        <w:div w:id="844713244">
          <w:marLeft w:val="327"/>
          <w:marRight w:val="0"/>
          <w:marTop w:val="0"/>
          <w:marBottom w:val="60"/>
          <w:divBdr>
            <w:top w:val="none" w:sz="0" w:space="0" w:color="auto"/>
            <w:left w:val="none" w:sz="0" w:space="0" w:color="auto"/>
            <w:bottom w:val="none" w:sz="0" w:space="0" w:color="auto"/>
            <w:right w:val="none" w:sz="0" w:space="0" w:color="auto"/>
          </w:divBdr>
        </w:div>
        <w:div w:id="1563784026">
          <w:marLeft w:val="327"/>
          <w:marRight w:val="0"/>
          <w:marTop w:val="0"/>
          <w:marBottom w:val="60"/>
          <w:divBdr>
            <w:top w:val="none" w:sz="0" w:space="0" w:color="auto"/>
            <w:left w:val="none" w:sz="0" w:space="0" w:color="auto"/>
            <w:bottom w:val="none" w:sz="0" w:space="0" w:color="auto"/>
            <w:right w:val="none" w:sz="0" w:space="0" w:color="auto"/>
          </w:divBdr>
        </w:div>
        <w:div w:id="2075085265">
          <w:marLeft w:val="327"/>
          <w:marRight w:val="0"/>
          <w:marTop w:val="0"/>
          <w:marBottom w:val="60"/>
          <w:divBdr>
            <w:top w:val="none" w:sz="0" w:space="0" w:color="auto"/>
            <w:left w:val="none" w:sz="0" w:space="0" w:color="auto"/>
            <w:bottom w:val="none" w:sz="0" w:space="0" w:color="auto"/>
            <w:right w:val="none" w:sz="0" w:space="0" w:color="auto"/>
          </w:divBdr>
        </w:div>
        <w:div w:id="2093577408">
          <w:marLeft w:val="327"/>
          <w:marRight w:val="0"/>
          <w:marTop w:val="0"/>
          <w:marBottom w:val="60"/>
          <w:divBdr>
            <w:top w:val="none" w:sz="0" w:space="0" w:color="auto"/>
            <w:left w:val="none" w:sz="0" w:space="0" w:color="auto"/>
            <w:bottom w:val="none" w:sz="0" w:space="0" w:color="auto"/>
            <w:right w:val="none" w:sz="0" w:space="0" w:color="auto"/>
          </w:divBdr>
        </w:div>
        <w:div w:id="520508451">
          <w:marLeft w:val="0"/>
          <w:marRight w:val="0"/>
          <w:marTop w:val="0"/>
          <w:marBottom w:val="60"/>
          <w:divBdr>
            <w:top w:val="none" w:sz="0" w:space="0" w:color="auto"/>
            <w:left w:val="none" w:sz="0" w:space="0" w:color="auto"/>
            <w:bottom w:val="none" w:sz="0" w:space="0" w:color="auto"/>
            <w:right w:val="none" w:sz="0" w:space="0" w:color="auto"/>
          </w:divBdr>
        </w:div>
        <w:div w:id="1438594838">
          <w:marLeft w:val="0"/>
          <w:marRight w:val="0"/>
          <w:marTop w:val="0"/>
          <w:marBottom w:val="60"/>
          <w:divBdr>
            <w:top w:val="none" w:sz="0" w:space="0" w:color="auto"/>
            <w:left w:val="none" w:sz="0" w:space="0" w:color="auto"/>
            <w:bottom w:val="none" w:sz="0" w:space="0" w:color="auto"/>
            <w:right w:val="none" w:sz="0" w:space="0" w:color="auto"/>
          </w:divBdr>
        </w:div>
        <w:div w:id="1298872222">
          <w:marLeft w:val="396"/>
          <w:marRight w:val="0"/>
          <w:marTop w:val="0"/>
          <w:marBottom w:val="60"/>
          <w:divBdr>
            <w:top w:val="none" w:sz="0" w:space="0" w:color="auto"/>
            <w:left w:val="none" w:sz="0" w:space="0" w:color="auto"/>
            <w:bottom w:val="none" w:sz="0" w:space="0" w:color="auto"/>
            <w:right w:val="none" w:sz="0" w:space="0" w:color="auto"/>
          </w:divBdr>
        </w:div>
        <w:div w:id="1158686830">
          <w:marLeft w:val="0"/>
          <w:marRight w:val="0"/>
          <w:marTop w:val="0"/>
          <w:marBottom w:val="60"/>
          <w:divBdr>
            <w:top w:val="none" w:sz="0" w:space="0" w:color="auto"/>
            <w:left w:val="none" w:sz="0" w:space="0" w:color="auto"/>
            <w:bottom w:val="none" w:sz="0" w:space="0" w:color="auto"/>
            <w:right w:val="none" w:sz="0" w:space="0" w:color="auto"/>
          </w:divBdr>
        </w:div>
        <w:div w:id="447242194">
          <w:marLeft w:val="0"/>
          <w:marRight w:val="0"/>
          <w:marTop w:val="0"/>
          <w:marBottom w:val="60"/>
          <w:divBdr>
            <w:top w:val="none" w:sz="0" w:space="0" w:color="auto"/>
            <w:left w:val="none" w:sz="0" w:space="0" w:color="auto"/>
            <w:bottom w:val="none" w:sz="0" w:space="0" w:color="auto"/>
            <w:right w:val="none" w:sz="0" w:space="0" w:color="auto"/>
          </w:divBdr>
        </w:div>
        <w:div w:id="551648824">
          <w:marLeft w:val="0"/>
          <w:marRight w:val="0"/>
          <w:marTop w:val="0"/>
          <w:marBottom w:val="60"/>
          <w:divBdr>
            <w:top w:val="none" w:sz="0" w:space="0" w:color="auto"/>
            <w:left w:val="none" w:sz="0" w:space="0" w:color="auto"/>
            <w:bottom w:val="none" w:sz="0" w:space="0" w:color="auto"/>
            <w:right w:val="none" w:sz="0" w:space="0" w:color="auto"/>
          </w:divBdr>
        </w:div>
        <w:div w:id="1156650906">
          <w:marLeft w:val="0"/>
          <w:marRight w:val="0"/>
          <w:marTop w:val="0"/>
          <w:marBottom w:val="60"/>
          <w:divBdr>
            <w:top w:val="none" w:sz="0" w:space="0" w:color="auto"/>
            <w:left w:val="none" w:sz="0" w:space="0" w:color="auto"/>
            <w:bottom w:val="none" w:sz="0" w:space="0" w:color="auto"/>
            <w:right w:val="none" w:sz="0" w:space="0" w:color="auto"/>
          </w:divBdr>
        </w:div>
        <w:div w:id="1844514736">
          <w:marLeft w:val="0"/>
          <w:marRight w:val="0"/>
          <w:marTop w:val="0"/>
          <w:marBottom w:val="60"/>
          <w:divBdr>
            <w:top w:val="none" w:sz="0" w:space="0" w:color="auto"/>
            <w:left w:val="none" w:sz="0" w:space="0" w:color="auto"/>
            <w:bottom w:val="none" w:sz="0" w:space="0" w:color="auto"/>
            <w:right w:val="none" w:sz="0" w:space="0" w:color="auto"/>
          </w:divBdr>
        </w:div>
        <w:div w:id="1872843863">
          <w:marLeft w:val="396"/>
          <w:marRight w:val="0"/>
          <w:marTop w:val="0"/>
          <w:marBottom w:val="60"/>
          <w:divBdr>
            <w:top w:val="none" w:sz="0" w:space="0" w:color="auto"/>
            <w:left w:val="none" w:sz="0" w:space="0" w:color="auto"/>
            <w:bottom w:val="none" w:sz="0" w:space="0" w:color="auto"/>
            <w:right w:val="none" w:sz="0" w:space="0" w:color="auto"/>
          </w:divBdr>
        </w:div>
        <w:div w:id="878007539">
          <w:marLeft w:val="0"/>
          <w:marRight w:val="0"/>
          <w:marTop w:val="0"/>
          <w:marBottom w:val="60"/>
          <w:divBdr>
            <w:top w:val="none" w:sz="0" w:space="0" w:color="auto"/>
            <w:left w:val="none" w:sz="0" w:space="0" w:color="auto"/>
            <w:bottom w:val="none" w:sz="0" w:space="0" w:color="auto"/>
            <w:right w:val="none" w:sz="0" w:space="0" w:color="auto"/>
          </w:divBdr>
        </w:div>
        <w:div w:id="148255218">
          <w:marLeft w:val="0"/>
          <w:marRight w:val="0"/>
          <w:marTop w:val="0"/>
          <w:marBottom w:val="60"/>
          <w:divBdr>
            <w:top w:val="none" w:sz="0" w:space="0" w:color="auto"/>
            <w:left w:val="none" w:sz="0" w:space="0" w:color="auto"/>
            <w:bottom w:val="none" w:sz="0" w:space="0" w:color="auto"/>
            <w:right w:val="none" w:sz="0" w:space="0" w:color="auto"/>
          </w:divBdr>
        </w:div>
        <w:div w:id="754716149">
          <w:marLeft w:val="0"/>
          <w:marRight w:val="0"/>
          <w:marTop w:val="0"/>
          <w:marBottom w:val="60"/>
          <w:divBdr>
            <w:top w:val="none" w:sz="0" w:space="0" w:color="auto"/>
            <w:left w:val="none" w:sz="0" w:space="0" w:color="auto"/>
            <w:bottom w:val="none" w:sz="0" w:space="0" w:color="auto"/>
            <w:right w:val="none" w:sz="0" w:space="0" w:color="auto"/>
          </w:divBdr>
        </w:div>
        <w:div w:id="67962922">
          <w:marLeft w:val="0"/>
          <w:marRight w:val="0"/>
          <w:marTop w:val="0"/>
          <w:marBottom w:val="60"/>
          <w:divBdr>
            <w:top w:val="none" w:sz="0" w:space="0" w:color="auto"/>
            <w:left w:val="none" w:sz="0" w:space="0" w:color="auto"/>
            <w:bottom w:val="none" w:sz="0" w:space="0" w:color="auto"/>
            <w:right w:val="none" w:sz="0" w:space="0" w:color="auto"/>
          </w:divBdr>
        </w:div>
        <w:div w:id="1175412913">
          <w:marLeft w:val="0"/>
          <w:marRight w:val="0"/>
          <w:marTop w:val="0"/>
          <w:marBottom w:val="60"/>
          <w:divBdr>
            <w:top w:val="none" w:sz="0" w:space="0" w:color="auto"/>
            <w:left w:val="none" w:sz="0" w:space="0" w:color="auto"/>
            <w:bottom w:val="none" w:sz="0" w:space="0" w:color="auto"/>
            <w:right w:val="none" w:sz="0" w:space="0" w:color="auto"/>
          </w:divBdr>
        </w:div>
        <w:div w:id="232787728">
          <w:marLeft w:val="396"/>
          <w:marRight w:val="0"/>
          <w:marTop w:val="0"/>
          <w:marBottom w:val="60"/>
          <w:divBdr>
            <w:top w:val="none" w:sz="0" w:space="0" w:color="auto"/>
            <w:left w:val="none" w:sz="0" w:space="0" w:color="auto"/>
            <w:bottom w:val="none" w:sz="0" w:space="0" w:color="auto"/>
            <w:right w:val="none" w:sz="0" w:space="0" w:color="auto"/>
          </w:divBdr>
        </w:div>
        <w:div w:id="1588998055">
          <w:marLeft w:val="0"/>
          <w:marRight w:val="0"/>
          <w:marTop w:val="0"/>
          <w:marBottom w:val="60"/>
          <w:divBdr>
            <w:top w:val="none" w:sz="0" w:space="0" w:color="auto"/>
            <w:left w:val="none" w:sz="0" w:space="0" w:color="auto"/>
            <w:bottom w:val="none" w:sz="0" w:space="0" w:color="auto"/>
            <w:right w:val="none" w:sz="0" w:space="0" w:color="auto"/>
          </w:divBdr>
        </w:div>
        <w:div w:id="920527158">
          <w:marLeft w:val="0"/>
          <w:marRight w:val="0"/>
          <w:marTop w:val="0"/>
          <w:marBottom w:val="60"/>
          <w:divBdr>
            <w:top w:val="none" w:sz="0" w:space="0" w:color="auto"/>
            <w:left w:val="none" w:sz="0" w:space="0" w:color="auto"/>
            <w:bottom w:val="none" w:sz="0" w:space="0" w:color="auto"/>
            <w:right w:val="none" w:sz="0" w:space="0" w:color="auto"/>
          </w:divBdr>
        </w:div>
        <w:div w:id="457188141">
          <w:marLeft w:val="0"/>
          <w:marRight w:val="0"/>
          <w:marTop w:val="0"/>
          <w:marBottom w:val="60"/>
          <w:divBdr>
            <w:top w:val="none" w:sz="0" w:space="0" w:color="auto"/>
            <w:left w:val="none" w:sz="0" w:space="0" w:color="auto"/>
            <w:bottom w:val="none" w:sz="0" w:space="0" w:color="auto"/>
            <w:right w:val="none" w:sz="0" w:space="0" w:color="auto"/>
          </w:divBdr>
        </w:div>
        <w:div w:id="2014792645">
          <w:marLeft w:val="327"/>
          <w:marRight w:val="0"/>
          <w:marTop w:val="0"/>
          <w:marBottom w:val="60"/>
          <w:divBdr>
            <w:top w:val="none" w:sz="0" w:space="0" w:color="auto"/>
            <w:left w:val="none" w:sz="0" w:space="0" w:color="auto"/>
            <w:bottom w:val="none" w:sz="0" w:space="0" w:color="auto"/>
            <w:right w:val="none" w:sz="0" w:space="0" w:color="auto"/>
          </w:divBdr>
        </w:div>
        <w:div w:id="1607811617">
          <w:marLeft w:val="327"/>
          <w:marRight w:val="0"/>
          <w:marTop w:val="0"/>
          <w:marBottom w:val="60"/>
          <w:divBdr>
            <w:top w:val="none" w:sz="0" w:space="0" w:color="auto"/>
            <w:left w:val="none" w:sz="0" w:space="0" w:color="auto"/>
            <w:bottom w:val="none" w:sz="0" w:space="0" w:color="auto"/>
            <w:right w:val="none" w:sz="0" w:space="0" w:color="auto"/>
          </w:divBdr>
        </w:div>
        <w:div w:id="203173997">
          <w:marLeft w:val="0"/>
          <w:marRight w:val="0"/>
          <w:marTop w:val="0"/>
          <w:marBottom w:val="60"/>
          <w:divBdr>
            <w:top w:val="none" w:sz="0" w:space="0" w:color="auto"/>
            <w:left w:val="none" w:sz="0" w:space="0" w:color="auto"/>
            <w:bottom w:val="none" w:sz="0" w:space="0" w:color="auto"/>
            <w:right w:val="none" w:sz="0" w:space="0" w:color="auto"/>
          </w:divBdr>
        </w:div>
        <w:div w:id="1426413983">
          <w:marLeft w:val="0"/>
          <w:marRight w:val="0"/>
          <w:marTop w:val="0"/>
          <w:marBottom w:val="60"/>
          <w:divBdr>
            <w:top w:val="none" w:sz="0" w:space="0" w:color="auto"/>
            <w:left w:val="none" w:sz="0" w:space="0" w:color="auto"/>
            <w:bottom w:val="none" w:sz="0" w:space="0" w:color="auto"/>
            <w:right w:val="none" w:sz="0" w:space="0" w:color="auto"/>
          </w:divBdr>
        </w:div>
        <w:div w:id="1221748246">
          <w:marLeft w:val="0"/>
          <w:marRight w:val="0"/>
          <w:marTop w:val="0"/>
          <w:marBottom w:val="200"/>
          <w:divBdr>
            <w:top w:val="none" w:sz="0" w:space="0" w:color="auto"/>
            <w:left w:val="none" w:sz="0" w:space="0" w:color="auto"/>
            <w:bottom w:val="none" w:sz="0" w:space="0" w:color="auto"/>
            <w:right w:val="none" w:sz="0" w:space="0" w:color="auto"/>
          </w:divBdr>
        </w:div>
        <w:div w:id="44841607">
          <w:marLeft w:val="0"/>
          <w:marRight w:val="0"/>
          <w:marTop w:val="0"/>
          <w:marBottom w:val="200"/>
          <w:divBdr>
            <w:top w:val="none" w:sz="0" w:space="0" w:color="auto"/>
            <w:left w:val="none" w:sz="0" w:space="0" w:color="auto"/>
            <w:bottom w:val="none" w:sz="0" w:space="0" w:color="auto"/>
            <w:right w:val="none" w:sz="0" w:space="0" w:color="auto"/>
          </w:divBdr>
        </w:div>
        <w:div w:id="1566720165">
          <w:marLeft w:val="396"/>
          <w:marRight w:val="0"/>
          <w:marTop w:val="0"/>
          <w:marBottom w:val="60"/>
          <w:divBdr>
            <w:top w:val="none" w:sz="0" w:space="0" w:color="auto"/>
            <w:left w:val="none" w:sz="0" w:space="0" w:color="auto"/>
            <w:bottom w:val="none" w:sz="0" w:space="0" w:color="auto"/>
            <w:right w:val="none" w:sz="0" w:space="0" w:color="auto"/>
          </w:divBdr>
        </w:div>
        <w:div w:id="99690334">
          <w:marLeft w:val="0"/>
          <w:marRight w:val="0"/>
          <w:marTop w:val="0"/>
          <w:marBottom w:val="60"/>
          <w:divBdr>
            <w:top w:val="none" w:sz="0" w:space="0" w:color="auto"/>
            <w:left w:val="none" w:sz="0" w:space="0" w:color="auto"/>
            <w:bottom w:val="none" w:sz="0" w:space="0" w:color="auto"/>
            <w:right w:val="none" w:sz="0" w:space="0" w:color="auto"/>
          </w:divBdr>
        </w:div>
        <w:div w:id="1327130614">
          <w:marLeft w:val="0"/>
          <w:marRight w:val="0"/>
          <w:marTop w:val="0"/>
          <w:marBottom w:val="60"/>
          <w:divBdr>
            <w:top w:val="none" w:sz="0" w:space="0" w:color="auto"/>
            <w:left w:val="none" w:sz="0" w:space="0" w:color="auto"/>
            <w:bottom w:val="none" w:sz="0" w:space="0" w:color="auto"/>
            <w:right w:val="none" w:sz="0" w:space="0" w:color="auto"/>
          </w:divBdr>
        </w:div>
        <w:div w:id="1918705390">
          <w:marLeft w:val="0"/>
          <w:marRight w:val="0"/>
          <w:marTop w:val="0"/>
          <w:marBottom w:val="60"/>
          <w:divBdr>
            <w:top w:val="none" w:sz="0" w:space="0" w:color="auto"/>
            <w:left w:val="none" w:sz="0" w:space="0" w:color="auto"/>
            <w:bottom w:val="none" w:sz="0" w:space="0" w:color="auto"/>
            <w:right w:val="none" w:sz="0" w:space="0" w:color="auto"/>
          </w:divBdr>
        </w:div>
        <w:div w:id="527911300">
          <w:marLeft w:val="327"/>
          <w:marRight w:val="0"/>
          <w:marTop w:val="0"/>
          <w:marBottom w:val="60"/>
          <w:divBdr>
            <w:top w:val="none" w:sz="0" w:space="0" w:color="auto"/>
            <w:left w:val="none" w:sz="0" w:space="0" w:color="auto"/>
            <w:bottom w:val="none" w:sz="0" w:space="0" w:color="auto"/>
            <w:right w:val="none" w:sz="0" w:space="0" w:color="auto"/>
          </w:divBdr>
        </w:div>
        <w:div w:id="1636793390">
          <w:marLeft w:val="327"/>
          <w:marRight w:val="0"/>
          <w:marTop w:val="0"/>
          <w:marBottom w:val="60"/>
          <w:divBdr>
            <w:top w:val="none" w:sz="0" w:space="0" w:color="auto"/>
            <w:left w:val="none" w:sz="0" w:space="0" w:color="auto"/>
            <w:bottom w:val="none" w:sz="0" w:space="0" w:color="auto"/>
            <w:right w:val="none" w:sz="0" w:space="0" w:color="auto"/>
          </w:divBdr>
        </w:div>
        <w:div w:id="240796536">
          <w:marLeft w:val="327"/>
          <w:marRight w:val="0"/>
          <w:marTop w:val="0"/>
          <w:marBottom w:val="60"/>
          <w:divBdr>
            <w:top w:val="none" w:sz="0" w:space="0" w:color="auto"/>
            <w:left w:val="none" w:sz="0" w:space="0" w:color="auto"/>
            <w:bottom w:val="none" w:sz="0" w:space="0" w:color="auto"/>
            <w:right w:val="none" w:sz="0" w:space="0" w:color="auto"/>
          </w:divBdr>
        </w:div>
        <w:div w:id="1872260963">
          <w:marLeft w:val="0"/>
          <w:marRight w:val="0"/>
          <w:marTop w:val="0"/>
          <w:marBottom w:val="60"/>
          <w:divBdr>
            <w:top w:val="none" w:sz="0" w:space="0" w:color="auto"/>
            <w:left w:val="none" w:sz="0" w:space="0" w:color="auto"/>
            <w:bottom w:val="none" w:sz="0" w:space="0" w:color="auto"/>
            <w:right w:val="none" w:sz="0" w:space="0" w:color="auto"/>
          </w:divBdr>
        </w:div>
        <w:div w:id="1528135261">
          <w:marLeft w:val="0"/>
          <w:marRight w:val="0"/>
          <w:marTop w:val="0"/>
          <w:marBottom w:val="60"/>
          <w:divBdr>
            <w:top w:val="none" w:sz="0" w:space="0" w:color="auto"/>
            <w:left w:val="none" w:sz="0" w:space="0" w:color="auto"/>
            <w:bottom w:val="none" w:sz="0" w:space="0" w:color="auto"/>
            <w:right w:val="none" w:sz="0" w:space="0" w:color="auto"/>
          </w:divBdr>
        </w:div>
        <w:div w:id="1362900181">
          <w:marLeft w:val="396"/>
          <w:marRight w:val="0"/>
          <w:marTop w:val="0"/>
          <w:marBottom w:val="60"/>
          <w:divBdr>
            <w:top w:val="none" w:sz="0" w:space="0" w:color="auto"/>
            <w:left w:val="none" w:sz="0" w:space="0" w:color="auto"/>
            <w:bottom w:val="none" w:sz="0" w:space="0" w:color="auto"/>
            <w:right w:val="none" w:sz="0" w:space="0" w:color="auto"/>
          </w:divBdr>
        </w:div>
        <w:div w:id="1832527595">
          <w:marLeft w:val="0"/>
          <w:marRight w:val="0"/>
          <w:marTop w:val="0"/>
          <w:marBottom w:val="60"/>
          <w:divBdr>
            <w:top w:val="none" w:sz="0" w:space="0" w:color="auto"/>
            <w:left w:val="none" w:sz="0" w:space="0" w:color="auto"/>
            <w:bottom w:val="none" w:sz="0" w:space="0" w:color="auto"/>
            <w:right w:val="none" w:sz="0" w:space="0" w:color="auto"/>
          </w:divBdr>
        </w:div>
        <w:div w:id="521430843">
          <w:marLeft w:val="0"/>
          <w:marRight w:val="0"/>
          <w:marTop w:val="0"/>
          <w:marBottom w:val="60"/>
          <w:divBdr>
            <w:top w:val="none" w:sz="0" w:space="0" w:color="auto"/>
            <w:left w:val="none" w:sz="0" w:space="0" w:color="auto"/>
            <w:bottom w:val="none" w:sz="0" w:space="0" w:color="auto"/>
            <w:right w:val="none" w:sz="0" w:space="0" w:color="auto"/>
          </w:divBdr>
        </w:div>
        <w:div w:id="1992558883">
          <w:marLeft w:val="0"/>
          <w:marRight w:val="0"/>
          <w:marTop w:val="0"/>
          <w:marBottom w:val="60"/>
          <w:divBdr>
            <w:top w:val="none" w:sz="0" w:space="0" w:color="auto"/>
            <w:left w:val="none" w:sz="0" w:space="0" w:color="auto"/>
            <w:bottom w:val="none" w:sz="0" w:space="0" w:color="auto"/>
            <w:right w:val="none" w:sz="0" w:space="0" w:color="auto"/>
          </w:divBdr>
        </w:div>
        <w:div w:id="47581419">
          <w:marLeft w:val="327"/>
          <w:marRight w:val="0"/>
          <w:marTop w:val="0"/>
          <w:marBottom w:val="60"/>
          <w:divBdr>
            <w:top w:val="none" w:sz="0" w:space="0" w:color="auto"/>
            <w:left w:val="none" w:sz="0" w:space="0" w:color="auto"/>
            <w:bottom w:val="none" w:sz="0" w:space="0" w:color="auto"/>
            <w:right w:val="none" w:sz="0" w:space="0" w:color="auto"/>
          </w:divBdr>
        </w:div>
        <w:div w:id="944117850">
          <w:marLeft w:val="327"/>
          <w:marRight w:val="0"/>
          <w:marTop w:val="0"/>
          <w:marBottom w:val="60"/>
          <w:divBdr>
            <w:top w:val="none" w:sz="0" w:space="0" w:color="auto"/>
            <w:left w:val="none" w:sz="0" w:space="0" w:color="auto"/>
            <w:bottom w:val="none" w:sz="0" w:space="0" w:color="auto"/>
            <w:right w:val="none" w:sz="0" w:space="0" w:color="auto"/>
          </w:divBdr>
        </w:div>
        <w:div w:id="1309747000">
          <w:marLeft w:val="0"/>
          <w:marRight w:val="0"/>
          <w:marTop w:val="0"/>
          <w:marBottom w:val="60"/>
          <w:divBdr>
            <w:top w:val="none" w:sz="0" w:space="0" w:color="auto"/>
            <w:left w:val="none" w:sz="0" w:space="0" w:color="auto"/>
            <w:bottom w:val="none" w:sz="0" w:space="0" w:color="auto"/>
            <w:right w:val="none" w:sz="0" w:space="0" w:color="auto"/>
          </w:divBdr>
        </w:div>
        <w:div w:id="728378023">
          <w:marLeft w:val="0"/>
          <w:marRight w:val="0"/>
          <w:marTop w:val="0"/>
          <w:marBottom w:val="60"/>
          <w:divBdr>
            <w:top w:val="none" w:sz="0" w:space="0" w:color="auto"/>
            <w:left w:val="none" w:sz="0" w:space="0" w:color="auto"/>
            <w:bottom w:val="none" w:sz="0" w:space="0" w:color="auto"/>
            <w:right w:val="none" w:sz="0" w:space="0" w:color="auto"/>
          </w:divBdr>
        </w:div>
        <w:div w:id="1266888172">
          <w:marLeft w:val="396"/>
          <w:marRight w:val="0"/>
          <w:marTop w:val="0"/>
          <w:marBottom w:val="60"/>
          <w:divBdr>
            <w:top w:val="none" w:sz="0" w:space="0" w:color="auto"/>
            <w:left w:val="none" w:sz="0" w:space="0" w:color="auto"/>
            <w:bottom w:val="none" w:sz="0" w:space="0" w:color="auto"/>
            <w:right w:val="none" w:sz="0" w:space="0" w:color="auto"/>
          </w:divBdr>
        </w:div>
        <w:div w:id="1351880378">
          <w:marLeft w:val="0"/>
          <w:marRight w:val="0"/>
          <w:marTop w:val="0"/>
          <w:marBottom w:val="60"/>
          <w:divBdr>
            <w:top w:val="none" w:sz="0" w:space="0" w:color="auto"/>
            <w:left w:val="none" w:sz="0" w:space="0" w:color="auto"/>
            <w:bottom w:val="none" w:sz="0" w:space="0" w:color="auto"/>
            <w:right w:val="none" w:sz="0" w:space="0" w:color="auto"/>
          </w:divBdr>
        </w:div>
        <w:div w:id="211236827">
          <w:marLeft w:val="0"/>
          <w:marRight w:val="0"/>
          <w:marTop w:val="0"/>
          <w:marBottom w:val="60"/>
          <w:divBdr>
            <w:top w:val="none" w:sz="0" w:space="0" w:color="auto"/>
            <w:left w:val="none" w:sz="0" w:space="0" w:color="auto"/>
            <w:bottom w:val="none" w:sz="0" w:space="0" w:color="auto"/>
            <w:right w:val="none" w:sz="0" w:space="0" w:color="auto"/>
          </w:divBdr>
        </w:div>
        <w:div w:id="1434277045">
          <w:marLeft w:val="0"/>
          <w:marRight w:val="0"/>
          <w:marTop w:val="0"/>
          <w:marBottom w:val="60"/>
          <w:divBdr>
            <w:top w:val="none" w:sz="0" w:space="0" w:color="auto"/>
            <w:left w:val="none" w:sz="0" w:space="0" w:color="auto"/>
            <w:bottom w:val="none" w:sz="0" w:space="0" w:color="auto"/>
            <w:right w:val="none" w:sz="0" w:space="0" w:color="auto"/>
          </w:divBdr>
        </w:div>
        <w:div w:id="1095054469">
          <w:marLeft w:val="0"/>
          <w:marRight w:val="0"/>
          <w:marTop w:val="0"/>
          <w:marBottom w:val="60"/>
          <w:divBdr>
            <w:top w:val="none" w:sz="0" w:space="0" w:color="auto"/>
            <w:left w:val="none" w:sz="0" w:space="0" w:color="auto"/>
            <w:bottom w:val="none" w:sz="0" w:space="0" w:color="auto"/>
            <w:right w:val="none" w:sz="0" w:space="0" w:color="auto"/>
          </w:divBdr>
        </w:div>
        <w:div w:id="1482230793">
          <w:marLeft w:val="0"/>
          <w:marRight w:val="0"/>
          <w:marTop w:val="0"/>
          <w:marBottom w:val="60"/>
          <w:divBdr>
            <w:top w:val="none" w:sz="0" w:space="0" w:color="auto"/>
            <w:left w:val="none" w:sz="0" w:space="0" w:color="auto"/>
            <w:bottom w:val="none" w:sz="0" w:space="0" w:color="auto"/>
            <w:right w:val="none" w:sz="0" w:space="0" w:color="auto"/>
          </w:divBdr>
        </w:div>
        <w:div w:id="1353722205">
          <w:marLeft w:val="396"/>
          <w:marRight w:val="0"/>
          <w:marTop w:val="0"/>
          <w:marBottom w:val="60"/>
          <w:divBdr>
            <w:top w:val="none" w:sz="0" w:space="0" w:color="auto"/>
            <w:left w:val="none" w:sz="0" w:space="0" w:color="auto"/>
            <w:bottom w:val="none" w:sz="0" w:space="0" w:color="auto"/>
            <w:right w:val="none" w:sz="0" w:space="0" w:color="auto"/>
          </w:divBdr>
        </w:div>
        <w:div w:id="1958442743">
          <w:marLeft w:val="0"/>
          <w:marRight w:val="0"/>
          <w:marTop w:val="0"/>
          <w:marBottom w:val="60"/>
          <w:divBdr>
            <w:top w:val="none" w:sz="0" w:space="0" w:color="auto"/>
            <w:left w:val="none" w:sz="0" w:space="0" w:color="auto"/>
            <w:bottom w:val="none" w:sz="0" w:space="0" w:color="auto"/>
            <w:right w:val="none" w:sz="0" w:space="0" w:color="auto"/>
          </w:divBdr>
        </w:div>
        <w:div w:id="310909588">
          <w:marLeft w:val="0"/>
          <w:marRight w:val="0"/>
          <w:marTop w:val="0"/>
          <w:marBottom w:val="60"/>
          <w:divBdr>
            <w:top w:val="none" w:sz="0" w:space="0" w:color="auto"/>
            <w:left w:val="none" w:sz="0" w:space="0" w:color="auto"/>
            <w:bottom w:val="none" w:sz="0" w:space="0" w:color="auto"/>
            <w:right w:val="none" w:sz="0" w:space="0" w:color="auto"/>
          </w:divBdr>
        </w:div>
        <w:div w:id="900485681">
          <w:marLeft w:val="0"/>
          <w:marRight w:val="0"/>
          <w:marTop w:val="0"/>
          <w:marBottom w:val="60"/>
          <w:divBdr>
            <w:top w:val="none" w:sz="0" w:space="0" w:color="auto"/>
            <w:left w:val="none" w:sz="0" w:space="0" w:color="auto"/>
            <w:bottom w:val="none" w:sz="0" w:space="0" w:color="auto"/>
            <w:right w:val="none" w:sz="0" w:space="0" w:color="auto"/>
          </w:divBdr>
        </w:div>
        <w:div w:id="1168668847">
          <w:marLeft w:val="327"/>
          <w:marRight w:val="0"/>
          <w:marTop w:val="0"/>
          <w:marBottom w:val="60"/>
          <w:divBdr>
            <w:top w:val="none" w:sz="0" w:space="0" w:color="auto"/>
            <w:left w:val="none" w:sz="0" w:space="0" w:color="auto"/>
            <w:bottom w:val="none" w:sz="0" w:space="0" w:color="auto"/>
            <w:right w:val="none" w:sz="0" w:space="0" w:color="auto"/>
          </w:divBdr>
        </w:div>
        <w:div w:id="1933469340">
          <w:marLeft w:val="327"/>
          <w:marRight w:val="0"/>
          <w:marTop w:val="0"/>
          <w:marBottom w:val="60"/>
          <w:divBdr>
            <w:top w:val="none" w:sz="0" w:space="0" w:color="auto"/>
            <w:left w:val="none" w:sz="0" w:space="0" w:color="auto"/>
            <w:bottom w:val="none" w:sz="0" w:space="0" w:color="auto"/>
            <w:right w:val="none" w:sz="0" w:space="0" w:color="auto"/>
          </w:divBdr>
        </w:div>
        <w:div w:id="350574215">
          <w:marLeft w:val="0"/>
          <w:marRight w:val="0"/>
          <w:marTop w:val="0"/>
          <w:marBottom w:val="60"/>
          <w:divBdr>
            <w:top w:val="none" w:sz="0" w:space="0" w:color="auto"/>
            <w:left w:val="none" w:sz="0" w:space="0" w:color="auto"/>
            <w:bottom w:val="none" w:sz="0" w:space="0" w:color="auto"/>
            <w:right w:val="none" w:sz="0" w:space="0" w:color="auto"/>
          </w:divBdr>
        </w:div>
        <w:div w:id="365326072">
          <w:marLeft w:val="0"/>
          <w:marRight w:val="0"/>
          <w:marTop w:val="0"/>
          <w:marBottom w:val="60"/>
          <w:divBdr>
            <w:top w:val="none" w:sz="0" w:space="0" w:color="auto"/>
            <w:left w:val="none" w:sz="0" w:space="0" w:color="auto"/>
            <w:bottom w:val="none" w:sz="0" w:space="0" w:color="auto"/>
            <w:right w:val="none" w:sz="0" w:space="0" w:color="auto"/>
          </w:divBdr>
        </w:div>
        <w:div w:id="1230652609">
          <w:marLeft w:val="396"/>
          <w:marRight w:val="0"/>
          <w:marTop w:val="0"/>
          <w:marBottom w:val="60"/>
          <w:divBdr>
            <w:top w:val="none" w:sz="0" w:space="0" w:color="auto"/>
            <w:left w:val="none" w:sz="0" w:space="0" w:color="auto"/>
            <w:bottom w:val="none" w:sz="0" w:space="0" w:color="auto"/>
            <w:right w:val="none" w:sz="0" w:space="0" w:color="auto"/>
          </w:divBdr>
        </w:div>
        <w:div w:id="1229533323">
          <w:marLeft w:val="0"/>
          <w:marRight w:val="0"/>
          <w:marTop w:val="0"/>
          <w:marBottom w:val="60"/>
          <w:divBdr>
            <w:top w:val="none" w:sz="0" w:space="0" w:color="auto"/>
            <w:left w:val="none" w:sz="0" w:space="0" w:color="auto"/>
            <w:bottom w:val="none" w:sz="0" w:space="0" w:color="auto"/>
            <w:right w:val="none" w:sz="0" w:space="0" w:color="auto"/>
          </w:divBdr>
        </w:div>
        <w:div w:id="1491211093">
          <w:marLeft w:val="0"/>
          <w:marRight w:val="0"/>
          <w:marTop w:val="0"/>
          <w:marBottom w:val="60"/>
          <w:divBdr>
            <w:top w:val="none" w:sz="0" w:space="0" w:color="auto"/>
            <w:left w:val="none" w:sz="0" w:space="0" w:color="auto"/>
            <w:bottom w:val="none" w:sz="0" w:space="0" w:color="auto"/>
            <w:right w:val="none" w:sz="0" w:space="0" w:color="auto"/>
          </w:divBdr>
        </w:div>
        <w:div w:id="732777991">
          <w:marLeft w:val="0"/>
          <w:marRight w:val="0"/>
          <w:marTop w:val="0"/>
          <w:marBottom w:val="60"/>
          <w:divBdr>
            <w:top w:val="none" w:sz="0" w:space="0" w:color="auto"/>
            <w:left w:val="none" w:sz="0" w:space="0" w:color="auto"/>
            <w:bottom w:val="none" w:sz="0" w:space="0" w:color="auto"/>
            <w:right w:val="none" w:sz="0" w:space="0" w:color="auto"/>
          </w:divBdr>
        </w:div>
        <w:div w:id="2048095484">
          <w:marLeft w:val="0"/>
          <w:marRight w:val="0"/>
          <w:marTop w:val="0"/>
          <w:marBottom w:val="60"/>
          <w:divBdr>
            <w:top w:val="none" w:sz="0" w:space="0" w:color="auto"/>
            <w:left w:val="none" w:sz="0" w:space="0" w:color="auto"/>
            <w:bottom w:val="none" w:sz="0" w:space="0" w:color="auto"/>
            <w:right w:val="none" w:sz="0" w:space="0" w:color="auto"/>
          </w:divBdr>
        </w:div>
        <w:div w:id="39550335">
          <w:marLeft w:val="0"/>
          <w:marRight w:val="0"/>
          <w:marTop w:val="0"/>
          <w:marBottom w:val="60"/>
          <w:divBdr>
            <w:top w:val="none" w:sz="0" w:space="0" w:color="auto"/>
            <w:left w:val="none" w:sz="0" w:space="0" w:color="auto"/>
            <w:bottom w:val="none" w:sz="0" w:space="0" w:color="auto"/>
            <w:right w:val="none" w:sz="0" w:space="0" w:color="auto"/>
          </w:divBdr>
        </w:div>
        <w:div w:id="450629807">
          <w:marLeft w:val="0"/>
          <w:marRight w:val="0"/>
          <w:marTop w:val="0"/>
          <w:marBottom w:val="60"/>
          <w:divBdr>
            <w:top w:val="none" w:sz="0" w:space="0" w:color="auto"/>
            <w:left w:val="none" w:sz="0" w:space="0" w:color="auto"/>
            <w:bottom w:val="none" w:sz="0" w:space="0" w:color="auto"/>
            <w:right w:val="none" w:sz="0" w:space="0" w:color="auto"/>
          </w:divBdr>
        </w:div>
        <w:div w:id="268706178">
          <w:marLeft w:val="396"/>
          <w:marRight w:val="0"/>
          <w:marTop w:val="0"/>
          <w:marBottom w:val="60"/>
          <w:divBdr>
            <w:top w:val="none" w:sz="0" w:space="0" w:color="auto"/>
            <w:left w:val="none" w:sz="0" w:space="0" w:color="auto"/>
            <w:bottom w:val="none" w:sz="0" w:space="0" w:color="auto"/>
            <w:right w:val="none" w:sz="0" w:space="0" w:color="auto"/>
          </w:divBdr>
        </w:div>
        <w:div w:id="345445521">
          <w:marLeft w:val="0"/>
          <w:marRight w:val="0"/>
          <w:marTop w:val="0"/>
          <w:marBottom w:val="60"/>
          <w:divBdr>
            <w:top w:val="none" w:sz="0" w:space="0" w:color="auto"/>
            <w:left w:val="none" w:sz="0" w:space="0" w:color="auto"/>
            <w:bottom w:val="none" w:sz="0" w:space="0" w:color="auto"/>
            <w:right w:val="none" w:sz="0" w:space="0" w:color="auto"/>
          </w:divBdr>
        </w:div>
        <w:div w:id="350491917">
          <w:marLeft w:val="0"/>
          <w:marRight w:val="0"/>
          <w:marTop w:val="0"/>
          <w:marBottom w:val="60"/>
          <w:divBdr>
            <w:top w:val="none" w:sz="0" w:space="0" w:color="auto"/>
            <w:left w:val="none" w:sz="0" w:space="0" w:color="auto"/>
            <w:bottom w:val="none" w:sz="0" w:space="0" w:color="auto"/>
            <w:right w:val="none" w:sz="0" w:space="0" w:color="auto"/>
          </w:divBdr>
        </w:div>
        <w:div w:id="635064539">
          <w:marLeft w:val="0"/>
          <w:marRight w:val="0"/>
          <w:marTop w:val="0"/>
          <w:marBottom w:val="60"/>
          <w:divBdr>
            <w:top w:val="none" w:sz="0" w:space="0" w:color="auto"/>
            <w:left w:val="none" w:sz="0" w:space="0" w:color="auto"/>
            <w:bottom w:val="none" w:sz="0" w:space="0" w:color="auto"/>
            <w:right w:val="none" w:sz="0" w:space="0" w:color="auto"/>
          </w:divBdr>
        </w:div>
        <w:div w:id="109783218">
          <w:marLeft w:val="0"/>
          <w:marRight w:val="0"/>
          <w:marTop w:val="0"/>
          <w:marBottom w:val="60"/>
          <w:divBdr>
            <w:top w:val="none" w:sz="0" w:space="0" w:color="auto"/>
            <w:left w:val="none" w:sz="0" w:space="0" w:color="auto"/>
            <w:bottom w:val="none" w:sz="0" w:space="0" w:color="auto"/>
            <w:right w:val="none" w:sz="0" w:space="0" w:color="auto"/>
          </w:divBdr>
        </w:div>
        <w:div w:id="1517622380">
          <w:marLeft w:val="0"/>
          <w:marRight w:val="0"/>
          <w:marTop w:val="0"/>
          <w:marBottom w:val="60"/>
          <w:divBdr>
            <w:top w:val="none" w:sz="0" w:space="0" w:color="auto"/>
            <w:left w:val="none" w:sz="0" w:space="0" w:color="auto"/>
            <w:bottom w:val="none" w:sz="0" w:space="0" w:color="auto"/>
            <w:right w:val="none" w:sz="0" w:space="0" w:color="auto"/>
          </w:divBdr>
        </w:div>
        <w:div w:id="2015303985">
          <w:marLeft w:val="0"/>
          <w:marRight w:val="0"/>
          <w:marTop w:val="0"/>
          <w:marBottom w:val="60"/>
          <w:divBdr>
            <w:top w:val="none" w:sz="0" w:space="0" w:color="auto"/>
            <w:left w:val="none" w:sz="0" w:space="0" w:color="auto"/>
            <w:bottom w:val="none" w:sz="0" w:space="0" w:color="auto"/>
            <w:right w:val="none" w:sz="0" w:space="0" w:color="auto"/>
          </w:divBdr>
        </w:div>
        <w:div w:id="45689977">
          <w:marLeft w:val="396"/>
          <w:marRight w:val="0"/>
          <w:marTop w:val="0"/>
          <w:marBottom w:val="60"/>
          <w:divBdr>
            <w:top w:val="none" w:sz="0" w:space="0" w:color="auto"/>
            <w:left w:val="none" w:sz="0" w:space="0" w:color="auto"/>
            <w:bottom w:val="none" w:sz="0" w:space="0" w:color="auto"/>
            <w:right w:val="none" w:sz="0" w:space="0" w:color="auto"/>
          </w:divBdr>
        </w:div>
        <w:div w:id="946933692">
          <w:marLeft w:val="0"/>
          <w:marRight w:val="0"/>
          <w:marTop w:val="0"/>
          <w:marBottom w:val="60"/>
          <w:divBdr>
            <w:top w:val="none" w:sz="0" w:space="0" w:color="auto"/>
            <w:left w:val="none" w:sz="0" w:space="0" w:color="auto"/>
            <w:bottom w:val="none" w:sz="0" w:space="0" w:color="auto"/>
            <w:right w:val="none" w:sz="0" w:space="0" w:color="auto"/>
          </w:divBdr>
        </w:div>
        <w:div w:id="444154118">
          <w:marLeft w:val="0"/>
          <w:marRight w:val="0"/>
          <w:marTop w:val="0"/>
          <w:marBottom w:val="60"/>
          <w:divBdr>
            <w:top w:val="none" w:sz="0" w:space="0" w:color="auto"/>
            <w:left w:val="none" w:sz="0" w:space="0" w:color="auto"/>
            <w:bottom w:val="none" w:sz="0" w:space="0" w:color="auto"/>
            <w:right w:val="none" w:sz="0" w:space="0" w:color="auto"/>
          </w:divBdr>
        </w:div>
        <w:div w:id="538781260">
          <w:marLeft w:val="0"/>
          <w:marRight w:val="0"/>
          <w:marTop w:val="0"/>
          <w:marBottom w:val="60"/>
          <w:divBdr>
            <w:top w:val="none" w:sz="0" w:space="0" w:color="auto"/>
            <w:left w:val="none" w:sz="0" w:space="0" w:color="auto"/>
            <w:bottom w:val="none" w:sz="0" w:space="0" w:color="auto"/>
            <w:right w:val="none" w:sz="0" w:space="0" w:color="auto"/>
          </w:divBdr>
        </w:div>
        <w:div w:id="1103569096">
          <w:marLeft w:val="0"/>
          <w:marRight w:val="0"/>
          <w:marTop w:val="0"/>
          <w:marBottom w:val="60"/>
          <w:divBdr>
            <w:top w:val="none" w:sz="0" w:space="0" w:color="auto"/>
            <w:left w:val="none" w:sz="0" w:space="0" w:color="auto"/>
            <w:bottom w:val="none" w:sz="0" w:space="0" w:color="auto"/>
            <w:right w:val="none" w:sz="0" w:space="0" w:color="auto"/>
          </w:divBdr>
        </w:div>
        <w:div w:id="771820207">
          <w:marLeft w:val="0"/>
          <w:marRight w:val="0"/>
          <w:marTop w:val="0"/>
          <w:marBottom w:val="60"/>
          <w:divBdr>
            <w:top w:val="none" w:sz="0" w:space="0" w:color="auto"/>
            <w:left w:val="none" w:sz="0" w:space="0" w:color="auto"/>
            <w:bottom w:val="none" w:sz="0" w:space="0" w:color="auto"/>
            <w:right w:val="none" w:sz="0" w:space="0" w:color="auto"/>
          </w:divBdr>
        </w:div>
        <w:div w:id="2037808696">
          <w:marLeft w:val="396"/>
          <w:marRight w:val="0"/>
          <w:marTop w:val="0"/>
          <w:marBottom w:val="60"/>
          <w:divBdr>
            <w:top w:val="none" w:sz="0" w:space="0" w:color="auto"/>
            <w:left w:val="none" w:sz="0" w:space="0" w:color="auto"/>
            <w:bottom w:val="none" w:sz="0" w:space="0" w:color="auto"/>
            <w:right w:val="none" w:sz="0" w:space="0" w:color="auto"/>
          </w:divBdr>
        </w:div>
        <w:div w:id="1690108641">
          <w:marLeft w:val="0"/>
          <w:marRight w:val="0"/>
          <w:marTop w:val="0"/>
          <w:marBottom w:val="60"/>
          <w:divBdr>
            <w:top w:val="none" w:sz="0" w:space="0" w:color="auto"/>
            <w:left w:val="none" w:sz="0" w:space="0" w:color="auto"/>
            <w:bottom w:val="none" w:sz="0" w:space="0" w:color="auto"/>
            <w:right w:val="none" w:sz="0" w:space="0" w:color="auto"/>
          </w:divBdr>
        </w:div>
        <w:div w:id="1747267818">
          <w:marLeft w:val="0"/>
          <w:marRight w:val="0"/>
          <w:marTop w:val="0"/>
          <w:marBottom w:val="60"/>
          <w:divBdr>
            <w:top w:val="none" w:sz="0" w:space="0" w:color="auto"/>
            <w:left w:val="none" w:sz="0" w:space="0" w:color="auto"/>
            <w:bottom w:val="none" w:sz="0" w:space="0" w:color="auto"/>
            <w:right w:val="none" w:sz="0" w:space="0" w:color="auto"/>
          </w:divBdr>
        </w:div>
        <w:div w:id="510338955">
          <w:marLeft w:val="0"/>
          <w:marRight w:val="0"/>
          <w:marTop w:val="0"/>
          <w:marBottom w:val="60"/>
          <w:divBdr>
            <w:top w:val="none" w:sz="0" w:space="0" w:color="auto"/>
            <w:left w:val="none" w:sz="0" w:space="0" w:color="auto"/>
            <w:bottom w:val="none" w:sz="0" w:space="0" w:color="auto"/>
            <w:right w:val="none" w:sz="0" w:space="0" w:color="auto"/>
          </w:divBdr>
        </w:div>
        <w:div w:id="464012724">
          <w:marLeft w:val="0"/>
          <w:marRight w:val="0"/>
          <w:marTop w:val="0"/>
          <w:marBottom w:val="60"/>
          <w:divBdr>
            <w:top w:val="none" w:sz="0" w:space="0" w:color="auto"/>
            <w:left w:val="none" w:sz="0" w:space="0" w:color="auto"/>
            <w:bottom w:val="none" w:sz="0" w:space="0" w:color="auto"/>
            <w:right w:val="none" w:sz="0" w:space="0" w:color="auto"/>
          </w:divBdr>
        </w:div>
        <w:div w:id="842206330">
          <w:marLeft w:val="0"/>
          <w:marRight w:val="0"/>
          <w:marTop w:val="0"/>
          <w:marBottom w:val="60"/>
          <w:divBdr>
            <w:top w:val="none" w:sz="0" w:space="0" w:color="auto"/>
            <w:left w:val="none" w:sz="0" w:space="0" w:color="auto"/>
            <w:bottom w:val="none" w:sz="0" w:space="0" w:color="auto"/>
            <w:right w:val="none" w:sz="0" w:space="0" w:color="auto"/>
          </w:divBdr>
        </w:div>
        <w:div w:id="865018446">
          <w:marLeft w:val="396"/>
          <w:marRight w:val="0"/>
          <w:marTop w:val="0"/>
          <w:marBottom w:val="60"/>
          <w:divBdr>
            <w:top w:val="none" w:sz="0" w:space="0" w:color="auto"/>
            <w:left w:val="none" w:sz="0" w:space="0" w:color="auto"/>
            <w:bottom w:val="none" w:sz="0" w:space="0" w:color="auto"/>
            <w:right w:val="none" w:sz="0" w:space="0" w:color="auto"/>
          </w:divBdr>
        </w:div>
        <w:div w:id="433667636">
          <w:marLeft w:val="0"/>
          <w:marRight w:val="0"/>
          <w:marTop w:val="0"/>
          <w:marBottom w:val="60"/>
          <w:divBdr>
            <w:top w:val="none" w:sz="0" w:space="0" w:color="auto"/>
            <w:left w:val="none" w:sz="0" w:space="0" w:color="auto"/>
            <w:bottom w:val="none" w:sz="0" w:space="0" w:color="auto"/>
            <w:right w:val="none" w:sz="0" w:space="0" w:color="auto"/>
          </w:divBdr>
        </w:div>
        <w:div w:id="1832597941">
          <w:marLeft w:val="0"/>
          <w:marRight w:val="0"/>
          <w:marTop w:val="0"/>
          <w:marBottom w:val="60"/>
          <w:divBdr>
            <w:top w:val="none" w:sz="0" w:space="0" w:color="auto"/>
            <w:left w:val="none" w:sz="0" w:space="0" w:color="auto"/>
            <w:bottom w:val="none" w:sz="0" w:space="0" w:color="auto"/>
            <w:right w:val="none" w:sz="0" w:space="0" w:color="auto"/>
          </w:divBdr>
        </w:div>
        <w:div w:id="1846631203">
          <w:marLeft w:val="0"/>
          <w:marRight w:val="0"/>
          <w:marTop w:val="0"/>
          <w:marBottom w:val="60"/>
          <w:divBdr>
            <w:top w:val="none" w:sz="0" w:space="0" w:color="auto"/>
            <w:left w:val="none" w:sz="0" w:space="0" w:color="auto"/>
            <w:bottom w:val="none" w:sz="0" w:space="0" w:color="auto"/>
            <w:right w:val="none" w:sz="0" w:space="0" w:color="auto"/>
          </w:divBdr>
        </w:div>
        <w:div w:id="2012028295">
          <w:marLeft w:val="0"/>
          <w:marRight w:val="0"/>
          <w:marTop w:val="0"/>
          <w:marBottom w:val="60"/>
          <w:divBdr>
            <w:top w:val="none" w:sz="0" w:space="0" w:color="auto"/>
            <w:left w:val="none" w:sz="0" w:space="0" w:color="auto"/>
            <w:bottom w:val="none" w:sz="0" w:space="0" w:color="auto"/>
            <w:right w:val="none" w:sz="0" w:space="0" w:color="auto"/>
          </w:divBdr>
        </w:div>
        <w:div w:id="1591237433">
          <w:marLeft w:val="0"/>
          <w:marRight w:val="0"/>
          <w:marTop w:val="0"/>
          <w:marBottom w:val="60"/>
          <w:divBdr>
            <w:top w:val="none" w:sz="0" w:space="0" w:color="auto"/>
            <w:left w:val="none" w:sz="0" w:space="0" w:color="auto"/>
            <w:bottom w:val="none" w:sz="0" w:space="0" w:color="auto"/>
            <w:right w:val="none" w:sz="0" w:space="0" w:color="auto"/>
          </w:divBdr>
        </w:div>
        <w:div w:id="1764688355">
          <w:marLeft w:val="0"/>
          <w:marRight w:val="0"/>
          <w:marTop w:val="0"/>
          <w:marBottom w:val="200"/>
          <w:divBdr>
            <w:top w:val="none" w:sz="0" w:space="0" w:color="auto"/>
            <w:left w:val="none" w:sz="0" w:space="0" w:color="auto"/>
            <w:bottom w:val="none" w:sz="0" w:space="0" w:color="auto"/>
            <w:right w:val="none" w:sz="0" w:space="0" w:color="auto"/>
          </w:divBdr>
        </w:div>
        <w:div w:id="2043243951">
          <w:marLeft w:val="0"/>
          <w:marRight w:val="0"/>
          <w:marTop w:val="0"/>
          <w:marBottom w:val="200"/>
          <w:divBdr>
            <w:top w:val="none" w:sz="0" w:space="0" w:color="auto"/>
            <w:left w:val="none" w:sz="0" w:space="0" w:color="auto"/>
            <w:bottom w:val="none" w:sz="0" w:space="0" w:color="auto"/>
            <w:right w:val="none" w:sz="0" w:space="0" w:color="auto"/>
          </w:divBdr>
        </w:div>
        <w:div w:id="1849826840">
          <w:marLeft w:val="396"/>
          <w:marRight w:val="0"/>
          <w:marTop w:val="0"/>
          <w:marBottom w:val="60"/>
          <w:divBdr>
            <w:top w:val="none" w:sz="0" w:space="0" w:color="auto"/>
            <w:left w:val="none" w:sz="0" w:space="0" w:color="auto"/>
            <w:bottom w:val="none" w:sz="0" w:space="0" w:color="auto"/>
            <w:right w:val="none" w:sz="0" w:space="0" w:color="auto"/>
          </w:divBdr>
        </w:div>
        <w:div w:id="531648400">
          <w:marLeft w:val="0"/>
          <w:marRight w:val="0"/>
          <w:marTop w:val="0"/>
          <w:marBottom w:val="60"/>
          <w:divBdr>
            <w:top w:val="none" w:sz="0" w:space="0" w:color="auto"/>
            <w:left w:val="none" w:sz="0" w:space="0" w:color="auto"/>
            <w:bottom w:val="none" w:sz="0" w:space="0" w:color="auto"/>
            <w:right w:val="none" w:sz="0" w:space="0" w:color="auto"/>
          </w:divBdr>
        </w:div>
        <w:div w:id="1611159491">
          <w:marLeft w:val="0"/>
          <w:marRight w:val="0"/>
          <w:marTop w:val="0"/>
          <w:marBottom w:val="60"/>
          <w:divBdr>
            <w:top w:val="none" w:sz="0" w:space="0" w:color="auto"/>
            <w:left w:val="none" w:sz="0" w:space="0" w:color="auto"/>
            <w:bottom w:val="none" w:sz="0" w:space="0" w:color="auto"/>
            <w:right w:val="none" w:sz="0" w:space="0" w:color="auto"/>
          </w:divBdr>
        </w:div>
        <w:div w:id="1796830423">
          <w:marLeft w:val="0"/>
          <w:marRight w:val="0"/>
          <w:marTop w:val="0"/>
          <w:marBottom w:val="60"/>
          <w:divBdr>
            <w:top w:val="none" w:sz="0" w:space="0" w:color="auto"/>
            <w:left w:val="none" w:sz="0" w:space="0" w:color="auto"/>
            <w:bottom w:val="none" w:sz="0" w:space="0" w:color="auto"/>
            <w:right w:val="none" w:sz="0" w:space="0" w:color="auto"/>
          </w:divBdr>
        </w:div>
        <w:div w:id="88503204">
          <w:marLeft w:val="327"/>
          <w:marRight w:val="0"/>
          <w:marTop w:val="0"/>
          <w:marBottom w:val="60"/>
          <w:divBdr>
            <w:top w:val="none" w:sz="0" w:space="0" w:color="auto"/>
            <w:left w:val="none" w:sz="0" w:space="0" w:color="auto"/>
            <w:bottom w:val="none" w:sz="0" w:space="0" w:color="auto"/>
            <w:right w:val="none" w:sz="0" w:space="0" w:color="auto"/>
          </w:divBdr>
        </w:div>
        <w:div w:id="89199374">
          <w:marLeft w:val="327"/>
          <w:marRight w:val="0"/>
          <w:marTop w:val="0"/>
          <w:marBottom w:val="60"/>
          <w:divBdr>
            <w:top w:val="none" w:sz="0" w:space="0" w:color="auto"/>
            <w:left w:val="none" w:sz="0" w:space="0" w:color="auto"/>
            <w:bottom w:val="none" w:sz="0" w:space="0" w:color="auto"/>
            <w:right w:val="none" w:sz="0" w:space="0" w:color="auto"/>
          </w:divBdr>
        </w:div>
        <w:div w:id="442576552">
          <w:marLeft w:val="327"/>
          <w:marRight w:val="0"/>
          <w:marTop w:val="0"/>
          <w:marBottom w:val="60"/>
          <w:divBdr>
            <w:top w:val="none" w:sz="0" w:space="0" w:color="auto"/>
            <w:left w:val="none" w:sz="0" w:space="0" w:color="auto"/>
            <w:bottom w:val="none" w:sz="0" w:space="0" w:color="auto"/>
            <w:right w:val="none" w:sz="0" w:space="0" w:color="auto"/>
          </w:divBdr>
        </w:div>
        <w:div w:id="2105376259">
          <w:marLeft w:val="327"/>
          <w:marRight w:val="0"/>
          <w:marTop w:val="0"/>
          <w:marBottom w:val="60"/>
          <w:divBdr>
            <w:top w:val="none" w:sz="0" w:space="0" w:color="auto"/>
            <w:left w:val="none" w:sz="0" w:space="0" w:color="auto"/>
            <w:bottom w:val="none" w:sz="0" w:space="0" w:color="auto"/>
            <w:right w:val="none" w:sz="0" w:space="0" w:color="auto"/>
          </w:divBdr>
        </w:div>
        <w:div w:id="1749418207">
          <w:marLeft w:val="327"/>
          <w:marRight w:val="0"/>
          <w:marTop w:val="0"/>
          <w:marBottom w:val="60"/>
          <w:divBdr>
            <w:top w:val="none" w:sz="0" w:space="0" w:color="auto"/>
            <w:left w:val="none" w:sz="0" w:space="0" w:color="auto"/>
            <w:bottom w:val="none" w:sz="0" w:space="0" w:color="auto"/>
            <w:right w:val="none" w:sz="0" w:space="0" w:color="auto"/>
          </w:divBdr>
        </w:div>
        <w:div w:id="1847594013">
          <w:marLeft w:val="327"/>
          <w:marRight w:val="0"/>
          <w:marTop w:val="0"/>
          <w:marBottom w:val="60"/>
          <w:divBdr>
            <w:top w:val="none" w:sz="0" w:space="0" w:color="auto"/>
            <w:left w:val="none" w:sz="0" w:space="0" w:color="auto"/>
            <w:bottom w:val="none" w:sz="0" w:space="0" w:color="auto"/>
            <w:right w:val="none" w:sz="0" w:space="0" w:color="auto"/>
          </w:divBdr>
        </w:div>
        <w:div w:id="1015308305">
          <w:marLeft w:val="327"/>
          <w:marRight w:val="0"/>
          <w:marTop w:val="0"/>
          <w:marBottom w:val="60"/>
          <w:divBdr>
            <w:top w:val="none" w:sz="0" w:space="0" w:color="auto"/>
            <w:left w:val="none" w:sz="0" w:space="0" w:color="auto"/>
            <w:bottom w:val="none" w:sz="0" w:space="0" w:color="auto"/>
            <w:right w:val="none" w:sz="0" w:space="0" w:color="auto"/>
          </w:divBdr>
        </w:div>
        <w:div w:id="259340234">
          <w:marLeft w:val="327"/>
          <w:marRight w:val="0"/>
          <w:marTop w:val="0"/>
          <w:marBottom w:val="60"/>
          <w:divBdr>
            <w:top w:val="none" w:sz="0" w:space="0" w:color="auto"/>
            <w:left w:val="none" w:sz="0" w:space="0" w:color="auto"/>
            <w:bottom w:val="none" w:sz="0" w:space="0" w:color="auto"/>
            <w:right w:val="none" w:sz="0" w:space="0" w:color="auto"/>
          </w:divBdr>
        </w:div>
        <w:div w:id="1338000274">
          <w:marLeft w:val="327"/>
          <w:marRight w:val="0"/>
          <w:marTop w:val="0"/>
          <w:marBottom w:val="60"/>
          <w:divBdr>
            <w:top w:val="none" w:sz="0" w:space="0" w:color="auto"/>
            <w:left w:val="none" w:sz="0" w:space="0" w:color="auto"/>
            <w:bottom w:val="none" w:sz="0" w:space="0" w:color="auto"/>
            <w:right w:val="none" w:sz="0" w:space="0" w:color="auto"/>
          </w:divBdr>
        </w:div>
        <w:div w:id="1339696837">
          <w:marLeft w:val="327"/>
          <w:marRight w:val="0"/>
          <w:marTop w:val="0"/>
          <w:marBottom w:val="60"/>
          <w:divBdr>
            <w:top w:val="none" w:sz="0" w:space="0" w:color="auto"/>
            <w:left w:val="none" w:sz="0" w:space="0" w:color="auto"/>
            <w:bottom w:val="none" w:sz="0" w:space="0" w:color="auto"/>
            <w:right w:val="none" w:sz="0" w:space="0" w:color="auto"/>
          </w:divBdr>
        </w:div>
        <w:div w:id="1961908950">
          <w:marLeft w:val="327"/>
          <w:marRight w:val="0"/>
          <w:marTop w:val="0"/>
          <w:marBottom w:val="60"/>
          <w:divBdr>
            <w:top w:val="none" w:sz="0" w:space="0" w:color="auto"/>
            <w:left w:val="none" w:sz="0" w:space="0" w:color="auto"/>
            <w:bottom w:val="none" w:sz="0" w:space="0" w:color="auto"/>
            <w:right w:val="none" w:sz="0" w:space="0" w:color="auto"/>
          </w:divBdr>
        </w:div>
        <w:div w:id="1465390323">
          <w:marLeft w:val="327"/>
          <w:marRight w:val="0"/>
          <w:marTop w:val="0"/>
          <w:marBottom w:val="60"/>
          <w:divBdr>
            <w:top w:val="none" w:sz="0" w:space="0" w:color="auto"/>
            <w:left w:val="none" w:sz="0" w:space="0" w:color="auto"/>
            <w:bottom w:val="none" w:sz="0" w:space="0" w:color="auto"/>
            <w:right w:val="none" w:sz="0" w:space="0" w:color="auto"/>
          </w:divBdr>
        </w:div>
        <w:div w:id="1213810285">
          <w:marLeft w:val="327"/>
          <w:marRight w:val="0"/>
          <w:marTop w:val="0"/>
          <w:marBottom w:val="60"/>
          <w:divBdr>
            <w:top w:val="none" w:sz="0" w:space="0" w:color="auto"/>
            <w:left w:val="none" w:sz="0" w:space="0" w:color="auto"/>
            <w:bottom w:val="none" w:sz="0" w:space="0" w:color="auto"/>
            <w:right w:val="none" w:sz="0" w:space="0" w:color="auto"/>
          </w:divBdr>
        </w:div>
        <w:div w:id="1305506105">
          <w:marLeft w:val="327"/>
          <w:marRight w:val="0"/>
          <w:marTop w:val="0"/>
          <w:marBottom w:val="60"/>
          <w:divBdr>
            <w:top w:val="none" w:sz="0" w:space="0" w:color="auto"/>
            <w:left w:val="none" w:sz="0" w:space="0" w:color="auto"/>
            <w:bottom w:val="none" w:sz="0" w:space="0" w:color="auto"/>
            <w:right w:val="none" w:sz="0" w:space="0" w:color="auto"/>
          </w:divBdr>
        </w:div>
        <w:div w:id="800536242">
          <w:marLeft w:val="327"/>
          <w:marRight w:val="0"/>
          <w:marTop w:val="0"/>
          <w:marBottom w:val="60"/>
          <w:divBdr>
            <w:top w:val="none" w:sz="0" w:space="0" w:color="auto"/>
            <w:left w:val="none" w:sz="0" w:space="0" w:color="auto"/>
            <w:bottom w:val="none" w:sz="0" w:space="0" w:color="auto"/>
            <w:right w:val="none" w:sz="0" w:space="0" w:color="auto"/>
          </w:divBdr>
        </w:div>
        <w:div w:id="1800612559">
          <w:marLeft w:val="327"/>
          <w:marRight w:val="0"/>
          <w:marTop w:val="0"/>
          <w:marBottom w:val="60"/>
          <w:divBdr>
            <w:top w:val="none" w:sz="0" w:space="0" w:color="auto"/>
            <w:left w:val="none" w:sz="0" w:space="0" w:color="auto"/>
            <w:bottom w:val="none" w:sz="0" w:space="0" w:color="auto"/>
            <w:right w:val="none" w:sz="0" w:space="0" w:color="auto"/>
          </w:divBdr>
        </w:div>
        <w:div w:id="1360004811">
          <w:marLeft w:val="327"/>
          <w:marRight w:val="0"/>
          <w:marTop w:val="0"/>
          <w:marBottom w:val="60"/>
          <w:divBdr>
            <w:top w:val="none" w:sz="0" w:space="0" w:color="auto"/>
            <w:left w:val="none" w:sz="0" w:space="0" w:color="auto"/>
            <w:bottom w:val="none" w:sz="0" w:space="0" w:color="auto"/>
            <w:right w:val="none" w:sz="0" w:space="0" w:color="auto"/>
          </w:divBdr>
        </w:div>
        <w:div w:id="802506212">
          <w:marLeft w:val="327"/>
          <w:marRight w:val="0"/>
          <w:marTop w:val="0"/>
          <w:marBottom w:val="60"/>
          <w:divBdr>
            <w:top w:val="none" w:sz="0" w:space="0" w:color="auto"/>
            <w:left w:val="none" w:sz="0" w:space="0" w:color="auto"/>
            <w:bottom w:val="none" w:sz="0" w:space="0" w:color="auto"/>
            <w:right w:val="none" w:sz="0" w:space="0" w:color="auto"/>
          </w:divBdr>
        </w:div>
        <w:div w:id="1523518728">
          <w:marLeft w:val="327"/>
          <w:marRight w:val="0"/>
          <w:marTop w:val="0"/>
          <w:marBottom w:val="60"/>
          <w:divBdr>
            <w:top w:val="none" w:sz="0" w:space="0" w:color="auto"/>
            <w:left w:val="none" w:sz="0" w:space="0" w:color="auto"/>
            <w:bottom w:val="none" w:sz="0" w:space="0" w:color="auto"/>
            <w:right w:val="none" w:sz="0" w:space="0" w:color="auto"/>
          </w:divBdr>
        </w:div>
        <w:div w:id="1695885982">
          <w:marLeft w:val="0"/>
          <w:marRight w:val="0"/>
          <w:marTop w:val="0"/>
          <w:marBottom w:val="60"/>
          <w:divBdr>
            <w:top w:val="none" w:sz="0" w:space="0" w:color="auto"/>
            <w:left w:val="none" w:sz="0" w:space="0" w:color="auto"/>
            <w:bottom w:val="none" w:sz="0" w:space="0" w:color="auto"/>
            <w:right w:val="none" w:sz="0" w:space="0" w:color="auto"/>
          </w:divBdr>
        </w:div>
        <w:div w:id="260643744">
          <w:marLeft w:val="0"/>
          <w:marRight w:val="0"/>
          <w:marTop w:val="0"/>
          <w:marBottom w:val="60"/>
          <w:divBdr>
            <w:top w:val="none" w:sz="0" w:space="0" w:color="auto"/>
            <w:left w:val="none" w:sz="0" w:space="0" w:color="auto"/>
            <w:bottom w:val="none" w:sz="0" w:space="0" w:color="auto"/>
            <w:right w:val="none" w:sz="0" w:space="0" w:color="auto"/>
          </w:divBdr>
        </w:div>
        <w:div w:id="1748724102">
          <w:marLeft w:val="0"/>
          <w:marRight w:val="0"/>
          <w:marTop w:val="0"/>
          <w:marBottom w:val="60"/>
          <w:divBdr>
            <w:top w:val="none" w:sz="0" w:space="0" w:color="auto"/>
            <w:left w:val="none" w:sz="0" w:space="0" w:color="auto"/>
            <w:bottom w:val="none" w:sz="0" w:space="0" w:color="auto"/>
            <w:right w:val="none" w:sz="0" w:space="0" w:color="auto"/>
          </w:divBdr>
        </w:div>
        <w:div w:id="1848401671">
          <w:marLeft w:val="0"/>
          <w:marRight w:val="0"/>
          <w:marTop w:val="0"/>
          <w:marBottom w:val="60"/>
          <w:divBdr>
            <w:top w:val="none" w:sz="0" w:space="0" w:color="auto"/>
            <w:left w:val="none" w:sz="0" w:space="0" w:color="auto"/>
            <w:bottom w:val="none" w:sz="0" w:space="0" w:color="auto"/>
            <w:right w:val="none" w:sz="0" w:space="0" w:color="auto"/>
          </w:divBdr>
        </w:div>
        <w:div w:id="892347075">
          <w:marLeft w:val="327"/>
          <w:marRight w:val="0"/>
          <w:marTop w:val="0"/>
          <w:marBottom w:val="60"/>
          <w:divBdr>
            <w:top w:val="none" w:sz="0" w:space="0" w:color="auto"/>
            <w:left w:val="none" w:sz="0" w:space="0" w:color="auto"/>
            <w:bottom w:val="none" w:sz="0" w:space="0" w:color="auto"/>
            <w:right w:val="none" w:sz="0" w:space="0" w:color="auto"/>
          </w:divBdr>
        </w:div>
        <w:div w:id="613174262">
          <w:marLeft w:val="327"/>
          <w:marRight w:val="0"/>
          <w:marTop w:val="0"/>
          <w:marBottom w:val="60"/>
          <w:divBdr>
            <w:top w:val="none" w:sz="0" w:space="0" w:color="auto"/>
            <w:left w:val="none" w:sz="0" w:space="0" w:color="auto"/>
            <w:bottom w:val="none" w:sz="0" w:space="0" w:color="auto"/>
            <w:right w:val="none" w:sz="0" w:space="0" w:color="auto"/>
          </w:divBdr>
        </w:div>
        <w:div w:id="1194685717">
          <w:marLeft w:val="327"/>
          <w:marRight w:val="0"/>
          <w:marTop w:val="0"/>
          <w:marBottom w:val="60"/>
          <w:divBdr>
            <w:top w:val="none" w:sz="0" w:space="0" w:color="auto"/>
            <w:left w:val="none" w:sz="0" w:space="0" w:color="auto"/>
            <w:bottom w:val="none" w:sz="0" w:space="0" w:color="auto"/>
            <w:right w:val="none" w:sz="0" w:space="0" w:color="auto"/>
          </w:divBdr>
        </w:div>
        <w:div w:id="1295018554">
          <w:marLeft w:val="327"/>
          <w:marRight w:val="0"/>
          <w:marTop w:val="0"/>
          <w:marBottom w:val="60"/>
          <w:divBdr>
            <w:top w:val="none" w:sz="0" w:space="0" w:color="auto"/>
            <w:left w:val="none" w:sz="0" w:space="0" w:color="auto"/>
            <w:bottom w:val="none" w:sz="0" w:space="0" w:color="auto"/>
            <w:right w:val="none" w:sz="0" w:space="0" w:color="auto"/>
          </w:divBdr>
        </w:div>
        <w:div w:id="1586038699">
          <w:marLeft w:val="396"/>
          <w:marRight w:val="0"/>
          <w:marTop w:val="0"/>
          <w:marBottom w:val="60"/>
          <w:divBdr>
            <w:top w:val="none" w:sz="0" w:space="0" w:color="auto"/>
            <w:left w:val="none" w:sz="0" w:space="0" w:color="auto"/>
            <w:bottom w:val="none" w:sz="0" w:space="0" w:color="auto"/>
            <w:right w:val="none" w:sz="0" w:space="0" w:color="auto"/>
          </w:divBdr>
        </w:div>
        <w:div w:id="873470500">
          <w:marLeft w:val="396"/>
          <w:marRight w:val="0"/>
          <w:marTop w:val="0"/>
          <w:marBottom w:val="60"/>
          <w:divBdr>
            <w:top w:val="none" w:sz="0" w:space="0" w:color="auto"/>
            <w:left w:val="none" w:sz="0" w:space="0" w:color="auto"/>
            <w:bottom w:val="none" w:sz="0" w:space="0" w:color="auto"/>
            <w:right w:val="none" w:sz="0" w:space="0" w:color="auto"/>
          </w:divBdr>
        </w:div>
        <w:div w:id="1950231750">
          <w:marLeft w:val="0"/>
          <w:marRight w:val="0"/>
          <w:marTop w:val="0"/>
          <w:marBottom w:val="60"/>
          <w:divBdr>
            <w:top w:val="none" w:sz="0" w:space="0" w:color="auto"/>
            <w:left w:val="none" w:sz="0" w:space="0" w:color="auto"/>
            <w:bottom w:val="none" w:sz="0" w:space="0" w:color="auto"/>
            <w:right w:val="none" w:sz="0" w:space="0" w:color="auto"/>
          </w:divBdr>
        </w:div>
        <w:div w:id="1214274726">
          <w:marLeft w:val="0"/>
          <w:marRight w:val="0"/>
          <w:marTop w:val="0"/>
          <w:marBottom w:val="60"/>
          <w:divBdr>
            <w:top w:val="none" w:sz="0" w:space="0" w:color="auto"/>
            <w:left w:val="none" w:sz="0" w:space="0" w:color="auto"/>
            <w:bottom w:val="none" w:sz="0" w:space="0" w:color="auto"/>
            <w:right w:val="none" w:sz="0" w:space="0" w:color="auto"/>
          </w:divBdr>
        </w:div>
        <w:div w:id="1766995749">
          <w:marLeft w:val="0"/>
          <w:marRight w:val="0"/>
          <w:marTop w:val="0"/>
          <w:marBottom w:val="60"/>
          <w:divBdr>
            <w:top w:val="none" w:sz="0" w:space="0" w:color="auto"/>
            <w:left w:val="none" w:sz="0" w:space="0" w:color="auto"/>
            <w:bottom w:val="none" w:sz="0" w:space="0" w:color="auto"/>
            <w:right w:val="none" w:sz="0" w:space="0" w:color="auto"/>
          </w:divBdr>
        </w:div>
        <w:div w:id="335965080">
          <w:marLeft w:val="0"/>
          <w:marRight w:val="0"/>
          <w:marTop w:val="0"/>
          <w:marBottom w:val="60"/>
          <w:divBdr>
            <w:top w:val="none" w:sz="0" w:space="0" w:color="auto"/>
            <w:left w:val="none" w:sz="0" w:space="0" w:color="auto"/>
            <w:bottom w:val="none" w:sz="0" w:space="0" w:color="auto"/>
            <w:right w:val="none" w:sz="0" w:space="0" w:color="auto"/>
          </w:divBdr>
        </w:div>
        <w:div w:id="1171409912">
          <w:marLeft w:val="0"/>
          <w:marRight w:val="0"/>
          <w:marTop w:val="0"/>
          <w:marBottom w:val="60"/>
          <w:divBdr>
            <w:top w:val="none" w:sz="0" w:space="0" w:color="auto"/>
            <w:left w:val="none" w:sz="0" w:space="0" w:color="auto"/>
            <w:bottom w:val="none" w:sz="0" w:space="0" w:color="auto"/>
            <w:right w:val="none" w:sz="0" w:space="0" w:color="auto"/>
          </w:divBdr>
        </w:div>
        <w:div w:id="2085518714">
          <w:marLeft w:val="370"/>
          <w:marRight w:val="0"/>
          <w:marTop w:val="0"/>
          <w:marBottom w:val="60"/>
          <w:divBdr>
            <w:top w:val="none" w:sz="0" w:space="0" w:color="auto"/>
            <w:left w:val="none" w:sz="0" w:space="0" w:color="auto"/>
            <w:bottom w:val="none" w:sz="0" w:space="0" w:color="auto"/>
            <w:right w:val="none" w:sz="0" w:space="0" w:color="auto"/>
          </w:divBdr>
        </w:div>
        <w:div w:id="1826160936">
          <w:marLeft w:val="370"/>
          <w:marRight w:val="0"/>
          <w:marTop w:val="0"/>
          <w:marBottom w:val="60"/>
          <w:divBdr>
            <w:top w:val="none" w:sz="0" w:space="0" w:color="auto"/>
            <w:left w:val="none" w:sz="0" w:space="0" w:color="auto"/>
            <w:bottom w:val="none" w:sz="0" w:space="0" w:color="auto"/>
            <w:right w:val="none" w:sz="0" w:space="0" w:color="auto"/>
          </w:divBdr>
        </w:div>
        <w:div w:id="1674870218">
          <w:marLeft w:val="0"/>
          <w:marRight w:val="0"/>
          <w:marTop w:val="0"/>
          <w:marBottom w:val="60"/>
          <w:divBdr>
            <w:top w:val="none" w:sz="0" w:space="0" w:color="auto"/>
            <w:left w:val="none" w:sz="0" w:space="0" w:color="auto"/>
            <w:bottom w:val="none" w:sz="0" w:space="0" w:color="auto"/>
            <w:right w:val="none" w:sz="0" w:space="0" w:color="auto"/>
          </w:divBdr>
        </w:div>
        <w:div w:id="1794519882">
          <w:marLeft w:val="396"/>
          <w:marRight w:val="0"/>
          <w:marTop w:val="0"/>
          <w:marBottom w:val="60"/>
          <w:divBdr>
            <w:top w:val="none" w:sz="0" w:space="0" w:color="auto"/>
            <w:left w:val="none" w:sz="0" w:space="0" w:color="auto"/>
            <w:bottom w:val="none" w:sz="0" w:space="0" w:color="auto"/>
            <w:right w:val="none" w:sz="0" w:space="0" w:color="auto"/>
          </w:divBdr>
        </w:div>
        <w:div w:id="930700040">
          <w:marLeft w:val="0"/>
          <w:marRight w:val="0"/>
          <w:marTop w:val="0"/>
          <w:marBottom w:val="60"/>
          <w:divBdr>
            <w:top w:val="none" w:sz="0" w:space="0" w:color="auto"/>
            <w:left w:val="none" w:sz="0" w:space="0" w:color="auto"/>
            <w:bottom w:val="none" w:sz="0" w:space="0" w:color="auto"/>
            <w:right w:val="none" w:sz="0" w:space="0" w:color="auto"/>
          </w:divBdr>
        </w:div>
        <w:div w:id="1597712822">
          <w:marLeft w:val="0"/>
          <w:marRight w:val="0"/>
          <w:marTop w:val="0"/>
          <w:marBottom w:val="60"/>
          <w:divBdr>
            <w:top w:val="none" w:sz="0" w:space="0" w:color="auto"/>
            <w:left w:val="none" w:sz="0" w:space="0" w:color="auto"/>
            <w:bottom w:val="none" w:sz="0" w:space="0" w:color="auto"/>
            <w:right w:val="none" w:sz="0" w:space="0" w:color="auto"/>
          </w:divBdr>
        </w:div>
        <w:div w:id="1166822316">
          <w:marLeft w:val="0"/>
          <w:marRight w:val="0"/>
          <w:marTop w:val="0"/>
          <w:marBottom w:val="60"/>
          <w:divBdr>
            <w:top w:val="none" w:sz="0" w:space="0" w:color="auto"/>
            <w:left w:val="none" w:sz="0" w:space="0" w:color="auto"/>
            <w:bottom w:val="none" w:sz="0" w:space="0" w:color="auto"/>
            <w:right w:val="none" w:sz="0" w:space="0" w:color="auto"/>
          </w:divBdr>
        </w:div>
        <w:div w:id="798188601">
          <w:marLeft w:val="0"/>
          <w:marRight w:val="0"/>
          <w:marTop w:val="0"/>
          <w:marBottom w:val="60"/>
          <w:divBdr>
            <w:top w:val="none" w:sz="0" w:space="0" w:color="auto"/>
            <w:left w:val="none" w:sz="0" w:space="0" w:color="auto"/>
            <w:bottom w:val="none" w:sz="0" w:space="0" w:color="auto"/>
            <w:right w:val="none" w:sz="0" w:space="0" w:color="auto"/>
          </w:divBdr>
        </w:div>
        <w:div w:id="8990695">
          <w:marLeft w:val="0"/>
          <w:marRight w:val="0"/>
          <w:marTop w:val="0"/>
          <w:marBottom w:val="60"/>
          <w:divBdr>
            <w:top w:val="none" w:sz="0" w:space="0" w:color="auto"/>
            <w:left w:val="none" w:sz="0" w:space="0" w:color="auto"/>
            <w:bottom w:val="none" w:sz="0" w:space="0" w:color="auto"/>
            <w:right w:val="none" w:sz="0" w:space="0" w:color="auto"/>
          </w:divBdr>
        </w:div>
        <w:div w:id="1224566533">
          <w:marLeft w:val="396"/>
          <w:marRight w:val="0"/>
          <w:marTop w:val="0"/>
          <w:marBottom w:val="60"/>
          <w:divBdr>
            <w:top w:val="none" w:sz="0" w:space="0" w:color="auto"/>
            <w:left w:val="none" w:sz="0" w:space="0" w:color="auto"/>
            <w:bottom w:val="none" w:sz="0" w:space="0" w:color="auto"/>
            <w:right w:val="none" w:sz="0" w:space="0" w:color="auto"/>
          </w:divBdr>
        </w:div>
        <w:div w:id="1320229686">
          <w:marLeft w:val="0"/>
          <w:marRight w:val="0"/>
          <w:marTop w:val="0"/>
          <w:marBottom w:val="60"/>
          <w:divBdr>
            <w:top w:val="none" w:sz="0" w:space="0" w:color="auto"/>
            <w:left w:val="none" w:sz="0" w:space="0" w:color="auto"/>
            <w:bottom w:val="none" w:sz="0" w:space="0" w:color="auto"/>
            <w:right w:val="none" w:sz="0" w:space="0" w:color="auto"/>
          </w:divBdr>
        </w:div>
        <w:div w:id="1918708503">
          <w:marLeft w:val="0"/>
          <w:marRight w:val="0"/>
          <w:marTop w:val="0"/>
          <w:marBottom w:val="60"/>
          <w:divBdr>
            <w:top w:val="none" w:sz="0" w:space="0" w:color="auto"/>
            <w:left w:val="none" w:sz="0" w:space="0" w:color="auto"/>
            <w:bottom w:val="none" w:sz="0" w:space="0" w:color="auto"/>
            <w:right w:val="none" w:sz="0" w:space="0" w:color="auto"/>
          </w:divBdr>
        </w:div>
        <w:div w:id="742797830">
          <w:marLeft w:val="370"/>
          <w:marRight w:val="0"/>
          <w:marTop w:val="0"/>
          <w:marBottom w:val="60"/>
          <w:divBdr>
            <w:top w:val="none" w:sz="0" w:space="0" w:color="auto"/>
            <w:left w:val="none" w:sz="0" w:space="0" w:color="auto"/>
            <w:bottom w:val="none" w:sz="0" w:space="0" w:color="auto"/>
            <w:right w:val="none" w:sz="0" w:space="0" w:color="auto"/>
          </w:divBdr>
        </w:div>
        <w:div w:id="704404040">
          <w:marLeft w:val="370"/>
          <w:marRight w:val="0"/>
          <w:marTop w:val="0"/>
          <w:marBottom w:val="60"/>
          <w:divBdr>
            <w:top w:val="none" w:sz="0" w:space="0" w:color="auto"/>
            <w:left w:val="none" w:sz="0" w:space="0" w:color="auto"/>
            <w:bottom w:val="none" w:sz="0" w:space="0" w:color="auto"/>
            <w:right w:val="none" w:sz="0" w:space="0" w:color="auto"/>
          </w:divBdr>
        </w:div>
        <w:div w:id="347408442">
          <w:marLeft w:val="0"/>
          <w:marRight w:val="0"/>
          <w:marTop w:val="0"/>
          <w:marBottom w:val="60"/>
          <w:divBdr>
            <w:top w:val="none" w:sz="0" w:space="0" w:color="auto"/>
            <w:left w:val="none" w:sz="0" w:space="0" w:color="auto"/>
            <w:bottom w:val="none" w:sz="0" w:space="0" w:color="auto"/>
            <w:right w:val="none" w:sz="0" w:space="0" w:color="auto"/>
          </w:divBdr>
        </w:div>
        <w:div w:id="440687733">
          <w:marLeft w:val="0"/>
          <w:marRight w:val="0"/>
          <w:marTop w:val="0"/>
          <w:marBottom w:val="60"/>
          <w:divBdr>
            <w:top w:val="none" w:sz="0" w:space="0" w:color="auto"/>
            <w:left w:val="none" w:sz="0" w:space="0" w:color="auto"/>
            <w:bottom w:val="none" w:sz="0" w:space="0" w:color="auto"/>
            <w:right w:val="none" w:sz="0" w:space="0" w:color="auto"/>
          </w:divBdr>
        </w:div>
        <w:div w:id="160895365">
          <w:marLeft w:val="396"/>
          <w:marRight w:val="0"/>
          <w:marTop w:val="0"/>
          <w:marBottom w:val="60"/>
          <w:divBdr>
            <w:top w:val="none" w:sz="0" w:space="0" w:color="auto"/>
            <w:left w:val="none" w:sz="0" w:space="0" w:color="auto"/>
            <w:bottom w:val="none" w:sz="0" w:space="0" w:color="auto"/>
            <w:right w:val="none" w:sz="0" w:space="0" w:color="auto"/>
          </w:divBdr>
        </w:div>
        <w:div w:id="564798827">
          <w:marLeft w:val="0"/>
          <w:marRight w:val="0"/>
          <w:marTop w:val="0"/>
          <w:marBottom w:val="60"/>
          <w:divBdr>
            <w:top w:val="none" w:sz="0" w:space="0" w:color="auto"/>
            <w:left w:val="none" w:sz="0" w:space="0" w:color="auto"/>
            <w:bottom w:val="none" w:sz="0" w:space="0" w:color="auto"/>
            <w:right w:val="none" w:sz="0" w:space="0" w:color="auto"/>
          </w:divBdr>
        </w:div>
        <w:div w:id="515583811">
          <w:marLeft w:val="0"/>
          <w:marRight w:val="0"/>
          <w:marTop w:val="0"/>
          <w:marBottom w:val="60"/>
          <w:divBdr>
            <w:top w:val="none" w:sz="0" w:space="0" w:color="auto"/>
            <w:left w:val="none" w:sz="0" w:space="0" w:color="auto"/>
            <w:bottom w:val="none" w:sz="0" w:space="0" w:color="auto"/>
            <w:right w:val="none" w:sz="0" w:space="0" w:color="auto"/>
          </w:divBdr>
        </w:div>
        <w:div w:id="1156149455">
          <w:marLeft w:val="0"/>
          <w:marRight w:val="0"/>
          <w:marTop w:val="0"/>
          <w:marBottom w:val="60"/>
          <w:divBdr>
            <w:top w:val="none" w:sz="0" w:space="0" w:color="auto"/>
            <w:left w:val="none" w:sz="0" w:space="0" w:color="auto"/>
            <w:bottom w:val="none" w:sz="0" w:space="0" w:color="auto"/>
            <w:right w:val="none" w:sz="0" w:space="0" w:color="auto"/>
          </w:divBdr>
        </w:div>
        <w:div w:id="1711998531">
          <w:marLeft w:val="0"/>
          <w:marRight w:val="0"/>
          <w:marTop w:val="0"/>
          <w:marBottom w:val="60"/>
          <w:divBdr>
            <w:top w:val="none" w:sz="0" w:space="0" w:color="auto"/>
            <w:left w:val="none" w:sz="0" w:space="0" w:color="auto"/>
            <w:bottom w:val="none" w:sz="0" w:space="0" w:color="auto"/>
            <w:right w:val="none" w:sz="0" w:space="0" w:color="auto"/>
          </w:divBdr>
        </w:div>
        <w:div w:id="1271015051">
          <w:marLeft w:val="0"/>
          <w:marRight w:val="0"/>
          <w:marTop w:val="0"/>
          <w:marBottom w:val="60"/>
          <w:divBdr>
            <w:top w:val="none" w:sz="0" w:space="0" w:color="auto"/>
            <w:left w:val="none" w:sz="0" w:space="0" w:color="auto"/>
            <w:bottom w:val="none" w:sz="0" w:space="0" w:color="auto"/>
            <w:right w:val="none" w:sz="0" w:space="0" w:color="auto"/>
          </w:divBdr>
        </w:div>
        <w:div w:id="251545140">
          <w:marLeft w:val="0"/>
          <w:marRight w:val="0"/>
          <w:marTop w:val="0"/>
          <w:marBottom w:val="200"/>
          <w:divBdr>
            <w:top w:val="none" w:sz="0" w:space="0" w:color="auto"/>
            <w:left w:val="none" w:sz="0" w:space="0" w:color="auto"/>
            <w:bottom w:val="none" w:sz="0" w:space="0" w:color="auto"/>
            <w:right w:val="none" w:sz="0" w:space="0" w:color="auto"/>
          </w:divBdr>
        </w:div>
        <w:div w:id="1736004059">
          <w:marLeft w:val="0"/>
          <w:marRight w:val="0"/>
          <w:marTop w:val="0"/>
          <w:marBottom w:val="200"/>
          <w:divBdr>
            <w:top w:val="none" w:sz="0" w:space="0" w:color="auto"/>
            <w:left w:val="none" w:sz="0" w:space="0" w:color="auto"/>
            <w:bottom w:val="none" w:sz="0" w:space="0" w:color="auto"/>
            <w:right w:val="none" w:sz="0" w:space="0" w:color="auto"/>
          </w:divBdr>
        </w:div>
        <w:div w:id="1505626975">
          <w:marLeft w:val="396"/>
          <w:marRight w:val="0"/>
          <w:marTop w:val="0"/>
          <w:marBottom w:val="60"/>
          <w:divBdr>
            <w:top w:val="none" w:sz="0" w:space="0" w:color="auto"/>
            <w:left w:val="none" w:sz="0" w:space="0" w:color="auto"/>
            <w:bottom w:val="none" w:sz="0" w:space="0" w:color="auto"/>
            <w:right w:val="none" w:sz="0" w:space="0" w:color="auto"/>
          </w:divBdr>
        </w:div>
        <w:div w:id="1057125219">
          <w:marLeft w:val="0"/>
          <w:marRight w:val="0"/>
          <w:marTop w:val="0"/>
          <w:marBottom w:val="60"/>
          <w:divBdr>
            <w:top w:val="none" w:sz="0" w:space="0" w:color="auto"/>
            <w:left w:val="none" w:sz="0" w:space="0" w:color="auto"/>
            <w:bottom w:val="none" w:sz="0" w:space="0" w:color="auto"/>
            <w:right w:val="none" w:sz="0" w:space="0" w:color="auto"/>
          </w:divBdr>
        </w:div>
        <w:div w:id="1124810780">
          <w:marLeft w:val="0"/>
          <w:marRight w:val="0"/>
          <w:marTop w:val="0"/>
          <w:marBottom w:val="60"/>
          <w:divBdr>
            <w:top w:val="none" w:sz="0" w:space="0" w:color="auto"/>
            <w:left w:val="none" w:sz="0" w:space="0" w:color="auto"/>
            <w:bottom w:val="none" w:sz="0" w:space="0" w:color="auto"/>
            <w:right w:val="none" w:sz="0" w:space="0" w:color="auto"/>
          </w:divBdr>
        </w:div>
        <w:div w:id="109856755">
          <w:marLeft w:val="0"/>
          <w:marRight w:val="0"/>
          <w:marTop w:val="0"/>
          <w:marBottom w:val="60"/>
          <w:divBdr>
            <w:top w:val="none" w:sz="0" w:space="0" w:color="auto"/>
            <w:left w:val="none" w:sz="0" w:space="0" w:color="auto"/>
            <w:bottom w:val="none" w:sz="0" w:space="0" w:color="auto"/>
            <w:right w:val="none" w:sz="0" w:space="0" w:color="auto"/>
          </w:divBdr>
        </w:div>
        <w:div w:id="1207449804">
          <w:marLeft w:val="0"/>
          <w:marRight w:val="0"/>
          <w:marTop w:val="0"/>
          <w:marBottom w:val="60"/>
          <w:divBdr>
            <w:top w:val="none" w:sz="0" w:space="0" w:color="auto"/>
            <w:left w:val="none" w:sz="0" w:space="0" w:color="auto"/>
            <w:bottom w:val="none" w:sz="0" w:space="0" w:color="auto"/>
            <w:right w:val="none" w:sz="0" w:space="0" w:color="auto"/>
          </w:divBdr>
        </w:div>
        <w:div w:id="2098162572">
          <w:marLeft w:val="0"/>
          <w:marRight w:val="0"/>
          <w:marTop w:val="0"/>
          <w:marBottom w:val="60"/>
          <w:divBdr>
            <w:top w:val="none" w:sz="0" w:space="0" w:color="auto"/>
            <w:left w:val="none" w:sz="0" w:space="0" w:color="auto"/>
            <w:bottom w:val="none" w:sz="0" w:space="0" w:color="auto"/>
            <w:right w:val="none" w:sz="0" w:space="0" w:color="auto"/>
          </w:divBdr>
        </w:div>
        <w:div w:id="232474038">
          <w:marLeft w:val="0"/>
          <w:marRight w:val="0"/>
          <w:marTop w:val="0"/>
          <w:marBottom w:val="60"/>
          <w:divBdr>
            <w:top w:val="none" w:sz="0" w:space="0" w:color="auto"/>
            <w:left w:val="none" w:sz="0" w:space="0" w:color="auto"/>
            <w:bottom w:val="none" w:sz="0" w:space="0" w:color="auto"/>
            <w:right w:val="none" w:sz="0" w:space="0" w:color="auto"/>
          </w:divBdr>
        </w:div>
        <w:div w:id="1730569002">
          <w:marLeft w:val="0"/>
          <w:marRight w:val="0"/>
          <w:marTop w:val="0"/>
          <w:marBottom w:val="60"/>
          <w:divBdr>
            <w:top w:val="none" w:sz="0" w:space="0" w:color="auto"/>
            <w:left w:val="none" w:sz="0" w:space="0" w:color="auto"/>
            <w:bottom w:val="none" w:sz="0" w:space="0" w:color="auto"/>
            <w:right w:val="none" w:sz="0" w:space="0" w:color="auto"/>
          </w:divBdr>
        </w:div>
        <w:div w:id="1933587312">
          <w:marLeft w:val="396"/>
          <w:marRight w:val="0"/>
          <w:marTop w:val="0"/>
          <w:marBottom w:val="60"/>
          <w:divBdr>
            <w:top w:val="none" w:sz="0" w:space="0" w:color="auto"/>
            <w:left w:val="none" w:sz="0" w:space="0" w:color="auto"/>
            <w:bottom w:val="none" w:sz="0" w:space="0" w:color="auto"/>
            <w:right w:val="none" w:sz="0" w:space="0" w:color="auto"/>
          </w:divBdr>
        </w:div>
        <w:div w:id="1601908363">
          <w:marLeft w:val="0"/>
          <w:marRight w:val="0"/>
          <w:marTop w:val="0"/>
          <w:marBottom w:val="60"/>
          <w:divBdr>
            <w:top w:val="none" w:sz="0" w:space="0" w:color="auto"/>
            <w:left w:val="none" w:sz="0" w:space="0" w:color="auto"/>
            <w:bottom w:val="none" w:sz="0" w:space="0" w:color="auto"/>
            <w:right w:val="none" w:sz="0" w:space="0" w:color="auto"/>
          </w:divBdr>
        </w:div>
        <w:div w:id="411316591">
          <w:marLeft w:val="0"/>
          <w:marRight w:val="0"/>
          <w:marTop w:val="0"/>
          <w:marBottom w:val="60"/>
          <w:divBdr>
            <w:top w:val="none" w:sz="0" w:space="0" w:color="auto"/>
            <w:left w:val="none" w:sz="0" w:space="0" w:color="auto"/>
            <w:bottom w:val="none" w:sz="0" w:space="0" w:color="auto"/>
            <w:right w:val="none" w:sz="0" w:space="0" w:color="auto"/>
          </w:divBdr>
        </w:div>
        <w:div w:id="2015258477">
          <w:marLeft w:val="370"/>
          <w:marRight w:val="0"/>
          <w:marTop w:val="0"/>
          <w:marBottom w:val="60"/>
          <w:divBdr>
            <w:top w:val="none" w:sz="0" w:space="0" w:color="auto"/>
            <w:left w:val="none" w:sz="0" w:space="0" w:color="auto"/>
            <w:bottom w:val="none" w:sz="0" w:space="0" w:color="auto"/>
            <w:right w:val="none" w:sz="0" w:space="0" w:color="auto"/>
          </w:divBdr>
        </w:div>
        <w:div w:id="1704212913">
          <w:marLeft w:val="0"/>
          <w:marRight w:val="0"/>
          <w:marTop w:val="0"/>
          <w:marBottom w:val="60"/>
          <w:divBdr>
            <w:top w:val="none" w:sz="0" w:space="0" w:color="auto"/>
            <w:left w:val="none" w:sz="0" w:space="0" w:color="auto"/>
            <w:bottom w:val="none" w:sz="0" w:space="0" w:color="auto"/>
            <w:right w:val="none" w:sz="0" w:space="0" w:color="auto"/>
          </w:divBdr>
        </w:div>
        <w:div w:id="1293629922">
          <w:marLeft w:val="0"/>
          <w:marRight w:val="0"/>
          <w:marTop w:val="0"/>
          <w:marBottom w:val="60"/>
          <w:divBdr>
            <w:top w:val="none" w:sz="0" w:space="0" w:color="auto"/>
            <w:left w:val="none" w:sz="0" w:space="0" w:color="auto"/>
            <w:bottom w:val="none" w:sz="0" w:space="0" w:color="auto"/>
            <w:right w:val="none" w:sz="0" w:space="0" w:color="auto"/>
          </w:divBdr>
        </w:div>
        <w:div w:id="853419099">
          <w:marLeft w:val="396"/>
          <w:marRight w:val="0"/>
          <w:marTop w:val="0"/>
          <w:marBottom w:val="40"/>
          <w:divBdr>
            <w:top w:val="none" w:sz="0" w:space="0" w:color="auto"/>
            <w:left w:val="none" w:sz="0" w:space="0" w:color="auto"/>
            <w:bottom w:val="none" w:sz="0" w:space="0" w:color="auto"/>
            <w:right w:val="none" w:sz="0" w:space="0" w:color="auto"/>
          </w:divBdr>
        </w:div>
        <w:div w:id="1465848217">
          <w:marLeft w:val="0"/>
          <w:marRight w:val="0"/>
          <w:marTop w:val="0"/>
          <w:marBottom w:val="40"/>
          <w:divBdr>
            <w:top w:val="none" w:sz="0" w:space="0" w:color="auto"/>
            <w:left w:val="none" w:sz="0" w:space="0" w:color="auto"/>
            <w:bottom w:val="none" w:sz="0" w:space="0" w:color="auto"/>
            <w:right w:val="none" w:sz="0" w:space="0" w:color="auto"/>
          </w:divBdr>
        </w:div>
        <w:div w:id="932514676">
          <w:marLeft w:val="0"/>
          <w:marRight w:val="0"/>
          <w:marTop w:val="0"/>
          <w:marBottom w:val="40"/>
          <w:divBdr>
            <w:top w:val="none" w:sz="0" w:space="0" w:color="auto"/>
            <w:left w:val="none" w:sz="0" w:space="0" w:color="auto"/>
            <w:bottom w:val="none" w:sz="0" w:space="0" w:color="auto"/>
            <w:right w:val="none" w:sz="0" w:space="0" w:color="auto"/>
          </w:divBdr>
        </w:div>
        <w:div w:id="1661537178">
          <w:marLeft w:val="0"/>
          <w:marRight w:val="0"/>
          <w:marTop w:val="0"/>
          <w:marBottom w:val="40"/>
          <w:divBdr>
            <w:top w:val="none" w:sz="0" w:space="0" w:color="auto"/>
            <w:left w:val="none" w:sz="0" w:space="0" w:color="auto"/>
            <w:bottom w:val="none" w:sz="0" w:space="0" w:color="auto"/>
            <w:right w:val="none" w:sz="0" w:space="0" w:color="auto"/>
          </w:divBdr>
        </w:div>
        <w:div w:id="656038011">
          <w:marLeft w:val="0"/>
          <w:marRight w:val="0"/>
          <w:marTop w:val="0"/>
          <w:marBottom w:val="40"/>
          <w:divBdr>
            <w:top w:val="none" w:sz="0" w:space="0" w:color="auto"/>
            <w:left w:val="none" w:sz="0" w:space="0" w:color="auto"/>
            <w:bottom w:val="none" w:sz="0" w:space="0" w:color="auto"/>
            <w:right w:val="none" w:sz="0" w:space="0" w:color="auto"/>
          </w:divBdr>
        </w:div>
        <w:div w:id="10229655">
          <w:marLeft w:val="0"/>
          <w:marRight w:val="0"/>
          <w:marTop w:val="0"/>
          <w:marBottom w:val="40"/>
          <w:divBdr>
            <w:top w:val="none" w:sz="0" w:space="0" w:color="auto"/>
            <w:left w:val="none" w:sz="0" w:space="0" w:color="auto"/>
            <w:bottom w:val="none" w:sz="0" w:space="0" w:color="auto"/>
            <w:right w:val="none" w:sz="0" w:space="0" w:color="auto"/>
          </w:divBdr>
        </w:div>
        <w:div w:id="2014213965">
          <w:marLeft w:val="396"/>
          <w:marRight w:val="0"/>
          <w:marTop w:val="0"/>
          <w:marBottom w:val="40"/>
          <w:divBdr>
            <w:top w:val="none" w:sz="0" w:space="0" w:color="auto"/>
            <w:left w:val="none" w:sz="0" w:space="0" w:color="auto"/>
            <w:bottom w:val="none" w:sz="0" w:space="0" w:color="auto"/>
            <w:right w:val="none" w:sz="0" w:space="0" w:color="auto"/>
          </w:divBdr>
        </w:div>
        <w:div w:id="1692535270">
          <w:marLeft w:val="0"/>
          <w:marRight w:val="0"/>
          <w:marTop w:val="0"/>
          <w:marBottom w:val="40"/>
          <w:divBdr>
            <w:top w:val="none" w:sz="0" w:space="0" w:color="auto"/>
            <w:left w:val="none" w:sz="0" w:space="0" w:color="auto"/>
            <w:bottom w:val="none" w:sz="0" w:space="0" w:color="auto"/>
            <w:right w:val="none" w:sz="0" w:space="0" w:color="auto"/>
          </w:divBdr>
        </w:div>
        <w:div w:id="1142844446">
          <w:marLeft w:val="0"/>
          <w:marRight w:val="0"/>
          <w:marTop w:val="0"/>
          <w:marBottom w:val="40"/>
          <w:divBdr>
            <w:top w:val="none" w:sz="0" w:space="0" w:color="auto"/>
            <w:left w:val="none" w:sz="0" w:space="0" w:color="auto"/>
            <w:bottom w:val="none" w:sz="0" w:space="0" w:color="auto"/>
            <w:right w:val="none" w:sz="0" w:space="0" w:color="auto"/>
          </w:divBdr>
        </w:div>
        <w:div w:id="1519931243">
          <w:marLeft w:val="0"/>
          <w:marRight w:val="0"/>
          <w:marTop w:val="0"/>
          <w:marBottom w:val="40"/>
          <w:divBdr>
            <w:top w:val="none" w:sz="0" w:space="0" w:color="auto"/>
            <w:left w:val="none" w:sz="0" w:space="0" w:color="auto"/>
            <w:bottom w:val="none" w:sz="0" w:space="0" w:color="auto"/>
            <w:right w:val="none" w:sz="0" w:space="0" w:color="auto"/>
          </w:divBdr>
        </w:div>
        <w:div w:id="1695617038">
          <w:marLeft w:val="0"/>
          <w:marRight w:val="0"/>
          <w:marTop w:val="0"/>
          <w:marBottom w:val="40"/>
          <w:divBdr>
            <w:top w:val="none" w:sz="0" w:space="0" w:color="auto"/>
            <w:left w:val="none" w:sz="0" w:space="0" w:color="auto"/>
            <w:bottom w:val="none" w:sz="0" w:space="0" w:color="auto"/>
            <w:right w:val="none" w:sz="0" w:space="0" w:color="auto"/>
          </w:divBdr>
        </w:div>
        <w:div w:id="1828857423">
          <w:marLeft w:val="0"/>
          <w:marRight w:val="0"/>
          <w:marTop w:val="0"/>
          <w:marBottom w:val="40"/>
          <w:divBdr>
            <w:top w:val="none" w:sz="0" w:space="0" w:color="auto"/>
            <w:left w:val="none" w:sz="0" w:space="0" w:color="auto"/>
            <w:bottom w:val="none" w:sz="0" w:space="0" w:color="auto"/>
            <w:right w:val="none" w:sz="0" w:space="0" w:color="auto"/>
          </w:divBdr>
        </w:div>
        <w:div w:id="694699517">
          <w:marLeft w:val="396"/>
          <w:marRight w:val="0"/>
          <w:marTop w:val="0"/>
          <w:marBottom w:val="40"/>
          <w:divBdr>
            <w:top w:val="none" w:sz="0" w:space="0" w:color="auto"/>
            <w:left w:val="none" w:sz="0" w:space="0" w:color="auto"/>
            <w:bottom w:val="none" w:sz="0" w:space="0" w:color="auto"/>
            <w:right w:val="none" w:sz="0" w:space="0" w:color="auto"/>
          </w:divBdr>
        </w:div>
        <w:div w:id="136455813">
          <w:marLeft w:val="0"/>
          <w:marRight w:val="0"/>
          <w:marTop w:val="0"/>
          <w:marBottom w:val="40"/>
          <w:divBdr>
            <w:top w:val="none" w:sz="0" w:space="0" w:color="auto"/>
            <w:left w:val="none" w:sz="0" w:space="0" w:color="auto"/>
            <w:bottom w:val="none" w:sz="0" w:space="0" w:color="auto"/>
            <w:right w:val="none" w:sz="0" w:space="0" w:color="auto"/>
          </w:divBdr>
        </w:div>
        <w:div w:id="1070662740">
          <w:marLeft w:val="0"/>
          <w:marRight w:val="0"/>
          <w:marTop w:val="0"/>
          <w:marBottom w:val="40"/>
          <w:divBdr>
            <w:top w:val="none" w:sz="0" w:space="0" w:color="auto"/>
            <w:left w:val="none" w:sz="0" w:space="0" w:color="auto"/>
            <w:bottom w:val="none" w:sz="0" w:space="0" w:color="auto"/>
            <w:right w:val="none" w:sz="0" w:space="0" w:color="auto"/>
          </w:divBdr>
        </w:div>
        <w:div w:id="169029696">
          <w:marLeft w:val="370"/>
          <w:marRight w:val="0"/>
          <w:marTop w:val="0"/>
          <w:marBottom w:val="40"/>
          <w:divBdr>
            <w:top w:val="none" w:sz="0" w:space="0" w:color="auto"/>
            <w:left w:val="none" w:sz="0" w:space="0" w:color="auto"/>
            <w:bottom w:val="none" w:sz="0" w:space="0" w:color="auto"/>
            <w:right w:val="none" w:sz="0" w:space="0" w:color="auto"/>
          </w:divBdr>
        </w:div>
        <w:div w:id="404768452">
          <w:marLeft w:val="0"/>
          <w:marRight w:val="0"/>
          <w:marTop w:val="0"/>
          <w:marBottom w:val="40"/>
          <w:divBdr>
            <w:top w:val="none" w:sz="0" w:space="0" w:color="auto"/>
            <w:left w:val="none" w:sz="0" w:space="0" w:color="auto"/>
            <w:bottom w:val="none" w:sz="0" w:space="0" w:color="auto"/>
            <w:right w:val="none" w:sz="0" w:space="0" w:color="auto"/>
          </w:divBdr>
        </w:div>
        <w:div w:id="2088116297">
          <w:marLeft w:val="0"/>
          <w:marRight w:val="0"/>
          <w:marTop w:val="0"/>
          <w:marBottom w:val="40"/>
          <w:divBdr>
            <w:top w:val="none" w:sz="0" w:space="0" w:color="auto"/>
            <w:left w:val="none" w:sz="0" w:space="0" w:color="auto"/>
            <w:bottom w:val="none" w:sz="0" w:space="0" w:color="auto"/>
            <w:right w:val="none" w:sz="0" w:space="0" w:color="auto"/>
          </w:divBdr>
        </w:div>
        <w:div w:id="694429204">
          <w:marLeft w:val="370"/>
          <w:marRight w:val="0"/>
          <w:marTop w:val="0"/>
          <w:marBottom w:val="40"/>
          <w:divBdr>
            <w:top w:val="none" w:sz="0" w:space="0" w:color="auto"/>
            <w:left w:val="none" w:sz="0" w:space="0" w:color="auto"/>
            <w:bottom w:val="none" w:sz="0" w:space="0" w:color="auto"/>
            <w:right w:val="none" w:sz="0" w:space="0" w:color="auto"/>
          </w:divBdr>
        </w:div>
        <w:div w:id="1648513783">
          <w:marLeft w:val="370"/>
          <w:marRight w:val="0"/>
          <w:marTop w:val="0"/>
          <w:marBottom w:val="40"/>
          <w:divBdr>
            <w:top w:val="none" w:sz="0" w:space="0" w:color="auto"/>
            <w:left w:val="none" w:sz="0" w:space="0" w:color="auto"/>
            <w:bottom w:val="none" w:sz="0" w:space="0" w:color="auto"/>
            <w:right w:val="none" w:sz="0" w:space="0" w:color="auto"/>
          </w:divBdr>
        </w:div>
        <w:div w:id="1613053114">
          <w:marLeft w:val="370"/>
          <w:marRight w:val="0"/>
          <w:marTop w:val="0"/>
          <w:marBottom w:val="40"/>
          <w:divBdr>
            <w:top w:val="none" w:sz="0" w:space="0" w:color="auto"/>
            <w:left w:val="none" w:sz="0" w:space="0" w:color="auto"/>
            <w:bottom w:val="none" w:sz="0" w:space="0" w:color="auto"/>
            <w:right w:val="none" w:sz="0" w:space="0" w:color="auto"/>
          </w:divBdr>
        </w:div>
        <w:div w:id="1087269633">
          <w:marLeft w:val="370"/>
          <w:marRight w:val="0"/>
          <w:marTop w:val="0"/>
          <w:marBottom w:val="40"/>
          <w:divBdr>
            <w:top w:val="none" w:sz="0" w:space="0" w:color="auto"/>
            <w:left w:val="none" w:sz="0" w:space="0" w:color="auto"/>
            <w:bottom w:val="none" w:sz="0" w:space="0" w:color="auto"/>
            <w:right w:val="none" w:sz="0" w:space="0" w:color="auto"/>
          </w:divBdr>
        </w:div>
        <w:div w:id="968585270">
          <w:marLeft w:val="396"/>
          <w:marRight w:val="0"/>
          <w:marTop w:val="0"/>
          <w:marBottom w:val="40"/>
          <w:divBdr>
            <w:top w:val="none" w:sz="0" w:space="0" w:color="auto"/>
            <w:left w:val="none" w:sz="0" w:space="0" w:color="auto"/>
            <w:bottom w:val="none" w:sz="0" w:space="0" w:color="auto"/>
            <w:right w:val="none" w:sz="0" w:space="0" w:color="auto"/>
          </w:divBdr>
        </w:div>
        <w:div w:id="1821073099">
          <w:marLeft w:val="0"/>
          <w:marRight w:val="0"/>
          <w:marTop w:val="0"/>
          <w:marBottom w:val="40"/>
          <w:divBdr>
            <w:top w:val="none" w:sz="0" w:space="0" w:color="auto"/>
            <w:left w:val="none" w:sz="0" w:space="0" w:color="auto"/>
            <w:bottom w:val="none" w:sz="0" w:space="0" w:color="auto"/>
            <w:right w:val="none" w:sz="0" w:space="0" w:color="auto"/>
          </w:divBdr>
        </w:div>
        <w:div w:id="826632325">
          <w:marLeft w:val="0"/>
          <w:marRight w:val="0"/>
          <w:marTop w:val="0"/>
          <w:marBottom w:val="40"/>
          <w:divBdr>
            <w:top w:val="none" w:sz="0" w:space="0" w:color="auto"/>
            <w:left w:val="none" w:sz="0" w:space="0" w:color="auto"/>
            <w:bottom w:val="none" w:sz="0" w:space="0" w:color="auto"/>
            <w:right w:val="none" w:sz="0" w:space="0" w:color="auto"/>
          </w:divBdr>
        </w:div>
        <w:div w:id="1355764801">
          <w:marLeft w:val="370"/>
          <w:marRight w:val="0"/>
          <w:marTop w:val="0"/>
          <w:marBottom w:val="40"/>
          <w:divBdr>
            <w:top w:val="none" w:sz="0" w:space="0" w:color="auto"/>
            <w:left w:val="none" w:sz="0" w:space="0" w:color="auto"/>
            <w:bottom w:val="none" w:sz="0" w:space="0" w:color="auto"/>
            <w:right w:val="none" w:sz="0" w:space="0" w:color="auto"/>
          </w:divBdr>
        </w:div>
        <w:div w:id="1593465297">
          <w:marLeft w:val="370"/>
          <w:marRight w:val="0"/>
          <w:marTop w:val="0"/>
          <w:marBottom w:val="40"/>
          <w:divBdr>
            <w:top w:val="none" w:sz="0" w:space="0" w:color="auto"/>
            <w:left w:val="none" w:sz="0" w:space="0" w:color="auto"/>
            <w:bottom w:val="none" w:sz="0" w:space="0" w:color="auto"/>
            <w:right w:val="none" w:sz="0" w:space="0" w:color="auto"/>
          </w:divBdr>
        </w:div>
        <w:div w:id="1297638335">
          <w:marLeft w:val="370"/>
          <w:marRight w:val="0"/>
          <w:marTop w:val="0"/>
          <w:marBottom w:val="40"/>
          <w:divBdr>
            <w:top w:val="none" w:sz="0" w:space="0" w:color="auto"/>
            <w:left w:val="none" w:sz="0" w:space="0" w:color="auto"/>
            <w:bottom w:val="none" w:sz="0" w:space="0" w:color="auto"/>
            <w:right w:val="none" w:sz="0" w:space="0" w:color="auto"/>
          </w:divBdr>
        </w:div>
        <w:div w:id="1015423070">
          <w:marLeft w:val="0"/>
          <w:marRight w:val="0"/>
          <w:marTop w:val="0"/>
          <w:marBottom w:val="40"/>
          <w:divBdr>
            <w:top w:val="none" w:sz="0" w:space="0" w:color="auto"/>
            <w:left w:val="none" w:sz="0" w:space="0" w:color="auto"/>
            <w:bottom w:val="none" w:sz="0" w:space="0" w:color="auto"/>
            <w:right w:val="none" w:sz="0" w:space="0" w:color="auto"/>
          </w:divBdr>
        </w:div>
        <w:div w:id="1420061472">
          <w:marLeft w:val="298"/>
          <w:marRight w:val="0"/>
          <w:marTop w:val="0"/>
          <w:marBottom w:val="40"/>
          <w:divBdr>
            <w:top w:val="none" w:sz="0" w:space="0" w:color="auto"/>
            <w:left w:val="none" w:sz="0" w:space="0" w:color="auto"/>
            <w:bottom w:val="none" w:sz="0" w:space="0" w:color="auto"/>
            <w:right w:val="none" w:sz="0" w:space="0" w:color="auto"/>
          </w:divBdr>
        </w:div>
        <w:div w:id="1631742249">
          <w:marLeft w:val="298"/>
          <w:marRight w:val="0"/>
          <w:marTop w:val="0"/>
          <w:marBottom w:val="40"/>
          <w:divBdr>
            <w:top w:val="none" w:sz="0" w:space="0" w:color="auto"/>
            <w:left w:val="none" w:sz="0" w:space="0" w:color="auto"/>
            <w:bottom w:val="none" w:sz="0" w:space="0" w:color="auto"/>
            <w:right w:val="none" w:sz="0" w:space="0" w:color="auto"/>
          </w:divBdr>
        </w:div>
        <w:div w:id="1905678342">
          <w:marLeft w:val="298"/>
          <w:marRight w:val="0"/>
          <w:marTop w:val="0"/>
          <w:marBottom w:val="40"/>
          <w:divBdr>
            <w:top w:val="none" w:sz="0" w:space="0" w:color="auto"/>
            <w:left w:val="none" w:sz="0" w:space="0" w:color="auto"/>
            <w:bottom w:val="none" w:sz="0" w:space="0" w:color="auto"/>
            <w:right w:val="none" w:sz="0" w:space="0" w:color="auto"/>
          </w:divBdr>
        </w:div>
        <w:div w:id="2040887720">
          <w:marLeft w:val="298"/>
          <w:marRight w:val="0"/>
          <w:marTop w:val="0"/>
          <w:marBottom w:val="40"/>
          <w:divBdr>
            <w:top w:val="none" w:sz="0" w:space="0" w:color="auto"/>
            <w:left w:val="none" w:sz="0" w:space="0" w:color="auto"/>
            <w:bottom w:val="none" w:sz="0" w:space="0" w:color="auto"/>
            <w:right w:val="none" w:sz="0" w:space="0" w:color="auto"/>
          </w:divBdr>
        </w:div>
        <w:div w:id="1193956696">
          <w:marLeft w:val="396"/>
          <w:marRight w:val="0"/>
          <w:marTop w:val="0"/>
          <w:marBottom w:val="40"/>
          <w:divBdr>
            <w:top w:val="none" w:sz="0" w:space="0" w:color="auto"/>
            <w:left w:val="none" w:sz="0" w:space="0" w:color="auto"/>
            <w:bottom w:val="none" w:sz="0" w:space="0" w:color="auto"/>
            <w:right w:val="none" w:sz="0" w:space="0" w:color="auto"/>
          </w:divBdr>
        </w:div>
        <w:div w:id="544177436">
          <w:marLeft w:val="0"/>
          <w:marRight w:val="0"/>
          <w:marTop w:val="0"/>
          <w:marBottom w:val="40"/>
          <w:divBdr>
            <w:top w:val="none" w:sz="0" w:space="0" w:color="auto"/>
            <w:left w:val="none" w:sz="0" w:space="0" w:color="auto"/>
            <w:bottom w:val="none" w:sz="0" w:space="0" w:color="auto"/>
            <w:right w:val="none" w:sz="0" w:space="0" w:color="auto"/>
          </w:divBdr>
        </w:div>
        <w:div w:id="981888799">
          <w:marLeft w:val="0"/>
          <w:marRight w:val="0"/>
          <w:marTop w:val="0"/>
          <w:marBottom w:val="40"/>
          <w:divBdr>
            <w:top w:val="none" w:sz="0" w:space="0" w:color="auto"/>
            <w:left w:val="none" w:sz="0" w:space="0" w:color="auto"/>
            <w:bottom w:val="none" w:sz="0" w:space="0" w:color="auto"/>
            <w:right w:val="none" w:sz="0" w:space="0" w:color="auto"/>
          </w:divBdr>
        </w:div>
        <w:div w:id="726074117">
          <w:marLeft w:val="370"/>
          <w:marRight w:val="0"/>
          <w:marTop w:val="0"/>
          <w:marBottom w:val="40"/>
          <w:divBdr>
            <w:top w:val="none" w:sz="0" w:space="0" w:color="auto"/>
            <w:left w:val="none" w:sz="0" w:space="0" w:color="auto"/>
            <w:bottom w:val="none" w:sz="0" w:space="0" w:color="auto"/>
            <w:right w:val="none" w:sz="0" w:space="0" w:color="auto"/>
          </w:divBdr>
        </w:div>
        <w:div w:id="1321303936">
          <w:marLeft w:val="0"/>
          <w:marRight w:val="0"/>
          <w:marTop w:val="0"/>
          <w:marBottom w:val="40"/>
          <w:divBdr>
            <w:top w:val="none" w:sz="0" w:space="0" w:color="auto"/>
            <w:left w:val="none" w:sz="0" w:space="0" w:color="auto"/>
            <w:bottom w:val="none" w:sz="0" w:space="0" w:color="auto"/>
            <w:right w:val="none" w:sz="0" w:space="0" w:color="auto"/>
          </w:divBdr>
        </w:div>
        <w:div w:id="101581075">
          <w:marLeft w:val="0"/>
          <w:marRight w:val="0"/>
          <w:marTop w:val="0"/>
          <w:marBottom w:val="40"/>
          <w:divBdr>
            <w:top w:val="none" w:sz="0" w:space="0" w:color="auto"/>
            <w:left w:val="none" w:sz="0" w:space="0" w:color="auto"/>
            <w:bottom w:val="none" w:sz="0" w:space="0" w:color="auto"/>
            <w:right w:val="none" w:sz="0" w:space="0" w:color="auto"/>
          </w:divBdr>
        </w:div>
        <w:div w:id="841967536">
          <w:marLeft w:val="396"/>
          <w:marRight w:val="0"/>
          <w:marTop w:val="0"/>
          <w:marBottom w:val="40"/>
          <w:divBdr>
            <w:top w:val="none" w:sz="0" w:space="0" w:color="auto"/>
            <w:left w:val="none" w:sz="0" w:space="0" w:color="auto"/>
            <w:bottom w:val="none" w:sz="0" w:space="0" w:color="auto"/>
            <w:right w:val="none" w:sz="0" w:space="0" w:color="auto"/>
          </w:divBdr>
        </w:div>
        <w:div w:id="1931692912">
          <w:marLeft w:val="0"/>
          <w:marRight w:val="0"/>
          <w:marTop w:val="0"/>
          <w:marBottom w:val="40"/>
          <w:divBdr>
            <w:top w:val="none" w:sz="0" w:space="0" w:color="auto"/>
            <w:left w:val="none" w:sz="0" w:space="0" w:color="auto"/>
            <w:bottom w:val="none" w:sz="0" w:space="0" w:color="auto"/>
            <w:right w:val="none" w:sz="0" w:space="0" w:color="auto"/>
          </w:divBdr>
        </w:div>
        <w:div w:id="698705482">
          <w:marLeft w:val="0"/>
          <w:marRight w:val="0"/>
          <w:marTop w:val="0"/>
          <w:marBottom w:val="40"/>
          <w:divBdr>
            <w:top w:val="none" w:sz="0" w:space="0" w:color="auto"/>
            <w:left w:val="none" w:sz="0" w:space="0" w:color="auto"/>
            <w:bottom w:val="none" w:sz="0" w:space="0" w:color="auto"/>
            <w:right w:val="none" w:sz="0" w:space="0" w:color="auto"/>
          </w:divBdr>
        </w:div>
        <w:div w:id="1433086638">
          <w:marLeft w:val="370"/>
          <w:marRight w:val="0"/>
          <w:marTop w:val="0"/>
          <w:marBottom w:val="40"/>
          <w:divBdr>
            <w:top w:val="none" w:sz="0" w:space="0" w:color="auto"/>
            <w:left w:val="none" w:sz="0" w:space="0" w:color="auto"/>
            <w:bottom w:val="none" w:sz="0" w:space="0" w:color="auto"/>
            <w:right w:val="none" w:sz="0" w:space="0" w:color="auto"/>
          </w:divBdr>
        </w:div>
        <w:div w:id="2005550335">
          <w:marLeft w:val="0"/>
          <w:marRight w:val="0"/>
          <w:marTop w:val="0"/>
          <w:marBottom w:val="40"/>
          <w:divBdr>
            <w:top w:val="none" w:sz="0" w:space="0" w:color="auto"/>
            <w:left w:val="none" w:sz="0" w:space="0" w:color="auto"/>
            <w:bottom w:val="none" w:sz="0" w:space="0" w:color="auto"/>
            <w:right w:val="none" w:sz="0" w:space="0" w:color="auto"/>
          </w:divBdr>
        </w:div>
        <w:div w:id="203325173">
          <w:marLeft w:val="370"/>
          <w:marRight w:val="0"/>
          <w:marTop w:val="0"/>
          <w:marBottom w:val="40"/>
          <w:divBdr>
            <w:top w:val="none" w:sz="0" w:space="0" w:color="auto"/>
            <w:left w:val="none" w:sz="0" w:space="0" w:color="auto"/>
            <w:bottom w:val="none" w:sz="0" w:space="0" w:color="auto"/>
            <w:right w:val="none" w:sz="0" w:space="0" w:color="auto"/>
          </w:divBdr>
        </w:div>
        <w:div w:id="866412920">
          <w:marLeft w:val="370"/>
          <w:marRight w:val="0"/>
          <w:marTop w:val="0"/>
          <w:marBottom w:val="40"/>
          <w:divBdr>
            <w:top w:val="none" w:sz="0" w:space="0" w:color="auto"/>
            <w:left w:val="none" w:sz="0" w:space="0" w:color="auto"/>
            <w:bottom w:val="none" w:sz="0" w:space="0" w:color="auto"/>
            <w:right w:val="none" w:sz="0" w:space="0" w:color="auto"/>
          </w:divBdr>
        </w:div>
        <w:div w:id="1355838076">
          <w:marLeft w:val="370"/>
          <w:marRight w:val="0"/>
          <w:marTop w:val="0"/>
          <w:marBottom w:val="40"/>
          <w:divBdr>
            <w:top w:val="none" w:sz="0" w:space="0" w:color="auto"/>
            <w:left w:val="none" w:sz="0" w:space="0" w:color="auto"/>
            <w:bottom w:val="none" w:sz="0" w:space="0" w:color="auto"/>
            <w:right w:val="none" w:sz="0" w:space="0" w:color="auto"/>
          </w:divBdr>
        </w:div>
        <w:div w:id="801582304">
          <w:marLeft w:val="370"/>
          <w:marRight w:val="0"/>
          <w:marTop w:val="0"/>
          <w:marBottom w:val="40"/>
          <w:divBdr>
            <w:top w:val="none" w:sz="0" w:space="0" w:color="auto"/>
            <w:left w:val="none" w:sz="0" w:space="0" w:color="auto"/>
            <w:bottom w:val="none" w:sz="0" w:space="0" w:color="auto"/>
            <w:right w:val="none" w:sz="0" w:space="0" w:color="auto"/>
          </w:divBdr>
        </w:div>
        <w:div w:id="331370326">
          <w:marLeft w:val="0"/>
          <w:marRight w:val="0"/>
          <w:marTop w:val="0"/>
          <w:marBottom w:val="40"/>
          <w:divBdr>
            <w:top w:val="none" w:sz="0" w:space="0" w:color="auto"/>
            <w:left w:val="none" w:sz="0" w:space="0" w:color="auto"/>
            <w:bottom w:val="none" w:sz="0" w:space="0" w:color="auto"/>
            <w:right w:val="none" w:sz="0" w:space="0" w:color="auto"/>
          </w:divBdr>
        </w:div>
        <w:div w:id="1207985518">
          <w:marLeft w:val="396"/>
          <w:marRight w:val="0"/>
          <w:marTop w:val="0"/>
          <w:marBottom w:val="40"/>
          <w:divBdr>
            <w:top w:val="none" w:sz="0" w:space="0" w:color="auto"/>
            <w:left w:val="none" w:sz="0" w:space="0" w:color="auto"/>
            <w:bottom w:val="none" w:sz="0" w:space="0" w:color="auto"/>
            <w:right w:val="none" w:sz="0" w:space="0" w:color="auto"/>
          </w:divBdr>
        </w:div>
        <w:div w:id="1356347578">
          <w:marLeft w:val="0"/>
          <w:marRight w:val="0"/>
          <w:marTop w:val="0"/>
          <w:marBottom w:val="40"/>
          <w:divBdr>
            <w:top w:val="none" w:sz="0" w:space="0" w:color="auto"/>
            <w:left w:val="none" w:sz="0" w:space="0" w:color="auto"/>
            <w:bottom w:val="none" w:sz="0" w:space="0" w:color="auto"/>
            <w:right w:val="none" w:sz="0" w:space="0" w:color="auto"/>
          </w:divBdr>
        </w:div>
        <w:div w:id="1475292186">
          <w:marLeft w:val="0"/>
          <w:marRight w:val="0"/>
          <w:marTop w:val="0"/>
          <w:marBottom w:val="40"/>
          <w:divBdr>
            <w:top w:val="none" w:sz="0" w:space="0" w:color="auto"/>
            <w:left w:val="none" w:sz="0" w:space="0" w:color="auto"/>
            <w:bottom w:val="none" w:sz="0" w:space="0" w:color="auto"/>
            <w:right w:val="none" w:sz="0" w:space="0" w:color="auto"/>
          </w:divBdr>
        </w:div>
        <w:div w:id="1740715934">
          <w:marLeft w:val="370"/>
          <w:marRight w:val="0"/>
          <w:marTop w:val="0"/>
          <w:marBottom w:val="40"/>
          <w:divBdr>
            <w:top w:val="none" w:sz="0" w:space="0" w:color="auto"/>
            <w:left w:val="none" w:sz="0" w:space="0" w:color="auto"/>
            <w:bottom w:val="none" w:sz="0" w:space="0" w:color="auto"/>
            <w:right w:val="none" w:sz="0" w:space="0" w:color="auto"/>
          </w:divBdr>
        </w:div>
        <w:div w:id="1226988371">
          <w:marLeft w:val="0"/>
          <w:marRight w:val="0"/>
          <w:marTop w:val="0"/>
          <w:marBottom w:val="40"/>
          <w:divBdr>
            <w:top w:val="none" w:sz="0" w:space="0" w:color="auto"/>
            <w:left w:val="none" w:sz="0" w:space="0" w:color="auto"/>
            <w:bottom w:val="none" w:sz="0" w:space="0" w:color="auto"/>
            <w:right w:val="none" w:sz="0" w:space="0" w:color="auto"/>
          </w:divBdr>
        </w:div>
        <w:div w:id="499809961">
          <w:marLeft w:val="0"/>
          <w:marRight w:val="0"/>
          <w:marTop w:val="0"/>
          <w:marBottom w:val="40"/>
          <w:divBdr>
            <w:top w:val="none" w:sz="0" w:space="0" w:color="auto"/>
            <w:left w:val="none" w:sz="0" w:space="0" w:color="auto"/>
            <w:bottom w:val="none" w:sz="0" w:space="0" w:color="auto"/>
            <w:right w:val="none" w:sz="0" w:space="0" w:color="auto"/>
          </w:divBdr>
        </w:div>
        <w:div w:id="1054040763">
          <w:marLeft w:val="0"/>
          <w:marRight w:val="0"/>
          <w:marTop w:val="0"/>
          <w:marBottom w:val="200"/>
          <w:divBdr>
            <w:top w:val="none" w:sz="0" w:space="0" w:color="auto"/>
            <w:left w:val="none" w:sz="0" w:space="0" w:color="auto"/>
            <w:bottom w:val="none" w:sz="0" w:space="0" w:color="auto"/>
            <w:right w:val="none" w:sz="0" w:space="0" w:color="auto"/>
          </w:divBdr>
        </w:div>
        <w:div w:id="1485077985">
          <w:marLeft w:val="0"/>
          <w:marRight w:val="0"/>
          <w:marTop w:val="0"/>
          <w:marBottom w:val="200"/>
          <w:divBdr>
            <w:top w:val="none" w:sz="0" w:space="0" w:color="auto"/>
            <w:left w:val="none" w:sz="0" w:space="0" w:color="auto"/>
            <w:bottom w:val="none" w:sz="0" w:space="0" w:color="auto"/>
            <w:right w:val="none" w:sz="0" w:space="0" w:color="auto"/>
          </w:divBdr>
        </w:div>
        <w:div w:id="1176306099">
          <w:marLeft w:val="396"/>
          <w:marRight w:val="0"/>
          <w:marTop w:val="0"/>
          <w:marBottom w:val="40"/>
          <w:divBdr>
            <w:top w:val="none" w:sz="0" w:space="0" w:color="auto"/>
            <w:left w:val="none" w:sz="0" w:space="0" w:color="auto"/>
            <w:bottom w:val="none" w:sz="0" w:space="0" w:color="auto"/>
            <w:right w:val="none" w:sz="0" w:space="0" w:color="auto"/>
          </w:divBdr>
        </w:div>
        <w:div w:id="1171220628">
          <w:marLeft w:val="0"/>
          <w:marRight w:val="0"/>
          <w:marTop w:val="0"/>
          <w:marBottom w:val="40"/>
          <w:divBdr>
            <w:top w:val="none" w:sz="0" w:space="0" w:color="auto"/>
            <w:left w:val="none" w:sz="0" w:space="0" w:color="auto"/>
            <w:bottom w:val="none" w:sz="0" w:space="0" w:color="auto"/>
            <w:right w:val="none" w:sz="0" w:space="0" w:color="auto"/>
          </w:divBdr>
        </w:div>
        <w:div w:id="357001626">
          <w:marLeft w:val="0"/>
          <w:marRight w:val="0"/>
          <w:marTop w:val="0"/>
          <w:marBottom w:val="40"/>
          <w:divBdr>
            <w:top w:val="none" w:sz="0" w:space="0" w:color="auto"/>
            <w:left w:val="none" w:sz="0" w:space="0" w:color="auto"/>
            <w:bottom w:val="none" w:sz="0" w:space="0" w:color="auto"/>
            <w:right w:val="none" w:sz="0" w:space="0" w:color="auto"/>
          </w:divBdr>
        </w:div>
        <w:div w:id="1465275596">
          <w:marLeft w:val="370"/>
          <w:marRight w:val="0"/>
          <w:marTop w:val="0"/>
          <w:marBottom w:val="40"/>
          <w:divBdr>
            <w:top w:val="none" w:sz="0" w:space="0" w:color="auto"/>
            <w:left w:val="none" w:sz="0" w:space="0" w:color="auto"/>
            <w:bottom w:val="none" w:sz="0" w:space="0" w:color="auto"/>
            <w:right w:val="none" w:sz="0" w:space="0" w:color="auto"/>
          </w:divBdr>
        </w:div>
        <w:div w:id="798841427">
          <w:marLeft w:val="0"/>
          <w:marRight w:val="0"/>
          <w:marTop w:val="0"/>
          <w:marBottom w:val="40"/>
          <w:divBdr>
            <w:top w:val="none" w:sz="0" w:space="0" w:color="auto"/>
            <w:left w:val="none" w:sz="0" w:space="0" w:color="auto"/>
            <w:bottom w:val="none" w:sz="0" w:space="0" w:color="auto"/>
            <w:right w:val="none" w:sz="0" w:space="0" w:color="auto"/>
          </w:divBdr>
        </w:div>
        <w:div w:id="982810361">
          <w:marLeft w:val="0"/>
          <w:marRight w:val="0"/>
          <w:marTop w:val="0"/>
          <w:marBottom w:val="40"/>
          <w:divBdr>
            <w:top w:val="none" w:sz="0" w:space="0" w:color="auto"/>
            <w:left w:val="none" w:sz="0" w:space="0" w:color="auto"/>
            <w:bottom w:val="none" w:sz="0" w:space="0" w:color="auto"/>
            <w:right w:val="none" w:sz="0" w:space="0" w:color="auto"/>
          </w:divBdr>
        </w:div>
        <w:div w:id="898201285">
          <w:marLeft w:val="370"/>
          <w:marRight w:val="0"/>
          <w:marTop w:val="0"/>
          <w:marBottom w:val="40"/>
          <w:divBdr>
            <w:top w:val="none" w:sz="0" w:space="0" w:color="auto"/>
            <w:left w:val="none" w:sz="0" w:space="0" w:color="auto"/>
            <w:bottom w:val="none" w:sz="0" w:space="0" w:color="auto"/>
            <w:right w:val="none" w:sz="0" w:space="0" w:color="auto"/>
          </w:divBdr>
        </w:div>
        <w:div w:id="143744714">
          <w:marLeft w:val="370"/>
          <w:marRight w:val="0"/>
          <w:marTop w:val="0"/>
          <w:marBottom w:val="40"/>
          <w:divBdr>
            <w:top w:val="none" w:sz="0" w:space="0" w:color="auto"/>
            <w:left w:val="none" w:sz="0" w:space="0" w:color="auto"/>
            <w:bottom w:val="none" w:sz="0" w:space="0" w:color="auto"/>
            <w:right w:val="none" w:sz="0" w:space="0" w:color="auto"/>
          </w:divBdr>
        </w:div>
        <w:div w:id="198590647">
          <w:marLeft w:val="370"/>
          <w:marRight w:val="0"/>
          <w:marTop w:val="0"/>
          <w:marBottom w:val="40"/>
          <w:divBdr>
            <w:top w:val="none" w:sz="0" w:space="0" w:color="auto"/>
            <w:left w:val="none" w:sz="0" w:space="0" w:color="auto"/>
            <w:bottom w:val="none" w:sz="0" w:space="0" w:color="auto"/>
            <w:right w:val="none" w:sz="0" w:space="0" w:color="auto"/>
          </w:divBdr>
        </w:div>
        <w:div w:id="1357736202">
          <w:marLeft w:val="370"/>
          <w:marRight w:val="0"/>
          <w:marTop w:val="0"/>
          <w:marBottom w:val="40"/>
          <w:divBdr>
            <w:top w:val="none" w:sz="0" w:space="0" w:color="auto"/>
            <w:left w:val="none" w:sz="0" w:space="0" w:color="auto"/>
            <w:bottom w:val="none" w:sz="0" w:space="0" w:color="auto"/>
            <w:right w:val="none" w:sz="0" w:space="0" w:color="auto"/>
          </w:divBdr>
        </w:div>
        <w:div w:id="1303002397">
          <w:marLeft w:val="396"/>
          <w:marRight w:val="0"/>
          <w:marTop w:val="0"/>
          <w:marBottom w:val="40"/>
          <w:divBdr>
            <w:top w:val="none" w:sz="0" w:space="0" w:color="auto"/>
            <w:left w:val="none" w:sz="0" w:space="0" w:color="auto"/>
            <w:bottom w:val="none" w:sz="0" w:space="0" w:color="auto"/>
            <w:right w:val="none" w:sz="0" w:space="0" w:color="auto"/>
          </w:divBdr>
        </w:div>
        <w:div w:id="654839700">
          <w:marLeft w:val="0"/>
          <w:marRight w:val="0"/>
          <w:marTop w:val="0"/>
          <w:marBottom w:val="40"/>
          <w:divBdr>
            <w:top w:val="none" w:sz="0" w:space="0" w:color="auto"/>
            <w:left w:val="none" w:sz="0" w:space="0" w:color="auto"/>
            <w:bottom w:val="none" w:sz="0" w:space="0" w:color="auto"/>
            <w:right w:val="none" w:sz="0" w:space="0" w:color="auto"/>
          </w:divBdr>
        </w:div>
        <w:div w:id="462118459">
          <w:marLeft w:val="0"/>
          <w:marRight w:val="0"/>
          <w:marTop w:val="0"/>
          <w:marBottom w:val="40"/>
          <w:divBdr>
            <w:top w:val="none" w:sz="0" w:space="0" w:color="auto"/>
            <w:left w:val="none" w:sz="0" w:space="0" w:color="auto"/>
            <w:bottom w:val="none" w:sz="0" w:space="0" w:color="auto"/>
            <w:right w:val="none" w:sz="0" w:space="0" w:color="auto"/>
          </w:divBdr>
        </w:div>
        <w:div w:id="401565461">
          <w:marLeft w:val="0"/>
          <w:marRight w:val="0"/>
          <w:marTop w:val="0"/>
          <w:marBottom w:val="40"/>
          <w:divBdr>
            <w:top w:val="none" w:sz="0" w:space="0" w:color="auto"/>
            <w:left w:val="none" w:sz="0" w:space="0" w:color="auto"/>
            <w:bottom w:val="none" w:sz="0" w:space="0" w:color="auto"/>
            <w:right w:val="none" w:sz="0" w:space="0" w:color="auto"/>
          </w:divBdr>
        </w:div>
        <w:div w:id="671177358">
          <w:marLeft w:val="0"/>
          <w:marRight w:val="0"/>
          <w:marTop w:val="0"/>
          <w:marBottom w:val="40"/>
          <w:divBdr>
            <w:top w:val="none" w:sz="0" w:space="0" w:color="auto"/>
            <w:left w:val="none" w:sz="0" w:space="0" w:color="auto"/>
            <w:bottom w:val="none" w:sz="0" w:space="0" w:color="auto"/>
            <w:right w:val="none" w:sz="0" w:space="0" w:color="auto"/>
          </w:divBdr>
        </w:div>
        <w:div w:id="428743937">
          <w:marLeft w:val="0"/>
          <w:marRight w:val="0"/>
          <w:marTop w:val="0"/>
          <w:marBottom w:val="40"/>
          <w:divBdr>
            <w:top w:val="none" w:sz="0" w:space="0" w:color="auto"/>
            <w:left w:val="none" w:sz="0" w:space="0" w:color="auto"/>
            <w:bottom w:val="none" w:sz="0" w:space="0" w:color="auto"/>
            <w:right w:val="none" w:sz="0" w:space="0" w:color="auto"/>
          </w:divBdr>
        </w:div>
        <w:div w:id="1105926793">
          <w:marLeft w:val="396"/>
          <w:marRight w:val="0"/>
          <w:marTop w:val="0"/>
          <w:marBottom w:val="40"/>
          <w:divBdr>
            <w:top w:val="none" w:sz="0" w:space="0" w:color="auto"/>
            <w:left w:val="none" w:sz="0" w:space="0" w:color="auto"/>
            <w:bottom w:val="none" w:sz="0" w:space="0" w:color="auto"/>
            <w:right w:val="none" w:sz="0" w:space="0" w:color="auto"/>
          </w:divBdr>
        </w:div>
        <w:div w:id="2070690384">
          <w:marLeft w:val="0"/>
          <w:marRight w:val="0"/>
          <w:marTop w:val="0"/>
          <w:marBottom w:val="40"/>
          <w:divBdr>
            <w:top w:val="none" w:sz="0" w:space="0" w:color="auto"/>
            <w:left w:val="none" w:sz="0" w:space="0" w:color="auto"/>
            <w:bottom w:val="none" w:sz="0" w:space="0" w:color="auto"/>
            <w:right w:val="none" w:sz="0" w:space="0" w:color="auto"/>
          </w:divBdr>
        </w:div>
        <w:div w:id="374350828">
          <w:marLeft w:val="0"/>
          <w:marRight w:val="0"/>
          <w:marTop w:val="0"/>
          <w:marBottom w:val="40"/>
          <w:divBdr>
            <w:top w:val="none" w:sz="0" w:space="0" w:color="auto"/>
            <w:left w:val="none" w:sz="0" w:space="0" w:color="auto"/>
            <w:bottom w:val="none" w:sz="0" w:space="0" w:color="auto"/>
            <w:right w:val="none" w:sz="0" w:space="0" w:color="auto"/>
          </w:divBdr>
        </w:div>
        <w:div w:id="841506785">
          <w:marLeft w:val="0"/>
          <w:marRight w:val="0"/>
          <w:marTop w:val="0"/>
          <w:marBottom w:val="40"/>
          <w:divBdr>
            <w:top w:val="none" w:sz="0" w:space="0" w:color="auto"/>
            <w:left w:val="none" w:sz="0" w:space="0" w:color="auto"/>
            <w:bottom w:val="none" w:sz="0" w:space="0" w:color="auto"/>
            <w:right w:val="none" w:sz="0" w:space="0" w:color="auto"/>
          </w:divBdr>
        </w:div>
        <w:div w:id="1703477421">
          <w:marLeft w:val="0"/>
          <w:marRight w:val="0"/>
          <w:marTop w:val="0"/>
          <w:marBottom w:val="40"/>
          <w:divBdr>
            <w:top w:val="none" w:sz="0" w:space="0" w:color="auto"/>
            <w:left w:val="none" w:sz="0" w:space="0" w:color="auto"/>
            <w:bottom w:val="none" w:sz="0" w:space="0" w:color="auto"/>
            <w:right w:val="none" w:sz="0" w:space="0" w:color="auto"/>
          </w:divBdr>
        </w:div>
        <w:div w:id="2027443964">
          <w:marLeft w:val="0"/>
          <w:marRight w:val="0"/>
          <w:marTop w:val="0"/>
          <w:marBottom w:val="40"/>
          <w:divBdr>
            <w:top w:val="none" w:sz="0" w:space="0" w:color="auto"/>
            <w:left w:val="none" w:sz="0" w:space="0" w:color="auto"/>
            <w:bottom w:val="none" w:sz="0" w:space="0" w:color="auto"/>
            <w:right w:val="none" w:sz="0" w:space="0" w:color="auto"/>
          </w:divBdr>
        </w:div>
        <w:div w:id="301887666">
          <w:marLeft w:val="0"/>
          <w:marRight w:val="0"/>
          <w:marTop w:val="0"/>
          <w:marBottom w:val="40"/>
          <w:divBdr>
            <w:top w:val="none" w:sz="0" w:space="0" w:color="auto"/>
            <w:left w:val="none" w:sz="0" w:space="0" w:color="auto"/>
            <w:bottom w:val="none" w:sz="0" w:space="0" w:color="auto"/>
            <w:right w:val="none" w:sz="0" w:space="0" w:color="auto"/>
          </w:divBdr>
        </w:div>
        <w:div w:id="82117416">
          <w:marLeft w:val="396"/>
          <w:marRight w:val="0"/>
          <w:marTop w:val="0"/>
          <w:marBottom w:val="40"/>
          <w:divBdr>
            <w:top w:val="none" w:sz="0" w:space="0" w:color="auto"/>
            <w:left w:val="none" w:sz="0" w:space="0" w:color="auto"/>
            <w:bottom w:val="none" w:sz="0" w:space="0" w:color="auto"/>
            <w:right w:val="none" w:sz="0" w:space="0" w:color="auto"/>
          </w:divBdr>
        </w:div>
        <w:div w:id="193539741">
          <w:marLeft w:val="0"/>
          <w:marRight w:val="0"/>
          <w:marTop w:val="0"/>
          <w:marBottom w:val="40"/>
          <w:divBdr>
            <w:top w:val="none" w:sz="0" w:space="0" w:color="auto"/>
            <w:left w:val="none" w:sz="0" w:space="0" w:color="auto"/>
            <w:bottom w:val="none" w:sz="0" w:space="0" w:color="auto"/>
            <w:right w:val="none" w:sz="0" w:space="0" w:color="auto"/>
          </w:divBdr>
        </w:div>
        <w:div w:id="1479028951">
          <w:marLeft w:val="0"/>
          <w:marRight w:val="0"/>
          <w:marTop w:val="0"/>
          <w:marBottom w:val="40"/>
          <w:divBdr>
            <w:top w:val="none" w:sz="0" w:space="0" w:color="auto"/>
            <w:left w:val="none" w:sz="0" w:space="0" w:color="auto"/>
            <w:bottom w:val="none" w:sz="0" w:space="0" w:color="auto"/>
            <w:right w:val="none" w:sz="0" w:space="0" w:color="auto"/>
          </w:divBdr>
        </w:div>
        <w:div w:id="984627403">
          <w:marLeft w:val="0"/>
          <w:marRight w:val="0"/>
          <w:marTop w:val="0"/>
          <w:marBottom w:val="40"/>
          <w:divBdr>
            <w:top w:val="none" w:sz="0" w:space="0" w:color="auto"/>
            <w:left w:val="none" w:sz="0" w:space="0" w:color="auto"/>
            <w:bottom w:val="none" w:sz="0" w:space="0" w:color="auto"/>
            <w:right w:val="none" w:sz="0" w:space="0" w:color="auto"/>
          </w:divBdr>
        </w:div>
        <w:div w:id="1574268885">
          <w:marLeft w:val="370"/>
          <w:marRight w:val="0"/>
          <w:marTop w:val="0"/>
          <w:marBottom w:val="40"/>
          <w:divBdr>
            <w:top w:val="none" w:sz="0" w:space="0" w:color="auto"/>
            <w:left w:val="none" w:sz="0" w:space="0" w:color="auto"/>
            <w:bottom w:val="none" w:sz="0" w:space="0" w:color="auto"/>
            <w:right w:val="none" w:sz="0" w:space="0" w:color="auto"/>
          </w:divBdr>
        </w:div>
        <w:div w:id="1886989830">
          <w:marLeft w:val="370"/>
          <w:marRight w:val="0"/>
          <w:marTop w:val="0"/>
          <w:marBottom w:val="40"/>
          <w:divBdr>
            <w:top w:val="none" w:sz="0" w:space="0" w:color="auto"/>
            <w:left w:val="none" w:sz="0" w:space="0" w:color="auto"/>
            <w:bottom w:val="none" w:sz="0" w:space="0" w:color="auto"/>
            <w:right w:val="none" w:sz="0" w:space="0" w:color="auto"/>
          </w:divBdr>
        </w:div>
        <w:div w:id="872771688">
          <w:marLeft w:val="0"/>
          <w:marRight w:val="0"/>
          <w:marTop w:val="0"/>
          <w:marBottom w:val="40"/>
          <w:divBdr>
            <w:top w:val="none" w:sz="0" w:space="0" w:color="auto"/>
            <w:left w:val="none" w:sz="0" w:space="0" w:color="auto"/>
            <w:bottom w:val="none" w:sz="0" w:space="0" w:color="auto"/>
            <w:right w:val="none" w:sz="0" w:space="0" w:color="auto"/>
          </w:divBdr>
        </w:div>
        <w:div w:id="2044209559">
          <w:marLeft w:val="0"/>
          <w:marRight w:val="0"/>
          <w:marTop w:val="0"/>
          <w:marBottom w:val="40"/>
          <w:divBdr>
            <w:top w:val="none" w:sz="0" w:space="0" w:color="auto"/>
            <w:left w:val="none" w:sz="0" w:space="0" w:color="auto"/>
            <w:bottom w:val="none" w:sz="0" w:space="0" w:color="auto"/>
            <w:right w:val="none" w:sz="0" w:space="0" w:color="auto"/>
          </w:divBdr>
        </w:div>
        <w:div w:id="331684095">
          <w:marLeft w:val="396"/>
          <w:marRight w:val="0"/>
          <w:marTop w:val="0"/>
          <w:marBottom w:val="40"/>
          <w:divBdr>
            <w:top w:val="none" w:sz="0" w:space="0" w:color="auto"/>
            <w:left w:val="none" w:sz="0" w:space="0" w:color="auto"/>
            <w:bottom w:val="none" w:sz="0" w:space="0" w:color="auto"/>
            <w:right w:val="none" w:sz="0" w:space="0" w:color="auto"/>
          </w:divBdr>
        </w:div>
        <w:div w:id="2054648079">
          <w:marLeft w:val="0"/>
          <w:marRight w:val="0"/>
          <w:marTop w:val="0"/>
          <w:marBottom w:val="40"/>
          <w:divBdr>
            <w:top w:val="none" w:sz="0" w:space="0" w:color="auto"/>
            <w:left w:val="none" w:sz="0" w:space="0" w:color="auto"/>
            <w:bottom w:val="none" w:sz="0" w:space="0" w:color="auto"/>
            <w:right w:val="none" w:sz="0" w:space="0" w:color="auto"/>
          </w:divBdr>
        </w:div>
        <w:div w:id="47188196">
          <w:marLeft w:val="0"/>
          <w:marRight w:val="0"/>
          <w:marTop w:val="0"/>
          <w:marBottom w:val="40"/>
          <w:divBdr>
            <w:top w:val="none" w:sz="0" w:space="0" w:color="auto"/>
            <w:left w:val="none" w:sz="0" w:space="0" w:color="auto"/>
            <w:bottom w:val="none" w:sz="0" w:space="0" w:color="auto"/>
            <w:right w:val="none" w:sz="0" w:space="0" w:color="auto"/>
          </w:divBdr>
        </w:div>
        <w:div w:id="500393775">
          <w:marLeft w:val="0"/>
          <w:marRight w:val="0"/>
          <w:marTop w:val="0"/>
          <w:marBottom w:val="40"/>
          <w:divBdr>
            <w:top w:val="none" w:sz="0" w:space="0" w:color="auto"/>
            <w:left w:val="none" w:sz="0" w:space="0" w:color="auto"/>
            <w:bottom w:val="none" w:sz="0" w:space="0" w:color="auto"/>
            <w:right w:val="none" w:sz="0" w:space="0" w:color="auto"/>
          </w:divBdr>
        </w:div>
        <w:div w:id="626545894">
          <w:marLeft w:val="0"/>
          <w:marRight w:val="0"/>
          <w:marTop w:val="0"/>
          <w:marBottom w:val="40"/>
          <w:divBdr>
            <w:top w:val="none" w:sz="0" w:space="0" w:color="auto"/>
            <w:left w:val="none" w:sz="0" w:space="0" w:color="auto"/>
            <w:bottom w:val="none" w:sz="0" w:space="0" w:color="auto"/>
            <w:right w:val="none" w:sz="0" w:space="0" w:color="auto"/>
          </w:divBdr>
        </w:div>
        <w:div w:id="494565488">
          <w:marLeft w:val="0"/>
          <w:marRight w:val="0"/>
          <w:marTop w:val="0"/>
          <w:marBottom w:val="40"/>
          <w:divBdr>
            <w:top w:val="none" w:sz="0" w:space="0" w:color="auto"/>
            <w:left w:val="none" w:sz="0" w:space="0" w:color="auto"/>
            <w:bottom w:val="none" w:sz="0" w:space="0" w:color="auto"/>
            <w:right w:val="none" w:sz="0" w:space="0" w:color="auto"/>
          </w:divBdr>
        </w:div>
        <w:div w:id="2104376303">
          <w:marLeft w:val="514"/>
          <w:marRight w:val="0"/>
          <w:marTop w:val="0"/>
          <w:marBottom w:val="60"/>
          <w:divBdr>
            <w:top w:val="none" w:sz="0" w:space="0" w:color="auto"/>
            <w:left w:val="none" w:sz="0" w:space="0" w:color="auto"/>
            <w:bottom w:val="none" w:sz="0" w:space="0" w:color="auto"/>
            <w:right w:val="none" w:sz="0" w:space="0" w:color="auto"/>
          </w:divBdr>
        </w:div>
        <w:div w:id="1724869123">
          <w:marLeft w:val="0"/>
          <w:marRight w:val="0"/>
          <w:marTop w:val="0"/>
          <w:marBottom w:val="60"/>
          <w:divBdr>
            <w:top w:val="none" w:sz="0" w:space="0" w:color="auto"/>
            <w:left w:val="none" w:sz="0" w:space="0" w:color="auto"/>
            <w:bottom w:val="none" w:sz="0" w:space="0" w:color="auto"/>
            <w:right w:val="none" w:sz="0" w:space="0" w:color="auto"/>
          </w:divBdr>
        </w:div>
        <w:div w:id="758867313">
          <w:marLeft w:val="0"/>
          <w:marRight w:val="0"/>
          <w:marTop w:val="0"/>
          <w:marBottom w:val="60"/>
          <w:divBdr>
            <w:top w:val="none" w:sz="0" w:space="0" w:color="auto"/>
            <w:left w:val="none" w:sz="0" w:space="0" w:color="auto"/>
            <w:bottom w:val="none" w:sz="0" w:space="0" w:color="auto"/>
            <w:right w:val="none" w:sz="0" w:space="0" w:color="auto"/>
          </w:divBdr>
        </w:div>
        <w:div w:id="1286228991">
          <w:marLeft w:val="0"/>
          <w:marRight w:val="0"/>
          <w:marTop w:val="0"/>
          <w:marBottom w:val="60"/>
          <w:divBdr>
            <w:top w:val="none" w:sz="0" w:space="0" w:color="auto"/>
            <w:left w:val="none" w:sz="0" w:space="0" w:color="auto"/>
            <w:bottom w:val="none" w:sz="0" w:space="0" w:color="auto"/>
            <w:right w:val="none" w:sz="0" w:space="0" w:color="auto"/>
          </w:divBdr>
        </w:div>
        <w:div w:id="643388892">
          <w:marLeft w:val="370"/>
          <w:marRight w:val="0"/>
          <w:marTop w:val="0"/>
          <w:marBottom w:val="60"/>
          <w:divBdr>
            <w:top w:val="none" w:sz="0" w:space="0" w:color="auto"/>
            <w:left w:val="none" w:sz="0" w:space="0" w:color="auto"/>
            <w:bottom w:val="none" w:sz="0" w:space="0" w:color="auto"/>
            <w:right w:val="none" w:sz="0" w:space="0" w:color="auto"/>
          </w:divBdr>
        </w:div>
        <w:div w:id="1918392537">
          <w:marLeft w:val="370"/>
          <w:marRight w:val="0"/>
          <w:marTop w:val="0"/>
          <w:marBottom w:val="60"/>
          <w:divBdr>
            <w:top w:val="none" w:sz="0" w:space="0" w:color="auto"/>
            <w:left w:val="none" w:sz="0" w:space="0" w:color="auto"/>
            <w:bottom w:val="none" w:sz="0" w:space="0" w:color="auto"/>
            <w:right w:val="none" w:sz="0" w:space="0" w:color="auto"/>
          </w:divBdr>
        </w:div>
        <w:div w:id="716592507">
          <w:marLeft w:val="0"/>
          <w:marRight w:val="0"/>
          <w:marTop w:val="0"/>
          <w:marBottom w:val="60"/>
          <w:divBdr>
            <w:top w:val="none" w:sz="0" w:space="0" w:color="auto"/>
            <w:left w:val="none" w:sz="0" w:space="0" w:color="auto"/>
            <w:bottom w:val="none" w:sz="0" w:space="0" w:color="auto"/>
            <w:right w:val="none" w:sz="0" w:space="0" w:color="auto"/>
          </w:divBdr>
        </w:div>
        <w:div w:id="2145737385">
          <w:marLeft w:val="0"/>
          <w:marRight w:val="0"/>
          <w:marTop w:val="0"/>
          <w:marBottom w:val="60"/>
          <w:divBdr>
            <w:top w:val="none" w:sz="0" w:space="0" w:color="auto"/>
            <w:left w:val="none" w:sz="0" w:space="0" w:color="auto"/>
            <w:bottom w:val="none" w:sz="0" w:space="0" w:color="auto"/>
            <w:right w:val="none" w:sz="0" w:space="0" w:color="auto"/>
          </w:divBdr>
        </w:div>
        <w:div w:id="385422481">
          <w:marLeft w:val="396"/>
          <w:marRight w:val="0"/>
          <w:marTop w:val="0"/>
          <w:marBottom w:val="60"/>
          <w:divBdr>
            <w:top w:val="none" w:sz="0" w:space="0" w:color="auto"/>
            <w:left w:val="none" w:sz="0" w:space="0" w:color="auto"/>
            <w:bottom w:val="none" w:sz="0" w:space="0" w:color="auto"/>
            <w:right w:val="none" w:sz="0" w:space="0" w:color="auto"/>
          </w:divBdr>
        </w:div>
        <w:div w:id="2073389283">
          <w:marLeft w:val="0"/>
          <w:marRight w:val="0"/>
          <w:marTop w:val="0"/>
          <w:marBottom w:val="60"/>
          <w:divBdr>
            <w:top w:val="none" w:sz="0" w:space="0" w:color="auto"/>
            <w:left w:val="none" w:sz="0" w:space="0" w:color="auto"/>
            <w:bottom w:val="none" w:sz="0" w:space="0" w:color="auto"/>
            <w:right w:val="none" w:sz="0" w:space="0" w:color="auto"/>
          </w:divBdr>
        </w:div>
        <w:div w:id="2063286763">
          <w:marLeft w:val="0"/>
          <w:marRight w:val="0"/>
          <w:marTop w:val="0"/>
          <w:marBottom w:val="60"/>
          <w:divBdr>
            <w:top w:val="none" w:sz="0" w:space="0" w:color="auto"/>
            <w:left w:val="none" w:sz="0" w:space="0" w:color="auto"/>
            <w:bottom w:val="none" w:sz="0" w:space="0" w:color="auto"/>
            <w:right w:val="none" w:sz="0" w:space="0" w:color="auto"/>
          </w:divBdr>
        </w:div>
        <w:div w:id="1851874392">
          <w:marLeft w:val="0"/>
          <w:marRight w:val="0"/>
          <w:marTop w:val="0"/>
          <w:marBottom w:val="60"/>
          <w:divBdr>
            <w:top w:val="none" w:sz="0" w:space="0" w:color="auto"/>
            <w:left w:val="none" w:sz="0" w:space="0" w:color="auto"/>
            <w:bottom w:val="none" w:sz="0" w:space="0" w:color="auto"/>
            <w:right w:val="none" w:sz="0" w:space="0" w:color="auto"/>
          </w:divBdr>
        </w:div>
        <w:div w:id="1233078243">
          <w:marLeft w:val="0"/>
          <w:marRight w:val="0"/>
          <w:marTop w:val="0"/>
          <w:marBottom w:val="60"/>
          <w:divBdr>
            <w:top w:val="none" w:sz="0" w:space="0" w:color="auto"/>
            <w:left w:val="none" w:sz="0" w:space="0" w:color="auto"/>
            <w:bottom w:val="none" w:sz="0" w:space="0" w:color="auto"/>
            <w:right w:val="none" w:sz="0" w:space="0" w:color="auto"/>
          </w:divBdr>
        </w:div>
        <w:div w:id="1612542081">
          <w:marLeft w:val="0"/>
          <w:marRight w:val="0"/>
          <w:marTop w:val="0"/>
          <w:marBottom w:val="60"/>
          <w:divBdr>
            <w:top w:val="none" w:sz="0" w:space="0" w:color="auto"/>
            <w:left w:val="none" w:sz="0" w:space="0" w:color="auto"/>
            <w:bottom w:val="none" w:sz="0" w:space="0" w:color="auto"/>
            <w:right w:val="none" w:sz="0" w:space="0" w:color="auto"/>
          </w:divBdr>
        </w:div>
        <w:div w:id="462894745">
          <w:marLeft w:val="396"/>
          <w:marRight w:val="0"/>
          <w:marTop w:val="0"/>
          <w:marBottom w:val="60"/>
          <w:divBdr>
            <w:top w:val="none" w:sz="0" w:space="0" w:color="auto"/>
            <w:left w:val="none" w:sz="0" w:space="0" w:color="auto"/>
            <w:bottom w:val="none" w:sz="0" w:space="0" w:color="auto"/>
            <w:right w:val="none" w:sz="0" w:space="0" w:color="auto"/>
          </w:divBdr>
        </w:div>
        <w:div w:id="856776686">
          <w:marLeft w:val="0"/>
          <w:marRight w:val="0"/>
          <w:marTop w:val="0"/>
          <w:marBottom w:val="60"/>
          <w:divBdr>
            <w:top w:val="none" w:sz="0" w:space="0" w:color="auto"/>
            <w:left w:val="none" w:sz="0" w:space="0" w:color="auto"/>
            <w:bottom w:val="none" w:sz="0" w:space="0" w:color="auto"/>
            <w:right w:val="none" w:sz="0" w:space="0" w:color="auto"/>
          </w:divBdr>
        </w:div>
        <w:div w:id="1640303154">
          <w:marLeft w:val="0"/>
          <w:marRight w:val="0"/>
          <w:marTop w:val="0"/>
          <w:marBottom w:val="60"/>
          <w:divBdr>
            <w:top w:val="none" w:sz="0" w:space="0" w:color="auto"/>
            <w:left w:val="none" w:sz="0" w:space="0" w:color="auto"/>
            <w:bottom w:val="none" w:sz="0" w:space="0" w:color="auto"/>
            <w:right w:val="none" w:sz="0" w:space="0" w:color="auto"/>
          </w:divBdr>
        </w:div>
        <w:div w:id="476384726">
          <w:marLeft w:val="0"/>
          <w:marRight w:val="0"/>
          <w:marTop w:val="0"/>
          <w:marBottom w:val="60"/>
          <w:divBdr>
            <w:top w:val="none" w:sz="0" w:space="0" w:color="auto"/>
            <w:left w:val="none" w:sz="0" w:space="0" w:color="auto"/>
            <w:bottom w:val="none" w:sz="0" w:space="0" w:color="auto"/>
            <w:right w:val="none" w:sz="0" w:space="0" w:color="auto"/>
          </w:divBdr>
        </w:div>
        <w:div w:id="1525636440">
          <w:marLeft w:val="370"/>
          <w:marRight w:val="0"/>
          <w:marTop w:val="0"/>
          <w:marBottom w:val="60"/>
          <w:divBdr>
            <w:top w:val="none" w:sz="0" w:space="0" w:color="auto"/>
            <w:left w:val="none" w:sz="0" w:space="0" w:color="auto"/>
            <w:bottom w:val="none" w:sz="0" w:space="0" w:color="auto"/>
            <w:right w:val="none" w:sz="0" w:space="0" w:color="auto"/>
          </w:divBdr>
        </w:div>
        <w:div w:id="592856736">
          <w:marLeft w:val="370"/>
          <w:marRight w:val="0"/>
          <w:marTop w:val="0"/>
          <w:marBottom w:val="60"/>
          <w:divBdr>
            <w:top w:val="none" w:sz="0" w:space="0" w:color="auto"/>
            <w:left w:val="none" w:sz="0" w:space="0" w:color="auto"/>
            <w:bottom w:val="none" w:sz="0" w:space="0" w:color="auto"/>
            <w:right w:val="none" w:sz="0" w:space="0" w:color="auto"/>
          </w:divBdr>
        </w:div>
        <w:div w:id="265894712">
          <w:marLeft w:val="370"/>
          <w:marRight w:val="0"/>
          <w:marTop w:val="0"/>
          <w:marBottom w:val="60"/>
          <w:divBdr>
            <w:top w:val="none" w:sz="0" w:space="0" w:color="auto"/>
            <w:left w:val="none" w:sz="0" w:space="0" w:color="auto"/>
            <w:bottom w:val="none" w:sz="0" w:space="0" w:color="auto"/>
            <w:right w:val="none" w:sz="0" w:space="0" w:color="auto"/>
          </w:divBdr>
        </w:div>
        <w:div w:id="1558853033">
          <w:marLeft w:val="0"/>
          <w:marRight w:val="0"/>
          <w:marTop w:val="0"/>
          <w:marBottom w:val="60"/>
          <w:divBdr>
            <w:top w:val="none" w:sz="0" w:space="0" w:color="auto"/>
            <w:left w:val="none" w:sz="0" w:space="0" w:color="auto"/>
            <w:bottom w:val="none" w:sz="0" w:space="0" w:color="auto"/>
            <w:right w:val="none" w:sz="0" w:space="0" w:color="auto"/>
          </w:divBdr>
        </w:div>
        <w:div w:id="625476940">
          <w:marLeft w:val="0"/>
          <w:marRight w:val="0"/>
          <w:marTop w:val="0"/>
          <w:marBottom w:val="60"/>
          <w:divBdr>
            <w:top w:val="none" w:sz="0" w:space="0" w:color="auto"/>
            <w:left w:val="none" w:sz="0" w:space="0" w:color="auto"/>
            <w:bottom w:val="none" w:sz="0" w:space="0" w:color="auto"/>
            <w:right w:val="none" w:sz="0" w:space="0" w:color="auto"/>
          </w:divBdr>
        </w:div>
        <w:div w:id="1047727150">
          <w:marLeft w:val="0"/>
          <w:marRight w:val="0"/>
          <w:marTop w:val="0"/>
          <w:marBottom w:val="200"/>
          <w:divBdr>
            <w:top w:val="none" w:sz="0" w:space="0" w:color="auto"/>
            <w:left w:val="none" w:sz="0" w:space="0" w:color="auto"/>
            <w:bottom w:val="none" w:sz="0" w:space="0" w:color="auto"/>
            <w:right w:val="none" w:sz="0" w:space="0" w:color="auto"/>
          </w:divBdr>
        </w:div>
        <w:div w:id="1122964600">
          <w:marLeft w:val="0"/>
          <w:marRight w:val="0"/>
          <w:marTop w:val="0"/>
          <w:marBottom w:val="200"/>
          <w:divBdr>
            <w:top w:val="none" w:sz="0" w:space="0" w:color="auto"/>
            <w:left w:val="none" w:sz="0" w:space="0" w:color="auto"/>
            <w:bottom w:val="none" w:sz="0" w:space="0" w:color="auto"/>
            <w:right w:val="none" w:sz="0" w:space="0" w:color="auto"/>
          </w:divBdr>
        </w:div>
        <w:div w:id="1242569210">
          <w:marLeft w:val="396"/>
          <w:marRight w:val="0"/>
          <w:marTop w:val="0"/>
          <w:marBottom w:val="60"/>
          <w:divBdr>
            <w:top w:val="none" w:sz="0" w:space="0" w:color="auto"/>
            <w:left w:val="none" w:sz="0" w:space="0" w:color="auto"/>
            <w:bottom w:val="none" w:sz="0" w:space="0" w:color="auto"/>
            <w:right w:val="none" w:sz="0" w:space="0" w:color="auto"/>
          </w:divBdr>
        </w:div>
        <w:div w:id="239288634">
          <w:marLeft w:val="0"/>
          <w:marRight w:val="0"/>
          <w:marTop w:val="0"/>
          <w:marBottom w:val="60"/>
          <w:divBdr>
            <w:top w:val="none" w:sz="0" w:space="0" w:color="auto"/>
            <w:left w:val="none" w:sz="0" w:space="0" w:color="auto"/>
            <w:bottom w:val="none" w:sz="0" w:space="0" w:color="auto"/>
            <w:right w:val="none" w:sz="0" w:space="0" w:color="auto"/>
          </w:divBdr>
        </w:div>
        <w:div w:id="1921719979">
          <w:marLeft w:val="0"/>
          <w:marRight w:val="0"/>
          <w:marTop w:val="0"/>
          <w:marBottom w:val="60"/>
          <w:divBdr>
            <w:top w:val="none" w:sz="0" w:space="0" w:color="auto"/>
            <w:left w:val="none" w:sz="0" w:space="0" w:color="auto"/>
            <w:bottom w:val="none" w:sz="0" w:space="0" w:color="auto"/>
            <w:right w:val="none" w:sz="0" w:space="0" w:color="auto"/>
          </w:divBdr>
        </w:div>
        <w:div w:id="91511937">
          <w:marLeft w:val="370"/>
          <w:marRight w:val="0"/>
          <w:marTop w:val="0"/>
          <w:marBottom w:val="60"/>
          <w:divBdr>
            <w:top w:val="none" w:sz="0" w:space="0" w:color="auto"/>
            <w:left w:val="none" w:sz="0" w:space="0" w:color="auto"/>
            <w:bottom w:val="none" w:sz="0" w:space="0" w:color="auto"/>
            <w:right w:val="none" w:sz="0" w:space="0" w:color="auto"/>
          </w:divBdr>
        </w:div>
        <w:div w:id="1626738835">
          <w:marLeft w:val="370"/>
          <w:marRight w:val="0"/>
          <w:marTop w:val="0"/>
          <w:marBottom w:val="60"/>
          <w:divBdr>
            <w:top w:val="none" w:sz="0" w:space="0" w:color="auto"/>
            <w:left w:val="none" w:sz="0" w:space="0" w:color="auto"/>
            <w:bottom w:val="none" w:sz="0" w:space="0" w:color="auto"/>
            <w:right w:val="none" w:sz="0" w:space="0" w:color="auto"/>
          </w:divBdr>
        </w:div>
        <w:div w:id="1502155439">
          <w:marLeft w:val="370"/>
          <w:marRight w:val="0"/>
          <w:marTop w:val="0"/>
          <w:marBottom w:val="60"/>
          <w:divBdr>
            <w:top w:val="none" w:sz="0" w:space="0" w:color="auto"/>
            <w:left w:val="none" w:sz="0" w:space="0" w:color="auto"/>
            <w:bottom w:val="none" w:sz="0" w:space="0" w:color="auto"/>
            <w:right w:val="none" w:sz="0" w:space="0" w:color="auto"/>
          </w:divBdr>
        </w:div>
        <w:div w:id="1284001145">
          <w:marLeft w:val="374"/>
          <w:marRight w:val="0"/>
          <w:marTop w:val="0"/>
          <w:marBottom w:val="60"/>
          <w:divBdr>
            <w:top w:val="none" w:sz="0" w:space="0" w:color="auto"/>
            <w:left w:val="none" w:sz="0" w:space="0" w:color="auto"/>
            <w:bottom w:val="none" w:sz="0" w:space="0" w:color="auto"/>
            <w:right w:val="none" w:sz="0" w:space="0" w:color="auto"/>
          </w:divBdr>
        </w:div>
        <w:div w:id="769592065">
          <w:marLeft w:val="374"/>
          <w:marRight w:val="0"/>
          <w:marTop w:val="0"/>
          <w:marBottom w:val="60"/>
          <w:divBdr>
            <w:top w:val="none" w:sz="0" w:space="0" w:color="auto"/>
            <w:left w:val="none" w:sz="0" w:space="0" w:color="auto"/>
            <w:bottom w:val="none" w:sz="0" w:space="0" w:color="auto"/>
            <w:right w:val="none" w:sz="0" w:space="0" w:color="auto"/>
          </w:divBdr>
        </w:div>
        <w:div w:id="684331479">
          <w:marLeft w:val="374"/>
          <w:marRight w:val="0"/>
          <w:marTop w:val="0"/>
          <w:marBottom w:val="60"/>
          <w:divBdr>
            <w:top w:val="none" w:sz="0" w:space="0" w:color="auto"/>
            <w:left w:val="none" w:sz="0" w:space="0" w:color="auto"/>
            <w:bottom w:val="none" w:sz="0" w:space="0" w:color="auto"/>
            <w:right w:val="none" w:sz="0" w:space="0" w:color="auto"/>
          </w:divBdr>
        </w:div>
        <w:div w:id="2033991105">
          <w:marLeft w:val="374"/>
          <w:marRight w:val="0"/>
          <w:marTop w:val="0"/>
          <w:marBottom w:val="60"/>
          <w:divBdr>
            <w:top w:val="none" w:sz="0" w:space="0" w:color="auto"/>
            <w:left w:val="none" w:sz="0" w:space="0" w:color="auto"/>
            <w:bottom w:val="none" w:sz="0" w:space="0" w:color="auto"/>
            <w:right w:val="none" w:sz="0" w:space="0" w:color="auto"/>
          </w:divBdr>
        </w:div>
        <w:div w:id="757364373">
          <w:marLeft w:val="374"/>
          <w:marRight w:val="0"/>
          <w:marTop w:val="0"/>
          <w:marBottom w:val="60"/>
          <w:divBdr>
            <w:top w:val="none" w:sz="0" w:space="0" w:color="auto"/>
            <w:left w:val="none" w:sz="0" w:space="0" w:color="auto"/>
            <w:bottom w:val="none" w:sz="0" w:space="0" w:color="auto"/>
            <w:right w:val="none" w:sz="0" w:space="0" w:color="auto"/>
          </w:divBdr>
        </w:div>
        <w:div w:id="1750466629">
          <w:marLeft w:val="374"/>
          <w:marRight w:val="0"/>
          <w:marTop w:val="0"/>
          <w:marBottom w:val="60"/>
          <w:divBdr>
            <w:top w:val="none" w:sz="0" w:space="0" w:color="auto"/>
            <w:left w:val="none" w:sz="0" w:space="0" w:color="auto"/>
            <w:bottom w:val="none" w:sz="0" w:space="0" w:color="auto"/>
            <w:right w:val="none" w:sz="0" w:space="0" w:color="auto"/>
          </w:divBdr>
        </w:div>
        <w:div w:id="1358114200">
          <w:marLeft w:val="370"/>
          <w:marRight w:val="0"/>
          <w:marTop w:val="0"/>
          <w:marBottom w:val="60"/>
          <w:divBdr>
            <w:top w:val="none" w:sz="0" w:space="0" w:color="auto"/>
            <w:left w:val="none" w:sz="0" w:space="0" w:color="auto"/>
            <w:bottom w:val="none" w:sz="0" w:space="0" w:color="auto"/>
            <w:right w:val="none" w:sz="0" w:space="0" w:color="auto"/>
          </w:divBdr>
        </w:div>
        <w:div w:id="1201817831">
          <w:marLeft w:val="19"/>
          <w:marRight w:val="0"/>
          <w:marTop w:val="0"/>
          <w:marBottom w:val="60"/>
          <w:divBdr>
            <w:top w:val="none" w:sz="0" w:space="0" w:color="auto"/>
            <w:left w:val="none" w:sz="0" w:space="0" w:color="auto"/>
            <w:bottom w:val="none" w:sz="0" w:space="0" w:color="auto"/>
            <w:right w:val="none" w:sz="0" w:space="0" w:color="auto"/>
          </w:divBdr>
        </w:div>
        <w:div w:id="1435636832">
          <w:marLeft w:val="0"/>
          <w:marRight w:val="0"/>
          <w:marTop w:val="0"/>
          <w:marBottom w:val="60"/>
          <w:divBdr>
            <w:top w:val="none" w:sz="0" w:space="0" w:color="auto"/>
            <w:left w:val="none" w:sz="0" w:space="0" w:color="auto"/>
            <w:bottom w:val="none" w:sz="0" w:space="0" w:color="auto"/>
            <w:right w:val="none" w:sz="0" w:space="0" w:color="auto"/>
          </w:divBdr>
        </w:div>
        <w:div w:id="755245643">
          <w:marLeft w:val="0"/>
          <w:marRight w:val="0"/>
          <w:marTop w:val="0"/>
          <w:marBottom w:val="60"/>
          <w:divBdr>
            <w:top w:val="none" w:sz="0" w:space="0" w:color="auto"/>
            <w:left w:val="none" w:sz="0" w:space="0" w:color="auto"/>
            <w:bottom w:val="none" w:sz="0" w:space="0" w:color="auto"/>
            <w:right w:val="none" w:sz="0" w:space="0" w:color="auto"/>
          </w:divBdr>
        </w:div>
        <w:div w:id="557782945">
          <w:marLeft w:val="396"/>
          <w:marRight w:val="0"/>
          <w:marTop w:val="0"/>
          <w:marBottom w:val="60"/>
          <w:divBdr>
            <w:top w:val="none" w:sz="0" w:space="0" w:color="auto"/>
            <w:left w:val="none" w:sz="0" w:space="0" w:color="auto"/>
            <w:bottom w:val="none" w:sz="0" w:space="0" w:color="auto"/>
            <w:right w:val="none" w:sz="0" w:space="0" w:color="auto"/>
          </w:divBdr>
        </w:div>
        <w:div w:id="2072775735">
          <w:marLeft w:val="0"/>
          <w:marRight w:val="0"/>
          <w:marTop w:val="0"/>
          <w:marBottom w:val="60"/>
          <w:divBdr>
            <w:top w:val="none" w:sz="0" w:space="0" w:color="auto"/>
            <w:left w:val="none" w:sz="0" w:space="0" w:color="auto"/>
            <w:bottom w:val="none" w:sz="0" w:space="0" w:color="auto"/>
            <w:right w:val="none" w:sz="0" w:space="0" w:color="auto"/>
          </w:divBdr>
        </w:div>
        <w:div w:id="347491194">
          <w:marLeft w:val="0"/>
          <w:marRight w:val="0"/>
          <w:marTop w:val="0"/>
          <w:marBottom w:val="60"/>
          <w:divBdr>
            <w:top w:val="none" w:sz="0" w:space="0" w:color="auto"/>
            <w:left w:val="none" w:sz="0" w:space="0" w:color="auto"/>
            <w:bottom w:val="none" w:sz="0" w:space="0" w:color="auto"/>
            <w:right w:val="none" w:sz="0" w:space="0" w:color="auto"/>
          </w:divBdr>
        </w:div>
        <w:div w:id="914170952">
          <w:marLeft w:val="0"/>
          <w:marRight w:val="0"/>
          <w:marTop w:val="0"/>
          <w:marBottom w:val="60"/>
          <w:divBdr>
            <w:top w:val="none" w:sz="0" w:space="0" w:color="auto"/>
            <w:left w:val="none" w:sz="0" w:space="0" w:color="auto"/>
            <w:bottom w:val="none" w:sz="0" w:space="0" w:color="auto"/>
            <w:right w:val="none" w:sz="0" w:space="0" w:color="auto"/>
          </w:divBdr>
        </w:div>
        <w:div w:id="2088460482">
          <w:marLeft w:val="0"/>
          <w:marRight w:val="0"/>
          <w:marTop w:val="0"/>
          <w:marBottom w:val="60"/>
          <w:divBdr>
            <w:top w:val="none" w:sz="0" w:space="0" w:color="auto"/>
            <w:left w:val="none" w:sz="0" w:space="0" w:color="auto"/>
            <w:bottom w:val="none" w:sz="0" w:space="0" w:color="auto"/>
            <w:right w:val="none" w:sz="0" w:space="0" w:color="auto"/>
          </w:divBdr>
        </w:div>
        <w:div w:id="293489197">
          <w:marLeft w:val="0"/>
          <w:marRight w:val="0"/>
          <w:marTop w:val="0"/>
          <w:marBottom w:val="60"/>
          <w:divBdr>
            <w:top w:val="none" w:sz="0" w:space="0" w:color="auto"/>
            <w:left w:val="none" w:sz="0" w:space="0" w:color="auto"/>
            <w:bottom w:val="none" w:sz="0" w:space="0" w:color="auto"/>
            <w:right w:val="none" w:sz="0" w:space="0" w:color="auto"/>
          </w:divBdr>
        </w:div>
        <w:div w:id="1171603628">
          <w:marLeft w:val="396"/>
          <w:marRight w:val="0"/>
          <w:marTop w:val="0"/>
          <w:marBottom w:val="60"/>
          <w:divBdr>
            <w:top w:val="none" w:sz="0" w:space="0" w:color="auto"/>
            <w:left w:val="none" w:sz="0" w:space="0" w:color="auto"/>
            <w:bottom w:val="none" w:sz="0" w:space="0" w:color="auto"/>
            <w:right w:val="none" w:sz="0" w:space="0" w:color="auto"/>
          </w:divBdr>
        </w:div>
        <w:div w:id="803162707">
          <w:marLeft w:val="0"/>
          <w:marRight w:val="0"/>
          <w:marTop w:val="0"/>
          <w:marBottom w:val="60"/>
          <w:divBdr>
            <w:top w:val="none" w:sz="0" w:space="0" w:color="auto"/>
            <w:left w:val="none" w:sz="0" w:space="0" w:color="auto"/>
            <w:bottom w:val="none" w:sz="0" w:space="0" w:color="auto"/>
            <w:right w:val="none" w:sz="0" w:space="0" w:color="auto"/>
          </w:divBdr>
        </w:div>
        <w:div w:id="2362854">
          <w:marLeft w:val="0"/>
          <w:marRight w:val="0"/>
          <w:marTop w:val="0"/>
          <w:marBottom w:val="60"/>
          <w:divBdr>
            <w:top w:val="none" w:sz="0" w:space="0" w:color="auto"/>
            <w:left w:val="none" w:sz="0" w:space="0" w:color="auto"/>
            <w:bottom w:val="none" w:sz="0" w:space="0" w:color="auto"/>
            <w:right w:val="none" w:sz="0" w:space="0" w:color="auto"/>
          </w:divBdr>
        </w:div>
        <w:div w:id="1022631570">
          <w:marLeft w:val="0"/>
          <w:marRight w:val="0"/>
          <w:marTop w:val="0"/>
          <w:marBottom w:val="60"/>
          <w:divBdr>
            <w:top w:val="none" w:sz="0" w:space="0" w:color="auto"/>
            <w:left w:val="none" w:sz="0" w:space="0" w:color="auto"/>
            <w:bottom w:val="none" w:sz="0" w:space="0" w:color="auto"/>
            <w:right w:val="none" w:sz="0" w:space="0" w:color="auto"/>
          </w:divBdr>
        </w:div>
        <w:div w:id="1728144556">
          <w:marLeft w:val="0"/>
          <w:marRight w:val="0"/>
          <w:marTop w:val="0"/>
          <w:marBottom w:val="60"/>
          <w:divBdr>
            <w:top w:val="none" w:sz="0" w:space="0" w:color="auto"/>
            <w:left w:val="none" w:sz="0" w:space="0" w:color="auto"/>
            <w:bottom w:val="none" w:sz="0" w:space="0" w:color="auto"/>
            <w:right w:val="none" w:sz="0" w:space="0" w:color="auto"/>
          </w:divBdr>
        </w:div>
        <w:div w:id="1158571749">
          <w:marLeft w:val="0"/>
          <w:marRight w:val="0"/>
          <w:marTop w:val="0"/>
          <w:marBottom w:val="60"/>
          <w:divBdr>
            <w:top w:val="none" w:sz="0" w:space="0" w:color="auto"/>
            <w:left w:val="none" w:sz="0" w:space="0" w:color="auto"/>
            <w:bottom w:val="none" w:sz="0" w:space="0" w:color="auto"/>
            <w:right w:val="none" w:sz="0" w:space="0" w:color="auto"/>
          </w:divBdr>
        </w:div>
        <w:div w:id="2108504586">
          <w:marLeft w:val="396"/>
          <w:marRight w:val="0"/>
          <w:marTop w:val="0"/>
          <w:marBottom w:val="60"/>
          <w:divBdr>
            <w:top w:val="none" w:sz="0" w:space="0" w:color="auto"/>
            <w:left w:val="none" w:sz="0" w:space="0" w:color="auto"/>
            <w:bottom w:val="none" w:sz="0" w:space="0" w:color="auto"/>
            <w:right w:val="none" w:sz="0" w:space="0" w:color="auto"/>
          </w:divBdr>
        </w:div>
        <w:div w:id="940990019">
          <w:marLeft w:val="0"/>
          <w:marRight w:val="0"/>
          <w:marTop w:val="0"/>
          <w:marBottom w:val="60"/>
          <w:divBdr>
            <w:top w:val="none" w:sz="0" w:space="0" w:color="auto"/>
            <w:left w:val="none" w:sz="0" w:space="0" w:color="auto"/>
            <w:bottom w:val="none" w:sz="0" w:space="0" w:color="auto"/>
            <w:right w:val="none" w:sz="0" w:space="0" w:color="auto"/>
          </w:divBdr>
        </w:div>
        <w:div w:id="1121922747">
          <w:marLeft w:val="0"/>
          <w:marRight w:val="0"/>
          <w:marTop w:val="0"/>
          <w:marBottom w:val="60"/>
          <w:divBdr>
            <w:top w:val="none" w:sz="0" w:space="0" w:color="auto"/>
            <w:left w:val="none" w:sz="0" w:space="0" w:color="auto"/>
            <w:bottom w:val="none" w:sz="0" w:space="0" w:color="auto"/>
            <w:right w:val="none" w:sz="0" w:space="0" w:color="auto"/>
          </w:divBdr>
        </w:div>
        <w:div w:id="1078987179">
          <w:marLeft w:val="0"/>
          <w:marRight w:val="0"/>
          <w:marTop w:val="0"/>
          <w:marBottom w:val="60"/>
          <w:divBdr>
            <w:top w:val="none" w:sz="0" w:space="0" w:color="auto"/>
            <w:left w:val="none" w:sz="0" w:space="0" w:color="auto"/>
            <w:bottom w:val="none" w:sz="0" w:space="0" w:color="auto"/>
            <w:right w:val="none" w:sz="0" w:space="0" w:color="auto"/>
          </w:divBdr>
        </w:div>
        <w:div w:id="1706372374">
          <w:marLeft w:val="0"/>
          <w:marRight w:val="0"/>
          <w:marTop w:val="0"/>
          <w:marBottom w:val="60"/>
          <w:divBdr>
            <w:top w:val="none" w:sz="0" w:space="0" w:color="auto"/>
            <w:left w:val="none" w:sz="0" w:space="0" w:color="auto"/>
            <w:bottom w:val="none" w:sz="0" w:space="0" w:color="auto"/>
            <w:right w:val="none" w:sz="0" w:space="0" w:color="auto"/>
          </w:divBdr>
        </w:div>
        <w:div w:id="1263683133">
          <w:marLeft w:val="0"/>
          <w:marRight w:val="0"/>
          <w:marTop w:val="0"/>
          <w:marBottom w:val="60"/>
          <w:divBdr>
            <w:top w:val="none" w:sz="0" w:space="0" w:color="auto"/>
            <w:left w:val="none" w:sz="0" w:space="0" w:color="auto"/>
            <w:bottom w:val="none" w:sz="0" w:space="0" w:color="auto"/>
            <w:right w:val="none" w:sz="0" w:space="0" w:color="auto"/>
          </w:divBdr>
        </w:div>
        <w:div w:id="1519807070">
          <w:marLeft w:val="0"/>
          <w:marRight w:val="0"/>
          <w:marTop w:val="0"/>
          <w:marBottom w:val="200"/>
          <w:divBdr>
            <w:top w:val="none" w:sz="0" w:space="0" w:color="auto"/>
            <w:left w:val="none" w:sz="0" w:space="0" w:color="auto"/>
            <w:bottom w:val="none" w:sz="0" w:space="0" w:color="auto"/>
            <w:right w:val="none" w:sz="0" w:space="0" w:color="auto"/>
          </w:divBdr>
        </w:div>
        <w:div w:id="1152333509">
          <w:marLeft w:val="0"/>
          <w:marRight w:val="0"/>
          <w:marTop w:val="0"/>
          <w:marBottom w:val="200"/>
          <w:divBdr>
            <w:top w:val="none" w:sz="0" w:space="0" w:color="auto"/>
            <w:left w:val="none" w:sz="0" w:space="0" w:color="auto"/>
            <w:bottom w:val="none" w:sz="0" w:space="0" w:color="auto"/>
            <w:right w:val="none" w:sz="0" w:space="0" w:color="auto"/>
          </w:divBdr>
        </w:div>
        <w:div w:id="877862874">
          <w:marLeft w:val="396"/>
          <w:marRight w:val="0"/>
          <w:marTop w:val="0"/>
          <w:marBottom w:val="60"/>
          <w:divBdr>
            <w:top w:val="none" w:sz="0" w:space="0" w:color="auto"/>
            <w:left w:val="none" w:sz="0" w:space="0" w:color="auto"/>
            <w:bottom w:val="none" w:sz="0" w:space="0" w:color="auto"/>
            <w:right w:val="none" w:sz="0" w:space="0" w:color="auto"/>
          </w:divBdr>
        </w:div>
        <w:div w:id="104810109">
          <w:marLeft w:val="0"/>
          <w:marRight w:val="0"/>
          <w:marTop w:val="0"/>
          <w:marBottom w:val="60"/>
          <w:divBdr>
            <w:top w:val="none" w:sz="0" w:space="0" w:color="auto"/>
            <w:left w:val="none" w:sz="0" w:space="0" w:color="auto"/>
            <w:bottom w:val="none" w:sz="0" w:space="0" w:color="auto"/>
            <w:right w:val="none" w:sz="0" w:space="0" w:color="auto"/>
          </w:divBdr>
        </w:div>
        <w:div w:id="1060133316">
          <w:marLeft w:val="0"/>
          <w:marRight w:val="0"/>
          <w:marTop w:val="0"/>
          <w:marBottom w:val="60"/>
          <w:divBdr>
            <w:top w:val="none" w:sz="0" w:space="0" w:color="auto"/>
            <w:left w:val="none" w:sz="0" w:space="0" w:color="auto"/>
            <w:bottom w:val="none" w:sz="0" w:space="0" w:color="auto"/>
            <w:right w:val="none" w:sz="0" w:space="0" w:color="auto"/>
          </w:divBdr>
        </w:div>
        <w:div w:id="1203787539">
          <w:marLeft w:val="19"/>
          <w:marRight w:val="0"/>
          <w:marTop w:val="0"/>
          <w:marBottom w:val="60"/>
          <w:divBdr>
            <w:top w:val="none" w:sz="0" w:space="0" w:color="auto"/>
            <w:left w:val="none" w:sz="0" w:space="0" w:color="auto"/>
            <w:bottom w:val="none" w:sz="0" w:space="0" w:color="auto"/>
            <w:right w:val="none" w:sz="0" w:space="0" w:color="auto"/>
          </w:divBdr>
        </w:div>
        <w:div w:id="284965603">
          <w:marLeft w:val="0"/>
          <w:marRight w:val="0"/>
          <w:marTop w:val="0"/>
          <w:marBottom w:val="60"/>
          <w:divBdr>
            <w:top w:val="none" w:sz="0" w:space="0" w:color="auto"/>
            <w:left w:val="none" w:sz="0" w:space="0" w:color="auto"/>
            <w:bottom w:val="none" w:sz="0" w:space="0" w:color="auto"/>
            <w:right w:val="none" w:sz="0" w:space="0" w:color="auto"/>
          </w:divBdr>
        </w:div>
        <w:div w:id="858005849">
          <w:marLeft w:val="0"/>
          <w:marRight w:val="0"/>
          <w:marTop w:val="0"/>
          <w:marBottom w:val="60"/>
          <w:divBdr>
            <w:top w:val="none" w:sz="0" w:space="0" w:color="auto"/>
            <w:left w:val="none" w:sz="0" w:space="0" w:color="auto"/>
            <w:bottom w:val="none" w:sz="0" w:space="0" w:color="auto"/>
            <w:right w:val="none" w:sz="0" w:space="0" w:color="auto"/>
          </w:divBdr>
        </w:div>
        <w:div w:id="1638992781">
          <w:marLeft w:val="0"/>
          <w:marRight w:val="0"/>
          <w:marTop w:val="0"/>
          <w:marBottom w:val="60"/>
          <w:divBdr>
            <w:top w:val="none" w:sz="0" w:space="0" w:color="auto"/>
            <w:left w:val="none" w:sz="0" w:space="0" w:color="auto"/>
            <w:bottom w:val="none" w:sz="0" w:space="0" w:color="auto"/>
            <w:right w:val="none" w:sz="0" w:space="0" w:color="auto"/>
          </w:divBdr>
        </w:div>
        <w:div w:id="568465467">
          <w:marLeft w:val="0"/>
          <w:marRight w:val="0"/>
          <w:marTop w:val="0"/>
          <w:marBottom w:val="60"/>
          <w:divBdr>
            <w:top w:val="none" w:sz="0" w:space="0" w:color="auto"/>
            <w:left w:val="none" w:sz="0" w:space="0" w:color="auto"/>
            <w:bottom w:val="none" w:sz="0" w:space="0" w:color="auto"/>
            <w:right w:val="none" w:sz="0" w:space="0" w:color="auto"/>
          </w:divBdr>
        </w:div>
        <w:div w:id="583535239">
          <w:marLeft w:val="0"/>
          <w:marRight w:val="0"/>
          <w:marTop w:val="0"/>
          <w:marBottom w:val="60"/>
          <w:divBdr>
            <w:top w:val="none" w:sz="0" w:space="0" w:color="auto"/>
            <w:left w:val="none" w:sz="0" w:space="0" w:color="auto"/>
            <w:bottom w:val="none" w:sz="0" w:space="0" w:color="auto"/>
            <w:right w:val="none" w:sz="0" w:space="0" w:color="auto"/>
          </w:divBdr>
        </w:div>
        <w:div w:id="1679501969">
          <w:marLeft w:val="0"/>
          <w:marRight w:val="0"/>
          <w:marTop w:val="0"/>
          <w:marBottom w:val="60"/>
          <w:divBdr>
            <w:top w:val="none" w:sz="0" w:space="0" w:color="auto"/>
            <w:left w:val="none" w:sz="0" w:space="0" w:color="auto"/>
            <w:bottom w:val="none" w:sz="0" w:space="0" w:color="auto"/>
            <w:right w:val="none" w:sz="0" w:space="0" w:color="auto"/>
          </w:divBdr>
        </w:div>
        <w:div w:id="162862192">
          <w:marLeft w:val="0"/>
          <w:marRight w:val="0"/>
          <w:marTop w:val="0"/>
          <w:marBottom w:val="60"/>
          <w:divBdr>
            <w:top w:val="none" w:sz="0" w:space="0" w:color="auto"/>
            <w:left w:val="none" w:sz="0" w:space="0" w:color="auto"/>
            <w:bottom w:val="none" w:sz="0" w:space="0" w:color="auto"/>
            <w:right w:val="none" w:sz="0" w:space="0" w:color="auto"/>
          </w:divBdr>
        </w:div>
        <w:div w:id="204490247">
          <w:marLeft w:val="0"/>
          <w:marRight w:val="0"/>
          <w:marTop w:val="0"/>
          <w:marBottom w:val="60"/>
          <w:divBdr>
            <w:top w:val="none" w:sz="0" w:space="0" w:color="auto"/>
            <w:left w:val="none" w:sz="0" w:space="0" w:color="auto"/>
            <w:bottom w:val="none" w:sz="0" w:space="0" w:color="auto"/>
            <w:right w:val="none" w:sz="0" w:space="0" w:color="auto"/>
          </w:divBdr>
        </w:div>
        <w:div w:id="670378627">
          <w:marLeft w:val="0"/>
          <w:marRight w:val="0"/>
          <w:marTop w:val="0"/>
          <w:marBottom w:val="60"/>
          <w:divBdr>
            <w:top w:val="none" w:sz="0" w:space="0" w:color="auto"/>
            <w:left w:val="none" w:sz="0" w:space="0" w:color="auto"/>
            <w:bottom w:val="none" w:sz="0" w:space="0" w:color="auto"/>
            <w:right w:val="none" w:sz="0" w:space="0" w:color="auto"/>
          </w:divBdr>
        </w:div>
        <w:div w:id="82603678">
          <w:marLeft w:val="0"/>
          <w:marRight w:val="0"/>
          <w:marTop w:val="0"/>
          <w:marBottom w:val="60"/>
          <w:divBdr>
            <w:top w:val="none" w:sz="0" w:space="0" w:color="auto"/>
            <w:left w:val="none" w:sz="0" w:space="0" w:color="auto"/>
            <w:bottom w:val="none" w:sz="0" w:space="0" w:color="auto"/>
            <w:right w:val="none" w:sz="0" w:space="0" w:color="auto"/>
          </w:divBdr>
        </w:div>
        <w:div w:id="1292175178">
          <w:marLeft w:val="0"/>
          <w:marRight w:val="0"/>
          <w:marTop w:val="0"/>
          <w:marBottom w:val="60"/>
          <w:divBdr>
            <w:top w:val="none" w:sz="0" w:space="0" w:color="auto"/>
            <w:left w:val="none" w:sz="0" w:space="0" w:color="auto"/>
            <w:bottom w:val="none" w:sz="0" w:space="0" w:color="auto"/>
            <w:right w:val="none" w:sz="0" w:space="0" w:color="auto"/>
          </w:divBdr>
        </w:div>
        <w:div w:id="595678986">
          <w:marLeft w:val="327"/>
          <w:marRight w:val="0"/>
          <w:marTop w:val="0"/>
          <w:marBottom w:val="60"/>
          <w:divBdr>
            <w:top w:val="none" w:sz="0" w:space="0" w:color="auto"/>
            <w:left w:val="none" w:sz="0" w:space="0" w:color="auto"/>
            <w:bottom w:val="none" w:sz="0" w:space="0" w:color="auto"/>
            <w:right w:val="none" w:sz="0" w:space="0" w:color="auto"/>
          </w:divBdr>
        </w:div>
        <w:div w:id="773328360">
          <w:marLeft w:val="0"/>
          <w:marRight w:val="0"/>
          <w:marTop w:val="0"/>
          <w:marBottom w:val="60"/>
          <w:divBdr>
            <w:top w:val="none" w:sz="0" w:space="0" w:color="auto"/>
            <w:left w:val="none" w:sz="0" w:space="0" w:color="auto"/>
            <w:bottom w:val="none" w:sz="0" w:space="0" w:color="auto"/>
            <w:right w:val="none" w:sz="0" w:space="0" w:color="auto"/>
          </w:divBdr>
        </w:div>
        <w:div w:id="67771353">
          <w:marLeft w:val="0"/>
          <w:marRight w:val="0"/>
          <w:marTop w:val="0"/>
          <w:marBottom w:val="60"/>
          <w:divBdr>
            <w:top w:val="none" w:sz="0" w:space="0" w:color="auto"/>
            <w:left w:val="none" w:sz="0" w:space="0" w:color="auto"/>
            <w:bottom w:val="none" w:sz="0" w:space="0" w:color="auto"/>
            <w:right w:val="none" w:sz="0" w:space="0" w:color="auto"/>
          </w:divBdr>
        </w:div>
        <w:div w:id="1983344085">
          <w:marLeft w:val="396"/>
          <w:marRight w:val="0"/>
          <w:marTop w:val="0"/>
          <w:marBottom w:val="60"/>
          <w:divBdr>
            <w:top w:val="none" w:sz="0" w:space="0" w:color="auto"/>
            <w:left w:val="none" w:sz="0" w:space="0" w:color="auto"/>
            <w:bottom w:val="none" w:sz="0" w:space="0" w:color="auto"/>
            <w:right w:val="none" w:sz="0" w:space="0" w:color="auto"/>
          </w:divBdr>
        </w:div>
        <w:div w:id="1060859932">
          <w:marLeft w:val="0"/>
          <w:marRight w:val="0"/>
          <w:marTop w:val="0"/>
          <w:marBottom w:val="60"/>
          <w:divBdr>
            <w:top w:val="none" w:sz="0" w:space="0" w:color="auto"/>
            <w:left w:val="none" w:sz="0" w:space="0" w:color="auto"/>
            <w:bottom w:val="none" w:sz="0" w:space="0" w:color="auto"/>
            <w:right w:val="none" w:sz="0" w:space="0" w:color="auto"/>
          </w:divBdr>
        </w:div>
        <w:div w:id="9648288">
          <w:marLeft w:val="0"/>
          <w:marRight w:val="0"/>
          <w:marTop w:val="0"/>
          <w:marBottom w:val="60"/>
          <w:divBdr>
            <w:top w:val="none" w:sz="0" w:space="0" w:color="auto"/>
            <w:left w:val="none" w:sz="0" w:space="0" w:color="auto"/>
            <w:bottom w:val="none" w:sz="0" w:space="0" w:color="auto"/>
            <w:right w:val="none" w:sz="0" w:space="0" w:color="auto"/>
          </w:divBdr>
        </w:div>
        <w:div w:id="1726680152">
          <w:marLeft w:val="0"/>
          <w:marRight w:val="0"/>
          <w:marTop w:val="0"/>
          <w:marBottom w:val="60"/>
          <w:divBdr>
            <w:top w:val="none" w:sz="0" w:space="0" w:color="auto"/>
            <w:left w:val="none" w:sz="0" w:space="0" w:color="auto"/>
            <w:bottom w:val="none" w:sz="0" w:space="0" w:color="auto"/>
            <w:right w:val="none" w:sz="0" w:space="0" w:color="auto"/>
          </w:divBdr>
        </w:div>
        <w:div w:id="237055298">
          <w:marLeft w:val="327"/>
          <w:marRight w:val="0"/>
          <w:marTop w:val="0"/>
          <w:marBottom w:val="60"/>
          <w:divBdr>
            <w:top w:val="none" w:sz="0" w:space="0" w:color="auto"/>
            <w:left w:val="none" w:sz="0" w:space="0" w:color="auto"/>
            <w:bottom w:val="none" w:sz="0" w:space="0" w:color="auto"/>
            <w:right w:val="none" w:sz="0" w:space="0" w:color="auto"/>
          </w:divBdr>
        </w:div>
        <w:div w:id="1441604058">
          <w:marLeft w:val="327"/>
          <w:marRight w:val="0"/>
          <w:marTop w:val="0"/>
          <w:marBottom w:val="60"/>
          <w:divBdr>
            <w:top w:val="none" w:sz="0" w:space="0" w:color="auto"/>
            <w:left w:val="none" w:sz="0" w:space="0" w:color="auto"/>
            <w:bottom w:val="none" w:sz="0" w:space="0" w:color="auto"/>
            <w:right w:val="none" w:sz="0" w:space="0" w:color="auto"/>
          </w:divBdr>
        </w:div>
        <w:div w:id="1245266609">
          <w:marLeft w:val="327"/>
          <w:marRight w:val="0"/>
          <w:marTop w:val="0"/>
          <w:marBottom w:val="60"/>
          <w:divBdr>
            <w:top w:val="none" w:sz="0" w:space="0" w:color="auto"/>
            <w:left w:val="none" w:sz="0" w:space="0" w:color="auto"/>
            <w:bottom w:val="none" w:sz="0" w:space="0" w:color="auto"/>
            <w:right w:val="none" w:sz="0" w:space="0" w:color="auto"/>
          </w:divBdr>
        </w:div>
        <w:div w:id="191067243">
          <w:marLeft w:val="327"/>
          <w:marRight w:val="0"/>
          <w:marTop w:val="0"/>
          <w:marBottom w:val="60"/>
          <w:divBdr>
            <w:top w:val="none" w:sz="0" w:space="0" w:color="auto"/>
            <w:left w:val="none" w:sz="0" w:space="0" w:color="auto"/>
            <w:bottom w:val="none" w:sz="0" w:space="0" w:color="auto"/>
            <w:right w:val="none" w:sz="0" w:space="0" w:color="auto"/>
          </w:divBdr>
        </w:div>
        <w:div w:id="1565484066">
          <w:marLeft w:val="0"/>
          <w:marRight w:val="0"/>
          <w:marTop w:val="0"/>
          <w:marBottom w:val="60"/>
          <w:divBdr>
            <w:top w:val="none" w:sz="0" w:space="0" w:color="auto"/>
            <w:left w:val="none" w:sz="0" w:space="0" w:color="auto"/>
            <w:bottom w:val="none" w:sz="0" w:space="0" w:color="auto"/>
            <w:right w:val="none" w:sz="0" w:space="0" w:color="auto"/>
          </w:divBdr>
        </w:div>
        <w:div w:id="559825252">
          <w:marLeft w:val="0"/>
          <w:marRight w:val="0"/>
          <w:marTop w:val="0"/>
          <w:marBottom w:val="60"/>
          <w:divBdr>
            <w:top w:val="none" w:sz="0" w:space="0" w:color="auto"/>
            <w:left w:val="none" w:sz="0" w:space="0" w:color="auto"/>
            <w:bottom w:val="none" w:sz="0" w:space="0" w:color="auto"/>
            <w:right w:val="none" w:sz="0" w:space="0" w:color="auto"/>
          </w:divBdr>
        </w:div>
        <w:div w:id="835997715">
          <w:marLeft w:val="396"/>
          <w:marRight w:val="0"/>
          <w:marTop w:val="0"/>
          <w:marBottom w:val="60"/>
          <w:divBdr>
            <w:top w:val="none" w:sz="0" w:space="0" w:color="auto"/>
            <w:left w:val="none" w:sz="0" w:space="0" w:color="auto"/>
            <w:bottom w:val="none" w:sz="0" w:space="0" w:color="auto"/>
            <w:right w:val="none" w:sz="0" w:space="0" w:color="auto"/>
          </w:divBdr>
        </w:div>
        <w:div w:id="2045014611">
          <w:marLeft w:val="396"/>
          <w:marRight w:val="0"/>
          <w:marTop w:val="0"/>
          <w:marBottom w:val="60"/>
          <w:divBdr>
            <w:top w:val="none" w:sz="0" w:space="0" w:color="auto"/>
            <w:left w:val="none" w:sz="0" w:space="0" w:color="auto"/>
            <w:bottom w:val="none" w:sz="0" w:space="0" w:color="auto"/>
            <w:right w:val="none" w:sz="0" w:space="0" w:color="auto"/>
          </w:divBdr>
        </w:div>
        <w:div w:id="241834825">
          <w:marLeft w:val="0"/>
          <w:marRight w:val="0"/>
          <w:marTop w:val="0"/>
          <w:marBottom w:val="60"/>
          <w:divBdr>
            <w:top w:val="none" w:sz="0" w:space="0" w:color="auto"/>
            <w:left w:val="none" w:sz="0" w:space="0" w:color="auto"/>
            <w:bottom w:val="none" w:sz="0" w:space="0" w:color="auto"/>
            <w:right w:val="none" w:sz="0" w:space="0" w:color="auto"/>
          </w:divBdr>
        </w:div>
        <w:div w:id="1321150580">
          <w:marLeft w:val="0"/>
          <w:marRight w:val="0"/>
          <w:marTop w:val="0"/>
          <w:marBottom w:val="60"/>
          <w:divBdr>
            <w:top w:val="none" w:sz="0" w:space="0" w:color="auto"/>
            <w:left w:val="none" w:sz="0" w:space="0" w:color="auto"/>
            <w:bottom w:val="none" w:sz="0" w:space="0" w:color="auto"/>
            <w:right w:val="none" w:sz="0" w:space="0" w:color="auto"/>
          </w:divBdr>
        </w:div>
        <w:div w:id="244850540">
          <w:marLeft w:val="0"/>
          <w:marRight w:val="0"/>
          <w:marTop w:val="0"/>
          <w:marBottom w:val="60"/>
          <w:divBdr>
            <w:top w:val="none" w:sz="0" w:space="0" w:color="auto"/>
            <w:left w:val="none" w:sz="0" w:space="0" w:color="auto"/>
            <w:bottom w:val="none" w:sz="0" w:space="0" w:color="auto"/>
            <w:right w:val="none" w:sz="0" w:space="0" w:color="auto"/>
          </w:divBdr>
        </w:div>
        <w:div w:id="1891303629">
          <w:marLeft w:val="327"/>
          <w:marRight w:val="0"/>
          <w:marTop w:val="0"/>
          <w:marBottom w:val="60"/>
          <w:divBdr>
            <w:top w:val="none" w:sz="0" w:space="0" w:color="auto"/>
            <w:left w:val="none" w:sz="0" w:space="0" w:color="auto"/>
            <w:bottom w:val="none" w:sz="0" w:space="0" w:color="auto"/>
            <w:right w:val="none" w:sz="0" w:space="0" w:color="auto"/>
          </w:divBdr>
        </w:div>
        <w:div w:id="830025689">
          <w:marLeft w:val="327"/>
          <w:marRight w:val="0"/>
          <w:marTop w:val="0"/>
          <w:marBottom w:val="60"/>
          <w:divBdr>
            <w:top w:val="none" w:sz="0" w:space="0" w:color="auto"/>
            <w:left w:val="none" w:sz="0" w:space="0" w:color="auto"/>
            <w:bottom w:val="none" w:sz="0" w:space="0" w:color="auto"/>
            <w:right w:val="none" w:sz="0" w:space="0" w:color="auto"/>
          </w:divBdr>
        </w:div>
        <w:div w:id="635910482">
          <w:marLeft w:val="0"/>
          <w:marRight w:val="0"/>
          <w:marTop w:val="0"/>
          <w:marBottom w:val="60"/>
          <w:divBdr>
            <w:top w:val="none" w:sz="0" w:space="0" w:color="auto"/>
            <w:left w:val="none" w:sz="0" w:space="0" w:color="auto"/>
            <w:bottom w:val="none" w:sz="0" w:space="0" w:color="auto"/>
            <w:right w:val="none" w:sz="0" w:space="0" w:color="auto"/>
          </w:divBdr>
        </w:div>
        <w:div w:id="251474691">
          <w:marLeft w:val="0"/>
          <w:marRight w:val="0"/>
          <w:marTop w:val="0"/>
          <w:marBottom w:val="60"/>
          <w:divBdr>
            <w:top w:val="none" w:sz="0" w:space="0" w:color="auto"/>
            <w:left w:val="none" w:sz="0" w:space="0" w:color="auto"/>
            <w:bottom w:val="none" w:sz="0" w:space="0" w:color="auto"/>
            <w:right w:val="none" w:sz="0" w:space="0" w:color="auto"/>
          </w:divBdr>
        </w:div>
        <w:div w:id="458573344">
          <w:marLeft w:val="0"/>
          <w:marRight w:val="0"/>
          <w:marTop w:val="0"/>
          <w:marBottom w:val="200"/>
          <w:divBdr>
            <w:top w:val="none" w:sz="0" w:space="0" w:color="auto"/>
            <w:left w:val="none" w:sz="0" w:space="0" w:color="auto"/>
            <w:bottom w:val="none" w:sz="0" w:space="0" w:color="auto"/>
            <w:right w:val="none" w:sz="0" w:space="0" w:color="auto"/>
          </w:divBdr>
        </w:div>
        <w:div w:id="1733695558">
          <w:marLeft w:val="0"/>
          <w:marRight w:val="0"/>
          <w:marTop w:val="0"/>
          <w:marBottom w:val="200"/>
          <w:divBdr>
            <w:top w:val="none" w:sz="0" w:space="0" w:color="auto"/>
            <w:left w:val="none" w:sz="0" w:space="0" w:color="auto"/>
            <w:bottom w:val="none" w:sz="0" w:space="0" w:color="auto"/>
            <w:right w:val="none" w:sz="0" w:space="0" w:color="auto"/>
          </w:divBdr>
        </w:div>
        <w:div w:id="896210484">
          <w:marLeft w:val="514"/>
          <w:marRight w:val="0"/>
          <w:marTop w:val="40"/>
          <w:marBottom w:val="60"/>
          <w:divBdr>
            <w:top w:val="none" w:sz="0" w:space="0" w:color="auto"/>
            <w:left w:val="none" w:sz="0" w:space="0" w:color="auto"/>
            <w:bottom w:val="none" w:sz="0" w:space="0" w:color="auto"/>
            <w:right w:val="none" w:sz="0" w:space="0" w:color="auto"/>
          </w:divBdr>
        </w:div>
        <w:div w:id="1494033363">
          <w:marLeft w:val="0"/>
          <w:marRight w:val="0"/>
          <w:marTop w:val="40"/>
          <w:marBottom w:val="60"/>
          <w:divBdr>
            <w:top w:val="none" w:sz="0" w:space="0" w:color="auto"/>
            <w:left w:val="none" w:sz="0" w:space="0" w:color="auto"/>
            <w:bottom w:val="none" w:sz="0" w:space="0" w:color="auto"/>
            <w:right w:val="none" w:sz="0" w:space="0" w:color="auto"/>
          </w:divBdr>
        </w:div>
        <w:div w:id="1978342264">
          <w:marLeft w:val="0"/>
          <w:marRight w:val="0"/>
          <w:marTop w:val="0"/>
          <w:marBottom w:val="60"/>
          <w:divBdr>
            <w:top w:val="none" w:sz="0" w:space="0" w:color="auto"/>
            <w:left w:val="none" w:sz="0" w:space="0" w:color="auto"/>
            <w:bottom w:val="none" w:sz="0" w:space="0" w:color="auto"/>
            <w:right w:val="none" w:sz="0" w:space="0" w:color="auto"/>
          </w:divBdr>
        </w:div>
        <w:div w:id="1250115158">
          <w:marLeft w:val="140"/>
          <w:marRight w:val="0"/>
          <w:marTop w:val="0"/>
          <w:marBottom w:val="60"/>
          <w:divBdr>
            <w:top w:val="none" w:sz="0" w:space="0" w:color="auto"/>
            <w:left w:val="none" w:sz="0" w:space="0" w:color="auto"/>
            <w:bottom w:val="none" w:sz="0" w:space="0" w:color="auto"/>
            <w:right w:val="none" w:sz="0" w:space="0" w:color="auto"/>
          </w:divBdr>
        </w:div>
        <w:div w:id="2026595083">
          <w:marLeft w:val="140"/>
          <w:marRight w:val="0"/>
          <w:marTop w:val="0"/>
          <w:marBottom w:val="60"/>
          <w:divBdr>
            <w:top w:val="none" w:sz="0" w:space="0" w:color="auto"/>
            <w:left w:val="none" w:sz="0" w:space="0" w:color="auto"/>
            <w:bottom w:val="none" w:sz="0" w:space="0" w:color="auto"/>
            <w:right w:val="none" w:sz="0" w:space="0" w:color="auto"/>
          </w:divBdr>
        </w:div>
        <w:div w:id="1180048263">
          <w:marLeft w:val="140"/>
          <w:marRight w:val="0"/>
          <w:marTop w:val="0"/>
          <w:marBottom w:val="60"/>
          <w:divBdr>
            <w:top w:val="none" w:sz="0" w:space="0" w:color="auto"/>
            <w:left w:val="none" w:sz="0" w:space="0" w:color="auto"/>
            <w:bottom w:val="none" w:sz="0" w:space="0" w:color="auto"/>
            <w:right w:val="none" w:sz="0" w:space="0" w:color="auto"/>
          </w:divBdr>
        </w:div>
        <w:div w:id="491605695">
          <w:marLeft w:val="0"/>
          <w:marRight w:val="0"/>
          <w:marTop w:val="0"/>
          <w:marBottom w:val="60"/>
          <w:divBdr>
            <w:top w:val="none" w:sz="0" w:space="0" w:color="auto"/>
            <w:left w:val="none" w:sz="0" w:space="0" w:color="auto"/>
            <w:bottom w:val="none" w:sz="0" w:space="0" w:color="auto"/>
            <w:right w:val="none" w:sz="0" w:space="0" w:color="auto"/>
          </w:divBdr>
        </w:div>
        <w:div w:id="437454887">
          <w:marLeft w:val="140"/>
          <w:marRight w:val="0"/>
          <w:marTop w:val="0"/>
          <w:marBottom w:val="60"/>
          <w:divBdr>
            <w:top w:val="none" w:sz="0" w:space="0" w:color="auto"/>
            <w:left w:val="none" w:sz="0" w:space="0" w:color="auto"/>
            <w:bottom w:val="none" w:sz="0" w:space="0" w:color="auto"/>
            <w:right w:val="none" w:sz="0" w:space="0" w:color="auto"/>
          </w:divBdr>
        </w:div>
        <w:div w:id="1236747169">
          <w:marLeft w:val="0"/>
          <w:marRight w:val="0"/>
          <w:marTop w:val="40"/>
          <w:marBottom w:val="60"/>
          <w:divBdr>
            <w:top w:val="none" w:sz="0" w:space="0" w:color="auto"/>
            <w:left w:val="none" w:sz="0" w:space="0" w:color="auto"/>
            <w:bottom w:val="none" w:sz="0" w:space="0" w:color="auto"/>
            <w:right w:val="none" w:sz="0" w:space="0" w:color="auto"/>
          </w:divBdr>
        </w:div>
        <w:div w:id="33694816">
          <w:marLeft w:val="0"/>
          <w:marRight w:val="0"/>
          <w:marTop w:val="0"/>
          <w:marBottom w:val="60"/>
          <w:divBdr>
            <w:top w:val="none" w:sz="0" w:space="0" w:color="auto"/>
            <w:left w:val="none" w:sz="0" w:space="0" w:color="auto"/>
            <w:bottom w:val="none" w:sz="0" w:space="0" w:color="auto"/>
            <w:right w:val="none" w:sz="0" w:space="0" w:color="auto"/>
          </w:divBdr>
        </w:div>
        <w:div w:id="241645529">
          <w:marLeft w:val="507"/>
          <w:marRight w:val="0"/>
          <w:marTop w:val="0"/>
          <w:marBottom w:val="60"/>
          <w:divBdr>
            <w:top w:val="none" w:sz="0" w:space="0" w:color="auto"/>
            <w:left w:val="none" w:sz="0" w:space="0" w:color="auto"/>
            <w:bottom w:val="none" w:sz="0" w:space="0" w:color="auto"/>
            <w:right w:val="none" w:sz="0" w:space="0" w:color="auto"/>
          </w:divBdr>
        </w:div>
        <w:div w:id="611017264">
          <w:marLeft w:val="507"/>
          <w:marRight w:val="0"/>
          <w:marTop w:val="0"/>
          <w:marBottom w:val="60"/>
          <w:divBdr>
            <w:top w:val="none" w:sz="0" w:space="0" w:color="auto"/>
            <w:left w:val="none" w:sz="0" w:space="0" w:color="auto"/>
            <w:bottom w:val="none" w:sz="0" w:space="0" w:color="auto"/>
            <w:right w:val="none" w:sz="0" w:space="0" w:color="auto"/>
          </w:divBdr>
        </w:div>
        <w:div w:id="1836341881">
          <w:marLeft w:val="507"/>
          <w:marRight w:val="0"/>
          <w:marTop w:val="0"/>
          <w:marBottom w:val="60"/>
          <w:divBdr>
            <w:top w:val="none" w:sz="0" w:space="0" w:color="auto"/>
            <w:left w:val="none" w:sz="0" w:space="0" w:color="auto"/>
            <w:bottom w:val="none" w:sz="0" w:space="0" w:color="auto"/>
            <w:right w:val="none" w:sz="0" w:space="0" w:color="auto"/>
          </w:divBdr>
        </w:div>
        <w:div w:id="14893682">
          <w:marLeft w:val="507"/>
          <w:marRight w:val="0"/>
          <w:marTop w:val="0"/>
          <w:marBottom w:val="60"/>
          <w:divBdr>
            <w:top w:val="none" w:sz="0" w:space="0" w:color="auto"/>
            <w:left w:val="none" w:sz="0" w:space="0" w:color="auto"/>
            <w:bottom w:val="none" w:sz="0" w:space="0" w:color="auto"/>
            <w:right w:val="none" w:sz="0" w:space="0" w:color="auto"/>
          </w:divBdr>
        </w:div>
        <w:div w:id="815879714">
          <w:marLeft w:val="507"/>
          <w:marRight w:val="0"/>
          <w:marTop w:val="0"/>
          <w:marBottom w:val="60"/>
          <w:divBdr>
            <w:top w:val="none" w:sz="0" w:space="0" w:color="auto"/>
            <w:left w:val="none" w:sz="0" w:space="0" w:color="auto"/>
            <w:bottom w:val="none" w:sz="0" w:space="0" w:color="auto"/>
            <w:right w:val="none" w:sz="0" w:space="0" w:color="auto"/>
          </w:divBdr>
        </w:div>
        <w:div w:id="1819305487">
          <w:marLeft w:val="507"/>
          <w:marRight w:val="0"/>
          <w:marTop w:val="0"/>
          <w:marBottom w:val="60"/>
          <w:divBdr>
            <w:top w:val="none" w:sz="0" w:space="0" w:color="auto"/>
            <w:left w:val="none" w:sz="0" w:space="0" w:color="auto"/>
            <w:bottom w:val="none" w:sz="0" w:space="0" w:color="auto"/>
            <w:right w:val="none" w:sz="0" w:space="0" w:color="auto"/>
          </w:divBdr>
        </w:div>
        <w:div w:id="1794473878">
          <w:marLeft w:val="507"/>
          <w:marRight w:val="0"/>
          <w:marTop w:val="0"/>
          <w:marBottom w:val="60"/>
          <w:divBdr>
            <w:top w:val="none" w:sz="0" w:space="0" w:color="auto"/>
            <w:left w:val="none" w:sz="0" w:space="0" w:color="auto"/>
            <w:bottom w:val="none" w:sz="0" w:space="0" w:color="auto"/>
            <w:right w:val="none" w:sz="0" w:space="0" w:color="auto"/>
          </w:divBdr>
        </w:div>
        <w:div w:id="1272474979">
          <w:marLeft w:val="507"/>
          <w:marRight w:val="0"/>
          <w:marTop w:val="0"/>
          <w:marBottom w:val="60"/>
          <w:divBdr>
            <w:top w:val="none" w:sz="0" w:space="0" w:color="auto"/>
            <w:left w:val="none" w:sz="0" w:space="0" w:color="auto"/>
            <w:bottom w:val="none" w:sz="0" w:space="0" w:color="auto"/>
            <w:right w:val="none" w:sz="0" w:space="0" w:color="auto"/>
          </w:divBdr>
        </w:div>
        <w:div w:id="227109025">
          <w:marLeft w:val="507"/>
          <w:marRight w:val="0"/>
          <w:marTop w:val="0"/>
          <w:marBottom w:val="60"/>
          <w:divBdr>
            <w:top w:val="none" w:sz="0" w:space="0" w:color="auto"/>
            <w:left w:val="none" w:sz="0" w:space="0" w:color="auto"/>
            <w:bottom w:val="none" w:sz="0" w:space="0" w:color="auto"/>
            <w:right w:val="none" w:sz="0" w:space="0" w:color="auto"/>
          </w:divBdr>
        </w:div>
        <w:div w:id="85352084">
          <w:marLeft w:val="507"/>
          <w:marRight w:val="0"/>
          <w:marTop w:val="0"/>
          <w:marBottom w:val="60"/>
          <w:divBdr>
            <w:top w:val="none" w:sz="0" w:space="0" w:color="auto"/>
            <w:left w:val="none" w:sz="0" w:space="0" w:color="auto"/>
            <w:bottom w:val="none" w:sz="0" w:space="0" w:color="auto"/>
            <w:right w:val="none" w:sz="0" w:space="0" w:color="auto"/>
          </w:divBdr>
        </w:div>
        <w:div w:id="1865556478">
          <w:marLeft w:val="0"/>
          <w:marRight w:val="0"/>
          <w:marTop w:val="40"/>
          <w:marBottom w:val="60"/>
          <w:divBdr>
            <w:top w:val="none" w:sz="0" w:space="0" w:color="auto"/>
            <w:left w:val="none" w:sz="0" w:space="0" w:color="auto"/>
            <w:bottom w:val="none" w:sz="0" w:space="0" w:color="auto"/>
            <w:right w:val="none" w:sz="0" w:space="0" w:color="auto"/>
          </w:divBdr>
        </w:div>
        <w:div w:id="770977334">
          <w:marLeft w:val="0"/>
          <w:marRight w:val="0"/>
          <w:marTop w:val="40"/>
          <w:marBottom w:val="60"/>
          <w:divBdr>
            <w:top w:val="none" w:sz="0" w:space="0" w:color="auto"/>
            <w:left w:val="none" w:sz="0" w:space="0" w:color="auto"/>
            <w:bottom w:val="none" w:sz="0" w:space="0" w:color="auto"/>
            <w:right w:val="none" w:sz="0" w:space="0" w:color="auto"/>
          </w:divBdr>
        </w:div>
        <w:div w:id="1281063469">
          <w:marLeft w:val="0"/>
          <w:marRight w:val="0"/>
          <w:marTop w:val="0"/>
          <w:marBottom w:val="200"/>
          <w:divBdr>
            <w:top w:val="none" w:sz="0" w:space="0" w:color="auto"/>
            <w:left w:val="none" w:sz="0" w:space="0" w:color="auto"/>
            <w:bottom w:val="none" w:sz="0" w:space="0" w:color="auto"/>
            <w:right w:val="none" w:sz="0" w:space="0" w:color="auto"/>
          </w:divBdr>
        </w:div>
        <w:div w:id="1202477175">
          <w:marLeft w:val="0"/>
          <w:marRight w:val="0"/>
          <w:marTop w:val="0"/>
          <w:marBottom w:val="200"/>
          <w:divBdr>
            <w:top w:val="none" w:sz="0" w:space="0" w:color="auto"/>
            <w:left w:val="none" w:sz="0" w:space="0" w:color="auto"/>
            <w:bottom w:val="none" w:sz="0" w:space="0" w:color="auto"/>
            <w:right w:val="none" w:sz="0" w:space="0" w:color="auto"/>
          </w:divBdr>
        </w:div>
        <w:div w:id="1754619823">
          <w:marLeft w:val="514"/>
          <w:marRight w:val="0"/>
          <w:marTop w:val="40"/>
          <w:marBottom w:val="60"/>
          <w:divBdr>
            <w:top w:val="none" w:sz="0" w:space="0" w:color="auto"/>
            <w:left w:val="none" w:sz="0" w:space="0" w:color="auto"/>
            <w:bottom w:val="none" w:sz="0" w:space="0" w:color="auto"/>
            <w:right w:val="none" w:sz="0" w:space="0" w:color="auto"/>
          </w:divBdr>
        </w:div>
        <w:div w:id="1800762747">
          <w:marLeft w:val="0"/>
          <w:marRight w:val="0"/>
          <w:marTop w:val="40"/>
          <w:marBottom w:val="60"/>
          <w:divBdr>
            <w:top w:val="none" w:sz="0" w:space="0" w:color="auto"/>
            <w:left w:val="none" w:sz="0" w:space="0" w:color="auto"/>
            <w:bottom w:val="none" w:sz="0" w:space="0" w:color="auto"/>
            <w:right w:val="none" w:sz="0" w:space="0" w:color="auto"/>
          </w:divBdr>
        </w:div>
        <w:div w:id="519395401">
          <w:marLeft w:val="0"/>
          <w:marRight w:val="0"/>
          <w:marTop w:val="0"/>
          <w:marBottom w:val="60"/>
          <w:divBdr>
            <w:top w:val="none" w:sz="0" w:space="0" w:color="auto"/>
            <w:left w:val="none" w:sz="0" w:space="0" w:color="auto"/>
            <w:bottom w:val="none" w:sz="0" w:space="0" w:color="auto"/>
            <w:right w:val="none" w:sz="0" w:space="0" w:color="auto"/>
          </w:divBdr>
        </w:div>
        <w:div w:id="500896284">
          <w:marLeft w:val="507"/>
          <w:marRight w:val="0"/>
          <w:marTop w:val="0"/>
          <w:marBottom w:val="60"/>
          <w:divBdr>
            <w:top w:val="none" w:sz="0" w:space="0" w:color="auto"/>
            <w:left w:val="none" w:sz="0" w:space="0" w:color="auto"/>
            <w:bottom w:val="none" w:sz="0" w:space="0" w:color="auto"/>
            <w:right w:val="none" w:sz="0" w:space="0" w:color="auto"/>
          </w:divBdr>
        </w:div>
        <w:div w:id="969826737">
          <w:marLeft w:val="507"/>
          <w:marRight w:val="0"/>
          <w:marTop w:val="0"/>
          <w:marBottom w:val="60"/>
          <w:divBdr>
            <w:top w:val="none" w:sz="0" w:space="0" w:color="auto"/>
            <w:left w:val="none" w:sz="0" w:space="0" w:color="auto"/>
            <w:bottom w:val="none" w:sz="0" w:space="0" w:color="auto"/>
            <w:right w:val="none" w:sz="0" w:space="0" w:color="auto"/>
          </w:divBdr>
        </w:div>
        <w:div w:id="2015911412">
          <w:marLeft w:val="507"/>
          <w:marRight w:val="0"/>
          <w:marTop w:val="0"/>
          <w:marBottom w:val="60"/>
          <w:divBdr>
            <w:top w:val="none" w:sz="0" w:space="0" w:color="auto"/>
            <w:left w:val="none" w:sz="0" w:space="0" w:color="auto"/>
            <w:bottom w:val="none" w:sz="0" w:space="0" w:color="auto"/>
            <w:right w:val="none" w:sz="0" w:space="0" w:color="auto"/>
          </w:divBdr>
        </w:div>
        <w:div w:id="13963133">
          <w:marLeft w:val="507"/>
          <w:marRight w:val="0"/>
          <w:marTop w:val="0"/>
          <w:marBottom w:val="60"/>
          <w:divBdr>
            <w:top w:val="none" w:sz="0" w:space="0" w:color="auto"/>
            <w:left w:val="none" w:sz="0" w:space="0" w:color="auto"/>
            <w:bottom w:val="none" w:sz="0" w:space="0" w:color="auto"/>
            <w:right w:val="none" w:sz="0" w:space="0" w:color="auto"/>
          </w:divBdr>
        </w:div>
        <w:div w:id="1272275978">
          <w:marLeft w:val="507"/>
          <w:marRight w:val="0"/>
          <w:marTop w:val="0"/>
          <w:marBottom w:val="60"/>
          <w:divBdr>
            <w:top w:val="none" w:sz="0" w:space="0" w:color="auto"/>
            <w:left w:val="none" w:sz="0" w:space="0" w:color="auto"/>
            <w:bottom w:val="none" w:sz="0" w:space="0" w:color="auto"/>
            <w:right w:val="none" w:sz="0" w:space="0" w:color="auto"/>
          </w:divBdr>
        </w:div>
        <w:div w:id="96563117">
          <w:marLeft w:val="0"/>
          <w:marRight w:val="0"/>
          <w:marTop w:val="40"/>
          <w:marBottom w:val="60"/>
          <w:divBdr>
            <w:top w:val="none" w:sz="0" w:space="0" w:color="auto"/>
            <w:left w:val="none" w:sz="0" w:space="0" w:color="auto"/>
            <w:bottom w:val="none" w:sz="0" w:space="0" w:color="auto"/>
            <w:right w:val="none" w:sz="0" w:space="0" w:color="auto"/>
          </w:divBdr>
        </w:div>
        <w:div w:id="1654792762">
          <w:marLeft w:val="0"/>
          <w:marRight w:val="0"/>
          <w:marTop w:val="40"/>
          <w:marBottom w:val="60"/>
          <w:divBdr>
            <w:top w:val="none" w:sz="0" w:space="0" w:color="auto"/>
            <w:left w:val="none" w:sz="0" w:space="0" w:color="auto"/>
            <w:bottom w:val="none" w:sz="0" w:space="0" w:color="auto"/>
            <w:right w:val="none" w:sz="0" w:space="0" w:color="auto"/>
          </w:divBdr>
        </w:div>
        <w:div w:id="345790737">
          <w:marLeft w:val="514"/>
          <w:marRight w:val="0"/>
          <w:marTop w:val="40"/>
          <w:marBottom w:val="60"/>
          <w:divBdr>
            <w:top w:val="none" w:sz="0" w:space="0" w:color="auto"/>
            <w:left w:val="none" w:sz="0" w:space="0" w:color="auto"/>
            <w:bottom w:val="none" w:sz="0" w:space="0" w:color="auto"/>
            <w:right w:val="none" w:sz="0" w:space="0" w:color="auto"/>
          </w:divBdr>
        </w:div>
        <w:div w:id="1913349892">
          <w:marLeft w:val="0"/>
          <w:marRight w:val="0"/>
          <w:marTop w:val="40"/>
          <w:marBottom w:val="60"/>
          <w:divBdr>
            <w:top w:val="none" w:sz="0" w:space="0" w:color="auto"/>
            <w:left w:val="none" w:sz="0" w:space="0" w:color="auto"/>
            <w:bottom w:val="none" w:sz="0" w:space="0" w:color="auto"/>
            <w:right w:val="none" w:sz="0" w:space="0" w:color="auto"/>
          </w:divBdr>
        </w:div>
        <w:div w:id="502550438">
          <w:marLeft w:val="0"/>
          <w:marRight w:val="0"/>
          <w:marTop w:val="0"/>
          <w:marBottom w:val="60"/>
          <w:divBdr>
            <w:top w:val="none" w:sz="0" w:space="0" w:color="auto"/>
            <w:left w:val="none" w:sz="0" w:space="0" w:color="auto"/>
            <w:bottom w:val="none" w:sz="0" w:space="0" w:color="auto"/>
            <w:right w:val="none" w:sz="0" w:space="0" w:color="auto"/>
          </w:divBdr>
        </w:div>
        <w:div w:id="1176770388">
          <w:marLeft w:val="507"/>
          <w:marRight w:val="0"/>
          <w:marTop w:val="0"/>
          <w:marBottom w:val="60"/>
          <w:divBdr>
            <w:top w:val="none" w:sz="0" w:space="0" w:color="auto"/>
            <w:left w:val="none" w:sz="0" w:space="0" w:color="auto"/>
            <w:bottom w:val="none" w:sz="0" w:space="0" w:color="auto"/>
            <w:right w:val="none" w:sz="0" w:space="0" w:color="auto"/>
          </w:divBdr>
        </w:div>
        <w:div w:id="161749961">
          <w:marLeft w:val="507"/>
          <w:marRight w:val="0"/>
          <w:marTop w:val="0"/>
          <w:marBottom w:val="60"/>
          <w:divBdr>
            <w:top w:val="none" w:sz="0" w:space="0" w:color="auto"/>
            <w:left w:val="none" w:sz="0" w:space="0" w:color="auto"/>
            <w:bottom w:val="none" w:sz="0" w:space="0" w:color="auto"/>
            <w:right w:val="none" w:sz="0" w:space="0" w:color="auto"/>
          </w:divBdr>
        </w:div>
        <w:div w:id="201554041">
          <w:marLeft w:val="507"/>
          <w:marRight w:val="0"/>
          <w:marTop w:val="0"/>
          <w:marBottom w:val="60"/>
          <w:divBdr>
            <w:top w:val="none" w:sz="0" w:space="0" w:color="auto"/>
            <w:left w:val="none" w:sz="0" w:space="0" w:color="auto"/>
            <w:bottom w:val="none" w:sz="0" w:space="0" w:color="auto"/>
            <w:right w:val="none" w:sz="0" w:space="0" w:color="auto"/>
          </w:divBdr>
        </w:div>
        <w:div w:id="1775973146">
          <w:marLeft w:val="0"/>
          <w:marRight w:val="0"/>
          <w:marTop w:val="40"/>
          <w:marBottom w:val="60"/>
          <w:divBdr>
            <w:top w:val="none" w:sz="0" w:space="0" w:color="auto"/>
            <w:left w:val="none" w:sz="0" w:space="0" w:color="auto"/>
            <w:bottom w:val="none" w:sz="0" w:space="0" w:color="auto"/>
            <w:right w:val="none" w:sz="0" w:space="0" w:color="auto"/>
          </w:divBdr>
        </w:div>
        <w:div w:id="1931695195">
          <w:marLeft w:val="0"/>
          <w:marRight w:val="0"/>
          <w:marTop w:val="40"/>
          <w:marBottom w:val="60"/>
          <w:divBdr>
            <w:top w:val="none" w:sz="0" w:space="0" w:color="auto"/>
            <w:left w:val="none" w:sz="0" w:space="0" w:color="auto"/>
            <w:bottom w:val="none" w:sz="0" w:space="0" w:color="auto"/>
            <w:right w:val="none" w:sz="0" w:space="0" w:color="auto"/>
          </w:divBdr>
        </w:div>
        <w:div w:id="380324578">
          <w:marLeft w:val="0"/>
          <w:marRight w:val="0"/>
          <w:marTop w:val="0"/>
          <w:marBottom w:val="200"/>
          <w:divBdr>
            <w:top w:val="none" w:sz="0" w:space="0" w:color="auto"/>
            <w:left w:val="none" w:sz="0" w:space="0" w:color="auto"/>
            <w:bottom w:val="none" w:sz="0" w:space="0" w:color="auto"/>
            <w:right w:val="none" w:sz="0" w:space="0" w:color="auto"/>
          </w:divBdr>
        </w:div>
        <w:div w:id="1500538095">
          <w:marLeft w:val="0"/>
          <w:marRight w:val="0"/>
          <w:marTop w:val="0"/>
          <w:marBottom w:val="200"/>
          <w:divBdr>
            <w:top w:val="none" w:sz="0" w:space="0" w:color="auto"/>
            <w:left w:val="none" w:sz="0" w:space="0" w:color="auto"/>
            <w:bottom w:val="none" w:sz="0" w:space="0" w:color="auto"/>
            <w:right w:val="none" w:sz="0" w:space="0" w:color="auto"/>
          </w:divBdr>
        </w:div>
        <w:div w:id="1448936671">
          <w:marLeft w:val="514"/>
          <w:marRight w:val="0"/>
          <w:marTop w:val="40"/>
          <w:marBottom w:val="60"/>
          <w:divBdr>
            <w:top w:val="none" w:sz="0" w:space="0" w:color="auto"/>
            <w:left w:val="none" w:sz="0" w:space="0" w:color="auto"/>
            <w:bottom w:val="none" w:sz="0" w:space="0" w:color="auto"/>
            <w:right w:val="none" w:sz="0" w:space="0" w:color="auto"/>
          </w:divBdr>
        </w:div>
        <w:div w:id="1633904781">
          <w:marLeft w:val="0"/>
          <w:marRight w:val="0"/>
          <w:marTop w:val="40"/>
          <w:marBottom w:val="60"/>
          <w:divBdr>
            <w:top w:val="none" w:sz="0" w:space="0" w:color="auto"/>
            <w:left w:val="none" w:sz="0" w:space="0" w:color="auto"/>
            <w:bottom w:val="none" w:sz="0" w:space="0" w:color="auto"/>
            <w:right w:val="none" w:sz="0" w:space="0" w:color="auto"/>
          </w:divBdr>
        </w:div>
        <w:div w:id="2117284973">
          <w:marLeft w:val="0"/>
          <w:marRight w:val="0"/>
          <w:marTop w:val="0"/>
          <w:marBottom w:val="60"/>
          <w:divBdr>
            <w:top w:val="none" w:sz="0" w:space="0" w:color="auto"/>
            <w:left w:val="none" w:sz="0" w:space="0" w:color="auto"/>
            <w:bottom w:val="none" w:sz="0" w:space="0" w:color="auto"/>
            <w:right w:val="none" w:sz="0" w:space="0" w:color="auto"/>
          </w:divBdr>
        </w:div>
        <w:div w:id="1373726257">
          <w:marLeft w:val="0"/>
          <w:marRight w:val="0"/>
          <w:marTop w:val="0"/>
          <w:marBottom w:val="60"/>
          <w:divBdr>
            <w:top w:val="none" w:sz="0" w:space="0" w:color="auto"/>
            <w:left w:val="none" w:sz="0" w:space="0" w:color="auto"/>
            <w:bottom w:val="none" w:sz="0" w:space="0" w:color="auto"/>
            <w:right w:val="none" w:sz="0" w:space="0" w:color="auto"/>
          </w:divBdr>
        </w:div>
        <w:div w:id="410546625">
          <w:marLeft w:val="507"/>
          <w:marRight w:val="0"/>
          <w:marTop w:val="0"/>
          <w:marBottom w:val="60"/>
          <w:divBdr>
            <w:top w:val="none" w:sz="0" w:space="0" w:color="auto"/>
            <w:left w:val="none" w:sz="0" w:space="0" w:color="auto"/>
            <w:bottom w:val="none" w:sz="0" w:space="0" w:color="auto"/>
            <w:right w:val="none" w:sz="0" w:space="0" w:color="auto"/>
          </w:divBdr>
        </w:div>
        <w:div w:id="605699023">
          <w:marLeft w:val="507"/>
          <w:marRight w:val="0"/>
          <w:marTop w:val="0"/>
          <w:marBottom w:val="60"/>
          <w:divBdr>
            <w:top w:val="none" w:sz="0" w:space="0" w:color="auto"/>
            <w:left w:val="none" w:sz="0" w:space="0" w:color="auto"/>
            <w:bottom w:val="none" w:sz="0" w:space="0" w:color="auto"/>
            <w:right w:val="none" w:sz="0" w:space="0" w:color="auto"/>
          </w:divBdr>
        </w:div>
        <w:div w:id="438334408">
          <w:marLeft w:val="507"/>
          <w:marRight w:val="0"/>
          <w:marTop w:val="0"/>
          <w:marBottom w:val="60"/>
          <w:divBdr>
            <w:top w:val="none" w:sz="0" w:space="0" w:color="auto"/>
            <w:left w:val="none" w:sz="0" w:space="0" w:color="auto"/>
            <w:bottom w:val="none" w:sz="0" w:space="0" w:color="auto"/>
            <w:right w:val="none" w:sz="0" w:space="0" w:color="auto"/>
          </w:divBdr>
        </w:div>
        <w:div w:id="2067098129">
          <w:marLeft w:val="0"/>
          <w:marRight w:val="0"/>
          <w:marTop w:val="40"/>
          <w:marBottom w:val="60"/>
          <w:divBdr>
            <w:top w:val="none" w:sz="0" w:space="0" w:color="auto"/>
            <w:left w:val="none" w:sz="0" w:space="0" w:color="auto"/>
            <w:bottom w:val="none" w:sz="0" w:space="0" w:color="auto"/>
            <w:right w:val="none" w:sz="0" w:space="0" w:color="auto"/>
          </w:divBdr>
        </w:div>
        <w:div w:id="1079641374">
          <w:marLeft w:val="0"/>
          <w:marRight w:val="0"/>
          <w:marTop w:val="40"/>
          <w:marBottom w:val="60"/>
          <w:divBdr>
            <w:top w:val="none" w:sz="0" w:space="0" w:color="auto"/>
            <w:left w:val="none" w:sz="0" w:space="0" w:color="auto"/>
            <w:bottom w:val="none" w:sz="0" w:space="0" w:color="auto"/>
            <w:right w:val="none" w:sz="0" w:space="0" w:color="auto"/>
          </w:divBdr>
        </w:div>
        <w:div w:id="1587883776">
          <w:marLeft w:val="514"/>
          <w:marRight w:val="0"/>
          <w:marTop w:val="40"/>
          <w:marBottom w:val="60"/>
          <w:divBdr>
            <w:top w:val="none" w:sz="0" w:space="0" w:color="auto"/>
            <w:left w:val="none" w:sz="0" w:space="0" w:color="auto"/>
            <w:bottom w:val="none" w:sz="0" w:space="0" w:color="auto"/>
            <w:right w:val="none" w:sz="0" w:space="0" w:color="auto"/>
          </w:divBdr>
        </w:div>
        <w:div w:id="713508823">
          <w:marLeft w:val="0"/>
          <w:marRight w:val="0"/>
          <w:marTop w:val="40"/>
          <w:marBottom w:val="60"/>
          <w:divBdr>
            <w:top w:val="none" w:sz="0" w:space="0" w:color="auto"/>
            <w:left w:val="none" w:sz="0" w:space="0" w:color="auto"/>
            <w:bottom w:val="none" w:sz="0" w:space="0" w:color="auto"/>
            <w:right w:val="none" w:sz="0" w:space="0" w:color="auto"/>
          </w:divBdr>
        </w:div>
        <w:div w:id="385295679">
          <w:marLeft w:val="0"/>
          <w:marRight w:val="0"/>
          <w:marTop w:val="0"/>
          <w:marBottom w:val="60"/>
          <w:divBdr>
            <w:top w:val="none" w:sz="0" w:space="0" w:color="auto"/>
            <w:left w:val="none" w:sz="0" w:space="0" w:color="auto"/>
            <w:bottom w:val="none" w:sz="0" w:space="0" w:color="auto"/>
            <w:right w:val="none" w:sz="0" w:space="0" w:color="auto"/>
          </w:divBdr>
        </w:div>
        <w:div w:id="2121409547">
          <w:marLeft w:val="507"/>
          <w:marRight w:val="0"/>
          <w:marTop w:val="0"/>
          <w:marBottom w:val="60"/>
          <w:divBdr>
            <w:top w:val="none" w:sz="0" w:space="0" w:color="auto"/>
            <w:left w:val="none" w:sz="0" w:space="0" w:color="auto"/>
            <w:bottom w:val="none" w:sz="0" w:space="0" w:color="auto"/>
            <w:right w:val="none" w:sz="0" w:space="0" w:color="auto"/>
          </w:divBdr>
        </w:div>
        <w:div w:id="994449939">
          <w:marLeft w:val="507"/>
          <w:marRight w:val="0"/>
          <w:marTop w:val="0"/>
          <w:marBottom w:val="60"/>
          <w:divBdr>
            <w:top w:val="none" w:sz="0" w:space="0" w:color="auto"/>
            <w:left w:val="none" w:sz="0" w:space="0" w:color="auto"/>
            <w:bottom w:val="none" w:sz="0" w:space="0" w:color="auto"/>
            <w:right w:val="none" w:sz="0" w:space="0" w:color="auto"/>
          </w:divBdr>
        </w:div>
        <w:div w:id="1320112842">
          <w:marLeft w:val="507"/>
          <w:marRight w:val="0"/>
          <w:marTop w:val="0"/>
          <w:marBottom w:val="60"/>
          <w:divBdr>
            <w:top w:val="none" w:sz="0" w:space="0" w:color="auto"/>
            <w:left w:val="none" w:sz="0" w:space="0" w:color="auto"/>
            <w:bottom w:val="none" w:sz="0" w:space="0" w:color="auto"/>
            <w:right w:val="none" w:sz="0" w:space="0" w:color="auto"/>
          </w:divBdr>
        </w:div>
        <w:div w:id="589587086">
          <w:marLeft w:val="507"/>
          <w:marRight w:val="0"/>
          <w:marTop w:val="0"/>
          <w:marBottom w:val="60"/>
          <w:divBdr>
            <w:top w:val="none" w:sz="0" w:space="0" w:color="auto"/>
            <w:left w:val="none" w:sz="0" w:space="0" w:color="auto"/>
            <w:bottom w:val="none" w:sz="0" w:space="0" w:color="auto"/>
            <w:right w:val="none" w:sz="0" w:space="0" w:color="auto"/>
          </w:divBdr>
        </w:div>
        <w:div w:id="3016447">
          <w:marLeft w:val="507"/>
          <w:marRight w:val="0"/>
          <w:marTop w:val="0"/>
          <w:marBottom w:val="60"/>
          <w:divBdr>
            <w:top w:val="none" w:sz="0" w:space="0" w:color="auto"/>
            <w:left w:val="none" w:sz="0" w:space="0" w:color="auto"/>
            <w:bottom w:val="none" w:sz="0" w:space="0" w:color="auto"/>
            <w:right w:val="none" w:sz="0" w:space="0" w:color="auto"/>
          </w:divBdr>
        </w:div>
        <w:div w:id="1858808577">
          <w:marLeft w:val="507"/>
          <w:marRight w:val="0"/>
          <w:marTop w:val="0"/>
          <w:marBottom w:val="60"/>
          <w:divBdr>
            <w:top w:val="none" w:sz="0" w:space="0" w:color="auto"/>
            <w:left w:val="none" w:sz="0" w:space="0" w:color="auto"/>
            <w:bottom w:val="none" w:sz="0" w:space="0" w:color="auto"/>
            <w:right w:val="none" w:sz="0" w:space="0" w:color="auto"/>
          </w:divBdr>
        </w:div>
        <w:div w:id="1630284633">
          <w:marLeft w:val="0"/>
          <w:marRight w:val="0"/>
          <w:marTop w:val="40"/>
          <w:marBottom w:val="60"/>
          <w:divBdr>
            <w:top w:val="none" w:sz="0" w:space="0" w:color="auto"/>
            <w:left w:val="none" w:sz="0" w:space="0" w:color="auto"/>
            <w:bottom w:val="none" w:sz="0" w:space="0" w:color="auto"/>
            <w:right w:val="none" w:sz="0" w:space="0" w:color="auto"/>
          </w:divBdr>
        </w:div>
        <w:div w:id="18245394">
          <w:marLeft w:val="0"/>
          <w:marRight w:val="0"/>
          <w:marTop w:val="40"/>
          <w:marBottom w:val="60"/>
          <w:divBdr>
            <w:top w:val="none" w:sz="0" w:space="0" w:color="auto"/>
            <w:left w:val="none" w:sz="0" w:space="0" w:color="auto"/>
            <w:bottom w:val="none" w:sz="0" w:space="0" w:color="auto"/>
            <w:right w:val="none" w:sz="0" w:space="0" w:color="auto"/>
          </w:divBdr>
        </w:div>
        <w:div w:id="2034763805">
          <w:marLeft w:val="0"/>
          <w:marRight w:val="0"/>
          <w:marTop w:val="0"/>
          <w:marBottom w:val="200"/>
          <w:divBdr>
            <w:top w:val="none" w:sz="0" w:space="0" w:color="auto"/>
            <w:left w:val="none" w:sz="0" w:space="0" w:color="auto"/>
            <w:bottom w:val="none" w:sz="0" w:space="0" w:color="auto"/>
            <w:right w:val="none" w:sz="0" w:space="0" w:color="auto"/>
          </w:divBdr>
        </w:div>
        <w:div w:id="1085031705">
          <w:marLeft w:val="0"/>
          <w:marRight w:val="0"/>
          <w:marTop w:val="0"/>
          <w:marBottom w:val="200"/>
          <w:divBdr>
            <w:top w:val="none" w:sz="0" w:space="0" w:color="auto"/>
            <w:left w:val="none" w:sz="0" w:space="0" w:color="auto"/>
            <w:bottom w:val="none" w:sz="0" w:space="0" w:color="auto"/>
            <w:right w:val="none" w:sz="0" w:space="0" w:color="auto"/>
          </w:divBdr>
        </w:div>
        <w:div w:id="1553225866">
          <w:marLeft w:val="514"/>
          <w:marRight w:val="0"/>
          <w:marTop w:val="40"/>
          <w:marBottom w:val="60"/>
          <w:divBdr>
            <w:top w:val="none" w:sz="0" w:space="0" w:color="auto"/>
            <w:left w:val="none" w:sz="0" w:space="0" w:color="auto"/>
            <w:bottom w:val="none" w:sz="0" w:space="0" w:color="auto"/>
            <w:right w:val="none" w:sz="0" w:space="0" w:color="auto"/>
          </w:divBdr>
        </w:div>
        <w:div w:id="1295789417">
          <w:marLeft w:val="0"/>
          <w:marRight w:val="0"/>
          <w:marTop w:val="40"/>
          <w:marBottom w:val="60"/>
          <w:divBdr>
            <w:top w:val="none" w:sz="0" w:space="0" w:color="auto"/>
            <w:left w:val="none" w:sz="0" w:space="0" w:color="auto"/>
            <w:bottom w:val="none" w:sz="0" w:space="0" w:color="auto"/>
            <w:right w:val="none" w:sz="0" w:space="0" w:color="auto"/>
          </w:divBdr>
        </w:div>
        <w:div w:id="600844946">
          <w:marLeft w:val="0"/>
          <w:marRight w:val="0"/>
          <w:marTop w:val="0"/>
          <w:marBottom w:val="60"/>
          <w:divBdr>
            <w:top w:val="none" w:sz="0" w:space="0" w:color="auto"/>
            <w:left w:val="none" w:sz="0" w:space="0" w:color="auto"/>
            <w:bottom w:val="none" w:sz="0" w:space="0" w:color="auto"/>
            <w:right w:val="none" w:sz="0" w:space="0" w:color="auto"/>
          </w:divBdr>
        </w:div>
        <w:div w:id="877817133">
          <w:marLeft w:val="507"/>
          <w:marRight w:val="0"/>
          <w:marTop w:val="0"/>
          <w:marBottom w:val="60"/>
          <w:divBdr>
            <w:top w:val="none" w:sz="0" w:space="0" w:color="auto"/>
            <w:left w:val="none" w:sz="0" w:space="0" w:color="auto"/>
            <w:bottom w:val="none" w:sz="0" w:space="0" w:color="auto"/>
            <w:right w:val="none" w:sz="0" w:space="0" w:color="auto"/>
          </w:divBdr>
        </w:div>
        <w:div w:id="2043046379">
          <w:marLeft w:val="507"/>
          <w:marRight w:val="0"/>
          <w:marTop w:val="0"/>
          <w:marBottom w:val="60"/>
          <w:divBdr>
            <w:top w:val="none" w:sz="0" w:space="0" w:color="auto"/>
            <w:left w:val="none" w:sz="0" w:space="0" w:color="auto"/>
            <w:bottom w:val="none" w:sz="0" w:space="0" w:color="auto"/>
            <w:right w:val="none" w:sz="0" w:space="0" w:color="auto"/>
          </w:divBdr>
        </w:div>
        <w:div w:id="2078937834">
          <w:marLeft w:val="507"/>
          <w:marRight w:val="0"/>
          <w:marTop w:val="0"/>
          <w:marBottom w:val="60"/>
          <w:divBdr>
            <w:top w:val="none" w:sz="0" w:space="0" w:color="auto"/>
            <w:left w:val="none" w:sz="0" w:space="0" w:color="auto"/>
            <w:bottom w:val="none" w:sz="0" w:space="0" w:color="auto"/>
            <w:right w:val="none" w:sz="0" w:space="0" w:color="auto"/>
          </w:divBdr>
        </w:div>
        <w:div w:id="556430196">
          <w:marLeft w:val="504"/>
          <w:marRight w:val="0"/>
          <w:marTop w:val="0"/>
          <w:marBottom w:val="60"/>
          <w:divBdr>
            <w:top w:val="none" w:sz="0" w:space="0" w:color="auto"/>
            <w:left w:val="none" w:sz="0" w:space="0" w:color="auto"/>
            <w:bottom w:val="none" w:sz="0" w:space="0" w:color="auto"/>
            <w:right w:val="none" w:sz="0" w:space="0" w:color="auto"/>
          </w:divBdr>
        </w:div>
        <w:div w:id="1295526399">
          <w:marLeft w:val="0"/>
          <w:marRight w:val="0"/>
          <w:marTop w:val="40"/>
          <w:marBottom w:val="60"/>
          <w:divBdr>
            <w:top w:val="none" w:sz="0" w:space="0" w:color="auto"/>
            <w:left w:val="none" w:sz="0" w:space="0" w:color="auto"/>
            <w:bottom w:val="none" w:sz="0" w:space="0" w:color="auto"/>
            <w:right w:val="none" w:sz="0" w:space="0" w:color="auto"/>
          </w:divBdr>
        </w:div>
        <w:div w:id="503319549">
          <w:marLeft w:val="0"/>
          <w:marRight w:val="0"/>
          <w:marTop w:val="40"/>
          <w:marBottom w:val="60"/>
          <w:divBdr>
            <w:top w:val="none" w:sz="0" w:space="0" w:color="auto"/>
            <w:left w:val="none" w:sz="0" w:space="0" w:color="auto"/>
            <w:bottom w:val="none" w:sz="0" w:space="0" w:color="auto"/>
            <w:right w:val="none" w:sz="0" w:space="0" w:color="auto"/>
          </w:divBdr>
        </w:div>
        <w:div w:id="1754544486">
          <w:marLeft w:val="514"/>
          <w:marRight w:val="0"/>
          <w:marTop w:val="40"/>
          <w:marBottom w:val="60"/>
          <w:divBdr>
            <w:top w:val="none" w:sz="0" w:space="0" w:color="auto"/>
            <w:left w:val="none" w:sz="0" w:space="0" w:color="auto"/>
            <w:bottom w:val="none" w:sz="0" w:space="0" w:color="auto"/>
            <w:right w:val="none" w:sz="0" w:space="0" w:color="auto"/>
          </w:divBdr>
        </w:div>
        <w:div w:id="189031051">
          <w:marLeft w:val="0"/>
          <w:marRight w:val="0"/>
          <w:marTop w:val="40"/>
          <w:marBottom w:val="60"/>
          <w:divBdr>
            <w:top w:val="none" w:sz="0" w:space="0" w:color="auto"/>
            <w:left w:val="none" w:sz="0" w:space="0" w:color="auto"/>
            <w:bottom w:val="none" w:sz="0" w:space="0" w:color="auto"/>
            <w:right w:val="none" w:sz="0" w:space="0" w:color="auto"/>
          </w:divBdr>
        </w:div>
        <w:div w:id="236747286">
          <w:marLeft w:val="0"/>
          <w:marRight w:val="0"/>
          <w:marTop w:val="0"/>
          <w:marBottom w:val="60"/>
          <w:divBdr>
            <w:top w:val="none" w:sz="0" w:space="0" w:color="auto"/>
            <w:left w:val="none" w:sz="0" w:space="0" w:color="auto"/>
            <w:bottom w:val="none" w:sz="0" w:space="0" w:color="auto"/>
            <w:right w:val="none" w:sz="0" w:space="0" w:color="auto"/>
          </w:divBdr>
        </w:div>
        <w:div w:id="1437483531">
          <w:marLeft w:val="504"/>
          <w:marRight w:val="0"/>
          <w:marTop w:val="0"/>
          <w:marBottom w:val="60"/>
          <w:divBdr>
            <w:top w:val="none" w:sz="0" w:space="0" w:color="auto"/>
            <w:left w:val="none" w:sz="0" w:space="0" w:color="auto"/>
            <w:bottom w:val="none" w:sz="0" w:space="0" w:color="auto"/>
            <w:right w:val="none" w:sz="0" w:space="0" w:color="auto"/>
          </w:divBdr>
        </w:div>
        <w:div w:id="946543182">
          <w:marLeft w:val="504"/>
          <w:marRight w:val="0"/>
          <w:marTop w:val="0"/>
          <w:marBottom w:val="60"/>
          <w:divBdr>
            <w:top w:val="none" w:sz="0" w:space="0" w:color="auto"/>
            <w:left w:val="none" w:sz="0" w:space="0" w:color="auto"/>
            <w:bottom w:val="none" w:sz="0" w:space="0" w:color="auto"/>
            <w:right w:val="none" w:sz="0" w:space="0" w:color="auto"/>
          </w:divBdr>
        </w:div>
        <w:div w:id="686098218">
          <w:marLeft w:val="504"/>
          <w:marRight w:val="0"/>
          <w:marTop w:val="0"/>
          <w:marBottom w:val="60"/>
          <w:divBdr>
            <w:top w:val="none" w:sz="0" w:space="0" w:color="auto"/>
            <w:left w:val="none" w:sz="0" w:space="0" w:color="auto"/>
            <w:bottom w:val="none" w:sz="0" w:space="0" w:color="auto"/>
            <w:right w:val="none" w:sz="0" w:space="0" w:color="auto"/>
          </w:divBdr>
        </w:div>
        <w:div w:id="1713067830">
          <w:marLeft w:val="504"/>
          <w:marRight w:val="0"/>
          <w:marTop w:val="0"/>
          <w:marBottom w:val="60"/>
          <w:divBdr>
            <w:top w:val="none" w:sz="0" w:space="0" w:color="auto"/>
            <w:left w:val="none" w:sz="0" w:space="0" w:color="auto"/>
            <w:bottom w:val="none" w:sz="0" w:space="0" w:color="auto"/>
            <w:right w:val="none" w:sz="0" w:space="0" w:color="auto"/>
          </w:divBdr>
        </w:div>
        <w:div w:id="1526283917">
          <w:marLeft w:val="504"/>
          <w:marRight w:val="0"/>
          <w:marTop w:val="0"/>
          <w:marBottom w:val="60"/>
          <w:divBdr>
            <w:top w:val="none" w:sz="0" w:space="0" w:color="auto"/>
            <w:left w:val="none" w:sz="0" w:space="0" w:color="auto"/>
            <w:bottom w:val="none" w:sz="0" w:space="0" w:color="auto"/>
            <w:right w:val="none" w:sz="0" w:space="0" w:color="auto"/>
          </w:divBdr>
        </w:div>
        <w:div w:id="1279947535">
          <w:marLeft w:val="0"/>
          <w:marRight w:val="0"/>
          <w:marTop w:val="40"/>
          <w:marBottom w:val="60"/>
          <w:divBdr>
            <w:top w:val="none" w:sz="0" w:space="0" w:color="auto"/>
            <w:left w:val="none" w:sz="0" w:space="0" w:color="auto"/>
            <w:bottom w:val="none" w:sz="0" w:space="0" w:color="auto"/>
            <w:right w:val="none" w:sz="0" w:space="0" w:color="auto"/>
          </w:divBdr>
        </w:div>
        <w:div w:id="636446856">
          <w:marLeft w:val="0"/>
          <w:marRight w:val="0"/>
          <w:marTop w:val="40"/>
          <w:marBottom w:val="60"/>
          <w:divBdr>
            <w:top w:val="none" w:sz="0" w:space="0" w:color="auto"/>
            <w:left w:val="none" w:sz="0" w:space="0" w:color="auto"/>
            <w:bottom w:val="none" w:sz="0" w:space="0" w:color="auto"/>
            <w:right w:val="none" w:sz="0" w:space="0" w:color="auto"/>
          </w:divBdr>
        </w:div>
        <w:div w:id="1569876581">
          <w:marLeft w:val="0"/>
          <w:marRight w:val="0"/>
          <w:marTop w:val="0"/>
          <w:marBottom w:val="200"/>
          <w:divBdr>
            <w:top w:val="none" w:sz="0" w:space="0" w:color="auto"/>
            <w:left w:val="none" w:sz="0" w:space="0" w:color="auto"/>
            <w:bottom w:val="none" w:sz="0" w:space="0" w:color="auto"/>
            <w:right w:val="none" w:sz="0" w:space="0" w:color="auto"/>
          </w:divBdr>
        </w:div>
        <w:div w:id="1439567679">
          <w:marLeft w:val="0"/>
          <w:marRight w:val="0"/>
          <w:marTop w:val="0"/>
          <w:marBottom w:val="200"/>
          <w:divBdr>
            <w:top w:val="none" w:sz="0" w:space="0" w:color="auto"/>
            <w:left w:val="none" w:sz="0" w:space="0" w:color="auto"/>
            <w:bottom w:val="none" w:sz="0" w:space="0" w:color="auto"/>
            <w:right w:val="none" w:sz="0" w:space="0" w:color="auto"/>
          </w:divBdr>
        </w:div>
        <w:div w:id="1782527568">
          <w:marLeft w:val="514"/>
          <w:marRight w:val="0"/>
          <w:marTop w:val="40"/>
          <w:marBottom w:val="60"/>
          <w:divBdr>
            <w:top w:val="none" w:sz="0" w:space="0" w:color="auto"/>
            <w:left w:val="none" w:sz="0" w:space="0" w:color="auto"/>
            <w:bottom w:val="none" w:sz="0" w:space="0" w:color="auto"/>
            <w:right w:val="none" w:sz="0" w:space="0" w:color="auto"/>
          </w:divBdr>
        </w:div>
        <w:div w:id="758909392">
          <w:marLeft w:val="0"/>
          <w:marRight w:val="0"/>
          <w:marTop w:val="40"/>
          <w:marBottom w:val="60"/>
          <w:divBdr>
            <w:top w:val="none" w:sz="0" w:space="0" w:color="auto"/>
            <w:left w:val="none" w:sz="0" w:space="0" w:color="auto"/>
            <w:bottom w:val="none" w:sz="0" w:space="0" w:color="auto"/>
            <w:right w:val="none" w:sz="0" w:space="0" w:color="auto"/>
          </w:divBdr>
        </w:div>
        <w:div w:id="96407814">
          <w:marLeft w:val="0"/>
          <w:marRight w:val="0"/>
          <w:marTop w:val="0"/>
          <w:marBottom w:val="60"/>
          <w:divBdr>
            <w:top w:val="none" w:sz="0" w:space="0" w:color="auto"/>
            <w:left w:val="none" w:sz="0" w:space="0" w:color="auto"/>
            <w:bottom w:val="none" w:sz="0" w:space="0" w:color="auto"/>
            <w:right w:val="none" w:sz="0" w:space="0" w:color="auto"/>
          </w:divBdr>
        </w:div>
        <w:div w:id="570625559">
          <w:marLeft w:val="504"/>
          <w:marRight w:val="0"/>
          <w:marTop w:val="0"/>
          <w:marBottom w:val="60"/>
          <w:divBdr>
            <w:top w:val="none" w:sz="0" w:space="0" w:color="auto"/>
            <w:left w:val="none" w:sz="0" w:space="0" w:color="auto"/>
            <w:bottom w:val="none" w:sz="0" w:space="0" w:color="auto"/>
            <w:right w:val="none" w:sz="0" w:space="0" w:color="auto"/>
          </w:divBdr>
        </w:div>
        <w:div w:id="236131488">
          <w:marLeft w:val="504"/>
          <w:marRight w:val="0"/>
          <w:marTop w:val="0"/>
          <w:marBottom w:val="60"/>
          <w:divBdr>
            <w:top w:val="none" w:sz="0" w:space="0" w:color="auto"/>
            <w:left w:val="none" w:sz="0" w:space="0" w:color="auto"/>
            <w:bottom w:val="none" w:sz="0" w:space="0" w:color="auto"/>
            <w:right w:val="none" w:sz="0" w:space="0" w:color="auto"/>
          </w:divBdr>
        </w:div>
        <w:div w:id="960769043">
          <w:marLeft w:val="504"/>
          <w:marRight w:val="0"/>
          <w:marTop w:val="0"/>
          <w:marBottom w:val="60"/>
          <w:divBdr>
            <w:top w:val="none" w:sz="0" w:space="0" w:color="auto"/>
            <w:left w:val="none" w:sz="0" w:space="0" w:color="auto"/>
            <w:bottom w:val="none" w:sz="0" w:space="0" w:color="auto"/>
            <w:right w:val="none" w:sz="0" w:space="0" w:color="auto"/>
          </w:divBdr>
        </w:div>
        <w:div w:id="1520779728">
          <w:marLeft w:val="504"/>
          <w:marRight w:val="0"/>
          <w:marTop w:val="0"/>
          <w:marBottom w:val="60"/>
          <w:divBdr>
            <w:top w:val="none" w:sz="0" w:space="0" w:color="auto"/>
            <w:left w:val="none" w:sz="0" w:space="0" w:color="auto"/>
            <w:bottom w:val="none" w:sz="0" w:space="0" w:color="auto"/>
            <w:right w:val="none" w:sz="0" w:space="0" w:color="auto"/>
          </w:divBdr>
        </w:div>
        <w:div w:id="1765106708">
          <w:marLeft w:val="0"/>
          <w:marRight w:val="0"/>
          <w:marTop w:val="40"/>
          <w:marBottom w:val="60"/>
          <w:divBdr>
            <w:top w:val="none" w:sz="0" w:space="0" w:color="auto"/>
            <w:left w:val="none" w:sz="0" w:space="0" w:color="auto"/>
            <w:bottom w:val="none" w:sz="0" w:space="0" w:color="auto"/>
            <w:right w:val="none" w:sz="0" w:space="0" w:color="auto"/>
          </w:divBdr>
        </w:div>
        <w:div w:id="2061974835">
          <w:marLeft w:val="0"/>
          <w:marRight w:val="0"/>
          <w:marTop w:val="40"/>
          <w:marBottom w:val="60"/>
          <w:divBdr>
            <w:top w:val="none" w:sz="0" w:space="0" w:color="auto"/>
            <w:left w:val="none" w:sz="0" w:space="0" w:color="auto"/>
            <w:bottom w:val="none" w:sz="0" w:space="0" w:color="auto"/>
            <w:right w:val="none" w:sz="0" w:space="0" w:color="auto"/>
          </w:divBdr>
        </w:div>
        <w:div w:id="1478453607">
          <w:marLeft w:val="514"/>
          <w:marRight w:val="0"/>
          <w:marTop w:val="40"/>
          <w:marBottom w:val="60"/>
          <w:divBdr>
            <w:top w:val="none" w:sz="0" w:space="0" w:color="auto"/>
            <w:left w:val="none" w:sz="0" w:space="0" w:color="auto"/>
            <w:bottom w:val="none" w:sz="0" w:space="0" w:color="auto"/>
            <w:right w:val="none" w:sz="0" w:space="0" w:color="auto"/>
          </w:divBdr>
        </w:div>
        <w:div w:id="810901390">
          <w:marLeft w:val="0"/>
          <w:marRight w:val="0"/>
          <w:marTop w:val="40"/>
          <w:marBottom w:val="60"/>
          <w:divBdr>
            <w:top w:val="none" w:sz="0" w:space="0" w:color="auto"/>
            <w:left w:val="none" w:sz="0" w:space="0" w:color="auto"/>
            <w:bottom w:val="none" w:sz="0" w:space="0" w:color="auto"/>
            <w:right w:val="none" w:sz="0" w:space="0" w:color="auto"/>
          </w:divBdr>
        </w:div>
        <w:div w:id="1611817985">
          <w:marLeft w:val="0"/>
          <w:marRight w:val="0"/>
          <w:marTop w:val="0"/>
          <w:marBottom w:val="60"/>
          <w:divBdr>
            <w:top w:val="none" w:sz="0" w:space="0" w:color="auto"/>
            <w:left w:val="none" w:sz="0" w:space="0" w:color="auto"/>
            <w:bottom w:val="none" w:sz="0" w:space="0" w:color="auto"/>
            <w:right w:val="none" w:sz="0" w:space="0" w:color="auto"/>
          </w:divBdr>
        </w:div>
        <w:div w:id="493179103">
          <w:marLeft w:val="504"/>
          <w:marRight w:val="0"/>
          <w:marTop w:val="0"/>
          <w:marBottom w:val="60"/>
          <w:divBdr>
            <w:top w:val="none" w:sz="0" w:space="0" w:color="auto"/>
            <w:left w:val="none" w:sz="0" w:space="0" w:color="auto"/>
            <w:bottom w:val="none" w:sz="0" w:space="0" w:color="auto"/>
            <w:right w:val="none" w:sz="0" w:space="0" w:color="auto"/>
          </w:divBdr>
        </w:div>
        <w:div w:id="498038308">
          <w:marLeft w:val="504"/>
          <w:marRight w:val="0"/>
          <w:marTop w:val="0"/>
          <w:marBottom w:val="60"/>
          <w:divBdr>
            <w:top w:val="none" w:sz="0" w:space="0" w:color="auto"/>
            <w:left w:val="none" w:sz="0" w:space="0" w:color="auto"/>
            <w:bottom w:val="none" w:sz="0" w:space="0" w:color="auto"/>
            <w:right w:val="none" w:sz="0" w:space="0" w:color="auto"/>
          </w:divBdr>
        </w:div>
        <w:div w:id="1638998208">
          <w:marLeft w:val="504"/>
          <w:marRight w:val="0"/>
          <w:marTop w:val="0"/>
          <w:marBottom w:val="60"/>
          <w:divBdr>
            <w:top w:val="none" w:sz="0" w:space="0" w:color="auto"/>
            <w:left w:val="none" w:sz="0" w:space="0" w:color="auto"/>
            <w:bottom w:val="none" w:sz="0" w:space="0" w:color="auto"/>
            <w:right w:val="none" w:sz="0" w:space="0" w:color="auto"/>
          </w:divBdr>
        </w:div>
        <w:div w:id="1689872344">
          <w:marLeft w:val="504"/>
          <w:marRight w:val="0"/>
          <w:marTop w:val="0"/>
          <w:marBottom w:val="60"/>
          <w:divBdr>
            <w:top w:val="none" w:sz="0" w:space="0" w:color="auto"/>
            <w:left w:val="none" w:sz="0" w:space="0" w:color="auto"/>
            <w:bottom w:val="none" w:sz="0" w:space="0" w:color="auto"/>
            <w:right w:val="none" w:sz="0" w:space="0" w:color="auto"/>
          </w:divBdr>
        </w:div>
        <w:div w:id="1738749254">
          <w:marLeft w:val="504"/>
          <w:marRight w:val="0"/>
          <w:marTop w:val="0"/>
          <w:marBottom w:val="60"/>
          <w:divBdr>
            <w:top w:val="none" w:sz="0" w:space="0" w:color="auto"/>
            <w:left w:val="none" w:sz="0" w:space="0" w:color="auto"/>
            <w:bottom w:val="none" w:sz="0" w:space="0" w:color="auto"/>
            <w:right w:val="none" w:sz="0" w:space="0" w:color="auto"/>
          </w:divBdr>
        </w:div>
        <w:div w:id="1452171006">
          <w:marLeft w:val="0"/>
          <w:marRight w:val="0"/>
          <w:marTop w:val="40"/>
          <w:marBottom w:val="60"/>
          <w:divBdr>
            <w:top w:val="none" w:sz="0" w:space="0" w:color="auto"/>
            <w:left w:val="none" w:sz="0" w:space="0" w:color="auto"/>
            <w:bottom w:val="none" w:sz="0" w:space="0" w:color="auto"/>
            <w:right w:val="none" w:sz="0" w:space="0" w:color="auto"/>
          </w:divBdr>
        </w:div>
        <w:div w:id="1334067555">
          <w:marLeft w:val="0"/>
          <w:marRight w:val="0"/>
          <w:marTop w:val="40"/>
          <w:marBottom w:val="60"/>
          <w:divBdr>
            <w:top w:val="none" w:sz="0" w:space="0" w:color="auto"/>
            <w:left w:val="none" w:sz="0" w:space="0" w:color="auto"/>
            <w:bottom w:val="none" w:sz="0" w:space="0" w:color="auto"/>
            <w:right w:val="none" w:sz="0" w:space="0" w:color="auto"/>
          </w:divBdr>
        </w:div>
        <w:div w:id="423302998">
          <w:marLeft w:val="0"/>
          <w:marRight w:val="0"/>
          <w:marTop w:val="0"/>
          <w:marBottom w:val="200"/>
          <w:divBdr>
            <w:top w:val="none" w:sz="0" w:space="0" w:color="auto"/>
            <w:left w:val="none" w:sz="0" w:space="0" w:color="auto"/>
            <w:bottom w:val="none" w:sz="0" w:space="0" w:color="auto"/>
            <w:right w:val="none" w:sz="0" w:space="0" w:color="auto"/>
          </w:divBdr>
        </w:div>
        <w:div w:id="1058020259">
          <w:marLeft w:val="0"/>
          <w:marRight w:val="0"/>
          <w:marTop w:val="0"/>
          <w:marBottom w:val="200"/>
          <w:divBdr>
            <w:top w:val="none" w:sz="0" w:space="0" w:color="auto"/>
            <w:left w:val="none" w:sz="0" w:space="0" w:color="auto"/>
            <w:bottom w:val="none" w:sz="0" w:space="0" w:color="auto"/>
            <w:right w:val="none" w:sz="0" w:space="0" w:color="auto"/>
          </w:divBdr>
        </w:div>
        <w:div w:id="1166168938">
          <w:marLeft w:val="514"/>
          <w:marRight w:val="0"/>
          <w:marTop w:val="40"/>
          <w:marBottom w:val="60"/>
          <w:divBdr>
            <w:top w:val="none" w:sz="0" w:space="0" w:color="auto"/>
            <w:left w:val="none" w:sz="0" w:space="0" w:color="auto"/>
            <w:bottom w:val="none" w:sz="0" w:space="0" w:color="auto"/>
            <w:right w:val="none" w:sz="0" w:space="0" w:color="auto"/>
          </w:divBdr>
        </w:div>
        <w:div w:id="694961966">
          <w:marLeft w:val="0"/>
          <w:marRight w:val="0"/>
          <w:marTop w:val="40"/>
          <w:marBottom w:val="60"/>
          <w:divBdr>
            <w:top w:val="none" w:sz="0" w:space="0" w:color="auto"/>
            <w:left w:val="none" w:sz="0" w:space="0" w:color="auto"/>
            <w:bottom w:val="none" w:sz="0" w:space="0" w:color="auto"/>
            <w:right w:val="none" w:sz="0" w:space="0" w:color="auto"/>
          </w:divBdr>
        </w:div>
        <w:div w:id="1607342531">
          <w:marLeft w:val="0"/>
          <w:marRight w:val="0"/>
          <w:marTop w:val="0"/>
          <w:marBottom w:val="60"/>
          <w:divBdr>
            <w:top w:val="none" w:sz="0" w:space="0" w:color="auto"/>
            <w:left w:val="none" w:sz="0" w:space="0" w:color="auto"/>
            <w:bottom w:val="none" w:sz="0" w:space="0" w:color="auto"/>
            <w:right w:val="none" w:sz="0" w:space="0" w:color="auto"/>
          </w:divBdr>
        </w:div>
        <w:div w:id="1760953741">
          <w:marLeft w:val="504"/>
          <w:marRight w:val="0"/>
          <w:marTop w:val="0"/>
          <w:marBottom w:val="60"/>
          <w:divBdr>
            <w:top w:val="none" w:sz="0" w:space="0" w:color="auto"/>
            <w:left w:val="none" w:sz="0" w:space="0" w:color="auto"/>
            <w:bottom w:val="none" w:sz="0" w:space="0" w:color="auto"/>
            <w:right w:val="none" w:sz="0" w:space="0" w:color="auto"/>
          </w:divBdr>
        </w:div>
        <w:div w:id="100152301">
          <w:marLeft w:val="504"/>
          <w:marRight w:val="0"/>
          <w:marTop w:val="0"/>
          <w:marBottom w:val="60"/>
          <w:divBdr>
            <w:top w:val="none" w:sz="0" w:space="0" w:color="auto"/>
            <w:left w:val="none" w:sz="0" w:space="0" w:color="auto"/>
            <w:bottom w:val="none" w:sz="0" w:space="0" w:color="auto"/>
            <w:right w:val="none" w:sz="0" w:space="0" w:color="auto"/>
          </w:divBdr>
        </w:div>
        <w:div w:id="645937278">
          <w:marLeft w:val="504"/>
          <w:marRight w:val="0"/>
          <w:marTop w:val="0"/>
          <w:marBottom w:val="60"/>
          <w:divBdr>
            <w:top w:val="none" w:sz="0" w:space="0" w:color="auto"/>
            <w:left w:val="none" w:sz="0" w:space="0" w:color="auto"/>
            <w:bottom w:val="none" w:sz="0" w:space="0" w:color="auto"/>
            <w:right w:val="none" w:sz="0" w:space="0" w:color="auto"/>
          </w:divBdr>
        </w:div>
        <w:div w:id="1208296514">
          <w:marLeft w:val="504"/>
          <w:marRight w:val="0"/>
          <w:marTop w:val="0"/>
          <w:marBottom w:val="60"/>
          <w:divBdr>
            <w:top w:val="none" w:sz="0" w:space="0" w:color="auto"/>
            <w:left w:val="none" w:sz="0" w:space="0" w:color="auto"/>
            <w:bottom w:val="none" w:sz="0" w:space="0" w:color="auto"/>
            <w:right w:val="none" w:sz="0" w:space="0" w:color="auto"/>
          </w:divBdr>
        </w:div>
        <w:div w:id="28530665">
          <w:marLeft w:val="504"/>
          <w:marRight w:val="0"/>
          <w:marTop w:val="0"/>
          <w:marBottom w:val="60"/>
          <w:divBdr>
            <w:top w:val="none" w:sz="0" w:space="0" w:color="auto"/>
            <w:left w:val="none" w:sz="0" w:space="0" w:color="auto"/>
            <w:bottom w:val="none" w:sz="0" w:space="0" w:color="auto"/>
            <w:right w:val="none" w:sz="0" w:space="0" w:color="auto"/>
          </w:divBdr>
        </w:div>
        <w:div w:id="500774444">
          <w:marLeft w:val="0"/>
          <w:marRight w:val="0"/>
          <w:marTop w:val="40"/>
          <w:marBottom w:val="60"/>
          <w:divBdr>
            <w:top w:val="none" w:sz="0" w:space="0" w:color="auto"/>
            <w:left w:val="none" w:sz="0" w:space="0" w:color="auto"/>
            <w:bottom w:val="none" w:sz="0" w:space="0" w:color="auto"/>
            <w:right w:val="none" w:sz="0" w:space="0" w:color="auto"/>
          </w:divBdr>
        </w:div>
        <w:div w:id="1025205477">
          <w:marLeft w:val="0"/>
          <w:marRight w:val="0"/>
          <w:marTop w:val="40"/>
          <w:marBottom w:val="60"/>
          <w:divBdr>
            <w:top w:val="none" w:sz="0" w:space="0" w:color="auto"/>
            <w:left w:val="none" w:sz="0" w:space="0" w:color="auto"/>
            <w:bottom w:val="none" w:sz="0" w:space="0" w:color="auto"/>
            <w:right w:val="none" w:sz="0" w:space="0" w:color="auto"/>
          </w:divBdr>
        </w:div>
        <w:div w:id="1524711532">
          <w:marLeft w:val="514"/>
          <w:marRight w:val="0"/>
          <w:marTop w:val="40"/>
          <w:marBottom w:val="60"/>
          <w:divBdr>
            <w:top w:val="none" w:sz="0" w:space="0" w:color="auto"/>
            <w:left w:val="none" w:sz="0" w:space="0" w:color="auto"/>
            <w:bottom w:val="none" w:sz="0" w:space="0" w:color="auto"/>
            <w:right w:val="none" w:sz="0" w:space="0" w:color="auto"/>
          </w:divBdr>
        </w:div>
        <w:div w:id="248392774">
          <w:marLeft w:val="0"/>
          <w:marRight w:val="0"/>
          <w:marTop w:val="40"/>
          <w:marBottom w:val="60"/>
          <w:divBdr>
            <w:top w:val="none" w:sz="0" w:space="0" w:color="auto"/>
            <w:left w:val="none" w:sz="0" w:space="0" w:color="auto"/>
            <w:bottom w:val="none" w:sz="0" w:space="0" w:color="auto"/>
            <w:right w:val="none" w:sz="0" w:space="0" w:color="auto"/>
          </w:divBdr>
        </w:div>
        <w:div w:id="252974068">
          <w:marLeft w:val="0"/>
          <w:marRight w:val="0"/>
          <w:marTop w:val="0"/>
          <w:marBottom w:val="60"/>
          <w:divBdr>
            <w:top w:val="none" w:sz="0" w:space="0" w:color="auto"/>
            <w:left w:val="none" w:sz="0" w:space="0" w:color="auto"/>
            <w:bottom w:val="none" w:sz="0" w:space="0" w:color="auto"/>
            <w:right w:val="none" w:sz="0" w:space="0" w:color="auto"/>
          </w:divBdr>
        </w:div>
        <w:div w:id="66346230">
          <w:marLeft w:val="504"/>
          <w:marRight w:val="0"/>
          <w:marTop w:val="0"/>
          <w:marBottom w:val="60"/>
          <w:divBdr>
            <w:top w:val="none" w:sz="0" w:space="0" w:color="auto"/>
            <w:left w:val="none" w:sz="0" w:space="0" w:color="auto"/>
            <w:bottom w:val="none" w:sz="0" w:space="0" w:color="auto"/>
            <w:right w:val="none" w:sz="0" w:space="0" w:color="auto"/>
          </w:divBdr>
        </w:div>
        <w:div w:id="2078017920">
          <w:marLeft w:val="504"/>
          <w:marRight w:val="0"/>
          <w:marTop w:val="0"/>
          <w:marBottom w:val="60"/>
          <w:divBdr>
            <w:top w:val="none" w:sz="0" w:space="0" w:color="auto"/>
            <w:left w:val="none" w:sz="0" w:space="0" w:color="auto"/>
            <w:bottom w:val="none" w:sz="0" w:space="0" w:color="auto"/>
            <w:right w:val="none" w:sz="0" w:space="0" w:color="auto"/>
          </w:divBdr>
        </w:div>
        <w:div w:id="2035645588">
          <w:marLeft w:val="507"/>
          <w:marRight w:val="0"/>
          <w:marTop w:val="0"/>
          <w:marBottom w:val="60"/>
          <w:divBdr>
            <w:top w:val="none" w:sz="0" w:space="0" w:color="auto"/>
            <w:left w:val="none" w:sz="0" w:space="0" w:color="auto"/>
            <w:bottom w:val="none" w:sz="0" w:space="0" w:color="auto"/>
            <w:right w:val="none" w:sz="0" w:space="0" w:color="auto"/>
          </w:divBdr>
        </w:div>
        <w:div w:id="1793398447">
          <w:marLeft w:val="507"/>
          <w:marRight w:val="0"/>
          <w:marTop w:val="0"/>
          <w:marBottom w:val="60"/>
          <w:divBdr>
            <w:top w:val="none" w:sz="0" w:space="0" w:color="auto"/>
            <w:left w:val="none" w:sz="0" w:space="0" w:color="auto"/>
            <w:bottom w:val="none" w:sz="0" w:space="0" w:color="auto"/>
            <w:right w:val="none" w:sz="0" w:space="0" w:color="auto"/>
          </w:divBdr>
        </w:div>
        <w:div w:id="1043942017">
          <w:marLeft w:val="0"/>
          <w:marRight w:val="0"/>
          <w:marTop w:val="40"/>
          <w:marBottom w:val="60"/>
          <w:divBdr>
            <w:top w:val="none" w:sz="0" w:space="0" w:color="auto"/>
            <w:left w:val="none" w:sz="0" w:space="0" w:color="auto"/>
            <w:bottom w:val="none" w:sz="0" w:space="0" w:color="auto"/>
            <w:right w:val="none" w:sz="0" w:space="0" w:color="auto"/>
          </w:divBdr>
        </w:div>
        <w:div w:id="1440636288">
          <w:marLeft w:val="0"/>
          <w:marRight w:val="0"/>
          <w:marTop w:val="40"/>
          <w:marBottom w:val="60"/>
          <w:divBdr>
            <w:top w:val="none" w:sz="0" w:space="0" w:color="auto"/>
            <w:left w:val="none" w:sz="0" w:space="0" w:color="auto"/>
            <w:bottom w:val="none" w:sz="0" w:space="0" w:color="auto"/>
            <w:right w:val="none" w:sz="0" w:space="0" w:color="auto"/>
          </w:divBdr>
        </w:div>
        <w:div w:id="1194926413">
          <w:marLeft w:val="0"/>
          <w:marRight w:val="0"/>
          <w:marTop w:val="0"/>
          <w:marBottom w:val="200"/>
          <w:divBdr>
            <w:top w:val="none" w:sz="0" w:space="0" w:color="auto"/>
            <w:left w:val="none" w:sz="0" w:space="0" w:color="auto"/>
            <w:bottom w:val="none" w:sz="0" w:space="0" w:color="auto"/>
            <w:right w:val="none" w:sz="0" w:space="0" w:color="auto"/>
          </w:divBdr>
        </w:div>
        <w:div w:id="593243658">
          <w:marLeft w:val="0"/>
          <w:marRight w:val="0"/>
          <w:marTop w:val="0"/>
          <w:marBottom w:val="200"/>
          <w:divBdr>
            <w:top w:val="none" w:sz="0" w:space="0" w:color="auto"/>
            <w:left w:val="none" w:sz="0" w:space="0" w:color="auto"/>
            <w:bottom w:val="none" w:sz="0" w:space="0" w:color="auto"/>
            <w:right w:val="none" w:sz="0" w:space="0" w:color="auto"/>
          </w:divBdr>
        </w:div>
        <w:div w:id="1023559952">
          <w:marLeft w:val="514"/>
          <w:marRight w:val="0"/>
          <w:marTop w:val="40"/>
          <w:marBottom w:val="60"/>
          <w:divBdr>
            <w:top w:val="none" w:sz="0" w:space="0" w:color="auto"/>
            <w:left w:val="none" w:sz="0" w:space="0" w:color="auto"/>
            <w:bottom w:val="none" w:sz="0" w:space="0" w:color="auto"/>
            <w:right w:val="none" w:sz="0" w:space="0" w:color="auto"/>
          </w:divBdr>
        </w:div>
        <w:div w:id="2032760289">
          <w:marLeft w:val="0"/>
          <w:marRight w:val="0"/>
          <w:marTop w:val="40"/>
          <w:marBottom w:val="60"/>
          <w:divBdr>
            <w:top w:val="none" w:sz="0" w:space="0" w:color="auto"/>
            <w:left w:val="none" w:sz="0" w:space="0" w:color="auto"/>
            <w:bottom w:val="none" w:sz="0" w:space="0" w:color="auto"/>
            <w:right w:val="none" w:sz="0" w:space="0" w:color="auto"/>
          </w:divBdr>
        </w:div>
        <w:div w:id="1488207411">
          <w:marLeft w:val="0"/>
          <w:marRight w:val="0"/>
          <w:marTop w:val="0"/>
          <w:marBottom w:val="60"/>
          <w:divBdr>
            <w:top w:val="none" w:sz="0" w:space="0" w:color="auto"/>
            <w:left w:val="none" w:sz="0" w:space="0" w:color="auto"/>
            <w:bottom w:val="none" w:sz="0" w:space="0" w:color="auto"/>
            <w:right w:val="none" w:sz="0" w:space="0" w:color="auto"/>
          </w:divBdr>
        </w:div>
        <w:div w:id="1213886481">
          <w:marLeft w:val="507"/>
          <w:marRight w:val="0"/>
          <w:marTop w:val="0"/>
          <w:marBottom w:val="60"/>
          <w:divBdr>
            <w:top w:val="none" w:sz="0" w:space="0" w:color="auto"/>
            <w:left w:val="none" w:sz="0" w:space="0" w:color="auto"/>
            <w:bottom w:val="none" w:sz="0" w:space="0" w:color="auto"/>
            <w:right w:val="none" w:sz="0" w:space="0" w:color="auto"/>
          </w:divBdr>
        </w:div>
        <w:div w:id="1532377113">
          <w:marLeft w:val="507"/>
          <w:marRight w:val="0"/>
          <w:marTop w:val="0"/>
          <w:marBottom w:val="60"/>
          <w:divBdr>
            <w:top w:val="none" w:sz="0" w:space="0" w:color="auto"/>
            <w:left w:val="none" w:sz="0" w:space="0" w:color="auto"/>
            <w:bottom w:val="none" w:sz="0" w:space="0" w:color="auto"/>
            <w:right w:val="none" w:sz="0" w:space="0" w:color="auto"/>
          </w:divBdr>
        </w:div>
        <w:div w:id="722019728">
          <w:marLeft w:val="507"/>
          <w:marRight w:val="0"/>
          <w:marTop w:val="0"/>
          <w:marBottom w:val="60"/>
          <w:divBdr>
            <w:top w:val="none" w:sz="0" w:space="0" w:color="auto"/>
            <w:left w:val="none" w:sz="0" w:space="0" w:color="auto"/>
            <w:bottom w:val="none" w:sz="0" w:space="0" w:color="auto"/>
            <w:right w:val="none" w:sz="0" w:space="0" w:color="auto"/>
          </w:divBdr>
        </w:div>
        <w:div w:id="253785618">
          <w:marLeft w:val="507"/>
          <w:marRight w:val="0"/>
          <w:marTop w:val="0"/>
          <w:marBottom w:val="60"/>
          <w:divBdr>
            <w:top w:val="none" w:sz="0" w:space="0" w:color="auto"/>
            <w:left w:val="none" w:sz="0" w:space="0" w:color="auto"/>
            <w:bottom w:val="none" w:sz="0" w:space="0" w:color="auto"/>
            <w:right w:val="none" w:sz="0" w:space="0" w:color="auto"/>
          </w:divBdr>
        </w:div>
        <w:div w:id="1070884662">
          <w:marLeft w:val="504"/>
          <w:marRight w:val="0"/>
          <w:marTop w:val="0"/>
          <w:marBottom w:val="60"/>
          <w:divBdr>
            <w:top w:val="none" w:sz="0" w:space="0" w:color="auto"/>
            <w:left w:val="none" w:sz="0" w:space="0" w:color="auto"/>
            <w:bottom w:val="none" w:sz="0" w:space="0" w:color="auto"/>
            <w:right w:val="none" w:sz="0" w:space="0" w:color="auto"/>
          </w:divBdr>
        </w:div>
        <w:div w:id="967854979">
          <w:marLeft w:val="504"/>
          <w:marRight w:val="0"/>
          <w:marTop w:val="0"/>
          <w:marBottom w:val="60"/>
          <w:divBdr>
            <w:top w:val="none" w:sz="0" w:space="0" w:color="auto"/>
            <w:left w:val="none" w:sz="0" w:space="0" w:color="auto"/>
            <w:bottom w:val="none" w:sz="0" w:space="0" w:color="auto"/>
            <w:right w:val="none" w:sz="0" w:space="0" w:color="auto"/>
          </w:divBdr>
        </w:div>
        <w:div w:id="206912890">
          <w:marLeft w:val="0"/>
          <w:marRight w:val="0"/>
          <w:marTop w:val="40"/>
          <w:marBottom w:val="60"/>
          <w:divBdr>
            <w:top w:val="none" w:sz="0" w:space="0" w:color="auto"/>
            <w:left w:val="none" w:sz="0" w:space="0" w:color="auto"/>
            <w:bottom w:val="none" w:sz="0" w:space="0" w:color="auto"/>
            <w:right w:val="none" w:sz="0" w:space="0" w:color="auto"/>
          </w:divBdr>
        </w:div>
        <w:div w:id="452292396">
          <w:marLeft w:val="0"/>
          <w:marRight w:val="0"/>
          <w:marTop w:val="40"/>
          <w:marBottom w:val="60"/>
          <w:divBdr>
            <w:top w:val="none" w:sz="0" w:space="0" w:color="auto"/>
            <w:left w:val="none" w:sz="0" w:space="0" w:color="auto"/>
            <w:bottom w:val="none" w:sz="0" w:space="0" w:color="auto"/>
            <w:right w:val="none" w:sz="0" w:space="0" w:color="auto"/>
          </w:divBdr>
        </w:div>
        <w:div w:id="57170149">
          <w:marLeft w:val="514"/>
          <w:marRight w:val="0"/>
          <w:marTop w:val="40"/>
          <w:marBottom w:val="60"/>
          <w:divBdr>
            <w:top w:val="none" w:sz="0" w:space="0" w:color="auto"/>
            <w:left w:val="none" w:sz="0" w:space="0" w:color="auto"/>
            <w:bottom w:val="none" w:sz="0" w:space="0" w:color="auto"/>
            <w:right w:val="none" w:sz="0" w:space="0" w:color="auto"/>
          </w:divBdr>
        </w:div>
        <w:div w:id="1884511887">
          <w:marLeft w:val="0"/>
          <w:marRight w:val="0"/>
          <w:marTop w:val="40"/>
          <w:marBottom w:val="60"/>
          <w:divBdr>
            <w:top w:val="none" w:sz="0" w:space="0" w:color="auto"/>
            <w:left w:val="none" w:sz="0" w:space="0" w:color="auto"/>
            <w:bottom w:val="none" w:sz="0" w:space="0" w:color="auto"/>
            <w:right w:val="none" w:sz="0" w:space="0" w:color="auto"/>
          </w:divBdr>
        </w:div>
        <w:div w:id="880944560">
          <w:marLeft w:val="0"/>
          <w:marRight w:val="0"/>
          <w:marTop w:val="0"/>
          <w:marBottom w:val="60"/>
          <w:divBdr>
            <w:top w:val="none" w:sz="0" w:space="0" w:color="auto"/>
            <w:left w:val="none" w:sz="0" w:space="0" w:color="auto"/>
            <w:bottom w:val="none" w:sz="0" w:space="0" w:color="auto"/>
            <w:right w:val="none" w:sz="0" w:space="0" w:color="auto"/>
          </w:divBdr>
        </w:div>
        <w:div w:id="1976712443">
          <w:marLeft w:val="504"/>
          <w:marRight w:val="0"/>
          <w:marTop w:val="0"/>
          <w:marBottom w:val="60"/>
          <w:divBdr>
            <w:top w:val="none" w:sz="0" w:space="0" w:color="auto"/>
            <w:left w:val="none" w:sz="0" w:space="0" w:color="auto"/>
            <w:bottom w:val="none" w:sz="0" w:space="0" w:color="auto"/>
            <w:right w:val="none" w:sz="0" w:space="0" w:color="auto"/>
          </w:divBdr>
        </w:div>
        <w:div w:id="363360442">
          <w:marLeft w:val="504"/>
          <w:marRight w:val="0"/>
          <w:marTop w:val="0"/>
          <w:marBottom w:val="60"/>
          <w:divBdr>
            <w:top w:val="none" w:sz="0" w:space="0" w:color="auto"/>
            <w:left w:val="none" w:sz="0" w:space="0" w:color="auto"/>
            <w:bottom w:val="none" w:sz="0" w:space="0" w:color="auto"/>
            <w:right w:val="none" w:sz="0" w:space="0" w:color="auto"/>
          </w:divBdr>
        </w:div>
        <w:div w:id="1249004870">
          <w:marLeft w:val="0"/>
          <w:marRight w:val="0"/>
          <w:marTop w:val="40"/>
          <w:marBottom w:val="60"/>
          <w:divBdr>
            <w:top w:val="none" w:sz="0" w:space="0" w:color="auto"/>
            <w:left w:val="none" w:sz="0" w:space="0" w:color="auto"/>
            <w:bottom w:val="none" w:sz="0" w:space="0" w:color="auto"/>
            <w:right w:val="none" w:sz="0" w:space="0" w:color="auto"/>
          </w:divBdr>
        </w:div>
        <w:div w:id="636567541">
          <w:marLeft w:val="0"/>
          <w:marRight w:val="0"/>
          <w:marTop w:val="40"/>
          <w:marBottom w:val="60"/>
          <w:divBdr>
            <w:top w:val="none" w:sz="0" w:space="0" w:color="auto"/>
            <w:left w:val="none" w:sz="0" w:space="0" w:color="auto"/>
            <w:bottom w:val="none" w:sz="0" w:space="0" w:color="auto"/>
            <w:right w:val="none" w:sz="0" w:space="0" w:color="auto"/>
          </w:divBdr>
        </w:div>
        <w:div w:id="1972591281">
          <w:marLeft w:val="0"/>
          <w:marRight w:val="0"/>
          <w:marTop w:val="0"/>
          <w:marBottom w:val="200"/>
          <w:divBdr>
            <w:top w:val="none" w:sz="0" w:space="0" w:color="auto"/>
            <w:left w:val="none" w:sz="0" w:space="0" w:color="auto"/>
            <w:bottom w:val="none" w:sz="0" w:space="0" w:color="auto"/>
            <w:right w:val="none" w:sz="0" w:space="0" w:color="auto"/>
          </w:divBdr>
        </w:div>
        <w:div w:id="1567372361">
          <w:marLeft w:val="0"/>
          <w:marRight w:val="0"/>
          <w:marTop w:val="0"/>
          <w:marBottom w:val="200"/>
          <w:divBdr>
            <w:top w:val="none" w:sz="0" w:space="0" w:color="auto"/>
            <w:left w:val="none" w:sz="0" w:space="0" w:color="auto"/>
            <w:bottom w:val="none" w:sz="0" w:space="0" w:color="auto"/>
            <w:right w:val="none" w:sz="0" w:space="0" w:color="auto"/>
          </w:divBdr>
        </w:div>
        <w:div w:id="1879662127">
          <w:marLeft w:val="514"/>
          <w:marRight w:val="0"/>
          <w:marTop w:val="40"/>
          <w:marBottom w:val="60"/>
          <w:divBdr>
            <w:top w:val="none" w:sz="0" w:space="0" w:color="auto"/>
            <w:left w:val="none" w:sz="0" w:space="0" w:color="auto"/>
            <w:bottom w:val="none" w:sz="0" w:space="0" w:color="auto"/>
            <w:right w:val="none" w:sz="0" w:space="0" w:color="auto"/>
          </w:divBdr>
        </w:div>
        <w:div w:id="1190922259">
          <w:marLeft w:val="0"/>
          <w:marRight w:val="0"/>
          <w:marTop w:val="40"/>
          <w:marBottom w:val="60"/>
          <w:divBdr>
            <w:top w:val="none" w:sz="0" w:space="0" w:color="auto"/>
            <w:left w:val="none" w:sz="0" w:space="0" w:color="auto"/>
            <w:bottom w:val="none" w:sz="0" w:space="0" w:color="auto"/>
            <w:right w:val="none" w:sz="0" w:space="0" w:color="auto"/>
          </w:divBdr>
        </w:div>
        <w:div w:id="1122310767">
          <w:marLeft w:val="0"/>
          <w:marRight w:val="0"/>
          <w:marTop w:val="0"/>
          <w:marBottom w:val="60"/>
          <w:divBdr>
            <w:top w:val="none" w:sz="0" w:space="0" w:color="auto"/>
            <w:left w:val="none" w:sz="0" w:space="0" w:color="auto"/>
            <w:bottom w:val="none" w:sz="0" w:space="0" w:color="auto"/>
            <w:right w:val="none" w:sz="0" w:space="0" w:color="auto"/>
          </w:divBdr>
        </w:div>
        <w:div w:id="328094189">
          <w:marLeft w:val="504"/>
          <w:marRight w:val="0"/>
          <w:marTop w:val="0"/>
          <w:marBottom w:val="60"/>
          <w:divBdr>
            <w:top w:val="none" w:sz="0" w:space="0" w:color="auto"/>
            <w:left w:val="none" w:sz="0" w:space="0" w:color="auto"/>
            <w:bottom w:val="none" w:sz="0" w:space="0" w:color="auto"/>
            <w:right w:val="none" w:sz="0" w:space="0" w:color="auto"/>
          </w:divBdr>
        </w:div>
        <w:div w:id="383065880">
          <w:marLeft w:val="0"/>
          <w:marRight w:val="0"/>
          <w:marTop w:val="40"/>
          <w:marBottom w:val="60"/>
          <w:divBdr>
            <w:top w:val="none" w:sz="0" w:space="0" w:color="auto"/>
            <w:left w:val="none" w:sz="0" w:space="0" w:color="auto"/>
            <w:bottom w:val="none" w:sz="0" w:space="0" w:color="auto"/>
            <w:right w:val="none" w:sz="0" w:space="0" w:color="auto"/>
          </w:divBdr>
        </w:div>
        <w:div w:id="2035037702">
          <w:marLeft w:val="0"/>
          <w:marRight w:val="0"/>
          <w:marTop w:val="40"/>
          <w:marBottom w:val="60"/>
          <w:divBdr>
            <w:top w:val="none" w:sz="0" w:space="0" w:color="auto"/>
            <w:left w:val="none" w:sz="0" w:space="0" w:color="auto"/>
            <w:bottom w:val="none" w:sz="0" w:space="0" w:color="auto"/>
            <w:right w:val="none" w:sz="0" w:space="0" w:color="auto"/>
          </w:divBdr>
        </w:div>
        <w:div w:id="464853900">
          <w:marLeft w:val="396"/>
          <w:marRight w:val="0"/>
          <w:marTop w:val="0"/>
          <w:marBottom w:val="60"/>
          <w:divBdr>
            <w:top w:val="none" w:sz="0" w:space="0" w:color="auto"/>
            <w:left w:val="none" w:sz="0" w:space="0" w:color="auto"/>
            <w:bottom w:val="none" w:sz="0" w:space="0" w:color="auto"/>
            <w:right w:val="none" w:sz="0" w:space="0" w:color="auto"/>
          </w:divBdr>
        </w:div>
        <w:div w:id="1797480096">
          <w:marLeft w:val="0"/>
          <w:marRight w:val="0"/>
          <w:marTop w:val="0"/>
          <w:marBottom w:val="60"/>
          <w:divBdr>
            <w:top w:val="none" w:sz="0" w:space="0" w:color="auto"/>
            <w:left w:val="none" w:sz="0" w:space="0" w:color="auto"/>
            <w:bottom w:val="none" w:sz="0" w:space="0" w:color="auto"/>
            <w:right w:val="none" w:sz="0" w:space="0" w:color="auto"/>
          </w:divBdr>
        </w:div>
        <w:div w:id="943196230">
          <w:marLeft w:val="0"/>
          <w:marRight w:val="0"/>
          <w:marTop w:val="0"/>
          <w:marBottom w:val="60"/>
          <w:divBdr>
            <w:top w:val="none" w:sz="0" w:space="0" w:color="auto"/>
            <w:left w:val="none" w:sz="0" w:space="0" w:color="auto"/>
            <w:bottom w:val="none" w:sz="0" w:space="0" w:color="auto"/>
            <w:right w:val="none" w:sz="0" w:space="0" w:color="auto"/>
          </w:divBdr>
        </w:div>
        <w:div w:id="3023158">
          <w:marLeft w:val="0"/>
          <w:marRight w:val="0"/>
          <w:marTop w:val="0"/>
          <w:marBottom w:val="60"/>
          <w:divBdr>
            <w:top w:val="none" w:sz="0" w:space="0" w:color="auto"/>
            <w:left w:val="none" w:sz="0" w:space="0" w:color="auto"/>
            <w:bottom w:val="none" w:sz="0" w:space="0" w:color="auto"/>
            <w:right w:val="none" w:sz="0" w:space="0" w:color="auto"/>
          </w:divBdr>
        </w:div>
        <w:div w:id="645011841">
          <w:marLeft w:val="0"/>
          <w:marRight w:val="0"/>
          <w:marTop w:val="0"/>
          <w:marBottom w:val="60"/>
          <w:divBdr>
            <w:top w:val="none" w:sz="0" w:space="0" w:color="auto"/>
            <w:left w:val="none" w:sz="0" w:space="0" w:color="auto"/>
            <w:bottom w:val="none" w:sz="0" w:space="0" w:color="auto"/>
            <w:right w:val="none" w:sz="0" w:space="0" w:color="auto"/>
          </w:divBdr>
        </w:div>
        <w:div w:id="100148122">
          <w:marLeft w:val="370"/>
          <w:marRight w:val="0"/>
          <w:marTop w:val="0"/>
          <w:marBottom w:val="60"/>
          <w:divBdr>
            <w:top w:val="none" w:sz="0" w:space="0" w:color="auto"/>
            <w:left w:val="none" w:sz="0" w:space="0" w:color="auto"/>
            <w:bottom w:val="none" w:sz="0" w:space="0" w:color="auto"/>
            <w:right w:val="none" w:sz="0" w:space="0" w:color="auto"/>
          </w:divBdr>
        </w:div>
        <w:div w:id="1864779537">
          <w:marLeft w:val="370"/>
          <w:marRight w:val="0"/>
          <w:marTop w:val="0"/>
          <w:marBottom w:val="60"/>
          <w:divBdr>
            <w:top w:val="none" w:sz="0" w:space="0" w:color="auto"/>
            <w:left w:val="none" w:sz="0" w:space="0" w:color="auto"/>
            <w:bottom w:val="none" w:sz="0" w:space="0" w:color="auto"/>
            <w:right w:val="none" w:sz="0" w:space="0" w:color="auto"/>
          </w:divBdr>
        </w:div>
        <w:div w:id="1814516852">
          <w:marLeft w:val="0"/>
          <w:marRight w:val="0"/>
          <w:marTop w:val="0"/>
          <w:marBottom w:val="60"/>
          <w:divBdr>
            <w:top w:val="none" w:sz="0" w:space="0" w:color="auto"/>
            <w:left w:val="none" w:sz="0" w:space="0" w:color="auto"/>
            <w:bottom w:val="none" w:sz="0" w:space="0" w:color="auto"/>
            <w:right w:val="none" w:sz="0" w:space="0" w:color="auto"/>
          </w:divBdr>
        </w:div>
        <w:div w:id="251864266">
          <w:marLeft w:val="396"/>
          <w:marRight w:val="0"/>
          <w:marTop w:val="0"/>
          <w:marBottom w:val="60"/>
          <w:divBdr>
            <w:top w:val="none" w:sz="0" w:space="0" w:color="auto"/>
            <w:left w:val="none" w:sz="0" w:space="0" w:color="auto"/>
            <w:bottom w:val="none" w:sz="0" w:space="0" w:color="auto"/>
            <w:right w:val="none" w:sz="0" w:space="0" w:color="auto"/>
          </w:divBdr>
        </w:div>
        <w:div w:id="1591498422">
          <w:marLeft w:val="0"/>
          <w:marRight w:val="0"/>
          <w:marTop w:val="0"/>
          <w:marBottom w:val="60"/>
          <w:divBdr>
            <w:top w:val="none" w:sz="0" w:space="0" w:color="auto"/>
            <w:left w:val="none" w:sz="0" w:space="0" w:color="auto"/>
            <w:bottom w:val="none" w:sz="0" w:space="0" w:color="auto"/>
            <w:right w:val="none" w:sz="0" w:space="0" w:color="auto"/>
          </w:divBdr>
        </w:div>
        <w:div w:id="327946345">
          <w:marLeft w:val="0"/>
          <w:marRight w:val="0"/>
          <w:marTop w:val="0"/>
          <w:marBottom w:val="60"/>
          <w:divBdr>
            <w:top w:val="none" w:sz="0" w:space="0" w:color="auto"/>
            <w:left w:val="none" w:sz="0" w:space="0" w:color="auto"/>
            <w:bottom w:val="none" w:sz="0" w:space="0" w:color="auto"/>
            <w:right w:val="none" w:sz="0" w:space="0" w:color="auto"/>
          </w:divBdr>
        </w:div>
        <w:div w:id="703671987">
          <w:marLeft w:val="0"/>
          <w:marRight w:val="0"/>
          <w:marTop w:val="0"/>
          <w:marBottom w:val="60"/>
          <w:divBdr>
            <w:top w:val="none" w:sz="0" w:space="0" w:color="auto"/>
            <w:left w:val="none" w:sz="0" w:space="0" w:color="auto"/>
            <w:bottom w:val="none" w:sz="0" w:space="0" w:color="auto"/>
            <w:right w:val="none" w:sz="0" w:space="0" w:color="auto"/>
          </w:divBdr>
        </w:div>
        <w:div w:id="424419031">
          <w:marLeft w:val="0"/>
          <w:marRight w:val="0"/>
          <w:marTop w:val="0"/>
          <w:marBottom w:val="60"/>
          <w:divBdr>
            <w:top w:val="none" w:sz="0" w:space="0" w:color="auto"/>
            <w:left w:val="none" w:sz="0" w:space="0" w:color="auto"/>
            <w:bottom w:val="none" w:sz="0" w:space="0" w:color="auto"/>
            <w:right w:val="none" w:sz="0" w:space="0" w:color="auto"/>
          </w:divBdr>
        </w:div>
        <w:div w:id="866868350">
          <w:marLeft w:val="0"/>
          <w:marRight w:val="0"/>
          <w:marTop w:val="0"/>
          <w:marBottom w:val="60"/>
          <w:divBdr>
            <w:top w:val="none" w:sz="0" w:space="0" w:color="auto"/>
            <w:left w:val="none" w:sz="0" w:space="0" w:color="auto"/>
            <w:bottom w:val="none" w:sz="0" w:space="0" w:color="auto"/>
            <w:right w:val="none" w:sz="0" w:space="0" w:color="auto"/>
          </w:divBdr>
        </w:div>
        <w:div w:id="1888711760">
          <w:marLeft w:val="396"/>
          <w:marRight w:val="0"/>
          <w:marTop w:val="0"/>
          <w:marBottom w:val="60"/>
          <w:divBdr>
            <w:top w:val="none" w:sz="0" w:space="0" w:color="auto"/>
            <w:left w:val="none" w:sz="0" w:space="0" w:color="auto"/>
            <w:bottom w:val="none" w:sz="0" w:space="0" w:color="auto"/>
            <w:right w:val="none" w:sz="0" w:space="0" w:color="auto"/>
          </w:divBdr>
        </w:div>
        <w:div w:id="1146707108">
          <w:marLeft w:val="396"/>
          <w:marRight w:val="0"/>
          <w:marTop w:val="0"/>
          <w:marBottom w:val="60"/>
          <w:divBdr>
            <w:top w:val="none" w:sz="0" w:space="0" w:color="auto"/>
            <w:left w:val="none" w:sz="0" w:space="0" w:color="auto"/>
            <w:bottom w:val="none" w:sz="0" w:space="0" w:color="auto"/>
            <w:right w:val="none" w:sz="0" w:space="0" w:color="auto"/>
          </w:divBdr>
        </w:div>
        <w:div w:id="272325492">
          <w:marLeft w:val="0"/>
          <w:marRight w:val="0"/>
          <w:marTop w:val="0"/>
          <w:marBottom w:val="60"/>
          <w:divBdr>
            <w:top w:val="none" w:sz="0" w:space="0" w:color="auto"/>
            <w:left w:val="none" w:sz="0" w:space="0" w:color="auto"/>
            <w:bottom w:val="none" w:sz="0" w:space="0" w:color="auto"/>
            <w:right w:val="none" w:sz="0" w:space="0" w:color="auto"/>
          </w:divBdr>
        </w:div>
        <w:div w:id="342248406">
          <w:marLeft w:val="0"/>
          <w:marRight w:val="0"/>
          <w:marTop w:val="0"/>
          <w:marBottom w:val="60"/>
          <w:divBdr>
            <w:top w:val="none" w:sz="0" w:space="0" w:color="auto"/>
            <w:left w:val="none" w:sz="0" w:space="0" w:color="auto"/>
            <w:bottom w:val="none" w:sz="0" w:space="0" w:color="auto"/>
            <w:right w:val="none" w:sz="0" w:space="0" w:color="auto"/>
          </w:divBdr>
        </w:div>
        <w:div w:id="23992537">
          <w:marLeft w:val="0"/>
          <w:marRight w:val="0"/>
          <w:marTop w:val="0"/>
          <w:marBottom w:val="60"/>
          <w:divBdr>
            <w:top w:val="none" w:sz="0" w:space="0" w:color="auto"/>
            <w:left w:val="none" w:sz="0" w:space="0" w:color="auto"/>
            <w:bottom w:val="none" w:sz="0" w:space="0" w:color="auto"/>
            <w:right w:val="none" w:sz="0" w:space="0" w:color="auto"/>
          </w:divBdr>
        </w:div>
        <w:div w:id="1019090847">
          <w:marLeft w:val="0"/>
          <w:marRight w:val="0"/>
          <w:marTop w:val="0"/>
          <w:marBottom w:val="60"/>
          <w:divBdr>
            <w:top w:val="none" w:sz="0" w:space="0" w:color="auto"/>
            <w:left w:val="none" w:sz="0" w:space="0" w:color="auto"/>
            <w:bottom w:val="none" w:sz="0" w:space="0" w:color="auto"/>
            <w:right w:val="none" w:sz="0" w:space="0" w:color="auto"/>
          </w:divBdr>
        </w:div>
        <w:div w:id="1076902583">
          <w:marLeft w:val="0"/>
          <w:marRight w:val="0"/>
          <w:marTop w:val="0"/>
          <w:marBottom w:val="60"/>
          <w:divBdr>
            <w:top w:val="none" w:sz="0" w:space="0" w:color="auto"/>
            <w:left w:val="none" w:sz="0" w:space="0" w:color="auto"/>
            <w:bottom w:val="none" w:sz="0" w:space="0" w:color="auto"/>
            <w:right w:val="none" w:sz="0" w:space="0" w:color="auto"/>
          </w:divBdr>
        </w:div>
        <w:div w:id="435102725">
          <w:marLeft w:val="0"/>
          <w:marRight w:val="0"/>
          <w:marTop w:val="0"/>
          <w:marBottom w:val="60"/>
          <w:divBdr>
            <w:top w:val="none" w:sz="0" w:space="0" w:color="auto"/>
            <w:left w:val="none" w:sz="0" w:space="0" w:color="auto"/>
            <w:bottom w:val="none" w:sz="0" w:space="0" w:color="auto"/>
            <w:right w:val="none" w:sz="0" w:space="0" w:color="auto"/>
          </w:divBdr>
        </w:div>
        <w:div w:id="1621373940">
          <w:marLeft w:val="0"/>
          <w:marRight w:val="0"/>
          <w:marTop w:val="0"/>
          <w:marBottom w:val="60"/>
          <w:divBdr>
            <w:top w:val="none" w:sz="0" w:space="0" w:color="auto"/>
            <w:left w:val="none" w:sz="0" w:space="0" w:color="auto"/>
            <w:bottom w:val="none" w:sz="0" w:space="0" w:color="auto"/>
            <w:right w:val="none" w:sz="0" w:space="0" w:color="auto"/>
          </w:divBdr>
        </w:div>
        <w:div w:id="936402502">
          <w:marLeft w:val="396"/>
          <w:marRight w:val="0"/>
          <w:marTop w:val="0"/>
          <w:marBottom w:val="60"/>
          <w:divBdr>
            <w:top w:val="none" w:sz="0" w:space="0" w:color="auto"/>
            <w:left w:val="none" w:sz="0" w:space="0" w:color="auto"/>
            <w:bottom w:val="none" w:sz="0" w:space="0" w:color="auto"/>
            <w:right w:val="none" w:sz="0" w:space="0" w:color="auto"/>
          </w:divBdr>
        </w:div>
        <w:div w:id="1317536488">
          <w:marLeft w:val="0"/>
          <w:marRight w:val="0"/>
          <w:marTop w:val="0"/>
          <w:marBottom w:val="60"/>
          <w:divBdr>
            <w:top w:val="none" w:sz="0" w:space="0" w:color="auto"/>
            <w:left w:val="none" w:sz="0" w:space="0" w:color="auto"/>
            <w:bottom w:val="none" w:sz="0" w:space="0" w:color="auto"/>
            <w:right w:val="none" w:sz="0" w:space="0" w:color="auto"/>
          </w:divBdr>
        </w:div>
        <w:div w:id="388503724">
          <w:marLeft w:val="0"/>
          <w:marRight w:val="0"/>
          <w:marTop w:val="0"/>
          <w:marBottom w:val="60"/>
          <w:divBdr>
            <w:top w:val="none" w:sz="0" w:space="0" w:color="auto"/>
            <w:left w:val="none" w:sz="0" w:space="0" w:color="auto"/>
            <w:bottom w:val="none" w:sz="0" w:space="0" w:color="auto"/>
            <w:right w:val="none" w:sz="0" w:space="0" w:color="auto"/>
          </w:divBdr>
        </w:div>
        <w:div w:id="263415750">
          <w:marLeft w:val="0"/>
          <w:marRight w:val="0"/>
          <w:marTop w:val="0"/>
          <w:marBottom w:val="60"/>
          <w:divBdr>
            <w:top w:val="none" w:sz="0" w:space="0" w:color="auto"/>
            <w:left w:val="none" w:sz="0" w:space="0" w:color="auto"/>
            <w:bottom w:val="none" w:sz="0" w:space="0" w:color="auto"/>
            <w:right w:val="none" w:sz="0" w:space="0" w:color="auto"/>
          </w:divBdr>
        </w:div>
        <w:div w:id="914388989">
          <w:marLeft w:val="0"/>
          <w:marRight w:val="0"/>
          <w:marTop w:val="0"/>
          <w:marBottom w:val="60"/>
          <w:divBdr>
            <w:top w:val="none" w:sz="0" w:space="0" w:color="auto"/>
            <w:left w:val="none" w:sz="0" w:space="0" w:color="auto"/>
            <w:bottom w:val="none" w:sz="0" w:space="0" w:color="auto"/>
            <w:right w:val="none" w:sz="0" w:space="0" w:color="auto"/>
          </w:divBdr>
        </w:div>
        <w:div w:id="1328362816">
          <w:marLeft w:val="0"/>
          <w:marRight w:val="0"/>
          <w:marTop w:val="0"/>
          <w:marBottom w:val="60"/>
          <w:divBdr>
            <w:top w:val="none" w:sz="0" w:space="0" w:color="auto"/>
            <w:left w:val="none" w:sz="0" w:space="0" w:color="auto"/>
            <w:bottom w:val="none" w:sz="0" w:space="0" w:color="auto"/>
            <w:right w:val="none" w:sz="0" w:space="0" w:color="auto"/>
          </w:divBdr>
        </w:div>
        <w:div w:id="2110347777">
          <w:marLeft w:val="396"/>
          <w:marRight w:val="0"/>
          <w:marTop w:val="0"/>
          <w:marBottom w:val="60"/>
          <w:divBdr>
            <w:top w:val="none" w:sz="0" w:space="0" w:color="auto"/>
            <w:left w:val="none" w:sz="0" w:space="0" w:color="auto"/>
            <w:bottom w:val="none" w:sz="0" w:space="0" w:color="auto"/>
            <w:right w:val="none" w:sz="0" w:space="0" w:color="auto"/>
          </w:divBdr>
        </w:div>
        <w:div w:id="1900824214">
          <w:marLeft w:val="0"/>
          <w:marRight w:val="0"/>
          <w:marTop w:val="0"/>
          <w:marBottom w:val="60"/>
          <w:divBdr>
            <w:top w:val="none" w:sz="0" w:space="0" w:color="auto"/>
            <w:left w:val="none" w:sz="0" w:space="0" w:color="auto"/>
            <w:bottom w:val="none" w:sz="0" w:space="0" w:color="auto"/>
            <w:right w:val="none" w:sz="0" w:space="0" w:color="auto"/>
          </w:divBdr>
        </w:div>
        <w:div w:id="349766492">
          <w:marLeft w:val="0"/>
          <w:marRight w:val="0"/>
          <w:marTop w:val="0"/>
          <w:marBottom w:val="60"/>
          <w:divBdr>
            <w:top w:val="none" w:sz="0" w:space="0" w:color="auto"/>
            <w:left w:val="none" w:sz="0" w:space="0" w:color="auto"/>
            <w:bottom w:val="none" w:sz="0" w:space="0" w:color="auto"/>
            <w:right w:val="none" w:sz="0" w:space="0" w:color="auto"/>
          </w:divBdr>
        </w:div>
        <w:div w:id="1773819866">
          <w:marLeft w:val="0"/>
          <w:marRight w:val="0"/>
          <w:marTop w:val="0"/>
          <w:marBottom w:val="60"/>
          <w:divBdr>
            <w:top w:val="none" w:sz="0" w:space="0" w:color="auto"/>
            <w:left w:val="none" w:sz="0" w:space="0" w:color="auto"/>
            <w:bottom w:val="none" w:sz="0" w:space="0" w:color="auto"/>
            <w:right w:val="none" w:sz="0" w:space="0" w:color="auto"/>
          </w:divBdr>
        </w:div>
        <w:div w:id="1972326856">
          <w:marLeft w:val="0"/>
          <w:marRight w:val="0"/>
          <w:marTop w:val="0"/>
          <w:marBottom w:val="60"/>
          <w:divBdr>
            <w:top w:val="none" w:sz="0" w:space="0" w:color="auto"/>
            <w:left w:val="none" w:sz="0" w:space="0" w:color="auto"/>
            <w:bottom w:val="none" w:sz="0" w:space="0" w:color="auto"/>
            <w:right w:val="none" w:sz="0" w:space="0" w:color="auto"/>
          </w:divBdr>
        </w:div>
        <w:div w:id="145518468">
          <w:marLeft w:val="0"/>
          <w:marRight w:val="0"/>
          <w:marTop w:val="0"/>
          <w:marBottom w:val="60"/>
          <w:divBdr>
            <w:top w:val="none" w:sz="0" w:space="0" w:color="auto"/>
            <w:left w:val="none" w:sz="0" w:space="0" w:color="auto"/>
            <w:bottom w:val="none" w:sz="0" w:space="0" w:color="auto"/>
            <w:right w:val="none" w:sz="0" w:space="0" w:color="auto"/>
          </w:divBdr>
        </w:div>
        <w:div w:id="1673336761">
          <w:marLeft w:val="0"/>
          <w:marRight w:val="0"/>
          <w:marTop w:val="0"/>
          <w:marBottom w:val="200"/>
          <w:divBdr>
            <w:top w:val="none" w:sz="0" w:space="0" w:color="auto"/>
            <w:left w:val="none" w:sz="0" w:space="0" w:color="auto"/>
            <w:bottom w:val="none" w:sz="0" w:space="0" w:color="auto"/>
            <w:right w:val="none" w:sz="0" w:space="0" w:color="auto"/>
          </w:divBdr>
        </w:div>
        <w:div w:id="820847335">
          <w:marLeft w:val="0"/>
          <w:marRight w:val="0"/>
          <w:marTop w:val="0"/>
          <w:marBottom w:val="200"/>
          <w:divBdr>
            <w:top w:val="none" w:sz="0" w:space="0" w:color="auto"/>
            <w:left w:val="none" w:sz="0" w:space="0" w:color="auto"/>
            <w:bottom w:val="none" w:sz="0" w:space="0" w:color="auto"/>
            <w:right w:val="none" w:sz="0" w:space="0" w:color="auto"/>
          </w:divBdr>
        </w:div>
        <w:div w:id="382022912">
          <w:marLeft w:val="396"/>
          <w:marRight w:val="0"/>
          <w:marTop w:val="0"/>
          <w:marBottom w:val="60"/>
          <w:divBdr>
            <w:top w:val="none" w:sz="0" w:space="0" w:color="auto"/>
            <w:left w:val="none" w:sz="0" w:space="0" w:color="auto"/>
            <w:bottom w:val="none" w:sz="0" w:space="0" w:color="auto"/>
            <w:right w:val="none" w:sz="0" w:space="0" w:color="auto"/>
          </w:divBdr>
        </w:div>
        <w:div w:id="1761443810">
          <w:marLeft w:val="0"/>
          <w:marRight w:val="0"/>
          <w:marTop w:val="0"/>
          <w:marBottom w:val="60"/>
          <w:divBdr>
            <w:top w:val="none" w:sz="0" w:space="0" w:color="auto"/>
            <w:left w:val="none" w:sz="0" w:space="0" w:color="auto"/>
            <w:bottom w:val="none" w:sz="0" w:space="0" w:color="auto"/>
            <w:right w:val="none" w:sz="0" w:space="0" w:color="auto"/>
          </w:divBdr>
        </w:div>
        <w:div w:id="922958883">
          <w:marLeft w:val="0"/>
          <w:marRight w:val="0"/>
          <w:marTop w:val="0"/>
          <w:marBottom w:val="60"/>
          <w:divBdr>
            <w:top w:val="none" w:sz="0" w:space="0" w:color="auto"/>
            <w:left w:val="none" w:sz="0" w:space="0" w:color="auto"/>
            <w:bottom w:val="none" w:sz="0" w:space="0" w:color="auto"/>
            <w:right w:val="none" w:sz="0" w:space="0" w:color="auto"/>
          </w:divBdr>
        </w:div>
        <w:div w:id="633759663">
          <w:marLeft w:val="418"/>
          <w:marRight w:val="0"/>
          <w:marTop w:val="0"/>
          <w:marBottom w:val="60"/>
          <w:divBdr>
            <w:top w:val="none" w:sz="0" w:space="0" w:color="auto"/>
            <w:left w:val="none" w:sz="0" w:space="0" w:color="auto"/>
            <w:bottom w:val="none" w:sz="0" w:space="0" w:color="auto"/>
            <w:right w:val="none" w:sz="0" w:space="0" w:color="auto"/>
          </w:divBdr>
        </w:div>
        <w:div w:id="1157302697">
          <w:marLeft w:val="418"/>
          <w:marRight w:val="0"/>
          <w:marTop w:val="0"/>
          <w:marBottom w:val="60"/>
          <w:divBdr>
            <w:top w:val="none" w:sz="0" w:space="0" w:color="auto"/>
            <w:left w:val="none" w:sz="0" w:space="0" w:color="auto"/>
            <w:bottom w:val="none" w:sz="0" w:space="0" w:color="auto"/>
            <w:right w:val="none" w:sz="0" w:space="0" w:color="auto"/>
          </w:divBdr>
        </w:div>
        <w:div w:id="750083304">
          <w:marLeft w:val="417"/>
          <w:marRight w:val="0"/>
          <w:marTop w:val="0"/>
          <w:marBottom w:val="60"/>
          <w:divBdr>
            <w:top w:val="none" w:sz="0" w:space="0" w:color="auto"/>
            <w:left w:val="none" w:sz="0" w:space="0" w:color="auto"/>
            <w:bottom w:val="none" w:sz="0" w:space="0" w:color="auto"/>
            <w:right w:val="none" w:sz="0" w:space="0" w:color="auto"/>
          </w:divBdr>
        </w:div>
        <w:div w:id="1177309305">
          <w:marLeft w:val="0"/>
          <w:marRight w:val="0"/>
          <w:marTop w:val="0"/>
          <w:marBottom w:val="60"/>
          <w:divBdr>
            <w:top w:val="none" w:sz="0" w:space="0" w:color="auto"/>
            <w:left w:val="none" w:sz="0" w:space="0" w:color="auto"/>
            <w:bottom w:val="none" w:sz="0" w:space="0" w:color="auto"/>
            <w:right w:val="none" w:sz="0" w:space="0" w:color="auto"/>
          </w:divBdr>
        </w:div>
        <w:div w:id="1223367036">
          <w:marLeft w:val="0"/>
          <w:marRight w:val="0"/>
          <w:marTop w:val="0"/>
          <w:marBottom w:val="60"/>
          <w:divBdr>
            <w:top w:val="none" w:sz="0" w:space="0" w:color="auto"/>
            <w:left w:val="none" w:sz="0" w:space="0" w:color="auto"/>
            <w:bottom w:val="none" w:sz="0" w:space="0" w:color="auto"/>
            <w:right w:val="none" w:sz="0" w:space="0" w:color="auto"/>
          </w:divBdr>
        </w:div>
        <w:div w:id="810096084">
          <w:marLeft w:val="372"/>
          <w:marRight w:val="0"/>
          <w:marTop w:val="40"/>
          <w:marBottom w:val="60"/>
          <w:divBdr>
            <w:top w:val="none" w:sz="0" w:space="0" w:color="auto"/>
            <w:left w:val="none" w:sz="0" w:space="0" w:color="auto"/>
            <w:bottom w:val="none" w:sz="0" w:space="0" w:color="auto"/>
            <w:right w:val="none" w:sz="0" w:space="0" w:color="auto"/>
          </w:divBdr>
        </w:div>
        <w:div w:id="1785346245">
          <w:marLeft w:val="0"/>
          <w:marRight w:val="0"/>
          <w:marTop w:val="40"/>
          <w:marBottom w:val="60"/>
          <w:divBdr>
            <w:top w:val="none" w:sz="0" w:space="0" w:color="auto"/>
            <w:left w:val="none" w:sz="0" w:space="0" w:color="auto"/>
            <w:bottom w:val="none" w:sz="0" w:space="0" w:color="auto"/>
            <w:right w:val="none" w:sz="0" w:space="0" w:color="auto"/>
          </w:divBdr>
        </w:div>
        <w:div w:id="1837450809">
          <w:marLeft w:val="0"/>
          <w:marRight w:val="0"/>
          <w:marTop w:val="40"/>
          <w:marBottom w:val="60"/>
          <w:divBdr>
            <w:top w:val="none" w:sz="0" w:space="0" w:color="auto"/>
            <w:left w:val="none" w:sz="0" w:space="0" w:color="auto"/>
            <w:bottom w:val="none" w:sz="0" w:space="0" w:color="auto"/>
            <w:right w:val="none" w:sz="0" w:space="0" w:color="auto"/>
          </w:divBdr>
        </w:div>
        <w:div w:id="284772370">
          <w:marLeft w:val="0"/>
          <w:marRight w:val="0"/>
          <w:marTop w:val="40"/>
          <w:marBottom w:val="60"/>
          <w:divBdr>
            <w:top w:val="none" w:sz="0" w:space="0" w:color="auto"/>
            <w:left w:val="none" w:sz="0" w:space="0" w:color="auto"/>
            <w:bottom w:val="none" w:sz="0" w:space="0" w:color="auto"/>
            <w:right w:val="none" w:sz="0" w:space="0" w:color="auto"/>
          </w:divBdr>
        </w:div>
        <w:div w:id="1768379715">
          <w:marLeft w:val="0"/>
          <w:marRight w:val="0"/>
          <w:marTop w:val="40"/>
          <w:marBottom w:val="60"/>
          <w:divBdr>
            <w:top w:val="none" w:sz="0" w:space="0" w:color="auto"/>
            <w:left w:val="none" w:sz="0" w:space="0" w:color="auto"/>
            <w:bottom w:val="none" w:sz="0" w:space="0" w:color="auto"/>
            <w:right w:val="none" w:sz="0" w:space="0" w:color="auto"/>
          </w:divBdr>
        </w:div>
        <w:div w:id="2105298478">
          <w:marLeft w:val="0"/>
          <w:marRight w:val="0"/>
          <w:marTop w:val="40"/>
          <w:marBottom w:val="60"/>
          <w:divBdr>
            <w:top w:val="none" w:sz="0" w:space="0" w:color="auto"/>
            <w:left w:val="none" w:sz="0" w:space="0" w:color="auto"/>
            <w:bottom w:val="none" w:sz="0" w:space="0" w:color="auto"/>
            <w:right w:val="none" w:sz="0" w:space="0" w:color="auto"/>
          </w:divBdr>
        </w:div>
        <w:div w:id="1434936594">
          <w:marLeft w:val="372"/>
          <w:marRight w:val="0"/>
          <w:marTop w:val="40"/>
          <w:marBottom w:val="60"/>
          <w:divBdr>
            <w:top w:val="none" w:sz="0" w:space="0" w:color="auto"/>
            <w:left w:val="none" w:sz="0" w:space="0" w:color="auto"/>
            <w:bottom w:val="none" w:sz="0" w:space="0" w:color="auto"/>
            <w:right w:val="none" w:sz="0" w:space="0" w:color="auto"/>
          </w:divBdr>
        </w:div>
        <w:div w:id="43330755">
          <w:marLeft w:val="0"/>
          <w:marRight w:val="0"/>
          <w:marTop w:val="40"/>
          <w:marBottom w:val="60"/>
          <w:divBdr>
            <w:top w:val="none" w:sz="0" w:space="0" w:color="auto"/>
            <w:left w:val="none" w:sz="0" w:space="0" w:color="auto"/>
            <w:bottom w:val="none" w:sz="0" w:space="0" w:color="auto"/>
            <w:right w:val="none" w:sz="0" w:space="0" w:color="auto"/>
          </w:divBdr>
        </w:div>
        <w:div w:id="1491210647">
          <w:marLeft w:val="0"/>
          <w:marRight w:val="0"/>
          <w:marTop w:val="40"/>
          <w:marBottom w:val="60"/>
          <w:divBdr>
            <w:top w:val="none" w:sz="0" w:space="0" w:color="auto"/>
            <w:left w:val="none" w:sz="0" w:space="0" w:color="auto"/>
            <w:bottom w:val="none" w:sz="0" w:space="0" w:color="auto"/>
            <w:right w:val="none" w:sz="0" w:space="0" w:color="auto"/>
          </w:divBdr>
        </w:div>
        <w:div w:id="1439569566">
          <w:marLeft w:val="0"/>
          <w:marRight w:val="0"/>
          <w:marTop w:val="40"/>
          <w:marBottom w:val="60"/>
          <w:divBdr>
            <w:top w:val="none" w:sz="0" w:space="0" w:color="auto"/>
            <w:left w:val="none" w:sz="0" w:space="0" w:color="auto"/>
            <w:bottom w:val="none" w:sz="0" w:space="0" w:color="auto"/>
            <w:right w:val="none" w:sz="0" w:space="0" w:color="auto"/>
          </w:divBdr>
        </w:div>
        <w:div w:id="807166118">
          <w:marLeft w:val="0"/>
          <w:marRight w:val="0"/>
          <w:marTop w:val="40"/>
          <w:marBottom w:val="60"/>
          <w:divBdr>
            <w:top w:val="none" w:sz="0" w:space="0" w:color="auto"/>
            <w:left w:val="none" w:sz="0" w:space="0" w:color="auto"/>
            <w:bottom w:val="none" w:sz="0" w:space="0" w:color="auto"/>
            <w:right w:val="none" w:sz="0" w:space="0" w:color="auto"/>
          </w:divBdr>
        </w:div>
        <w:div w:id="1604192659">
          <w:marLeft w:val="0"/>
          <w:marRight w:val="0"/>
          <w:marTop w:val="40"/>
          <w:marBottom w:val="60"/>
          <w:divBdr>
            <w:top w:val="none" w:sz="0" w:space="0" w:color="auto"/>
            <w:left w:val="none" w:sz="0" w:space="0" w:color="auto"/>
            <w:bottom w:val="none" w:sz="0" w:space="0" w:color="auto"/>
            <w:right w:val="none" w:sz="0" w:space="0" w:color="auto"/>
          </w:divBdr>
        </w:div>
        <w:div w:id="1498764289">
          <w:marLeft w:val="396"/>
          <w:marRight w:val="0"/>
          <w:marTop w:val="0"/>
          <w:marBottom w:val="60"/>
          <w:divBdr>
            <w:top w:val="none" w:sz="0" w:space="0" w:color="auto"/>
            <w:left w:val="none" w:sz="0" w:space="0" w:color="auto"/>
            <w:bottom w:val="none" w:sz="0" w:space="0" w:color="auto"/>
            <w:right w:val="none" w:sz="0" w:space="0" w:color="auto"/>
          </w:divBdr>
        </w:div>
        <w:div w:id="1134255802">
          <w:marLeft w:val="0"/>
          <w:marRight w:val="0"/>
          <w:marTop w:val="0"/>
          <w:marBottom w:val="60"/>
          <w:divBdr>
            <w:top w:val="none" w:sz="0" w:space="0" w:color="auto"/>
            <w:left w:val="none" w:sz="0" w:space="0" w:color="auto"/>
            <w:bottom w:val="none" w:sz="0" w:space="0" w:color="auto"/>
            <w:right w:val="none" w:sz="0" w:space="0" w:color="auto"/>
          </w:divBdr>
        </w:div>
        <w:div w:id="455679316">
          <w:marLeft w:val="0"/>
          <w:marRight w:val="0"/>
          <w:marTop w:val="0"/>
          <w:marBottom w:val="60"/>
          <w:divBdr>
            <w:top w:val="none" w:sz="0" w:space="0" w:color="auto"/>
            <w:left w:val="none" w:sz="0" w:space="0" w:color="auto"/>
            <w:bottom w:val="none" w:sz="0" w:space="0" w:color="auto"/>
            <w:right w:val="none" w:sz="0" w:space="0" w:color="auto"/>
          </w:divBdr>
        </w:div>
        <w:div w:id="1003314455">
          <w:marLeft w:val="0"/>
          <w:marRight w:val="0"/>
          <w:marTop w:val="0"/>
          <w:marBottom w:val="60"/>
          <w:divBdr>
            <w:top w:val="none" w:sz="0" w:space="0" w:color="auto"/>
            <w:left w:val="none" w:sz="0" w:space="0" w:color="auto"/>
            <w:bottom w:val="none" w:sz="0" w:space="0" w:color="auto"/>
            <w:right w:val="none" w:sz="0" w:space="0" w:color="auto"/>
          </w:divBdr>
        </w:div>
        <w:div w:id="1371151004">
          <w:marLeft w:val="0"/>
          <w:marRight w:val="0"/>
          <w:marTop w:val="0"/>
          <w:marBottom w:val="60"/>
          <w:divBdr>
            <w:top w:val="none" w:sz="0" w:space="0" w:color="auto"/>
            <w:left w:val="none" w:sz="0" w:space="0" w:color="auto"/>
            <w:bottom w:val="none" w:sz="0" w:space="0" w:color="auto"/>
            <w:right w:val="none" w:sz="0" w:space="0" w:color="auto"/>
          </w:divBdr>
        </w:div>
        <w:div w:id="1638877872">
          <w:marLeft w:val="0"/>
          <w:marRight w:val="0"/>
          <w:marTop w:val="0"/>
          <w:marBottom w:val="60"/>
          <w:divBdr>
            <w:top w:val="none" w:sz="0" w:space="0" w:color="auto"/>
            <w:left w:val="none" w:sz="0" w:space="0" w:color="auto"/>
            <w:bottom w:val="none" w:sz="0" w:space="0" w:color="auto"/>
            <w:right w:val="none" w:sz="0" w:space="0" w:color="auto"/>
          </w:divBdr>
        </w:div>
        <w:div w:id="1630084835">
          <w:marLeft w:val="0"/>
          <w:marRight w:val="0"/>
          <w:marTop w:val="0"/>
          <w:marBottom w:val="200"/>
          <w:divBdr>
            <w:top w:val="none" w:sz="0" w:space="0" w:color="auto"/>
            <w:left w:val="none" w:sz="0" w:space="0" w:color="auto"/>
            <w:bottom w:val="none" w:sz="0" w:space="0" w:color="auto"/>
            <w:right w:val="none" w:sz="0" w:space="0" w:color="auto"/>
          </w:divBdr>
        </w:div>
        <w:div w:id="150951864">
          <w:marLeft w:val="0"/>
          <w:marRight w:val="0"/>
          <w:marTop w:val="0"/>
          <w:marBottom w:val="200"/>
          <w:divBdr>
            <w:top w:val="none" w:sz="0" w:space="0" w:color="auto"/>
            <w:left w:val="none" w:sz="0" w:space="0" w:color="auto"/>
            <w:bottom w:val="none" w:sz="0" w:space="0" w:color="auto"/>
            <w:right w:val="none" w:sz="0" w:space="0" w:color="auto"/>
          </w:divBdr>
        </w:div>
        <w:div w:id="1560675320">
          <w:marLeft w:val="396"/>
          <w:marRight w:val="0"/>
          <w:marTop w:val="0"/>
          <w:marBottom w:val="60"/>
          <w:divBdr>
            <w:top w:val="none" w:sz="0" w:space="0" w:color="auto"/>
            <w:left w:val="none" w:sz="0" w:space="0" w:color="auto"/>
            <w:bottom w:val="none" w:sz="0" w:space="0" w:color="auto"/>
            <w:right w:val="none" w:sz="0" w:space="0" w:color="auto"/>
          </w:divBdr>
        </w:div>
        <w:div w:id="1440562972">
          <w:marLeft w:val="0"/>
          <w:marRight w:val="0"/>
          <w:marTop w:val="0"/>
          <w:marBottom w:val="60"/>
          <w:divBdr>
            <w:top w:val="none" w:sz="0" w:space="0" w:color="auto"/>
            <w:left w:val="none" w:sz="0" w:space="0" w:color="auto"/>
            <w:bottom w:val="none" w:sz="0" w:space="0" w:color="auto"/>
            <w:right w:val="none" w:sz="0" w:space="0" w:color="auto"/>
          </w:divBdr>
        </w:div>
        <w:div w:id="798647143">
          <w:marLeft w:val="0"/>
          <w:marRight w:val="0"/>
          <w:marTop w:val="0"/>
          <w:marBottom w:val="60"/>
          <w:divBdr>
            <w:top w:val="none" w:sz="0" w:space="0" w:color="auto"/>
            <w:left w:val="none" w:sz="0" w:space="0" w:color="auto"/>
            <w:bottom w:val="none" w:sz="0" w:space="0" w:color="auto"/>
            <w:right w:val="none" w:sz="0" w:space="0" w:color="auto"/>
          </w:divBdr>
        </w:div>
        <w:div w:id="2119371870">
          <w:marLeft w:val="0"/>
          <w:marRight w:val="0"/>
          <w:marTop w:val="0"/>
          <w:marBottom w:val="60"/>
          <w:divBdr>
            <w:top w:val="none" w:sz="0" w:space="0" w:color="auto"/>
            <w:left w:val="none" w:sz="0" w:space="0" w:color="auto"/>
            <w:bottom w:val="none" w:sz="0" w:space="0" w:color="auto"/>
            <w:right w:val="none" w:sz="0" w:space="0" w:color="auto"/>
          </w:divBdr>
        </w:div>
        <w:div w:id="2048530288">
          <w:marLeft w:val="0"/>
          <w:marRight w:val="0"/>
          <w:marTop w:val="0"/>
          <w:marBottom w:val="60"/>
          <w:divBdr>
            <w:top w:val="none" w:sz="0" w:space="0" w:color="auto"/>
            <w:left w:val="none" w:sz="0" w:space="0" w:color="auto"/>
            <w:bottom w:val="none" w:sz="0" w:space="0" w:color="auto"/>
            <w:right w:val="none" w:sz="0" w:space="0" w:color="auto"/>
          </w:divBdr>
        </w:div>
        <w:div w:id="828785704">
          <w:marLeft w:val="417"/>
          <w:marRight w:val="0"/>
          <w:marTop w:val="0"/>
          <w:marBottom w:val="60"/>
          <w:divBdr>
            <w:top w:val="none" w:sz="0" w:space="0" w:color="auto"/>
            <w:left w:val="none" w:sz="0" w:space="0" w:color="auto"/>
            <w:bottom w:val="none" w:sz="0" w:space="0" w:color="auto"/>
            <w:right w:val="none" w:sz="0" w:space="0" w:color="auto"/>
          </w:divBdr>
        </w:div>
        <w:div w:id="1642494851">
          <w:marLeft w:val="0"/>
          <w:marRight w:val="0"/>
          <w:marTop w:val="0"/>
          <w:marBottom w:val="60"/>
          <w:divBdr>
            <w:top w:val="none" w:sz="0" w:space="0" w:color="auto"/>
            <w:left w:val="none" w:sz="0" w:space="0" w:color="auto"/>
            <w:bottom w:val="none" w:sz="0" w:space="0" w:color="auto"/>
            <w:right w:val="none" w:sz="0" w:space="0" w:color="auto"/>
          </w:divBdr>
        </w:div>
        <w:div w:id="1796752793">
          <w:marLeft w:val="0"/>
          <w:marRight w:val="0"/>
          <w:marTop w:val="0"/>
          <w:marBottom w:val="60"/>
          <w:divBdr>
            <w:top w:val="none" w:sz="0" w:space="0" w:color="auto"/>
            <w:left w:val="none" w:sz="0" w:space="0" w:color="auto"/>
            <w:bottom w:val="none" w:sz="0" w:space="0" w:color="auto"/>
            <w:right w:val="none" w:sz="0" w:space="0" w:color="auto"/>
          </w:divBdr>
        </w:div>
        <w:div w:id="407964282">
          <w:marLeft w:val="396"/>
          <w:marRight w:val="0"/>
          <w:marTop w:val="0"/>
          <w:marBottom w:val="60"/>
          <w:divBdr>
            <w:top w:val="none" w:sz="0" w:space="0" w:color="auto"/>
            <w:left w:val="none" w:sz="0" w:space="0" w:color="auto"/>
            <w:bottom w:val="none" w:sz="0" w:space="0" w:color="auto"/>
            <w:right w:val="none" w:sz="0" w:space="0" w:color="auto"/>
          </w:divBdr>
        </w:div>
        <w:div w:id="1834370614">
          <w:marLeft w:val="0"/>
          <w:marRight w:val="0"/>
          <w:marTop w:val="0"/>
          <w:marBottom w:val="60"/>
          <w:divBdr>
            <w:top w:val="none" w:sz="0" w:space="0" w:color="auto"/>
            <w:left w:val="none" w:sz="0" w:space="0" w:color="auto"/>
            <w:bottom w:val="none" w:sz="0" w:space="0" w:color="auto"/>
            <w:right w:val="none" w:sz="0" w:space="0" w:color="auto"/>
          </w:divBdr>
        </w:div>
        <w:div w:id="741871629">
          <w:marLeft w:val="0"/>
          <w:marRight w:val="0"/>
          <w:marTop w:val="0"/>
          <w:marBottom w:val="60"/>
          <w:divBdr>
            <w:top w:val="none" w:sz="0" w:space="0" w:color="auto"/>
            <w:left w:val="none" w:sz="0" w:space="0" w:color="auto"/>
            <w:bottom w:val="none" w:sz="0" w:space="0" w:color="auto"/>
            <w:right w:val="none" w:sz="0" w:space="0" w:color="auto"/>
          </w:divBdr>
        </w:div>
        <w:div w:id="1197037210">
          <w:marLeft w:val="0"/>
          <w:marRight w:val="0"/>
          <w:marTop w:val="0"/>
          <w:marBottom w:val="60"/>
          <w:divBdr>
            <w:top w:val="none" w:sz="0" w:space="0" w:color="auto"/>
            <w:left w:val="none" w:sz="0" w:space="0" w:color="auto"/>
            <w:bottom w:val="none" w:sz="0" w:space="0" w:color="auto"/>
            <w:right w:val="none" w:sz="0" w:space="0" w:color="auto"/>
          </w:divBdr>
        </w:div>
        <w:div w:id="81684520">
          <w:marLeft w:val="0"/>
          <w:marRight w:val="0"/>
          <w:marTop w:val="0"/>
          <w:marBottom w:val="60"/>
          <w:divBdr>
            <w:top w:val="none" w:sz="0" w:space="0" w:color="auto"/>
            <w:left w:val="none" w:sz="0" w:space="0" w:color="auto"/>
            <w:bottom w:val="none" w:sz="0" w:space="0" w:color="auto"/>
            <w:right w:val="none" w:sz="0" w:space="0" w:color="auto"/>
          </w:divBdr>
        </w:div>
        <w:div w:id="1724057343">
          <w:marLeft w:val="0"/>
          <w:marRight w:val="0"/>
          <w:marTop w:val="0"/>
          <w:marBottom w:val="60"/>
          <w:divBdr>
            <w:top w:val="none" w:sz="0" w:space="0" w:color="auto"/>
            <w:left w:val="none" w:sz="0" w:space="0" w:color="auto"/>
            <w:bottom w:val="none" w:sz="0" w:space="0" w:color="auto"/>
            <w:right w:val="none" w:sz="0" w:space="0" w:color="auto"/>
          </w:divBdr>
        </w:div>
        <w:div w:id="9993675">
          <w:marLeft w:val="396"/>
          <w:marRight w:val="0"/>
          <w:marTop w:val="0"/>
          <w:marBottom w:val="60"/>
          <w:divBdr>
            <w:top w:val="none" w:sz="0" w:space="0" w:color="auto"/>
            <w:left w:val="none" w:sz="0" w:space="0" w:color="auto"/>
            <w:bottom w:val="none" w:sz="0" w:space="0" w:color="auto"/>
            <w:right w:val="none" w:sz="0" w:space="0" w:color="auto"/>
          </w:divBdr>
        </w:div>
        <w:div w:id="13655548">
          <w:marLeft w:val="0"/>
          <w:marRight w:val="0"/>
          <w:marTop w:val="0"/>
          <w:marBottom w:val="60"/>
          <w:divBdr>
            <w:top w:val="none" w:sz="0" w:space="0" w:color="auto"/>
            <w:left w:val="none" w:sz="0" w:space="0" w:color="auto"/>
            <w:bottom w:val="none" w:sz="0" w:space="0" w:color="auto"/>
            <w:right w:val="none" w:sz="0" w:space="0" w:color="auto"/>
          </w:divBdr>
        </w:div>
        <w:div w:id="935360718">
          <w:marLeft w:val="0"/>
          <w:marRight w:val="0"/>
          <w:marTop w:val="0"/>
          <w:marBottom w:val="60"/>
          <w:divBdr>
            <w:top w:val="none" w:sz="0" w:space="0" w:color="auto"/>
            <w:left w:val="none" w:sz="0" w:space="0" w:color="auto"/>
            <w:bottom w:val="none" w:sz="0" w:space="0" w:color="auto"/>
            <w:right w:val="none" w:sz="0" w:space="0" w:color="auto"/>
          </w:divBdr>
        </w:div>
        <w:div w:id="613555903">
          <w:marLeft w:val="0"/>
          <w:marRight w:val="0"/>
          <w:marTop w:val="0"/>
          <w:marBottom w:val="60"/>
          <w:divBdr>
            <w:top w:val="none" w:sz="0" w:space="0" w:color="auto"/>
            <w:left w:val="none" w:sz="0" w:space="0" w:color="auto"/>
            <w:bottom w:val="none" w:sz="0" w:space="0" w:color="auto"/>
            <w:right w:val="none" w:sz="0" w:space="0" w:color="auto"/>
          </w:divBdr>
        </w:div>
        <w:div w:id="395012692">
          <w:marLeft w:val="0"/>
          <w:marRight w:val="0"/>
          <w:marTop w:val="0"/>
          <w:marBottom w:val="60"/>
          <w:divBdr>
            <w:top w:val="none" w:sz="0" w:space="0" w:color="auto"/>
            <w:left w:val="none" w:sz="0" w:space="0" w:color="auto"/>
            <w:bottom w:val="none" w:sz="0" w:space="0" w:color="auto"/>
            <w:right w:val="none" w:sz="0" w:space="0" w:color="auto"/>
          </w:divBdr>
        </w:div>
        <w:div w:id="1282958413">
          <w:marLeft w:val="0"/>
          <w:marRight w:val="0"/>
          <w:marTop w:val="0"/>
          <w:marBottom w:val="60"/>
          <w:divBdr>
            <w:top w:val="none" w:sz="0" w:space="0" w:color="auto"/>
            <w:left w:val="none" w:sz="0" w:space="0" w:color="auto"/>
            <w:bottom w:val="none" w:sz="0" w:space="0" w:color="auto"/>
            <w:right w:val="none" w:sz="0" w:space="0" w:color="auto"/>
          </w:divBdr>
        </w:div>
        <w:div w:id="65496051">
          <w:marLeft w:val="396"/>
          <w:marRight w:val="0"/>
          <w:marTop w:val="0"/>
          <w:marBottom w:val="60"/>
          <w:divBdr>
            <w:top w:val="none" w:sz="0" w:space="0" w:color="auto"/>
            <w:left w:val="none" w:sz="0" w:space="0" w:color="auto"/>
            <w:bottom w:val="none" w:sz="0" w:space="0" w:color="auto"/>
            <w:right w:val="none" w:sz="0" w:space="0" w:color="auto"/>
          </w:divBdr>
        </w:div>
        <w:div w:id="383648320">
          <w:marLeft w:val="0"/>
          <w:marRight w:val="0"/>
          <w:marTop w:val="0"/>
          <w:marBottom w:val="60"/>
          <w:divBdr>
            <w:top w:val="none" w:sz="0" w:space="0" w:color="auto"/>
            <w:left w:val="none" w:sz="0" w:space="0" w:color="auto"/>
            <w:bottom w:val="none" w:sz="0" w:space="0" w:color="auto"/>
            <w:right w:val="none" w:sz="0" w:space="0" w:color="auto"/>
          </w:divBdr>
        </w:div>
        <w:div w:id="1290084532">
          <w:marLeft w:val="0"/>
          <w:marRight w:val="0"/>
          <w:marTop w:val="0"/>
          <w:marBottom w:val="60"/>
          <w:divBdr>
            <w:top w:val="none" w:sz="0" w:space="0" w:color="auto"/>
            <w:left w:val="none" w:sz="0" w:space="0" w:color="auto"/>
            <w:bottom w:val="none" w:sz="0" w:space="0" w:color="auto"/>
            <w:right w:val="none" w:sz="0" w:space="0" w:color="auto"/>
          </w:divBdr>
        </w:div>
        <w:div w:id="808790717">
          <w:marLeft w:val="0"/>
          <w:marRight w:val="0"/>
          <w:marTop w:val="0"/>
          <w:marBottom w:val="60"/>
          <w:divBdr>
            <w:top w:val="none" w:sz="0" w:space="0" w:color="auto"/>
            <w:left w:val="none" w:sz="0" w:space="0" w:color="auto"/>
            <w:bottom w:val="none" w:sz="0" w:space="0" w:color="auto"/>
            <w:right w:val="none" w:sz="0" w:space="0" w:color="auto"/>
          </w:divBdr>
        </w:div>
        <w:div w:id="963074107">
          <w:marLeft w:val="0"/>
          <w:marRight w:val="0"/>
          <w:marTop w:val="0"/>
          <w:marBottom w:val="60"/>
          <w:divBdr>
            <w:top w:val="none" w:sz="0" w:space="0" w:color="auto"/>
            <w:left w:val="none" w:sz="0" w:space="0" w:color="auto"/>
            <w:bottom w:val="none" w:sz="0" w:space="0" w:color="auto"/>
            <w:right w:val="none" w:sz="0" w:space="0" w:color="auto"/>
          </w:divBdr>
        </w:div>
        <w:div w:id="1660647488">
          <w:marLeft w:val="0"/>
          <w:marRight w:val="0"/>
          <w:marTop w:val="0"/>
          <w:marBottom w:val="60"/>
          <w:divBdr>
            <w:top w:val="none" w:sz="0" w:space="0" w:color="auto"/>
            <w:left w:val="none" w:sz="0" w:space="0" w:color="auto"/>
            <w:bottom w:val="none" w:sz="0" w:space="0" w:color="auto"/>
            <w:right w:val="none" w:sz="0" w:space="0" w:color="auto"/>
          </w:divBdr>
        </w:div>
        <w:div w:id="1754551175">
          <w:marLeft w:val="396"/>
          <w:marRight w:val="0"/>
          <w:marTop w:val="0"/>
          <w:marBottom w:val="60"/>
          <w:divBdr>
            <w:top w:val="none" w:sz="0" w:space="0" w:color="auto"/>
            <w:left w:val="none" w:sz="0" w:space="0" w:color="auto"/>
            <w:bottom w:val="none" w:sz="0" w:space="0" w:color="auto"/>
            <w:right w:val="none" w:sz="0" w:space="0" w:color="auto"/>
          </w:divBdr>
        </w:div>
        <w:div w:id="222838348">
          <w:marLeft w:val="0"/>
          <w:marRight w:val="0"/>
          <w:marTop w:val="0"/>
          <w:marBottom w:val="60"/>
          <w:divBdr>
            <w:top w:val="none" w:sz="0" w:space="0" w:color="auto"/>
            <w:left w:val="none" w:sz="0" w:space="0" w:color="auto"/>
            <w:bottom w:val="none" w:sz="0" w:space="0" w:color="auto"/>
            <w:right w:val="none" w:sz="0" w:space="0" w:color="auto"/>
          </w:divBdr>
        </w:div>
        <w:div w:id="2077313628">
          <w:marLeft w:val="0"/>
          <w:marRight w:val="0"/>
          <w:marTop w:val="0"/>
          <w:marBottom w:val="60"/>
          <w:divBdr>
            <w:top w:val="none" w:sz="0" w:space="0" w:color="auto"/>
            <w:left w:val="none" w:sz="0" w:space="0" w:color="auto"/>
            <w:bottom w:val="none" w:sz="0" w:space="0" w:color="auto"/>
            <w:right w:val="none" w:sz="0" w:space="0" w:color="auto"/>
          </w:divBdr>
        </w:div>
        <w:div w:id="1217354063">
          <w:marLeft w:val="0"/>
          <w:marRight w:val="0"/>
          <w:marTop w:val="0"/>
          <w:marBottom w:val="60"/>
          <w:divBdr>
            <w:top w:val="none" w:sz="0" w:space="0" w:color="auto"/>
            <w:left w:val="none" w:sz="0" w:space="0" w:color="auto"/>
            <w:bottom w:val="none" w:sz="0" w:space="0" w:color="auto"/>
            <w:right w:val="none" w:sz="0" w:space="0" w:color="auto"/>
          </w:divBdr>
        </w:div>
        <w:div w:id="1584529834">
          <w:marLeft w:val="417"/>
          <w:marRight w:val="0"/>
          <w:marTop w:val="0"/>
          <w:marBottom w:val="60"/>
          <w:divBdr>
            <w:top w:val="none" w:sz="0" w:space="0" w:color="auto"/>
            <w:left w:val="none" w:sz="0" w:space="0" w:color="auto"/>
            <w:bottom w:val="none" w:sz="0" w:space="0" w:color="auto"/>
            <w:right w:val="none" w:sz="0" w:space="0" w:color="auto"/>
          </w:divBdr>
        </w:div>
        <w:div w:id="1286235550">
          <w:marLeft w:val="417"/>
          <w:marRight w:val="0"/>
          <w:marTop w:val="0"/>
          <w:marBottom w:val="60"/>
          <w:divBdr>
            <w:top w:val="none" w:sz="0" w:space="0" w:color="auto"/>
            <w:left w:val="none" w:sz="0" w:space="0" w:color="auto"/>
            <w:bottom w:val="none" w:sz="0" w:space="0" w:color="auto"/>
            <w:right w:val="none" w:sz="0" w:space="0" w:color="auto"/>
          </w:divBdr>
        </w:div>
        <w:div w:id="357581967">
          <w:marLeft w:val="0"/>
          <w:marRight w:val="0"/>
          <w:marTop w:val="0"/>
          <w:marBottom w:val="60"/>
          <w:divBdr>
            <w:top w:val="none" w:sz="0" w:space="0" w:color="auto"/>
            <w:left w:val="none" w:sz="0" w:space="0" w:color="auto"/>
            <w:bottom w:val="none" w:sz="0" w:space="0" w:color="auto"/>
            <w:right w:val="none" w:sz="0" w:space="0" w:color="auto"/>
          </w:divBdr>
        </w:div>
        <w:div w:id="1151019554">
          <w:marLeft w:val="0"/>
          <w:marRight w:val="0"/>
          <w:marTop w:val="0"/>
          <w:marBottom w:val="60"/>
          <w:divBdr>
            <w:top w:val="none" w:sz="0" w:space="0" w:color="auto"/>
            <w:left w:val="none" w:sz="0" w:space="0" w:color="auto"/>
            <w:bottom w:val="none" w:sz="0" w:space="0" w:color="auto"/>
            <w:right w:val="none" w:sz="0" w:space="0" w:color="auto"/>
          </w:divBdr>
        </w:div>
        <w:div w:id="1969966008">
          <w:marLeft w:val="396"/>
          <w:marRight w:val="0"/>
          <w:marTop w:val="0"/>
          <w:marBottom w:val="60"/>
          <w:divBdr>
            <w:top w:val="none" w:sz="0" w:space="0" w:color="auto"/>
            <w:left w:val="none" w:sz="0" w:space="0" w:color="auto"/>
            <w:bottom w:val="none" w:sz="0" w:space="0" w:color="auto"/>
            <w:right w:val="none" w:sz="0" w:space="0" w:color="auto"/>
          </w:divBdr>
        </w:div>
        <w:div w:id="1883783263">
          <w:marLeft w:val="0"/>
          <w:marRight w:val="0"/>
          <w:marTop w:val="0"/>
          <w:marBottom w:val="60"/>
          <w:divBdr>
            <w:top w:val="none" w:sz="0" w:space="0" w:color="auto"/>
            <w:left w:val="none" w:sz="0" w:space="0" w:color="auto"/>
            <w:bottom w:val="none" w:sz="0" w:space="0" w:color="auto"/>
            <w:right w:val="none" w:sz="0" w:space="0" w:color="auto"/>
          </w:divBdr>
        </w:div>
        <w:div w:id="384334549">
          <w:marLeft w:val="0"/>
          <w:marRight w:val="0"/>
          <w:marTop w:val="0"/>
          <w:marBottom w:val="60"/>
          <w:divBdr>
            <w:top w:val="none" w:sz="0" w:space="0" w:color="auto"/>
            <w:left w:val="none" w:sz="0" w:space="0" w:color="auto"/>
            <w:bottom w:val="none" w:sz="0" w:space="0" w:color="auto"/>
            <w:right w:val="none" w:sz="0" w:space="0" w:color="auto"/>
          </w:divBdr>
        </w:div>
        <w:div w:id="1968007190">
          <w:marLeft w:val="0"/>
          <w:marRight w:val="0"/>
          <w:marTop w:val="0"/>
          <w:marBottom w:val="60"/>
          <w:divBdr>
            <w:top w:val="none" w:sz="0" w:space="0" w:color="auto"/>
            <w:left w:val="none" w:sz="0" w:space="0" w:color="auto"/>
            <w:bottom w:val="none" w:sz="0" w:space="0" w:color="auto"/>
            <w:right w:val="none" w:sz="0" w:space="0" w:color="auto"/>
          </w:divBdr>
        </w:div>
        <w:div w:id="827524940">
          <w:marLeft w:val="417"/>
          <w:marRight w:val="0"/>
          <w:marTop w:val="0"/>
          <w:marBottom w:val="60"/>
          <w:divBdr>
            <w:top w:val="none" w:sz="0" w:space="0" w:color="auto"/>
            <w:left w:val="none" w:sz="0" w:space="0" w:color="auto"/>
            <w:bottom w:val="none" w:sz="0" w:space="0" w:color="auto"/>
            <w:right w:val="none" w:sz="0" w:space="0" w:color="auto"/>
          </w:divBdr>
        </w:div>
        <w:div w:id="9452232">
          <w:marLeft w:val="417"/>
          <w:marRight w:val="0"/>
          <w:marTop w:val="0"/>
          <w:marBottom w:val="60"/>
          <w:divBdr>
            <w:top w:val="none" w:sz="0" w:space="0" w:color="auto"/>
            <w:left w:val="none" w:sz="0" w:space="0" w:color="auto"/>
            <w:bottom w:val="none" w:sz="0" w:space="0" w:color="auto"/>
            <w:right w:val="none" w:sz="0" w:space="0" w:color="auto"/>
          </w:divBdr>
        </w:div>
        <w:div w:id="595410314">
          <w:marLeft w:val="0"/>
          <w:marRight w:val="0"/>
          <w:marTop w:val="0"/>
          <w:marBottom w:val="60"/>
          <w:divBdr>
            <w:top w:val="none" w:sz="0" w:space="0" w:color="auto"/>
            <w:left w:val="none" w:sz="0" w:space="0" w:color="auto"/>
            <w:bottom w:val="none" w:sz="0" w:space="0" w:color="auto"/>
            <w:right w:val="none" w:sz="0" w:space="0" w:color="auto"/>
          </w:divBdr>
        </w:div>
        <w:div w:id="1664621621">
          <w:marLeft w:val="0"/>
          <w:marRight w:val="0"/>
          <w:marTop w:val="0"/>
          <w:marBottom w:val="60"/>
          <w:divBdr>
            <w:top w:val="none" w:sz="0" w:space="0" w:color="auto"/>
            <w:left w:val="none" w:sz="0" w:space="0" w:color="auto"/>
            <w:bottom w:val="none" w:sz="0" w:space="0" w:color="auto"/>
            <w:right w:val="none" w:sz="0" w:space="0" w:color="auto"/>
          </w:divBdr>
        </w:div>
        <w:div w:id="992681025">
          <w:marLeft w:val="396"/>
          <w:marRight w:val="0"/>
          <w:marTop w:val="0"/>
          <w:marBottom w:val="60"/>
          <w:divBdr>
            <w:top w:val="none" w:sz="0" w:space="0" w:color="auto"/>
            <w:left w:val="none" w:sz="0" w:space="0" w:color="auto"/>
            <w:bottom w:val="none" w:sz="0" w:space="0" w:color="auto"/>
            <w:right w:val="none" w:sz="0" w:space="0" w:color="auto"/>
          </w:divBdr>
        </w:div>
        <w:div w:id="1979455743">
          <w:marLeft w:val="396"/>
          <w:marRight w:val="0"/>
          <w:marTop w:val="0"/>
          <w:marBottom w:val="60"/>
          <w:divBdr>
            <w:top w:val="none" w:sz="0" w:space="0" w:color="auto"/>
            <w:left w:val="none" w:sz="0" w:space="0" w:color="auto"/>
            <w:bottom w:val="none" w:sz="0" w:space="0" w:color="auto"/>
            <w:right w:val="none" w:sz="0" w:space="0" w:color="auto"/>
          </w:divBdr>
        </w:div>
        <w:div w:id="2114208248">
          <w:marLeft w:val="0"/>
          <w:marRight w:val="0"/>
          <w:marTop w:val="0"/>
          <w:marBottom w:val="60"/>
          <w:divBdr>
            <w:top w:val="none" w:sz="0" w:space="0" w:color="auto"/>
            <w:left w:val="none" w:sz="0" w:space="0" w:color="auto"/>
            <w:bottom w:val="none" w:sz="0" w:space="0" w:color="auto"/>
            <w:right w:val="none" w:sz="0" w:space="0" w:color="auto"/>
          </w:divBdr>
        </w:div>
        <w:div w:id="1435243153">
          <w:marLeft w:val="0"/>
          <w:marRight w:val="0"/>
          <w:marTop w:val="0"/>
          <w:marBottom w:val="60"/>
          <w:divBdr>
            <w:top w:val="none" w:sz="0" w:space="0" w:color="auto"/>
            <w:left w:val="none" w:sz="0" w:space="0" w:color="auto"/>
            <w:bottom w:val="none" w:sz="0" w:space="0" w:color="auto"/>
            <w:right w:val="none" w:sz="0" w:space="0" w:color="auto"/>
          </w:divBdr>
        </w:div>
        <w:div w:id="1093433577">
          <w:marLeft w:val="0"/>
          <w:marRight w:val="0"/>
          <w:marTop w:val="0"/>
          <w:marBottom w:val="60"/>
          <w:divBdr>
            <w:top w:val="none" w:sz="0" w:space="0" w:color="auto"/>
            <w:left w:val="none" w:sz="0" w:space="0" w:color="auto"/>
            <w:bottom w:val="none" w:sz="0" w:space="0" w:color="auto"/>
            <w:right w:val="none" w:sz="0" w:space="0" w:color="auto"/>
          </w:divBdr>
        </w:div>
        <w:div w:id="986713316">
          <w:marLeft w:val="0"/>
          <w:marRight w:val="0"/>
          <w:marTop w:val="0"/>
          <w:marBottom w:val="60"/>
          <w:divBdr>
            <w:top w:val="none" w:sz="0" w:space="0" w:color="auto"/>
            <w:left w:val="none" w:sz="0" w:space="0" w:color="auto"/>
            <w:bottom w:val="none" w:sz="0" w:space="0" w:color="auto"/>
            <w:right w:val="none" w:sz="0" w:space="0" w:color="auto"/>
          </w:divBdr>
        </w:div>
        <w:div w:id="370228767">
          <w:marLeft w:val="0"/>
          <w:marRight w:val="0"/>
          <w:marTop w:val="0"/>
          <w:marBottom w:val="60"/>
          <w:divBdr>
            <w:top w:val="none" w:sz="0" w:space="0" w:color="auto"/>
            <w:left w:val="none" w:sz="0" w:space="0" w:color="auto"/>
            <w:bottom w:val="none" w:sz="0" w:space="0" w:color="auto"/>
            <w:right w:val="none" w:sz="0" w:space="0" w:color="auto"/>
          </w:divBdr>
        </w:div>
        <w:div w:id="1197427386">
          <w:marLeft w:val="396"/>
          <w:marRight w:val="0"/>
          <w:marTop w:val="0"/>
          <w:marBottom w:val="60"/>
          <w:divBdr>
            <w:top w:val="none" w:sz="0" w:space="0" w:color="auto"/>
            <w:left w:val="none" w:sz="0" w:space="0" w:color="auto"/>
            <w:bottom w:val="none" w:sz="0" w:space="0" w:color="auto"/>
            <w:right w:val="none" w:sz="0" w:space="0" w:color="auto"/>
          </w:divBdr>
        </w:div>
        <w:div w:id="1512793738">
          <w:marLeft w:val="0"/>
          <w:marRight w:val="0"/>
          <w:marTop w:val="0"/>
          <w:marBottom w:val="60"/>
          <w:divBdr>
            <w:top w:val="none" w:sz="0" w:space="0" w:color="auto"/>
            <w:left w:val="none" w:sz="0" w:space="0" w:color="auto"/>
            <w:bottom w:val="none" w:sz="0" w:space="0" w:color="auto"/>
            <w:right w:val="none" w:sz="0" w:space="0" w:color="auto"/>
          </w:divBdr>
        </w:div>
        <w:div w:id="1700276921">
          <w:marLeft w:val="0"/>
          <w:marRight w:val="0"/>
          <w:marTop w:val="0"/>
          <w:marBottom w:val="60"/>
          <w:divBdr>
            <w:top w:val="none" w:sz="0" w:space="0" w:color="auto"/>
            <w:left w:val="none" w:sz="0" w:space="0" w:color="auto"/>
            <w:bottom w:val="none" w:sz="0" w:space="0" w:color="auto"/>
            <w:right w:val="none" w:sz="0" w:space="0" w:color="auto"/>
          </w:divBdr>
        </w:div>
        <w:div w:id="472258913">
          <w:marLeft w:val="0"/>
          <w:marRight w:val="0"/>
          <w:marTop w:val="0"/>
          <w:marBottom w:val="60"/>
          <w:divBdr>
            <w:top w:val="none" w:sz="0" w:space="0" w:color="auto"/>
            <w:left w:val="none" w:sz="0" w:space="0" w:color="auto"/>
            <w:bottom w:val="none" w:sz="0" w:space="0" w:color="auto"/>
            <w:right w:val="none" w:sz="0" w:space="0" w:color="auto"/>
          </w:divBdr>
        </w:div>
        <w:div w:id="622425764">
          <w:marLeft w:val="0"/>
          <w:marRight w:val="0"/>
          <w:marTop w:val="0"/>
          <w:marBottom w:val="60"/>
          <w:divBdr>
            <w:top w:val="none" w:sz="0" w:space="0" w:color="auto"/>
            <w:left w:val="none" w:sz="0" w:space="0" w:color="auto"/>
            <w:bottom w:val="none" w:sz="0" w:space="0" w:color="auto"/>
            <w:right w:val="none" w:sz="0" w:space="0" w:color="auto"/>
          </w:divBdr>
        </w:div>
        <w:div w:id="340671180">
          <w:marLeft w:val="0"/>
          <w:marRight w:val="0"/>
          <w:marTop w:val="0"/>
          <w:marBottom w:val="60"/>
          <w:divBdr>
            <w:top w:val="none" w:sz="0" w:space="0" w:color="auto"/>
            <w:left w:val="none" w:sz="0" w:space="0" w:color="auto"/>
            <w:bottom w:val="none" w:sz="0" w:space="0" w:color="auto"/>
            <w:right w:val="none" w:sz="0" w:space="0" w:color="auto"/>
          </w:divBdr>
        </w:div>
        <w:div w:id="869564285">
          <w:marLeft w:val="396"/>
          <w:marRight w:val="0"/>
          <w:marTop w:val="0"/>
          <w:marBottom w:val="60"/>
          <w:divBdr>
            <w:top w:val="none" w:sz="0" w:space="0" w:color="auto"/>
            <w:left w:val="none" w:sz="0" w:space="0" w:color="auto"/>
            <w:bottom w:val="none" w:sz="0" w:space="0" w:color="auto"/>
            <w:right w:val="none" w:sz="0" w:space="0" w:color="auto"/>
          </w:divBdr>
        </w:div>
        <w:div w:id="373891647">
          <w:marLeft w:val="0"/>
          <w:marRight w:val="0"/>
          <w:marTop w:val="0"/>
          <w:marBottom w:val="60"/>
          <w:divBdr>
            <w:top w:val="none" w:sz="0" w:space="0" w:color="auto"/>
            <w:left w:val="none" w:sz="0" w:space="0" w:color="auto"/>
            <w:bottom w:val="none" w:sz="0" w:space="0" w:color="auto"/>
            <w:right w:val="none" w:sz="0" w:space="0" w:color="auto"/>
          </w:divBdr>
        </w:div>
        <w:div w:id="1876381343">
          <w:marLeft w:val="0"/>
          <w:marRight w:val="0"/>
          <w:marTop w:val="0"/>
          <w:marBottom w:val="60"/>
          <w:divBdr>
            <w:top w:val="none" w:sz="0" w:space="0" w:color="auto"/>
            <w:left w:val="none" w:sz="0" w:space="0" w:color="auto"/>
            <w:bottom w:val="none" w:sz="0" w:space="0" w:color="auto"/>
            <w:right w:val="none" w:sz="0" w:space="0" w:color="auto"/>
          </w:divBdr>
        </w:div>
        <w:div w:id="1166820217">
          <w:marLeft w:val="0"/>
          <w:marRight w:val="0"/>
          <w:marTop w:val="0"/>
          <w:marBottom w:val="60"/>
          <w:divBdr>
            <w:top w:val="none" w:sz="0" w:space="0" w:color="auto"/>
            <w:left w:val="none" w:sz="0" w:space="0" w:color="auto"/>
            <w:bottom w:val="none" w:sz="0" w:space="0" w:color="auto"/>
            <w:right w:val="none" w:sz="0" w:space="0" w:color="auto"/>
          </w:divBdr>
        </w:div>
        <w:div w:id="394013656">
          <w:marLeft w:val="0"/>
          <w:marRight w:val="0"/>
          <w:marTop w:val="0"/>
          <w:marBottom w:val="60"/>
          <w:divBdr>
            <w:top w:val="none" w:sz="0" w:space="0" w:color="auto"/>
            <w:left w:val="none" w:sz="0" w:space="0" w:color="auto"/>
            <w:bottom w:val="none" w:sz="0" w:space="0" w:color="auto"/>
            <w:right w:val="none" w:sz="0" w:space="0" w:color="auto"/>
          </w:divBdr>
        </w:div>
        <w:div w:id="413816055">
          <w:marLeft w:val="0"/>
          <w:marRight w:val="0"/>
          <w:marTop w:val="0"/>
          <w:marBottom w:val="60"/>
          <w:divBdr>
            <w:top w:val="none" w:sz="0" w:space="0" w:color="auto"/>
            <w:left w:val="none" w:sz="0" w:space="0" w:color="auto"/>
            <w:bottom w:val="none" w:sz="0" w:space="0" w:color="auto"/>
            <w:right w:val="none" w:sz="0" w:space="0" w:color="auto"/>
          </w:divBdr>
        </w:div>
        <w:div w:id="669795706">
          <w:marLeft w:val="396"/>
          <w:marRight w:val="0"/>
          <w:marTop w:val="0"/>
          <w:marBottom w:val="60"/>
          <w:divBdr>
            <w:top w:val="none" w:sz="0" w:space="0" w:color="auto"/>
            <w:left w:val="none" w:sz="0" w:space="0" w:color="auto"/>
            <w:bottom w:val="none" w:sz="0" w:space="0" w:color="auto"/>
            <w:right w:val="none" w:sz="0" w:space="0" w:color="auto"/>
          </w:divBdr>
        </w:div>
        <w:div w:id="2072774228">
          <w:marLeft w:val="0"/>
          <w:marRight w:val="0"/>
          <w:marTop w:val="0"/>
          <w:marBottom w:val="60"/>
          <w:divBdr>
            <w:top w:val="none" w:sz="0" w:space="0" w:color="auto"/>
            <w:left w:val="none" w:sz="0" w:space="0" w:color="auto"/>
            <w:bottom w:val="none" w:sz="0" w:space="0" w:color="auto"/>
            <w:right w:val="none" w:sz="0" w:space="0" w:color="auto"/>
          </w:divBdr>
        </w:div>
        <w:div w:id="1131099359">
          <w:marLeft w:val="0"/>
          <w:marRight w:val="0"/>
          <w:marTop w:val="0"/>
          <w:marBottom w:val="60"/>
          <w:divBdr>
            <w:top w:val="none" w:sz="0" w:space="0" w:color="auto"/>
            <w:left w:val="none" w:sz="0" w:space="0" w:color="auto"/>
            <w:bottom w:val="none" w:sz="0" w:space="0" w:color="auto"/>
            <w:right w:val="none" w:sz="0" w:space="0" w:color="auto"/>
          </w:divBdr>
        </w:div>
        <w:div w:id="1475635629">
          <w:marLeft w:val="0"/>
          <w:marRight w:val="0"/>
          <w:marTop w:val="0"/>
          <w:marBottom w:val="60"/>
          <w:divBdr>
            <w:top w:val="none" w:sz="0" w:space="0" w:color="auto"/>
            <w:left w:val="none" w:sz="0" w:space="0" w:color="auto"/>
            <w:bottom w:val="none" w:sz="0" w:space="0" w:color="auto"/>
            <w:right w:val="none" w:sz="0" w:space="0" w:color="auto"/>
          </w:divBdr>
        </w:div>
        <w:div w:id="1077019552">
          <w:marLeft w:val="0"/>
          <w:marRight w:val="0"/>
          <w:marTop w:val="0"/>
          <w:marBottom w:val="60"/>
          <w:divBdr>
            <w:top w:val="none" w:sz="0" w:space="0" w:color="auto"/>
            <w:left w:val="none" w:sz="0" w:space="0" w:color="auto"/>
            <w:bottom w:val="none" w:sz="0" w:space="0" w:color="auto"/>
            <w:right w:val="none" w:sz="0" w:space="0" w:color="auto"/>
          </w:divBdr>
        </w:div>
        <w:div w:id="604656639">
          <w:marLeft w:val="0"/>
          <w:marRight w:val="0"/>
          <w:marTop w:val="0"/>
          <w:marBottom w:val="60"/>
          <w:divBdr>
            <w:top w:val="none" w:sz="0" w:space="0" w:color="auto"/>
            <w:left w:val="none" w:sz="0" w:space="0" w:color="auto"/>
            <w:bottom w:val="none" w:sz="0" w:space="0" w:color="auto"/>
            <w:right w:val="none" w:sz="0" w:space="0" w:color="auto"/>
          </w:divBdr>
        </w:div>
        <w:div w:id="1198859320">
          <w:marLeft w:val="0"/>
          <w:marRight w:val="0"/>
          <w:marTop w:val="0"/>
          <w:marBottom w:val="200"/>
          <w:divBdr>
            <w:top w:val="none" w:sz="0" w:space="0" w:color="auto"/>
            <w:left w:val="none" w:sz="0" w:space="0" w:color="auto"/>
            <w:bottom w:val="none" w:sz="0" w:space="0" w:color="auto"/>
            <w:right w:val="none" w:sz="0" w:space="0" w:color="auto"/>
          </w:divBdr>
        </w:div>
        <w:div w:id="45036953">
          <w:marLeft w:val="0"/>
          <w:marRight w:val="0"/>
          <w:marTop w:val="0"/>
          <w:marBottom w:val="200"/>
          <w:divBdr>
            <w:top w:val="none" w:sz="0" w:space="0" w:color="auto"/>
            <w:left w:val="none" w:sz="0" w:space="0" w:color="auto"/>
            <w:bottom w:val="none" w:sz="0" w:space="0" w:color="auto"/>
            <w:right w:val="none" w:sz="0" w:space="0" w:color="auto"/>
          </w:divBdr>
        </w:div>
        <w:div w:id="1343048593">
          <w:marLeft w:val="396"/>
          <w:marRight w:val="0"/>
          <w:marTop w:val="0"/>
          <w:marBottom w:val="60"/>
          <w:divBdr>
            <w:top w:val="none" w:sz="0" w:space="0" w:color="auto"/>
            <w:left w:val="none" w:sz="0" w:space="0" w:color="auto"/>
            <w:bottom w:val="none" w:sz="0" w:space="0" w:color="auto"/>
            <w:right w:val="none" w:sz="0" w:space="0" w:color="auto"/>
          </w:divBdr>
        </w:div>
        <w:div w:id="400569011">
          <w:marLeft w:val="0"/>
          <w:marRight w:val="0"/>
          <w:marTop w:val="0"/>
          <w:marBottom w:val="60"/>
          <w:divBdr>
            <w:top w:val="none" w:sz="0" w:space="0" w:color="auto"/>
            <w:left w:val="none" w:sz="0" w:space="0" w:color="auto"/>
            <w:bottom w:val="none" w:sz="0" w:space="0" w:color="auto"/>
            <w:right w:val="none" w:sz="0" w:space="0" w:color="auto"/>
          </w:divBdr>
        </w:div>
        <w:div w:id="171459664">
          <w:marLeft w:val="0"/>
          <w:marRight w:val="0"/>
          <w:marTop w:val="0"/>
          <w:marBottom w:val="60"/>
          <w:divBdr>
            <w:top w:val="none" w:sz="0" w:space="0" w:color="auto"/>
            <w:left w:val="none" w:sz="0" w:space="0" w:color="auto"/>
            <w:bottom w:val="none" w:sz="0" w:space="0" w:color="auto"/>
            <w:right w:val="none" w:sz="0" w:space="0" w:color="auto"/>
          </w:divBdr>
        </w:div>
        <w:div w:id="1114909682">
          <w:marLeft w:val="0"/>
          <w:marRight w:val="0"/>
          <w:marTop w:val="0"/>
          <w:marBottom w:val="60"/>
          <w:divBdr>
            <w:top w:val="none" w:sz="0" w:space="0" w:color="auto"/>
            <w:left w:val="none" w:sz="0" w:space="0" w:color="auto"/>
            <w:bottom w:val="none" w:sz="0" w:space="0" w:color="auto"/>
            <w:right w:val="none" w:sz="0" w:space="0" w:color="auto"/>
          </w:divBdr>
        </w:div>
        <w:div w:id="127282810">
          <w:marLeft w:val="0"/>
          <w:marRight w:val="0"/>
          <w:marTop w:val="0"/>
          <w:marBottom w:val="60"/>
          <w:divBdr>
            <w:top w:val="none" w:sz="0" w:space="0" w:color="auto"/>
            <w:left w:val="none" w:sz="0" w:space="0" w:color="auto"/>
            <w:bottom w:val="none" w:sz="0" w:space="0" w:color="auto"/>
            <w:right w:val="none" w:sz="0" w:space="0" w:color="auto"/>
          </w:divBdr>
        </w:div>
        <w:div w:id="576523873">
          <w:marLeft w:val="0"/>
          <w:marRight w:val="0"/>
          <w:marTop w:val="0"/>
          <w:marBottom w:val="60"/>
          <w:divBdr>
            <w:top w:val="none" w:sz="0" w:space="0" w:color="auto"/>
            <w:left w:val="none" w:sz="0" w:space="0" w:color="auto"/>
            <w:bottom w:val="none" w:sz="0" w:space="0" w:color="auto"/>
            <w:right w:val="none" w:sz="0" w:space="0" w:color="auto"/>
          </w:divBdr>
        </w:div>
        <w:div w:id="738284117">
          <w:marLeft w:val="396"/>
          <w:marRight w:val="0"/>
          <w:marTop w:val="0"/>
          <w:marBottom w:val="60"/>
          <w:divBdr>
            <w:top w:val="none" w:sz="0" w:space="0" w:color="auto"/>
            <w:left w:val="none" w:sz="0" w:space="0" w:color="auto"/>
            <w:bottom w:val="none" w:sz="0" w:space="0" w:color="auto"/>
            <w:right w:val="none" w:sz="0" w:space="0" w:color="auto"/>
          </w:divBdr>
        </w:div>
        <w:div w:id="898442393">
          <w:marLeft w:val="0"/>
          <w:marRight w:val="0"/>
          <w:marTop w:val="0"/>
          <w:marBottom w:val="60"/>
          <w:divBdr>
            <w:top w:val="none" w:sz="0" w:space="0" w:color="auto"/>
            <w:left w:val="none" w:sz="0" w:space="0" w:color="auto"/>
            <w:bottom w:val="none" w:sz="0" w:space="0" w:color="auto"/>
            <w:right w:val="none" w:sz="0" w:space="0" w:color="auto"/>
          </w:divBdr>
        </w:div>
        <w:div w:id="347879024">
          <w:marLeft w:val="0"/>
          <w:marRight w:val="0"/>
          <w:marTop w:val="0"/>
          <w:marBottom w:val="60"/>
          <w:divBdr>
            <w:top w:val="none" w:sz="0" w:space="0" w:color="auto"/>
            <w:left w:val="none" w:sz="0" w:space="0" w:color="auto"/>
            <w:bottom w:val="none" w:sz="0" w:space="0" w:color="auto"/>
            <w:right w:val="none" w:sz="0" w:space="0" w:color="auto"/>
          </w:divBdr>
        </w:div>
        <w:div w:id="36708089">
          <w:marLeft w:val="0"/>
          <w:marRight w:val="0"/>
          <w:marTop w:val="0"/>
          <w:marBottom w:val="60"/>
          <w:divBdr>
            <w:top w:val="none" w:sz="0" w:space="0" w:color="auto"/>
            <w:left w:val="none" w:sz="0" w:space="0" w:color="auto"/>
            <w:bottom w:val="none" w:sz="0" w:space="0" w:color="auto"/>
            <w:right w:val="none" w:sz="0" w:space="0" w:color="auto"/>
          </w:divBdr>
        </w:div>
        <w:div w:id="1461919193">
          <w:marLeft w:val="0"/>
          <w:marRight w:val="0"/>
          <w:marTop w:val="0"/>
          <w:marBottom w:val="60"/>
          <w:divBdr>
            <w:top w:val="none" w:sz="0" w:space="0" w:color="auto"/>
            <w:left w:val="none" w:sz="0" w:space="0" w:color="auto"/>
            <w:bottom w:val="none" w:sz="0" w:space="0" w:color="auto"/>
            <w:right w:val="none" w:sz="0" w:space="0" w:color="auto"/>
          </w:divBdr>
        </w:div>
        <w:div w:id="409276440">
          <w:marLeft w:val="0"/>
          <w:marRight w:val="0"/>
          <w:marTop w:val="0"/>
          <w:marBottom w:val="60"/>
          <w:divBdr>
            <w:top w:val="none" w:sz="0" w:space="0" w:color="auto"/>
            <w:left w:val="none" w:sz="0" w:space="0" w:color="auto"/>
            <w:bottom w:val="none" w:sz="0" w:space="0" w:color="auto"/>
            <w:right w:val="none" w:sz="0" w:space="0" w:color="auto"/>
          </w:divBdr>
        </w:div>
        <w:div w:id="1955551102">
          <w:marLeft w:val="396"/>
          <w:marRight w:val="0"/>
          <w:marTop w:val="0"/>
          <w:marBottom w:val="60"/>
          <w:divBdr>
            <w:top w:val="none" w:sz="0" w:space="0" w:color="auto"/>
            <w:left w:val="none" w:sz="0" w:space="0" w:color="auto"/>
            <w:bottom w:val="none" w:sz="0" w:space="0" w:color="auto"/>
            <w:right w:val="none" w:sz="0" w:space="0" w:color="auto"/>
          </w:divBdr>
        </w:div>
        <w:div w:id="545682672">
          <w:marLeft w:val="0"/>
          <w:marRight w:val="0"/>
          <w:marTop w:val="0"/>
          <w:marBottom w:val="60"/>
          <w:divBdr>
            <w:top w:val="none" w:sz="0" w:space="0" w:color="auto"/>
            <w:left w:val="none" w:sz="0" w:space="0" w:color="auto"/>
            <w:bottom w:val="none" w:sz="0" w:space="0" w:color="auto"/>
            <w:right w:val="none" w:sz="0" w:space="0" w:color="auto"/>
          </w:divBdr>
        </w:div>
        <w:div w:id="1004744757">
          <w:marLeft w:val="0"/>
          <w:marRight w:val="0"/>
          <w:marTop w:val="0"/>
          <w:marBottom w:val="60"/>
          <w:divBdr>
            <w:top w:val="none" w:sz="0" w:space="0" w:color="auto"/>
            <w:left w:val="none" w:sz="0" w:space="0" w:color="auto"/>
            <w:bottom w:val="none" w:sz="0" w:space="0" w:color="auto"/>
            <w:right w:val="none" w:sz="0" w:space="0" w:color="auto"/>
          </w:divBdr>
        </w:div>
        <w:div w:id="2122869466">
          <w:marLeft w:val="0"/>
          <w:marRight w:val="0"/>
          <w:marTop w:val="0"/>
          <w:marBottom w:val="60"/>
          <w:divBdr>
            <w:top w:val="none" w:sz="0" w:space="0" w:color="auto"/>
            <w:left w:val="none" w:sz="0" w:space="0" w:color="auto"/>
            <w:bottom w:val="none" w:sz="0" w:space="0" w:color="auto"/>
            <w:right w:val="none" w:sz="0" w:space="0" w:color="auto"/>
          </w:divBdr>
        </w:div>
        <w:div w:id="1117530490">
          <w:marLeft w:val="417"/>
          <w:marRight w:val="0"/>
          <w:marTop w:val="0"/>
          <w:marBottom w:val="60"/>
          <w:divBdr>
            <w:top w:val="none" w:sz="0" w:space="0" w:color="auto"/>
            <w:left w:val="none" w:sz="0" w:space="0" w:color="auto"/>
            <w:bottom w:val="none" w:sz="0" w:space="0" w:color="auto"/>
            <w:right w:val="none" w:sz="0" w:space="0" w:color="auto"/>
          </w:divBdr>
        </w:div>
        <w:div w:id="825438404">
          <w:marLeft w:val="0"/>
          <w:marRight w:val="0"/>
          <w:marTop w:val="0"/>
          <w:marBottom w:val="60"/>
          <w:divBdr>
            <w:top w:val="none" w:sz="0" w:space="0" w:color="auto"/>
            <w:left w:val="none" w:sz="0" w:space="0" w:color="auto"/>
            <w:bottom w:val="none" w:sz="0" w:space="0" w:color="auto"/>
            <w:right w:val="none" w:sz="0" w:space="0" w:color="auto"/>
          </w:divBdr>
        </w:div>
        <w:div w:id="1920287290">
          <w:marLeft w:val="0"/>
          <w:marRight w:val="0"/>
          <w:marTop w:val="0"/>
          <w:marBottom w:val="60"/>
          <w:divBdr>
            <w:top w:val="none" w:sz="0" w:space="0" w:color="auto"/>
            <w:left w:val="none" w:sz="0" w:space="0" w:color="auto"/>
            <w:bottom w:val="none" w:sz="0" w:space="0" w:color="auto"/>
            <w:right w:val="none" w:sz="0" w:space="0" w:color="auto"/>
          </w:divBdr>
        </w:div>
        <w:div w:id="1194416741">
          <w:marLeft w:val="396"/>
          <w:marRight w:val="0"/>
          <w:marTop w:val="0"/>
          <w:marBottom w:val="60"/>
          <w:divBdr>
            <w:top w:val="none" w:sz="0" w:space="0" w:color="auto"/>
            <w:left w:val="none" w:sz="0" w:space="0" w:color="auto"/>
            <w:bottom w:val="none" w:sz="0" w:space="0" w:color="auto"/>
            <w:right w:val="none" w:sz="0" w:space="0" w:color="auto"/>
          </w:divBdr>
        </w:div>
        <w:div w:id="2135905680">
          <w:marLeft w:val="0"/>
          <w:marRight w:val="0"/>
          <w:marTop w:val="0"/>
          <w:marBottom w:val="60"/>
          <w:divBdr>
            <w:top w:val="none" w:sz="0" w:space="0" w:color="auto"/>
            <w:left w:val="none" w:sz="0" w:space="0" w:color="auto"/>
            <w:bottom w:val="none" w:sz="0" w:space="0" w:color="auto"/>
            <w:right w:val="none" w:sz="0" w:space="0" w:color="auto"/>
          </w:divBdr>
        </w:div>
        <w:div w:id="503323231">
          <w:marLeft w:val="0"/>
          <w:marRight w:val="0"/>
          <w:marTop w:val="0"/>
          <w:marBottom w:val="60"/>
          <w:divBdr>
            <w:top w:val="none" w:sz="0" w:space="0" w:color="auto"/>
            <w:left w:val="none" w:sz="0" w:space="0" w:color="auto"/>
            <w:bottom w:val="none" w:sz="0" w:space="0" w:color="auto"/>
            <w:right w:val="none" w:sz="0" w:space="0" w:color="auto"/>
          </w:divBdr>
        </w:div>
        <w:div w:id="927883165">
          <w:marLeft w:val="0"/>
          <w:marRight w:val="0"/>
          <w:marTop w:val="0"/>
          <w:marBottom w:val="60"/>
          <w:divBdr>
            <w:top w:val="none" w:sz="0" w:space="0" w:color="auto"/>
            <w:left w:val="none" w:sz="0" w:space="0" w:color="auto"/>
            <w:bottom w:val="none" w:sz="0" w:space="0" w:color="auto"/>
            <w:right w:val="none" w:sz="0" w:space="0" w:color="auto"/>
          </w:divBdr>
        </w:div>
        <w:div w:id="641469341">
          <w:marLeft w:val="0"/>
          <w:marRight w:val="0"/>
          <w:marTop w:val="0"/>
          <w:marBottom w:val="60"/>
          <w:divBdr>
            <w:top w:val="none" w:sz="0" w:space="0" w:color="auto"/>
            <w:left w:val="none" w:sz="0" w:space="0" w:color="auto"/>
            <w:bottom w:val="none" w:sz="0" w:space="0" w:color="auto"/>
            <w:right w:val="none" w:sz="0" w:space="0" w:color="auto"/>
          </w:divBdr>
        </w:div>
        <w:div w:id="243690568">
          <w:marLeft w:val="0"/>
          <w:marRight w:val="0"/>
          <w:marTop w:val="0"/>
          <w:marBottom w:val="60"/>
          <w:divBdr>
            <w:top w:val="none" w:sz="0" w:space="0" w:color="auto"/>
            <w:left w:val="none" w:sz="0" w:space="0" w:color="auto"/>
            <w:bottom w:val="none" w:sz="0" w:space="0" w:color="auto"/>
            <w:right w:val="none" w:sz="0" w:space="0" w:color="auto"/>
          </w:divBdr>
        </w:div>
        <w:div w:id="916286779">
          <w:marLeft w:val="396"/>
          <w:marRight w:val="0"/>
          <w:marTop w:val="0"/>
          <w:marBottom w:val="60"/>
          <w:divBdr>
            <w:top w:val="none" w:sz="0" w:space="0" w:color="auto"/>
            <w:left w:val="none" w:sz="0" w:space="0" w:color="auto"/>
            <w:bottom w:val="none" w:sz="0" w:space="0" w:color="auto"/>
            <w:right w:val="none" w:sz="0" w:space="0" w:color="auto"/>
          </w:divBdr>
        </w:div>
        <w:div w:id="596602393">
          <w:marLeft w:val="0"/>
          <w:marRight w:val="0"/>
          <w:marTop w:val="0"/>
          <w:marBottom w:val="60"/>
          <w:divBdr>
            <w:top w:val="none" w:sz="0" w:space="0" w:color="auto"/>
            <w:left w:val="none" w:sz="0" w:space="0" w:color="auto"/>
            <w:bottom w:val="none" w:sz="0" w:space="0" w:color="auto"/>
            <w:right w:val="none" w:sz="0" w:space="0" w:color="auto"/>
          </w:divBdr>
        </w:div>
        <w:div w:id="1894805240">
          <w:marLeft w:val="0"/>
          <w:marRight w:val="0"/>
          <w:marTop w:val="0"/>
          <w:marBottom w:val="60"/>
          <w:divBdr>
            <w:top w:val="none" w:sz="0" w:space="0" w:color="auto"/>
            <w:left w:val="none" w:sz="0" w:space="0" w:color="auto"/>
            <w:bottom w:val="none" w:sz="0" w:space="0" w:color="auto"/>
            <w:right w:val="none" w:sz="0" w:space="0" w:color="auto"/>
          </w:divBdr>
        </w:div>
        <w:div w:id="1518227117">
          <w:marLeft w:val="0"/>
          <w:marRight w:val="0"/>
          <w:marTop w:val="0"/>
          <w:marBottom w:val="60"/>
          <w:divBdr>
            <w:top w:val="none" w:sz="0" w:space="0" w:color="auto"/>
            <w:left w:val="none" w:sz="0" w:space="0" w:color="auto"/>
            <w:bottom w:val="none" w:sz="0" w:space="0" w:color="auto"/>
            <w:right w:val="none" w:sz="0" w:space="0" w:color="auto"/>
          </w:divBdr>
        </w:div>
        <w:div w:id="1940605391">
          <w:marLeft w:val="0"/>
          <w:marRight w:val="0"/>
          <w:marTop w:val="0"/>
          <w:marBottom w:val="60"/>
          <w:divBdr>
            <w:top w:val="none" w:sz="0" w:space="0" w:color="auto"/>
            <w:left w:val="none" w:sz="0" w:space="0" w:color="auto"/>
            <w:bottom w:val="none" w:sz="0" w:space="0" w:color="auto"/>
            <w:right w:val="none" w:sz="0" w:space="0" w:color="auto"/>
          </w:divBdr>
        </w:div>
        <w:div w:id="652569245">
          <w:marLeft w:val="0"/>
          <w:marRight w:val="0"/>
          <w:marTop w:val="0"/>
          <w:marBottom w:val="60"/>
          <w:divBdr>
            <w:top w:val="none" w:sz="0" w:space="0" w:color="auto"/>
            <w:left w:val="none" w:sz="0" w:space="0" w:color="auto"/>
            <w:bottom w:val="none" w:sz="0" w:space="0" w:color="auto"/>
            <w:right w:val="none" w:sz="0" w:space="0" w:color="auto"/>
          </w:divBdr>
        </w:div>
        <w:div w:id="632827595">
          <w:marLeft w:val="396"/>
          <w:marRight w:val="0"/>
          <w:marTop w:val="0"/>
          <w:marBottom w:val="60"/>
          <w:divBdr>
            <w:top w:val="none" w:sz="0" w:space="0" w:color="auto"/>
            <w:left w:val="none" w:sz="0" w:space="0" w:color="auto"/>
            <w:bottom w:val="none" w:sz="0" w:space="0" w:color="auto"/>
            <w:right w:val="none" w:sz="0" w:space="0" w:color="auto"/>
          </w:divBdr>
        </w:div>
        <w:div w:id="654182748">
          <w:marLeft w:val="0"/>
          <w:marRight w:val="0"/>
          <w:marTop w:val="0"/>
          <w:marBottom w:val="60"/>
          <w:divBdr>
            <w:top w:val="none" w:sz="0" w:space="0" w:color="auto"/>
            <w:left w:val="none" w:sz="0" w:space="0" w:color="auto"/>
            <w:bottom w:val="none" w:sz="0" w:space="0" w:color="auto"/>
            <w:right w:val="none" w:sz="0" w:space="0" w:color="auto"/>
          </w:divBdr>
        </w:div>
        <w:div w:id="147090378">
          <w:marLeft w:val="0"/>
          <w:marRight w:val="0"/>
          <w:marTop w:val="0"/>
          <w:marBottom w:val="60"/>
          <w:divBdr>
            <w:top w:val="none" w:sz="0" w:space="0" w:color="auto"/>
            <w:left w:val="none" w:sz="0" w:space="0" w:color="auto"/>
            <w:bottom w:val="none" w:sz="0" w:space="0" w:color="auto"/>
            <w:right w:val="none" w:sz="0" w:space="0" w:color="auto"/>
          </w:divBdr>
        </w:div>
        <w:div w:id="1349060258">
          <w:marLeft w:val="0"/>
          <w:marRight w:val="0"/>
          <w:marTop w:val="0"/>
          <w:marBottom w:val="60"/>
          <w:divBdr>
            <w:top w:val="none" w:sz="0" w:space="0" w:color="auto"/>
            <w:left w:val="none" w:sz="0" w:space="0" w:color="auto"/>
            <w:bottom w:val="none" w:sz="0" w:space="0" w:color="auto"/>
            <w:right w:val="none" w:sz="0" w:space="0" w:color="auto"/>
          </w:divBdr>
        </w:div>
        <w:div w:id="1946426835">
          <w:marLeft w:val="0"/>
          <w:marRight w:val="0"/>
          <w:marTop w:val="0"/>
          <w:marBottom w:val="60"/>
          <w:divBdr>
            <w:top w:val="none" w:sz="0" w:space="0" w:color="auto"/>
            <w:left w:val="none" w:sz="0" w:space="0" w:color="auto"/>
            <w:bottom w:val="none" w:sz="0" w:space="0" w:color="auto"/>
            <w:right w:val="none" w:sz="0" w:space="0" w:color="auto"/>
          </w:divBdr>
        </w:div>
        <w:div w:id="957953724">
          <w:marLeft w:val="0"/>
          <w:marRight w:val="0"/>
          <w:marTop w:val="0"/>
          <w:marBottom w:val="60"/>
          <w:divBdr>
            <w:top w:val="none" w:sz="0" w:space="0" w:color="auto"/>
            <w:left w:val="none" w:sz="0" w:space="0" w:color="auto"/>
            <w:bottom w:val="none" w:sz="0" w:space="0" w:color="auto"/>
            <w:right w:val="none" w:sz="0" w:space="0" w:color="auto"/>
          </w:divBdr>
        </w:div>
        <w:div w:id="1734810628">
          <w:marLeft w:val="396"/>
          <w:marRight w:val="0"/>
          <w:marTop w:val="0"/>
          <w:marBottom w:val="60"/>
          <w:divBdr>
            <w:top w:val="none" w:sz="0" w:space="0" w:color="auto"/>
            <w:left w:val="none" w:sz="0" w:space="0" w:color="auto"/>
            <w:bottom w:val="none" w:sz="0" w:space="0" w:color="auto"/>
            <w:right w:val="none" w:sz="0" w:space="0" w:color="auto"/>
          </w:divBdr>
        </w:div>
        <w:div w:id="1461416780">
          <w:marLeft w:val="0"/>
          <w:marRight w:val="0"/>
          <w:marTop w:val="0"/>
          <w:marBottom w:val="60"/>
          <w:divBdr>
            <w:top w:val="none" w:sz="0" w:space="0" w:color="auto"/>
            <w:left w:val="none" w:sz="0" w:space="0" w:color="auto"/>
            <w:bottom w:val="none" w:sz="0" w:space="0" w:color="auto"/>
            <w:right w:val="none" w:sz="0" w:space="0" w:color="auto"/>
          </w:divBdr>
        </w:div>
        <w:div w:id="1576207843">
          <w:marLeft w:val="0"/>
          <w:marRight w:val="0"/>
          <w:marTop w:val="0"/>
          <w:marBottom w:val="60"/>
          <w:divBdr>
            <w:top w:val="none" w:sz="0" w:space="0" w:color="auto"/>
            <w:left w:val="none" w:sz="0" w:space="0" w:color="auto"/>
            <w:bottom w:val="none" w:sz="0" w:space="0" w:color="auto"/>
            <w:right w:val="none" w:sz="0" w:space="0" w:color="auto"/>
          </w:divBdr>
        </w:div>
        <w:div w:id="1324355639">
          <w:marLeft w:val="0"/>
          <w:marRight w:val="0"/>
          <w:marTop w:val="0"/>
          <w:marBottom w:val="60"/>
          <w:divBdr>
            <w:top w:val="none" w:sz="0" w:space="0" w:color="auto"/>
            <w:left w:val="none" w:sz="0" w:space="0" w:color="auto"/>
            <w:bottom w:val="none" w:sz="0" w:space="0" w:color="auto"/>
            <w:right w:val="none" w:sz="0" w:space="0" w:color="auto"/>
          </w:divBdr>
        </w:div>
        <w:div w:id="588657388">
          <w:marLeft w:val="0"/>
          <w:marRight w:val="0"/>
          <w:marTop w:val="0"/>
          <w:marBottom w:val="60"/>
          <w:divBdr>
            <w:top w:val="none" w:sz="0" w:space="0" w:color="auto"/>
            <w:left w:val="none" w:sz="0" w:space="0" w:color="auto"/>
            <w:bottom w:val="none" w:sz="0" w:space="0" w:color="auto"/>
            <w:right w:val="none" w:sz="0" w:space="0" w:color="auto"/>
          </w:divBdr>
        </w:div>
        <w:div w:id="431320960">
          <w:marLeft w:val="0"/>
          <w:marRight w:val="0"/>
          <w:marTop w:val="0"/>
          <w:marBottom w:val="60"/>
          <w:divBdr>
            <w:top w:val="none" w:sz="0" w:space="0" w:color="auto"/>
            <w:left w:val="none" w:sz="0" w:space="0" w:color="auto"/>
            <w:bottom w:val="none" w:sz="0" w:space="0" w:color="auto"/>
            <w:right w:val="none" w:sz="0" w:space="0" w:color="auto"/>
          </w:divBdr>
        </w:div>
        <w:div w:id="655955188">
          <w:marLeft w:val="396"/>
          <w:marRight w:val="0"/>
          <w:marTop w:val="0"/>
          <w:marBottom w:val="60"/>
          <w:divBdr>
            <w:top w:val="none" w:sz="0" w:space="0" w:color="auto"/>
            <w:left w:val="none" w:sz="0" w:space="0" w:color="auto"/>
            <w:bottom w:val="none" w:sz="0" w:space="0" w:color="auto"/>
            <w:right w:val="none" w:sz="0" w:space="0" w:color="auto"/>
          </w:divBdr>
        </w:div>
        <w:div w:id="1448694955">
          <w:marLeft w:val="0"/>
          <w:marRight w:val="0"/>
          <w:marTop w:val="0"/>
          <w:marBottom w:val="60"/>
          <w:divBdr>
            <w:top w:val="none" w:sz="0" w:space="0" w:color="auto"/>
            <w:left w:val="none" w:sz="0" w:space="0" w:color="auto"/>
            <w:bottom w:val="none" w:sz="0" w:space="0" w:color="auto"/>
            <w:right w:val="none" w:sz="0" w:space="0" w:color="auto"/>
          </w:divBdr>
        </w:div>
        <w:div w:id="1264454304">
          <w:marLeft w:val="0"/>
          <w:marRight w:val="0"/>
          <w:marTop w:val="0"/>
          <w:marBottom w:val="60"/>
          <w:divBdr>
            <w:top w:val="none" w:sz="0" w:space="0" w:color="auto"/>
            <w:left w:val="none" w:sz="0" w:space="0" w:color="auto"/>
            <w:bottom w:val="none" w:sz="0" w:space="0" w:color="auto"/>
            <w:right w:val="none" w:sz="0" w:space="0" w:color="auto"/>
          </w:divBdr>
        </w:div>
        <w:div w:id="759372100">
          <w:marLeft w:val="0"/>
          <w:marRight w:val="0"/>
          <w:marTop w:val="0"/>
          <w:marBottom w:val="60"/>
          <w:divBdr>
            <w:top w:val="none" w:sz="0" w:space="0" w:color="auto"/>
            <w:left w:val="none" w:sz="0" w:space="0" w:color="auto"/>
            <w:bottom w:val="none" w:sz="0" w:space="0" w:color="auto"/>
            <w:right w:val="none" w:sz="0" w:space="0" w:color="auto"/>
          </w:divBdr>
        </w:div>
        <w:div w:id="1368948016">
          <w:marLeft w:val="0"/>
          <w:marRight w:val="0"/>
          <w:marTop w:val="0"/>
          <w:marBottom w:val="60"/>
          <w:divBdr>
            <w:top w:val="none" w:sz="0" w:space="0" w:color="auto"/>
            <w:left w:val="none" w:sz="0" w:space="0" w:color="auto"/>
            <w:bottom w:val="none" w:sz="0" w:space="0" w:color="auto"/>
            <w:right w:val="none" w:sz="0" w:space="0" w:color="auto"/>
          </w:divBdr>
        </w:div>
        <w:div w:id="1225411613">
          <w:marLeft w:val="0"/>
          <w:marRight w:val="0"/>
          <w:marTop w:val="0"/>
          <w:marBottom w:val="60"/>
          <w:divBdr>
            <w:top w:val="none" w:sz="0" w:space="0" w:color="auto"/>
            <w:left w:val="none" w:sz="0" w:space="0" w:color="auto"/>
            <w:bottom w:val="none" w:sz="0" w:space="0" w:color="auto"/>
            <w:right w:val="none" w:sz="0" w:space="0" w:color="auto"/>
          </w:divBdr>
        </w:div>
        <w:div w:id="347028387">
          <w:marLeft w:val="396"/>
          <w:marRight w:val="0"/>
          <w:marTop w:val="0"/>
          <w:marBottom w:val="60"/>
          <w:divBdr>
            <w:top w:val="none" w:sz="0" w:space="0" w:color="auto"/>
            <w:left w:val="none" w:sz="0" w:space="0" w:color="auto"/>
            <w:bottom w:val="none" w:sz="0" w:space="0" w:color="auto"/>
            <w:right w:val="none" w:sz="0" w:space="0" w:color="auto"/>
          </w:divBdr>
        </w:div>
        <w:div w:id="7105299">
          <w:marLeft w:val="0"/>
          <w:marRight w:val="0"/>
          <w:marTop w:val="0"/>
          <w:marBottom w:val="60"/>
          <w:divBdr>
            <w:top w:val="none" w:sz="0" w:space="0" w:color="auto"/>
            <w:left w:val="none" w:sz="0" w:space="0" w:color="auto"/>
            <w:bottom w:val="none" w:sz="0" w:space="0" w:color="auto"/>
            <w:right w:val="none" w:sz="0" w:space="0" w:color="auto"/>
          </w:divBdr>
        </w:div>
        <w:div w:id="1893349855">
          <w:marLeft w:val="0"/>
          <w:marRight w:val="0"/>
          <w:marTop w:val="0"/>
          <w:marBottom w:val="60"/>
          <w:divBdr>
            <w:top w:val="none" w:sz="0" w:space="0" w:color="auto"/>
            <w:left w:val="none" w:sz="0" w:space="0" w:color="auto"/>
            <w:bottom w:val="none" w:sz="0" w:space="0" w:color="auto"/>
            <w:right w:val="none" w:sz="0" w:space="0" w:color="auto"/>
          </w:divBdr>
        </w:div>
        <w:div w:id="973026784">
          <w:marLeft w:val="0"/>
          <w:marRight w:val="0"/>
          <w:marTop w:val="0"/>
          <w:marBottom w:val="60"/>
          <w:divBdr>
            <w:top w:val="none" w:sz="0" w:space="0" w:color="auto"/>
            <w:left w:val="none" w:sz="0" w:space="0" w:color="auto"/>
            <w:bottom w:val="none" w:sz="0" w:space="0" w:color="auto"/>
            <w:right w:val="none" w:sz="0" w:space="0" w:color="auto"/>
          </w:divBdr>
        </w:div>
        <w:div w:id="1955865148">
          <w:marLeft w:val="0"/>
          <w:marRight w:val="0"/>
          <w:marTop w:val="0"/>
          <w:marBottom w:val="60"/>
          <w:divBdr>
            <w:top w:val="none" w:sz="0" w:space="0" w:color="auto"/>
            <w:left w:val="none" w:sz="0" w:space="0" w:color="auto"/>
            <w:bottom w:val="none" w:sz="0" w:space="0" w:color="auto"/>
            <w:right w:val="none" w:sz="0" w:space="0" w:color="auto"/>
          </w:divBdr>
        </w:div>
        <w:div w:id="2031101120">
          <w:marLeft w:val="0"/>
          <w:marRight w:val="0"/>
          <w:marTop w:val="0"/>
          <w:marBottom w:val="60"/>
          <w:divBdr>
            <w:top w:val="none" w:sz="0" w:space="0" w:color="auto"/>
            <w:left w:val="none" w:sz="0" w:space="0" w:color="auto"/>
            <w:bottom w:val="none" w:sz="0" w:space="0" w:color="auto"/>
            <w:right w:val="none" w:sz="0" w:space="0" w:color="auto"/>
          </w:divBdr>
        </w:div>
        <w:div w:id="1602296869">
          <w:marLeft w:val="396"/>
          <w:marRight w:val="0"/>
          <w:marTop w:val="0"/>
          <w:marBottom w:val="60"/>
          <w:divBdr>
            <w:top w:val="none" w:sz="0" w:space="0" w:color="auto"/>
            <w:left w:val="none" w:sz="0" w:space="0" w:color="auto"/>
            <w:bottom w:val="none" w:sz="0" w:space="0" w:color="auto"/>
            <w:right w:val="none" w:sz="0" w:space="0" w:color="auto"/>
          </w:divBdr>
        </w:div>
        <w:div w:id="987783605">
          <w:marLeft w:val="0"/>
          <w:marRight w:val="0"/>
          <w:marTop w:val="0"/>
          <w:marBottom w:val="60"/>
          <w:divBdr>
            <w:top w:val="none" w:sz="0" w:space="0" w:color="auto"/>
            <w:left w:val="none" w:sz="0" w:space="0" w:color="auto"/>
            <w:bottom w:val="none" w:sz="0" w:space="0" w:color="auto"/>
            <w:right w:val="none" w:sz="0" w:space="0" w:color="auto"/>
          </w:divBdr>
        </w:div>
        <w:div w:id="276445847">
          <w:marLeft w:val="0"/>
          <w:marRight w:val="0"/>
          <w:marTop w:val="0"/>
          <w:marBottom w:val="60"/>
          <w:divBdr>
            <w:top w:val="none" w:sz="0" w:space="0" w:color="auto"/>
            <w:left w:val="none" w:sz="0" w:space="0" w:color="auto"/>
            <w:bottom w:val="none" w:sz="0" w:space="0" w:color="auto"/>
            <w:right w:val="none" w:sz="0" w:space="0" w:color="auto"/>
          </w:divBdr>
        </w:div>
        <w:div w:id="1243755231">
          <w:marLeft w:val="0"/>
          <w:marRight w:val="0"/>
          <w:marTop w:val="0"/>
          <w:marBottom w:val="60"/>
          <w:divBdr>
            <w:top w:val="none" w:sz="0" w:space="0" w:color="auto"/>
            <w:left w:val="none" w:sz="0" w:space="0" w:color="auto"/>
            <w:bottom w:val="none" w:sz="0" w:space="0" w:color="auto"/>
            <w:right w:val="none" w:sz="0" w:space="0" w:color="auto"/>
          </w:divBdr>
        </w:div>
        <w:div w:id="1030574679">
          <w:marLeft w:val="0"/>
          <w:marRight w:val="0"/>
          <w:marTop w:val="0"/>
          <w:marBottom w:val="60"/>
          <w:divBdr>
            <w:top w:val="none" w:sz="0" w:space="0" w:color="auto"/>
            <w:left w:val="none" w:sz="0" w:space="0" w:color="auto"/>
            <w:bottom w:val="none" w:sz="0" w:space="0" w:color="auto"/>
            <w:right w:val="none" w:sz="0" w:space="0" w:color="auto"/>
          </w:divBdr>
        </w:div>
        <w:div w:id="1812867352">
          <w:marLeft w:val="0"/>
          <w:marRight w:val="0"/>
          <w:marTop w:val="0"/>
          <w:marBottom w:val="60"/>
          <w:divBdr>
            <w:top w:val="none" w:sz="0" w:space="0" w:color="auto"/>
            <w:left w:val="none" w:sz="0" w:space="0" w:color="auto"/>
            <w:bottom w:val="none" w:sz="0" w:space="0" w:color="auto"/>
            <w:right w:val="none" w:sz="0" w:space="0" w:color="auto"/>
          </w:divBdr>
        </w:div>
        <w:div w:id="807669576">
          <w:marLeft w:val="0"/>
          <w:marRight w:val="0"/>
          <w:marTop w:val="0"/>
          <w:marBottom w:val="200"/>
          <w:divBdr>
            <w:top w:val="none" w:sz="0" w:space="0" w:color="auto"/>
            <w:left w:val="none" w:sz="0" w:space="0" w:color="auto"/>
            <w:bottom w:val="none" w:sz="0" w:space="0" w:color="auto"/>
            <w:right w:val="none" w:sz="0" w:space="0" w:color="auto"/>
          </w:divBdr>
        </w:div>
        <w:div w:id="1537043319">
          <w:marLeft w:val="0"/>
          <w:marRight w:val="0"/>
          <w:marTop w:val="0"/>
          <w:marBottom w:val="200"/>
          <w:divBdr>
            <w:top w:val="none" w:sz="0" w:space="0" w:color="auto"/>
            <w:left w:val="none" w:sz="0" w:space="0" w:color="auto"/>
            <w:bottom w:val="none" w:sz="0" w:space="0" w:color="auto"/>
            <w:right w:val="none" w:sz="0" w:space="0" w:color="auto"/>
          </w:divBdr>
        </w:div>
        <w:div w:id="1277566398">
          <w:marLeft w:val="396"/>
          <w:marRight w:val="0"/>
          <w:marTop w:val="0"/>
          <w:marBottom w:val="60"/>
          <w:divBdr>
            <w:top w:val="none" w:sz="0" w:space="0" w:color="auto"/>
            <w:left w:val="none" w:sz="0" w:space="0" w:color="auto"/>
            <w:bottom w:val="none" w:sz="0" w:space="0" w:color="auto"/>
            <w:right w:val="none" w:sz="0" w:space="0" w:color="auto"/>
          </w:divBdr>
        </w:div>
        <w:div w:id="637035683">
          <w:marLeft w:val="0"/>
          <w:marRight w:val="0"/>
          <w:marTop w:val="0"/>
          <w:marBottom w:val="60"/>
          <w:divBdr>
            <w:top w:val="none" w:sz="0" w:space="0" w:color="auto"/>
            <w:left w:val="none" w:sz="0" w:space="0" w:color="auto"/>
            <w:bottom w:val="none" w:sz="0" w:space="0" w:color="auto"/>
            <w:right w:val="none" w:sz="0" w:space="0" w:color="auto"/>
          </w:divBdr>
        </w:div>
        <w:div w:id="1744062516">
          <w:marLeft w:val="0"/>
          <w:marRight w:val="0"/>
          <w:marTop w:val="0"/>
          <w:marBottom w:val="60"/>
          <w:divBdr>
            <w:top w:val="none" w:sz="0" w:space="0" w:color="auto"/>
            <w:left w:val="none" w:sz="0" w:space="0" w:color="auto"/>
            <w:bottom w:val="none" w:sz="0" w:space="0" w:color="auto"/>
            <w:right w:val="none" w:sz="0" w:space="0" w:color="auto"/>
          </w:divBdr>
        </w:div>
        <w:div w:id="125975209">
          <w:marLeft w:val="0"/>
          <w:marRight w:val="0"/>
          <w:marTop w:val="0"/>
          <w:marBottom w:val="60"/>
          <w:divBdr>
            <w:top w:val="none" w:sz="0" w:space="0" w:color="auto"/>
            <w:left w:val="none" w:sz="0" w:space="0" w:color="auto"/>
            <w:bottom w:val="none" w:sz="0" w:space="0" w:color="auto"/>
            <w:right w:val="none" w:sz="0" w:space="0" w:color="auto"/>
          </w:divBdr>
        </w:div>
        <w:div w:id="1871840012">
          <w:marLeft w:val="444"/>
          <w:marRight w:val="0"/>
          <w:marTop w:val="0"/>
          <w:marBottom w:val="60"/>
          <w:divBdr>
            <w:top w:val="none" w:sz="0" w:space="0" w:color="auto"/>
            <w:left w:val="none" w:sz="0" w:space="0" w:color="auto"/>
            <w:bottom w:val="none" w:sz="0" w:space="0" w:color="auto"/>
            <w:right w:val="none" w:sz="0" w:space="0" w:color="auto"/>
          </w:divBdr>
        </w:div>
        <w:div w:id="1927759399">
          <w:marLeft w:val="444"/>
          <w:marRight w:val="0"/>
          <w:marTop w:val="0"/>
          <w:marBottom w:val="60"/>
          <w:divBdr>
            <w:top w:val="none" w:sz="0" w:space="0" w:color="auto"/>
            <w:left w:val="none" w:sz="0" w:space="0" w:color="auto"/>
            <w:bottom w:val="none" w:sz="0" w:space="0" w:color="auto"/>
            <w:right w:val="none" w:sz="0" w:space="0" w:color="auto"/>
          </w:divBdr>
        </w:div>
        <w:div w:id="1349286077">
          <w:marLeft w:val="444"/>
          <w:marRight w:val="0"/>
          <w:marTop w:val="0"/>
          <w:marBottom w:val="60"/>
          <w:divBdr>
            <w:top w:val="none" w:sz="0" w:space="0" w:color="auto"/>
            <w:left w:val="none" w:sz="0" w:space="0" w:color="auto"/>
            <w:bottom w:val="none" w:sz="0" w:space="0" w:color="auto"/>
            <w:right w:val="none" w:sz="0" w:space="0" w:color="auto"/>
          </w:divBdr>
        </w:div>
        <w:div w:id="110363606">
          <w:marLeft w:val="0"/>
          <w:marRight w:val="0"/>
          <w:marTop w:val="0"/>
          <w:marBottom w:val="60"/>
          <w:divBdr>
            <w:top w:val="none" w:sz="0" w:space="0" w:color="auto"/>
            <w:left w:val="none" w:sz="0" w:space="0" w:color="auto"/>
            <w:bottom w:val="none" w:sz="0" w:space="0" w:color="auto"/>
            <w:right w:val="none" w:sz="0" w:space="0" w:color="auto"/>
          </w:divBdr>
        </w:div>
        <w:div w:id="884099684">
          <w:marLeft w:val="0"/>
          <w:marRight w:val="0"/>
          <w:marTop w:val="0"/>
          <w:marBottom w:val="60"/>
          <w:divBdr>
            <w:top w:val="none" w:sz="0" w:space="0" w:color="auto"/>
            <w:left w:val="none" w:sz="0" w:space="0" w:color="auto"/>
            <w:bottom w:val="none" w:sz="0" w:space="0" w:color="auto"/>
            <w:right w:val="none" w:sz="0" w:space="0" w:color="auto"/>
          </w:divBdr>
        </w:div>
        <w:div w:id="2087604828">
          <w:marLeft w:val="396"/>
          <w:marRight w:val="0"/>
          <w:marTop w:val="0"/>
          <w:marBottom w:val="60"/>
          <w:divBdr>
            <w:top w:val="none" w:sz="0" w:space="0" w:color="auto"/>
            <w:left w:val="none" w:sz="0" w:space="0" w:color="auto"/>
            <w:bottom w:val="none" w:sz="0" w:space="0" w:color="auto"/>
            <w:right w:val="none" w:sz="0" w:space="0" w:color="auto"/>
          </w:divBdr>
        </w:div>
        <w:div w:id="847410607">
          <w:marLeft w:val="0"/>
          <w:marRight w:val="0"/>
          <w:marTop w:val="0"/>
          <w:marBottom w:val="60"/>
          <w:divBdr>
            <w:top w:val="none" w:sz="0" w:space="0" w:color="auto"/>
            <w:left w:val="none" w:sz="0" w:space="0" w:color="auto"/>
            <w:bottom w:val="none" w:sz="0" w:space="0" w:color="auto"/>
            <w:right w:val="none" w:sz="0" w:space="0" w:color="auto"/>
          </w:divBdr>
        </w:div>
        <w:div w:id="1762683677">
          <w:marLeft w:val="0"/>
          <w:marRight w:val="0"/>
          <w:marTop w:val="0"/>
          <w:marBottom w:val="60"/>
          <w:divBdr>
            <w:top w:val="none" w:sz="0" w:space="0" w:color="auto"/>
            <w:left w:val="none" w:sz="0" w:space="0" w:color="auto"/>
            <w:bottom w:val="none" w:sz="0" w:space="0" w:color="auto"/>
            <w:right w:val="none" w:sz="0" w:space="0" w:color="auto"/>
          </w:divBdr>
        </w:div>
        <w:div w:id="1350058987">
          <w:marLeft w:val="0"/>
          <w:marRight w:val="0"/>
          <w:marTop w:val="0"/>
          <w:marBottom w:val="60"/>
          <w:divBdr>
            <w:top w:val="none" w:sz="0" w:space="0" w:color="auto"/>
            <w:left w:val="none" w:sz="0" w:space="0" w:color="auto"/>
            <w:bottom w:val="none" w:sz="0" w:space="0" w:color="auto"/>
            <w:right w:val="none" w:sz="0" w:space="0" w:color="auto"/>
          </w:divBdr>
        </w:div>
        <w:div w:id="637539704">
          <w:marLeft w:val="0"/>
          <w:marRight w:val="0"/>
          <w:marTop w:val="0"/>
          <w:marBottom w:val="60"/>
          <w:divBdr>
            <w:top w:val="none" w:sz="0" w:space="0" w:color="auto"/>
            <w:left w:val="none" w:sz="0" w:space="0" w:color="auto"/>
            <w:bottom w:val="none" w:sz="0" w:space="0" w:color="auto"/>
            <w:right w:val="none" w:sz="0" w:space="0" w:color="auto"/>
          </w:divBdr>
        </w:div>
        <w:div w:id="426074951">
          <w:marLeft w:val="0"/>
          <w:marRight w:val="0"/>
          <w:marTop w:val="0"/>
          <w:marBottom w:val="60"/>
          <w:divBdr>
            <w:top w:val="none" w:sz="0" w:space="0" w:color="auto"/>
            <w:left w:val="none" w:sz="0" w:space="0" w:color="auto"/>
            <w:bottom w:val="none" w:sz="0" w:space="0" w:color="auto"/>
            <w:right w:val="none" w:sz="0" w:space="0" w:color="auto"/>
          </w:divBdr>
        </w:div>
        <w:div w:id="1129594122">
          <w:marLeft w:val="372"/>
          <w:marRight w:val="0"/>
          <w:marTop w:val="40"/>
          <w:marBottom w:val="60"/>
          <w:divBdr>
            <w:top w:val="none" w:sz="0" w:space="0" w:color="auto"/>
            <w:left w:val="none" w:sz="0" w:space="0" w:color="auto"/>
            <w:bottom w:val="none" w:sz="0" w:space="0" w:color="auto"/>
            <w:right w:val="none" w:sz="0" w:space="0" w:color="auto"/>
          </w:divBdr>
        </w:div>
        <w:div w:id="1290744844">
          <w:marLeft w:val="0"/>
          <w:marRight w:val="0"/>
          <w:marTop w:val="40"/>
          <w:marBottom w:val="60"/>
          <w:divBdr>
            <w:top w:val="none" w:sz="0" w:space="0" w:color="auto"/>
            <w:left w:val="none" w:sz="0" w:space="0" w:color="auto"/>
            <w:bottom w:val="none" w:sz="0" w:space="0" w:color="auto"/>
            <w:right w:val="none" w:sz="0" w:space="0" w:color="auto"/>
          </w:divBdr>
        </w:div>
        <w:div w:id="1486243261">
          <w:marLeft w:val="0"/>
          <w:marRight w:val="0"/>
          <w:marTop w:val="40"/>
          <w:marBottom w:val="60"/>
          <w:divBdr>
            <w:top w:val="none" w:sz="0" w:space="0" w:color="auto"/>
            <w:left w:val="none" w:sz="0" w:space="0" w:color="auto"/>
            <w:bottom w:val="none" w:sz="0" w:space="0" w:color="auto"/>
            <w:right w:val="none" w:sz="0" w:space="0" w:color="auto"/>
          </w:divBdr>
        </w:div>
        <w:div w:id="2079087208">
          <w:marLeft w:val="0"/>
          <w:marRight w:val="0"/>
          <w:marTop w:val="0"/>
          <w:marBottom w:val="60"/>
          <w:divBdr>
            <w:top w:val="none" w:sz="0" w:space="0" w:color="auto"/>
            <w:left w:val="none" w:sz="0" w:space="0" w:color="auto"/>
            <w:bottom w:val="none" w:sz="0" w:space="0" w:color="auto"/>
            <w:right w:val="none" w:sz="0" w:space="0" w:color="auto"/>
          </w:divBdr>
        </w:div>
        <w:div w:id="1703817981">
          <w:marLeft w:val="0"/>
          <w:marRight w:val="0"/>
          <w:marTop w:val="0"/>
          <w:marBottom w:val="60"/>
          <w:divBdr>
            <w:top w:val="none" w:sz="0" w:space="0" w:color="auto"/>
            <w:left w:val="none" w:sz="0" w:space="0" w:color="auto"/>
            <w:bottom w:val="none" w:sz="0" w:space="0" w:color="auto"/>
            <w:right w:val="none" w:sz="0" w:space="0" w:color="auto"/>
          </w:divBdr>
        </w:div>
        <w:div w:id="905994901">
          <w:marLeft w:val="0"/>
          <w:marRight w:val="0"/>
          <w:marTop w:val="0"/>
          <w:marBottom w:val="60"/>
          <w:divBdr>
            <w:top w:val="none" w:sz="0" w:space="0" w:color="auto"/>
            <w:left w:val="none" w:sz="0" w:space="0" w:color="auto"/>
            <w:bottom w:val="none" w:sz="0" w:space="0" w:color="auto"/>
            <w:right w:val="none" w:sz="0" w:space="0" w:color="auto"/>
          </w:divBdr>
        </w:div>
        <w:div w:id="315380943">
          <w:marLeft w:val="0"/>
          <w:marRight w:val="0"/>
          <w:marTop w:val="40"/>
          <w:marBottom w:val="60"/>
          <w:divBdr>
            <w:top w:val="none" w:sz="0" w:space="0" w:color="auto"/>
            <w:left w:val="none" w:sz="0" w:space="0" w:color="auto"/>
            <w:bottom w:val="none" w:sz="0" w:space="0" w:color="auto"/>
            <w:right w:val="none" w:sz="0" w:space="0" w:color="auto"/>
          </w:divBdr>
        </w:div>
        <w:div w:id="851722800">
          <w:marLeft w:val="396"/>
          <w:marRight w:val="0"/>
          <w:marTop w:val="0"/>
          <w:marBottom w:val="60"/>
          <w:divBdr>
            <w:top w:val="none" w:sz="0" w:space="0" w:color="auto"/>
            <w:left w:val="none" w:sz="0" w:space="0" w:color="auto"/>
            <w:bottom w:val="none" w:sz="0" w:space="0" w:color="auto"/>
            <w:right w:val="none" w:sz="0" w:space="0" w:color="auto"/>
          </w:divBdr>
        </w:div>
        <w:div w:id="1000811148">
          <w:marLeft w:val="0"/>
          <w:marRight w:val="0"/>
          <w:marTop w:val="0"/>
          <w:marBottom w:val="60"/>
          <w:divBdr>
            <w:top w:val="none" w:sz="0" w:space="0" w:color="auto"/>
            <w:left w:val="none" w:sz="0" w:space="0" w:color="auto"/>
            <w:bottom w:val="none" w:sz="0" w:space="0" w:color="auto"/>
            <w:right w:val="none" w:sz="0" w:space="0" w:color="auto"/>
          </w:divBdr>
        </w:div>
        <w:div w:id="1064182427">
          <w:marLeft w:val="0"/>
          <w:marRight w:val="0"/>
          <w:marTop w:val="0"/>
          <w:marBottom w:val="60"/>
          <w:divBdr>
            <w:top w:val="none" w:sz="0" w:space="0" w:color="auto"/>
            <w:left w:val="none" w:sz="0" w:space="0" w:color="auto"/>
            <w:bottom w:val="none" w:sz="0" w:space="0" w:color="auto"/>
            <w:right w:val="none" w:sz="0" w:space="0" w:color="auto"/>
          </w:divBdr>
        </w:div>
        <w:div w:id="375738757">
          <w:marLeft w:val="417"/>
          <w:marRight w:val="0"/>
          <w:marTop w:val="0"/>
          <w:marBottom w:val="60"/>
          <w:divBdr>
            <w:top w:val="none" w:sz="0" w:space="0" w:color="auto"/>
            <w:left w:val="none" w:sz="0" w:space="0" w:color="auto"/>
            <w:bottom w:val="none" w:sz="0" w:space="0" w:color="auto"/>
            <w:right w:val="none" w:sz="0" w:space="0" w:color="auto"/>
          </w:divBdr>
        </w:div>
        <w:div w:id="1965962550">
          <w:marLeft w:val="417"/>
          <w:marRight w:val="0"/>
          <w:marTop w:val="0"/>
          <w:marBottom w:val="60"/>
          <w:divBdr>
            <w:top w:val="none" w:sz="0" w:space="0" w:color="auto"/>
            <w:left w:val="none" w:sz="0" w:space="0" w:color="auto"/>
            <w:bottom w:val="none" w:sz="0" w:space="0" w:color="auto"/>
            <w:right w:val="none" w:sz="0" w:space="0" w:color="auto"/>
          </w:divBdr>
        </w:div>
        <w:div w:id="2072919919">
          <w:marLeft w:val="0"/>
          <w:marRight w:val="0"/>
          <w:marTop w:val="0"/>
          <w:marBottom w:val="60"/>
          <w:divBdr>
            <w:top w:val="none" w:sz="0" w:space="0" w:color="auto"/>
            <w:left w:val="none" w:sz="0" w:space="0" w:color="auto"/>
            <w:bottom w:val="none" w:sz="0" w:space="0" w:color="auto"/>
            <w:right w:val="none" w:sz="0" w:space="0" w:color="auto"/>
          </w:divBdr>
        </w:div>
        <w:div w:id="393747121">
          <w:marLeft w:val="0"/>
          <w:marRight w:val="0"/>
          <w:marTop w:val="0"/>
          <w:marBottom w:val="60"/>
          <w:divBdr>
            <w:top w:val="none" w:sz="0" w:space="0" w:color="auto"/>
            <w:left w:val="none" w:sz="0" w:space="0" w:color="auto"/>
            <w:bottom w:val="none" w:sz="0" w:space="0" w:color="auto"/>
            <w:right w:val="none" w:sz="0" w:space="0" w:color="auto"/>
          </w:divBdr>
        </w:div>
        <w:div w:id="25720680">
          <w:marLeft w:val="396"/>
          <w:marRight w:val="0"/>
          <w:marTop w:val="0"/>
          <w:marBottom w:val="60"/>
          <w:divBdr>
            <w:top w:val="none" w:sz="0" w:space="0" w:color="auto"/>
            <w:left w:val="none" w:sz="0" w:space="0" w:color="auto"/>
            <w:bottom w:val="none" w:sz="0" w:space="0" w:color="auto"/>
            <w:right w:val="none" w:sz="0" w:space="0" w:color="auto"/>
          </w:divBdr>
        </w:div>
        <w:div w:id="2134710335">
          <w:marLeft w:val="0"/>
          <w:marRight w:val="0"/>
          <w:marTop w:val="0"/>
          <w:marBottom w:val="60"/>
          <w:divBdr>
            <w:top w:val="none" w:sz="0" w:space="0" w:color="auto"/>
            <w:left w:val="none" w:sz="0" w:space="0" w:color="auto"/>
            <w:bottom w:val="none" w:sz="0" w:space="0" w:color="auto"/>
            <w:right w:val="none" w:sz="0" w:space="0" w:color="auto"/>
          </w:divBdr>
        </w:div>
        <w:div w:id="806705527">
          <w:marLeft w:val="0"/>
          <w:marRight w:val="0"/>
          <w:marTop w:val="0"/>
          <w:marBottom w:val="60"/>
          <w:divBdr>
            <w:top w:val="none" w:sz="0" w:space="0" w:color="auto"/>
            <w:left w:val="none" w:sz="0" w:space="0" w:color="auto"/>
            <w:bottom w:val="none" w:sz="0" w:space="0" w:color="auto"/>
            <w:right w:val="none" w:sz="0" w:space="0" w:color="auto"/>
          </w:divBdr>
        </w:div>
        <w:div w:id="1009217631">
          <w:marLeft w:val="0"/>
          <w:marRight w:val="0"/>
          <w:marTop w:val="0"/>
          <w:marBottom w:val="60"/>
          <w:divBdr>
            <w:top w:val="none" w:sz="0" w:space="0" w:color="auto"/>
            <w:left w:val="none" w:sz="0" w:space="0" w:color="auto"/>
            <w:bottom w:val="none" w:sz="0" w:space="0" w:color="auto"/>
            <w:right w:val="none" w:sz="0" w:space="0" w:color="auto"/>
          </w:divBdr>
        </w:div>
        <w:div w:id="482429342">
          <w:marLeft w:val="417"/>
          <w:marRight w:val="0"/>
          <w:marTop w:val="0"/>
          <w:marBottom w:val="60"/>
          <w:divBdr>
            <w:top w:val="none" w:sz="0" w:space="0" w:color="auto"/>
            <w:left w:val="none" w:sz="0" w:space="0" w:color="auto"/>
            <w:bottom w:val="none" w:sz="0" w:space="0" w:color="auto"/>
            <w:right w:val="none" w:sz="0" w:space="0" w:color="auto"/>
          </w:divBdr>
        </w:div>
        <w:div w:id="1510674632">
          <w:marLeft w:val="417"/>
          <w:marRight w:val="0"/>
          <w:marTop w:val="0"/>
          <w:marBottom w:val="60"/>
          <w:divBdr>
            <w:top w:val="none" w:sz="0" w:space="0" w:color="auto"/>
            <w:left w:val="none" w:sz="0" w:space="0" w:color="auto"/>
            <w:bottom w:val="none" w:sz="0" w:space="0" w:color="auto"/>
            <w:right w:val="none" w:sz="0" w:space="0" w:color="auto"/>
          </w:divBdr>
        </w:div>
        <w:div w:id="1699240431">
          <w:marLeft w:val="417"/>
          <w:marRight w:val="0"/>
          <w:marTop w:val="0"/>
          <w:marBottom w:val="60"/>
          <w:divBdr>
            <w:top w:val="none" w:sz="0" w:space="0" w:color="auto"/>
            <w:left w:val="none" w:sz="0" w:space="0" w:color="auto"/>
            <w:bottom w:val="none" w:sz="0" w:space="0" w:color="auto"/>
            <w:right w:val="none" w:sz="0" w:space="0" w:color="auto"/>
          </w:divBdr>
        </w:div>
        <w:div w:id="1162164024">
          <w:marLeft w:val="0"/>
          <w:marRight w:val="0"/>
          <w:marTop w:val="0"/>
          <w:marBottom w:val="60"/>
          <w:divBdr>
            <w:top w:val="none" w:sz="0" w:space="0" w:color="auto"/>
            <w:left w:val="none" w:sz="0" w:space="0" w:color="auto"/>
            <w:bottom w:val="none" w:sz="0" w:space="0" w:color="auto"/>
            <w:right w:val="none" w:sz="0" w:space="0" w:color="auto"/>
          </w:divBdr>
        </w:div>
        <w:div w:id="162744844">
          <w:marLeft w:val="0"/>
          <w:marRight w:val="0"/>
          <w:marTop w:val="0"/>
          <w:marBottom w:val="60"/>
          <w:divBdr>
            <w:top w:val="none" w:sz="0" w:space="0" w:color="auto"/>
            <w:left w:val="none" w:sz="0" w:space="0" w:color="auto"/>
            <w:bottom w:val="none" w:sz="0" w:space="0" w:color="auto"/>
            <w:right w:val="none" w:sz="0" w:space="0" w:color="auto"/>
          </w:divBdr>
        </w:div>
        <w:div w:id="1073816890">
          <w:marLeft w:val="396"/>
          <w:marRight w:val="0"/>
          <w:marTop w:val="0"/>
          <w:marBottom w:val="60"/>
          <w:divBdr>
            <w:top w:val="none" w:sz="0" w:space="0" w:color="auto"/>
            <w:left w:val="none" w:sz="0" w:space="0" w:color="auto"/>
            <w:bottom w:val="none" w:sz="0" w:space="0" w:color="auto"/>
            <w:right w:val="none" w:sz="0" w:space="0" w:color="auto"/>
          </w:divBdr>
        </w:div>
        <w:div w:id="750855837">
          <w:marLeft w:val="0"/>
          <w:marRight w:val="0"/>
          <w:marTop w:val="0"/>
          <w:marBottom w:val="60"/>
          <w:divBdr>
            <w:top w:val="none" w:sz="0" w:space="0" w:color="auto"/>
            <w:left w:val="none" w:sz="0" w:space="0" w:color="auto"/>
            <w:bottom w:val="none" w:sz="0" w:space="0" w:color="auto"/>
            <w:right w:val="none" w:sz="0" w:space="0" w:color="auto"/>
          </w:divBdr>
        </w:div>
        <w:div w:id="1921210951">
          <w:marLeft w:val="0"/>
          <w:marRight w:val="0"/>
          <w:marTop w:val="0"/>
          <w:marBottom w:val="60"/>
          <w:divBdr>
            <w:top w:val="none" w:sz="0" w:space="0" w:color="auto"/>
            <w:left w:val="none" w:sz="0" w:space="0" w:color="auto"/>
            <w:bottom w:val="none" w:sz="0" w:space="0" w:color="auto"/>
            <w:right w:val="none" w:sz="0" w:space="0" w:color="auto"/>
          </w:divBdr>
        </w:div>
        <w:div w:id="2100129177">
          <w:marLeft w:val="0"/>
          <w:marRight w:val="0"/>
          <w:marTop w:val="0"/>
          <w:marBottom w:val="60"/>
          <w:divBdr>
            <w:top w:val="none" w:sz="0" w:space="0" w:color="auto"/>
            <w:left w:val="none" w:sz="0" w:space="0" w:color="auto"/>
            <w:bottom w:val="none" w:sz="0" w:space="0" w:color="auto"/>
            <w:right w:val="none" w:sz="0" w:space="0" w:color="auto"/>
          </w:divBdr>
        </w:div>
        <w:div w:id="694306549">
          <w:marLeft w:val="0"/>
          <w:marRight w:val="0"/>
          <w:marTop w:val="0"/>
          <w:marBottom w:val="60"/>
          <w:divBdr>
            <w:top w:val="none" w:sz="0" w:space="0" w:color="auto"/>
            <w:left w:val="none" w:sz="0" w:space="0" w:color="auto"/>
            <w:bottom w:val="none" w:sz="0" w:space="0" w:color="auto"/>
            <w:right w:val="none" w:sz="0" w:space="0" w:color="auto"/>
          </w:divBdr>
        </w:div>
        <w:div w:id="1196819129">
          <w:marLeft w:val="0"/>
          <w:marRight w:val="0"/>
          <w:marTop w:val="0"/>
          <w:marBottom w:val="60"/>
          <w:divBdr>
            <w:top w:val="none" w:sz="0" w:space="0" w:color="auto"/>
            <w:left w:val="none" w:sz="0" w:space="0" w:color="auto"/>
            <w:bottom w:val="none" w:sz="0" w:space="0" w:color="auto"/>
            <w:right w:val="none" w:sz="0" w:space="0" w:color="auto"/>
          </w:divBdr>
        </w:div>
        <w:div w:id="174076251">
          <w:marLeft w:val="396"/>
          <w:marRight w:val="0"/>
          <w:marTop w:val="0"/>
          <w:marBottom w:val="60"/>
          <w:divBdr>
            <w:top w:val="none" w:sz="0" w:space="0" w:color="auto"/>
            <w:left w:val="none" w:sz="0" w:space="0" w:color="auto"/>
            <w:bottom w:val="none" w:sz="0" w:space="0" w:color="auto"/>
            <w:right w:val="none" w:sz="0" w:space="0" w:color="auto"/>
          </w:divBdr>
        </w:div>
        <w:div w:id="407117660">
          <w:marLeft w:val="0"/>
          <w:marRight w:val="0"/>
          <w:marTop w:val="0"/>
          <w:marBottom w:val="60"/>
          <w:divBdr>
            <w:top w:val="none" w:sz="0" w:space="0" w:color="auto"/>
            <w:left w:val="none" w:sz="0" w:space="0" w:color="auto"/>
            <w:bottom w:val="none" w:sz="0" w:space="0" w:color="auto"/>
            <w:right w:val="none" w:sz="0" w:space="0" w:color="auto"/>
          </w:divBdr>
        </w:div>
        <w:div w:id="732580837">
          <w:marLeft w:val="0"/>
          <w:marRight w:val="0"/>
          <w:marTop w:val="0"/>
          <w:marBottom w:val="60"/>
          <w:divBdr>
            <w:top w:val="none" w:sz="0" w:space="0" w:color="auto"/>
            <w:left w:val="none" w:sz="0" w:space="0" w:color="auto"/>
            <w:bottom w:val="none" w:sz="0" w:space="0" w:color="auto"/>
            <w:right w:val="none" w:sz="0" w:space="0" w:color="auto"/>
          </w:divBdr>
        </w:div>
        <w:div w:id="547688065">
          <w:marLeft w:val="417"/>
          <w:marRight w:val="0"/>
          <w:marTop w:val="0"/>
          <w:marBottom w:val="60"/>
          <w:divBdr>
            <w:top w:val="none" w:sz="0" w:space="0" w:color="auto"/>
            <w:left w:val="none" w:sz="0" w:space="0" w:color="auto"/>
            <w:bottom w:val="none" w:sz="0" w:space="0" w:color="auto"/>
            <w:right w:val="none" w:sz="0" w:space="0" w:color="auto"/>
          </w:divBdr>
        </w:div>
        <w:div w:id="1942688744">
          <w:marLeft w:val="417"/>
          <w:marRight w:val="0"/>
          <w:marTop w:val="0"/>
          <w:marBottom w:val="60"/>
          <w:divBdr>
            <w:top w:val="none" w:sz="0" w:space="0" w:color="auto"/>
            <w:left w:val="none" w:sz="0" w:space="0" w:color="auto"/>
            <w:bottom w:val="none" w:sz="0" w:space="0" w:color="auto"/>
            <w:right w:val="none" w:sz="0" w:space="0" w:color="auto"/>
          </w:divBdr>
        </w:div>
        <w:div w:id="762191321">
          <w:marLeft w:val="0"/>
          <w:marRight w:val="0"/>
          <w:marTop w:val="0"/>
          <w:marBottom w:val="60"/>
          <w:divBdr>
            <w:top w:val="none" w:sz="0" w:space="0" w:color="auto"/>
            <w:left w:val="none" w:sz="0" w:space="0" w:color="auto"/>
            <w:bottom w:val="none" w:sz="0" w:space="0" w:color="auto"/>
            <w:right w:val="none" w:sz="0" w:space="0" w:color="auto"/>
          </w:divBdr>
        </w:div>
        <w:div w:id="216665721">
          <w:marLeft w:val="0"/>
          <w:marRight w:val="0"/>
          <w:marTop w:val="0"/>
          <w:marBottom w:val="60"/>
          <w:divBdr>
            <w:top w:val="none" w:sz="0" w:space="0" w:color="auto"/>
            <w:left w:val="none" w:sz="0" w:space="0" w:color="auto"/>
            <w:bottom w:val="none" w:sz="0" w:space="0" w:color="auto"/>
            <w:right w:val="none" w:sz="0" w:space="0" w:color="auto"/>
          </w:divBdr>
        </w:div>
        <w:div w:id="1200047203">
          <w:marLeft w:val="0"/>
          <w:marRight w:val="0"/>
          <w:marTop w:val="0"/>
          <w:marBottom w:val="60"/>
          <w:divBdr>
            <w:top w:val="none" w:sz="0" w:space="0" w:color="auto"/>
            <w:left w:val="none" w:sz="0" w:space="0" w:color="auto"/>
            <w:bottom w:val="none" w:sz="0" w:space="0" w:color="auto"/>
            <w:right w:val="none" w:sz="0" w:space="0" w:color="auto"/>
          </w:divBdr>
        </w:div>
        <w:div w:id="444228244">
          <w:marLeft w:val="396"/>
          <w:marRight w:val="0"/>
          <w:marTop w:val="0"/>
          <w:marBottom w:val="60"/>
          <w:divBdr>
            <w:top w:val="none" w:sz="0" w:space="0" w:color="auto"/>
            <w:left w:val="none" w:sz="0" w:space="0" w:color="auto"/>
            <w:bottom w:val="none" w:sz="0" w:space="0" w:color="auto"/>
            <w:right w:val="none" w:sz="0" w:space="0" w:color="auto"/>
          </w:divBdr>
        </w:div>
        <w:div w:id="1982152475">
          <w:marLeft w:val="0"/>
          <w:marRight w:val="0"/>
          <w:marTop w:val="0"/>
          <w:marBottom w:val="60"/>
          <w:divBdr>
            <w:top w:val="none" w:sz="0" w:space="0" w:color="auto"/>
            <w:left w:val="none" w:sz="0" w:space="0" w:color="auto"/>
            <w:bottom w:val="none" w:sz="0" w:space="0" w:color="auto"/>
            <w:right w:val="none" w:sz="0" w:space="0" w:color="auto"/>
          </w:divBdr>
        </w:div>
        <w:div w:id="326906804">
          <w:marLeft w:val="0"/>
          <w:marRight w:val="0"/>
          <w:marTop w:val="0"/>
          <w:marBottom w:val="60"/>
          <w:divBdr>
            <w:top w:val="none" w:sz="0" w:space="0" w:color="auto"/>
            <w:left w:val="none" w:sz="0" w:space="0" w:color="auto"/>
            <w:bottom w:val="none" w:sz="0" w:space="0" w:color="auto"/>
            <w:right w:val="none" w:sz="0" w:space="0" w:color="auto"/>
          </w:divBdr>
        </w:div>
        <w:div w:id="121506502">
          <w:marLeft w:val="0"/>
          <w:marRight w:val="0"/>
          <w:marTop w:val="0"/>
          <w:marBottom w:val="60"/>
          <w:divBdr>
            <w:top w:val="none" w:sz="0" w:space="0" w:color="auto"/>
            <w:left w:val="none" w:sz="0" w:space="0" w:color="auto"/>
            <w:bottom w:val="none" w:sz="0" w:space="0" w:color="auto"/>
            <w:right w:val="none" w:sz="0" w:space="0" w:color="auto"/>
          </w:divBdr>
        </w:div>
        <w:div w:id="1314600955">
          <w:marLeft w:val="0"/>
          <w:marRight w:val="0"/>
          <w:marTop w:val="0"/>
          <w:marBottom w:val="60"/>
          <w:divBdr>
            <w:top w:val="none" w:sz="0" w:space="0" w:color="auto"/>
            <w:left w:val="none" w:sz="0" w:space="0" w:color="auto"/>
            <w:bottom w:val="none" w:sz="0" w:space="0" w:color="auto"/>
            <w:right w:val="none" w:sz="0" w:space="0" w:color="auto"/>
          </w:divBdr>
        </w:div>
        <w:div w:id="784276373">
          <w:marLeft w:val="0"/>
          <w:marRight w:val="0"/>
          <w:marTop w:val="0"/>
          <w:marBottom w:val="60"/>
          <w:divBdr>
            <w:top w:val="none" w:sz="0" w:space="0" w:color="auto"/>
            <w:left w:val="none" w:sz="0" w:space="0" w:color="auto"/>
            <w:bottom w:val="none" w:sz="0" w:space="0" w:color="auto"/>
            <w:right w:val="none" w:sz="0" w:space="0" w:color="auto"/>
          </w:divBdr>
        </w:div>
        <w:div w:id="1947810154">
          <w:marLeft w:val="0"/>
          <w:marRight w:val="0"/>
          <w:marTop w:val="0"/>
          <w:marBottom w:val="200"/>
          <w:divBdr>
            <w:top w:val="none" w:sz="0" w:space="0" w:color="auto"/>
            <w:left w:val="none" w:sz="0" w:space="0" w:color="auto"/>
            <w:bottom w:val="none" w:sz="0" w:space="0" w:color="auto"/>
            <w:right w:val="none" w:sz="0" w:space="0" w:color="auto"/>
          </w:divBdr>
        </w:div>
        <w:div w:id="674652413">
          <w:marLeft w:val="0"/>
          <w:marRight w:val="0"/>
          <w:marTop w:val="0"/>
          <w:marBottom w:val="200"/>
          <w:divBdr>
            <w:top w:val="none" w:sz="0" w:space="0" w:color="auto"/>
            <w:left w:val="none" w:sz="0" w:space="0" w:color="auto"/>
            <w:bottom w:val="none" w:sz="0" w:space="0" w:color="auto"/>
            <w:right w:val="none" w:sz="0" w:space="0" w:color="auto"/>
          </w:divBdr>
        </w:div>
        <w:div w:id="2047950152">
          <w:marLeft w:val="396"/>
          <w:marRight w:val="0"/>
          <w:marTop w:val="0"/>
          <w:marBottom w:val="60"/>
          <w:divBdr>
            <w:top w:val="none" w:sz="0" w:space="0" w:color="auto"/>
            <w:left w:val="none" w:sz="0" w:space="0" w:color="auto"/>
            <w:bottom w:val="none" w:sz="0" w:space="0" w:color="auto"/>
            <w:right w:val="none" w:sz="0" w:space="0" w:color="auto"/>
          </w:divBdr>
        </w:div>
        <w:div w:id="398137724">
          <w:marLeft w:val="0"/>
          <w:marRight w:val="0"/>
          <w:marTop w:val="0"/>
          <w:marBottom w:val="60"/>
          <w:divBdr>
            <w:top w:val="none" w:sz="0" w:space="0" w:color="auto"/>
            <w:left w:val="none" w:sz="0" w:space="0" w:color="auto"/>
            <w:bottom w:val="none" w:sz="0" w:space="0" w:color="auto"/>
            <w:right w:val="none" w:sz="0" w:space="0" w:color="auto"/>
          </w:divBdr>
        </w:div>
        <w:div w:id="714620837">
          <w:marLeft w:val="0"/>
          <w:marRight w:val="0"/>
          <w:marTop w:val="0"/>
          <w:marBottom w:val="60"/>
          <w:divBdr>
            <w:top w:val="none" w:sz="0" w:space="0" w:color="auto"/>
            <w:left w:val="none" w:sz="0" w:space="0" w:color="auto"/>
            <w:bottom w:val="none" w:sz="0" w:space="0" w:color="auto"/>
            <w:right w:val="none" w:sz="0" w:space="0" w:color="auto"/>
          </w:divBdr>
        </w:div>
        <w:div w:id="945429925">
          <w:marLeft w:val="0"/>
          <w:marRight w:val="0"/>
          <w:marTop w:val="0"/>
          <w:marBottom w:val="60"/>
          <w:divBdr>
            <w:top w:val="none" w:sz="0" w:space="0" w:color="auto"/>
            <w:left w:val="none" w:sz="0" w:space="0" w:color="auto"/>
            <w:bottom w:val="none" w:sz="0" w:space="0" w:color="auto"/>
            <w:right w:val="none" w:sz="0" w:space="0" w:color="auto"/>
          </w:divBdr>
        </w:div>
        <w:div w:id="1098326884">
          <w:marLeft w:val="417"/>
          <w:marRight w:val="0"/>
          <w:marTop w:val="0"/>
          <w:marBottom w:val="60"/>
          <w:divBdr>
            <w:top w:val="none" w:sz="0" w:space="0" w:color="auto"/>
            <w:left w:val="none" w:sz="0" w:space="0" w:color="auto"/>
            <w:bottom w:val="none" w:sz="0" w:space="0" w:color="auto"/>
            <w:right w:val="none" w:sz="0" w:space="0" w:color="auto"/>
          </w:divBdr>
        </w:div>
        <w:div w:id="1193954138">
          <w:marLeft w:val="417"/>
          <w:marRight w:val="0"/>
          <w:marTop w:val="0"/>
          <w:marBottom w:val="60"/>
          <w:divBdr>
            <w:top w:val="none" w:sz="0" w:space="0" w:color="auto"/>
            <w:left w:val="none" w:sz="0" w:space="0" w:color="auto"/>
            <w:bottom w:val="none" w:sz="0" w:space="0" w:color="auto"/>
            <w:right w:val="none" w:sz="0" w:space="0" w:color="auto"/>
          </w:divBdr>
        </w:div>
        <w:div w:id="1683435252">
          <w:marLeft w:val="0"/>
          <w:marRight w:val="0"/>
          <w:marTop w:val="0"/>
          <w:marBottom w:val="60"/>
          <w:divBdr>
            <w:top w:val="none" w:sz="0" w:space="0" w:color="auto"/>
            <w:left w:val="none" w:sz="0" w:space="0" w:color="auto"/>
            <w:bottom w:val="none" w:sz="0" w:space="0" w:color="auto"/>
            <w:right w:val="none" w:sz="0" w:space="0" w:color="auto"/>
          </w:divBdr>
        </w:div>
        <w:div w:id="1289052025">
          <w:marLeft w:val="0"/>
          <w:marRight w:val="0"/>
          <w:marTop w:val="0"/>
          <w:marBottom w:val="60"/>
          <w:divBdr>
            <w:top w:val="none" w:sz="0" w:space="0" w:color="auto"/>
            <w:left w:val="none" w:sz="0" w:space="0" w:color="auto"/>
            <w:bottom w:val="none" w:sz="0" w:space="0" w:color="auto"/>
            <w:right w:val="none" w:sz="0" w:space="0" w:color="auto"/>
          </w:divBdr>
        </w:div>
        <w:div w:id="1190608511">
          <w:marLeft w:val="396"/>
          <w:marRight w:val="0"/>
          <w:marTop w:val="0"/>
          <w:marBottom w:val="60"/>
          <w:divBdr>
            <w:top w:val="none" w:sz="0" w:space="0" w:color="auto"/>
            <w:left w:val="none" w:sz="0" w:space="0" w:color="auto"/>
            <w:bottom w:val="none" w:sz="0" w:space="0" w:color="auto"/>
            <w:right w:val="none" w:sz="0" w:space="0" w:color="auto"/>
          </w:divBdr>
        </w:div>
        <w:div w:id="451941138">
          <w:marLeft w:val="0"/>
          <w:marRight w:val="0"/>
          <w:marTop w:val="0"/>
          <w:marBottom w:val="60"/>
          <w:divBdr>
            <w:top w:val="none" w:sz="0" w:space="0" w:color="auto"/>
            <w:left w:val="none" w:sz="0" w:space="0" w:color="auto"/>
            <w:bottom w:val="none" w:sz="0" w:space="0" w:color="auto"/>
            <w:right w:val="none" w:sz="0" w:space="0" w:color="auto"/>
          </w:divBdr>
        </w:div>
        <w:div w:id="481044675">
          <w:marLeft w:val="0"/>
          <w:marRight w:val="0"/>
          <w:marTop w:val="0"/>
          <w:marBottom w:val="60"/>
          <w:divBdr>
            <w:top w:val="none" w:sz="0" w:space="0" w:color="auto"/>
            <w:left w:val="none" w:sz="0" w:space="0" w:color="auto"/>
            <w:bottom w:val="none" w:sz="0" w:space="0" w:color="auto"/>
            <w:right w:val="none" w:sz="0" w:space="0" w:color="auto"/>
          </w:divBdr>
        </w:div>
        <w:div w:id="1160192975">
          <w:marLeft w:val="0"/>
          <w:marRight w:val="0"/>
          <w:marTop w:val="0"/>
          <w:marBottom w:val="60"/>
          <w:divBdr>
            <w:top w:val="none" w:sz="0" w:space="0" w:color="auto"/>
            <w:left w:val="none" w:sz="0" w:space="0" w:color="auto"/>
            <w:bottom w:val="none" w:sz="0" w:space="0" w:color="auto"/>
            <w:right w:val="none" w:sz="0" w:space="0" w:color="auto"/>
          </w:divBdr>
        </w:div>
        <w:div w:id="1277370493">
          <w:marLeft w:val="417"/>
          <w:marRight w:val="0"/>
          <w:marTop w:val="0"/>
          <w:marBottom w:val="60"/>
          <w:divBdr>
            <w:top w:val="none" w:sz="0" w:space="0" w:color="auto"/>
            <w:left w:val="none" w:sz="0" w:space="0" w:color="auto"/>
            <w:bottom w:val="none" w:sz="0" w:space="0" w:color="auto"/>
            <w:right w:val="none" w:sz="0" w:space="0" w:color="auto"/>
          </w:divBdr>
        </w:div>
        <w:div w:id="1599602827">
          <w:marLeft w:val="417"/>
          <w:marRight w:val="0"/>
          <w:marTop w:val="0"/>
          <w:marBottom w:val="60"/>
          <w:divBdr>
            <w:top w:val="none" w:sz="0" w:space="0" w:color="auto"/>
            <w:left w:val="none" w:sz="0" w:space="0" w:color="auto"/>
            <w:bottom w:val="none" w:sz="0" w:space="0" w:color="auto"/>
            <w:right w:val="none" w:sz="0" w:space="0" w:color="auto"/>
          </w:divBdr>
        </w:div>
        <w:div w:id="1729842946">
          <w:marLeft w:val="417"/>
          <w:marRight w:val="0"/>
          <w:marTop w:val="0"/>
          <w:marBottom w:val="60"/>
          <w:divBdr>
            <w:top w:val="none" w:sz="0" w:space="0" w:color="auto"/>
            <w:left w:val="none" w:sz="0" w:space="0" w:color="auto"/>
            <w:bottom w:val="none" w:sz="0" w:space="0" w:color="auto"/>
            <w:right w:val="none" w:sz="0" w:space="0" w:color="auto"/>
          </w:divBdr>
        </w:div>
        <w:div w:id="763065446">
          <w:marLeft w:val="417"/>
          <w:marRight w:val="0"/>
          <w:marTop w:val="0"/>
          <w:marBottom w:val="60"/>
          <w:divBdr>
            <w:top w:val="none" w:sz="0" w:space="0" w:color="auto"/>
            <w:left w:val="none" w:sz="0" w:space="0" w:color="auto"/>
            <w:bottom w:val="none" w:sz="0" w:space="0" w:color="auto"/>
            <w:right w:val="none" w:sz="0" w:space="0" w:color="auto"/>
          </w:divBdr>
        </w:div>
        <w:div w:id="218059218">
          <w:marLeft w:val="417"/>
          <w:marRight w:val="0"/>
          <w:marTop w:val="0"/>
          <w:marBottom w:val="60"/>
          <w:divBdr>
            <w:top w:val="none" w:sz="0" w:space="0" w:color="auto"/>
            <w:left w:val="none" w:sz="0" w:space="0" w:color="auto"/>
            <w:bottom w:val="none" w:sz="0" w:space="0" w:color="auto"/>
            <w:right w:val="none" w:sz="0" w:space="0" w:color="auto"/>
          </w:divBdr>
        </w:div>
        <w:div w:id="112947278">
          <w:marLeft w:val="417"/>
          <w:marRight w:val="0"/>
          <w:marTop w:val="0"/>
          <w:marBottom w:val="60"/>
          <w:divBdr>
            <w:top w:val="none" w:sz="0" w:space="0" w:color="auto"/>
            <w:left w:val="none" w:sz="0" w:space="0" w:color="auto"/>
            <w:bottom w:val="none" w:sz="0" w:space="0" w:color="auto"/>
            <w:right w:val="none" w:sz="0" w:space="0" w:color="auto"/>
          </w:divBdr>
        </w:div>
        <w:div w:id="2076704838">
          <w:marLeft w:val="0"/>
          <w:marRight w:val="0"/>
          <w:marTop w:val="0"/>
          <w:marBottom w:val="60"/>
          <w:divBdr>
            <w:top w:val="none" w:sz="0" w:space="0" w:color="auto"/>
            <w:left w:val="none" w:sz="0" w:space="0" w:color="auto"/>
            <w:bottom w:val="none" w:sz="0" w:space="0" w:color="auto"/>
            <w:right w:val="none" w:sz="0" w:space="0" w:color="auto"/>
          </w:divBdr>
        </w:div>
        <w:div w:id="341474754">
          <w:marLeft w:val="0"/>
          <w:marRight w:val="0"/>
          <w:marTop w:val="0"/>
          <w:marBottom w:val="60"/>
          <w:divBdr>
            <w:top w:val="none" w:sz="0" w:space="0" w:color="auto"/>
            <w:left w:val="none" w:sz="0" w:space="0" w:color="auto"/>
            <w:bottom w:val="none" w:sz="0" w:space="0" w:color="auto"/>
            <w:right w:val="none" w:sz="0" w:space="0" w:color="auto"/>
          </w:divBdr>
        </w:div>
        <w:div w:id="673731046">
          <w:marLeft w:val="417"/>
          <w:marRight w:val="0"/>
          <w:marTop w:val="0"/>
          <w:marBottom w:val="60"/>
          <w:divBdr>
            <w:top w:val="none" w:sz="0" w:space="0" w:color="auto"/>
            <w:left w:val="none" w:sz="0" w:space="0" w:color="auto"/>
            <w:bottom w:val="none" w:sz="0" w:space="0" w:color="auto"/>
            <w:right w:val="none" w:sz="0" w:space="0" w:color="auto"/>
          </w:divBdr>
        </w:div>
        <w:div w:id="27805934">
          <w:marLeft w:val="417"/>
          <w:marRight w:val="0"/>
          <w:marTop w:val="0"/>
          <w:marBottom w:val="60"/>
          <w:divBdr>
            <w:top w:val="none" w:sz="0" w:space="0" w:color="auto"/>
            <w:left w:val="none" w:sz="0" w:space="0" w:color="auto"/>
            <w:bottom w:val="none" w:sz="0" w:space="0" w:color="auto"/>
            <w:right w:val="none" w:sz="0" w:space="0" w:color="auto"/>
          </w:divBdr>
        </w:div>
        <w:div w:id="770275391">
          <w:marLeft w:val="0"/>
          <w:marRight w:val="0"/>
          <w:marTop w:val="0"/>
          <w:marBottom w:val="200"/>
          <w:divBdr>
            <w:top w:val="none" w:sz="0" w:space="0" w:color="auto"/>
            <w:left w:val="none" w:sz="0" w:space="0" w:color="auto"/>
            <w:bottom w:val="none" w:sz="0" w:space="0" w:color="auto"/>
            <w:right w:val="none" w:sz="0" w:space="0" w:color="auto"/>
          </w:divBdr>
        </w:div>
        <w:div w:id="1015962254">
          <w:marLeft w:val="0"/>
          <w:marRight w:val="0"/>
          <w:marTop w:val="0"/>
          <w:marBottom w:val="200"/>
          <w:divBdr>
            <w:top w:val="none" w:sz="0" w:space="0" w:color="auto"/>
            <w:left w:val="none" w:sz="0" w:space="0" w:color="auto"/>
            <w:bottom w:val="none" w:sz="0" w:space="0" w:color="auto"/>
            <w:right w:val="none" w:sz="0" w:space="0" w:color="auto"/>
          </w:divBdr>
        </w:div>
        <w:div w:id="291401046">
          <w:marLeft w:val="396"/>
          <w:marRight w:val="0"/>
          <w:marTop w:val="0"/>
          <w:marBottom w:val="60"/>
          <w:divBdr>
            <w:top w:val="none" w:sz="0" w:space="0" w:color="auto"/>
            <w:left w:val="none" w:sz="0" w:space="0" w:color="auto"/>
            <w:bottom w:val="none" w:sz="0" w:space="0" w:color="auto"/>
            <w:right w:val="none" w:sz="0" w:space="0" w:color="auto"/>
          </w:divBdr>
        </w:div>
        <w:div w:id="529072891">
          <w:marLeft w:val="0"/>
          <w:marRight w:val="0"/>
          <w:marTop w:val="0"/>
          <w:marBottom w:val="60"/>
          <w:divBdr>
            <w:top w:val="none" w:sz="0" w:space="0" w:color="auto"/>
            <w:left w:val="none" w:sz="0" w:space="0" w:color="auto"/>
            <w:bottom w:val="none" w:sz="0" w:space="0" w:color="auto"/>
            <w:right w:val="none" w:sz="0" w:space="0" w:color="auto"/>
          </w:divBdr>
        </w:div>
        <w:div w:id="1804418100">
          <w:marLeft w:val="0"/>
          <w:marRight w:val="0"/>
          <w:marTop w:val="0"/>
          <w:marBottom w:val="60"/>
          <w:divBdr>
            <w:top w:val="none" w:sz="0" w:space="0" w:color="auto"/>
            <w:left w:val="none" w:sz="0" w:space="0" w:color="auto"/>
            <w:bottom w:val="none" w:sz="0" w:space="0" w:color="auto"/>
            <w:right w:val="none" w:sz="0" w:space="0" w:color="auto"/>
          </w:divBdr>
        </w:div>
        <w:div w:id="1117334375">
          <w:marLeft w:val="0"/>
          <w:marRight w:val="0"/>
          <w:marTop w:val="0"/>
          <w:marBottom w:val="60"/>
          <w:divBdr>
            <w:top w:val="none" w:sz="0" w:space="0" w:color="auto"/>
            <w:left w:val="none" w:sz="0" w:space="0" w:color="auto"/>
            <w:bottom w:val="none" w:sz="0" w:space="0" w:color="auto"/>
            <w:right w:val="none" w:sz="0" w:space="0" w:color="auto"/>
          </w:divBdr>
        </w:div>
        <w:div w:id="460542502">
          <w:marLeft w:val="417"/>
          <w:marRight w:val="0"/>
          <w:marTop w:val="0"/>
          <w:marBottom w:val="60"/>
          <w:divBdr>
            <w:top w:val="none" w:sz="0" w:space="0" w:color="auto"/>
            <w:left w:val="none" w:sz="0" w:space="0" w:color="auto"/>
            <w:bottom w:val="none" w:sz="0" w:space="0" w:color="auto"/>
            <w:right w:val="none" w:sz="0" w:space="0" w:color="auto"/>
          </w:divBdr>
        </w:div>
        <w:div w:id="683359675">
          <w:marLeft w:val="417"/>
          <w:marRight w:val="0"/>
          <w:marTop w:val="0"/>
          <w:marBottom w:val="60"/>
          <w:divBdr>
            <w:top w:val="none" w:sz="0" w:space="0" w:color="auto"/>
            <w:left w:val="none" w:sz="0" w:space="0" w:color="auto"/>
            <w:bottom w:val="none" w:sz="0" w:space="0" w:color="auto"/>
            <w:right w:val="none" w:sz="0" w:space="0" w:color="auto"/>
          </w:divBdr>
        </w:div>
        <w:div w:id="935483972">
          <w:marLeft w:val="417"/>
          <w:marRight w:val="0"/>
          <w:marTop w:val="0"/>
          <w:marBottom w:val="60"/>
          <w:divBdr>
            <w:top w:val="none" w:sz="0" w:space="0" w:color="auto"/>
            <w:left w:val="none" w:sz="0" w:space="0" w:color="auto"/>
            <w:bottom w:val="none" w:sz="0" w:space="0" w:color="auto"/>
            <w:right w:val="none" w:sz="0" w:space="0" w:color="auto"/>
          </w:divBdr>
        </w:div>
        <w:div w:id="360788072">
          <w:marLeft w:val="417"/>
          <w:marRight w:val="0"/>
          <w:marTop w:val="0"/>
          <w:marBottom w:val="60"/>
          <w:divBdr>
            <w:top w:val="none" w:sz="0" w:space="0" w:color="auto"/>
            <w:left w:val="none" w:sz="0" w:space="0" w:color="auto"/>
            <w:bottom w:val="none" w:sz="0" w:space="0" w:color="auto"/>
            <w:right w:val="none" w:sz="0" w:space="0" w:color="auto"/>
          </w:divBdr>
        </w:div>
        <w:div w:id="322047663">
          <w:marLeft w:val="417"/>
          <w:marRight w:val="0"/>
          <w:marTop w:val="0"/>
          <w:marBottom w:val="60"/>
          <w:divBdr>
            <w:top w:val="none" w:sz="0" w:space="0" w:color="auto"/>
            <w:left w:val="none" w:sz="0" w:space="0" w:color="auto"/>
            <w:bottom w:val="none" w:sz="0" w:space="0" w:color="auto"/>
            <w:right w:val="none" w:sz="0" w:space="0" w:color="auto"/>
          </w:divBdr>
        </w:div>
        <w:div w:id="1571036525">
          <w:marLeft w:val="417"/>
          <w:marRight w:val="0"/>
          <w:marTop w:val="0"/>
          <w:marBottom w:val="60"/>
          <w:divBdr>
            <w:top w:val="none" w:sz="0" w:space="0" w:color="auto"/>
            <w:left w:val="none" w:sz="0" w:space="0" w:color="auto"/>
            <w:bottom w:val="none" w:sz="0" w:space="0" w:color="auto"/>
            <w:right w:val="none" w:sz="0" w:space="0" w:color="auto"/>
          </w:divBdr>
        </w:div>
        <w:div w:id="2118596267">
          <w:marLeft w:val="417"/>
          <w:marRight w:val="0"/>
          <w:marTop w:val="0"/>
          <w:marBottom w:val="60"/>
          <w:divBdr>
            <w:top w:val="none" w:sz="0" w:space="0" w:color="auto"/>
            <w:left w:val="none" w:sz="0" w:space="0" w:color="auto"/>
            <w:bottom w:val="none" w:sz="0" w:space="0" w:color="auto"/>
            <w:right w:val="none" w:sz="0" w:space="0" w:color="auto"/>
          </w:divBdr>
        </w:div>
        <w:div w:id="1378122101">
          <w:marLeft w:val="417"/>
          <w:marRight w:val="0"/>
          <w:marTop w:val="0"/>
          <w:marBottom w:val="60"/>
          <w:divBdr>
            <w:top w:val="none" w:sz="0" w:space="0" w:color="auto"/>
            <w:left w:val="none" w:sz="0" w:space="0" w:color="auto"/>
            <w:bottom w:val="none" w:sz="0" w:space="0" w:color="auto"/>
            <w:right w:val="none" w:sz="0" w:space="0" w:color="auto"/>
          </w:divBdr>
        </w:div>
        <w:div w:id="910701265">
          <w:marLeft w:val="417"/>
          <w:marRight w:val="0"/>
          <w:marTop w:val="0"/>
          <w:marBottom w:val="60"/>
          <w:divBdr>
            <w:top w:val="none" w:sz="0" w:space="0" w:color="auto"/>
            <w:left w:val="none" w:sz="0" w:space="0" w:color="auto"/>
            <w:bottom w:val="none" w:sz="0" w:space="0" w:color="auto"/>
            <w:right w:val="none" w:sz="0" w:space="0" w:color="auto"/>
          </w:divBdr>
        </w:div>
        <w:div w:id="319047190">
          <w:marLeft w:val="417"/>
          <w:marRight w:val="0"/>
          <w:marTop w:val="0"/>
          <w:marBottom w:val="60"/>
          <w:divBdr>
            <w:top w:val="none" w:sz="0" w:space="0" w:color="auto"/>
            <w:left w:val="none" w:sz="0" w:space="0" w:color="auto"/>
            <w:bottom w:val="none" w:sz="0" w:space="0" w:color="auto"/>
            <w:right w:val="none" w:sz="0" w:space="0" w:color="auto"/>
          </w:divBdr>
        </w:div>
        <w:div w:id="1575554448">
          <w:marLeft w:val="417"/>
          <w:marRight w:val="0"/>
          <w:marTop w:val="0"/>
          <w:marBottom w:val="60"/>
          <w:divBdr>
            <w:top w:val="none" w:sz="0" w:space="0" w:color="auto"/>
            <w:left w:val="none" w:sz="0" w:space="0" w:color="auto"/>
            <w:bottom w:val="none" w:sz="0" w:space="0" w:color="auto"/>
            <w:right w:val="none" w:sz="0" w:space="0" w:color="auto"/>
          </w:divBdr>
        </w:div>
        <w:div w:id="1686588248">
          <w:marLeft w:val="417"/>
          <w:marRight w:val="0"/>
          <w:marTop w:val="0"/>
          <w:marBottom w:val="60"/>
          <w:divBdr>
            <w:top w:val="none" w:sz="0" w:space="0" w:color="auto"/>
            <w:left w:val="none" w:sz="0" w:space="0" w:color="auto"/>
            <w:bottom w:val="none" w:sz="0" w:space="0" w:color="auto"/>
            <w:right w:val="none" w:sz="0" w:space="0" w:color="auto"/>
          </w:divBdr>
        </w:div>
        <w:div w:id="116215863">
          <w:marLeft w:val="417"/>
          <w:marRight w:val="0"/>
          <w:marTop w:val="0"/>
          <w:marBottom w:val="60"/>
          <w:divBdr>
            <w:top w:val="none" w:sz="0" w:space="0" w:color="auto"/>
            <w:left w:val="none" w:sz="0" w:space="0" w:color="auto"/>
            <w:bottom w:val="none" w:sz="0" w:space="0" w:color="auto"/>
            <w:right w:val="none" w:sz="0" w:space="0" w:color="auto"/>
          </w:divBdr>
        </w:div>
        <w:div w:id="1818838332">
          <w:marLeft w:val="417"/>
          <w:marRight w:val="0"/>
          <w:marTop w:val="0"/>
          <w:marBottom w:val="60"/>
          <w:divBdr>
            <w:top w:val="none" w:sz="0" w:space="0" w:color="auto"/>
            <w:left w:val="none" w:sz="0" w:space="0" w:color="auto"/>
            <w:bottom w:val="none" w:sz="0" w:space="0" w:color="auto"/>
            <w:right w:val="none" w:sz="0" w:space="0" w:color="auto"/>
          </w:divBdr>
        </w:div>
        <w:div w:id="541596175">
          <w:marLeft w:val="417"/>
          <w:marRight w:val="0"/>
          <w:marTop w:val="0"/>
          <w:marBottom w:val="60"/>
          <w:divBdr>
            <w:top w:val="none" w:sz="0" w:space="0" w:color="auto"/>
            <w:left w:val="none" w:sz="0" w:space="0" w:color="auto"/>
            <w:bottom w:val="none" w:sz="0" w:space="0" w:color="auto"/>
            <w:right w:val="none" w:sz="0" w:space="0" w:color="auto"/>
          </w:divBdr>
        </w:div>
        <w:div w:id="1050029762">
          <w:marLeft w:val="417"/>
          <w:marRight w:val="0"/>
          <w:marTop w:val="0"/>
          <w:marBottom w:val="60"/>
          <w:divBdr>
            <w:top w:val="none" w:sz="0" w:space="0" w:color="auto"/>
            <w:left w:val="none" w:sz="0" w:space="0" w:color="auto"/>
            <w:bottom w:val="none" w:sz="0" w:space="0" w:color="auto"/>
            <w:right w:val="none" w:sz="0" w:space="0" w:color="auto"/>
          </w:divBdr>
        </w:div>
        <w:div w:id="1343967578">
          <w:marLeft w:val="417"/>
          <w:marRight w:val="0"/>
          <w:marTop w:val="0"/>
          <w:marBottom w:val="60"/>
          <w:divBdr>
            <w:top w:val="none" w:sz="0" w:space="0" w:color="auto"/>
            <w:left w:val="none" w:sz="0" w:space="0" w:color="auto"/>
            <w:bottom w:val="none" w:sz="0" w:space="0" w:color="auto"/>
            <w:right w:val="none" w:sz="0" w:space="0" w:color="auto"/>
          </w:divBdr>
        </w:div>
        <w:div w:id="446201017">
          <w:marLeft w:val="417"/>
          <w:marRight w:val="0"/>
          <w:marTop w:val="0"/>
          <w:marBottom w:val="60"/>
          <w:divBdr>
            <w:top w:val="none" w:sz="0" w:space="0" w:color="auto"/>
            <w:left w:val="none" w:sz="0" w:space="0" w:color="auto"/>
            <w:bottom w:val="none" w:sz="0" w:space="0" w:color="auto"/>
            <w:right w:val="none" w:sz="0" w:space="0" w:color="auto"/>
          </w:divBdr>
        </w:div>
        <w:div w:id="1969505205">
          <w:marLeft w:val="417"/>
          <w:marRight w:val="0"/>
          <w:marTop w:val="0"/>
          <w:marBottom w:val="60"/>
          <w:divBdr>
            <w:top w:val="none" w:sz="0" w:space="0" w:color="auto"/>
            <w:left w:val="none" w:sz="0" w:space="0" w:color="auto"/>
            <w:bottom w:val="none" w:sz="0" w:space="0" w:color="auto"/>
            <w:right w:val="none" w:sz="0" w:space="0" w:color="auto"/>
          </w:divBdr>
        </w:div>
        <w:div w:id="317460268">
          <w:marLeft w:val="417"/>
          <w:marRight w:val="0"/>
          <w:marTop w:val="0"/>
          <w:marBottom w:val="60"/>
          <w:divBdr>
            <w:top w:val="none" w:sz="0" w:space="0" w:color="auto"/>
            <w:left w:val="none" w:sz="0" w:space="0" w:color="auto"/>
            <w:bottom w:val="none" w:sz="0" w:space="0" w:color="auto"/>
            <w:right w:val="none" w:sz="0" w:space="0" w:color="auto"/>
          </w:divBdr>
        </w:div>
        <w:div w:id="265433285">
          <w:marLeft w:val="417"/>
          <w:marRight w:val="0"/>
          <w:marTop w:val="0"/>
          <w:marBottom w:val="60"/>
          <w:divBdr>
            <w:top w:val="none" w:sz="0" w:space="0" w:color="auto"/>
            <w:left w:val="none" w:sz="0" w:space="0" w:color="auto"/>
            <w:bottom w:val="none" w:sz="0" w:space="0" w:color="auto"/>
            <w:right w:val="none" w:sz="0" w:space="0" w:color="auto"/>
          </w:divBdr>
        </w:div>
        <w:div w:id="400566773">
          <w:marLeft w:val="417"/>
          <w:marRight w:val="0"/>
          <w:marTop w:val="0"/>
          <w:marBottom w:val="60"/>
          <w:divBdr>
            <w:top w:val="none" w:sz="0" w:space="0" w:color="auto"/>
            <w:left w:val="none" w:sz="0" w:space="0" w:color="auto"/>
            <w:bottom w:val="none" w:sz="0" w:space="0" w:color="auto"/>
            <w:right w:val="none" w:sz="0" w:space="0" w:color="auto"/>
          </w:divBdr>
        </w:div>
        <w:div w:id="704865362">
          <w:marLeft w:val="417"/>
          <w:marRight w:val="0"/>
          <w:marTop w:val="0"/>
          <w:marBottom w:val="60"/>
          <w:divBdr>
            <w:top w:val="none" w:sz="0" w:space="0" w:color="auto"/>
            <w:left w:val="none" w:sz="0" w:space="0" w:color="auto"/>
            <w:bottom w:val="none" w:sz="0" w:space="0" w:color="auto"/>
            <w:right w:val="none" w:sz="0" w:space="0" w:color="auto"/>
          </w:divBdr>
        </w:div>
        <w:div w:id="987901397">
          <w:marLeft w:val="417"/>
          <w:marRight w:val="0"/>
          <w:marTop w:val="0"/>
          <w:marBottom w:val="60"/>
          <w:divBdr>
            <w:top w:val="none" w:sz="0" w:space="0" w:color="auto"/>
            <w:left w:val="none" w:sz="0" w:space="0" w:color="auto"/>
            <w:bottom w:val="none" w:sz="0" w:space="0" w:color="auto"/>
            <w:right w:val="none" w:sz="0" w:space="0" w:color="auto"/>
          </w:divBdr>
        </w:div>
        <w:div w:id="1830750388">
          <w:marLeft w:val="0"/>
          <w:marRight w:val="0"/>
          <w:marTop w:val="0"/>
          <w:marBottom w:val="60"/>
          <w:divBdr>
            <w:top w:val="none" w:sz="0" w:space="0" w:color="auto"/>
            <w:left w:val="none" w:sz="0" w:space="0" w:color="auto"/>
            <w:bottom w:val="none" w:sz="0" w:space="0" w:color="auto"/>
            <w:right w:val="none" w:sz="0" w:space="0" w:color="auto"/>
          </w:divBdr>
        </w:div>
        <w:div w:id="1841381803">
          <w:marLeft w:val="0"/>
          <w:marRight w:val="0"/>
          <w:marTop w:val="0"/>
          <w:marBottom w:val="60"/>
          <w:divBdr>
            <w:top w:val="none" w:sz="0" w:space="0" w:color="auto"/>
            <w:left w:val="none" w:sz="0" w:space="0" w:color="auto"/>
            <w:bottom w:val="none" w:sz="0" w:space="0" w:color="auto"/>
            <w:right w:val="none" w:sz="0" w:space="0" w:color="auto"/>
          </w:divBdr>
        </w:div>
        <w:div w:id="513350200">
          <w:marLeft w:val="0"/>
          <w:marRight w:val="0"/>
          <w:marTop w:val="0"/>
          <w:marBottom w:val="200"/>
          <w:divBdr>
            <w:top w:val="none" w:sz="0" w:space="0" w:color="auto"/>
            <w:left w:val="none" w:sz="0" w:space="0" w:color="auto"/>
            <w:bottom w:val="none" w:sz="0" w:space="0" w:color="auto"/>
            <w:right w:val="none" w:sz="0" w:space="0" w:color="auto"/>
          </w:divBdr>
        </w:div>
        <w:div w:id="1501920341">
          <w:marLeft w:val="0"/>
          <w:marRight w:val="0"/>
          <w:marTop w:val="0"/>
          <w:marBottom w:val="200"/>
          <w:divBdr>
            <w:top w:val="none" w:sz="0" w:space="0" w:color="auto"/>
            <w:left w:val="none" w:sz="0" w:space="0" w:color="auto"/>
            <w:bottom w:val="none" w:sz="0" w:space="0" w:color="auto"/>
            <w:right w:val="none" w:sz="0" w:space="0" w:color="auto"/>
          </w:divBdr>
        </w:div>
        <w:div w:id="123083012">
          <w:marLeft w:val="396"/>
          <w:marRight w:val="0"/>
          <w:marTop w:val="0"/>
          <w:marBottom w:val="60"/>
          <w:divBdr>
            <w:top w:val="none" w:sz="0" w:space="0" w:color="auto"/>
            <w:left w:val="none" w:sz="0" w:space="0" w:color="auto"/>
            <w:bottom w:val="none" w:sz="0" w:space="0" w:color="auto"/>
            <w:right w:val="none" w:sz="0" w:space="0" w:color="auto"/>
          </w:divBdr>
        </w:div>
        <w:div w:id="981888527">
          <w:marLeft w:val="0"/>
          <w:marRight w:val="0"/>
          <w:marTop w:val="0"/>
          <w:marBottom w:val="60"/>
          <w:divBdr>
            <w:top w:val="none" w:sz="0" w:space="0" w:color="auto"/>
            <w:left w:val="none" w:sz="0" w:space="0" w:color="auto"/>
            <w:bottom w:val="none" w:sz="0" w:space="0" w:color="auto"/>
            <w:right w:val="none" w:sz="0" w:space="0" w:color="auto"/>
          </w:divBdr>
        </w:div>
        <w:div w:id="1630816751">
          <w:marLeft w:val="0"/>
          <w:marRight w:val="0"/>
          <w:marTop w:val="0"/>
          <w:marBottom w:val="60"/>
          <w:divBdr>
            <w:top w:val="none" w:sz="0" w:space="0" w:color="auto"/>
            <w:left w:val="none" w:sz="0" w:space="0" w:color="auto"/>
            <w:bottom w:val="none" w:sz="0" w:space="0" w:color="auto"/>
            <w:right w:val="none" w:sz="0" w:space="0" w:color="auto"/>
          </w:divBdr>
        </w:div>
        <w:div w:id="1814908057">
          <w:marLeft w:val="0"/>
          <w:marRight w:val="0"/>
          <w:marTop w:val="0"/>
          <w:marBottom w:val="60"/>
          <w:divBdr>
            <w:top w:val="none" w:sz="0" w:space="0" w:color="auto"/>
            <w:left w:val="none" w:sz="0" w:space="0" w:color="auto"/>
            <w:bottom w:val="none" w:sz="0" w:space="0" w:color="auto"/>
            <w:right w:val="none" w:sz="0" w:space="0" w:color="auto"/>
          </w:divBdr>
        </w:div>
        <w:div w:id="374427240">
          <w:marLeft w:val="417"/>
          <w:marRight w:val="0"/>
          <w:marTop w:val="0"/>
          <w:marBottom w:val="60"/>
          <w:divBdr>
            <w:top w:val="none" w:sz="0" w:space="0" w:color="auto"/>
            <w:left w:val="none" w:sz="0" w:space="0" w:color="auto"/>
            <w:bottom w:val="none" w:sz="0" w:space="0" w:color="auto"/>
            <w:right w:val="none" w:sz="0" w:space="0" w:color="auto"/>
          </w:divBdr>
        </w:div>
        <w:div w:id="326330390">
          <w:marLeft w:val="417"/>
          <w:marRight w:val="0"/>
          <w:marTop w:val="0"/>
          <w:marBottom w:val="60"/>
          <w:divBdr>
            <w:top w:val="none" w:sz="0" w:space="0" w:color="auto"/>
            <w:left w:val="none" w:sz="0" w:space="0" w:color="auto"/>
            <w:bottom w:val="none" w:sz="0" w:space="0" w:color="auto"/>
            <w:right w:val="none" w:sz="0" w:space="0" w:color="auto"/>
          </w:divBdr>
        </w:div>
        <w:div w:id="948044097">
          <w:marLeft w:val="417"/>
          <w:marRight w:val="0"/>
          <w:marTop w:val="0"/>
          <w:marBottom w:val="60"/>
          <w:divBdr>
            <w:top w:val="none" w:sz="0" w:space="0" w:color="auto"/>
            <w:left w:val="none" w:sz="0" w:space="0" w:color="auto"/>
            <w:bottom w:val="none" w:sz="0" w:space="0" w:color="auto"/>
            <w:right w:val="none" w:sz="0" w:space="0" w:color="auto"/>
          </w:divBdr>
        </w:div>
        <w:div w:id="850411838">
          <w:marLeft w:val="0"/>
          <w:marRight w:val="0"/>
          <w:marTop w:val="0"/>
          <w:marBottom w:val="60"/>
          <w:divBdr>
            <w:top w:val="none" w:sz="0" w:space="0" w:color="auto"/>
            <w:left w:val="none" w:sz="0" w:space="0" w:color="auto"/>
            <w:bottom w:val="none" w:sz="0" w:space="0" w:color="auto"/>
            <w:right w:val="none" w:sz="0" w:space="0" w:color="auto"/>
          </w:divBdr>
        </w:div>
        <w:div w:id="1901162328">
          <w:marLeft w:val="0"/>
          <w:marRight w:val="0"/>
          <w:marTop w:val="0"/>
          <w:marBottom w:val="60"/>
          <w:divBdr>
            <w:top w:val="none" w:sz="0" w:space="0" w:color="auto"/>
            <w:left w:val="none" w:sz="0" w:space="0" w:color="auto"/>
            <w:bottom w:val="none" w:sz="0" w:space="0" w:color="auto"/>
            <w:right w:val="none" w:sz="0" w:space="0" w:color="auto"/>
          </w:divBdr>
        </w:div>
        <w:div w:id="831289054">
          <w:marLeft w:val="417"/>
          <w:marRight w:val="0"/>
          <w:marTop w:val="0"/>
          <w:marBottom w:val="60"/>
          <w:divBdr>
            <w:top w:val="none" w:sz="0" w:space="0" w:color="auto"/>
            <w:left w:val="none" w:sz="0" w:space="0" w:color="auto"/>
            <w:bottom w:val="none" w:sz="0" w:space="0" w:color="auto"/>
            <w:right w:val="none" w:sz="0" w:space="0" w:color="auto"/>
          </w:divBdr>
        </w:div>
        <w:div w:id="1334143599">
          <w:marLeft w:val="417"/>
          <w:marRight w:val="0"/>
          <w:marTop w:val="0"/>
          <w:marBottom w:val="60"/>
          <w:divBdr>
            <w:top w:val="none" w:sz="0" w:space="0" w:color="auto"/>
            <w:left w:val="none" w:sz="0" w:space="0" w:color="auto"/>
            <w:bottom w:val="none" w:sz="0" w:space="0" w:color="auto"/>
            <w:right w:val="none" w:sz="0" w:space="0" w:color="auto"/>
          </w:divBdr>
        </w:div>
        <w:div w:id="1497762711">
          <w:marLeft w:val="417"/>
          <w:marRight w:val="0"/>
          <w:marTop w:val="0"/>
          <w:marBottom w:val="60"/>
          <w:divBdr>
            <w:top w:val="none" w:sz="0" w:space="0" w:color="auto"/>
            <w:left w:val="none" w:sz="0" w:space="0" w:color="auto"/>
            <w:bottom w:val="none" w:sz="0" w:space="0" w:color="auto"/>
            <w:right w:val="none" w:sz="0" w:space="0" w:color="auto"/>
          </w:divBdr>
        </w:div>
        <w:div w:id="688532868">
          <w:marLeft w:val="417"/>
          <w:marRight w:val="0"/>
          <w:marTop w:val="0"/>
          <w:marBottom w:val="60"/>
          <w:divBdr>
            <w:top w:val="none" w:sz="0" w:space="0" w:color="auto"/>
            <w:left w:val="none" w:sz="0" w:space="0" w:color="auto"/>
            <w:bottom w:val="none" w:sz="0" w:space="0" w:color="auto"/>
            <w:right w:val="none" w:sz="0" w:space="0" w:color="auto"/>
          </w:divBdr>
        </w:div>
        <w:div w:id="767578823">
          <w:marLeft w:val="417"/>
          <w:marRight w:val="0"/>
          <w:marTop w:val="0"/>
          <w:marBottom w:val="60"/>
          <w:divBdr>
            <w:top w:val="none" w:sz="0" w:space="0" w:color="auto"/>
            <w:left w:val="none" w:sz="0" w:space="0" w:color="auto"/>
            <w:bottom w:val="none" w:sz="0" w:space="0" w:color="auto"/>
            <w:right w:val="none" w:sz="0" w:space="0" w:color="auto"/>
          </w:divBdr>
        </w:div>
        <w:div w:id="781151928">
          <w:marLeft w:val="417"/>
          <w:marRight w:val="0"/>
          <w:marTop w:val="0"/>
          <w:marBottom w:val="60"/>
          <w:divBdr>
            <w:top w:val="none" w:sz="0" w:space="0" w:color="auto"/>
            <w:left w:val="none" w:sz="0" w:space="0" w:color="auto"/>
            <w:bottom w:val="none" w:sz="0" w:space="0" w:color="auto"/>
            <w:right w:val="none" w:sz="0" w:space="0" w:color="auto"/>
          </w:divBdr>
        </w:div>
        <w:div w:id="669407093">
          <w:marLeft w:val="417"/>
          <w:marRight w:val="0"/>
          <w:marTop w:val="0"/>
          <w:marBottom w:val="60"/>
          <w:divBdr>
            <w:top w:val="none" w:sz="0" w:space="0" w:color="auto"/>
            <w:left w:val="none" w:sz="0" w:space="0" w:color="auto"/>
            <w:bottom w:val="none" w:sz="0" w:space="0" w:color="auto"/>
            <w:right w:val="none" w:sz="0" w:space="0" w:color="auto"/>
          </w:divBdr>
        </w:div>
        <w:div w:id="1004548686">
          <w:marLeft w:val="417"/>
          <w:marRight w:val="0"/>
          <w:marTop w:val="0"/>
          <w:marBottom w:val="60"/>
          <w:divBdr>
            <w:top w:val="none" w:sz="0" w:space="0" w:color="auto"/>
            <w:left w:val="none" w:sz="0" w:space="0" w:color="auto"/>
            <w:bottom w:val="none" w:sz="0" w:space="0" w:color="auto"/>
            <w:right w:val="none" w:sz="0" w:space="0" w:color="auto"/>
          </w:divBdr>
        </w:div>
        <w:div w:id="1802917175">
          <w:marLeft w:val="417"/>
          <w:marRight w:val="0"/>
          <w:marTop w:val="0"/>
          <w:marBottom w:val="60"/>
          <w:divBdr>
            <w:top w:val="none" w:sz="0" w:space="0" w:color="auto"/>
            <w:left w:val="none" w:sz="0" w:space="0" w:color="auto"/>
            <w:bottom w:val="none" w:sz="0" w:space="0" w:color="auto"/>
            <w:right w:val="none" w:sz="0" w:space="0" w:color="auto"/>
          </w:divBdr>
        </w:div>
        <w:div w:id="1133794660">
          <w:marLeft w:val="417"/>
          <w:marRight w:val="0"/>
          <w:marTop w:val="0"/>
          <w:marBottom w:val="60"/>
          <w:divBdr>
            <w:top w:val="none" w:sz="0" w:space="0" w:color="auto"/>
            <w:left w:val="none" w:sz="0" w:space="0" w:color="auto"/>
            <w:bottom w:val="none" w:sz="0" w:space="0" w:color="auto"/>
            <w:right w:val="none" w:sz="0" w:space="0" w:color="auto"/>
          </w:divBdr>
        </w:div>
        <w:div w:id="110243050">
          <w:marLeft w:val="417"/>
          <w:marRight w:val="0"/>
          <w:marTop w:val="0"/>
          <w:marBottom w:val="60"/>
          <w:divBdr>
            <w:top w:val="none" w:sz="0" w:space="0" w:color="auto"/>
            <w:left w:val="none" w:sz="0" w:space="0" w:color="auto"/>
            <w:bottom w:val="none" w:sz="0" w:space="0" w:color="auto"/>
            <w:right w:val="none" w:sz="0" w:space="0" w:color="auto"/>
          </w:divBdr>
        </w:div>
        <w:div w:id="797382994">
          <w:marLeft w:val="417"/>
          <w:marRight w:val="0"/>
          <w:marTop w:val="0"/>
          <w:marBottom w:val="60"/>
          <w:divBdr>
            <w:top w:val="none" w:sz="0" w:space="0" w:color="auto"/>
            <w:left w:val="none" w:sz="0" w:space="0" w:color="auto"/>
            <w:bottom w:val="none" w:sz="0" w:space="0" w:color="auto"/>
            <w:right w:val="none" w:sz="0" w:space="0" w:color="auto"/>
          </w:divBdr>
        </w:div>
        <w:div w:id="1619410750">
          <w:marLeft w:val="417"/>
          <w:marRight w:val="0"/>
          <w:marTop w:val="0"/>
          <w:marBottom w:val="60"/>
          <w:divBdr>
            <w:top w:val="none" w:sz="0" w:space="0" w:color="auto"/>
            <w:left w:val="none" w:sz="0" w:space="0" w:color="auto"/>
            <w:bottom w:val="none" w:sz="0" w:space="0" w:color="auto"/>
            <w:right w:val="none" w:sz="0" w:space="0" w:color="auto"/>
          </w:divBdr>
        </w:div>
        <w:div w:id="1475561284">
          <w:marLeft w:val="417"/>
          <w:marRight w:val="0"/>
          <w:marTop w:val="0"/>
          <w:marBottom w:val="60"/>
          <w:divBdr>
            <w:top w:val="none" w:sz="0" w:space="0" w:color="auto"/>
            <w:left w:val="none" w:sz="0" w:space="0" w:color="auto"/>
            <w:bottom w:val="none" w:sz="0" w:space="0" w:color="auto"/>
            <w:right w:val="none" w:sz="0" w:space="0" w:color="auto"/>
          </w:divBdr>
        </w:div>
        <w:div w:id="281033676">
          <w:marLeft w:val="417"/>
          <w:marRight w:val="0"/>
          <w:marTop w:val="0"/>
          <w:marBottom w:val="60"/>
          <w:divBdr>
            <w:top w:val="none" w:sz="0" w:space="0" w:color="auto"/>
            <w:left w:val="none" w:sz="0" w:space="0" w:color="auto"/>
            <w:bottom w:val="none" w:sz="0" w:space="0" w:color="auto"/>
            <w:right w:val="none" w:sz="0" w:space="0" w:color="auto"/>
          </w:divBdr>
        </w:div>
        <w:div w:id="615908742">
          <w:marLeft w:val="417"/>
          <w:marRight w:val="0"/>
          <w:marTop w:val="0"/>
          <w:marBottom w:val="60"/>
          <w:divBdr>
            <w:top w:val="none" w:sz="0" w:space="0" w:color="auto"/>
            <w:left w:val="none" w:sz="0" w:space="0" w:color="auto"/>
            <w:bottom w:val="none" w:sz="0" w:space="0" w:color="auto"/>
            <w:right w:val="none" w:sz="0" w:space="0" w:color="auto"/>
          </w:divBdr>
        </w:div>
        <w:div w:id="1949459930">
          <w:marLeft w:val="417"/>
          <w:marRight w:val="0"/>
          <w:marTop w:val="0"/>
          <w:marBottom w:val="60"/>
          <w:divBdr>
            <w:top w:val="none" w:sz="0" w:space="0" w:color="auto"/>
            <w:left w:val="none" w:sz="0" w:space="0" w:color="auto"/>
            <w:bottom w:val="none" w:sz="0" w:space="0" w:color="auto"/>
            <w:right w:val="none" w:sz="0" w:space="0" w:color="auto"/>
          </w:divBdr>
        </w:div>
        <w:div w:id="16346192">
          <w:marLeft w:val="0"/>
          <w:marRight w:val="0"/>
          <w:marTop w:val="0"/>
          <w:marBottom w:val="60"/>
          <w:divBdr>
            <w:top w:val="none" w:sz="0" w:space="0" w:color="auto"/>
            <w:left w:val="none" w:sz="0" w:space="0" w:color="auto"/>
            <w:bottom w:val="none" w:sz="0" w:space="0" w:color="auto"/>
            <w:right w:val="none" w:sz="0" w:space="0" w:color="auto"/>
          </w:divBdr>
        </w:div>
        <w:div w:id="1635258451">
          <w:marLeft w:val="0"/>
          <w:marRight w:val="0"/>
          <w:marTop w:val="0"/>
          <w:marBottom w:val="60"/>
          <w:divBdr>
            <w:top w:val="none" w:sz="0" w:space="0" w:color="auto"/>
            <w:left w:val="none" w:sz="0" w:space="0" w:color="auto"/>
            <w:bottom w:val="none" w:sz="0" w:space="0" w:color="auto"/>
            <w:right w:val="none" w:sz="0" w:space="0" w:color="auto"/>
          </w:divBdr>
        </w:div>
        <w:div w:id="1530221797">
          <w:marLeft w:val="396"/>
          <w:marRight w:val="0"/>
          <w:marTop w:val="0"/>
          <w:marBottom w:val="60"/>
          <w:divBdr>
            <w:top w:val="none" w:sz="0" w:space="0" w:color="auto"/>
            <w:left w:val="none" w:sz="0" w:space="0" w:color="auto"/>
            <w:bottom w:val="none" w:sz="0" w:space="0" w:color="auto"/>
            <w:right w:val="none" w:sz="0" w:space="0" w:color="auto"/>
          </w:divBdr>
        </w:div>
        <w:div w:id="6449374">
          <w:marLeft w:val="0"/>
          <w:marRight w:val="0"/>
          <w:marTop w:val="0"/>
          <w:marBottom w:val="60"/>
          <w:divBdr>
            <w:top w:val="none" w:sz="0" w:space="0" w:color="auto"/>
            <w:left w:val="none" w:sz="0" w:space="0" w:color="auto"/>
            <w:bottom w:val="none" w:sz="0" w:space="0" w:color="auto"/>
            <w:right w:val="none" w:sz="0" w:space="0" w:color="auto"/>
          </w:divBdr>
        </w:div>
        <w:div w:id="869294225">
          <w:marLeft w:val="0"/>
          <w:marRight w:val="0"/>
          <w:marTop w:val="0"/>
          <w:marBottom w:val="60"/>
          <w:divBdr>
            <w:top w:val="none" w:sz="0" w:space="0" w:color="auto"/>
            <w:left w:val="none" w:sz="0" w:space="0" w:color="auto"/>
            <w:bottom w:val="none" w:sz="0" w:space="0" w:color="auto"/>
            <w:right w:val="none" w:sz="0" w:space="0" w:color="auto"/>
          </w:divBdr>
        </w:div>
        <w:div w:id="984966191">
          <w:marLeft w:val="0"/>
          <w:marRight w:val="0"/>
          <w:marTop w:val="0"/>
          <w:marBottom w:val="60"/>
          <w:divBdr>
            <w:top w:val="none" w:sz="0" w:space="0" w:color="auto"/>
            <w:left w:val="none" w:sz="0" w:space="0" w:color="auto"/>
            <w:bottom w:val="none" w:sz="0" w:space="0" w:color="auto"/>
            <w:right w:val="none" w:sz="0" w:space="0" w:color="auto"/>
          </w:divBdr>
        </w:div>
        <w:div w:id="89354347">
          <w:marLeft w:val="0"/>
          <w:marRight w:val="0"/>
          <w:marTop w:val="0"/>
          <w:marBottom w:val="60"/>
          <w:divBdr>
            <w:top w:val="none" w:sz="0" w:space="0" w:color="auto"/>
            <w:left w:val="none" w:sz="0" w:space="0" w:color="auto"/>
            <w:bottom w:val="none" w:sz="0" w:space="0" w:color="auto"/>
            <w:right w:val="none" w:sz="0" w:space="0" w:color="auto"/>
          </w:divBdr>
        </w:div>
        <w:div w:id="1665235884">
          <w:marLeft w:val="0"/>
          <w:marRight w:val="0"/>
          <w:marTop w:val="0"/>
          <w:marBottom w:val="60"/>
          <w:divBdr>
            <w:top w:val="none" w:sz="0" w:space="0" w:color="auto"/>
            <w:left w:val="none" w:sz="0" w:space="0" w:color="auto"/>
            <w:bottom w:val="none" w:sz="0" w:space="0" w:color="auto"/>
            <w:right w:val="none" w:sz="0" w:space="0" w:color="auto"/>
          </w:divBdr>
        </w:div>
        <w:div w:id="1417557805">
          <w:marLeft w:val="0"/>
          <w:marRight w:val="0"/>
          <w:marTop w:val="0"/>
          <w:marBottom w:val="200"/>
          <w:divBdr>
            <w:top w:val="none" w:sz="0" w:space="0" w:color="auto"/>
            <w:left w:val="none" w:sz="0" w:space="0" w:color="auto"/>
            <w:bottom w:val="none" w:sz="0" w:space="0" w:color="auto"/>
            <w:right w:val="none" w:sz="0" w:space="0" w:color="auto"/>
          </w:divBdr>
        </w:div>
        <w:div w:id="1539390923">
          <w:marLeft w:val="0"/>
          <w:marRight w:val="0"/>
          <w:marTop w:val="0"/>
          <w:marBottom w:val="200"/>
          <w:divBdr>
            <w:top w:val="none" w:sz="0" w:space="0" w:color="auto"/>
            <w:left w:val="none" w:sz="0" w:space="0" w:color="auto"/>
            <w:bottom w:val="none" w:sz="0" w:space="0" w:color="auto"/>
            <w:right w:val="none" w:sz="0" w:space="0" w:color="auto"/>
          </w:divBdr>
        </w:div>
        <w:div w:id="580336556">
          <w:marLeft w:val="396"/>
          <w:marRight w:val="0"/>
          <w:marTop w:val="0"/>
          <w:marBottom w:val="60"/>
          <w:divBdr>
            <w:top w:val="none" w:sz="0" w:space="0" w:color="auto"/>
            <w:left w:val="none" w:sz="0" w:space="0" w:color="auto"/>
            <w:bottom w:val="none" w:sz="0" w:space="0" w:color="auto"/>
            <w:right w:val="none" w:sz="0" w:space="0" w:color="auto"/>
          </w:divBdr>
        </w:div>
        <w:div w:id="1434088213">
          <w:marLeft w:val="0"/>
          <w:marRight w:val="0"/>
          <w:marTop w:val="0"/>
          <w:marBottom w:val="60"/>
          <w:divBdr>
            <w:top w:val="none" w:sz="0" w:space="0" w:color="auto"/>
            <w:left w:val="none" w:sz="0" w:space="0" w:color="auto"/>
            <w:bottom w:val="none" w:sz="0" w:space="0" w:color="auto"/>
            <w:right w:val="none" w:sz="0" w:space="0" w:color="auto"/>
          </w:divBdr>
        </w:div>
        <w:div w:id="452020497">
          <w:marLeft w:val="0"/>
          <w:marRight w:val="0"/>
          <w:marTop w:val="0"/>
          <w:marBottom w:val="60"/>
          <w:divBdr>
            <w:top w:val="none" w:sz="0" w:space="0" w:color="auto"/>
            <w:left w:val="none" w:sz="0" w:space="0" w:color="auto"/>
            <w:bottom w:val="none" w:sz="0" w:space="0" w:color="auto"/>
            <w:right w:val="none" w:sz="0" w:space="0" w:color="auto"/>
          </w:divBdr>
        </w:div>
        <w:div w:id="1054039049">
          <w:marLeft w:val="0"/>
          <w:marRight w:val="0"/>
          <w:marTop w:val="0"/>
          <w:marBottom w:val="60"/>
          <w:divBdr>
            <w:top w:val="none" w:sz="0" w:space="0" w:color="auto"/>
            <w:left w:val="none" w:sz="0" w:space="0" w:color="auto"/>
            <w:bottom w:val="none" w:sz="0" w:space="0" w:color="auto"/>
            <w:right w:val="none" w:sz="0" w:space="0" w:color="auto"/>
          </w:divBdr>
        </w:div>
        <w:div w:id="1937328958">
          <w:marLeft w:val="417"/>
          <w:marRight w:val="0"/>
          <w:marTop w:val="0"/>
          <w:marBottom w:val="60"/>
          <w:divBdr>
            <w:top w:val="none" w:sz="0" w:space="0" w:color="auto"/>
            <w:left w:val="none" w:sz="0" w:space="0" w:color="auto"/>
            <w:bottom w:val="none" w:sz="0" w:space="0" w:color="auto"/>
            <w:right w:val="none" w:sz="0" w:space="0" w:color="auto"/>
          </w:divBdr>
        </w:div>
        <w:div w:id="760293754">
          <w:marLeft w:val="417"/>
          <w:marRight w:val="0"/>
          <w:marTop w:val="0"/>
          <w:marBottom w:val="60"/>
          <w:divBdr>
            <w:top w:val="none" w:sz="0" w:space="0" w:color="auto"/>
            <w:left w:val="none" w:sz="0" w:space="0" w:color="auto"/>
            <w:bottom w:val="none" w:sz="0" w:space="0" w:color="auto"/>
            <w:right w:val="none" w:sz="0" w:space="0" w:color="auto"/>
          </w:divBdr>
        </w:div>
        <w:div w:id="1230574940">
          <w:marLeft w:val="417"/>
          <w:marRight w:val="0"/>
          <w:marTop w:val="0"/>
          <w:marBottom w:val="60"/>
          <w:divBdr>
            <w:top w:val="none" w:sz="0" w:space="0" w:color="auto"/>
            <w:left w:val="none" w:sz="0" w:space="0" w:color="auto"/>
            <w:bottom w:val="none" w:sz="0" w:space="0" w:color="auto"/>
            <w:right w:val="none" w:sz="0" w:space="0" w:color="auto"/>
          </w:divBdr>
        </w:div>
        <w:div w:id="1898398643">
          <w:marLeft w:val="417"/>
          <w:marRight w:val="0"/>
          <w:marTop w:val="0"/>
          <w:marBottom w:val="60"/>
          <w:divBdr>
            <w:top w:val="none" w:sz="0" w:space="0" w:color="auto"/>
            <w:left w:val="none" w:sz="0" w:space="0" w:color="auto"/>
            <w:bottom w:val="none" w:sz="0" w:space="0" w:color="auto"/>
            <w:right w:val="none" w:sz="0" w:space="0" w:color="auto"/>
          </w:divBdr>
        </w:div>
        <w:div w:id="968778530">
          <w:marLeft w:val="417"/>
          <w:marRight w:val="0"/>
          <w:marTop w:val="0"/>
          <w:marBottom w:val="60"/>
          <w:divBdr>
            <w:top w:val="none" w:sz="0" w:space="0" w:color="auto"/>
            <w:left w:val="none" w:sz="0" w:space="0" w:color="auto"/>
            <w:bottom w:val="none" w:sz="0" w:space="0" w:color="auto"/>
            <w:right w:val="none" w:sz="0" w:space="0" w:color="auto"/>
          </w:divBdr>
        </w:div>
        <w:div w:id="890844098">
          <w:marLeft w:val="417"/>
          <w:marRight w:val="0"/>
          <w:marTop w:val="0"/>
          <w:marBottom w:val="60"/>
          <w:divBdr>
            <w:top w:val="none" w:sz="0" w:space="0" w:color="auto"/>
            <w:left w:val="none" w:sz="0" w:space="0" w:color="auto"/>
            <w:bottom w:val="none" w:sz="0" w:space="0" w:color="auto"/>
            <w:right w:val="none" w:sz="0" w:space="0" w:color="auto"/>
          </w:divBdr>
        </w:div>
        <w:div w:id="546458253">
          <w:marLeft w:val="417"/>
          <w:marRight w:val="0"/>
          <w:marTop w:val="0"/>
          <w:marBottom w:val="60"/>
          <w:divBdr>
            <w:top w:val="none" w:sz="0" w:space="0" w:color="auto"/>
            <w:left w:val="none" w:sz="0" w:space="0" w:color="auto"/>
            <w:bottom w:val="none" w:sz="0" w:space="0" w:color="auto"/>
            <w:right w:val="none" w:sz="0" w:space="0" w:color="auto"/>
          </w:divBdr>
        </w:div>
        <w:div w:id="593244019">
          <w:marLeft w:val="417"/>
          <w:marRight w:val="0"/>
          <w:marTop w:val="0"/>
          <w:marBottom w:val="60"/>
          <w:divBdr>
            <w:top w:val="none" w:sz="0" w:space="0" w:color="auto"/>
            <w:left w:val="none" w:sz="0" w:space="0" w:color="auto"/>
            <w:bottom w:val="none" w:sz="0" w:space="0" w:color="auto"/>
            <w:right w:val="none" w:sz="0" w:space="0" w:color="auto"/>
          </w:divBdr>
        </w:div>
        <w:div w:id="1594123993">
          <w:marLeft w:val="417"/>
          <w:marRight w:val="0"/>
          <w:marTop w:val="0"/>
          <w:marBottom w:val="60"/>
          <w:divBdr>
            <w:top w:val="none" w:sz="0" w:space="0" w:color="auto"/>
            <w:left w:val="none" w:sz="0" w:space="0" w:color="auto"/>
            <w:bottom w:val="none" w:sz="0" w:space="0" w:color="auto"/>
            <w:right w:val="none" w:sz="0" w:space="0" w:color="auto"/>
          </w:divBdr>
        </w:div>
        <w:div w:id="794105212">
          <w:marLeft w:val="0"/>
          <w:marRight w:val="0"/>
          <w:marTop w:val="0"/>
          <w:marBottom w:val="60"/>
          <w:divBdr>
            <w:top w:val="none" w:sz="0" w:space="0" w:color="auto"/>
            <w:left w:val="none" w:sz="0" w:space="0" w:color="auto"/>
            <w:bottom w:val="none" w:sz="0" w:space="0" w:color="auto"/>
            <w:right w:val="none" w:sz="0" w:space="0" w:color="auto"/>
          </w:divBdr>
        </w:div>
        <w:div w:id="1427531602">
          <w:marLeft w:val="0"/>
          <w:marRight w:val="0"/>
          <w:marTop w:val="0"/>
          <w:marBottom w:val="60"/>
          <w:divBdr>
            <w:top w:val="none" w:sz="0" w:space="0" w:color="auto"/>
            <w:left w:val="none" w:sz="0" w:space="0" w:color="auto"/>
            <w:bottom w:val="none" w:sz="0" w:space="0" w:color="auto"/>
            <w:right w:val="none" w:sz="0" w:space="0" w:color="auto"/>
          </w:divBdr>
        </w:div>
        <w:div w:id="1638334703">
          <w:marLeft w:val="396"/>
          <w:marRight w:val="0"/>
          <w:marTop w:val="0"/>
          <w:marBottom w:val="60"/>
          <w:divBdr>
            <w:top w:val="none" w:sz="0" w:space="0" w:color="auto"/>
            <w:left w:val="none" w:sz="0" w:space="0" w:color="auto"/>
            <w:bottom w:val="none" w:sz="0" w:space="0" w:color="auto"/>
            <w:right w:val="none" w:sz="0" w:space="0" w:color="auto"/>
          </w:divBdr>
        </w:div>
        <w:div w:id="1671366411">
          <w:marLeft w:val="0"/>
          <w:marRight w:val="0"/>
          <w:marTop w:val="0"/>
          <w:marBottom w:val="60"/>
          <w:divBdr>
            <w:top w:val="none" w:sz="0" w:space="0" w:color="auto"/>
            <w:left w:val="none" w:sz="0" w:space="0" w:color="auto"/>
            <w:bottom w:val="none" w:sz="0" w:space="0" w:color="auto"/>
            <w:right w:val="none" w:sz="0" w:space="0" w:color="auto"/>
          </w:divBdr>
        </w:div>
        <w:div w:id="726222330">
          <w:marLeft w:val="0"/>
          <w:marRight w:val="0"/>
          <w:marTop w:val="0"/>
          <w:marBottom w:val="60"/>
          <w:divBdr>
            <w:top w:val="none" w:sz="0" w:space="0" w:color="auto"/>
            <w:left w:val="none" w:sz="0" w:space="0" w:color="auto"/>
            <w:bottom w:val="none" w:sz="0" w:space="0" w:color="auto"/>
            <w:right w:val="none" w:sz="0" w:space="0" w:color="auto"/>
          </w:divBdr>
        </w:div>
        <w:div w:id="538398749">
          <w:marLeft w:val="0"/>
          <w:marRight w:val="0"/>
          <w:marTop w:val="0"/>
          <w:marBottom w:val="60"/>
          <w:divBdr>
            <w:top w:val="none" w:sz="0" w:space="0" w:color="auto"/>
            <w:left w:val="none" w:sz="0" w:space="0" w:color="auto"/>
            <w:bottom w:val="none" w:sz="0" w:space="0" w:color="auto"/>
            <w:right w:val="none" w:sz="0" w:space="0" w:color="auto"/>
          </w:divBdr>
        </w:div>
        <w:div w:id="275723848">
          <w:marLeft w:val="0"/>
          <w:marRight w:val="0"/>
          <w:marTop w:val="0"/>
          <w:marBottom w:val="60"/>
          <w:divBdr>
            <w:top w:val="none" w:sz="0" w:space="0" w:color="auto"/>
            <w:left w:val="none" w:sz="0" w:space="0" w:color="auto"/>
            <w:bottom w:val="none" w:sz="0" w:space="0" w:color="auto"/>
            <w:right w:val="none" w:sz="0" w:space="0" w:color="auto"/>
          </w:divBdr>
        </w:div>
        <w:div w:id="117450934">
          <w:marLeft w:val="0"/>
          <w:marRight w:val="0"/>
          <w:marTop w:val="0"/>
          <w:marBottom w:val="60"/>
          <w:divBdr>
            <w:top w:val="none" w:sz="0" w:space="0" w:color="auto"/>
            <w:left w:val="none" w:sz="0" w:space="0" w:color="auto"/>
            <w:bottom w:val="none" w:sz="0" w:space="0" w:color="auto"/>
            <w:right w:val="none" w:sz="0" w:space="0" w:color="auto"/>
          </w:divBdr>
        </w:div>
        <w:div w:id="1395469929">
          <w:marLeft w:val="0"/>
          <w:marRight w:val="0"/>
          <w:marTop w:val="0"/>
          <w:marBottom w:val="60"/>
          <w:divBdr>
            <w:top w:val="none" w:sz="0" w:space="0" w:color="auto"/>
            <w:left w:val="none" w:sz="0" w:space="0" w:color="auto"/>
            <w:bottom w:val="none" w:sz="0" w:space="0" w:color="auto"/>
            <w:right w:val="none" w:sz="0" w:space="0" w:color="auto"/>
          </w:divBdr>
        </w:div>
        <w:div w:id="2060785987">
          <w:marLeft w:val="396"/>
          <w:marRight w:val="0"/>
          <w:marTop w:val="0"/>
          <w:marBottom w:val="60"/>
          <w:divBdr>
            <w:top w:val="none" w:sz="0" w:space="0" w:color="auto"/>
            <w:left w:val="none" w:sz="0" w:space="0" w:color="auto"/>
            <w:bottom w:val="none" w:sz="0" w:space="0" w:color="auto"/>
            <w:right w:val="none" w:sz="0" w:space="0" w:color="auto"/>
          </w:divBdr>
        </w:div>
        <w:div w:id="963537705">
          <w:marLeft w:val="0"/>
          <w:marRight w:val="0"/>
          <w:marTop w:val="0"/>
          <w:marBottom w:val="60"/>
          <w:divBdr>
            <w:top w:val="none" w:sz="0" w:space="0" w:color="auto"/>
            <w:left w:val="none" w:sz="0" w:space="0" w:color="auto"/>
            <w:bottom w:val="none" w:sz="0" w:space="0" w:color="auto"/>
            <w:right w:val="none" w:sz="0" w:space="0" w:color="auto"/>
          </w:divBdr>
        </w:div>
        <w:div w:id="1038044213">
          <w:marLeft w:val="0"/>
          <w:marRight w:val="0"/>
          <w:marTop w:val="0"/>
          <w:marBottom w:val="60"/>
          <w:divBdr>
            <w:top w:val="none" w:sz="0" w:space="0" w:color="auto"/>
            <w:left w:val="none" w:sz="0" w:space="0" w:color="auto"/>
            <w:bottom w:val="none" w:sz="0" w:space="0" w:color="auto"/>
            <w:right w:val="none" w:sz="0" w:space="0" w:color="auto"/>
          </w:divBdr>
        </w:div>
        <w:div w:id="899512986">
          <w:marLeft w:val="0"/>
          <w:marRight w:val="0"/>
          <w:marTop w:val="0"/>
          <w:marBottom w:val="60"/>
          <w:divBdr>
            <w:top w:val="none" w:sz="0" w:space="0" w:color="auto"/>
            <w:left w:val="none" w:sz="0" w:space="0" w:color="auto"/>
            <w:bottom w:val="none" w:sz="0" w:space="0" w:color="auto"/>
            <w:right w:val="none" w:sz="0" w:space="0" w:color="auto"/>
          </w:divBdr>
        </w:div>
        <w:div w:id="2140874179">
          <w:marLeft w:val="0"/>
          <w:marRight w:val="0"/>
          <w:marTop w:val="0"/>
          <w:marBottom w:val="60"/>
          <w:divBdr>
            <w:top w:val="none" w:sz="0" w:space="0" w:color="auto"/>
            <w:left w:val="none" w:sz="0" w:space="0" w:color="auto"/>
            <w:bottom w:val="none" w:sz="0" w:space="0" w:color="auto"/>
            <w:right w:val="none" w:sz="0" w:space="0" w:color="auto"/>
          </w:divBdr>
        </w:div>
        <w:div w:id="930620367">
          <w:marLeft w:val="0"/>
          <w:marRight w:val="0"/>
          <w:marTop w:val="0"/>
          <w:marBottom w:val="60"/>
          <w:divBdr>
            <w:top w:val="none" w:sz="0" w:space="0" w:color="auto"/>
            <w:left w:val="none" w:sz="0" w:space="0" w:color="auto"/>
            <w:bottom w:val="none" w:sz="0" w:space="0" w:color="auto"/>
            <w:right w:val="none" w:sz="0" w:space="0" w:color="auto"/>
          </w:divBdr>
        </w:div>
        <w:div w:id="1023357551">
          <w:marLeft w:val="396"/>
          <w:marRight w:val="0"/>
          <w:marTop w:val="0"/>
          <w:marBottom w:val="60"/>
          <w:divBdr>
            <w:top w:val="none" w:sz="0" w:space="0" w:color="auto"/>
            <w:left w:val="none" w:sz="0" w:space="0" w:color="auto"/>
            <w:bottom w:val="none" w:sz="0" w:space="0" w:color="auto"/>
            <w:right w:val="none" w:sz="0" w:space="0" w:color="auto"/>
          </w:divBdr>
        </w:div>
        <w:div w:id="1633904487">
          <w:marLeft w:val="0"/>
          <w:marRight w:val="0"/>
          <w:marTop w:val="0"/>
          <w:marBottom w:val="60"/>
          <w:divBdr>
            <w:top w:val="none" w:sz="0" w:space="0" w:color="auto"/>
            <w:left w:val="none" w:sz="0" w:space="0" w:color="auto"/>
            <w:bottom w:val="none" w:sz="0" w:space="0" w:color="auto"/>
            <w:right w:val="none" w:sz="0" w:space="0" w:color="auto"/>
          </w:divBdr>
        </w:div>
        <w:div w:id="133372977">
          <w:marLeft w:val="0"/>
          <w:marRight w:val="0"/>
          <w:marTop w:val="0"/>
          <w:marBottom w:val="60"/>
          <w:divBdr>
            <w:top w:val="none" w:sz="0" w:space="0" w:color="auto"/>
            <w:left w:val="none" w:sz="0" w:space="0" w:color="auto"/>
            <w:bottom w:val="none" w:sz="0" w:space="0" w:color="auto"/>
            <w:right w:val="none" w:sz="0" w:space="0" w:color="auto"/>
          </w:divBdr>
        </w:div>
        <w:div w:id="289358493">
          <w:marLeft w:val="0"/>
          <w:marRight w:val="0"/>
          <w:marTop w:val="0"/>
          <w:marBottom w:val="60"/>
          <w:divBdr>
            <w:top w:val="none" w:sz="0" w:space="0" w:color="auto"/>
            <w:left w:val="none" w:sz="0" w:space="0" w:color="auto"/>
            <w:bottom w:val="none" w:sz="0" w:space="0" w:color="auto"/>
            <w:right w:val="none" w:sz="0" w:space="0" w:color="auto"/>
          </w:divBdr>
        </w:div>
        <w:div w:id="354885164">
          <w:marLeft w:val="417"/>
          <w:marRight w:val="0"/>
          <w:marTop w:val="0"/>
          <w:marBottom w:val="60"/>
          <w:divBdr>
            <w:top w:val="none" w:sz="0" w:space="0" w:color="auto"/>
            <w:left w:val="none" w:sz="0" w:space="0" w:color="auto"/>
            <w:bottom w:val="none" w:sz="0" w:space="0" w:color="auto"/>
            <w:right w:val="none" w:sz="0" w:space="0" w:color="auto"/>
          </w:divBdr>
        </w:div>
        <w:div w:id="134764832">
          <w:marLeft w:val="418"/>
          <w:marRight w:val="0"/>
          <w:marTop w:val="0"/>
          <w:marBottom w:val="60"/>
          <w:divBdr>
            <w:top w:val="none" w:sz="0" w:space="0" w:color="auto"/>
            <w:left w:val="none" w:sz="0" w:space="0" w:color="auto"/>
            <w:bottom w:val="none" w:sz="0" w:space="0" w:color="auto"/>
            <w:right w:val="none" w:sz="0" w:space="0" w:color="auto"/>
          </w:divBdr>
        </w:div>
        <w:div w:id="864905315">
          <w:marLeft w:val="418"/>
          <w:marRight w:val="0"/>
          <w:marTop w:val="0"/>
          <w:marBottom w:val="60"/>
          <w:divBdr>
            <w:top w:val="none" w:sz="0" w:space="0" w:color="auto"/>
            <w:left w:val="none" w:sz="0" w:space="0" w:color="auto"/>
            <w:bottom w:val="none" w:sz="0" w:space="0" w:color="auto"/>
            <w:right w:val="none" w:sz="0" w:space="0" w:color="auto"/>
          </w:divBdr>
        </w:div>
        <w:div w:id="1126006386">
          <w:marLeft w:val="418"/>
          <w:marRight w:val="0"/>
          <w:marTop w:val="0"/>
          <w:marBottom w:val="60"/>
          <w:divBdr>
            <w:top w:val="none" w:sz="0" w:space="0" w:color="auto"/>
            <w:left w:val="none" w:sz="0" w:space="0" w:color="auto"/>
            <w:bottom w:val="none" w:sz="0" w:space="0" w:color="auto"/>
            <w:right w:val="none" w:sz="0" w:space="0" w:color="auto"/>
          </w:divBdr>
        </w:div>
        <w:div w:id="214396068">
          <w:marLeft w:val="418"/>
          <w:marRight w:val="0"/>
          <w:marTop w:val="0"/>
          <w:marBottom w:val="60"/>
          <w:divBdr>
            <w:top w:val="none" w:sz="0" w:space="0" w:color="auto"/>
            <w:left w:val="none" w:sz="0" w:space="0" w:color="auto"/>
            <w:bottom w:val="none" w:sz="0" w:space="0" w:color="auto"/>
            <w:right w:val="none" w:sz="0" w:space="0" w:color="auto"/>
          </w:divBdr>
        </w:div>
        <w:div w:id="1718041924">
          <w:marLeft w:val="417"/>
          <w:marRight w:val="0"/>
          <w:marTop w:val="0"/>
          <w:marBottom w:val="60"/>
          <w:divBdr>
            <w:top w:val="none" w:sz="0" w:space="0" w:color="auto"/>
            <w:left w:val="none" w:sz="0" w:space="0" w:color="auto"/>
            <w:bottom w:val="none" w:sz="0" w:space="0" w:color="auto"/>
            <w:right w:val="none" w:sz="0" w:space="0" w:color="auto"/>
          </w:divBdr>
        </w:div>
        <w:div w:id="42557774">
          <w:marLeft w:val="0"/>
          <w:marRight w:val="0"/>
          <w:marTop w:val="0"/>
          <w:marBottom w:val="60"/>
          <w:divBdr>
            <w:top w:val="none" w:sz="0" w:space="0" w:color="auto"/>
            <w:left w:val="none" w:sz="0" w:space="0" w:color="auto"/>
            <w:bottom w:val="none" w:sz="0" w:space="0" w:color="auto"/>
            <w:right w:val="none" w:sz="0" w:space="0" w:color="auto"/>
          </w:divBdr>
        </w:div>
        <w:div w:id="607006069">
          <w:marLeft w:val="0"/>
          <w:marRight w:val="0"/>
          <w:marTop w:val="0"/>
          <w:marBottom w:val="60"/>
          <w:divBdr>
            <w:top w:val="none" w:sz="0" w:space="0" w:color="auto"/>
            <w:left w:val="none" w:sz="0" w:space="0" w:color="auto"/>
            <w:bottom w:val="none" w:sz="0" w:space="0" w:color="auto"/>
            <w:right w:val="none" w:sz="0" w:space="0" w:color="auto"/>
          </w:divBdr>
        </w:div>
        <w:div w:id="71973352">
          <w:marLeft w:val="0"/>
          <w:marRight w:val="0"/>
          <w:marTop w:val="0"/>
          <w:marBottom w:val="200"/>
          <w:divBdr>
            <w:top w:val="none" w:sz="0" w:space="0" w:color="auto"/>
            <w:left w:val="none" w:sz="0" w:space="0" w:color="auto"/>
            <w:bottom w:val="none" w:sz="0" w:space="0" w:color="auto"/>
            <w:right w:val="none" w:sz="0" w:space="0" w:color="auto"/>
          </w:divBdr>
        </w:div>
        <w:div w:id="554002259">
          <w:marLeft w:val="0"/>
          <w:marRight w:val="0"/>
          <w:marTop w:val="0"/>
          <w:marBottom w:val="200"/>
          <w:divBdr>
            <w:top w:val="none" w:sz="0" w:space="0" w:color="auto"/>
            <w:left w:val="none" w:sz="0" w:space="0" w:color="auto"/>
            <w:bottom w:val="none" w:sz="0" w:space="0" w:color="auto"/>
            <w:right w:val="none" w:sz="0" w:space="0" w:color="auto"/>
          </w:divBdr>
        </w:div>
        <w:div w:id="83186168">
          <w:marLeft w:val="396"/>
          <w:marRight w:val="0"/>
          <w:marTop w:val="0"/>
          <w:marBottom w:val="60"/>
          <w:divBdr>
            <w:top w:val="none" w:sz="0" w:space="0" w:color="auto"/>
            <w:left w:val="none" w:sz="0" w:space="0" w:color="auto"/>
            <w:bottom w:val="none" w:sz="0" w:space="0" w:color="auto"/>
            <w:right w:val="none" w:sz="0" w:space="0" w:color="auto"/>
          </w:divBdr>
        </w:div>
        <w:div w:id="997342599">
          <w:marLeft w:val="0"/>
          <w:marRight w:val="0"/>
          <w:marTop w:val="0"/>
          <w:marBottom w:val="60"/>
          <w:divBdr>
            <w:top w:val="none" w:sz="0" w:space="0" w:color="auto"/>
            <w:left w:val="none" w:sz="0" w:space="0" w:color="auto"/>
            <w:bottom w:val="none" w:sz="0" w:space="0" w:color="auto"/>
            <w:right w:val="none" w:sz="0" w:space="0" w:color="auto"/>
          </w:divBdr>
        </w:div>
        <w:div w:id="1916937393">
          <w:marLeft w:val="0"/>
          <w:marRight w:val="0"/>
          <w:marTop w:val="0"/>
          <w:marBottom w:val="60"/>
          <w:divBdr>
            <w:top w:val="none" w:sz="0" w:space="0" w:color="auto"/>
            <w:left w:val="none" w:sz="0" w:space="0" w:color="auto"/>
            <w:bottom w:val="none" w:sz="0" w:space="0" w:color="auto"/>
            <w:right w:val="none" w:sz="0" w:space="0" w:color="auto"/>
          </w:divBdr>
        </w:div>
        <w:div w:id="444077536">
          <w:marLeft w:val="0"/>
          <w:marRight w:val="0"/>
          <w:marTop w:val="0"/>
          <w:marBottom w:val="60"/>
          <w:divBdr>
            <w:top w:val="none" w:sz="0" w:space="0" w:color="auto"/>
            <w:left w:val="none" w:sz="0" w:space="0" w:color="auto"/>
            <w:bottom w:val="none" w:sz="0" w:space="0" w:color="auto"/>
            <w:right w:val="none" w:sz="0" w:space="0" w:color="auto"/>
          </w:divBdr>
        </w:div>
        <w:div w:id="1181432930">
          <w:marLeft w:val="0"/>
          <w:marRight w:val="0"/>
          <w:marTop w:val="0"/>
          <w:marBottom w:val="60"/>
          <w:divBdr>
            <w:top w:val="none" w:sz="0" w:space="0" w:color="auto"/>
            <w:left w:val="none" w:sz="0" w:space="0" w:color="auto"/>
            <w:bottom w:val="none" w:sz="0" w:space="0" w:color="auto"/>
            <w:right w:val="none" w:sz="0" w:space="0" w:color="auto"/>
          </w:divBdr>
        </w:div>
        <w:div w:id="629752764">
          <w:marLeft w:val="0"/>
          <w:marRight w:val="0"/>
          <w:marTop w:val="0"/>
          <w:marBottom w:val="60"/>
          <w:divBdr>
            <w:top w:val="none" w:sz="0" w:space="0" w:color="auto"/>
            <w:left w:val="none" w:sz="0" w:space="0" w:color="auto"/>
            <w:bottom w:val="none" w:sz="0" w:space="0" w:color="auto"/>
            <w:right w:val="none" w:sz="0" w:space="0" w:color="auto"/>
          </w:divBdr>
        </w:div>
        <w:div w:id="776213381">
          <w:marLeft w:val="396"/>
          <w:marRight w:val="0"/>
          <w:marTop w:val="0"/>
          <w:marBottom w:val="60"/>
          <w:divBdr>
            <w:top w:val="none" w:sz="0" w:space="0" w:color="auto"/>
            <w:left w:val="none" w:sz="0" w:space="0" w:color="auto"/>
            <w:bottom w:val="none" w:sz="0" w:space="0" w:color="auto"/>
            <w:right w:val="none" w:sz="0" w:space="0" w:color="auto"/>
          </w:divBdr>
        </w:div>
        <w:div w:id="1970545140">
          <w:marLeft w:val="0"/>
          <w:marRight w:val="0"/>
          <w:marTop w:val="0"/>
          <w:marBottom w:val="60"/>
          <w:divBdr>
            <w:top w:val="none" w:sz="0" w:space="0" w:color="auto"/>
            <w:left w:val="none" w:sz="0" w:space="0" w:color="auto"/>
            <w:bottom w:val="none" w:sz="0" w:space="0" w:color="auto"/>
            <w:right w:val="none" w:sz="0" w:space="0" w:color="auto"/>
          </w:divBdr>
        </w:div>
        <w:div w:id="848715383">
          <w:marLeft w:val="0"/>
          <w:marRight w:val="0"/>
          <w:marTop w:val="0"/>
          <w:marBottom w:val="60"/>
          <w:divBdr>
            <w:top w:val="none" w:sz="0" w:space="0" w:color="auto"/>
            <w:left w:val="none" w:sz="0" w:space="0" w:color="auto"/>
            <w:bottom w:val="none" w:sz="0" w:space="0" w:color="auto"/>
            <w:right w:val="none" w:sz="0" w:space="0" w:color="auto"/>
          </w:divBdr>
        </w:div>
        <w:div w:id="551116272">
          <w:marLeft w:val="0"/>
          <w:marRight w:val="0"/>
          <w:marTop w:val="0"/>
          <w:marBottom w:val="60"/>
          <w:divBdr>
            <w:top w:val="none" w:sz="0" w:space="0" w:color="auto"/>
            <w:left w:val="none" w:sz="0" w:space="0" w:color="auto"/>
            <w:bottom w:val="none" w:sz="0" w:space="0" w:color="auto"/>
            <w:right w:val="none" w:sz="0" w:space="0" w:color="auto"/>
          </w:divBdr>
        </w:div>
        <w:div w:id="1655135278">
          <w:marLeft w:val="0"/>
          <w:marRight w:val="0"/>
          <w:marTop w:val="0"/>
          <w:marBottom w:val="60"/>
          <w:divBdr>
            <w:top w:val="none" w:sz="0" w:space="0" w:color="auto"/>
            <w:left w:val="none" w:sz="0" w:space="0" w:color="auto"/>
            <w:bottom w:val="none" w:sz="0" w:space="0" w:color="auto"/>
            <w:right w:val="none" w:sz="0" w:space="0" w:color="auto"/>
          </w:divBdr>
        </w:div>
        <w:div w:id="119496179">
          <w:marLeft w:val="0"/>
          <w:marRight w:val="0"/>
          <w:marTop w:val="0"/>
          <w:marBottom w:val="60"/>
          <w:divBdr>
            <w:top w:val="none" w:sz="0" w:space="0" w:color="auto"/>
            <w:left w:val="none" w:sz="0" w:space="0" w:color="auto"/>
            <w:bottom w:val="none" w:sz="0" w:space="0" w:color="auto"/>
            <w:right w:val="none" w:sz="0" w:space="0" w:color="auto"/>
          </w:divBdr>
        </w:div>
        <w:div w:id="1412660509">
          <w:marLeft w:val="0"/>
          <w:marRight w:val="0"/>
          <w:marTop w:val="0"/>
          <w:marBottom w:val="60"/>
          <w:divBdr>
            <w:top w:val="none" w:sz="0" w:space="0" w:color="auto"/>
            <w:left w:val="none" w:sz="0" w:space="0" w:color="auto"/>
            <w:bottom w:val="none" w:sz="0" w:space="0" w:color="auto"/>
            <w:right w:val="none" w:sz="0" w:space="0" w:color="auto"/>
          </w:divBdr>
        </w:div>
        <w:div w:id="2102410684">
          <w:marLeft w:val="396"/>
          <w:marRight w:val="0"/>
          <w:marTop w:val="0"/>
          <w:marBottom w:val="60"/>
          <w:divBdr>
            <w:top w:val="none" w:sz="0" w:space="0" w:color="auto"/>
            <w:left w:val="none" w:sz="0" w:space="0" w:color="auto"/>
            <w:bottom w:val="none" w:sz="0" w:space="0" w:color="auto"/>
            <w:right w:val="none" w:sz="0" w:space="0" w:color="auto"/>
          </w:divBdr>
        </w:div>
        <w:div w:id="2043749323">
          <w:marLeft w:val="0"/>
          <w:marRight w:val="0"/>
          <w:marTop w:val="0"/>
          <w:marBottom w:val="60"/>
          <w:divBdr>
            <w:top w:val="none" w:sz="0" w:space="0" w:color="auto"/>
            <w:left w:val="none" w:sz="0" w:space="0" w:color="auto"/>
            <w:bottom w:val="none" w:sz="0" w:space="0" w:color="auto"/>
            <w:right w:val="none" w:sz="0" w:space="0" w:color="auto"/>
          </w:divBdr>
        </w:div>
        <w:div w:id="772356541">
          <w:marLeft w:val="0"/>
          <w:marRight w:val="0"/>
          <w:marTop w:val="0"/>
          <w:marBottom w:val="60"/>
          <w:divBdr>
            <w:top w:val="none" w:sz="0" w:space="0" w:color="auto"/>
            <w:left w:val="none" w:sz="0" w:space="0" w:color="auto"/>
            <w:bottom w:val="none" w:sz="0" w:space="0" w:color="auto"/>
            <w:right w:val="none" w:sz="0" w:space="0" w:color="auto"/>
          </w:divBdr>
        </w:div>
        <w:div w:id="460268013">
          <w:marLeft w:val="0"/>
          <w:marRight w:val="0"/>
          <w:marTop w:val="0"/>
          <w:marBottom w:val="60"/>
          <w:divBdr>
            <w:top w:val="none" w:sz="0" w:space="0" w:color="auto"/>
            <w:left w:val="none" w:sz="0" w:space="0" w:color="auto"/>
            <w:bottom w:val="none" w:sz="0" w:space="0" w:color="auto"/>
            <w:right w:val="none" w:sz="0" w:space="0" w:color="auto"/>
          </w:divBdr>
        </w:div>
        <w:div w:id="100683649">
          <w:marLeft w:val="0"/>
          <w:marRight w:val="0"/>
          <w:marTop w:val="0"/>
          <w:marBottom w:val="60"/>
          <w:divBdr>
            <w:top w:val="none" w:sz="0" w:space="0" w:color="auto"/>
            <w:left w:val="none" w:sz="0" w:space="0" w:color="auto"/>
            <w:bottom w:val="none" w:sz="0" w:space="0" w:color="auto"/>
            <w:right w:val="none" w:sz="0" w:space="0" w:color="auto"/>
          </w:divBdr>
        </w:div>
        <w:div w:id="402989463">
          <w:marLeft w:val="0"/>
          <w:marRight w:val="0"/>
          <w:marTop w:val="0"/>
          <w:marBottom w:val="60"/>
          <w:divBdr>
            <w:top w:val="none" w:sz="0" w:space="0" w:color="auto"/>
            <w:left w:val="none" w:sz="0" w:space="0" w:color="auto"/>
            <w:bottom w:val="none" w:sz="0" w:space="0" w:color="auto"/>
            <w:right w:val="none" w:sz="0" w:space="0" w:color="auto"/>
          </w:divBdr>
        </w:div>
        <w:div w:id="633871014">
          <w:marLeft w:val="0"/>
          <w:marRight w:val="0"/>
          <w:marTop w:val="0"/>
          <w:marBottom w:val="60"/>
          <w:divBdr>
            <w:top w:val="none" w:sz="0" w:space="0" w:color="auto"/>
            <w:left w:val="none" w:sz="0" w:space="0" w:color="auto"/>
            <w:bottom w:val="none" w:sz="0" w:space="0" w:color="auto"/>
            <w:right w:val="none" w:sz="0" w:space="0" w:color="auto"/>
          </w:divBdr>
        </w:div>
        <w:div w:id="1576434565">
          <w:marLeft w:val="396"/>
          <w:marRight w:val="0"/>
          <w:marTop w:val="0"/>
          <w:marBottom w:val="60"/>
          <w:divBdr>
            <w:top w:val="none" w:sz="0" w:space="0" w:color="auto"/>
            <w:left w:val="none" w:sz="0" w:space="0" w:color="auto"/>
            <w:bottom w:val="none" w:sz="0" w:space="0" w:color="auto"/>
            <w:right w:val="none" w:sz="0" w:space="0" w:color="auto"/>
          </w:divBdr>
        </w:div>
        <w:div w:id="1200706687">
          <w:marLeft w:val="0"/>
          <w:marRight w:val="0"/>
          <w:marTop w:val="0"/>
          <w:marBottom w:val="60"/>
          <w:divBdr>
            <w:top w:val="none" w:sz="0" w:space="0" w:color="auto"/>
            <w:left w:val="none" w:sz="0" w:space="0" w:color="auto"/>
            <w:bottom w:val="none" w:sz="0" w:space="0" w:color="auto"/>
            <w:right w:val="none" w:sz="0" w:space="0" w:color="auto"/>
          </w:divBdr>
        </w:div>
        <w:div w:id="938174968">
          <w:marLeft w:val="0"/>
          <w:marRight w:val="0"/>
          <w:marTop w:val="0"/>
          <w:marBottom w:val="60"/>
          <w:divBdr>
            <w:top w:val="none" w:sz="0" w:space="0" w:color="auto"/>
            <w:left w:val="none" w:sz="0" w:space="0" w:color="auto"/>
            <w:bottom w:val="none" w:sz="0" w:space="0" w:color="auto"/>
            <w:right w:val="none" w:sz="0" w:space="0" w:color="auto"/>
          </w:divBdr>
        </w:div>
        <w:div w:id="1790779426">
          <w:marLeft w:val="0"/>
          <w:marRight w:val="0"/>
          <w:marTop w:val="0"/>
          <w:marBottom w:val="60"/>
          <w:divBdr>
            <w:top w:val="none" w:sz="0" w:space="0" w:color="auto"/>
            <w:left w:val="none" w:sz="0" w:space="0" w:color="auto"/>
            <w:bottom w:val="none" w:sz="0" w:space="0" w:color="auto"/>
            <w:right w:val="none" w:sz="0" w:space="0" w:color="auto"/>
          </w:divBdr>
        </w:div>
        <w:div w:id="1372224840">
          <w:marLeft w:val="417"/>
          <w:marRight w:val="0"/>
          <w:marTop w:val="0"/>
          <w:marBottom w:val="60"/>
          <w:divBdr>
            <w:top w:val="none" w:sz="0" w:space="0" w:color="auto"/>
            <w:left w:val="none" w:sz="0" w:space="0" w:color="auto"/>
            <w:bottom w:val="none" w:sz="0" w:space="0" w:color="auto"/>
            <w:right w:val="none" w:sz="0" w:space="0" w:color="auto"/>
          </w:divBdr>
        </w:div>
        <w:div w:id="1904901814">
          <w:marLeft w:val="417"/>
          <w:marRight w:val="0"/>
          <w:marTop w:val="0"/>
          <w:marBottom w:val="60"/>
          <w:divBdr>
            <w:top w:val="none" w:sz="0" w:space="0" w:color="auto"/>
            <w:left w:val="none" w:sz="0" w:space="0" w:color="auto"/>
            <w:bottom w:val="none" w:sz="0" w:space="0" w:color="auto"/>
            <w:right w:val="none" w:sz="0" w:space="0" w:color="auto"/>
          </w:divBdr>
        </w:div>
        <w:div w:id="1002586707">
          <w:marLeft w:val="417"/>
          <w:marRight w:val="0"/>
          <w:marTop w:val="0"/>
          <w:marBottom w:val="60"/>
          <w:divBdr>
            <w:top w:val="none" w:sz="0" w:space="0" w:color="auto"/>
            <w:left w:val="none" w:sz="0" w:space="0" w:color="auto"/>
            <w:bottom w:val="none" w:sz="0" w:space="0" w:color="auto"/>
            <w:right w:val="none" w:sz="0" w:space="0" w:color="auto"/>
          </w:divBdr>
        </w:div>
        <w:div w:id="210390410">
          <w:marLeft w:val="417"/>
          <w:marRight w:val="0"/>
          <w:marTop w:val="0"/>
          <w:marBottom w:val="60"/>
          <w:divBdr>
            <w:top w:val="none" w:sz="0" w:space="0" w:color="auto"/>
            <w:left w:val="none" w:sz="0" w:space="0" w:color="auto"/>
            <w:bottom w:val="none" w:sz="0" w:space="0" w:color="auto"/>
            <w:right w:val="none" w:sz="0" w:space="0" w:color="auto"/>
          </w:divBdr>
        </w:div>
        <w:div w:id="1434083494">
          <w:marLeft w:val="0"/>
          <w:marRight w:val="0"/>
          <w:marTop w:val="0"/>
          <w:marBottom w:val="60"/>
          <w:divBdr>
            <w:top w:val="none" w:sz="0" w:space="0" w:color="auto"/>
            <w:left w:val="none" w:sz="0" w:space="0" w:color="auto"/>
            <w:bottom w:val="none" w:sz="0" w:space="0" w:color="auto"/>
            <w:right w:val="none" w:sz="0" w:space="0" w:color="auto"/>
          </w:divBdr>
        </w:div>
        <w:div w:id="1870334928">
          <w:marLeft w:val="0"/>
          <w:marRight w:val="0"/>
          <w:marTop w:val="0"/>
          <w:marBottom w:val="60"/>
          <w:divBdr>
            <w:top w:val="none" w:sz="0" w:space="0" w:color="auto"/>
            <w:left w:val="none" w:sz="0" w:space="0" w:color="auto"/>
            <w:bottom w:val="none" w:sz="0" w:space="0" w:color="auto"/>
            <w:right w:val="none" w:sz="0" w:space="0" w:color="auto"/>
          </w:divBdr>
        </w:div>
        <w:div w:id="1033964525">
          <w:marLeft w:val="396"/>
          <w:marRight w:val="0"/>
          <w:marTop w:val="0"/>
          <w:marBottom w:val="60"/>
          <w:divBdr>
            <w:top w:val="none" w:sz="0" w:space="0" w:color="auto"/>
            <w:left w:val="none" w:sz="0" w:space="0" w:color="auto"/>
            <w:bottom w:val="none" w:sz="0" w:space="0" w:color="auto"/>
            <w:right w:val="none" w:sz="0" w:space="0" w:color="auto"/>
          </w:divBdr>
        </w:div>
        <w:div w:id="522020328">
          <w:marLeft w:val="396"/>
          <w:marRight w:val="0"/>
          <w:marTop w:val="0"/>
          <w:marBottom w:val="60"/>
          <w:divBdr>
            <w:top w:val="none" w:sz="0" w:space="0" w:color="auto"/>
            <w:left w:val="none" w:sz="0" w:space="0" w:color="auto"/>
            <w:bottom w:val="none" w:sz="0" w:space="0" w:color="auto"/>
            <w:right w:val="none" w:sz="0" w:space="0" w:color="auto"/>
          </w:divBdr>
        </w:div>
        <w:div w:id="378936603">
          <w:marLeft w:val="0"/>
          <w:marRight w:val="0"/>
          <w:marTop w:val="0"/>
          <w:marBottom w:val="60"/>
          <w:divBdr>
            <w:top w:val="none" w:sz="0" w:space="0" w:color="auto"/>
            <w:left w:val="none" w:sz="0" w:space="0" w:color="auto"/>
            <w:bottom w:val="none" w:sz="0" w:space="0" w:color="auto"/>
            <w:right w:val="none" w:sz="0" w:space="0" w:color="auto"/>
          </w:divBdr>
        </w:div>
        <w:div w:id="554657665">
          <w:marLeft w:val="0"/>
          <w:marRight w:val="0"/>
          <w:marTop w:val="0"/>
          <w:marBottom w:val="60"/>
          <w:divBdr>
            <w:top w:val="none" w:sz="0" w:space="0" w:color="auto"/>
            <w:left w:val="none" w:sz="0" w:space="0" w:color="auto"/>
            <w:bottom w:val="none" w:sz="0" w:space="0" w:color="auto"/>
            <w:right w:val="none" w:sz="0" w:space="0" w:color="auto"/>
          </w:divBdr>
        </w:div>
        <w:div w:id="1646929666">
          <w:marLeft w:val="0"/>
          <w:marRight w:val="0"/>
          <w:marTop w:val="0"/>
          <w:marBottom w:val="60"/>
          <w:divBdr>
            <w:top w:val="none" w:sz="0" w:space="0" w:color="auto"/>
            <w:left w:val="none" w:sz="0" w:space="0" w:color="auto"/>
            <w:bottom w:val="none" w:sz="0" w:space="0" w:color="auto"/>
            <w:right w:val="none" w:sz="0" w:space="0" w:color="auto"/>
          </w:divBdr>
        </w:div>
        <w:div w:id="105543549">
          <w:marLeft w:val="0"/>
          <w:marRight w:val="0"/>
          <w:marTop w:val="0"/>
          <w:marBottom w:val="60"/>
          <w:divBdr>
            <w:top w:val="none" w:sz="0" w:space="0" w:color="auto"/>
            <w:left w:val="none" w:sz="0" w:space="0" w:color="auto"/>
            <w:bottom w:val="none" w:sz="0" w:space="0" w:color="auto"/>
            <w:right w:val="none" w:sz="0" w:space="0" w:color="auto"/>
          </w:divBdr>
        </w:div>
        <w:div w:id="653410532">
          <w:marLeft w:val="0"/>
          <w:marRight w:val="0"/>
          <w:marTop w:val="0"/>
          <w:marBottom w:val="60"/>
          <w:divBdr>
            <w:top w:val="none" w:sz="0" w:space="0" w:color="auto"/>
            <w:left w:val="none" w:sz="0" w:space="0" w:color="auto"/>
            <w:bottom w:val="none" w:sz="0" w:space="0" w:color="auto"/>
            <w:right w:val="none" w:sz="0" w:space="0" w:color="auto"/>
          </w:divBdr>
        </w:div>
        <w:div w:id="415518087">
          <w:marLeft w:val="396"/>
          <w:marRight w:val="0"/>
          <w:marTop w:val="0"/>
          <w:marBottom w:val="40"/>
          <w:divBdr>
            <w:top w:val="none" w:sz="0" w:space="0" w:color="auto"/>
            <w:left w:val="none" w:sz="0" w:space="0" w:color="auto"/>
            <w:bottom w:val="none" w:sz="0" w:space="0" w:color="auto"/>
            <w:right w:val="none" w:sz="0" w:space="0" w:color="auto"/>
          </w:divBdr>
        </w:div>
        <w:div w:id="1374161205">
          <w:marLeft w:val="0"/>
          <w:marRight w:val="0"/>
          <w:marTop w:val="0"/>
          <w:marBottom w:val="40"/>
          <w:divBdr>
            <w:top w:val="none" w:sz="0" w:space="0" w:color="auto"/>
            <w:left w:val="none" w:sz="0" w:space="0" w:color="auto"/>
            <w:bottom w:val="none" w:sz="0" w:space="0" w:color="auto"/>
            <w:right w:val="none" w:sz="0" w:space="0" w:color="auto"/>
          </w:divBdr>
        </w:div>
        <w:div w:id="1224022475">
          <w:marLeft w:val="0"/>
          <w:marRight w:val="0"/>
          <w:marTop w:val="0"/>
          <w:marBottom w:val="40"/>
          <w:divBdr>
            <w:top w:val="none" w:sz="0" w:space="0" w:color="auto"/>
            <w:left w:val="none" w:sz="0" w:space="0" w:color="auto"/>
            <w:bottom w:val="none" w:sz="0" w:space="0" w:color="auto"/>
            <w:right w:val="none" w:sz="0" w:space="0" w:color="auto"/>
          </w:divBdr>
        </w:div>
        <w:div w:id="474026817">
          <w:marLeft w:val="0"/>
          <w:marRight w:val="0"/>
          <w:marTop w:val="0"/>
          <w:marBottom w:val="40"/>
          <w:divBdr>
            <w:top w:val="none" w:sz="0" w:space="0" w:color="auto"/>
            <w:left w:val="none" w:sz="0" w:space="0" w:color="auto"/>
            <w:bottom w:val="none" w:sz="0" w:space="0" w:color="auto"/>
            <w:right w:val="none" w:sz="0" w:space="0" w:color="auto"/>
          </w:divBdr>
        </w:div>
        <w:div w:id="1158153837">
          <w:marLeft w:val="0"/>
          <w:marRight w:val="0"/>
          <w:marTop w:val="0"/>
          <w:marBottom w:val="40"/>
          <w:divBdr>
            <w:top w:val="none" w:sz="0" w:space="0" w:color="auto"/>
            <w:left w:val="none" w:sz="0" w:space="0" w:color="auto"/>
            <w:bottom w:val="none" w:sz="0" w:space="0" w:color="auto"/>
            <w:right w:val="none" w:sz="0" w:space="0" w:color="auto"/>
          </w:divBdr>
        </w:div>
        <w:div w:id="2143305501">
          <w:marLeft w:val="0"/>
          <w:marRight w:val="0"/>
          <w:marTop w:val="0"/>
          <w:marBottom w:val="40"/>
          <w:divBdr>
            <w:top w:val="none" w:sz="0" w:space="0" w:color="auto"/>
            <w:left w:val="none" w:sz="0" w:space="0" w:color="auto"/>
            <w:bottom w:val="none" w:sz="0" w:space="0" w:color="auto"/>
            <w:right w:val="none" w:sz="0" w:space="0" w:color="auto"/>
          </w:divBdr>
        </w:div>
        <w:div w:id="1523855460">
          <w:marLeft w:val="0"/>
          <w:marRight w:val="0"/>
          <w:marTop w:val="0"/>
          <w:marBottom w:val="200"/>
          <w:divBdr>
            <w:top w:val="none" w:sz="0" w:space="0" w:color="auto"/>
            <w:left w:val="none" w:sz="0" w:space="0" w:color="auto"/>
            <w:bottom w:val="none" w:sz="0" w:space="0" w:color="auto"/>
            <w:right w:val="none" w:sz="0" w:space="0" w:color="auto"/>
          </w:divBdr>
        </w:div>
        <w:div w:id="270937548">
          <w:marLeft w:val="0"/>
          <w:marRight w:val="0"/>
          <w:marTop w:val="0"/>
          <w:marBottom w:val="200"/>
          <w:divBdr>
            <w:top w:val="none" w:sz="0" w:space="0" w:color="auto"/>
            <w:left w:val="none" w:sz="0" w:space="0" w:color="auto"/>
            <w:bottom w:val="none" w:sz="0" w:space="0" w:color="auto"/>
            <w:right w:val="none" w:sz="0" w:space="0" w:color="auto"/>
          </w:divBdr>
        </w:div>
        <w:div w:id="258562737">
          <w:marLeft w:val="396"/>
          <w:marRight w:val="0"/>
          <w:marTop w:val="0"/>
          <w:marBottom w:val="40"/>
          <w:divBdr>
            <w:top w:val="none" w:sz="0" w:space="0" w:color="auto"/>
            <w:left w:val="none" w:sz="0" w:space="0" w:color="auto"/>
            <w:bottom w:val="none" w:sz="0" w:space="0" w:color="auto"/>
            <w:right w:val="none" w:sz="0" w:space="0" w:color="auto"/>
          </w:divBdr>
        </w:div>
        <w:div w:id="1214193743">
          <w:marLeft w:val="0"/>
          <w:marRight w:val="0"/>
          <w:marTop w:val="0"/>
          <w:marBottom w:val="40"/>
          <w:divBdr>
            <w:top w:val="none" w:sz="0" w:space="0" w:color="auto"/>
            <w:left w:val="none" w:sz="0" w:space="0" w:color="auto"/>
            <w:bottom w:val="none" w:sz="0" w:space="0" w:color="auto"/>
            <w:right w:val="none" w:sz="0" w:space="0" w:color="auto"/>
          </w:divBdr>
        </w:div>
        <w:div w:id="80567472">
          <w:marLeft w:val="0"/>
          <w:marRight w:val="0"/>
          <w:marTop w:val="0"/>
          <w:marBottom w:val="40"/>
          <w:divBdr>
            <w:top w:val="none" w:sz="0" w:space="0" w:color="auto"/>
            <w:left w:val="none" w:sz="0" w:space="0" w:color="auto"/>
            <w:bottom w:val="none" w:sz="0" w:space="0" w:color="auto"/>
            <w:right w:val="none" w:sz="0" w:space="0" w:color="auto"/>
          </w:divBdr>
        </w:div>
        <w:div w:id="1621691149">
          <w:marLeft w:val="0"/>
          <w:marRight w:val="0"/>
          <w:marTop w:val="0"/>
          <w:marBottom w:val="40"/>
          <w:divBdr>
            <w:top w:val="none" w:sz="0" w:space="0" w:color="auto"/>
            <w:left w:val="none" w:sz="0" w:space="0" w:color="auto"/>
            <w:bottom w:val="none" w:sz="0" w:space="0" w:color="auto"/>
            <w:right w:val="none" w:sz="0" w:space="0" w:color="auto"/>
          </w:divBdr>
        </w:div>
        <w:div w:id="1878228335">
          <w:marLeft w:val="439"/>
          <w:marRight w:val="0"/>
          <w:marTop w:val="0"/>
          <w:marBottom w:val="40"/>
          <w:divBdr>
            <w:top w:val="none" w:sz="0" w:space="0" w:color="auto"/>
            <w:left w:val="none" w:sz="0" w:space="0" w:color="auto"/>
            <w:bottom w:val="none" w:sz="0" w:space="0" w:color="auto"/>
            <w:right w:val="none" w:sz="0" w:space="0" w:color="auto"/>
          </w:divBdr>
        </w:div>
        <w:div w:id="684287132">
          <w:marLeft w:val="417"/>
          <w:marRight w:val="0"/>
          <w:marTop w:val="0"/>
          <w:marBottom w:val="40"/>
          <w:divBdr>
            <w:top w:val="none" w:sz="0" w:space="0" w:color="auto"/>
            <w:left w:val="none" w:sz="0" w:space="0" w:color="auto"/>
            <w:bottom w:val="none" w:sz="0" w:space="0" w:color="auto"/>
            <w:right w:val="none" w:sz="0" w:space="0" w:color="auto"/>
          </w:divBdr>
        </w:div>
        <w:div w:id="1736510589">
          <w:marLeft w:val="418"/>
          <w:marRight w:val="0"/>
          <w:marTop w:val="0"/>
          <w:marBottom w:val="40"/>
          <w:divBdr>
            <w:top w:val="none" w:sz="0" w:space="0" w:color="auto"/>
            <w:left w:val="none" w:sz="0" w:space="0" w:color="auto"/>
            <w:bottom w:val="none" w:sz="0" w:space="0" w:color="auto"/>
            <w:right w:val="none" w:sz="0" w:space="0" w:color="auto"/>
          </w:divBdr>
        </w:div>
        <w:div w:id="298338662">
          <w:marLeft w:val="418"/>
          <w:marRight w:val="0"/>
          <w:marTop w:val="0"/>
          <w:marBottom w:val="40"/>
          <w:divBdr>
            <w:top w:val="none" w:sz="0" w:space="0" w:color="auto"/>
            <w:left w:val="none" w:sz="0" w:space="0" w:color="auto"/>
            <w:bottom w:val="none" w:sz="0" w:space="0" w:color="auto"/>
            <w:right w:val="none" w:sz="0" w:space="0" w:color="auto"/>
          </w:divBdr>
        </w:div>
        <w:div w:id="1939407244">
          <w:marLeft w:val="418"/>
          <w:marRight w:val="0"/>
          <w:marTop w:val="0"/>
          <w:marBottom w:val="40"/>
          <w:divBdr>
            <w:top w:val="none" w:sz="0" w:space="0" w:color="auto"/>
            <w:left w:val="none" w:sz="0" w:space="0" w:color="auto"/>
            <w:bottom w:val="none" w:sz="0" w:space="0" w:color="auto"/>
            <w:right w:val="none" w:sz="0" w:space="0" w:color="auto"/>
          </w:divBdr>
        </w:div>
        <w:div w:id="1585989957">
          <w:marLeft w:val="418"/>
          <w:marRight w:val="0"/>
          <w:marTop w:val="0"/>
          <w:marBottom w:val="40"/>
          <w:divBdr>
            <w:top w:val="none" w:sz="0" w:space="0" w:color="auto"/>
            <w:left w:val="none" w:sz="0" w:space="0" w:color="auto"/>
            <w:bottom w:val="none" w:sz="0" w:space="0" w:color="auto"/>
            <w:right w:val="none" w:sz="0" w:space="0" w:color="auto"/>
          </w:divBdr>
        </w:div>
        <w:div w:id="2084791220">
          <w:marLeft w:val="418"/>
          <w:marRight w:val="0"/>
          <w:marTop w:val="0"/>
          <w:marBottom w:val="40"/>
          <w:divBdr>
            <w:top w:val="none" w:sz="0" w:space="0" w:color="auto"/>
            <w:left w:val="none" w:sz="0" w:space="0" w:color="auto"/>
            <w:bottom w:val="none" w:sz="0" w:space="0" w:color="auto"/>
            <w:right w:val="none" w:sz="0" w:space="0" w:color="auto"/>
          </w:divBdr>
        </w:div>
        <w:div w:id="570651342">
          <w:marLeft w:val="418"/>
          <w:marRight w:val="0"/>
          <w:marTop w:val="0"/>
          <w:marBottom w:val="40"/>
          <w:divBdr>
            <w:top w:val="none" w:sz="0" w:space="0" w:color="auto"/>
            <w:left w:val="none" w:sz="0" w:space="0" w:color="auto"/>
            <w:bottom w:val="none" w:sz="0" w:space="0" w:color="auto"/>
            <w:right w:val="none" w:sz="0" w:space="0" w:color="auto"/>
          </w:divBdr>
        </w:div>
        <w:div w:id="1889492974">
          <w:marLeft w:val="418"/>
          <w:marRight w:val="0"/>
          <w:marTop w:val="0"/>
          <w:marBottom w:val="40"/>
          <w:divBdr>
            <w:top w:val="none" w:sz="0" w:space="0" w:color="auto"/>
            <w:left w:val="none" w:sz="0" w:space="0" w:color="auto"/>
            <w:bottom w:val="none" w:sz="0" w:space="0" w:color="auto"/>
            <w:right w:val="none" w:sz="0" w:space="0" w:color="auto"/>
          </w:divBdr>
        </w:div>
        <w:div w:id="1659726918">
          <w:marLeft w:val="418"/>
          <w:marRight w:val="0"/>
          <w:marTop w:val="0"/>
          <w:marBottom w:val="40"/>
          <w:divBdr>
            <w:top w:val="none" w:sz="0" w:space="0" w:color="auto"/>
            <w:left w:val="none" w:sz="0" w:space="0" w:color="auto"/>
            <w:bottom w:val="none" w:sz="0" w:space="0" w:color="auto"/>
            <w:right w:val="none" w:sz="0" w:space="0" w:color="auto"/>
          </w:divBdr>
        </w:div>
        <w:div w:id="1341589021">
          <w:marLeft w:val="418"/>
          <w:marRight w:val="0"/>
          <w:marTop w:val="0"/>
          <w:marBottom w:val="40"/>
          <w:divBdr>
            <w:top w:val="none" w:sz="0" w:space="0" w:color="auto"/>
            <w:left w:val="none" w:sz="0" w:space="0" w:color="auto"/>
            <w:bottom w:val="none" w:sz="0" w:space="0" w:color="auto"/>
            <w:right w:val="none" w:sz="0" w:space="0" w:color="auto"/>
          </w:divBdr>
        </w:div>
        <w:div w:id="569460323">
          <w:marLeft w:val="418"/>
          <w:marRight w:val="0"/>
          <w:marTop w:val="0"/>
          <w:marBottom w:val="40"/>
          <w:divBdr>
            <w:top w:val="none" w:sz="0" w:space="0" w:color="auto"/>
            <w:left w:val="none" w:sz="0" w:space="0" w:color="auto"/>
            <w:bottom w:val="none" w:sz="0" w:space="0" w:color="auto"/>
            <w:right w:val="none" w:sz="0" w:space="0" w:color="auto"/>
          </w:divBdr>
        </w:div>
        <w:div w:id="1862469910">
          <w:marLeft w:val="418"/>
          <w:marRight w:val="0"/>
          <w:marTop w:val="0"/>
          <w:marBottom w:val="40"/>
          <w:divBdr>
            <w:top w:val="none" w:sz="0" w:space="0" w:color="auto"/>
            <w:left w:val="none" w:sz="0" w:space="0" w:color="auto"/>
            <w:bottom w:val="none" w:sz="0" w:space="0" w:color="auto"/>
            <w:right w:val="none" w:sz="0" w:space="0" w:color="auto"/>
          </w:divBdr>
        </w:div>
        <w:div w:id="249775293">
          <w:marLeft w:val="0"/>
          <w:marRight w:val="0"/>
          <w:marTop w:val="0"/>
          <w:marBottom w:val="40"/>
          <w:divBdr>
            <w:top w:val="none" w:sz="0" w:space="0" w:color="auto"/>
            <w:left w:val="none" w:sz="0" w:space="0" w:color="auto"/>
            <w:bottom w:val="none" w:sz="0" w:space="0" w:color="auto"/>
            <w:right w:val="none" w:sz="0" w:space="0" w:color="auto"/>
          </w:divBdr>
        </w:div>
        <w:div w:id="409231558">
          <w:marLeft w:val="0"/>
          <w:marRight w:val="0"/>
          <w:marTop w:val="0"/>
          <w:marBottom w:val="40"/>
          <w:divBdr>
            <w:top w:val="none" w:sz="0" w:space="0" w:color="auto"/>
            <w:left w:val="none" w:sz="0" w:space="0" w:color="auto"/>
            <w:bottom w:val="none" w:sz="0" w:space="0" w:color="auto"/>
            <w:right w:val="none" w:sz="0" w:space="0" w:color="auto"/>
          </w:divBdr>
        </w:div>
        <w:div w:id="528565461">
          <w:marLeft w:val="396"/>
          <w:marRight w:val="0"/>
          <w:marTop w:val="0"/>
          <w:marBottom w:val="60"/>
          <w:divBdr>
            <w:top w:val="none" w:sz="0" w:space="0" w:color="auto"/>
            <w:left w:val="none" w:sz="0" w:space="0" w:color="auto"/>
            <w:bottom w:val="none" w:sz="0" w:space="0" w:color="auto"/>
            <w:right w:val="none" w:sz="0" w:space="0" w:color="auto"/>
          </w:divBdr>
        </w:div>
        <w:div w:id="891307966">
          <w:marLeft w:val="0"/>
          <w:marRight w:val="0"/>
          <w:marTop w:val="0"/>
          <w:marBottom w:val="60"/>
          <w:divBdr>
            <w:top w:val="none" w:sz="0" w:space="0" w:color="auto"/>
            <w:left w:val="none" w:sz="0" w:space="0" w:color="auto"/>
            <w:bottom w:val="none" w:sz="0" w:space="0" w:color="auto"/>
            <w:right w:val="none" w:sz="0" w:space="0" w:color="auto"/>
          </w:divBdr>
        </w:div>
        <w:div w:id="1802112003">
          <w:marLeft w:val="0"/>
          <w:marRight w:val="0"/>
          <w:marTop w:val="0"/>
          <w:marBottom w:val="60"/>
          <w:divBdr>
            <w:top w:val="none" w:sz="0" w:space="0" w:color="auto"/>
            <w:left w:val="none" w:sz="0" w:space="0" w:color="auto"/>
            <w:bottom w:val="none" w:sz="0" w:space="0" w:color="auto"/>
            <w:right w:val="none" w:sz="0" w:space="0" w:color="auto"/>
          </w:divBdr>
        </w:div>
        <w:div w:id="1818456063">
          <w:marLeft w:val="418"/>
          <w:marRight w:val="0"/>
          <w:marTop w:val="0"/>
          <w:marBottom w:val="60"/>
          <w:divBdr>
            <w:top w:val="none" w:sz="0" w:space="0" w:color="auto"/>
            <w:left w:val="none" w:sz="0" w:space="0" w:color="auto"/>
            <w:bottom w:val="none" w:sz="0" w:space="0" w:color="auto"/>
            <w:right w:val="none" w:sz="0" w:space="0" w:color="auto"/>
          </w:divBdr>
        </w:div>
        <w:div w:id="1035081212">
          <w:marLeft w:val="418"/>
          <w:marRight w:val="0"/>
          <w:marTop w:val="0"/>
          <w:marBottom w:val="60"/>
          <w:divBdr>
            <w:top w:val="none" w:sz="0" w:space="0" w:color="auto"/>
            <w:left w:val="none" w:sz="0" w:space="0" w:color="auto"/>
            <w:bottom w:val="none" w:sz="0" w:space="0" w:color="auto"/>
            <w:right w:val="none" w:sz="0" w:space="0" w:color="auto"/>
          </w:divBdr>
        </w:div>
        <w:div w:id="66878732">
          <w:marLeft w:val="418"/>
          <w:marRight w:val="0"/>
          <w:marTop w:val="0"/>
          <w:marBottom w:val="60"/>
          <w:divBdr>
            <w:top w:val="none" w:sz="0" w:space="0" w:color="auto"/>
            <w:left w:val="none" w:sz="0" w:space="0" w:color="auto"/>
            <w:bottom w:val="none" w:sz="0" w:space="0" w:color="auto"/>
            <w:right w:val="none" w:sz="0" w:space="0" w:color="auto"/>
          </w:divBdr>
        </w:div>
        <w:div w:id="1419790134">
          <w:marLeft w:val="418"/>
          <w:marRight w:val="0"/>
          <w:marTop w:val="0"/>
          <w:marBottom w:val="60"/>
          <w:divBdr>
            <w:top w:val="none" w:sz="0" w:space="0" w:color="auto"/>
            <w:left w:val="none" w:sz="0" w:space="0" w:color="auto"/>
            <w:bottom w:val="none" w:sz="0" w:space="0" w:color="auto"/>
            <w:right w:val="none" w:sz="0" w:space="0" w:color="auto"/>
          </w:divBdr>
        </w:div>
        <w:div w:id="4482137">
          <w:marLeft w:val="439"/>
          <w:marRight w:val="0"/>
          <w:marTop w:val="0"/>
          <w:marBottom w:val="60"/>
          <w:divBdr>
            <w:top w:val="none" w:sz="0" w:space="0" w:color="auto"/>
            <w:left w:val="none" w:sz="0" w:space="0" w:color="auto"/>
            <w:bottom w:val="none" w:sz="0" w:space="0" w:color="auto"/>
            <w:right w:val="none" w:sz="0" w:space="0" w:color="auto"/>
          </w:divBdr>
        </w:div>
        <w:div w:id="1385713374">
          <w:marLeft w:val="0"/>
          <w:marRight w:val="0"/>
          <w:marTop w:val="0"/>
          <w:marBottom w:val="60"/>
          <w:divBdr>
            <w:top w:val="none" w:sz="0" w:space="0" w:color="auto"/>
            <w:left w:val="none" w:sz="0" w:space="0" w:color="auto"/>
            <w:bottom w:val="none" w:sz="0" w:space="0" w:color="auto"/>
            <w:right w:val="none" w:sz="0" w:space="0" w:color="auto"/>
          </w:divBdr>
        </w:div>
        <w:div w:id="1011177491">
          <w:marLeft w:val="0"/>
          <w:marRight w:val="0"/>
          <w:marTop w:val="0"/>
          <w:marBottom w:val="60"/>
          <w:divBdr>
            <w:top w:val="none" w:sz="0" w:space="0" w:color="auto"/>
            <w:left w:val="none" w:sz="0" w:space="0" w:color="auto"/>
            <w:bottom w:val="none" w:sz="0" w:space="0" w:color="auto"/>
            <w:right w:val="none" w:sz="0" w:space="0" w:color="auto"/>
          </w:divBdr>
        </w:div>
        <w:div w:id="1816726111">
          <w:marLeft w:val="0"/>
          <w:marRight w:val="0"/>
          <w:marTop w:val="0"/>
          <w:marBottom w:val="200"/>
          <w:divBdr>
            <w:top w:val="none" w:sz="0" w:space="0" w:color="auto"/>
            <w:left w:val="none" w:sz="0" w:space="0" w:color="auto"/>
            <w:bottom w:val="none" w:sz="0" w:space="0" w:color="auto"/>
            <w:right w:val="none" w:sz="0" w:space="0" w:color="auto"/>
          </w:divBdr>
        </w:div>
        <w:div w:id="1614247850">
          <w:marLeft w:val="0"/>
          <w:marRight w:val="0"/>
          <w:marTop w:val="0"/>
          <w:marBottom w:val="200"/>
          <w:divBdr>
            <w:top w:val="none" w:sz="0" w:space="0" w:color="auto"/>
            <w:left w:val="none" w:sz="0" w:space="0" w:color="auto"/>
            <w:bottom w:val="none" w:sz="0" w:space="0" w:color="auto"/>
            <w:right w:val="none" w:sz="0" w:space="0" w:color="auto"/>
          </w:divBdr>
        </w:div>
        <w:div w:id="1839924604">
          <w:marLeft w:val="396"/>
          <w:marRight w:val="0"/>
          <w:marTop w:val="0"/>
          <w:marBottom w:val="60"/>
          <w:divBdr>
            <w:top w:val="none" w:sz="0" w:space="0" w:color="auto"/>
            <w:left w:val="none" w:sz="0" w:space="0" w:color="auto"/>
            <w:bottom w:val="none" w:sz="0" w:space="0" w:color="auto"/>
            <w:right w:val="none" w:sz="0" w:space="0" w:color="auto"/>
          </w:divBdr>
        </w:div>
        <w:div w:id="1931814919">
          <w:marLeft w:val="0"/>
          <w:marRight w:val="0"/>
          <w:marTop w:val="0"/>
          <w:marBottom w:val="60"/>
          <w:divBdr>
            <w:top w:val="none" w:sz="0" w:space="0" w:color="auto"/>
            <w:left w:val="none" w:sz="0" w:space="0" w:color="auto"/>
            <w:bottom w:val="none" w:sz="0" w:space="0" w:color="auto"/>
            <w:right w:val="none" w:sz="0" w:space="0" w:color="auto"/>
          </w:divBdr>
        </w:div>
        <w:div w:id="788550513">
          <w:marLeft w:val="0"/>
          <w:marRight w:val="0"/>
          <w:marTop w:val="0"/>
          <w:marBottom w:val="60"/>
          <w:divBdr>
            <w:top w:val="none" w:sz="0" w:space="0" w:color="auto"/>
            <w:left w:val="none" w:sz="0" w:space="0" w:color="auto"/>
            <w:bottom w:val="none" w:sz="0" w:space="0" w:color="auto"/>
            <w:right w:val="none" w:sz="0" w:space="0" w:color="auto"/>
          </w:divBdr>
        </w:div>
        <w:div w:id="683438432">
          <w:marLeft w:val="0"/>
          <w:marRight w:val="0"/>
          <w:marTop w:val="0"/>
          <w:marBottom w:val="60"/>
          <w:divBdr>
            <w:top w:val="none" w:sz="0" w:space="0" w:color="auto"/>
            <w:left w:val="none" w:sz="0" w:space="0" w:color="auto"/>
            <w:bottom w:val="none" w:sz="0" w:space="0" w:color="auto"/>
            <w:right w:val="none" w:sz="0" w:space="0" w:color="auto"/>
          </w:divBdr>
        </w:div>
        <w:div w:id="449666465">
          <w:marLeft w:val="0"/>
          <w:marRight w:val="0"/>
          <w:marTop w:val="0"/>
          <w:marBottom w:val="60"/>
          <w:divBdr>
            <w:top w:val="none" w:sz="0" w:space="0" w:color="auto"/>
            <w:left w:val="none" w:sz="0" w:space="0" w:color="auto"/>
            <w:bottom w:val="none" w:sz="0" w:space="0" w:color="auto"/>
            <w:right w:val="none" w:sz="0" w:space="0" w:color="auto"/>
          </w:divBdr>
        </w:div>
        <w:div w:id="129984025">
          <w:marLeft w:val="0"/>
          <w:marRight w:val="0"/>
          <w:marTop w:val="0"/>
          <w:marBottom w:val="60"/>
          <w:divBdr>
            <w:top w:val="none" w:sz="0" w:space="0" w:color="auto"/>
            <w:left w:val="none" w:sz="0" w:space="0" w:color="auto"/>
            <w:bottom w:val="none" w:sz="0" w:space="0" w:color="auto"/>
            <w:right w:val="none" w:sz="0" w:space="0" w:color="auto"/>
          </w:divBdr>
        </w:div>
        <w:div w:id="1892615920">
          <w:marLeft w:val="396"/>
          <w:marRight w:val="0"/>
          <w:marTop w:val="0"/>
          <w:marBottom w:val="60"/>
          <w:divBdr>
            <w:top w:val="none" w:sz="0" w:space="0" w:color="auto"/>
            <w:left w:val="none" w:sz="0" w:space="0" w:color="auto"/>
            <w:bottom w:val="none" w:sz="0" w:space="0" w:color="auto"/>
            <w:right w:val="none" w:sz="0" w:space="0" w:color="auto"/>
          </w:divBdr>
        </w:div>
        <w:div w:id="815099360">
          <w:marLeft w:val="0"/>
          <w:marRight w:val="0"/>
          <w:marTop w:val="0"/>
          <w:marBottom w:val="60"/>
          <w:divBdr>
            <w:top w:val="none" w:sz="0" w:space="0" w:color="auto"/>
            <w:left w:val="none" w:sz="0" w:space="0" w:color="auto"/>
            <w:bottom w:val="none" w:sz="0" w:space="0" w:color="auto"/>
            <w:right w:val="none" w:sz="0" w:space="0" w:color="auto"/>
          </w:divBdr>
        </w:div>
        <w:div w:id="1319769618">
          <w:marLeft w:val="0"/>
          <w:marRight w:val="0"/>
          <w:marTop w:val="0"/>
          <w:marBottom w:val="60"/>
          <w:divBdr>
            <w:top w:val="none" w:sz="0" w:space="0" w:color="auto"/>
            <w:left w:val="none" w:sz="0" w:space="0" w:color="auto"/>
            <w:bottom w:val="none" w:sz="0" w:space="0" w:color="auto"/>
            <w:right w:val="none" w:sz="0" w:space="0" w:color="auto"/>
          </w:divBdr>
        </w:div>
        <w:div w:id="1228149777">
          <w:marLeft w:val="0"/>
          <w:marRight w:val="0"/>
          <w:marTop w:val="0"/>
          <w:marBottom w:val="60"/>
          <w:divBdr>
            <w:top w:val="none" w:sz="0" w:space="0" w:color="auto"/>
            <w:left w:val="none" w:sz="0" w:space="0" w:color="auto"/>
            <w:bottom w:val="none" w:sz="0" w:space="0" w:color="auto"/>
            <w:right w:val="none" w:sz="0" w:space="0" w:color="auto"/>
          </w:divBdr>
        </w:div>
        <w:div w:id="1619218209">
          <w:marLeft w:val="0"/>
          <w:marRight w:val="0"/>
          <w:marTop w:val="0"/>
          <w:marBottom w:val="60"/>
          <w:divBdr>
            <w:top w:val="none" w:sz="0" w:space="0" w:color="auto"/>
            <w:left w:val="none" w:sz="0" w:space="0" w:color="auto"/>
            <w:bottom w:val="none" w:sz="0" w:space="0" w:color="auto"/>
            <w:right w:val="none" w:sz="0" w:space="0" w:color="auto"/>
          </w:divBdr>
        </w:div>
        <w:div w:id="991712014">
          <w:marLeft w:val="0"/>
          <w:marRight w:val="0"/>
          <w:marTop w:val="0"/>
          <w:marBottom w:val="60"/>
          <w:divBdr>
            <w:top w:val="none" w:sz="0" w:space="0" w:color="auto"/>
            <w:left w:val="none" w:sz="0" w:space="0" w:color="auto"/>
            <w:bottom w:val="none" w:sz="0" w:space="0" w:color="auto"/>
            <w:right w:val="none" w:sz="0" w:space="0" w:color="auto"/>
          </w:divBdr>
        </w:div>
        <w:div w:id="1314523736">
          <w:marLeft w:val="0"/>
          <w:marRight w:val="0"/>
          <w:marTop w:val="0"/>
          <w:marBottom w:val="60"/>
          <w:divBdr>
            <w:top w:val="none" w:sz="0" w:space="0" w:color="auto"/>
            <w:left w:val="none" w:sz="0" w:space="0" w:color="auto"/>
            <w:bottom w:val="none" w:sz="0" w:space="0" w:color="auto"/>
            <w:right w:val="none" w:sz="0" w:space="0" w:color="auto"/>
          </w:divBdr>
        </w:div>
        <w:div w:id="1271663772">
          <w:marLeft w:val="0"/>
          <w:marRight w:val="0"/>
          <w:marTop w:val="0"/>
          <w:marBottom w:val="60"/>
          <w:divBdr>
            <w:top w:val="none" w:sz="0" w:space="0" w:color="auto"/>
            <w:left w:val="none" w:sz="0" w:space="0" w:color="auto"/>
            <w:bottom w:val="none" w:sz="0" w:space="0" w:color="auto"/>
            <w:right w:val="none" w:sz="0" w:space="0" w:color="auto"/>
          </w:divBdr>
        </w:div>
        <w:div w:id="904219548">
          <w:marLeft w:val="0"/>
          <w:marRight w:val="0"/>
          <w:marTop w:val="0"/>
          <w:marBottom w:val="60"/>
          <w:divBdr>
            <w:top w:val="none" w:sz="0" w:space="0" w:color="auto"/>
            <w:left w:val="none" w:sz="0" w:space="0" w:color="auto"/>
            <w:bottom w:val="none" w:sz="0" w:space="0" w:color="auto"/>
            <w:right w:val="none" w:sz="0" w:space="0" w:color="auto"/>
          </w:divBdr>
        </w:div>
        <w:div w:id="1301153512">
          <w:marLeft w:val="0"/>
          <w:marRight w:val="0"/>
          <w:marTop w:val="0"/>
          <w:marBottom w:val="60"/>
          <w:divBdr>
            <w:top w:val="none" w:sz="0" w:space="0" w:color="auto"/>
            <w:left w:val="none" w:sz="0" w:space="0" w:color="auto"/>
            <w:bottom w:val="none" w:sz="0" w:space="0" w:color="auto"/>
            <w:right w:val="none" w:sz="0" w:space="0" w:color="auto"/>
          </w:divBdr>
        </w:div>
        <w:div w:id="2060742465">
          <w:marLeft w:val="396"/>
          <w:marRight w:val="0"/>
          <w:marTop w:val="0"/>
          <w:marBottom w:val="60"/>
          <w:divBdr>
            <w:top w:val="none" w:sz="0" w:space="0" w:color="auto"/>
            <w:left w:val="none" w:sz="0" w:space="0" w:color="auto"/>
            <w:bottom w:val="none" w:sz="0" w:space="0" w:color="auto"/>
            <w:right w:val="none" w:sz="0" w:space="0" w:color="auto"/>
          </w:divBdr>
        </w:div>
        <w:div w:id="1070234549">
          <w:marLeft w:val="396"/>
          <w:marRight w:val="0"/>
          <w:marTop w:val="0"/>
          <w:marBottom w:val="60"/>
          <w:divBdr>
            <w:top w:val="none" w:sz="0" w:space="0" w:color="auto"/>
            <w:left w:val="none" w:sz="0" w:space="0" w:color="auto"/>
            <w:bottom w:val="none" w:sz="0" w:space="0" w:color="auto"/>
            <w:right w:val="none" w:sz="0" w:space="0" w:color="auto"/>
          </w:divBdr>
        </w:div>
        <w:div w:id="1777291488">
          <w:marLeft w:val="0"/>
          <w:marRight w:val="0"/>
          <w:marTop w:val="0"/>
          <w:marBottom w:val="60"/>
          <w:divBdr>
            <w:top w:val="none" w:sz="0" w:space="0" w:color="auto"/>
            <w:left w:val="none" w:sz="0" w:space="0" w:color="auto"/>
            <w:bottom w:val="none" w:sz="0" w:space="0" w:color="auto"/>
            <w:right w:val="none" w:sz="0" w:space="0" w:color="auto"/>
          </w:divBdr>
        </w:div>
        <w:div w:id="1110664583">
          <w:marLeft w:val="0"/>
          <w:marRight w:val="0"/>
          <w:marTop w:val="0"/>
          <w:marBottom w:val="60"/>
          <w:divBdr>
            <w:top w:val="none" w:sz="0" w:space="0" w:color="auto"/>
            <w:left w:val="none" w:sz="0" w:space="0" w:color="auto"/>
            <w:bottom w:val="none" w:sz="0" w:space="0" w:color="auto"/>
            <w:right w:val="none" w:sz="0" w:space="0" w:color="auto"/>
          </w:divBdr>
        </w:div>
        <w:div w:id="594897514">
          <w:marLeft w:val="0"/>
          <w:marRight w:val="0"/>
          <w:marTop w:val="0"/>
          <w:marBottom w:val="60"/>
          <w:divBdr>
            <w:top w:val="none" w:sz="0" w:space="0" w:color="auto"/>
            <w:left w:val="none" w:sz="0" w:space="0" w:color="auto"/>
            <w:bottom w:val="none" w:sz="0" w:space="0" w:color="auto"/>
            <w:right w:val="none" w:sz="0" w:space="0" w:color="auto"/>
          </w:divBdr>
        </w:div>
        <w:div w:id="200018833">
          <w:marLeft w:val="417"/>
          <w:marRight w:val="0"/>
          <w:marTop w:val="0"/>
          <w:marBottom w:val="60"/>
          <w:divBdr>
            <w:top w:val="none" w:sz="0" w:space="0" w:color="auto"/>
            <w:left w:val="none" w:sz="0" w:space="0" w:color="auto"/>
            <w:bottom w:val="none" w:sz="0" w:space="0" w:color="auto"/>
            <w:right w:val="none" w:sz="0" w:space="0" w:color="auto"/>
          </w:divBdr>
        </w:div>
        <w:div w:id="1146506140">
          <w:marLeft w:val="417"/>
          <w:marRight w:val="0"/>
          <w:marTop w:val="0"/>
          <w:marBottom w:val="60"/>
          <w:divBdr>
            <w:top w:val="none" w:sz="0" w:space="0" w:color="auto"/>
            <w:left w:val="none" w:sz="0" w:space="0" w:color="auto"/>
            <w:bottom w:val="none" w:sz="0" w:space="0" w:color="auto"/>
            <w:right w:val="none" w:sz="0" w:space="0" w:color="auto"/>
          </w:divBdr>
        </w:div>
        <w:div w:id="1065758309">
          <w:marLeft w:val="417"/>
          <w:marRight w:val="0"/>
          <w:marTop w:val="0"/>
          <w:marBottom w:val="60"/>
          <w:divBdr>
            <w:top w:val="none" w:sz="0" w:space="0" w:color="auto"/>
            <w:left w:val="none" w:sz="0" w:space="0" w:color="auto"/>
            <w:bottom w:val="none" w:sz="0" w:space="0" w:color="auto"/>
            <w:right w:val="none" w:sz="0" w:space="0" w:color="auto"/>
          </w:divBdr>
        </w:div>
        <w:div w:id="2099406560">
          <w:marLeft w:val="417"/>
          <w:marRight w:val="0"/>
          <w:marTop w:val="0"/>
          <w:marBottom w:val="60"/>
          <w:divBdr>
            <w:top w:val="none" w:sz="0" w:space="0" w:color="auto"/>
            <w:left w:val="none" w:sz="0" w:space="0" w:color="auto"/>
            <w:bottom w:val="none" w:sz="0" w:space="0" w:color="auto"/>
            <w:right w:val="none" w:sz="0" w:space="0" w:color="auto"/>
          </w:divBdr>
        </w:div>
        <w:div w:id="880167902">
          <w:marLeft w:val="0"/>
          <w:marRight w:val="0"/>
          <w:marTop w:val="0"/>
          <w:marBottom w:val="60"/>
          <w:divBdr>
            <w:top w:val="none" w:sz="0" w:space="0" w:color="auto"/>
            <w:left w:val="none" w:sz="0" w:space="0" w:color="auto"/>
            <w:bottom w:val="none" w:sz="0" w:space="0" w:color="auto"/>
            <w:right w:val="none" w:sz="0" w:space="0" w:color="auto"/>
          </w:divBdr>
        </w:div>
        <w:div w:id="746848747">
          <w:marLeft w:val="0"/>
          <w:marRight w:val="0"/>
          <w:marTop w:val="0"/>
          <w:marBottom w:val="60"/>
          <w:divBdr>
            <w:top w:val="none" w:sz="0" w:space="0" w:color="auto"/>
            <w:left w:val="none" w:sz="0" w:space="0" w:color="auto"/>
            <w:bottom w:val="none" w:sz="0" w:space="0" w:color="auto"/>
            <w:right w:val="none" w:sz="0" w:space="0" w:color="auto"/>
          </w:divBdr>
        </w:div>
        <w:div w:id="439492165">
          <w:marLeft w:val="396"/>
          <w:marRight w:val="0"/>
          <w:marTop w:val="0"/>
          <w:marBottom w:val="60"/>
          <w:divBdr>
            <w:top w:val="none" w:sz="0" w:space="0" w:color="auto"/>
            <w:left w:val="none" w:sz="0" w:space="0" w:color="auto"/>
            <w:bottom w:val="none" w:sz="0" w:space="0" w:color="auto"/>
            <w:right w:val="none" w:sz="0" w:space="0" w:color="auto"/>
          </w:divBdr>
        </w:div>
        <w:div w:id="1358700108">
          <w:marLeft w:val="0"/>
          <w:marRight w:val="0"/>
          <w:marTop w:val="0"/>
          <w:marBottom w:val="60"/>
          <w:divBdr>
            <w:top w:val="none" w:sz="0" w:space="0" w:color="auto"/>
            <w:left w:val="none" w:sz="0" w:space="0" w:color="auto"/>
            <w:bottom w:val="none" w:sz="0" w:space="0" w:color="auto"/>
            <w:right w:val="none" w:sz="0" w:space="0" w:color="auto"/>
          </w:divBdr>
        </w:div>
        <w:div w:id="1372993963">
          <w:marLeft w:val="0"/>
          <w:marRight w:val="0"/>
          <w:marTop w:val="0"/>
          <w:marBottom w:val="60"/>
          <w:divBdr>
            <w:top w:val="none" w:sz="0" w:space="0" w:color="auto"/>
            <w:left w:val="none" w:sz="0" w:space="0" w:color="auto"/>
            <w:bottom w:val="none" w:sz="0" w:space="0" w:color="auto"/>
            <w:right w:val="none" w:sz="0" w:space="0" w:color="auto"/>
          </w:divBdr>
        </w:div>
        <w:div w:id="1801604696">
          <w:marLeft w:val="0"/>
          <w:marRight w:val="0"/>
          <w:marTop w:val="0"/>
          <w:marBottom w:val="60"/>
          <w:divBdr>
            <w:top w:val="none" w:sz="0" w:space="0" w:color="auto"/>
            <w:left w:val="none" w:sz="0" w:space="0" w:color="auto"/>
            <w:bottom w:val="none" w:sz="0" w:space="0" w:color="auto"/>
            <w:right w:val="none" w:sz="0" w:space="0" w:color="auto"/>
          </w:divBdr>
        </w:div>
        <w:div w:id="494341229">
          <w:marLeft w:val="417"/>
          <w:marRight w:val="0"/>
          <w:marTop w:val="0"/>
          <w:marBottom w:val="60"/>
          <w:divBdr>
            <w:top w:val="none" w:sz="0" w:space="0" w:color="auto"/>
            <w:left w:val="none" w:sz="0" w:space="0" w:color="auto"/>
            <w:bottom w:val="none" w:sz="0" w:space="0" w:color="auto"/>
            <w:right w:val="none" w:sz="0" w:space="0" w:color="auto"/>
          </w:divBdr>
        </w:div>
        <w:div w:id="1226256614">
          <w:marLeft w:val="439"/>
          <w:marRight w:val="0"/>
          <w:marTop w:val="0"/>
          <w:marBottom w:val="60"/>
          <w:divBdr>
            <w:top w:val="none" w:sz="0" w:space="0" w:color="auto"/>
            <w:left w:val="none" w:sz="0" w:space="0" w:color="auto"/>
            <w:bottom w:val="none" w:sz="0" w:space="0" w:color="auto"/>
            <w:right w:val="none" w:sz="0" w:space="0" w:color="auto"/>
          </w:divBdr>
        </w:div>
        <w:div w:id="2109232081">
          <w:marLeft w:val="439"/>
          <w:marRight w:val="0"/>
          <w:marTop w:val="0"/>
          <w:marBottom w:val="60"/>
          <w:divBdr>
            <w:top w:val="none" w:sz="0" w:space="0" w:color="auto"/>
            <w:left w:val="none" w:sz="0" w:space="0" w:color="auto"/>
            <w:bottom w:val="none" w:sz="0" w:space="0" w:color="auto"/>
            <w:right w:val="none" w:sz="0" w:space="0" w:color="auto"/>
          </w:divBdr>
        </w:div>
        <w:div w:id="394396364">
          <w:marLeft w:val="439"/>
          <w:marRight w:val="0"/>
          <w:marTop w:val="0"/>
          <w:marBottom w:val="60"/>
          <w:divBdr>
            <w:top w:val="none" w:sz="0" w:space="0" w:color="auto"/>
            <w:left w:val="none" w:sz="0" w:space="0" w:color="auto"/>
            <w:bottom w:val="none" w:sz="0" w:space="0" w:color="auto"/>
            <w:right w:val="none" w:sz="0" w:space="0" w:color="auto"/>
          </w:divBdr>
        </w:div>
        <w:div w:id="1103189824">
          <w:marLeft w:val="439"/>
          <w:marRight w:val="0"/>
          <w:marTop w:val="0"/>
          <w:marBottom w:val="60"/>
          <w:divBdr>
            <w:top w:val="none" w:sz="0" w:space="0" w:color="auto"/>
            <w:left w:val="none" w:sz="0" w:space="0" w:color="auto"/>
            <w:bottom w:val="none" w:sz="0" w:space="0" w:color="auto"/>
            <w:right w:val="none" w:sz="0" w:space="0" w:color="auto"/>
          </w:divBdr>
        </w:div>
        <w:div w:id="1101022911">
          <w:marLeft w:val="439"/>
          <w:marRight w:val="0"/>
          <w:marTop w:val="0"/>
          <w:marBottom w:val="60"/>
          <w:divBdr>
            <w:top w:val="none" w:sz="0" w:space="0" w:color="auto"/>
            <w:left w:val="none" w:sz="0" w:space="0" w:color="auto"/>
            <w:bottom w:val="none" w:sz="0" w:space="0" w:color="auto"/>
            <w:right w:val="none" w:sz="0" w:space="0" w:color="auto"/>
          </w:divBdr>
        </w:div>
        <w:div w:id="879436805">
          <w:marLeft w:val="439"/>
          <w:marRight w:val="0"/>
          <w:marTop w:val="0"/>
          <w:marBottom w:val="60"/>
          <w:divBdr>
            <w:top w:val="none" w:sz="0" w:space="0" w:color="auto"/>
            <w:left w:val="none" w:sz="0" w:space="0" w:color="auto"/>
            <w:bottom w:val="none" w:sz="0" w:space="0" w:color="auto"/>
            <w:right w:val="none" w:sz="0" w:space="0" w:color="auto"/>
          </w:divBdr>
        </w:div>
        <w:div w:id="1921795935">
          <w:marLeft w:val="417"/>
          <w:marRight w:val="0"/>
          <w:marTop w:val="0"/>
          <w:marBottom w:val="60"/>
          <w:divBdr>
            <w:top w:val="none" w:sz="0" w:space="0" w:color="auto"/>
            <w:left w:val="none" w:sz="0" w:space="0" w:color="auto"/>
            <w:bottom w:val="none" w:sz="0" w:space="0" w:color="auto"/>
            <w:right w:val="none" w:sz="0" w:space="0" w:color="auto"/>
          </w:divBdr>
        </w:div>
        <w:div w:id="345064767">
          <w:marLeft w:val="417"/>
          <w:marRight w:val="0"/>
          <w:marTop w:val="0"/>
          <w:marBottom w:val="60"/>
          <w:divBdr>
            <w:top w:val="none" w:sz="0" w:space="0" w:color="auto"/>
            <w:left w:val="none" w:sz="0" w:space="0" w:color="auto"/>
            <w:bottom w:val="none" w:sz="0" w:space="0" w:color="auto"/>
            <w:right w:val="none" w:sz="0" w:space="0" w:color="auto"/>
          </w:divBdr>
        </w:div>
        <w:div w:id="257755331">
          <w:marLeft w:val="0"/>
          <w:marRight w:val="0"/>
          <w:marTop w:val="0"/>
          <w:marBottom w:val="60"/>
          <w:divBdr>
            <w:top w:val="none" w:sz="0" w:space="0" w:color="auto"/>
            <w:left w:val="none" w:sz="0" w:space="0" w:color="auto"/>
            <w:bottom w:val="none" w:sz="0" w:space="0" w:color="auto"/>
            <w:right w:val="none" w:sz="0" w:space="0" w:color="auto"/>
          </w:divBdr>
        </w:div>
        <w:div w:id="654071199">
          <w:marLeft w:val="396"/>
          <w:marRight w:val="0"/>
          <w:marTop w:val="0"/>
          <w:marBottom w:val="60"/>
          <w:divBdr>
            <w:top w:val="none" w:sz="0" w:space="0" w:color="auto"/>
            <w:left w:val="none" w:sz="0" w:space="0" w:color="auto"/>
            <w:bottom w:val="none" w:sz="0" w:space="0" w:color="auto"/>
            <w:right w:val="none" w:sz="0" w:space="0" w:color="auto"/>
          </w:divBdr>
        </w:div>
        <w:div w:id="1689136699">
          <w:marLeft w:val="0"/>
          <w:marRight w:val="0"/>
          <w:marTop w:val="0"/>
          <w:marBottom w:val="60"/>
          <w:divBdr>
            <w:top w:val="none" w:sz="0" w:space="0" w:color="auto"/>
            <w:left w:val="none" w:sz="0" w:space="0" w:color="auto"/>
            <w:bottom w:val="none" w:sz="0" w:space="0" w:color="auto"/>
            <w:right w:val="none" w:sz="0" w:space="0" w:color="auto"/>
          </w:divBdr>
        </w:div>
        <w:div w:id="272324263">
          <w:marLeft w:val="0"/>
          <w:marRight w:val="0"/>
          <w:marTop w:val="0"/>
          <w:marBottom w:val="60"/>
          <w:divBdr>
            <w:top w:val="none" w:sz="0" w:space="0" w:color="auto"/>
            <w:left w:val="none" w:sz="0" w:space="0" w:color="auto"/>
            <w:bottom w:val="none" w:sz="0" w:space="0" w:color="auto"/>
            <w:right w:val="none" w:sz="0" w:space="0" w:color="auto"/>
          </w:divBdr>
        </w:div>
        <w:div w:id="1709065805">
          <w:marLeft w:val="0"/>
          <w:marRight w:val="0"/>
          <w:marTop w:val="0"/>
          <w:marBottom w:val="60"/>
          <w:divBdr>
            <w:top w:val="none" w:sz="0" w:space="0" w:color="auto"/>
            <w:left w:val="none" w:sz="0" w:space="0" w:color="auto"/>
            <w:bottom w:val="none" w:sz="0" w:space="0" w:color="auto"/>
            <w:right w:val="none" w:sz="0" w:space="0" w:color="auto"/>
          </w:divBdr>
        </w:div>
        <w:div w:id="309289104">
          <w:marLeft w:val="417"/>
          <w:marRight w:val="0"/>
          <w:marTop w:val="0"/>
          <w:marBottom w:val="60"/>
          <w:divBdr>
            <w:top w:val="none" w:sz="0" w:space="0" w:color="auto"/>
            <w:left w:val="none" w:sz="0" w:space="0" w:color="auto"/>
            <w:bottom w:val="none" w:sz="0" w:space="0" w:color="auto"/>
            <w:right w:val="none" w:sz="0" w:space="0" w:color="auto"/>
          </w:divBdr>
        </w:div>
        <w:div w:id="486168344">
          <w:marLeft w:val="417"/>
          <w:marRight w:val="0"/>
          <w:marTop w:val="0"/>
          <w:marBottom w:val="60"/>
          <w:divBdr>
            <w:top w:val="none" w:sz="0" w:space="0" w:color="auto"/>
            <w:left w:val="none" w:sz="0" w:space="0" w:color="auto"/>
            <w:bottom w:val="none" w:sz="0" w:space="0" w:color="auto"/>
            <w:right w:val="none" w:sz="0" w:space="0" w:color="auto"/>
          </w:divBdr>
        </w:div>
        <w:div w:id="1568875828">
          <w:marLeft w:val="417"/>
          <w:marRight w:val="0"/>
          <w:marTop w:val="0"/>
          <w:marBottom w:val="60"/>
          <w:divBdr>
            <w:top w:val="none" w:sz="0" w:space="0" w:color="auto"/>
            <w:left w:val="none" w:sz="0" w:space="0" w:color="auto"/>
            <w:bottom w:val="none" w:sz="0" w:space="0" w:color="auto"/>
            <w:right w:val="none" w:sz="0" w:space="0" w:color="auto"/>
          </w:divBdr>
        </w:div>
        <w:div w:id="1482112645">
          <w:marLeft w:val="417"/>
          <w:marRight w:val="0"/>
          <w:marTop w:val="0"/>
          <w:marBottom w:val="60"/>
          <w:divBdr>
            <w:top w:val="none" w:sz="0" w:space="0" w:color="auto"/>
            <w:left w:val="none" w:sz="0" w:space="0" w:color="auto"/>
            <w:bottom w:val="none" w:sz="0" w:space="0" w:color="auto"/>
            <w:right w:val="none" w:sz="0" w:space="0" w:color="auto"/>
          </w:divBdr>
        </w:div>
        <w:div w:id="53820296">
          <w:marLeft w:val="417"/>
          <w:marRight w:val="0"/>
          <w:marTop w:val="0"/>
          <w:marBottom w:val="60"/>
          <w:divBdr>
            <w:top w:val="none" w:sz="0" w:space="0" w:color="auto"/>
            <w:left w:val="none" w:sz="0" w:space="0" w:color="auto"/>
            <w:bottom w:val="none" w:sz="0" w:space="0" w:color="auto"/>
            <w:right w:val="none" w:sz="0" w:space="0" w:color="auto"/>
          </w:divBdr>
        </w:div>
        <w:div w:id="1671713867">
          <w:marLeft w:val="0"/>
          <w:marRight w:val="0"/>
          <w:marTop w:val="0"/>
          <w:marBottom w:val="60"/>
          <w:divBdr>
            <w:top w:val="none" w:sz="0" w:space="0" w:color="auto"/>
            <w:left w:val="none" w:sz="0" w:space="0" w:color="auto"/>
            <w:bottom w:val="none" w:sz="0" w:space="0" w:color="auto"/>
            <w:right w:val="none" w:sz="0" w:space="0" w:color="auto"/>
          </w:divBdr>
        </w:div>
        <w:div w:id="1754280863">
          <w:marLeft w:val="0"/>
          <w:marRight w:val="0"/>
          <w:marTop w:val="0"/>
          <w:marBottom w:val="60"/>
          <w:divBdr>
            <w:top w:val="none" w:sz="0" w:space="0" w:color="auto"/>
            <w:left w:val="none" w:sz="0" w:space="0" w:color="auto"/>
            <w:bottom w:val="none" w:sz="0" w:space="0" w:color="auto"/>
            <w:right w:val="none" w:sz="0" w:space="0" w:color="auto"/>
          </w:divBdr>
        </w:div>
        <w:div w:id="2074036695">
          <w:marLeft w:val="396"/>
          <w:marRight w:val="0"/>
          <w:marTop w:val="0"/>
          <w:marBottom w:val="60"/>
          <w:divBdr>
            <w:top w:val="none" w:sz="0" w:space="0" w:color="auto"/>
            <w:left w:val="none" w:sz="0" w:space="0" w:color="auto"/>
            <w:bottom w:val="none" w:sz="0" w:space="0" w:color="auto"/>
            <w:right w:val="none" w:sz="0" w:space="0" w:color="auto"/>
          </w:divBdr>
        </w:div>
        <w:div w:id="1287200176">
          <w:marLeft w:val="0"/>
          <w:marRight w:val="0"/>
          <w:marTop w:val="0"/>
          <w:marBottom w:val="60"/>
          <w:divBdr>
            <w:top w:val="none" w:sz="0" w:space="0" w:color="auto"/>
            <w:left w:val="none" w:sz="0" w:space="0" w:color="auto"/>
            <w:bottom w:val="none" w:sz="0" w:space="0" w:color="auto"/>
            <w:right w:val="none" w:sz="0" w:space="0" w:color="auto"/>
          </w:divBdr>
        </w:div>
        <w:div w:id="2090271043">
          <w:marLeft w:val="0"/>
          <w:marRight w:val="0"/>
          <w:marTop w:val="0"/>
          <w:marBottom w:val="60"/>
          <w:divBdr>
            <w:top w:val="none" w:sz="0" w:space="0" w:color="auto"/>
            <w:left w:val="none" w:sz="0" w:space="0" w:color="auto"/>
            <w:bottom w:val="none" w:sz="0" w:space="0" w:color="auto"/>
            <w:right w:val="none" w:sz="0" w:space="0" w:color="auto"/>
          </w:divBdr>
        </w:div>
        <w:div w:id="1587494250">
          <w:marLeft w:val="0"/>
          <w:marRight w:val="0"/>
          <w:marTop w:val="0"/>
          <w:marBottom w:val="60"/>
          <w:divBdr>
            <w:top w:val="none" w:sz="0" w:space="0" w:color="auto"/>
            <w:left w:val="none" w:sz="0" w:space="0" w:color="auto"/>
            <w:bottom w:val="none" w:sz="0" w:space="0" w:color="auto"/>
            <w:right w:val="none" w:sz="0" w:space="0" w:color="auto"/>
          </w:divBdr>
        </w:div>
        <w:div w:id="791896542">
          <w:marLeft w:val="417"/>
          <w:marRight w:val="0"/>
          <w:marTop w:val="0"/>
          <w:marBottom w:val="60"/>
          <w:divBdr>
            <w:top w:val="none" w:sz="0" w:space="0" w:color="auto"/>
            <w:left w:val="none" w:sz="0" w:space="0" w:color="auto"/>
            <w:bottom w:val="none" w:sz="0" w:space="0" w:color="auto"/>
            <w:right w:val="none" w:sz="0" w:space="0" w:color="auto"/>
          </w:divBdr>
        </w:div>
        <w:div w:id="576943033">
          <w:marLeft w:val="417"/>
          <w:marRight w:val="0"/>
          <w:marTop w:val="0"/>
          <w:marBottom w:val="60"/>
          <w:divBdr>
            <w:top w:val="none" w:sz="0" w:space="0" w:color="auto"/>
            <w:left w:val="none" w:sz="0" w:space="0" w:color="auto"/>
            <w:bottom w:val="none" w:sz="0" w:space="0" w:color="auto"/>
            <w:right w:val="none" w:sz="0" w:space="0" w:color="auto"/>
          </w:divBdr>
        </w:div>
        <w:div w:id="848061705">
          <w:marLeft w:val="0"/>
          <w:marRight w:val="0"/>
          <w:marTop w:val="0"/>
          <w:marBottom w:val="60"/>
          <w:divBdr>
            <w:top w:val="none" w:sz="0" w:space="0" w:color="auto"/>
            <w:left w:val="none" w:sz="0" w:space="0" w:color="auto"/>
            <w:bottom w:val="none" w:sz="0" w:space="0" w:color="auto"/>
            <w:right w:val="none" w:sz="0" w:space="0" w:color="auto"/>
          </w:divBdr>
        </w:div>
        <w:div w:id="744571951">
          <w:marLeft w:val="0"/>
          <w:marRight w:val="0"/>
          <w:marTop w:val="0"/>
          <w:marBottom w:val="60"/>
          <w:divBdr>
            <w:top w:val="none" w:sz="0" w:space="0" w:color="auto"/>
            <w:left w:val="none" w:sz="0" w:space="0" w:color="auto"/>
            <w:bottom w:val="none" w:sz="0" w:space="0" w:color="auto"/>
            <w:right w:val="none" w:sz="0" w:space="0" w:color="auto"/>
          </w:divBdr>
        </w:div>
        <w:div w:id="1211766988">
          <w:marLeft w:val="0"/>
          <w:marRight w:val="0"/>
          <w:marTop w:val="0"/>
          <w:marBottom w:val="200"/>
          <w:divBdr>
            <w:top w:val="none" w:sz="0" w:space="0" w:color="auto"/>
            <w:left w:val="none" w:sz="0" w:space="0" w:color="auto"/>
            <w:bottom w:val="none" w:sz="0" w:space="0" w:color="auto"/>
            <w:right w:val="none" w:sz="0" w:space="0" w:color="auto"/>
          </w:divBdr>
        </w:div>
        <w:div w:id="1697467705">
          <w:marLeft w:val="0"/>
          <w:marRight w:val="0"/>
          <w:marTop w:val="0"/>
          <w:marBottom w:val="200"/>
          <w:divBdr>
            <w:top w:val="none" w:sz="0" w:space="0" w:color="auto"/>
            <w:left w:val="none" w:sz="0" w:space="0" w:color="auto"/>
            <w:bottom w:val="none" w:sz="0" w:space="0" w:color="auto"/>
            <w:right w:val="none" w:sz="0" w:space="0" w:color="auto"/>
          </w:divBdr>
        </w:div>
        <w:div w:id="404956980">
          <w:marLeft w:val="367"/>
          <w:marRight w:val="0"/>
          <w:marTop w:val="40"/>
          <w:marBottom w:val="60"/>
          <w:divBdr>
            <w:top w:val="none" w:sz="0" w:space="0" w:color="auto"/>
            <w:left w:val="none" w:sz="0" w:space="0" w:color="auto"/>
            <w:bottom w:val="none" w:sz="0" w:space="0" w:color="auto"/>
            <w:right w:val="none" w:sz="0" w:space="0" w:color="auto"/>
          </w:divBdr>
        </w:div>
        <w:div w:id="339233584">
          <w:marLeft w:val="0"/>
          <w:marRight w:val="0"/>
          <w:marTop w:val="40"/>
          <w:marBottom w:val="60"/>
          <w:divBdr>
            <w:top w:val="none" w:sz="0" w:space="0" w:color="auto"/>
            <w:left w:val="none" w:sz="0" w:space="0" w:color="auto"/>
            <w:bottom w:val="none" w:sz="0" w:space="0" w:color="auto"/>
            <w:right w:val="none" w:sz="0" w:space="0" w:color="auto"/>
          </w:divBdr>
        </w:div>
        <w:div w:id="49348976">
          <w:marLeft w:val="0"/>
          <w:marRight w:val="0"/>
          <w:marTop w:val="40"/>
          <w:marBottom w:val="60"/>
          <w:divBdr>
            <w:top w:val="none" w:sz="0" w:space="0" w:color="auto"/>
            <w:left w:val="none" w:sz="0" w:space="0" w:color="auto"/>
            <w:bottom w:val="none" w:sz="0" w:space="0" w:color="auto"/>
            <w:right w:val="none" w:sz="0" w:space="0" w:color="auto"/>
          </w:divBdr>
        </w:div>
        <w:div w:id="956182199">
          <w:marLeft w:val="396"/>
          <w:marRight w:val="0"/>
          <w:marTop w:val="0"/>
          <w:marBottom w:val="60"/>
          <w:divBdr>
            <w:top w:val="none" w:sz="0" w:space="0" w:color="auto"/>
            <w:left w:val="none" w:sz="0" w:space="0" w:color="auto"/>
            <w:bottom w:val="none" w:sz="0" w:space="0" w:color="auto"/>
            <w:right w:val="none" w:sz="0" w:space="0" w:color="auto"/>
          </w:divBdr>
        </w:div>
        <w:div w:id="726147110">
          <w:marLeft w:val="417"/>
          <w:marRight w:val="0"/>
          <w:marTop w:val="0"/>
          <w:marBottom w:val="60"/>
          <w:divBdr>
            <w:top w:val="none" w:sz="0" w:space="0" w:color="auto"/>
            <w:left w:val="none" w:sz="0" w:space="0" w:color="auto"/>
            <w:bottom w:val="none" w:sz="0" w:space="0" w:color="auto"/>
            <w:right w:val="none" w:sz="0" w:space="0" w:color="auto"/>
          </w:divBdr>
        </w:div>
        <w:div w:id="1878275457">
          <w:marLeft w:val="417"/>
          <w:marRight w:val="0"/>
          <w:marTop w:val="0"/>
          <w:marBottom w:val="60"/>
          <w:divBdr>
            <w:top w:val="none" w:sz="0" w:space="0" w:color="auto"/>
            <w:left w:val="none" w:sz="0" w:space="0" w:color="auto"/>
            <w:bottom w:val="none" w:sz="0" w:space="0" w:color="auto"/>
            <w:right w:val="none" w:sz="0" w:space="0" w:color="auto"/>
          </w:divBdr>
        </w:div>
        <w:div w:id="857623310">
          <w:marLeft w:val="417"/>
          <w:marRight w:val="0"/>
          <w:marTop w:val="0"/>
          <w:marBottom w:val="60"/>
          <w:divBdr>
            <w:top w:val="none" w:sz="0" w:space="0" w:color="auto"/>
            <w:left w:val="none" w:sz="0" w:space="0" w:color="auto"/>
            <w:bottom w:val="none" w:sz="0" w:space="0" w:color="auto"/>
            <w:right w:val="none" w:sz="0" w:space="0" w:color="auto"/>
          </w:divBdr>
        </w:div>
        <w:div w:id="110587416">
          <w:marLeft w:val="417"/>
          <w:marRight w:val="0"/>
          <w:marTop w:val="0"/>
          <w:marBottom w:val="60"/>
          <w:divBdr>
            <w:top w:val="none" w:sz="0" w:space="0" w:color="auto"/>
            <w:left w:val="none" w:sz="0" w:space="0" w:color="auto"/>
            <w:bottom w:val="none" w:sz="0" w:space="0" w:color="auto"/>
            <w:right w:val="none" w:sz="0" w:space="0" w:color="auto"/>
          </w:divBdr>
        </w:div>
        <w:div w:id="680012758">
          <w:marLeft w:val="417"/>
          <w:marRight w:val="0"/>
          <w:marTop w:val="0"/>
          <w:marBottom w:val="60"/>
          <w:divBdr>
            <w:top w:val="none" w:sz="0" w:space="0" w:color="auto"/>
            <w:left w:val="none" w:sz="0" w:space="0" w:color="auto"/>
            <w:bottom w:val="none" w:sz="0" w:space="0" w:color="auto"/>
            <w:right w:val="none" w:sz="0" w:space="0" w:color="auto"/>
          </w:divBdr>
        </w:div>
        <w:div w:id="1099132768">
          <w:marLeft w:val="0"/>
          <w:marRight w:val="0"/>
          <w:marTop w:val="40"/>
          <w:marBottom w:val="60"/>
          <w:divBdr>
            <w:top w:val="none" w:sz="0" w:space="0" w:color="auto"/>
            <w:left w:val="none" w:sz="0" w:space="0" w:color="auto"/>
            <w:bottom w:val="none" w:sz="0" w:space="0" w:color="auto"/>
            <w:right w:val="none" w:sz="0" w:space="0" w:color="auto"/>
          </w:divBdr>
        </w:div>
        <w:div w:id="1569807446">
          <w:marLeft w:val="0"/>
          <w:marRight w:val="0"/>
          <w:marTop w:val="40"/>
          <w:marBottom w:val="40"/>
          <w:divBdr>
            <w:top w:val="none" w:sz="0" w:space="0" w:color="auto"/>
            <w:left w:val="none" w:sz="0" w:space="0" w:color="auto"/>
            <w:bottom w:val="none" w:sz="0" w:space="0" w:color="auto"/>
            <w:right w:val="none" w:sz="0" w:space="0" w:color="auto"/>
          </w:divBdr>
        </w:div>
        <w:div w:id="1877040620">
          <w:marLeft w:val="0"/>
          <w:marRight w:val="0"/>
          <w:marTop w:val="40"/>
          <w:marBottom w:val="40"/>
          <w:divBdr>
            <w:top w:val="none" w:sz="0" w:space="0" w:color="auto"/>
            <w:left w:val="none" w:sz="0" w:space="0" w:color="auto"/>
            <w:bottom w:val="none" w:sz="0" w:space="0" w:color="auto"/>
            <w:right w:val="none" w:sz="0" w:space="0" w:color="auto"/>
          </w:divBdr>
        </w:div>
        <w:div w:id="1128819684">
          <w:marLeft w:val="0"/>
          <w:marRight w:val="0"/>
          <w:marTop w:val="40"/>
          <w:marBottom w:val="40"/>
          <w:divBdr>
            <w:top w:val="none" w:sz="0" w:space="0" w:color="auto"/>
            <w:left w:val="none" w:sz="0" w:space="0" w:color="auto"/>
            <w:bottom w:val="none" w:sz="0" w:space="0" w:color="auto"/>
            <w:right w:val="none" w:sz="0" w:space="0" w:color="auto"/>
          </w:divBdr>
        </w:div>
        <w:div w:id="722557137">
          <w:marLeft w:val="396"/>
          <w:marRight w:val="0"/>
          <w:marTop w:val="0"/>
          <w:marBottom w:val="40"/>
          <w:divBdr>
            <w:top w:val="none" w:sz="0" w:space="0" w:color="auto"/>
            <w:left w:val="none" w:sz="0" w:space="0" w:color="auto"/>
            <w:bottom w:val="none" w:sz="0" w:space="0" w:color="auto"/>
            <w:right w:val="none" w:sz="0" w:space="0" w:color="auto"/>
          </w:divBdr>
        </w:div>
        <w:div w:id="1887252483">
          <w:marLeft w:val="417"/>
          <w:marRight w:val="0"/>
          <w:marTop w:val="0"/>
          <w:marBottom w:val="40"/>
          <w:divBdr>
            <w:top w:val="none" w:sz="0" w:space="0" w:color="auto"/>
            <w:left w:val="none" w:sz="0" w:space="0" w:color="auto"/>
            <w:bottom w:val="none" w:sz="0" w:space="0" w:color="auto"/>
            <w:right w:val="none" w:sz="0" w:space="0" w:color="auto"/>
          </w:divBdr>
        </w:div>
        <w:div w:id="2026320660">
          <w:marLeft w:val="417"/>
          <w:marRight w:val="0"/>
          <w:marTop w:val="0"/>
          <w:marBottom w:val="40"/>
          <w:divBdr>
            <w:top w:val="none" w:sz="0" w:space="0" w:color="auto"/>
            <w:left w:val="none" w:sz="0" w:space="0" w:color="auto"/>
            <w:bottom w:val="none" w:sz="0" w:space="0" w:color="auto"/>
            <w:right w:val="none" w:sz="0" w:space="0" w:color="auto"/>
          </w:divBdr>
        </w:div>
        <w:div w:id="299531286">
          <w:marLeft w:val="417"/>
          <w:marRight w:val="0"/>
          <w:marTop w:val="0"/>
          <w:marBottom w:val="40"/>
          <w:divBdr>
            <w:top w:val="none" w:sz="0" w:space="0" w:color="auto"/>
            <w:left w:val="none" w:sz="0" w:space="0" w:color="auto"/>
            <w:bottom w:val="none" w:sz="0" w:space="0" w:color="auto"/>
            <w:right w:val="none" w:sz="0" w:space="0" w:color="auto"/>
          </w:divBdr>
        </w:div>
        <w:div w:id="59717060">
          <w:marLeft w:val="417"/>
          <w:marRight w:val="0"/>
          <w:marTop w:val="0"/>
          <w:marBottom w:val="40"/>
          <w:divBdr>
            <w:top w:val="none" w:sz="0" w:space="0" w:color="auto"/>
            <w:left w:val="none" w:sz="0" w:space="0" w:color="auto"/>
            <w:bottom w:val="none" w:sz="0" w:space="0" w:color="auto"/>
            <w:right w:val="none" w:sz="0" w:space="0" w:color="auto"/>
          </w:divBdr>
        </w:div>
        <w:div w:id="914124286">
          <w:marLeft w:val="417"/>
          <w:marRight w:val="0"/>
          <w:marTop w:val="0"/>
          <w:marBottom w:val="40"/>
          <w:divBdr>
            <w:top w:val="none" w:sz="0" w:space="0" w:color="auto"/>
            <w:left w:val="none" w:sz="0" w:space="0" w:color="auto"/>
            <w:bottom w:val="none" w:sz="0" w:space="0" w:color="auto"/>
            <w:right w:val="none" w:sz="0" w:space="0" w:color="auto"/>
          </w:divBdr>
        </w:div>
        <w:div w:id="1463615734">
          <w:marLeft w:val="0"/>
          <w:marRight w:val="0"/>
          <w:marTop w:val="40"/>
          <w:marBottom w:val="40"/>
          <w:divBdr>
            <w:top w:val="none" w:sz="0" w:space="0" w:color="auto"/>
            <w:left w:val="none" w:sz="0" w:space="0" w:color="auto"/>
            <w:bottom w:val="none" w:sz="0" w:space="0" w:color="auto"/>
            <w:right w:val="none" w:sz="0" w:space="0" w:color="auto"/>
          </w:divBdr>
        </w:div>
        <w:div w:id="1521972728">
          <w:marLeft w:val="396"/>
          <w:marRight w:val="0"/>
          <w:marTop w:val="0"/>
          <w:marBottom w:val="40"/>
          <w:divBdr>
            <w:top w:val="none" w:sz="0" w:space="0" w:color="auto"/>
            <w:left w:val="none" w:sz="0" w:space="0" w:color="auto"/>
            <w:bottom w:val="none" w:sz="0" w:space="0" w:color="auto"/>
            <w:right w:val="none" w:sz="0" w:space="0" w:color="auto"/>
          </w:divBdr>
        </w:div>
        <w:div w:id="1490250240">
          <w:marLeft w:val="0"/>
          <w:marRight w:val="0"/>
          <w:marTop w:val="0"/>
          <w:marBottom w:val="40"/>
          <w:divBdr>
            <w:top w:val="none" w:sz="0" w:space="0" w:color="auto"/>
            <w:left w:val="none" w:sz="0" w:space="0" w:color="auto"/>
            <w:bottom w:val="none" w:sz="0" w:space="0" w:color="auto"/>
            <w:right w:val="none" w:sz="0" w:space="0" w:color="auto"/>
          </w:divBdr>
        </w:div>
        <w:div w:id="565068458">
          <w:marLeft w:val="0"/>
          <w:marRight w:val="0"/>
          <w:marTop w:val="0"/>
          <w:marBottom w:val="40"/>
          <w:divBdr>
            <w:top w:val="none" w:sz="0" w:space="0" w:color="auto"/>
            <w:left w:val="none" w:sz="0" w:space="0" w:color="auto"/>
            <w:bottom w:val="none" w:sz="0" w:space="0" w:color="auto"/>
            <w:right w:val="none" w:sz="0" w:space="0" w:color="auto"/>
          </w:divBdr>
        </w:div>
        <w:div w:id="332419595">
          <w:marLeft w:val="0"/>
          <w:marRight w:val="0"/>
          <w:marTop w:val="0"/>
          <w:marBottom w:val="40"/>
          <w:divBdr>
            <w:top w:val="none" w:sz="0" w:space="0" w:color="auto"/>
            <w:left w:val="none" w:sz="0" w:space="0" w:color="auto"/>
            <w:bottom w:val="none" w:sz="0" w:space="0" w:color="auto"/>
            <w:right w:val="none" w:sz="0" w:space="0" w:color="auto"/>
          </w:divBdr>
        </w:div>
        <w:div w:id="570698047">
          <w:marLeft w:val="417"/>
          <w:marRight w:val="0"/>
          <w:marTop w:val="0"/>
          <w:marBottom w:val="40"/>
          <w:divBdr>
            <w:top w:val="none" w:sz="0" w:space="0" w:color="auto"/>
            <w:left w:val="none" w:sz="0" w:space="0" w:color="auto"/>
            <w:bottom w:val="none" w:sz="0" w:space="0" w:color="auto"/>
            <w:right w:val="none" w:sz="0" w:space="0" w:color="auto"/>
          </w:divBdr>
        </w:div>
        <w:div w:id="1851137327">
          <w:marLeft w:val="417"/>
          <w:marRight w:val="0"/>
          <w:marTop w:val="0"/>
          <w:marBottom w:val="40"/>
          <w:divBdr>
            <w:top w:val="none" w:sz="0" w:space="0" w:color="auto"/>
            <w:left w:val="none" w:sz="0" w:space="0" w:color="auto"/>
            <w:bottom w:val="none" w:sz="0" w:space="0" w:color="auto"/>
            <w:right w:val="none" w:sz="0" w:space="0" w:color="auto"/>
          </w:divBdr>
        </w:div>
        <w:div w:id="411590906">
          <w:marLeft w:val="0"/>
          <w:marRight w:val="0"/>
          <w:marTop w:val="0"/>
          <w:marBottom w:val="40"/>
          <w:divBdr>
            <w:top w:val="none" w:sz="0" w:space="0" w:color="auto"/>
            <w:left w:val="none" w:sz="0" w:space="0" w:color="auto"/>
            <w:bottom w:val="none" w:sz="0" w:space="0" w:color="auto"/>
            <w:right w:val="none" w:sz="0" w:space="0" w:color="auto"/>
          </w:divBdr>
        </w:div>
        <w:div w:id="95491566">
          <w:marLeft w:val="417"/>
          <w:marRight w:val="0"/>
          <w:marTop w:val="0"/>
          <w:marBottom w:val="40"/>
          <w:divBdr>
            <w:top w:val="none" w:sz="0" w:space="0" w:color="auto"/>
            <w:left w:val="none" w:sz="0" w:space="0" w:color="auto"/>
            <w:bottom w:val="none" w:sz="0" w:space="0" w:color="auto"/>
            <w:right w:val="none" w:sz="0" w:space="0" w:color="auto"/>
          </w:divBdr>
        </w:div>
        <w:div w:id="1598757991">
          <w:marLeft w:val="417"/>
          <w:marRight w:val="0"/>
          <w:marTop w:val="0"/>
          <w:marBottom w:val="40"/>
          <w:divBdr>
            <w:top w:val="none" w:sz="0" w:space="0" w:color="auto"/>
            <w:left w:val="none" w:sz="0" w:space="0" w:color="auto"/>
            <w:bottom w:val="none" w:sz="0" w:space="0" w:color="auto"/>
            <w:right w:val="none" w:sz="0" w:space="0" w:color="auto"/>
          </w:divBdr>
        </w:div>
        <w:div w:id="639042585">
          <w:marLeft w:val="0"/>
          <w:marRight w:val="0"/>
          <w:marTop w:val="0"/>
          <w:marBottom w:val="40"/>
          <w:divBdr>
            <w:top w:val="none" w:sz="0" w:space="0" w:color="auto"/>
            <w:left w:val="none" w:sz="0" w:space="0" w:color="auto"/>
            <w:bottom w:val="none" w:sz="0" w:space="0" w:color="auto"/>
            <w:right w:val="none" w:sz="0" w:space="0" w:color="auto"/>
          </w:divBdr>
        </w:div>
        <w:div w:id="1695768274">
          <w:marLeft w:val="0"/>
          <w:marRight w:val="0"/>
          <w:marTop w:val="0"/>
          <w:marBottom w:val="200"/>
          <w:divBdr>
            <w:top w:val="none" w:sz="0" w:space="0" w:color="auto"/>
            <w:left w:val="none" w:sz="0" w:space="0" w:color="auto"/>
            <w:bottom w:val="none" w:sz="0" w:space="0" w:color="auto"/>
            <w:right w:val="none" w:sz="0" w:space="0" w:color="auto"/>
          </w:divBdr>
        </w:div>
        <w:div w:id="988169998">
          <w:marLeft w:val="0"/>
          <w:marRight w:val="0"/>
          <w:marTop w:val="0"/>
          <w:marBottom w:val="200"/>
          <w:divBdr>
            <w:top w:val="none" w:sz="0" w:space="0" w:color="auto"/>
            <w:left w:val="none" w:sz="0" w:space="0" w:color="auto"/>
            <w:bottom w:val="none" w:sz="0" w:space="0" w:color="auto"/>
            <w:right w:val="none" w:sz="0" w:space="0" w:color="auto"/>
          </w:divBdr>
        </w:div>
        <w:div w:id="156578816">
          <w:marLeft w:val="396"/>
          <w:marRight w:val="0"/>
          <w:marTop w:val="0"/>
          <w:marBottom w:val="40"/>
          <w:divBdr>
            <w:top w:val="none" w:sz="0" w:space="0" w:color="auto"/>
            <w:left w:val="none" w:sz="0" w:space="0" w:color="auto"/>
            <w:bottom w:val="none" w:sz="0" w:space="0" w:color="auto"/>
            <w:right w:val="none" w:sz="0" w:space="0" w:color="auto"/>
          </w:divBdr>
        </w:div>
        <w:div w:id="210658823">
          <w:marLeft w:val="0"/>
          <w:marRight w:val="0"/>
          <w:marTop w:val="0"/>
          <w:marBottom w:val="40"/>
          <w:divBdr>
            <w:top w:val="none" w:sz="0" w:space="0" w:color="auto"/>
            <w:left w:val="none" w:sz="0" w:space="0" w:color="auto"/>
            <w:bottom w:val="none" w:sz="0" w:space="0" w:color="auto"/>
            <w:right w:val="none" w:sz="0" w:space="0" w:color="auto"/>
          </w:divBdr>
        </w:div>
        <w:div w:id="1188568377">
          <w:marLeft w:val="0"/>
          <w:marRight w:val="0"/>
          <w:marTop w:val="0"/>
          <w:marBottom w:val="40"/>
          <w:divBdr>
            <w:top w:val="none" w:sz="0" w:space="0" w:color="auto"/>
            <w:left w:val="none" w:sz="0" w:space="0" w:color="auto"/>
            <w:bottom w:val="none" w:sz="0" w:space="0" w:color="auto"/>
            <w:right w:val="none" w:sz="0" w:space="0" w:color="auto"/>
          </w:divBdr>
        </w:div>
        <w:div w:id="350961250">
          <w:marLeft w:val="417"/>
          <w:marRight w:val="0"/>
          <w:marTop w:val="0"/>
          <w:marBottom w:val="40"/>
          <w:divBdr>
            <w:top w:val="none" w:sz="0" w:space="0" w:color="auto"/>
            <w:left w:val="none" w:sz="0" w:space="0" w:color="auto"/>
            <w:bottom w:val="none" w:sz="0" w:space="0" w:color="auto"/>
            <w:right w:val="none" w:sz="0" w:space="0" w:color="auto"/>
          </w:divBdr>
        </w:div>
        <w:div w:id="1448968051">
          <w:marLeft w:val="417"/>
          <w:marRight w:val="0"/>
          <w:marTop w:val="0"/>
          <w:marBottom w:val="40"/>
          <w:divBdr>
            <w:top w:val="none" w:sz="0" w:space="0" w:color="auto"/>
            <w:left w:val="none" w:sz="0" w:space="0" w:color="auto"/>
            <w:bottom w:val="none" w:sz="0" w:space="0" w:color="auto"/>
            <w:right w:val="none" w:sz="0" w:space="0" w:color="auto"/>
          </w:divBdr>
        </w:div>
        <w:div w:id="138155744">
          <w:marLeft w:val="417"/>
          <w:marRight w:val="0"/>
          <w:marTop w:val="0"/>
          <w:marBottom w:val="40"/>
          <w:divBdr>
            <w:top w:val="none" w:sz="0" w:space="0" w:color="auto"/>
            <w:left w:val="none" w:sz="0" w:space="0" w:color="auto"/>
            <w:bottom w:val="none" w:sz="0" w:space="0" w:color="auto"/>
            <w:right w:val="none" w:sz="0" w:space="0" w:color="auto"/>
          </w:divBdr>
        </w:div>
        <w:div w:id="406809587">
          <w:marLeft w:val="417"/>
          <w:marRight w:val="0"/>
          <w:marTop w:val="0"/>
          <w:marBottom w:val="40"/>
          <w:divBdr>
            <w:top w:val="none" w:sz="0" w:space="0" w:color="auto"/>
            <w:left w:val="none" w:sz="0" w:space="0" w:color="auto"/>
            <w:bottom w:val="none" w:sz="0" w:space="0" w:color="auto"/>
            <w:right w:val="none" w:sz="0" w:space="0" w:color="auto"/>
          </w:divBdr>
        </w:div>
        <w:div w:id="2146460982">
          <w:marLeft w:val="417"/>
          <w:marRight w:val="0"/>
          <w:marTop w:val="0"/>
          <w:marBottom w:val="40"/>
          <w:divBdr>
            <w:top w:val="none" w:sz="0" w:space="0" w:color="auto"/>
            <w:left w:val="none" w:sz="0" w:space="0" w:color="auto"/>
            <w:bottom w:val="none" w:sz="0" w:space="0" w:color="auto"/>
            <w:right w:val="none" w:sz="0" w:space="0" w:color="auto"/>
          </w:divBdr>
        </w:div>
        <w:div w:id="1668635333">
          <w:marLeft w:val="417"/>
          <w:marRight w:val="0"/>
          <w:marTop w:val="0"/>
          <w:marBottom w:val="40"/>
          <w:divBdr>
            <w:top w:val="none" w:sz="0" w:space="0" w:color="auto"/>
            <w:left w:val="none" w:sz="0" w:space="0" w:color="auto"/>
            <w:bottom w:val="none" w:sz="0" w:space="0" w:color="auto"/>
            <w:right w:val="none" w:sz="0" w:space="0" w:color="auto"/>
          </w:divBdr>
        </w:div>
        <w:div w:id="1661155695">
          <w:marLeft w:val="417"/>
          <w:marRight w:val="0"/>
          <w:marTop w:val="0"/>
          <w:marBottom w:val="40"/>
          <w:divBdr>
            <w:top w:val="none" w:sz="0" w:space="0" w:color="auto"/>
            <w:left w:val="none" w:sz="0" w:space="0" w:color="auto"/>
            <w:bottom w:val="none" w:sz="0" w:space="0" w:color="auto"/>
            <w:right w:val="none" w:sz="0" w:space="0" w:color="auto"/>
          </w:divBdr>
        </w:div>
        <w:div w:id="1602107133">
          <w:marLeft w:val="0"/>
          <w:marRight w:val="0"/>
          <w:marTop w:val="0"/>
          <w:marBottom w:val="40"/>
          <w:divBdr>
            <w:top w:val="none" w:sz="0" w:space="0" w:color="auto"/>
            <w:left w:val="none" w:sz="0" w:space="0" w:color="auto"/>
            <w:bottom w:val="none" w:sz="0" w:space="0" w:color="auto"/>
            <w:right w:val="none" w:sz="0" w:space="0" w:color="auto"/>
          </w:divBdr>
        </w:div>
        <w:div w:id="324207337">
          <w:marLeft w:val="396"/>
          <w:marRight w:val="0"/>
          <w:marTop w:val="0"/>
          <w:marBottom w:val="60"/>
          <w:divBdr>
            <w:top w:val="none" w:sz="0" w:space="0" w:color="auto"/>
            <w:left w:val="none" w:sz="0" w:space="0" w:color="auto"/>
            <w:bottom w:val="none" w:sz="0" w:space="0" w:color="auto"/>
            <w:right w:val="none" w:sz="0" w:space="0" w:color="auto"/>
          </w:divBdr>
        </w:div>
        <w:div w:id="920874871">
          <w:marLeft w:val="0"/>
          <w:marRight w:val="0"/>
          <w:marTop w:val="0"/>
          <w:marBottom w:val="60"/>
          <w:divBdr>
            <w:top w:val="none" w:sz="0" w:space="0" w:color="auto"/>
            <w:left w:val="none" w:sz="0" w:space="0" w:color="auto"/>
            <w:bottom w:val="none" w:sz="0" w:space="0" w:color="auto"/>
            <w:right w:val="none" w:sz="0" w:space="0" w:color="auto"/>
          </w:divBdr>
        </w:div>
        <w:div w:id="1119177205">
          <w:marLeft w:val="0"/>
          <w:marRight w:val="0"/>
          <w:marTop w:val="0"/>
          <w:marBottom w:val="60"/>
          <w:divBdr>
            <w:top w:val="none" w:sz="0" w:space="0" w:color="auto"/>
            <w:left w:val="none" w:sz="0" w:space="0" w:color="auto"/>
            <w:bottom w:val="none" w:sz="0" w:space="0" w:color="auto"/>
            <w:right w:val="none" w:sz="0" w:space="0" w:color="auto"/>
          </w:divBdr>
        </w:div>
        <w:div w:id="1626228783">
          <w:marLeft w:val="0"/>
          <w:marRight w:val="0"/>
          <w:marTop w:val="0"/>
          <w:marBottom w:val="60"/>
          <w:divBdr>
            <w:top w:val="none" w:sz="0" w:space="0" w:color="auto"/>
            <w:left w:val="none" w:sz="0" w:space="0" w:color="auto"/>
            <w:bottom w:val="none" w:sz="0" w:space="0" w:color="auto"/>
            <w:right w:val="none" w:sz="0" w:space="0" w:color="auto"/>
          </w:divBdr>
        </w:div>
        <w:div w:id="1543513574">
          <w:marLeft w:val="417"/>
          <w:marRight w:val="0"/>
          <w:marTop w:val="0"/>
          <w:marBottom w:val="60"/>
          <w:divBdr>
            <w:top w:val="none" w:sz="0" w:space="0" w:color="auto"/>
            <w:left w:val="none" w:sz="0" w:space="0" w:color="auto"/>
            <w:bottom w:val="none" w:sz="0" w:space="0" w:color="auto"/>
            <w:right w:val="none" w:sz="0" w:space="0" w:color="auto"/>
          </w:divBdr>
        </w:div>
        <w:div w:id="2120829376">
          <w:marLeft w:val="417"/>
          <w:marRight w:val="0"/>
          <w:marTop w:val="0"/>
          <w:marBottom w:val="60"/>
          <w:divBdr>
            <w:top w:val="none" w:sz="0" w:space="0" w:color="auto"/>
            <w:left w:val="none" w:sz="0" w:space="0" w:color="auto"/>
            <w:bottom w:val="none" w:sz="0" w:space="0" w:color="auto"/>
            <w:right w:val="none" w:sz="0" w:space="0" w:color="auto"/>
          </w:divBdr>
        </w:div>
        <w:div w:id="1905487362">
          <w:marLeft w:val="0"/>
          <w:marRight w:val="0"/>
          <w:marTop w:val="0"/>
          <w:marBottom w:val="60"/>
          <w:divBdr>
            <w:top w:val="none" w:sz="0" w:space="0" w:color="auto"/>
            <w:left w:val="none" w:sz="0" w:space="0" w:color="auto"/>
            <w:bottom w:val="none" w:sz="0" w:space="0" w:color="auto"/>
            <w:right w:val="none" w:sz="0" w:space="0" w:color="auto"/>
          </w:divBdr>
        </w:div>
        <w:div w:id="1829783634">
          <w:marLeft w:val="0"/>
          <w:marRight w:val="0"/>
          <w:marTop w:val="0"/>
          <w:marBottom w:val="60"/>
          <w:divBdr>
            <w:top w:val="none" w:sz="0" w:space="0" w:color="auto"/>
            <w:left w:val="none" w:sz="0" w:space="0" w:color="auto"/>
            <w:bottom w:val="none" w:sz="0" w:space="0" w:color="auto"/>
            <w:right w:val="none" w:sz="0" w:space="0" w:color="auto"/>
          </w:divBdr>
        </w:div>
        <w:div w:id="346256032">
          <w:marLeft w:val="396"/>
          <w:marRight w:val="0"/>
          <w:marTop w:val="0"/>
          <w:marBottom w:val="60"/>
          <w:divBdr>
            <w:top w:val="none" w:sz="0" w:space="0" w:color="auto"/>
            <w:left w:val="none" w:sz="0" w:space="0" w:color="auto"/>
            <w:bottom w:val="none" w:sz="0" w:space="0" w:color="auto"/>
            <w:right w:val="none" w:sz="0" w:space="0" w:color="auto"/>
          </w:divBdr>
        </w:div>
        <w:div w:id="179441149">
          <w:marLeft w:val="0"/>
          <w:marRight w:val="0"/>
          <w:marTop w:val="0"/>
          <w:marBottom w:val="60"/>
          <w:divBdr>
            <w:top w:val="none" w:sz="0" w:space="0" w:color="auto"/>
            <w:left w:val="none" w:sz="0" w:space="0" w:color="auto"/>
            <w:bottom w:val="none" w:sz="0" w:space="0" w:color="auto"/>
            <w:right w:val="none" w:sz="0" w:space="0" w:color="auto"/>
          </w:divBdr>
        </w:div>
        <w:div w:id="570390051">
          <w:marLeft w:val="0"/>
          <w:marRight w:val="0"/>
          <w:marTop w:val="0"/>
          <w:marBottom w:val="60"/>
          <w:divBdr>
            <w:top w:val="none" w:sz="0" w:space="0" w:color="auto"/>
            <w:left w:val="none" w:sz="0" w:space="0" w:color="auto"/>
            <w:bottom w:val="none" w:sz="0" w:space="0" w:color="auto"/>
            <w:right w:val="none" w:sz="0" w:space="0" w:color="auto"/>
          </w:divBdr>
        </w:div>
        <w:div w:id="1330330211">
          <w:marLeft w:val="0"/>
          <w:marRight w:val="0"/>
          <w:marTop w:val="0"/>
          <w:marBottom w:val="60"/>
          <w:divBdr>
            <w:top w:val="none" w:sz="0" w:space="0" w:color="auto"/>
            <w:left w:val="none" w:sz="0" w:space="0" w:color="auto"/>
            <w:bottom w:val="none" w:sz="0" w:space="0" w:color="auto"/>
            <w:right w:val="none" w:sz="0" w:space="0" w:color="auto"/>
          </w:divBdr>
        </w:div>
        <w:div w:id="18437837">
          <w:marLeft w:val="0"/>
          <w:marRight w:val="0"/>
          <w:marTop w:val="0"/>
          <w:marBottom w:val="60"/>
          <w:divBdr>
            <w:top w:val="none" w:sz="0" w:space="0" w:color="auto"/>
            <w:left w:val="none" w:sz="0" w:space="0" w:color="auto"/>
            <w:bottom w:val="none" w:sz="0" w:space="0" w:color="auto"/>
            <w:right w:val="none" w:sz="0" w:space="0" w:color="auto"/>
          </w:divBdr>
        </w:div>
        <w:div w:id="472135009">
          <w:marLeft w:val="0"/>
          <w:marRight w:val="0"/>
          <w:marTop w:val="0"/>
          <w:marBottom w:val="60"/>
          <w:divBdr>
            <w:top w:val="none" w:sz="0" w:space="0" w:color="auto"/>
            <w:left w:val="none" w:sz="0" w:space="0" w:color="auto"/>
            <w:bottom w:val="none" w:sz="0" w:space="0" w:color="auto"/>
            <w:right w:val="none" w:sz="0" w:space="0" w:color="auto"/>
          </w:divBdr>
        </w:div>
        <w:div w:id="1931769204">
          <w:marLeft w:val="442"/>
          <w:marRight w:val="0"/>
          <w:marTop w:val="0"/>
          <w:marBottom w:val="60"/>
          <w:divBdr>
            <w:top w:val="none" w:sz="0" w:space="0" w:color="auto"/>
            <w:left w:val="none" w:sz="0" w:space="0" w:color="auto"/>
            <w:bottom w:val="none" w:sz="0" w:space="0" w:color="auto"/>
            <w:right w:val="none" w:sz="0" w:space="0" w:color="auto"/>
          </w:divBdr>
        </w:div>
        <w:div w:id="387462822">
          <w:marLeft w:val="442"/>
          <w:marRight w:val="0"/>
          <w:marTop w:val="0"/>
          <w:marBottom w:val="60"/>
          <w:divBdr>
            <w:top w:val="none" w:sz="0" w:space="0" w:color="auto"/>
            <w:left w:val="none" w:sz="0" w:space="0" w:color="auto"/>
            <w:bottom w:val="none" w:sz="0" w:space="0" w:color="auto"/>
            <w:right w:val="none" w:sz="0" w:space="0" w:color="auto"/>
          </w:divBdr>
        </w:div>
        <w:div w:id="167251638">
          <w:marLeft w:val="396"/>
          <w:marRight w:val="0"/>
          <w:marTop w:val="0"/>
          <w:marBottom w:val="60"/>
          <w:divBdr>
            <w:top w:val="none" w:sz="0" w:space="0" w:color="auto"/>
            <w:left w:val="none" w:sz="0" w:space="0" w:color="auto"/>
            <w:bottom w:val="none" w:sz="0" w:space="0" w:color="auto"/>
            <w:right w:val="none" w:sz="0" w:space="0" w:color="auto"/>
          </w:divBdr>
        </w:div>
        <w:div w:id="1502432018">
          <w:marLeft w:val="0"/>
          <w:marRight w:val="0"/>
          <w:marTop w:val="0"/>
          <w:marBottom w:val="60"/>
          <w:divBdr>
            <w:top w:val="none" w:sz="0" w:space="0" w:color="auto"/>
            <w:left w:val="none" w:sz="0" w:space="0" w:color="auto"/>
            <w:bottom w:val="none" w:sz="0" w:space="0" w:color="auto"/>
            <w:right w:val="none" w:sz="0" w:space="0" w:color="auto"/>
          </w:divBdr>
        </w:div>
        <w:div w:id="458307731">
          <w:marLeft w:val="0"/>
          <w:marRight w:val="0"/>
          <w:marTop w:val="0"/>
          <w:marBottom w:val="60"/>
          <w:divBdr>
            <w:top w:val="none" w:sz="0" w:space="0" w:color="auto"/>
            <w:left w:val="none" w:sz="0" w:space="0" w:color="auto"/>
            <w:bottom w:val="none" w:sz="0" w:space="0" w:color="auto"/>
            <w:right w:val="none" w:sz="0" w:space="0" w:color="auto"/>
          </w:divBdr>
        </w:div>
        <w:div w:id="97726195">
          <w:marLeft w:val="0"/>
          <w:marRight w:val="0"/>
          <w:marTop w:val="0"/>
          <w:marBottom w:val="60"/>
          <w:divBdr>
            <w:top w:val="none" w:sz="0" w:space="0" w:color="auto"/>
            <w:left w:val="none" w:sz="0" w:space="0" w:color="auto"/>
            <w:bottom w:val="none" w:sz="0" w:space="0" w:color="auto"/>
            <w:right w:val="none" w:sz="0" w:space="0" w:color="auto"/>
          </w:divBdr>
        </w:div>
        <w:div w:id="985546289">
          <w:marLeft w:val="0"/>
          <w:marRight w:val="0"/>
          <w:marTop w:val="0"/>
          <w:marBottom w:val="60"/>
          <w:divBdr>
            <w:top w:val="none" w:sz="0" w:space="0" w:color="auto"/>
            <w:left w:val="none" w:sz="0" w:space="0" w:color="auto"/>
            <w:bottom w:val="none" w:sz="0" w:space="0" w:color="auto"/>
            <w:right w:val="none" w:sz="0" w:space="0" w:color="auto"/>
          </w:divBdr>
        </w:div>
        <w:div w:id="1739282843">
          <w:marLeft w:val="0"/>
          <w:marRight w:val="0"/>
          <w:marTop w:val="0"/>
          <w:marBottom w:val="60"/>
          <w:divBdr>
            <w:top w:val="none" w:sz="0" w:space="0" w:color="auto"/>
            <w:left w:val="none" w:sz="0" w:space="0" w:color="auto"/>
            <w:bottom w:val="none" w:sz="0" w:space="0" w:color="auto"/>
            <w:right w:val="none" w:sz="0" w:space="0" w:color="auto"/>
          </w:divBdr>
        </w:div>
        <w:div w:id="599487492">
          <w:marLeft w:val="0"/>
          <w:marRight w:val="0"/>
          <w:marTop w:val="0"/>
          <w:marBottom w:val="60"/>
          <w:divBdr>
            <w:top w:val="none" w:sz="0" w:space="0" w:color="auto"/>
            <w:left w:val="none" w:sz="0" w:space="0" w:color="auto"/>
            <w:bottom w:val="none" w:sz="0" w:space="0" w:color="auto"/>
            <w:right w:val="none" w:sz="0" w:space="0" w:color="auto"/>
          </w:divBdr>
        </w:div>
        <w:div w:id="1478843717">
          <w:marLeft w:val="396"/>
          <w:marRight w:val="0"/>
          <w:marTop w:val="0"/>
          <w:marBottom w:val="60"/>
          <w:divBdr>
            <w:top w:val="none" w:sz="0" w:space="0" w:color="auto"/>
            <w:left w:val="none" w:sz="0" w:space="0" w:color="auto"/>
            <w:bottom w:val="none" w:sz="0" w:space="0" w:color="auto"/>
            <w:right w:val="none" w:sz="0" w:space="0" w:color="auto"/>
          </w:divBdr>
        </w:div>
        <w:div w:id="962881533">
          <w:marLeft w:val="396"/>
          <w:marRight w:val="0"/>
          <w:marTop w:val="0"/>
          <w:marBottom w:val="60"/>
          <w:divBdr>
            <w:top w:val="none" w:sz="0" w:space="0" w:color="auto"/>
            <w:left w:val="none" w:sz="0" w:space="0" w:color="auto"/>
            <w:bottom w:val="none" w:sz="0" w:space="0" w:color="auto"/>
            <w:right w:val="none" w:sz="0" w:space="0" w:color="auto"/>
          </w:divBdr>
        </w:div>
        <w:div w:id="2126464995">
          <w:marLeft w:val="0"/>
          <w:marRight w:val="0"/>
          <w:marTop w:val="0"/>
          <w:marBottom w:val="60"/>
          <w:divBdr>
            <w:top w:val="none" w:sz="0" w:space="0" w:color="auto"/>
            <w:left w:val="none" w:sz="0" w:space="0" w:color="auto"/>
            <w:bottom w:val="none" w:sz="0" w:space="0" w:color="auto"/>
            <w:right w:val="none" w:sz="0" w:space="0" w:color="auto"/>
          </w:divBdr>
        </w:div>
        <w:div w:id="2032148424">
          <w:marLeft w:val="0"/>
          <w:marRight w:val="0"/>
          <w:marTop w:val="0"/>
          <w:marBottom w:val="60"/>
          <w:divBdr>
            <w:top w:val="none" w:sz="0" w:space="0" w:color="auto"/>
            <w:left w:val="none" w:sz="0" w:space="0" w:color="auto"/>
            <w:bottom w:val="none" w:sz="0" w:space="0" w:color="auto"/>
            <w:right w:val="none" w:sz="0" w:space="0" w:color="auto"/>
          </w:divBdr>
        </w:div>
        <w:div w:id="1342856431">
          <w:marLeft w:val="0"/>
          <w:marRight w:val="0"/>
          <w:marTop w:val="0"/>
          <w:marBottom w:val="60"/>
          <w:divBdr>
            <w:top w:val="none" w:sz="0" w:space="0" w:color="auto"/>
            <w:left w:val="none" w:sz="0" w:space="0" w:color="auto"/>
            <w:bottom w:val="none" w:sz="0" w:space="0" w:color="auto"/>
            <w:right w:val="none" w:sz="0" w:space="0" w:color="auto"/>
          </w:divBdr>
        </w:div>
        <w:div w:id="1877153562">
          <w:marLeft w:val="417"/>
          <w:marRight w:val="0"/>
          <w:marTop w:val="0"/>
          <w:marBottom w:val="60"/>
          <w:divBdr>
            <w:top w:val="none" w:sz="0" w:space="0" w:color="auto"/>
            <w:left w:val="none" w:sz="0" w:space="0" w:color="auto"/>
            <w:bottom w:val="none" w:sz="0" w:space="0" w:color="auto"/>
            <w:right w:val="none" w:sz="0" w:space="0" w:color="auto"/>
          </w:divBdr>
        </w:div>
        <w:div w:id="1550188805">
          <w:marLeft w:val="417"/>
          <w:marRight w:val="0"/>
          <w:marTop w:val="0"/>
          <w:marBottom w:val="60"/>
          <w:divBdr>
            <w:top w:val="none" w:sz="0" w:space="0" w:color="auto"/>
            <w:left w:val="none" w:sz="0" w:space="0" w:color="auto"/>
            <w:bottom w:val="none" w:sz="0" w:space="0" w:color="auto"/>
            <w:right w:val="none" w:sz="0" w:space="0" w:color="auto"/>
          </w:divBdr>
        </w:div>
        <w:div w:id="427124301">
          <w:marLeft w:val="0"/>
          <w:marRight w:val="0"/>
          <w:marTop w:val="0"/>
          <w:marBottom w:val="60"/>
          <w:divBdr>
            <w:top w:val="none" w:sz="0" w:space="0" w:color="auto"/>
            <w:left w:val="none" w:sz="0" w:space="0" w:color="auto"/>
            <w:bottom w:val="none" w:sz="0" w:space="0" w:color="auto"/>
            <w:right w:val="none" w:sz="0" w:space="0" w:color="auto"/>
          </w:divBdr>
        </w:div>
        <w:div w:id="1292442766">
          <w:marLeft w:val="0"/>
          <w:marRight w:val="0"/>
          <w:marTop w:val="0"/>
          <w:marBottom w:val="60"/>
          <w:divBdr>
            <w:top w:val="none" w:sz="0" w:space="0" w:color="auto"/>
            <w:left w:val="none" w:sz="0" w:space="0" w:color="auto"/>
            <w:bottom w:val="none" w:sz="0" w:space="0" w:color="auto"/>
            <w:right w:val="none" w:sz="0" w:space="0" w:color="auto"/>
          </w:divBdr>
        </w:div>
        <w:div w:id="2005350674">
          <w:marLeft w:val="0"/>
          <w:marRight w:val="0"/>
          <w:marTop w:val="0"/>
          <w:marBottom w:val="60"/>
          <w:divBdr>
            <w:top w:val="none" w:sz="0" w:space="0" w:color="auto"/>
            <w:left w:val="none" w:sz="0" w:space="0" w:color="auto"/>
            <w:bottom w:val="none" w:sz="0" w:space="0" w:color="auto"/>
            <w:right w:val="none" w:sz="0" w:space="0" w:color="auto"/>
          </w:divBdr>
        </w:div>
        <w:div w:id="77291234">
          <w:marLeft w:val="417"/>
          <w:marRight w:val="0"/>
          <w:marTop w:val="0"/>
          <w:marBottom w:val="60"/>
          <w:divBdr>
            <w:top w:val="none" w:sz="0" w:space="0" w:color="auto"/>
            <w:left w:val="none" w:sz="0" w:space="0" w:color="auto"/>
            <w:bottom w:val="none" w:sz="0" w:space="0" w:color="auto"/>
            <w:right w:val="none" w:sz="0" w:space="0" w:color="auto"/>
          </w:divBdr>
        </w:div>
        <w:div w:id="542524096">
          <w:marLeft w:val="417"/>
          <w:marRight w:val="0"/>
          <w:marTop w:val="0"/>
          <w:marBottom w:val="60"/>
          <w:divBdr>
            <w:top w:val="none" w:sz="0" w:space="0" w:color="auto"/>
            <w:left w:val="none" w:sz="0" w:space="0" w:color="auto"/>
            <w:bottom w:val="none" w:sz="0" w:space="0" w:color="auto"/>
            <w:right w:val="none" w:sz="0" w:space="0" w:color="auto"/>
          </w:divBdr>
        </w:div>
        <w:div w:id="1359962830">
          <w:marLeft w:val="396"/>
          <w:marRight w:val="0"/>
          <w:marTop w:val="0"/>
          <w:marBottom w:val="60"/>
          <w:divBdr>
            <w:top w:val="none" w:sz="0" w:space="0" w:color="auto"/>
            <w:left w:val="none" w:sz="0" w:space="0" w:color="auto"/>
            <w:bottom w:val="none" w:sz="0" w:space="0" w:color="auto"/>
            <w:right w:val="none" w:sz="0" w:space="0" w:color="auto"/>
          </w:divBdr>
        </w:div>
        <w:div w:id="666135330">
          <w:marLeft w:val="0"/>
          <w:marRight w:val="0"/>
          <w:marTop w:val="0"/>
          <w:marBottom w:val="60"/>
          <w:divBdr>
            <w:top w:val="none" w:sz="0" w:space="0" w:color="auto"/>
            <w:left w:val="none" w:sz="0" w:space="0" w:color="auto"/>
            <w:bottom w:val="none" w:sz="0" w:space="0" w:color="auto"/>
            <w:right w:val="none" w:sz="0" w:space="0" w:color="auto"/>
          </w:divBdr>
        </w:div>
        <w:div w:id="259141991">
          <w:marLeft w:val="0"/>
          <w:marRight w:val="0"/>
          <w:marTop w:val="0"/>
          <w:marBottom w:val="60"/>
          <w:divBdr>
            <w:top w:val="none" w:sz="0" w:space="0" w:color="auto"/>
            <w:left w:val="none" w:sz="0" w:space="0" w:color="auto"/>
            <w:bottom w:val="none" w:sz="0" w:space="0" w:color="auto"/>
            <w:right w:val="none" w:sz="0" w:space="0" w:color="auto"/>
          </w:divBdr>
        </w:div>
        <w:div w:id="1187216367">
          <w:marLeft w:val="0"/>
          <w:marRight w:val="0"/>
          <w:marTop w:val="0"/>
          <w:marBottom w:val="60"/>
          <w:divBdr>
            <w:top w:val="none" w:sz="0" w:space="0" w:color="auto"/>
            <w:left w:val="none" w:sz="0" w:space="0" w:color="auto"/>
            <w:bottom w:val="none" w:sz="0" w:space="0" w:color="auto"/>
            <w:right w:val="none" w:sz="0" w:space="0" w:color="auto"/>
          </w:divBdr>
        </w:div>
        <w:div w:id="584998326">
          <w:marLeft w:val="417"/>
          <w:marRight w:val="0"/>
          <w:marTop w:val="0"/>
          <w:marBottom w:val="60"/>
          <w:divBdr>
            <w:top w:val="none" w:sz="0" w:space="0" w:color="auto"/>
            <w:left w:val="none" w:sz="0" w:space="0" w:color="auto"/>
            <w:bottom w:val="none" w:sz="0" w:space="0" w:color="auto"/>
            <w:right w:val="none" w:sz="0" w:space="0" w:color="auto"/>
          </w:divBdr>
        </w:div>
        <w:div w:id="1017118996">
          <w:marLeft w:val="417"/>
          <w:marRight w:val="0"/>
          <w:marTop w:val="0"/>
          <w:marBottom w:val="60"/>
          <w:divBdr>
            <w:top w:val="none" w:sz="0" w:space="0" w:color="auto"/>
            <w:left w:val="none" w:sz="0" w:space="0" w:color="auto"/>
            <w:bottom w:val="none" w:sz="0" w:space="0" w:color="auto"/>
            <w:right w:val="none" w:sz="0" w:space="0" w:color="auto"/>
          </w:divBdr>
        </w:div>
        <w:div w:id="1663698481">
          <w:marLeft w:val="0"/>
          <w:marRight w:val="0"/>
          <w:marTop w:val="0"/>
          <w:marBottom w:val="60"/>
          <w:divBdr>
            <w:top w:val="none" w:sz="0" w:space="0" w:color="auto"/>
            <w:left w:val="none" w:sz="0" w:space="0" w:color="auto"/>
            <w:bottom w:val="none" w:sz="0" w:space="0" w:color="auto"/>
            <w:right w:val="none" w:sz="0" w:space="0" w:color="auto"/>
          </w:divBdr>
        </w:div>
        <w:div w:id="266932669">
          <w:marLeft w:val="0"/>
          <w:marRight w:val="0"/>
          <w:marTop w:val="0"/>
          <w:marBottom w:val="60"/>
          <w:divBdr>
            <w:top w:val="none" w:sz="0" w:space="0" w:color="auto"/>
            <w:left w:val="none" w:sz="0" w:space="0" w:color="auto"/>
            <w:bottom w:val="none" w:sz="0" w:space="0" w:color="auto"/>
            <w:right w:val="none" w:sz="0" w:space="0" w:color="auto"/>
          </w:divBdr>
        </w:div>
        <w:div w:id="530415220">
          <w:marLeft w:val="0"/>
          <w:marRight w:val="0"/>
          <w:marTop w:val="0"/>
          <w:marBottom w:val="60"/>
          <w:divBdr>
            <w:top w:val="none" w:sz="0" w:space="0" w:color="auto"/>
            <w:left w:val="none" w:sz="0" w:space="0" w:color="auto"/>
            <w:bottom w:val="none" w:sz="0" w:space="0" w:color="auto"/>
            <w:right w:val="none" w:sz="0" w:space="0" w:color="auto"/>
          </w:divBdr>
        </w:div>
        <w:div w:id="1189952363">
          <w:marLeft w:val="396"/>
          <w:marRight w:val="0"/>
          <w:marTop w:val="0"/>
          <w:marBottom w:val="60"/>
          <w:divBdr>
            <w:top w:val="none" w:sz="0" w:space="0" w:color="auto"/>
            <w:left w:val="none" w:sz="0" w:space="0" w:color="auto"/>
            <w:bottom w:val="none" w:sz="0" w:space="0" w:color="auto"/>
            <w:right w:val="none" w:sz="0" w:space="0" w:color="auto"/>
          </w:divBdr>
        </w:div>
        <w:div w:id="304547368">
          <w:marLeft w:val="0"/>
          <w:marRight w:val="0"/>
          <w:marTop w:val="0"/>
          <w:marBottom w:val="60"/>
          <w:divBdr>
            <w:top w:val="none" w:sz="0" w:space="0" w:color="auto"/>
            <w:left w:val="none" w:sz="0" w:space="0" w:color="auto"/>
            <w:bottom w:val="none" w:sz="0" w:space="0" w:color="auto"/>
            <w:right w:val="none" w:sz="0" w:space="0" w:color="auto"/>
          </w:divBdr>
        </w:div>
        <w:div w:id="1108810711">
          <w:marLeft w:val="0"/>
          <w:marRight w:val="0"/>
          <w:marTop w:val="0"/>
          <w:marBottom w:val="60"/>
          <w:divBdr>
            <w:top w:val="none" w:sz="0" w:space="0" w:color="auto"/>
            <w:left w:val="none" w:sz="0" w:space="0" w:color="auto"/>
            <w:bottom w:val="none" w:sz="0" w:space="0" w:color="auto"/>
            <w:right w:val="none" w:sz="0" w:space="0" w:color="auto"/>
          </w:divBdr>
        </w:div>
        <w:div w:id="455876259">
          <w:marLeft w:val="0"/>
          <w:marRight w:val="0"/>
          <w:marTop w:val="0"/>
          <w:marBottom w:val="60"/>
          <w:divBdr>
            <w:top w:val="none" w:sz="0" w:space="0" w:color="auto"/>
            <w:left w:val="none" w:sz="0" w:space="0" w:color="auto"/>
            <w:bottom w:val="none" w:sz="0" w:space="0" w:color="auto"/>
            <w:right w:val="none" w:sz="0" w:space="0" w:color="auto"/>
          </w:divBdr>
        </w:div>
        <w:div w:id="1547908419">
          <w:marLeft w:val="417"/>
          <w:marRight w:val="0"/>
          <w:marTop w:val="0"/>
          <w:marBottom w:val="60"/>
          <w:divBdr>
            <w:top w:val="none" w:sz="0" w:space="0" w:color="auto"/>
            <w:left w:val="none" w:sz="0" w:space="0" w:color="auto"/>
            <w:bottom w:val="none" w:sz="0" w:space="0" w:color="auto"/>
            <w:right w:val="none" w:sz="0" w:space="0" w:color="auto"/>
          </w:divBdr>
        </w:div>
        <w:div w:id="1709060149">
          <w:marLeft w:val="417"/>
          <w:marRight w:val="0"/>
          <w:marTop w:val="0"/>
          <w:marBottom w:val="60"/>
          <w:divBdr>
            <w:top w:val="none" w:sz="0" w:space="0" w:color="auto"/>
            <w:left w:val="none" w:sz="0" w:space="0" w:color="auto"/>
            <w:bottom w:val="none" w:sz="0" w:space="0" w:color="auto"/>
            <w:right w:val="none" w:sz="0" w:space="0" w:color="auto"/>
          </w:divBdr>
        </w:div>
        <w:div w:id="4747503">
          <w:marLeft w:val="0"/>
          <w:marRight w:val="0"/>
          <w:marTop w:val="0"/>
          <w:marBottom w:val="60"/>
          <w:divBdr>
            <w:top w:val="none" w:sz="0" w:space="0" w:color="auto"/>
            <w:left w:val="none" w:sz="0" w:space="0" w:color="auto"/>
            <w:bottom w:val="none" w:sz="0" w:space="0" w:color="auto"/>
            <w:right w:val="none" w:sz="0" w:space="0" w:color="auto"/>
          </w:divBdr>
        </w:div>
        <w:div w:id="723142007">
          <w:marLeft w:val="417"/>
          <w:marRight w:val="0"/>
          <w:marTop w:val="0"/>
          <w:marBottom w:val="60"/>
          <w:divBdr>
            <w:top w:val="none" w:sz="0" w:space="0" w:color="auto"/>
            <w:left w:val="none" w:sz="0" w:space="0" w:color="auto"/>
            <w:bottom w:val="none" w:sz="0" w:space="0" w:color="auto"/>
            <w:right w:val="none" w:sz="0" w:space="0" w:color="auto"/>
          </w:divBdr>
        </w:div>
        <w:div w:id="121928194">
          <w:marLeft w:val="417"/>
          <w:marRight w:val="0"/>
          <w:marTop w:val="0"/>
          <w:marBottom w:val="60"/>
          <w:divBdr>
            <w:top w:val="none" w:sz="0" w:space="0" w:color="auto"/>
            <w:left w:val="none" w:sz="0" w:space="0" w:color="auto"/>
            <w:bottom w:val="none" w:sz="0" w:space="0" w:color="auto"/>
            <w:right w:val="none" w:sz="0" w:space="0" w:color="auto"/>
          </w:divBdr>
        </w:div>
        <w:div w:id="1404913664">
          <w:marLeft w:val="0"/>
          <w:marRight w:val="0"/>
          <w:marTop w:val="0"/>
          <w:marBottom w:val="60"/>
          <w:divBdr>
            <w:top w:val="none" w:sz="0" w:space="0" w:color="auto"/>
            <w:left w:val="none" w:sz="0" w:space="0" w:color="auto"/>
            <w:bottom w:val="none" w:sz="0" w:space="0" w:color="auto"/>
            <w:right w:val="none" w:sz="0" w:space="0" w:color="auto"/>
          </w:divBdr>
        </w:div>
        <w:div w:id="1466049496">
          <w:marLeft w:val="0"/>
          <w:marRight w:val="0"/>
          <w:marTop w:val="0"/>
          <w:marBottom w:val="200"/>
          <w:divBdr>
            <w:top w:val="none" w:sz="0" w:space="0" w:color="auto"/>
            <w:left w:val="none" w:sz="0" w:space="0" w:color="auto"/>
            <w:bottom w:val="none" w:sz="0" w:space="0" w:color="auto"/>
            <w:right w:val="none" w:sz="0" w:space="0" w:color="auto"/>
          </w:divBdr>
        </w:div>
        <w:div w:id="464978130">
          <w:marLeft w:val="0"/>
          <w:marRight w:val="0"/>
          <w:marTop w:val="0"/>
          <w:marBottom w:val="200"/>
          <w:divBdr>
            <w:top w:val="none" w:sz="0" w:space="0" w:color="auto"/>
            <w:left w:val="none" w:sz="0" w:space="0" w:color="auto"/>
            <w:bottom w:val="none" w:sz="0" w:space="0" w:color="auto"/>
            <w:right w:val="none" w:sz="0" w:space="0" w:color="auto"/>
          </w:divBdr>
        </w:div>
        <w:div w:id="74325881">
          <w:marLeft w:val="396"/>
          <w:marRight w:val="0"/>
          <w:marTop w:val="0"/>
          <w:marBottom w:val="60"/>
          <w:divBdr>
            <w:top w:val="none" w:sz="0" w:space="0" w:color="auto"/>
            <w:left w:val="none" w:sz="0" w:space="0" w:color="auto"/>
            <w:bottom w:val="none" w:sz="0" w:space="0" w:color="auto"/>
            <w:right w:val="none" w:sz="0" w:space="0" w:color="auto"/>
          </w:divBdr>
        </w:div>
        <w:div w:id="2029410011">
          <w:marLeft w:val="0"/>
          <w:marRight w:val="0"/>
          <w:marTop w:val="0"/>
          <w:marBottom w:val="60"/>
          <w:divBdr>
            <w:top w:val="none" w:sz="0" w:space="0" w:color="auto"/>
            <w:left w:val="none" w:sz="0" w:space="0" w:color="auto"/>
            <w:bottom w:val="none" w:sz="0" w:space="0" w:color="auto"/>
            <w:right w:val="none" w:sz="0" w:space="0" w:color="auto"/>
          </w:divBdr>
        </w:div>
        <w:div w:id="729111075">
          <w:marLeft w:val="0"/>
          <w:marRight w:val="0"/>
          <w:marTop w:val="0"/>
          <w:marBottom w:val="60"/>
          <w:divBdr>
            <w:top w:val="none" w:sz="0" w:space="0" w:color="auto"/>
            <w:left w:val="none" w:sz="0" w:space="0" w:color="auto"/>
            <w:bottom w:val="none" w:sz="0" w:space="0" w:color="auto"/>
            <w:right w:val="none" w:sz="0" w:space="0" w:color="auto"/>
          </w:divBdr>
        </w:div>
        <w:div w:id="526143154">
          <w:marLeft w:val="0"/>
          <w:marRight w:val="0"/>
          <w:marTop w:val="0"/>
          <w:marBottom w:val="60"/>
          <w:divBdr>
            <w:top w:val="none" w:sz="0" w:space="0" w:color="auto"/>
            <w:left w:val="none" w:sz="0" w:space="0" w:color="auto"/>
            <w:bottom w:val="none" w:sz="0" w:space="0" w:color="auto"/>
            <w:right w:val="none" w:sz="0" w:space="0" w:color="auto"/>
          </w:divBdr>
        </w:div>
        <w:div w:id="823934107">
          <w:marLeft w:val="417"/>
          <w:marRight w:val="0"/>
          <w:marTop w:val="0"/>
          <w:marBottom w:val="60"/>
          <w:divBdr>
            <w:top w:val="none" w:sz="0" w:space="0" w:color="auto"/>
            <w:left w:val="none" w:sz="0" w:space="0" w:color="auto"/>
            <w:bottom w:val="none" w:sz="0" w:space="0" w:color="auto"/>
            <w:right w:val="none" w:sz="0" w:space="0" w:color="auto"/>
          </w:divBdr>
        </w:div>
        <w:div w:id="237372685">
          <w:marLeft w:val="417"/>
          <w:marRight w:val="0"/>
          <w:marTop w:val="0"/>
          <w:marBottom w:val="60"/>
          <w:divBdr>
            <w:top w:val="none" w:sz="0" w:space="0" w:color="auto"/>
            <w:left w:val="none" w:sz="0" w:space="0" w:color="auto"/>
            <w:bottom w:val="none" w:sz="0" w:space="0" w:color="auto"/>
            <w:right w:val="none" w:sz="0" w:space="0" w:color="auto"/>
          </w:divBdr>
        </w:div>
        <w:div w:id="1119835754">
          <w:marLeft w:val="0"/>
          <w:marRight w:val="0"/>
          <w:marTop w:val="0"/>
          <w:marBottom w:val="60"/>
          <w:divBdr>
            <w:top w:val="none" w:sz="0" w:space="0" w:color="auto"/>
            <w:left w:val="none" w:sz="0" w:space="0" w:color="auto"/>
            <w:bottom w:val="none" w:sz="0" w:space="0" w:color="auto"/>
            <w:right w:val="none" w:sz="0" w:space="0" w:color="auto"/>
          </w:divBdr>
        </w:div>
        <w:div w:id="1385714280">
          <w:marLeft w:val="0"/>
          <w:marRight w:val="0"/>
          <w:marTop w:val="0"/>
          <w:marBottom w:val="60"/>
          <w:divBdr>
            <w:top w:val="none" w:sz="0" w:space="0" w:color="auto"/>
            <w:left w:val="none" w:sz="0" w:space="0" w:color="auto"/>
            <w:bottom w:val="none" w:sz="0" w:space="0" w:color="auto"/>
            <w:right w:val="none" w:sz="0" w:space="0" w:color="auto"/>
          </w:divBdr>
        </w:div>
        <w:div w:id="2030257020">
          <w:marLeft w:val="396"/>
          <w:marRight w:val="0"/>
          <w:marTop w:val="0"/>
          <w:marBottom w:val="60"/>
          <w:divBdr>
            <w:top w:val="none" w:sz="0" w:space="0" w:color="auto"/>
            <w:left w:val="none" w:sz="0" w:space="0" w:color="auto"/>
            <w:bottom w:val="none" w:sz="0" w:space="0" w:color="auto"/>
            <w:right w:val="none" w:sz="0" w:space="0" w:color="auto"/>
          </w:divBdr>
        </w:div>
        <w:div w:id="139541776">
          <w:marLeft w:val="0"/>
          <w:marRight w:val="0"/>
          <w:marTop w:val="0"/>
          <w:marBottom w:val="60"/>
          <w:divBdr>
            <w:top w:val="none" w:sz="0" w:space="0" w:color="auto"/>
            <w:left w:val="none" w:sz="0" w:space="0" w:color="auto"/>
            <w:bottom w:val="none" w:sz="0" w:space="0" w:color="auto"/>
            <w:right w:val="none" w:sz="0" w:space="0" w:color="auto"/>
          </w:divBdr>
        </w:div>
        <w:div w:id="436024991">
          <w:marLeft w:val="0"/>
          <w:marRight w:val="0"/>
          <w:marTop w:val="0"/>
          <w:marBottom w:val="60"/>
          <w:divBdr>
            <w:top w:val="none" w:sz="0" w:space="0" w:color="auto"/>
            <w:left w:val="none" w:sz="0" w:space="0" w:color="auto"/>
            <w:bottom w:val="none" w:sz="0" w:space="0" w:color="auto"/>
            <w:right w:val="none" w:sz="0" w:space="0" w:color="auto"/>
          </w:divBdr>
        </w:div>
        <w:div w:id="226769866">
          <w:marLeft w:val="0"/>
          <w:marRight w:val="0"/>
          <w:marTop w:val="0"/>
          <w:marBottom w:val="60"/>
          <w:divBdr>
            <w:top w:val="none" w:sz="0" w:space="0" w:color="auto"/>
            <w:left w:val="none" w:sz="0" w:space="0" w:color="auto"/>
            <w:bottom w:val="none" w:sz="0" w:space="0" w:color="auto"/>
            <w:right w:val="none" w:sz="0" w:space="0" w:color="auto"/>
          </w:divBdr>
        </w:div>
        <w:div w:id="1013261175">
          <w:marLeft w:val="417"/>
          <w:marRight w:val="0"/>
          <w:marTop w:val="0"/>
          <w:marBottom w:val="60"/>
          <w:divBdr>
            <w:top w:val="none" w:sz="0" w:space="0" w:color="auto"/>
            <w:left w:val="none" w:sz="0" w:space="0" w:color="auto"/>
            <w:bottom w:val="none" w:sz="0" w:space="0" w:color="auto"/>
            <w:right w:val="none" w:sz="0" w:space="0" w:color="auto"/>
          </w:divBdr>
        </w:div>
        <w:div w:id="470292791">
          <w:marLeft w:val="417"/>
          <w:marRight w:val="0"/>
          <w:marTop w:val="0"/>
          <w:marBottom w:val="60"/>
          <w:divBdr>
            <w:top w:val="none" w:sz="0" w:space="0" w:color="auto"/>
            <w:left w:val="none" w:sz="0" w:space="0" w:color="auto"/>
            <w:bottom w:val="none" w:sz="0" w:space="0" w:color="auto"/>
            <w:right w:val="none" w:sz="0" w:space="0" w:color="auto"/>
          </w:divBdr>
        </w:div>
        <w:div w:id="1571230563">
          <w:marLeft w:val="0"/>
          <w:marRight w:val="0"/>
          <w:marTop w:val="0"/>
          <w:marBottom w:val="60"/>
          <w:divBdr>
            <w:top w:val="none" w:sz="0" w:space="0" w:color="auto"/>
            <w:left w:val="none" w:sz="0" w:space="0" w:color="auto"/>
            <w:bottom w:val="none" w:sz="0" w:space="0" w:color="auto"/>
            <w:right w:val="none" w:sz="0" w:space="0" w:color="auto"/>
          </w:divBdr>
        </w:div>
        <w:div w:id="1561282287">
          <w:marLeft w:val="0"/>
          <w:marRight w:val="0"/>
          <w:marTop w:val="0"/>
          <w:marBottom w:val="60"/>
          <w:divBdr>
            <w:top w:val="none" w:sz="0" w:space="0" w:color="auto"/>
            <w:left w:val="none" w:sz="0" w:space="0" w:color="auto"/>
            <w:bottom w:val="none" w:sz="0" w:space="0" w:color="auto"/>
            <w:right w:val="none" w:sz="0" w:space="0" w:color="auto"/>
          </w:divBdr>
        </w:div>
        <w:div w:id="1352533144">
          <w:marLeft w:val="0"/>
          <w:marRight w:val="0"/>
          <w:marTop w:val="0"/>
          <w:marBottom w:val="60"/>
          <w:divBdr>
            <w:top w:val="none" w:sz="0" w:space="0" w:color="auto"/>
            <w:left w:val="none" w:sz="0" w:space="0" w:color="auto"/>
            <w:bottom w:val="none" w:sz="0" w:space="0" w:color="auto"/>
            <w:right w:val="none" w:sz="0" w:space="0" w:color="auto"/>
          </w:divBdr>
        </w:div>
        <w:div w:id="1438065560">
          <w:marLeft w:val="396"/>
          <w:marRight w:val="0"/>
          <w:marTop w:val="0"/>
          <w:marBottom w:val="60"/>
          <w:divBdr>
            <w:top w:val="none" w:sz="0" w:space="0" w:color="auto"/>
            <w:left w:val="none" w:sz="0" w:space="0" w:color="auto"/>
            <w:bottom w:val="none" w:sz="0" w:space="0" w:color="auto"/>
            <w:right w:val="none" w:sz="0" w:space="0" w:color="auto"/>
          </w:divBdr>
        </w:div>
        <w:div w:id="132408046">
          <w:marLeft w:val="0"/>
          <w:marRight w:val="0"/>
          <w:marTop w:val="0"/>
          <w:marBottom w:val="60"/>
          <w:divBdr>
            <w:top w:val="none" w:sz="0" w:space="0" w:color="auto"/>
            <w:left w:val="none" w:sz="0" w:space="0" w:color="auto"/>
            <w:bottom w:val="none" w:sz="0" w:space="0" w:color="auto"/>
            <w:right w:val="none" w:sz="0" w:space="0" w:color="auto"/>
          </w:divBdr>
        </w:div>
        <w:div w:id="1604848292">
          <w:marLeft w:val="0"/>
          <w:marRight w:val="0"/>
          <w:marTop w:val="0"/>
          <w:marBottom w:val="60"/>
          <w:divBdr>
            <w:top w:val="none" w:sz="0" w:space="0" w:color="auto"/>
            <w:left w:val="none" w:sz="0" w:space="0" w:color="auto"/>
            <w:bottom w:val="none" w:sz="0" w:space="0" w:color="auto"/>
            <w:right w:val="none" w:sz="0" w:space="0" w:color="auto"/>
          </w:divBdr>
        </w:div>
        <w:div w:id="1282877762">
          <w:marLeft w:val="0"/>
          <w:marRight w:val="0"/>
          <w:marTop w:val="0"/>
          <w:marBottom w:val="60"/>
          <w:divBdr>
            <w:top w:val="none" w:sz="0" w:space="0" w:color="auto"/>
            <w:left w:val="none" w:sz="0" w:space="0" w:color="auto"/>
            <w:bottom w:val="none" w:sz="0" w:space="0" w:color="auto"/>
            <w:right w:val="none" w:sz="0" w:space="0" w:color="auto"/>
          </w:divBdr>
        </w:div>
        <w:div w:id="1658923623">
          <w:marLeft w:val="0"/>
          <w:marRight w:val="0"/>
          <w:marTop w:val="0"/>
          <w:marBottom w:val="60"/>
          <w:divBdr>
            <w:top w:val="none" w:sz="0" w:space="0" w:color="auto"/>
            <w:left w:val="none" w:sz="0" w:space="0" w:color="auto"/>
            <w:bottom w:val="none" w:sz="0" w:space="0" w:color="auto"/>
            <w:right w:val="none" w:sz="0" w:space="0" w:color="auto"/>
          </w:divBdr>
        </w:div>
        <w:div w:id="1143544276">
          <w:marLeft w:val="0"/>
          <w:marRight w:val="0"/>
          <w:marTop w:val="0"/>
          <w:marBottom w:val="60"/>
          <w:divBdr>
            <w:top w:val="none" w:sz="0" w:space="0" w:color="auto"/>
            <w:left w:val="none" w:sz="0" w:space="0" w:color="auto"/>
            <w:bottom w:val="none" w:sz="0" w:space="0" w:color="auto"/>
            <w:right w:val="none" w:sz="0" w:space="0" w:color="auto"/>
          </w:divBdr>
        </w:div>
        <w:div w:id="1546060283">
          <w:marLeft w:val="417"/>
          <w:marRight w:val="0"/>
          <w:marTop w:val="0"/>
          <w:marBottom w:val="60"/>
          <w:divBdr>
            <w:top w:val="none" w:sz="0" w:space="0" w:color="auto"/>
            <w:left w:val="none" w:sz="0" w:space="0" w:color="auto"/>
            <w:bottom w:val="none" w:sz="0" w:space="0" w:color="auto"/>
            <w:right w:val="none" w:sz="0" w:space="0" w:color="auto"/>
          </w:divBdr>
        </w:div>
        <w:div w:id="399029">
          <w:marLeft w:val="417"/>
          <w:marRight w:val="0"/>
          <w:marTop w:val="0"/>
          <w:marBottom w:val="60"/>
          <w:divBdr>
            <w:top w:val="none" w:sz="0" w:space="0" w:color="auto"/>
            <w:left w:val="none" w:sz="0" w:space="0" w:color="auto"/>
            <w:bottom w:val="none" w:sz="0" w:space="0" w:color="auto"/>
            <w:right w:val="none" w:sz="0" w:space="0" w:color="auto"/>
          </w:divBdr>
        </w:div>
        <w:div w:id="664236944">
          <w:marLeft w:val="0"/>
          <w:marRight w:val="0"/>
          <w:marTop w:val="0"/>
          <w:marBottom w:val="60"/>
          <w:divBdr>
            <w:top w:val="none" w:sz="0" w:space="0" w:color="auto"/>
            <w:left w:val="none" w:sz="0" w:space="0" w:color="auto"/>
            <w:bottom w:val="none" w:sz="0" w:space="0" w:color="auto"/>
            <w:right w:val="none" w:sz="0" w:space="0" w:color="auto"/>
          </w:divBdr>
        </w:div>
        <w:div w:id="104470115">
          <w:marLeft w:val="396"/>
          <w:marRight w:val="0"/>
          <w:marTop w:val="0"/>
          <w:marBottom w:val="60"/>
          <w:divBdr>
            <w:top w:val="none" w:sz="0" w:space="0" w:color="auto"/>
            <w:left w:val="none" w:sz="0" w:space="0" w:color="auto"/>
            <w:bottom w:val="none" w:sz="0" w:space="0" w:color="auto"/>
            <w:right w:val="none" w:sz="0" w:space="0" w:color="auto"/>
          </w:divBdr>
        </w:div>
        <w:div w:id="1548370069">
          <w:marLeft w:val="0"/>
          <w:marRight w:val="0"/>
          <w:marTop w:val="0"/>
          <w:marBottom w:val="60"/>
          <w:divBdr>
            <w:top w:val="none" w:sz="0" w:space="0" w:color="auto"/>
            <w:left w:val="none" w:sz="0" w:space="0" w:color="auto"/>
            <w:bottom w:val="none" w:sz="0" w:space="0" w:color="auto"/>
            <w:right w:val="none" w:sz="0" w:space="0" w:color="auto"/>
          </w:divBdr>
        </w:div>
        <w:div w:id="695350236">
          <w:marLeft w:val="0"/>
          <w:marRight w:val="0"/>
          <w:marTop w:val="0"/>
          <w:marBottom w:val="60"/>
          <w:divBdr>
            <w:top w:val="none" w:sz="0" w:space="0" w:color="auto"/>
            <w:left w:val="none" w:sz="0" w:space="0" w:color="auto"/>
            <w:bottom w:val="none" w:sz="0" w:space="0" w:color="auto"/>
            <w:right w:val="none" w:sz="0" w:space="0" w:color="auto"/>
          </w:divBdr>
        </w:div>
        <w:div w:id="520360209">
          <w:marLeft w:val="417"/>
          <w:marRight w:val="0"/>
          <w:marTop w:val="0"/>
          <w:marBottom w:val="60"/>
          <w:divBdr>
            <w:top w:val="none" w:sz="0" w:space="0" w:color="auto"/>
            <w:left w:val="none" w:sz="0" w:space="0" w:color="auto"/>
            <w:bottom w:val="none" w:sz="0" w:space="0" w:color="auto"/>
            <w:right w:val="none" w:sz="0" w:space="0" w:color="auto"/>
          </w:divBdr>
        </w:div>
        <w:div w:id="1463116633">
          <w:marLeft w:val="0"/>
          <w:marRight w:val="0"/>
          <w:marTop w:val="0"/>
          <w:marBottom w:val="60"/>
          <w:divBdr>
            <w:top w:val="none" w:sz="0" w:space="0" w:color="auto"/>
            <w:left w:val="none" w:sz="0" w:space="0" w:color="auto"/>
            <w:bottom w:val="none" w:sz="0" w:space="0" w:color="auto"/>
            <w:right w:val="none" w:sz="0" w:space="0" w:color="auto"/>
          </w:divBdr>
        </w:div>
        <w:div w:id="2138638409">
          <w:marLeft w:val="417"/>
          <w:marRight w:val="0"/>
          <w:marTop w:val="0"/>
          <w:marBottom w:val="60"/>
          <w:divBdr>
            <w:top w:val="none" w:sz="0" w:space="0" w:color="auto"/>
            <w:left w:val="none" w:sz="0" w:space="0" w:color="auto"/>
            <w:bottom w:val="none" w:sz="0" w:space="0" w:color="auto"/>
            <w:right w:val="none" w:sz="0" w:space="0" w:color="auto"/>
          </w:divBdr>
        </w:div>
        <w:div w:id="1821387831">
          <w:marLeft w:val="417"/>
          <w:marRight w:val="0"/>
          <w:marTop w:val="0"/>
          <w:marBottom w:val="60"/>
          <w:divBdr>
            <w:top w:val="none" w:sz="0" w:space="0" w:color="auto"/>
            <w:left w:val="none" w:sz="0" w:space="0" w:color="auto"/>
            <w:bottom w:val="none" w:sz="0" w:space="0" w:color="auto"/>
            <w:right w:val="none" w:sz="0" w:space="0" w:color="auto"/>
          </w:divBdr>
        </w:div>
        <w:div w:id="1510677220">
          <w:marLeft w:val="417"/>
          <w:marRight w:val="0"/>
          <w:marTop w:val="0"/>
          <w:marBottom w:val="60"/>
          <w:divBdr>
            <w:top w:val="none" w:sz="0" w:space="0" w:color="auto"/>
            <w:left w:val="none" w:sz="0" w:space="0" w:color="auto"/>
            <w:bottom w:val="none" w:sz="0" w:space="0" w:color="auto"/>
            <w:right w:val="none" w:sz="0" w:space="0" w:color="auto"/>
          </w:divBdr>
        </w:div>
        <w:div w:id="852689636">
          <w:marLeft w:val="417"/>
          <w:marRight w:val="0"/>
          <w:marTop w:val="0"/>
          <w:marBottom w:val="60"/>
          <w:divBdr>
            <w:top w:val="none" w:sz="0" w:space="0" w:color="auto"/>
            <w:left w:val="none" w:sz="0" w:space="0" w:color="auto"/>
            <w:bottom w:val="none" w:sz="0" w:space="0" w:color="auto"/>
            <w:right w:val="none" w:sz="0" w:space="0" w:color="auto"/>
          </w:divBdr>
        </w:div>
        <w:div w:id="2079549154">
          <w:marLeft w:val="417"/>
          <w:marRight w:val="0"/>
          <w:marTop w:val="0"/>
          <w:marBottom w:val="60"/>
          <w:divBdr>
            <w:top w:val="none" w:sz="0" w:space="0" w:color="auto"/>
            <w:left w:val="none" w:sz="0" w:space="0" w:color="auto"/>
            <w:bottom w:val="none" w:sz="0" w:space="0" w:color="auto"/>
            <w:right w:val="none" w:sz="0" w:space="0" w:color="auto"/>
          </w:divBdr>
        </w:div>
        <w:div w:id="563830302">
          <w:marLeft w:val="0"/>
          <w:marRight w:val="0"/>
          <w:marTop w:val="0"/>
          <w:marBottom w:val="60"/>
          <w:divBdr>
            <w:top w:val="none" w:sz="0" w:space="0" w:color="auto"/>
            <w:left w:val="none" w:sz="0" w:space="0" w:color="auto"/>
            <w:bottom w:val="none" w:sz="0" w:space="0" w:color="auto"/>
            <w:right w:val="none" w:sz="0" w:space="0" w:color="auto"/>
          </w:divBdr>
        </w:div>
        <w:div w:id="720372555">
          <w:marLeft w:val="0"/>
          <w:marRight w:val="0"/>
          <w:marTop w:val="0"/>
          <w:marBottom w:val="200"/>
          <w:divBdr>
            <w:top w:val="none" w:sz="0" w:space="0" w:color="auto"/>
            <w:left w:val="none" w:sz="0" w:space="0" w:color="auto"/>
            <w:bottom w:val="none" w:sz="0" w:space="0" w:color="auto"/>
            <w:right w:val="none" w:sz="0" w:space="0" w:color="auto"/>
          </w:divBdr>
        </w:div>
        <w:div w:id="1636982798">
          <w:marLeft w:val="0"/>
          <w:marRight w:val="0"/>
          <w:marTop w:val="0"/>
          <w:marBottom w:val="200"/>
          <w:divBdr>
            <w:top w:val="none" w:sz="0" w:space="0" w:color="auto"/>
            <w:left w:val="none" w:sz="0" w:space="0" w:color="auto"/>
            <w:bottom w:val="none" w:sz="0" w:space="0" w:color="auto"/>
            <w:right w:val="none" w:sz="0" w:space="0" w:color="auto"/>
          </w:divBdr>
        </w:div>
        <w:div w:id="503470707">
          <w:marLeft w:val="396"/>
          <w:marRight w:val="0"/>
          <w:marTop w:val="0"/>
          <w:marBottom w:val="60"/>
          <w:divBdr>
            <w:top w:val="none" w:sz="0" w:space="0" w:color="auto"/>
            <w:left w:val="none" w:sz="0" w:space="0" w:color="auto"/>
            <w:bottom w:val="none" w:sz="0" w:space="0" w:color="auto"/>
            <w:right w:val="none" w:sz="0" w:space="0" w:color="auto"/>
          </w:divBdr>
        </w:div>
        <w:div w:id="198081722">
          <w:marLeft w:val="0"/>
          <w:marRight w:val="0"/>
          <w:marTop w:val="0"/>
          <w:marBottom w:val="60"/>
          <w:divBdr>
            <w:top w:val="none" w:sz="0" w:space="0" w:color="auto"/>
            <w:left w:val="none" w:sz="0" w:space="0" w:color="auto"/>
            <w:bottom w:val="none" w:sz="0" w:space="0" w:color="auto"/>
            <w:right w:val="none" w:sz="0" w:space="0" w:color="auto"/>
          </w:divBdr>
        </w:div>
        <w:div w:id="501505716">
          <w:marLeft w:val="0"/>
          <w:marRight w:val="0"/>
          <w:marTop w:val="0"/>
          <w:marBottom w:val="60"/>
          <w:divBdr>
            <w:top w:val="none" w:sz="0" w:space="0" w:color="auto"/>
            <w:left w:val="none" w:sz="0" w:space="0" w:color="auto"/>
            <w:bottom w:val="none" w:sz="0" w:space="0" w:color="auto"/>
            <w:right w:val="none" w:sz="0" w:space="0" w:color="auto"/>
          </w:divBdr>
        </w:div>
        <w:div w:id="1155759893">
          <w:marLeft w:val="417"/>
          <w:marRight w:val="0"/>
          <w:marTop w:val="0"/>
          <w:marBottom w:val="60"/>
          <w:divBdr>
            <w:top w:val="none" w:sz="0" w:space="0" w:color="auto"/>
            <w:left w:val="none" w:sz="0" w:space="0" w:color="auto"/>
            <w:bottom w:val="none" w:sz="0" w:space="0" w:color="auto"/>
            <w:right w:val="none" w:sz="0" w:space="0" w:color="auto"/>
          </w:divBdr>
        </w:div>
        <w:div w:id="146675139">
          <w:marLeft w:val="0"/>
          <w:marRight w:val="0"/>
          <w:marTop w:val="0"/>
          <w:marBottom w:val="60"/>
          <w:divBdr>
            <w:top w:val="none" w:sz="0" w:space="0" w:color="auto"/>
            <w:left w:val="none" w:sz="0" w:space="0" w:color="auto"/>
            <w:bottom w:val="none" w:sz="0" w:space="0" w:color="auto"/>
            <w:right w:val="none" w:sz="0" w:space="0" w:color="auto"/>
          </w:divBdr>
        </w:div>
        <w:div w:id="1696274488">
          <w:marLeft w:val="937"/>
          <w:marRight w:val="0"/>
          <w:marTop w:val="0"/>
          <w:marBottom w:val="60"/>
          <w:divBdr>
            <w:top w:val="none" w:sz="0" w:space="0" w:color="auto"/>
            <w:left w:val="none" w:sz="0" w:space="0" w:color="auto"/>
            <w:bottom w:val="none" w:sz="0" w:space="0" w:color="auto"/>
            <w:right w:val="none" w:sz="0" w:space="0" w:color="auto"/>
          </w:divBdr>
        </w:div>
        <w:div w:id="665060040">
          <w:marLeft w:val="937"/>
          <w:marRight w:val="0"/>
          <w:marTop w:val="0"/>
          <w:marBottom w:val="60"/>
          <w:divBdr>
            <w:top w:val="none" w:sz="0" w:space="0" w:color="auto"/>
            <w:left w:val="none" w:sz="0" w:space="0" w:color="auto"/>
            <w:bottom w:val="none" w:sz="0" w:space="0" w:color="auto"/>
            <w:right w:val="none" w:sz="0" w:space="0" w:color="auto"/>
          </w:divBdr>
        </w:div>
        <w:div w:id="1030494481">
          <w:marLeft w:val="0"/>
          <w:marRight w:val="0"/>
          <w:marTop w:val="0"/>
          <w:marBottom w:val="60"/>
          <w:divBdr>
            <w:top w:val="none" w:sz="0" w:space="0" w:color="auto"/>
            <w:left w:val="none" w:sz="0" w:space="0" w:color="auto"/>
            <w:bottom w:val="none" w:sz="0" w:space="0" w:color="auto"/>
            <w:right w:val="none" w:sz="0" w:space="0" w:color="auto"/>
          </w:divBdr>
        </w:div>
        <w:div w:id="503670439">
          <w:marLeft w:val="396"/>
          <w:marRight w:val="0"/>
          <w:marTop w:val="0"/>
          <w:marBottom w:val="60"/>
          <w:divBdr>
            <w:top w:val="none" w:sz="0" w:space="0" w:color="auto"/>
            <w:left w:val="none" w:sz="0" w:space="0" w:color="auto"/>
            <w:bottom w:val="none" w:sz="0" w:space="0" w:color="auto"/>
            <w:right w:val="none" w:sz="0" w:space="0" w:color="auto"/>
          </w:divBdr>
        </w:div>
        <w:div w:id="822889574">
          <w:marLeft w:val="0"/>
          <w:marRight w:val="0"/>
          <w:marTop w:val="0"/>
          <w:marBottom w:val="60"/>
          <w:divBdr>
            <w:top w:val="none" w:sz="0" w:space="0" w:color="auto"/>
            <w:left w:val="none" w:sz="0" w:space="0" w:color="auto"/>
            <w:bottom w:val="none" w:sz="0" w:space="0" w:color="auto"/>
            <w:right w:val="none" w:sz="0" w:space="0" w:color="auto"/>
          </w:divBdr>
        </w:div>
        <w:div w:id="288247452">
          <w:marLeft w:val="0"/>
          <w:marRight w:val="0"/>
          <w:marTop w:val="0"/>
          <w:marBottom w:val="60"/>
          <w:divBdr>
            <w:top w:val="none" w:sz="0" w:space="0" w:color="auto"/>
            <w:left w:val="none" w:sz="0" w:space="0" w:color="auto"/>
            <w:bottom w:val="none" w:sz="0" w:space="0" w:color="auto"/>
            <w:right w:val="none" w:sz="0" w:space="0" w:color="auto"/>
          </w:divBdr>
        </w:div>
        <w:div w:id="1541210908">
          <w:marLeft w:val="417"/>
          <w:marRight w:val="0"/>
          <w:marTop w:val="0"/>
          <w:marBottom w:val="60"/>
          <w:divBdr>
            <w:top w:val="none" w:sz="0" w:space="0" w:color="auto"/>
            <w:left w:val="none" w:sz="0" w:space="0" w:color="auto"/>
            <w:bottom w:val="none" w:sz="0" w:space="0" w:color="auto"/>
            <w:right w:val="none" w:sz="0" w:space="0" w:color="auto"/>
          </w:divBdr>
        </w:div>
        <w:div w:id="1382051060">
          <w:marLeft w:val="0"/>
          <w:marRight w:val="0"/>
          <w:marTop w:val="0"/>
          <w:marBottom w:val="60"/>
          <w:divBdr>
            <w:top w:val="none" w:sz="0" w:space="0" w:color="auto"/>
            <w:left w:val="none" w:sz="0" w:space="0" w:color="auto"/>
            <w:bottom w:val="none" w:sz="0" w:space="0" w:color="auto"/>
            <w:right w:val="none" w:sz="0" w:space="0" w:color="auto"/>
          </w:divBdr>
        </w:div>
        <w:div w:id="1752197252">
          <w:marLeft w:val="0"/>
          <w:marRight w:val="0"/>
          <w:marTop w:val="0"/>
          <w:marBottom w:val="60"/>
          <w:divBdr>
            <w:top w:val="none" w:sz="0" w:space="0" w:color="auto"/>
            <w:left w:val="none" w:sz="0" w:space="0" w:color="auto"/>
            <w:bottom w:val="none" w:sz="0" w:space="0" w:color="auto"/>
            <w:right w:val="none" w:sz="0" w:space="0" w:color="auto"/>
          </w:divBdr>
        </w:div>
        <w:div w:id="1171721155">
          <w:marLeft w:val="0"/>
          <w:marRight w:val="0"/>
          <w:marTop w:val="0"/>
          <w:marBottom w:val="200"/>
          <w:divBdr>
            <w:top w:val="none" w:sz="0" w:space="0" w:color="auto"/>
            <w:left w:val="none" w:sz="0" w:space="0" w:color="auto"/>
            <w:bottom w:val="none" w:sz="0" w:space="0" w:color="auto"/>
            <w:right w:val="none" w:sz="0" w:space="0" w:color="auto"/>
          </w:divBdr>
        </w:div>
        <w:div w:id="1279797566">
          <w:marLeft w:val="0"/>
          <w:marRight w:val="0"/>
          <w:marTop w:val="0"/>
          <w:marBottom w:val="200"/>
          <w:divBdr>
            <w:top w:val="none" w:sz="0" w:space="0" w:color="auto"/>
            <w:left w:val="none" w:sz="0" w:space="0" w:color="auto"/>
            <w:bottom w:val="none" w:sz="0" w:space="0" w:color="auto"/>
            <w:right w:val="none" w:sz="0" w:space="0" w:color="auto"/>
          </w:divBdr>
        </w:div>
        <w:div w:id="1135756036">
          <w:marLeft w:val="396"/>
          <w:marRight w:val="0"/>
          <w:marTop w:val="0"/>
          <w:marBottom w:val="60"/>
          <w:divBdr>
            <w:top w:val="none" w:sz="0" w:space="0" w:color="auto"/>
            <w:left w:val="none" w:sz="0" w:space="0" w:color="auto"/>
            <w:bottom w:val="none" w:sz="0" w:space="0" w:color="auto"/>
            <w:right w:val="none" w:sz="0" w:space="0" w:color="auto"/>
          </w:divBdr>
        </w:div>
        <w:div w:id="85156061">
          <w:marLeft w:val="0"/>
          <w:marRight w:val="0"/>
          <w:marTop w:val="0"/>
          <w:marBottom w:val="60"/>
          <w:divBdr>
            <w:top w:val="none" w:sz="0" w:space="0" w:color="auto"/>
            <w:left w:val="none" w:sz="0" w:space="0" w:color="auto"/>
            <w:bottom w:val="none" w:sz="0" w:space="0" w:color="auto"/>
            <w:right w:val="none" w:sz="0" w:space="0" w:color="auto"/>
          </w:divBdr>
        </w:div>
        <w:div w:id="727802504">
          <w:marLeft w:val="0"/>
          <w:marRight w:val="0"/>
          <w:marTop w:val="0"/>
          <w:marBottom w:val="60"/>
          <w:divBdr>
            <w:top w:val="none" w:sz="0" w:space="0" w:color="auto"/>
            <w:left w:val="none" w:sz="0" w:space="0" w:color="auto"/>
            <w:bottom w:val="none" w:sz="0" w:space="0" w:color="auto"/>
            <w:right w:val="none" w:sz="0" w:space="0" w:color="auto"/>
          </w:divBdr>
        </w:div>
        <w:div w:id="833569608">
          <w:marLeft w:val="418"/>
          <w:marRight w:val="0"/>
          <w:marTop w:val="0"/>
          <w:marBottom w:val="60"/>
          <w:divBdr>
            <w:top w:val="none" w:sz="0" w:space="0" w:color="auto"/>
            <w:left w:val="none" w:sz="0" w:space="0" w:color="auto"/>
            <w:bottom w:val="none" w:sz="0" w:space="0" w:color="auto"/>
            <w:right w:val="none" w:sz="0" w:space="0" w:color="auto"/>
          </w:divBdr>
        </w:div>
        <w:div w:id="711658446">
          <w:marLeft w:val="0"/>
          <w:marRight w:val="0"/>
          <w:marTop w:val="0"/>
          <w:marBottom w:val="60"/>
          <w:divBdr>
            <w:top w:val="none" w:sz="0" w:space="0" w:color="auto"/>
            <w:left w:val="none" w:sz="0" w:space="0" w:color="auto"/>
            <w:bottom w:val="none" w:sz="0" w:space="0" w:color="auto"/>
            <w:right w:val="none" w:sz="0" w:space="0" w:color="auto"/>
          </w:divBdr>
        </w:div>
        <w:div w:id="1684551658">
          <w:marLeft w:val="417"/>
          <w:marRight w:val="0"/>
          <w:marTop w:val="0"/>
          <w:marBottom w:val="60"/>
          <w:divBdr>
            <w:top w:val="none" w:sz="0" w:space="0" w:color="auto"/>
            <w:left w:val="none" w:sz="0" w:space="0" w:color="auto"/>
            <w:bottom w:val="none" w:sz="0" w:space="0" w:color="auto"/>
            <w:right w:val="none" w:sz="0" w:space="0" w:color="auto"/>
          </w:divBdr>
        </w:div>
        <w:div w:id="547910650">
          <w:marLeft w:val="418"/>
          <w:marRight w:val="0"/>
          <w:marTop w:val="0"/>
          <w:marBottom w:val="60"/>
          <w:divBdr>
            <w:top w:val="none" w:sz="0" w:space="0" w:color="auto"/>
            <w:left w:val="none" w:sz="0" w:space="0" w:color="auto"/>
            <w:bottom w:val="none" w:sz="0" w:space="0" w:color="auto"/>
            <w:right w:val="none" w:sz="0" w:space="0" w:color="auto"/>
          </w:divBdr>
        </w:div>
        <w:div w:id="2043746957">
          <w:marLeft w:val="0"/>
          <w:marRight w:val="0"/>
          <w:marTop w:val="0"/>
          <w:marBottom w:val="60"/>
          <w:divBdr>
            <w:top w:val="none" w:sz="0" w:space="0" w:color="auto"/>
            <w:left w:val="none" w:sz="0" w:space="0" w:color="auto"/>
            <w:bottom w:val="none" w:sz="0" w:space="0" w:color="auto"/>
            <w:right w:val="none" w:sz="0" w:space="0" w:color="auto"/>
          </w:divBdr>
        </w:div>
        <w:div w:id="550195743">
          <w:marLeft w:val="396"/>
          <w:marRight w:val="0"/>
          <w:marTop w:val="0"/>
          <w:marBottom w:val="60"/>
          <w:divBdr>
            <w:top w:val="none" w:sz="0" w:space="0" w:color="auto"/>
            <w:left w:val="none" w:sz="0" w:space="0" w:color="auto"/>
            <w:bottom w:val="none" w:sz="0" w:space="0" w:color="auto"/>
            <w:right w:val="none" w:sz="0" w:space="0" w:color="auto"/>
          </w:divBdr>
        </w:div>
        <w:div w:id="220295199">
          <w:marLeft w:val="0"/>
          <w:marRight w:val="0"/>
          <w:marTop w:val="0"/>
          <w:marBottom w:val="60"/>
          <w:divBdr>
            <w:top w:val="none" w:sz="0" w:space="0" w:color="auto"/>
            <w:left w:val="none" w:sz="0" w:space="0" w:color="auto"/>
            <w:bottom w:val="none" w:sz="0" w:space="0" w:color="auto"/>
            <w:right w:val="none" w:sz="0" w:space="0" w:color="auto"/>
          </w:divBdr>
        </w:div>
        <w:div w:id="1901557369">
          <w:marLeft w:val="0"/>
          <w:marRight w:val="0"/>
          <w:marTop w:val="0"/>
          <w:marBottom w:val="60"/>
          <w:divBdr>
            <w:top w:val="none" w:sz="0" w:space="0" w:color="auto"/>
            <w:left w:val="none" w:sz="0" w:space="0" w:color="auto"/>
            <w:bottom w:val="none" w:sz="0" w:space="0" w:color="auto"/>
            <w:right w:val="none" w:sz="0" w:space="0" w:color="auto"/>
          </w:divBdr>
        </w:div>
        <w:div w:id="504784036">
          <w:marLeft w:val="418"/>
          <w:marRight w:val="0"/>
          <w:marTop w:val="0"/>
          <w:marBottom w:val="60"/>
          <w:divBdr>
            <w:top w:val="none" w:sz="0" w:space="0" w:color="auto"/>
            <w:left w:val="none" w:sz="0" w:space="0" w:color="auto"/>
            <w:bottom w:val="none" w:sz="0" w:space="0" w:color="auto"/>
            <w:right w:val="none" w:sz="0" w:space="0" w:color="auto"/>
          </w:divBdr>
        </w:div>
        <w:div w:id="22950386">
          <w:marLeft w:val="0"/>
          <w:marRight w:val="0"/>
          <w:marTop w:val="0"/>
          <w:marBottom w:val="60"/>
          <w:divBdr>
            <w:top w:val="none" w:sz="0" w:space="0" w:color="auto"/>
            <w:left w:val="none" w:sz="0" w:space="0" w:color="auto"/>
            <w:bottom w:val="none" w:sz="0" w:space="0" w:color="auto"/>
            <w:right w:val="none" w:sz="0" w:space="0" w:color="auto"/>
          </w:divBdr>
        </w:div>
        <w:div w:id="818764054">
          <w:marLeft w:val="417"/>
          <w:marRight w:val="0"/>
          <w:marTop w:val="0"/>
          <w:marBottom w:val="60"/>
          <w:divBdr>
            <w:top w:val="none" w:sz="0" w:space="0" w:color="auto"/>
            <w:left w:val="none" w:sz="0" w:space="0" w:color="auto"/>
            <w:bottom w:val="none" w:sz="0" w:space="0" w:color="auto"/>
            <w:right w:val="none" w:sz="0" w:space="0" w:color="auto"/>
          </w:divBdr>
        </w:div>
        <w:div w:id="1187795629">
          <w:marLeft w:val="417"/>
          <w:marRight w:val="0"/>
          <w:marTop w:val="0"/>
          <w:marBottom w:val="60"/>
          <w:divBdr>
            <w:top w:val="none" w:sz="0" w:space="0" w:color="auto"/>
            <w:left w:val="none" w:sz="0" w:space="0" w:color="auto"/>
            <w:bottom w:val="none" w:sz="0" w:space="0" w:color="auto"/>
            <w:right w:val="none" w:sz="0" w:space="0" w:color="auto"/>
          </w:divBdr>
        </w:div>
        <w:div w:id="1784184473">
          <w:marLeft w:val="417"/>
          <w:marRight w:val="0"/>
          <w:marTop w:val="0"/>
          <w:marBottom w:val="60"/>
          <w:divBdr>
            <w:top w:val="none" w:sz="0" w:space="0" w:color="auto"/>
            <w:left w:val="none" w:sz="0" w:space="0" w:color="auto"/>
            <w:bottom w:val="none" w:sz="0" w:space="0" w:color="auto"/>
            <w:right w:val="none" w:sz="0" w:space="0" w:color="auto"/>
          </w:divBdr>
        </w:div>
        <w:div w:id="1868519402">
          <w:marLeft w:val="418"/>
          <w:marRight w:val="0"/>
          <w:marTop w:val="0"/>
          <w:marBottom w:val="60"/>
          <w:divBdr>
            <w:top w:val="none" w:sz="0" w:space="0" w:color="auto"/>
            <w:left w:val="none" w:sz="0" w:space="0" w:color="auto"/>
            <w:bottom w:val="none" w:sz="0" w:space="0" w:color="auto"/>
            <w:right w:val="none" w:sz="0" w:space="0" w:color="auto"/>
          </w:divBdr>
        </w:div>
        <w:div w:id="1517766176">
          <w:marLeft w:val="0"/>
          <w:marRight w:val="0"/>
          <w:marTop w:val="0"/>
          <w:marBottom w:val="60"/>
          <w:divBdr>
            <w:top w:val="none" w:sz="0" w:space="0" w:color="auto"/>
            <w:left w:val="none" w:sz="0" w:space="0" w:color="auto"/>
            <w:bottom w:val="none" w:sz="0" w:space="0" w:color="auto"/>
            <w:right w:val="none" w:sz="0" w:space="0" w:color="auto"/>
          </w:divBdr>
        </w:div>
        <w:div w:id="1263226376">
          <w:marLeft w:val="417"/>
          <w:marRight w:val="0"/>
          <w:marTop w:val="0"/>
          <w:marBottom w:val="60"/>
          <w:divBdr>
            <w:top w:val="none" w:sz="0" w:space="0" w:color="auto"/>
            <w:left w:val="none" w:sz="0" w:space="0" w:color="auto"/>
            <w:bottom w:val="none" w:sz="0" w:space="0" w:color="auto"/>
            <w:right w:val="none" w:sz="0" w:space="0" w:color="auto"/>
          </w:divBdr>
        </w:div>
        <w:div w:id="758402883">
          <w:marLeft w:val="417"/>
          <w:marRight w:val="0"/>
          <w:marTop w:val="0"/>
          <w:marBottom w:val="60"/>
          <w:divBdr>
            <w:top w:val="none" w:sz="0" w:space="0" w:color="auto"/>
            <w:left w:val="none" w:sz="0" w:space="0" w:color="auto"/>
            <w:bottom w:val="none" w:sz="0" w:space="0" w:color="auto"/>
            <w:right w:val="none" w:sz="0" w:space="0" w:color="auto"/>
          </w:divBdr>
        </w:div>
        <w:div w:id="1771003447">
          <w:marLeft w:val="417"/>
          <w:marRight w:val="0"/>
          <w:marTop w:val="0"/>
          <w:marBottom w:val="60"/>
          <w:divBdr>
            <w:top w:val="none" w:sz="0" w:space="0" w:color="auto"/>
            <w:left w:val="none" w:sz="0" w:space="0" w:color="auto"/>
            <w:bottom w:val="none" w:sz="0" w:space="0" w:color="auto"/>
            <w:right w:val="none" w:sz="0" w:space="0" w:color="auto"/>
          </w:divBdr>
        </w:div>
        <w:div w:id="269625243">
          <w:marLeft w:val="417"/>
          <w:marRight w:val="0"/>
          <w:marTop w:val="0"/>
          <w:marBottom w:val="60"/>
          <w:divBdr>
            <w:top w:val="none" w:sz="0" w:space="0" w:color="auto"/>
            <w:left w:val="none" w:sz="0" w:space="0" w:color="auto"/>
            <w:bottom w:val="none" w:sz="0" w:space="0" w:color="auto"/>
            <w:right w:val="none" w:sz="0" w:space="0" w:color="auto"/>
          </w:divBdr>
        </w:div>
        <w:div w:id="802582365">
          <w:marLeft w:val="0"/>
          <w:marRight w:val="0"/>
          <w:marTop w:val="0"/>
          <w:marBottom w:val="200"/>
          <w:divBdr>
            <w:top w:val="none" w:sz="0" w:space="0" w:color="auto"/>
            <w:left w:val="none" w:sz="0" w:space="0" w:color="auto"/>
            <w:bottom w:val="none" w:sz="0" w:space="0" w:color="auto"/>
            <w:right w:val="none" w:sz="0" w:space="0" w:color="auto"/>
          </w:divBdr>
        </w:div>
        <w:div w:id="2098404527">
          <w:marLeft w:val="0"/>
          <w:marRight w:val="0"/>
          <w:marTop w:val="0"/>
          <w:marBottom w:val="200"/>
          <w:divBdr>
            <w:top w:val="none" w:sz="0" w:space="0" w:color="auto"/>
            <w:left w:val="none" w:sz="0" w:space="0" w:color="auto"/>
            <w:bottom w:val="none" w:sz="0" w:space="0" w:color="auto"/>
            <w:right w:val="none" w:sz="0" w:space="0" w:color="auto"/>
          </w:divBdr>
        </w:div>
        <w:div w:id="1972132341">
          <w:marLeft w:val="396"/>
          <w:marRight w:val="0"/>
          <w:marTop w:val="0"/>
          <w:marBottom w:val="60"/>
          <w:divBdr>
            <w:top w:val="none" w:sz="0" w:space="0" w:color="auto"/>
            <w:left w:val="none" w:sz="0" w:space="0" w:color="auto"/>
            <w:bottom w:val="none" w:sz="0" w:space="0" w:color="auto"/>
            <w:right w:val="none" w:sz="0" w:space="0" w:color="auto"/>
          </w:divBdr>
        </w:div>
        <w:div w:id="828399523">
          <w:marLeft w:val="0"/>
          <w:marRight w:val="0"/>
          <w:marTop w:val="0"/>
          <w:marBottom w:val="60"/>
          <w:divBdr>
            <w:top w:val="none" w:sz="0" w:space="0" w:color="auto"/>
            <w:left w:val="none" w:sz="0" w:space="0" w:color="auto"/>
            <w:bottom w:val="none" w:sz="0" w:space="0" w:color="auto"/>
            <w:right w:val="none" w:sz="0" w:space="0" w:color="auto"/>
          </w:divBdr>
        </w:div>
        <w:div w:id="254286197">
          <w:marLeft w:val="0"/>
          <w:marRight w:val="0"/>
          <w:marTop w:val="0"/>
          <w:marBottom w:val="60"/>
          <w:divBdr>
            <w:top w:val="none" w:sz="0" w:space="0" w:color="auto"/>
            <w:left w:val="none" w:sz="0" w:space="0" w:color="auto"/>
            <w:bottom w:val="none" w:sz="0" w:space="0" w:color="auto"/>
            <w:right w:val="none" w:sz="0" w:space="0" w:color="auto"/>
          </w:divBdr>
        </w:div>
        <w:div w:id="1072509717">
          <w:marLeft w:val="418"/>
          <w:marRight w:val="0"/>
          <w:marTop w:val="0"/>
          <w:marBottom w:val="60"/>
          <w:divBdr>
            <w:top w:val="none" w:sz="0" w:space="0" w:color="auto"/>
            <w:left w:val="none" w:sz="0" w:space="0" w:color="auto"/>
            <w:bottom w:val="none" w:sz="0" w:space="0" w:color="auto"/>
            <w:right w:val="none" w:sz="0" w:space="0" w:color="auto"/>
          </w:divBdr>
        </w:div>
        <w:div w:id="853880421">
          <w:marLeft w:val="418"/>
          <w:marRight w:val="0"/>
          <w:marTop w:val="0"/>
          <w:marBottom w:val="60"/>
          <w:divBdr>
            <w:top w:val="none" w:sz="0" w:space="0" w:color="auto"/>
            <w:left w:val="none" w:sz="0" w:space="0" w:color="auto"/>
            <w:bottom w:val="none" w:sz="0" w:space="0" w:color="auto"/>
            <w:right w:val="none" w:sz="0" w:space="0" w:color="auto"/>
          </w:divBdr>
        </w:div>
        <w:div w:id="2133090884">
          <w:marLeft w:val="0"/>
          <w:marRight w:val="0"/>
          <w:marTop w:val="0"/>
          <w:marBottom w:val="60"/>
          <w:divBdr>
            <w:top w:val="none" w:sz="0" w:space="0" w:color="auto"/>
            <w:left w:val="none" w:sz="0" w:space="0" w:color="auto"/>
            <w:bottom w:val="none" w:sz="0" w:space="0" w:color="auto"/>
            <w:right w:val="none" w:sz="0" w:space="0" w:color="auto"/>
          </w:divBdr>
        </w:div>
        <w:div w:id="1589994735">
          <w:marLeft w:val="0"/>
          <w:marRight w:val="0"/>
          <w:marTop w:val="0"/>
          <w:marBottom w:val="60"/>
          <w:divBdr>
            <w:top w:val="none" w:sz="0" w:space="0" w:color="auto"/>
            <w:left w:val="none" w:sz="0" w:space="0" w:color="auto"/>
            <w:bottom w:val="none" w:sz="0" w:space="0" w:color="auto"/>
            <w:right w:val="none" w:sz="0" w:space="0" w:color="auto"/>
          </w:divBdr>
        </w:div>
        <w:div w:id="1283000284">
          <w:marLeft w:val="396"/>
          <w:marRight w:val="0"/>
          <w:marTop w:val="0"/>
          <w:marBottom w:val="60"/>
          <w:divBdr>
            <w:top w:val="none" w:sz="0" w:space="0" w:color="auto"/>
            <w:left w:val="none" w:sz="0" w:space="0" w:color="auto"/>
            <w:bottom w:val="none" w:sz="0" w:space="0" w:color="auto"/>
            <w:right w:val="none" w:sz="0" w:space="0" w:color="auto"/>
          </w:divBdr>
        </w:div>
        <w:div w:id="451438072">
          <w:marLeft w:val="0"/>
          <w:marRight w:val="0"/>
          <w:marTop w:val="0"/>
          <w:marBottom w:val="60"/>
          <w:divBdr>
            <w:top w:val="none" w:sz="0" w:space="0" w:color="auto"/>
            <w:left w:val="none" w:sz="0" w:space="0" w:color="auto"/>
            <w:bottom w:val="none" w:sz="0" w:space="0" w:color="auto"/>
            <w:right w:val="none" w:sz="0" w:space="0" w:color="auto"/>
          </w:divBdr>
        </w:div>
        <w:div w:id="2040467419">
          <w:marLeft w:val="0"/>
          <w:marRight w:val="0"/>
          <w:marTop w:val="0"/>
          <w:marBottom w:val="60"/>
          <w:divBdr>
            <w:top w:val="none" w:sz="0" w:space="0" w:color="auto"/>
            <w:left w:val="none" w:sz="0" w:space="0" w:color="auto"/>
            <w:bottom w:val="none" w:sz="0" w:space="0" w:color="auto"/>
            <w:right w:val="none" w:sz="0" w:space="0" w:color="auto"/>
          </w:divBdr>
        </w:div>
        <w:div w:id="1440222602">
          <w:marLeft w:val="417"/>
          <w:marRight w:val="0"/>
          <w:marTop w:val="0"/>
          <w:marBottom w:val="60"/>
          <w:divBdr>
            <w:top w:val="none" w:sz="0" w:space="0" w:color="auto"/>
            <w:left w:val="none" w:sz="0" w:space="0" w:color="auto"/>
            <w:bottom w:val="none" w:sz="0" w:space="0" w:color="auto"/>
            <w:right w:val="none" w:sz="0" w:space="0" w:color="auto"/>
          </w:divBdr>
        </w:div>
        <w:div w:id="1737315772">
          <w:marLeft w:val="417"/>
          <w:marRight w:val="0"/>
          <w:marTop w:val="0"/>
          <w:marBottom w:val="60"/>
          <w:divBdr>
            <w:top w:val="none" w:sz="0" w:space="0" w:color="auto"/>
            <w:left w:val="none" w:sz="0" w:space="0" w:color="auto"/>
            <w:bottom w:val="none" w:sz="0" w:space="0" w:color="auto"/>
            <w:right w:val="none" w:sz="0" w:space="0" w:color="auto"/>
          </w:divBdr>
        </w:div>
        <w:div w:id="746805196">
          <w:marLeft w:val="417"/>
          <w:marRight w:val="0"/>
          <w:marTop w:val="0"/>
          <w:marBottom w:val="60"/>
          <w:divBdr>
            <w:top w:val="none" w:sz="0" w:space="0" w:color="auto"/>
            <w:left w:val="none" w:sz="0" w:space="0" w:color="auto"/>
            <w:bottom w:val="none" w:sz="0" w:space="0" w:color="auto"/>
            <w:right w:val="none" w:sz="0" w:space="0" w:color="auto"/>
          </w:divBdr>
        </w:div>
        <w:div w:id="1082020275">
          <w:marLeft w:val="0"/>
          <w:marRight w:val="0"/>
          <w:marTop w:val="0"/>
          <w:marBottom w:val="60"/>
          <w:divBdr>
            <w:top w:val="none" w:sz="0" w:space="0" w:color="auto"/>
            <w:left w:val="none" w:sz="0" w:space="0" w:color="auto"/>
            <w:bottom w:val="none" w:sz="0" w:space="0" w:color="auto"/>
            <w:right w:val="none" w:sz="0" w:space="0" w:color="auto"/>
          </w:divBdr>
        </w:div>
        <w:div w:id="1561751661">
          <w:marLeft w:val="396"/>
          <w:marRight w:val="0"/>
          <w:marTop w:val="0"/>
          <w:marBottom w:val="40"/>
          <w:divBdr>
            <w:top w:val="none" w:sz="0" w:space="0" w:color="auto"/>
            <w:left w:val="none" w:sz="0" w:space="0" w:color="auto"/>
            <w:bottom w:val="none" w:sz="0" w:space="0" w:color="auto"/>
            <w:right w:val="none" w:sz="0" w:space="0" w:color="auto"/>
          </w:divBdr>
        </w:div>
        <w:div w:id="904677920">
          <w:marLeft w:val="0"/>
          <w:marRight w:val="0"/>
          <w:marTop w:val="0"/>
          <w:marBottom w:val="40"/>
          <w:divBdr>
            <w:top w:val="none" w:sz="0" w:space="0" w:color="auto"/>
            <w:left w:val="none" w:sz="0" w:space="0" w:color="auto"/>
            <w:bottom w:val="none" w:sz="0" w:space="0" w:color="auto"/>
            <w:right w:val="none" w:sz="0" w:space="0" w:color="auto"/>
          </w:divBdr>
        </w:div>
        <w:div w:id="1127552010">
          <w:marLeft w:val="0"/>
          <w:marRight w:val="0"/>
          <w:marTop w:val="0"/>
          <w:marBottom w:val="40"/>
          <w:divBdr>
            <w:top w:val="none" w:sz="0" w:space="0" w:color="auto"/>
            <w:left w:val="none" w:sz="0" w:space="0" w:color="auto"/>
            <w:bottom w:val="none" w:sz="0" w:space="0" w:color="auto"/>
            <w:right w:val="none" w:sz="0" w:space="0" w:color="auto"/>
          </w:divBdr>
        </w:div>
        <w:div w:id="1388148310">
          <w:marLeft w:val="417"/>
          <w:marRight w:val="0"/>
          <w:marTop w:val="0"/>
          <w:marBottom w:val="40"/>
          <w:divBdr>
            <w:top w:val="none" w:sz="0" w:space="0" w:color="auto"/>
            <w:left w:val="none" w:sz="0" w:space="0" w:color="auto"/>
            <w:bottom w:val="none" w:sz="0" w:space="0" w:color="auto"/>
            <w:right w:val="none" w:sz="0" w:space="0" w:color="auto"/>
          </w:divBdr>
        </w:div>
        <w:div w:id="1879122948">
          <w:marLeft w:val="0"/>
          <w:marRight w:val="0"/>
          <w:marTop w:val="0"/>
          <w:marBottom w:val="40"/>
          <w:divBdr>
            <w:top w:val="none" w:sz="0" w:space="0" w:color="auto"/>
            <w:left w:val="none" w:sz="0" w:space="0" w:color="auto"/>
            <w:bottom w:val="none" w:sz="0" w:space="0" w:color="auto"/>
            <w:right w:val="none" w:sz="0" w:space="0" w:color="auto"/>
          </w:divBdr>
        </w:div>
        <w:div w:id="790975681">
          <w:marLeft w:val="417"/>
          <w:marRight w:val="0"/>
          <w:marTop w:val="0"/>
          <w:marBottom w:val="40"/>
          <w:divBdr>
            <w:top w:val="none" w:sz="0" w:space="0" w:color="auto"/>
            <w:left w:val="none" w:sz="0" w:space="0" w:color="auto"/>
            <w:bottom w:val="none" w:sz="0" w:space="0" w:color="auto"/>
            <w:right w:val="none" w:sz="0" w:space="0" w:color="auto"/>
          </w:divBdr>
        </w:div>
        <w:div w:id="539899307">
          <w:marLeft w:val="417"/>
          <w:marRight w:val="0"/>
          <w:marTop w:val="0"/>
          <w:marBottom w:val="40"/>
          <w:divBdr>
            <w:top w:val="none" w:sz="0" w:space="0" w:color="auto"/>
            <w:left w:val="none" w:sz="0" w:space="0" w:color="auto"/>
            <w:bottom w:val="none" w:sz="0" w:space="0" w:color="auto"/>
            <w:right w:val="none" w:sz="0" w:space="0" w:color="auto"/>
          </w:divBdr>
        </w:div>
        <w:div w:id="1775903261">
          <w:marLeft w:val="417"/>
          <w:marRight w:val="0"/>
          <w:marTop w:val="0"/>
          <w:marBottom w:val="40"/>
          <w:divBdr>
            <w:top w:val="none" w:sz="0" w:space="0" w:color="auto"/>
            <w:left w:val="none" w:sz="0" w:space="0" w:color="auto"/>
            <w:bottom w:val="none" w:sz="0" w:space="0" w:color="auto"/>
            <w:right w:val="none" w:sz="0" w:space="0" w:color="auto"/>
          </w:divBdr>
        </w:div>
        <w:div w:id="1020011973">
          <w:marLeft w:val="0"/>
          <w:marRight w:val="0"/>
          <w:marTop w:val="0"/>
          <w:marBottom w:val="40"/>
          <w:divBdr>
            <w:top w:val="none" w:sz="0" w:space="0" w:color="auto"/>
            <w:left w:val="none" w:sz="0" w:space="0" w:color="auto"/>
            <w:bottom w:val="none" w:sz="0" w:space="0" w:color="auto"/>
            <w:right w:val="none" w:sz="0" w:space="0" w:color="auto"/>
          </w:divBdr>
        </w:div>
        <w:div w:id="1213884516">
          <w:marLeft w:val="0"/>
          <w:marRight w:val="0"/>
          <w:marTop w:val="0"/>
          <w:marBottom w:val="200"/>
          <w:divBdr>
            <w:top w:val="none" w:sz="0" w:space="0" w:color="auto"/>
            <w:left w:val="none" w:sz="0" w:space="0" w:color="auto"/>
            <w:bottom w:val="none" w:sz="0" w:space="0" w:color="auto"/>
            <w:right w:val="none" w:sz="0" w:space="0" w:color="auto"/>
          </w:divBdr>
        </w:div>
        <w:div w:id="1796024933">
          <w:marLeft w:val="0"/>
          <w:marRight w:val="0"/>
          <w:marTop w:val="0"/>
          <w:marBottom w:val="200"/>
          <w:divBdr>
            <w:top w:val="none" w:sz="0" w:space="0" w:color="auto"/>
            <w:left w:val="none" w:sz="0" w:space="0" w:color="auto"/>
            <w:bottom w:val="none" w:sz="0" w:space="0" w:color="auto"/>
            <w:right w:val="none" w:sz="0" w:space="0" w:color="auto"/>
          </w:divBdr>
        </w:div>
        <w:div w:id="1944536517">
          <w:marLeft w:val="396"/>
          <w:marRight w:val="0"/>
          <w:marTop w:val="0"/>
          <w:marBottom w:val="40"/>
          <w:divBdr>
            <w:top w:val="none" w:sz="0" w:space="0" w:color="auto"/>
            <w:left w:val="none" w:sz="0" w:space="0" w:color="auto"/>
            <w:bottom w:val="none" w:sz="0" w:space="0" w:color="auto"/>
            <w:right w:val="none" w:sz="0" w:space="0" w:color="auto"/>
          </w:divBdr>
        </w:div>
        <w:div w:id="648556495">
          <w:marLeft w:val="0"/>
          <w:marRight w:val="0"/>
          <w:marTop w:val="0"/>
          <w:marBottom w:val="40"/>
          <w:divBdr>
            <w:top w:val="none" w:sz="0" w:space="0" w:color="auto"/>
            <w:left w:val="none" w:sz="0" w:space="0" w:color="auto"/>
            <w:bottom w:val="none" w:sz="0" w:space="0" w:color="auto"/>
            <w:right w:val="none" w:sz="0" w:space="0" w:color="auto"/>
          </w:divBdr>
        </w:div>
        <w:div w:id="923032608">
          <w:marLeft w:val="0"/>
          <w:marRight w:val="0"/>
          <w:marTop w:val="0"/>
          <w:marBottom w:val="40"/>
          <w:divBdr>
            <w:top w:val="none" w:sz="0" w:space="0" w:color="auto"/>
            <w:left w:val="none" w:sz="0" w:space="0" w:color="auto"/>
            <w:bottom w:val="none" w:sz="0" w:space="0" w:color="auto"/>
            <w:right w:val="none" w:sz="0" w:space="0" w:color="auto"/>
          </w:divBdr>
        </w:div>
        <w:div w:id="1384332874">
          <w:marLeft w:val="417"/>
          <w:marRight w:val="0"/>
          <w:marTop w:val="0"/>
          <w:marBottom w:val="40"/>
          <w:divBdr>
            <w:top w:val="none" w:sz="0" w:space="0" w:color="auto"/>
            <w:left w:val="none" w:sz="0" w:space="0" w:color="auto"/>
            <w:bottom w:val="none" w:sz="0" w:space="0" w:color="auto"/>
            <w:right w:val="none" w:sz="0" w:space="0" w:color="auto"/>
          </w:divBdr>
        </w:div>
        <w:div w:id="681661126">
          <w:marLeft w:val="0"/>
          <w:marRight w:val="0"/>
          <w:marTop w:val="0"/>
          <w:marBottom w:val="40"/>
          <w:divBdr>
            <w:top w:val="none" w:sz="0" w:space="0" w:color="auto"/>
            <w:left w:val="none" w:sz="0" w:space="0" w:color="auto"/>
            <w:bottom w:val="none" w:sz="0" w:space="0" w:color="auto"/>
            <w:right w:val="none" w:sz="0" w:space="0" w:color="auto"/>
          </w:divBdr>
        </w:div>
        <w:div w:id="366681203">
          <w:marLeft w:val="417"/>
          <w:marRight w:val="0"/>
          <w:marTop w:val="0"/>
          <w:marBottom w:val="40"/>
          <w:divBdr>
            <w:top w:val="none" w:sz="0" w:space="0" w:color="auto"/>
            <w:left w:val="none" w:sz="0" w:space="0" w:color="auto"/>
            <w:bottom w:val="none" w:sz="0" w:space="0" w:color="auto"/>
            <w:right w:val="none" w:sz="0" w:space="0" w:color="auto"/>
          </w:divBdr>
        </w:div>
        <w:div w:id="1810710481">
          <w:marLeft w:val="417"/>
          <w:marRight w:val="0"/>
          <w:marTop w:val="0"/>
          <w:marBottom w:val="40"/>
          <w:divBdr>
            <w:top w:val="none" w:sz="0" w:space="0" w:color="auto"/>
            <w:left w:val="none" w:sz="0" w:space="0" w:color="auto"/>
            <w:bottom w:val="none" w:sz="0" w:space="0" w:color="auto"/>
            <w:right w:val="none" w:sz="0" w:space="0" w:color="auto"/>
          </w:divBdr>
        </w:div>
        <w:div w:id="1611352479">
          <w:marLeft w:val="0"/>
          <w:marRight w:val="0"/>
          <w:marTop w:val="0"/>
          <w:marBottom w:val="40"/>
          <w:divBdr>
            <w:top w:val="none" w:sz="0" w:space="0" w:color="auto"/>
            <w:left w:val="none" w:sz="0" w:space="0" w:color="auto"/>
            <w:bottom w:val="none" w:sz="0" w:space="0" w:color="auto"/>
            <w:right w:val="none" w:sz="0" w:space="0" w:color="auto"/>
          </w:divBdr>
        </w:div>
        <w:div w:id="1794060289">
          <w:marLeft w:val="396"/>
          <w:marRight w:val="0"/>
          <w:marTop w:val="0"/>
          <w:marBottom w:val="40"/>
          <w:divBdr>
            <w:top w:val="none" w:sz="0" w:space="0" w:color="auto"/>
            <w:left w:val="none" w:sz="0" w:space="0" w:color="auto"/>
            <w:bottom w:val="none" w:sz="0" w:space="0" w:color="auto"/>
            <w:right w:val="none" w:sz="0" w:space="0" w:color="auto"/>
          </w:divBdr>
        </w:div>
        <w:div w:id="555580897">
          <w:marLeft w:val="0"/>
          <w:marRight w:val="0"/>
          <w:marTop w:val="0"/>
          <w:marBottom w:val="40"/>
          <w:divBdr>
            <w:top w:val="none" w:sz="0" w:space="0" w:color="auto"/>
            <w:left w:val="none" w:sz="0" w:space="0" w:color="auto"/>
            <w:bottom w:val="none" w:sz="0" w:space="0" w:color="auto"/>
            <w:right w:val="none" w:sz="0" w:space="0" w:color="auto"/>
          </w:divBdr>
        </w:div>
        <w:div w:id="1063064773">
          <w:marLeft w:val="0"/>
          <w:marRight w:val="0"/>
          <w:marTop w:val="0"/>
          <w:marBottom w:val="40"/>
          <w:divBdr>
            <w:top w:val="none" w:sz="0" w:space="0" w:color="auto"/>
            <w:left w:val="none" w:sz="0" w:space="0" w:color="auto"/>
            <w:bottom w:val="none" w:sz="0" w:space="0" w:color="auto"/>
            <w:right w:val="none" w:sz="0" w:space="0" w:color="auto"/>
          </w:divBdr>
        </w:div>
        <w:div w:id="1575898754">
          <w:marLeft w:val="417"/>
          <w:marRight w:val="0"/>
          <w:marTop w:val="0"/>
          <w:marBottom w:val="40"/>
          <w:divBdr>
            <w:top w:val="none" w:sz="0" w:space="0" w:color="auto"/>
            <w:left w:val="none" w:sz="0" w:space="0" w:color="auto"/>
            <w:bottom w:val="none" w:sz="0" w:space="0" w:color="auto"/>
            <w:right w:val="none" w:sz="0" w:space="0" w:color="auto"/>
          </w:divBdr>
        </w:div>
        <w:div w:id="1824658459">
          <w:marLeft w:val="0"/>
          <w:marRight w:val="0"/>
          <w:marTop w:val="0"/>
          <w:marBottom w:val="40"/>
          <w:divBdr>
            <w:top w:val="none" w:sz="0" w:space="0" w:color="auto"/>
            <w:left w:val="none" w:sz="0" w:space="0" w:color="auto"/>
            <w:bottom w:val="none" w:sz="0" w:space="0" w:color="auto"/>
            <w:right w:val="none" w:sz="0" w:space="0" w:color="auto"/>
          </w:divBdr>
        </w:div>
        <w:div w:id="1486972601">
          <w:marLeft w:val="417"/>
          <w:marRight w:val="0"/>
          <w:marTop w:val="0"/>
          <w:marBottom w:val="40"/>
          <w:divBdr>
            <w:top w:val="none" w:sz="0" w:space="0" w:color="auto"/>
            <w:left w:val="none" w:sz="0" w:space="0" w:color="auto"/>
            <w:bottom w:val="none" w:sz="0" w:space="0" w:color="auto"/>
            <w:right w:val="none" w:sz="0" w:space="0" w:color="auto"/>
          </w:divBdr>
        </w:div>
        <w:div w:id="1828747425">
          <w:marLeft w:val="417"/>
          <w:marRight w:val="0"/>
          <w:marTop w:val="0"/>
          <w:marBottom w:val="40"/>
          <w:divBdr>
            <w:top w:val="none" w:sz="0" w:space="0" w:color="auto"/>
            <w:left w:val="none" w:sz="0" w:space="0" w:color="auto"/>
            <w:bottom w:val="none" w:sz="0" w:space="0" w:color="auto"/>
            <w:right w:val="none" w:sz="0" w:space="0" w:color="auto"/>
          </w:divBdr>
        </w:div>
        <w:div w:id="1749228713">
          <w:marLeft w:val="417"/>
          <w:marRight w:val="0"/>
          <w:marTop w:val="0"/>
          <w:marBottom w:val="40"/>
          <w:divBdr>
            <w:top w:val="none" w:sz="0" w:space="0" w:color="auto"/>
            <w:left w:val="none" w:sz="0" w:space="0" w:color="auto"/>
            <w:bottom w:val="none" w:sz="0" w:space="0" w:color="auto"/>
            <w:right w:val="none" w:sz="0" w:space="0" w:color="auto"/>
          </w:divBdr>
        </w:div>
        <w:div w:id="495997783">
          <w:marLeft w:val="417"/>
          <w:marRight w:val="0"/>
          <w:marTop w:val="0"/>
          <w:marBottom w:val="40"/>
          <w:divBdr>
            <w:top w:val="none" w:sz="0" w:space="0" w:color="auto"/>
            <w:left w:val="none" w:sz="0" w:space="0" w:color="auto"/>
            <w:bottom w:val="none" w:sz="0" w:space="0" w:color="auto"/>
            <w:right w:val="none" w:sz="0" w:space="0" w:color="auto"/>
          </w:divBdr>
        </w:div>
        <w:div w:id="1385057390">
          <w:marLeft w:val="0"/>
          <w:marRight w:val="0"/>
          <w:marTop w:val="0"/>
          <w:marBottom w:val="40"/>
          <w:divBdr>
            <w:top w:val="none" w:sz="0" w:space="0" w:color="auto"/>
            <w:left w:val="none" w:sz="0" w:space="0" w:color="auto"/>
            <w:bottom w:val="none" w:sz="0" w:space="0" w:color="auto"/>
            <w:right w:val="none" w:sz="0" w:space="0" w:color="auto"/>
          </w:divBdr>
        </w:div>
        <w:div w:id="823471432">
          <w:marLeft w:val="0"/>
          <w:marRight w:val="0"/>
          <w:marTop w:val="0"/>
          <w:marBottom w:val="40"/>
          <w:divBdr>
            <w:top w:val="none" w:sz="0" w:space="0" w:color="auto"/>
            <w:left w:val="none" w:sz="0" w:space="0" w:color="auto"/>
            <w:bottom w:val="none" w:sz="0" w:space="0" w:color="auto"/>
            <w:right w:val="none" w:sz="0" w:space="0" w:color="auto"/>
          </w:divBdr>
        </w:div>
        <w:div w:id="694696975">
          <w:marLeft w:val="396"/>
          <w:marRight w:val="0"/>
          <w:marTop w:val="0"/>
          <w:marBottom w:val="60"/>
          <w:divBdr>
            <w:top w:val="none" w:sz="0" w:space="0" w:color="auto"/>
            <w:left w:val="none" w:sz="0" w:space="0" w:color="auto"/>
            <w:bottom w:val="none" w:sz="0" w:space="0" w:color="auto"/>
            <w:right w:val="none" w:sz="0" w:space="0" w:color="auto"/>
          </w:divBdr>
        </w:div>
        <w:div w:id="770129818">
          <w:marLeft w:val="0"/>
          <w:marRight w:val="0"/>
          <w:marTop w:val="0"/>
          <w:marBottom w:val="60"/>
          <w:divBdr>
            <w:top w:val="none" w:sz="0" w:space="0" w:color="auto"/>
            <w:left w:val="none" w:sz="0" w:space="0" w:color="auto"/>
            <w:bottom w:val="none" w:sz="0" w:space="0" w:color="auto"/>
            <w:right w:val="none" w:sz="0" w:space="0" w:color="auto"/>
          </w:divBdr>
        </w:div>
        <w:div w:id="252788074">
          <w:marLeft w:val="0"/>
          <w:marRight w:val="0"/>
          <w:marTop w:val="0"/>
          <w:marBottom w:val="60"/>
          <w:divBdr>
            <w:top w:val="none" w:sz="0" w:space="0" w:color="auto"/>
            <w:left w:val="none" w:sz="0" w:space="0" w:color="auto"/>
            <w:bottom w:val="none" w:sz="0" w:space="0" w:color="auto"/>
            <w:right w:val="none" w:sz="0" w:space="0" w:color="auto"/>
          </w:divBdr>
        </w:div>
        <w:div w:id="905071682">
          <w:marLeft w:val="417"/>
          <w:marRight w:val="0"/>
          <w:marTop w:val="0"/>
          <w:marBottom w:val="60"/>
          <w:divBdr>
            <w:top w:val="none" w:sz="0" w:space="0" w:color="auto"/>
            <w:left w:val="none" w:sz="0" w:space="0" w:color="auto"/>
            <w:bottom w:val="none" w:sz="0" w:space="0" w:color="auto"/>
            <w:right w:val="none" w:sz="0" w:space="0" w:color="auto"/>
          </w:divBdr>
        </w:div>
        <w:div w:id="807019629">
          <w:marLeft w:val="0"/>
          <w:marRight w:val="0"/>
          <w:marTop w:val="0"/>
          <w:marBottom w:val="60"/>
          <w:divBdr>
            <w:top w:val="none" w:sz="0" w:space="0" w:color="auto"/>
            <w:left w:val="none" w:sz="0" w:space="0" w:color="auto"/>
            <w:bottom w:val="none" w:sz="0" w:space="0" w:color="auto"/>
            <w:right w:val="none" w:sz="0" w:space="0" w:color="auto"/>
          </w:divBdr>
        </w:div>
        <w:div w:id="17976527">
          <w:marLeft w:val="0"/>
          <w:marRight w:val="0"/>
          <w:marTop w:val="0"/>
          <w:marBottom w:val="60"/>
          <w:divBdr>
            <w:top w:val="none" w:sz="0" w:space="0" w:color="auto"/>
            <w:left w:val="none" w:sz="0" w:space="0" w:color="auto"/>
            <w:bottom w:val="none" w:sz="0" w:space="0" w:color="auto"/>
            <w:right w:val="none" w:sz="0" w:space="0" w:color="auto"/>
          </w:divBdr>
        </w:div>
        <w:div w:id="1145970013">
          <w:marLeft w:val="396"/>
          <w:marRight w:val="0"/>
          <w:marTop w:val="0"/>
          <w:marBottom w:val="60"/>
          <w:divBdr>
            <w:top w:val="none" w:sz="0" w:space="0" w:color="auto"/>
            <w:left w:val="none" w:sz="0" w:space="0" w:color="auto"/>
            <w:bottom w:val="none" w:sz="0" w:space="0" w:color="auto"/>
            <w:right w:val="none" w:sz="0" w:space="0" w:color="auto"/>
          </w:divBdr>
        </w:div>
        <w:div w:id="449668998">
          <w:marLeft w:val="0"/>
          <w:marRight w:val="0"/>
          <w:marTop w:val="0"/>
          <w:marBottom w:val="60"/>
          <w:divBdr>
            <w:top w:val="none" w:sz="0" w:space="0" w:color="auto"/>
            <w:left w:val="none" w:sz="0" w:space="0" w:color="auto"/>
            <w:bottom w:val="none" w:sz="0" w:space="0" w:color="auto"/>
            <w:right w:val="none" w:sz="0" w:space="0" w:color="auto"/>
          </w:divBdr>
        </w:div>
        <w:div w:id="856119316">
          <w:marLeft w:val="0"/>
          <w:marRight w:val="0"/>
          <w:marTop w:val="0"/>
          <w:marBottom w:val="60"/>
          <w:divBdr>
            <w:top w:val="none" w:sz="0" w:space="0" w:color="auto"/>
            <w:left w:val="none" w:sz="0" w:space="0" w:color="auto"/>
            <w:bottom w:val="none" w:sz="0" w:space="0" w:color="auto"/>
            <w:right w:val="none" w:sz="0" w:space="0" w:color="auto"/>
          </w:divBdr>
        </w:div>
        <w:div w:id="182206127">
          <w:marLeft w:val="417"/>
          <w:marRight w:val="0"/>
          <w:marTop w:val="0"/>
          <w:marBottom w:val="60"/>
          <w:divBdr>
            <w:top w:val="none" w:sz="0" w:space="0" w:color="auto"/>
            <w:left w:val="none" w:sz="0" w:space="0" w:color="auto"/>
            <w:bottom w:val="none" w:sz="0" w:space="0" w:color="auto"/>
            <w:right w:val="none" w:sz="0" w:space="0" w:color="auto"/>
          </w:divBdr>
        </w:div>
        <w:div w:id="1263680239">
          <w:marLeft w:val="417"/>
          <w:marRight w:val="0"/>
          <w:marTop w:val="0"/>
          <w:marBottom w:val="60"/>
          <w:divBdr>
            <w:top w:val="none" w:sz="0" w:space="0" w:color="auto"/>
            <w:left w:val="none" w:sz="0" w:space="0" w:color="auto"/>
            <w:bottom w:val="none" w:sz="0" w:space="0" w:color="auto"/>
            <w:right w:val="none" w:sz="0" w:space="0" w:color="auto"/>
          </w:divBdr>
        </w:div>
        <w:div w:id="140318355">
          <w:marLeft w:val="0"/>
          <w:marRight w:val="0"/>
          <w:marTop w:val="0"/>
          <w:marBottom w:val="60"/>
          <w:divBdr>
            <w:top w:val="none" w:sz="0" w:space="0" w:color="auto"/>
            <w:left w:val="none" w:sz="0" w:space="0" w:color="auto"/>
            <w:bottom w:val="none" w:sz="0" w:space="0" w:color="auto"/>
            <w:right w:val="none" w:sz="0" w:space="0" w:color="auto"/>
          </w:divBdr>
        </w:div>
        <w:div w:id="843400561">
          <w:marLeft w:val="0"/>
          <w:marRight w:val="0"/>
          <w:marTop w:val="0"/>
          <w:marBottom w:val="200"/>
          <w:divBdr>
            <w:top w:val="none" w:sz="0" w:space="0" w:color="auto"/>
            <w:left w:val="none" w:sz="0" w:space="0" w:color="auto"/>
            <w:bottom w:val="none" w:sz="0" w:space="0" w:color="auto"/>
            <w:right w:val="none" w:sz="0" w:space="0" w:color="auto"/>
          </w:divBdr>
        </w:div>
        <w:div w:id="253559905">
          <w:marLeft w:val="0"/>
          <w:marRight w:val="0"/>
          <w:marTop w:val="0"/>
          <w:marBottom w:val="200"/>
          <w:divBdr>
            <w:top w:val="none" w:sz="0" w:space="0" w:color="auto"/>
            <w:left w:val="none" w:sz="0" w:space="0" w:color="auto"/>
            <w:bottom w:val="none" w:sz="0" w:space="0" w:color="auto"/>
            <w:right w:val="none" w:sz="0" w:space="0" w:color="auto"/>
          </w:divBdr>
        </w:div>
        <w:div w:id="2137984516">
          <w:marLeft w:val="396"/>
          <w:marRight w:val="0"/>
          <w:marTop w:val="0"/>
          <w:marBottom w:val="60"/>
          <w:divBdr>
            <w:top w:val="none" w:sz="0" w:space="0" w:color="auto"/>
            <w:left w:val="none" w:sz="0" w:space="0" w:color="auto"/>
            <w:bottom w:val="none" w:sz="0" w:space="0" w:color="auto"/>
            <w:right w:val="none" w:sz="0" w:space="0" w:color="auto"/>
          </w:divBdr>
        </w:div>
        <w:div w:id="1132595953">
          <w:marLeft w:val="0"/>
          <w:marRight w:val="0"/>
          <w:marTop w:val="0"/>
          <w:marBottom w:val="60"/>
          <w:divBdr>
            <w:top w:val="none" w:sz="0" w:space="0" w:color="auto"/>
            <w:left w:val="none" w:sz="0" w:space="0" w:color="auto"/>
            <w:bottom w:val="none" w:sz="0" w:space="0" w:color="auto"/>
            <w:right w:val="none" w:sz="0" w:space="0" w:color="auto"/>
          </w:divBdr>
        </w:div>
        <w:div w:id="1543058127">
          <w:marLeft w:val="0"/>
          <w:marRight w:val="0"/>
          <w:marTop w:val="0"/>
          <w:marBottom w:val="60"/>
          <w:divBdr>
            <w:top w:val="none" w:sz="0" w:space="0" w:color="auto"/>
            <w:left w:val="none" w:sz="0" w:space="0" w:color="auto"/>
            <w:bottom w:val="none" w:sz="0" w:space="0" w:color="auto"/>
            <w:right w:val="none" w:sz="0" w:space="0" w:color="auto"/>
          </w:divBdr>
        </w:div>
        <w:div w:id="927495706">
          <w:marLeft w:val="0"/>
          <w:marRight w:val="0"/>
          <w:marTop w:val="0"/>
          <w:marBottom w:val="60"/>
          <w:divBdr>
            <w:top w:val="none" w:sz="0" w:space="0" w:color="auto"/>
            <w:left w:val="none" w:sz="0" w:space="0" w:color="auto"/>
            <w:bottom w:val="none" w:sz="0" w:space="0" w:color="auto"/>
            <w:right w:val="none" w:sz="0" w:space="0" w:color="auto"/>
          </w:divBdr>
        </w:div>
        <w:div w:id="1624649836">
          <w:marLeft w:val="0"/>
          <w:marRight w:val="0"/>
          <w:marTop w:val="0"/>
          <w:marBottom w:val="60"/>
          <w:divBdr>
            <w:top w:val="none" w:sz="0" w:space="0" w:color="auto"/>
            <w:left w:val="none" w:sz="0" w:space="0" w:color="auto"/>
            <w:bottom w:val="none" w:sz="0" w:space="0" w:color="auto"/>
            <w:right w:val="none" w:sz="0" w:space="0" w:color="auto"/>
          </w:divBdr>
        </w:div>
        <w:div w:id="906383162">
          <w:marLeft w:val="0"/>
          <w:marRight w:val="0"/>
          <w:marTop w:val="0"/>
          <w:marBottom w:val="60"/>
          <w:divBdr>
            <w:top w:val="none" w:sz="0" w:space="0" w:color="auto"/>
            <w:left w:val="none" w:sz="0" w:space="0" w:color="auto"/>
            <w:bottom w:val="none" w:sz="0" w:space="0" w:color="auto"/>
            <w:right w:val="none" w:sz="0" w:space="0" w:color="auto"/>
          </w:divBdr>
        </w:div>
        <w:div w:id="235823757">
          <w:marLeft w:val="396"/>
          <w:marRight w:val="0"/>
          <w:marTop w:val="0"/>
          <w:marBottom w:val="60"/>
          <w:divBdr>
            <w:top w:val="none" w:sz="0" w:space="0" w:color="auto"/>
            <w:left w:val="none" w:sz="0" w:space="0" w:color="auto"/>
            <w:bottom w:val="none" w:sz="0" w:space="0" w:color="auto"/>
            <w:right w:val="none" w:sz="0" w:space="0" w:color="auto"/>
          </w:divBdr>
        </w:div>
        <w:div w:id="1871650637">
          <w:marLeft w:val="0"/>
          <w:marRight w:val="0"/>
          <w:marTop w:val="0"/>
          <w:marBottom w:val="60"/>
          <w:divBdr>
            <w:top w:val="none" w:sz="0" w:space="0" w:color="auto"/>
            <w:left w:val="none" w:sz="0" w:space="0" w:color="auto"/>
            <w:bottom w:val="none" w:sz="0" w:space="0" w:color="auto"/>
            <w:right w:val="none" w:sz="0" w:space="0" w:color="auto"/>
          </w:divBdr>
        </w:div>
        <w:div w:id="1482775382">
          <w:marLeft w:val="0"/>
          <w:marRight w:val="0"/>
          <w:marTop w:val="0"/>
          <w:marBottom w:val="60"/>
          <w:divBdr>
            <w:top w:val="none" w:sz="0" w:space="0" w:color="auto"/>
            <w:left w:val="none" w:sz="0" w:space="0" w:color="auto"/>
            <w:bottom w:val="none" w:sz="0" w:space="0" w:color="auto"/>
            <w:right w:val="none" w:sz="0" w:space="0" w:color="auto"/>
          </w:divBdr>
        </w:div>
        <w:div w:id="472411167">
          <w:marLeft w:val="0"/>
          <w:marRight w:val="0"/>
          <w:marTop w:val="0"/>
          <w:marBottom w:val="60"/>
          <w:divBdr>
            <w:top w:val="none" w:sz="0" w:space="0" w:color="auto"/>
            <w:left w:val="none" w:sz="0" w:space="0" w:color="auto"/>
            <w:bottom w:val="none" w:sz="0" w:space="0" w:color="auto"/>
            <w:right w:val="none" w:sz="0" w:space="0" w:color="auto"/>
          </w:divBdr>
        </w:div>
        <w:div w:id="77606244">
          <w:marLeft w:val="0"/>
          <w:marRight w:val="0"/>
          <w:marTop w:val="0"/>
          <w:marBottom w:val="60"/>
          <w:divBdr>
            <w:top w:val="none" w:sz="0" w:space="0" w:color="auto"/>
            <w:left w:val="none" w:sz="0" w:space="0" w:color="auto"/>
            <w:bottom w:val="none" w:sz="0" w:space="0" w:color="auto"/>
            <w:right w:val="none" w:sz="0" w:space="0" w:color="auto"/>
          </w:divBdr>
        </w:div>
        <w:div w:id="1605922959">
          <w:marLeft w:val="0"/>
          <w:marRight w:val="0"/>
          <w:marTop w:val="0"/>
          <w:marBottom w:val="60"/>
          <w:divBdr>
            <w:top w:val="none" w:sz="0" w:space="0" w:color="auto"/>
            <w:left w:val="none" w:sz="0" w:space="0" w:color="auto"/>
            <w:bottom w:val="none" w:sz="0" w:space="0" w:color="auto"/>
            <w:right w:val="none" w:sz="0" w:space="0" w:color="auto"/>
          </w:divBdr>
        </w:div>
        <w:div w:id="1434782046">
          <w:marLeft w:val="396"/>
          <w:marRight w:val="0"/>
          <w:marTop w:val="0"/>
          <w:marBottom w:val="60"/>
          <w:divBdr>
            <w:top w:val="none" w:sz="0" w:space="0" w:color="auto"/>
            <w:left w:val="none" w:sz="0" w:space="0" w:color="auto"/>
            <w:bottom w:val="none" w:sz="0" w:space="0" w:color="auto"/>
            <w:right w:val="none" w:sz="0" w:space="0" w:color="auto"/>
          </w:divBdr>
        </w:div>
        <w:div w:id="1404718671">
          <w:marLeft w:val="0"/>
          <w:marRight w:val="0"/>
          <w:marTop w:val="0"/>
          <w:marBottom w:val="60"/>
          <w:divBdr>
            <w:top w:val="none" w:sz="0" w:space="0" w:color="auto"/>
            <w:left w:val="none" w:sz="0" w:space="0" w:color="auto"/>
            <w:bottom w:val="none" w:sz="0" w:space="0" w:color="auto"/>
            <w:right w:val="none" w:sz="0" w:space="0" w:color="auto"/>
          </w:divBdr>
        </w:div>
        <w:div w:id="969480562">
          <w:marLeft w:val="0"/>
          <w:marRight w:val="0"/>
          <w:marTop w:val="0"/>
          <w:marBottom w:val="60"/>
          <w:divBdr>
            <w:top w:val="none" w:sz="0" w:space="0" w:color="auto"/>
            <w:left w:val="none" w:sz="0" w:space="0" w:color="auto"/>
            <w:bottom w:val="none" w:sz="0" w:space="0" w:color="auto"/>
            <w:right w:val="none" w:sz="0" w:space="0" w:color="auto"/>
          </w:divBdr>
        </w:div>
        <w:div w:id="1174803770">
          <w:marLeft w:val="0"/>
          <w:marRight w:val="0"/>
          <w:marTop w:val="0"/>
          <w:marBottom w:val="60"/>
          <w:divBdr>
            <w:top w:val="none" w:sz="0" w:space="0" w:color="auto"/>
            <w:left w:val="none" w:sz="0" w:space="0" w:color="auto"/>
            <w:bottom w:val="none" w:sz="0" w:space="0" w:color="auto"/>
            <w:right w:val="none" w:sz="0" w:space="0" w:color="auto"/>
          </w:divBdr>
        </w:div>
        <w:div w:id="1644771511">
          <w:marLeft w:val="0"/>
          <w:marRight w:val="0"/>
          <w:marTop w:val="0"/>
          <w:marBottom w:val="60"/>
          <w:divBdr>
            <w:top w:val="none" w:sz="0" w:space="0" w:color="auto"/>
            <w:left w:val="none" w:sz="0" w:space="0" w:color="auto"/>
            <w:bottom w:val="none" w:sz="0" w:space="0" w:color="auto"/>
            <w:right w:val="none" w:sz="0" w:space="0" w:color="auto"/>
          </w:divBdr>
        </w:div>
        <w:div w:id="1252156309">
          <w:marLeft w:val="0"/>
          <w:marRight w:val="0"/>
          <w:marTop w:val="0"/>
          <w:marBottom w:val="60"/>
          <w:divBdr>
            <w:top w:val="none" w:sz="0" w:space="0" w:color="auto"/>
            <w:left w:val="none" w:sz="0" w:space="0" w:color="auto"/>
            <w:bottom w:val="none" w:sz="0" w:space="0" w:color="auto"/>
            <w:right w:val="none" w:sz="0" w:space="0" w:color="auto"/>
          </w:divBdr>
        </w:div>
        <w:div w:id="1789083798">
          <w:marLeft w:val="990"/>
          <w:marRight w:val="0"/>
          <w:marTop w:val="0"/>
          <w:marBottom w:val="100"/>
          <w:divBdr>
            <w:top w:val="none" w:sz="0" w:space="0" w:color="auto"/>
            <w:left w:val="none" w:sz="0" w:space="0" w:color="auto"/>
            <w:bottom w:val="none" w:sz="0" w:space="0" w:color="auto"/>
            <w:right w:val="none" w:sz="0" w:space="0" w:color="auto"/>
          </w:divBdr>
        </w:div>
        <w:div w:id="1551989979">
          <w:marLeft w:val="990"/>
          <w:marRight w:val="0"/>
          <w:marTop w:val="0"/>
          <w:marBottom w:val="100"/>
          <w:divBdr>
            <w:top w:val="none" w:sz="0" w:space="0" w:color="auto"/>
            <w:left w:val="none" w:sz="0" w:space="0" w:color="auto"/>
            <w:bottom w:val="none" w:sz="0" w:space="0" w:color="auto"/>
            <w:right w:val="none" w:sz="0" w:space="0" w:color="auto"/>
          </w:divBdr>
        </w:div>
        <w:div w:id="57560317">
          <w:marLeft w:val="990"/>
          <w:marRight w:val="0"/>
          <w:marTop w:val="0"/>
          <w:marBottom w:val="100"/>
          <w:divBdr>
            <w:top w:val="none" w:sz="0" w:space="0" w:color="auto"/>
            <w:left w:val="none" w:sz="0" w:space="0" w:color="auto"/>
            <w:bottom w:val="none" w:sz="0" w:space="0" w:color="auto"/>
            <w:right w:val="none" w:sz="0" w:space="0" w:color="auto"/>
          </w:divBdr>
        </w:div>
        <w:div w:id="448620876">
          <w:marLeft w:val="0"/>
          <w:marRight w:val="0"/>
          <w:marTop w:val="0"/>
          <w:marBottom w:val="100"/>
          <w:divBdr>
            <w:top w:val="none" w:sz="0" w:space="0" w:color="auto"/>
            <w:left w:val="none" w:sz="0" w:space="0" w:color="auto"/>
            <w:bottom w:val="none" w:sz="0" w:space="0" w:color="auto"/>
            <w:right w:val="none" w:sz="0" w:space="0" w:color="auto"/>
          </w:divBdr>
        </w:div>
        <w:div w:id="1124078350">
          <w:marLeft w:val="0"/>
          <w:marRight w:val="0"/>
          <w:marTop w:val="0"/>
          <w:marBottom w:val="100"/>
          <w:divBdr>
            <w:top w:val="none" w:sz="0" w:space="0" w:color="auto"/>
            <w:left w:val="none" w:sz="0" w:space="0" w:color="auto"/>
            <w:bottom w:val="none" w:sz="0" w:space="0" w:color="auto"/>
            <w:right w:val="none" w:sz="0" w:space="0" w:color="auto"/>
          </w:divBdr>
        </w:div>
        <w:div w:id="32198300">
          <w:marLeft w:val="0"/>
          <w:marRight w:val="0"/>
          <w:marTop w:val="0"/>
          <w:marBottom w:val="100"/>
          <w:divBdr>
            <w:top w:val="none" w:sz="0" w:space="0" w:color="auto"/>
            <w:left w:val="none" w:sz="0" w:space="0" w:color="auto"/>
            <w:bottom w:val="none" w:sz="0" w:space="0" w:color="auto"/>
            <w:right w:val="none" w:sz="0" w:space="0" w:color="auto"/>
          </w:divBdr>
        </w:div>
        <w:div w:id="1281260908">
          <w:marLeft w:val="0"/>
          <w:marRight w:val="0"/>
          <w:marTop w:val="0"/>
          <w:marBottom w:val="100"/>
          <w:divBdr>
            <w:top w:val="none" w:sz="0" w:space="0" w:color="auto"/>
            <w:left w:val="none" w:sz="0" w:space="0" w:color="auto"/>
            <w:bottom w:val="none" w:sz="0" w:space="0" w:color="auto"/>
            <w:right w:val="none" w:sz="0" w:space="0" w:color="auto"/>
          </w:divBdr>
        </w:div>
        <w:div w:id="1019816071">
          <w:marLeft w:val="0"/>
          <w:marRight w:val="0"/>
          <w:marTop w:val="0"/>
          <w:marBottom w:val="100"/>
          <w:divBdr>
            <w:top w:val="none" w:sz="0" w:space="0" w:color="auto"/>
            <w:left w:val="none" w:sz="0" w:space="0" w:color="auto"/>
            <w:bottom w:val="none" w:sz="0" w:space="0" w:color="auto"/>
            <w:right w:val="none" w:sz="0" w:space="0" w:color="auto"/>
          </w:divBdr>
        </w:div>
        <w:div w:id="1380589068">
          <w:marLeft w:val="0"/>
          <w:marRight w:val="0"/>
          <w:marTop w:val="0"/>
          <w:marBottom w:val="100"/>
          <w:divBdr>
            <w:top w:val="none" w:sz="0" w:space="0" w:color="auto"/>
            <w:left w:val="none" w:sz="0" w:space="0" w:color="auto"/>
            <w:bottom w:val="none" w:sz="0" w:space="0" w:color="auto"/>
            <w:right w:val="none" w:sz="0" w:space="0" w:color="auto"/>
          </w:divBdr>
        </w:div>
        <w:div w:id="919604083">
          <w:marLeft w:val="0"/>
          <w:marRight w:val="0"/>
          <w:marTop w:val="0"/>
          <w:marBottom w:val="100"/>
          <w:divBdr>
            <w:top w:val="none" w:sz="0" w:space="0" w:color="auto"/>
            <w:left w:val="none" w:sz="0" w:space="0" w:color="auto"/>
            <w:bottom w:val="none" w:sz="0" w:space="0" w:color="auto"/>
            <w:right w:val="none" w:sz="0" w:space="0" w:color="auto"/>
          </w:divBdr>
        </w:div>
        <w:div w:id="1358506730">
          <w:marLeft w:val="0"/>
          <w:marRight w:val="0"/>
          <w:marTop w:val="0"/>
          <w:marBottom w:val="100"/>
          <w:divBdr>
            <w:top w:val="none" w:sz="0" w:space="0" w:color="auto"/>
            <w:left w:val="none" w:sz="0" w:space="0" w:color="auto"/>
            <w:bottom w:val="none" w:sz="0" w:space="0" w:color="auto"/>
            <w:right w:val="none" w:sz="0" w:space="0" w:color="auto"/>
          </w:divBdr>
        </w:div>
        <w:div w:id="1696615144">
          <w:marLeft w:val="0"/>
          <w:marRight w:val="0"/>
          <w:marTop w:val="0"/>
          <w:marBottom w:val="100"/>
          <w:divBdr>
            <w:top w:val="none" w:sz="0" w:space="0" w:color="auto"/>
            <w:left w:val="none" w:sz="0" w:space="0" w:color="auto"/>
            <w:bottom w:val="none" w:sz="0" w:space="0" w:color="auto"/>
            <w:right w:val="none" w:sz="0" w:space="0" w:color="auto"/>
          </w:divBdr>
        </w:div>
        <w:div w:id="1278952927">
          <w:marLeft w:val="0"/>
          <w:marRight w:val="0"/>
          <w:marTop w:val="0"/>
          <w:marBottom w:val="100"/>
          <w:divBdr>
            <w:top w:val="none" w:sz="0" w:space="0" w:color="auto"/>
            <w:left w:val="none" w:sz="0" w:space="0" w:color="auto"/>
            <w:bottom w:val="none" w:sz="0" w:space="0" w:color="auto"/>
            <w:right w:val="none" w:sz="0" w:space="0" w:color="auto"/>
          </w:divBdr>
        </w:div>
        <w:div w:id="367024158">
          <w:marLeft w:val="0"/>
          <w:marRight w:val="0"/>
          <w:marTop w:val="0"/>
          <w:marBottom w:val="100"/>
          <w:divBdr>
            <w:top w:val="none" w:sz="0" w:space="0" w:color="auto"/>
            <w:left w:val="none" w:sz="0" w:space="0" w:color="auto"/>
            <w:bottom w:val="none" w:sz="0" w:space="0" w:color="auto"/>
            <w:right w:val="none" w:sz="0" w:space="0" w:color="auto"/>
          </w:divBdr>
        </w:div>
        <w:div w:id="274991432">
          <w:marLeft w:val="0"/>
          <w:marRight w:val="0"/>
          <w:marTop w:val="0"/>
          <w:marBottom w:val="100"/>
          <w:divBdr>
            <w:top w:val="none" w:sz="0" w:space="0" w:color="auto"/>
            <w:left w:val="none" w:sz="0" w:space="0" w:color="auto"/>
            <w:bottom w:val="none" w:sz="0" w:space="0" w:color="auto"/>
            <w:right w:val="none" w:sz="0" w:space="0" w:color="auto"/>
          </w:divBdr>
        </w:div>
        <w:div w:id="473059807">
          <w:marLeft w:val="0"/>
          <w:marRight w:val="0"/>
          <w:marTop w:val="0"/>
          <w:marBottom w:val="100"/>
          <w:divBdr>
            <w:top w:val="none" w:sz="0" w:space="0" w:color="auto"/>
            <w:left w:val="none" w:sz="0" w:space="0" w:color="auto"/>
            <w:bottom w:val="none" w:sz="0" w:space="0" w:color="auto"/>
            <w:right w:val="none" w:sz="0" w:space="0" w:color="auto"/>
          </w:divBdr>
        </w:div>
        <w:div w:id="1810439345">
          <w:marLeft w:val="0"/>
          <w:marRight w:val="0"/>
          <w:marTop w:val="0"/>
          <w:marBottom w:val="100"/>
          <w:divBdr>
            <w:top w:val="none" w:sz="0" w:space="0" w:color="auto"/>
            <w:left w:val="none" w:sz="0" w:space="0" w:color="auto"/>
            <w:bottom w:val="none" w:sz="0" w:space="0" w:color="auto"/>
            <w:right w:val="none" w:sz="0" w:space="0" w:color="auto"/>
          </w:divBdr>
        </w:div>
        <w:div w:id="1147093063">
          <w:marLeft w:val="0"/>
          <w:marRight w:val="0"/>
          <w:marTop w:val="0"/>
          <w:marBottom w:val="100"/>
          <w:divBdr>
            <w:top w:val="none" w:sz="0" w:space="0" w:color="auto"/>
            <w:left w:val="none" w:sz="0" w:space="0" w:color="auto"/>
            <w:bottom w:val="none" w:sz="0" w:space="0" w:color="auto"/>
            <w:right w:val="none" w:sz="0" w:space="0" w:color="auto"/>
          </w:divBdr>
        </w:div>
        <w:div w:id="176503535">
          <w:marLeft w:val="0"/>
          <w:marRight w:val="0"/>
          <w:marTop w:val="0"/>
          <w:marBottom w:val="100"/>
          <w:divBdr>
            <w:top w:val="none" w:sz="0" w:space="0" w:color="auto"/>
            <w:left w:val="none" w:sz="0" w:space="0" w:color="auto"/>
            <w:bottom w:val="none" w:sz="0" w:space="0" w:color="auto"/>
            <w:right w:val="none" w:sz="0" w:space="0" w:color="auto"/>
          </w:divBdr>
        </w:div>
        <w:div w:id="1894582243">
          <w:marLeft w:val="0"/>
          <w:marRight w:val="0"/>
          <w:marTop w:val="0"/>
          <w:marBottom w:val="100"/>
          <w:divBdr>
            <w:top w:val="none" w:sz="0" w:space="0" w:color="auto"/>
            <w:left w:val="none" w:sz="0" w:space="0" w:color="auto"/>
            <w:bottom w:val="none" w:sz="0" w:space="0" w:color="auto"/>
            <w:right w:val="none" w:sz="0" w:space="0" w:color="auto"/>
          </w:divBdr>
        </w:div>
        <w:div w:id="220755986">
          <w:marLeft w:val="0"/>
          <w:marRight w:val="0"/>
          <w:marTop w:val="0"/>
          <w:marBottom w:val="100"/>
          <w:divBdr>
            <w:top w:val="none" w:sz="0" w:space="0" w:color="auto"/>
            <w:left w:val="none" w:sz="0" w:space="0" w:color="auto"/>
            <w:bottom w:val="none" w:sz="0" w:space="0" w:color="auto"/>
            <w:right w:val="none" w:sz="0" w:space="0" w:color="auto"/>
          </w:divBdr>
        </w:div>
        <w:div w:id="2030636836">
          <w:marLeft w:val="0"/>
          <w:marRight w:val="0"/>
          <w:marTop w:val="0"/>
          <w:marBottom w:val="100"/>
          <w:divBdr>
            <w:top w:val="none" w:sz="0" w:space="0" w:color="auto"/>
            <w:left w:val="none" w:sz="0" w:space="0" w:color="auto"/>
            <w:bottom w:val="none" w:sz="0" w:space="0" w:color="auto"/>
            <w:right w:val="none" w:sz="0" w:space="0" w:color="auto"/>
          </w:divBdr>
        </w:div>
        <w:div w:id="1710687305">
          <w:marLeft w:val="0"/>
          <w:marRight w:val="0"/>
          <w:marTop w:val="0"/>
          <w:marBottom w:val="100"/>
          <w:divBdr>
            <w:top w:val="none" w:sz="0" w:space="0" w:color="auto"/>
            <w:left w:val="none" w:sz="0" w:space="0" w:color="auto"/>
            <w:bottom w:val="none" w:sz="0" w:space="0" w:color="auto"/>
            <w:right w:val="none" w:sz="0" w:space="0" w:color="auto"/>
          </w:divBdr>
        </w:div>
        <w:div w:id="1885946700">
          <w:marLeft w:val="0"/>
          <w:marRight w:val="0"/>
          <w:marTop w:val="0"/>
          <w:marBottom w:val="100"/>
          <w:divBdr>
            <w:top w:val="none" w:sz="0" w:space="0" w:color="auto"/>
            <w:left w:val="none" w:sz="0" w:space="0" w:color="auto"/>
            <w:bottom w:val="none" w:sz="0" w:space="0" w:color="auto"/>
            <w:right w:val="none" w:sz="0" w:space="0" w:color="auto"/>
          </w:divBdr>
        </w:div>
        <w:div w:id="1434940343">
          <w:marLeft w:val="0"/>
          <w:marRight w:val="0"/>
          <w:marTop w:val="0"/>
          <w:marBottom w:val="100"/>
          <w:divBdr>
            <w:top w:val="none" w:sz="0" w:space="0" w:color="auto"/>
            <w:left w:val="none" w:sz="0" w:space="0" w:color="auto"/>
            <w:bottom w:val="none" w:sz="0" w:space="0" w:color="auto"/>
            <w:right w:val="none" w:sz="0" w:space="0" w:color="auto"/>
          </w:divBdr>
        </w:div>
        <w:div w:id="1683823024">
          <w:marLeft w:val="0"/>
          <w:marRight w:val="0"/>
          <w:marTop w:val="0"/>
          <w:marBottom w:val="100"/>
          <w:divBdr>
            <w:top w:val="none" w:sz="0" w:space="0" w:color="auto"/>
            <w:left w:val="none" w:sz="0" w:space="0" w:color="auto"/>
            <w:bottom w:val="none" w:sz="0" w:space="0" w:color="auto"/>
            <w:right w:val="none" w:sz="0" w:space="0" w:color="auto"/>
          </w:divBdr>
        </w:div>
        <w:div w:id="350303584">
          <w:marLeft w:val="0"/>
          <w:marRight w:val="0"/>
          <w:marTop w:val="0"/>
          <w:marBottom w:val="100"/>
          <w:divBdr>
            <w:top w:val="none" w:sz="0" w:space="0" w:color="auto"/>
            <w:left w:val="none" w:sz="0" w:space="0" w:color="auto"/>
            <w:bottom w:val="none" w:sz="0" w:space="0" w:color="auto"/>
            <w:right w:val="none" w:sz="0" w:space="0" w:color="auto"/>
          </w:divBdr>
        </w:div>
        <w:div w:id="1162309096">
          <w:marLeft w:val="0"/>
          <w:marRight w:val="0"/>
          <w:marTop w:val="0"/>
          <w:marBottom w:val="100"/>
          <w:divBdr>
            <w:top w:val="none" w:sz="0" w:space="0" w:color="auto"/>
            <w:left w:val="none" w:sz="0" w:space="0" w:color="auto"/>
            <w:bottom w:val="none" w:sz="0" w:space="0" w:color="auto"/>
            <w:right w:val="none" w:sz="0" w:space="0" w:color="auto"/>
          </w:divBdr>
        </w:div>
        <w:div w:id="139657706">
          <w:marLeft w:val="0"/>
          <w:marRight w:val="0"/>
          <w:marTop w:val="0"/>
          <w:marBottom w:val="100"/>
          <w:divBdr>
            <w:top w:val="none" w:sz="0" w:space="0" w:color="auto"/>
            <w:left w:val="none" w:sz="0" w:space="0" w:color="auto"/>
            <w:bottom w:val="none" w:sz="0" w:space="0" w:color="auto"/>
            <w:right w:val="none" w:sz="0" w:space="0" w:color="auto"/>
          </w:divBdr>
        </w:div>
        <w:div w:id="1720980193">
          <w:marLeft w:val="0"/>
          <w:marRight w:val="0"/>
          <w:marTop w:val="0"/>
          <w:marBottom w:val="100"/>
          <w:divBdr>
            <w:top w:val="none" w:sz="0" w:space="0" w:color="auto"/>
            <w:left w:val="none" w:sz="0" w:space="0" w:color="auto"/>
            <w:bottom w:val="none" w:sz="0" w:space="0" w:color="auto"/>
            <w:right w:val="none" w:sz="0" w:space="0" w:color="auto"/>
          </w:divBdr>
        </w:div>
        <w:div w:id="1078215129">
          <w:marLeft w:val="0"/>
          <w:marRight w:val="0"/>
          <w:marTop w:val="0"/>
          <w:marBottom w:val="100"/>
          <w:divBdr>
            <w:top w:val="none" w:sz="0" w:space="0" w:color="auto"/>
            <w:left w:val="none" w:sz="0" w:space="0" w:color="auto"/>
            <w:bottom w:val="none" w:sz="0" w:space="0" w:color="auto"/>
            <w:right w:val="none" w:sz="0" w:space="0" w:color="auto"/>
          </w:divBdr>
        </w:div>
        <w:div w:id="854659499">
          <w:marLeft w:val="0"/>
          <w:marRight w:val="0"/>
          <w:marTop w:val="0"/>
          <w:marBottom w:val="100"/>
          <w:divBdr>
            <w:top w:val="none" w:sz="0" w:space="0" w:color="auto"/>
            <w:left w:val="none" w:sz="0" w:space="0" w:color="auto"/>
            <w:bottom w:val="none" w:sz="0" w:space="0" w:color="auto"/>
            <w:right w:val="none" w:sz="0" w:space="0" w:color="auto"/>
          </w:divBdr>
        </w:div>
        <w:div w:id="1444154977">
          <w:marLeft w:val="0"/>
          <w:marRight w:val="0"/>
          <w:marTop w:val="0"/>
          <w:marBottom w:val="100"/>
          <w:divBdr>
            <w:top w:val="none" w:sz="0" w:space="0" w:color="auto"/>
            <w:left w:val="none" w:sz="0" w:space="0" w:color="auto"/>
            <w:bottom w:val="none" w:sz="0" w:space="0" w:color="auto"/>
            <w:right w:val="none" w:sz="0" w:space="0" w:color="auto"/>
          </w:divBdr>
        </w:div>
        <w:div w:id="408964469">
          <w:marLeft w:val="0"/>
          <w:marRight w:val="0"/>
          <w:marTop w:val="0"/>
          <w:marBottom w:val="100"/>
          <w:divBdr>
            <w:top w:val="none" w:sz="0" w:space="0" w:color="auto"/>
            <w:left w:val="none" w:sz="0" w:space="0" w:color="auto"/>
            <w:bottom w:val="none" w:sz="0" w:space="0" w:color="auto"/>
            <w:right w:val="none" w:sz="0" w:space="0" w:color="auto"/>
          </w:divBdr>
        </w:div>
        <w:div w:id="813958554">
          <w:marLeft w:val="0"/>
          <w:marRight w:val="0"/>
          <w:marTop w:val="0"/>
          <w:marBottom w:val="100"/>
          <w:divBdr>
            <w:top w:val="none" w:sz="0" w:space="0" w:color="auto"/>
            <w:left w:val="none" w:sz="0" w:space="0" w:color="auto"/>
            <w:bottom w:val="none" w:sz="0" w:space="0" w:color="auto"/>
            <w:right w:val="none" w:sz="0" w:space="0" w:color="auto"/>
          </w:divBdr>
        </w:div>
        <w:div w:id="669992645">
          <w:marLeft w:val="0"/>
          <w:marRight w:val="0"/>
          <w:marTop w:val="0"/>
          <w:marBottom w:val="100"/>
          <w:divBdr>
            <w:top w:val="none" w:sz="0" w:space="0" w:color="auto"/>
            <w:left w:val="none" w:sz="0" w:space="0" w:color="auto"/>
            <w:bottom w:val="none" w:sz="0" w:space="0" w:color="auto"/>
            <w:right w:val="none" w:sz="0" w:space="0" w:color="auto"/>
          </w:divBdr>
        </w:div>
        <w:div w:id="400758770">
          <w:marLeft w:val="0"/>
          <w:marRight w:val="0"/>
          <w:marTop w:val="0"/>
          <w:marBottom w:val="100"/>
          <w:divBdr>
            <w:top w:val="none" w:sz="0" w:space="0" w:color="auto"/>
            <w:left w:val="none" w:sz="0" w:space="0" w:color="auto"/>
            <w:bottom w:val="none" w:sz="0" w:space="0" w:color="auto"/>
            <w:right w:val="none" w:sz="0" w:space="0" w:color="auto"/>
          </w:divBdr>
        </w:div>
        <w:div w:id="1054154605">
          <w:marLeft w:val="0"/>
          <w:marRight w:val="0"/>
          <w:marTop w:val="0"/>
          <w:marBottom w:val="100"/>
          <w:divBdr>
            <w:top w:val="none" w:sz="0" w:space="0" w:color="auto"/>
            <w:left w:val="none" w:sz="0" w:space="0" w:color="auto"/>
            <w:bottom w:val="none" w:sz="0" w:space="0" w:color="auto"/>
            <w:right w:val="none" w:sz="0" w:space="0" w:color="auto"/>
          </w:divBdr>
        </w:div>
        <w:div w:id="572467489">
          <w:marLeft w:val="0"/>
          <w:marRight w:val="0"/>
          <w:marTop w:val="0"/>
          <w:marBottom w:val="100"/>
          <w:divBdr>
            <w:top w:val="none" w:sz="0" w:space="0" w:color="auto"/>
            <w:left w:val="none" w:sz="0" w:space="0" w:color="auto"/>
            <w:bottom w:val="none" w:sz="0" w:space="0" w:color="auto"/>
            <w:right w:val="none" w:sz="0" w:space="0" w:color="auto"/>
          </w:divBdr>
        </w:div>
        <w:div w:id="1663728951">
          <w:marLeft w:val="0"/>
          <w:marRight w:val="0"/>
          <w:marTop w:val="0"/>
          <w:marBottom w:val="100"/>
          <w:divBdr>
            <w:top w:val="none" w:sz="0" w:space="0" w:color="auto"/>
            <w:left w:val="none" w:sz="0" w:space="0" w:color="auto"/>
            <w:bottom w:val="none" w:sz="0" w:space="0" w:color="auto"/>
            <w:right w:val="none" w:sz="0" w:space="0" w:color="auto"/>
          </w:divBdr>
        </w:div>
        <w:div w:id="1521242094">
          <w:marLeft w:val="0"/>
          <w:marRight w:val="0"/>
          <w:marTop w:val="0"/>
          <w:marBottom w:val="100"/>
          <w:divBdr>
            <w:top w:val="none" w:sz="0" w:space="0" w:color="auto"/>
            <w:left w:val="none" w:sz="0" w:space="0" w:color="auto"/>
            <w:bottom w:val="none" w:sz="0" w:space="0" w:color="auto"/>
            <w:right w:val="none" w:sz="0" w:space="0" w:color="auto"/>
          </w:divBdr>
        </w:div>
        <w:div w:id="1984967531">
          <w:marLeft w:val="0"/>
          <w:marRight w:val="0"/>
          <w:marTop w:val="0"/>
          <w:marBottom w:val="100"/>
          <w:divBdr>
            <w:top w:val="none" w:sz="0" w:space="0" w:color="auto"/>
            <w:left w:val="none" w:sz="0" w:space="0" w:color="auto"/>
            <w:bottom w:val="none" w:sz="0" w:space="0" w:color="auto"/>
            <w:right w:val="none" w:sz="0" w:space="0" w:color="auto"/>
          </w:divBdr>
        </w:div>
        <w:div w:id="536741054">
          <w:marLeft w:val="0"/>
          <w:marRight w:val="0"/>
          <w:marTop w:val="0"/>
          <w:marBottom w:val="100"/>
          <w:divBdr>
            <w:top w:val="none" w:sz="0" w:space="0" w:color="auto"/>
            <w:left w:val="none" w:sz="0" w:space="0" w:color="auto"/>
            <w:bottom w:val="none" w:sz="0" w:space="0" w:color="auto"/>
            <w:right w:val="none" w:sz="0" w:space="0" w:color="auto"/>
          </w:divBdr>
        </w:div>
        <w:div w:id="2082865317">
          <w:marLeft w:val="0"/>
          <w:marRight w:val="0"/>
          <w:marTop w:val="0"/>
          <w:marBottom w:val="100"/>
          <w:divBdr>
            <w:top w:val="none" w:sz="0" w:space="0" w:color="auto"/>
            <w:left w:val="none" w:sz="0" w:space="0" w:color="auto"/>
            <w:bottom w:val="none" w:sz="0" w:space="0" w:color="auto"/>
            <w:right w:val="none" w:sz="0" w:space="0" w:color="auto"/>
          </w:divBdr>
        </w:div>
        <w:div w:id="1288467475">
          <w:marLeft w:val="0"/>
          <w:marRight w:val="0"/>
          <w:marTop w:val="0"/>
          <w:marBottom w:val="100"/>
          <w:divBdr>
            <w:top w:val="none" w:sz="0" w:space="0" w:color="auto"/>
            <w:left w:val="none" w:sz="0" w:space="0" w:color="auto"/>
            <w:bottom w:val="none" w:sz="0" w:space="0" w:color="auto"/>
            <w:right w:val="none" w:sz="0" w:space="0" w:color="auto"/>
          </w:divBdr>
        </w:div>
        <w:div w:id="929702422">
          <w:marLeft w:val="0"/>
          <w:marRight w:val="0"/>
          <w:marTop w:val="0"/>
          <w:marBottom w:val="100"/>
          <w:divBdr>
            <w:top w:val="none" w:sz="0" w:space="0" w:color="auto"/>
            <w:left w:val="none" w:sz="0" w:space="0" w:color="auto"/>
            <w:bottom w:val="none" w:sz="0" w:space="0" w:color="auto"/>
            <w:right w:val="none" w:sz="0" w:space="0" w:color="auto"/>
          </w:divBdr>
        </w:div>
        <w:div w:id="1222399492">
          <w:marLeft w:val="0"/>
          <w:marRight w:val="0"/>
          <w:marTop w:val="0"/>
          <w:marBottom w:val="100"/>
          <w:divBdr>
            <w:top w:val="none" w:sz="0" w:space="0" w:color="auto"/>
            <w:left w:val="none" w:sz="0" w:space="0" w:color="auto"/>
            <w:bottom w:val="none" w:sz="0" w:space="0" w:color="auto"/>
            <w:right w:val="none" w:sz="0" w:space="0" w:color="auto"/>
          </w:divBdr>
        </w:div>
        <w:div w:id="1795247088">
          <w:marLeft w:val="0"/>
          <w:marRight w:val="0"/>
          <w:marTop w:val="0"/>
          <w:marBottom w:val="100"/>
          <w:divBdr>
            <w:top w:val="none" w:sz="0" w:space="0" w:color="auto"/>
            <w:left w:val="none" w:sz="0" w:space="0" w:color="auto"/>
            <w:bottom w:val="none" w:sz="0" w:space="0" w:color="auto"/>
            <w:right w:val="none" w:sz="0" w:space="0" w:color="auto"/>
          </w:divBdr>
        </w:div>
        <w:div w:id="1646541135">
          <w:marLeft w:val="0"/>
          <w:marRight w:val="0"/>
          <w:marTop w:val="0"/>
          <w:marBottom w:val="100"/>
          <w:divBdr>
            <w:top w:val="none" w:sz="0" w:space="0" w:color="auto"/>
            <w:left w:val="none" w:sz="0" w:space="0" w:color="auto"/>
            <w:bottom w:val="none" w:sz="0" w:space="0" w:color="auto"/>
            <w:right w:val="none" w:sz="0" w:space="0" w:color="auto"/>
          </w:divBdr>
        </w:div>
        <w:div w:id="861363362">
          <w:marLeft w:val="0"/>
          <w:marRight w:val="0"/>
          <w:marTop w:val="0"/>
          <w:marBottom w:val="100"/>
          <w:divBdr>
            <w:top w:val="none" w:sz="0" w:space="0" w:color="auto"/>
            <w:left w:val="none" w:sz="0" w:space="0" w:color="auto"/>
            <w:bottom w:val="none" w:sz="0" w:space="0" w:color="auto"/>
            <w:right w:val="none" w:sz="0" w:space="0" w:color="auto"/>
          </w:divBdr>
        </w:div>
        <w:div w:id="1163087814">
          <w:marLeft w:val="0"/>
          <w:marRight w:val="0"/>
          <w:marTop w:val="0"/>
          <w:marBottom w:val="100"/>
          <w:divBdr>
            <w:top w:val="none" w:sz="0" w:space="0" w:color="auto"/>
            <w:left w:val="none" w:sz="0" w:space="0" w:color="auto"/>
            <w:bottom w:val="none" w:sz="0" w:space="0" w:color="auto"/>
            <w:right w:val="none" w:sz="0" w:space="0" w:color="auto"/>
          </w:divBdr>
        </w:div>
        <w:div w:id="271208250">
          <w:marLeft w:val="0"/>
          <w:marRight w:val="0"/>
          <w:marTop w:val="0"/>
          <w:marBottom w:val="100"/>
          <w:divBdr>
            <w:top w:val="none" w:sz="0" w:space="0" w:color="auto"/>
            <w:left w:val="none" w:sz="0" w:space="0" w:color="auto"/>
            <w:bottom w:val="none" w:sz="0" w:space="0" w:color="auto"/>
            <w:right w:val="none" w:sz="0" w:space="0" w:color="auto"/>
          </w:divBdr>
        </w:div>
        <w:div w:id="373846802">
          <w:marLeft w:val="0"/>
          <w:marRight w:val="0"/>
          <w:marTop w:val="0"/>
          <w:marBottom w:val="100"/>
          <w:divBdr>
            <w:top w:val="none" w:sz="0" w:space="0" w:color="auto"/>
            <w:left w:val="none" w:sz="0" w:space="0" w:color="auto"/>
            <w:bottom w:val="none" w:sz="0" w:space="0" w:color="auto"/>
            <w:right w:val="none" w:sz="0" w:space="0" w:color="auto"/>
          </w:divBdr>
        </w:div>
        <w:div w:id="902372293">
          <w:marLeft w:val="0"/>
          <w:marRight w:val="0"/>
          <w:marTop w:val="0"/>
          <w:marBottom w:val="100"/>
          <w:divBdr>
            <w:top w:val="none" w:sz="0" w:space="0" w:color="auto"/>
            <w:left w:val="none" w:sz="0" w:space="0" w:color="auto"/>
            <w:bottom w:val="none" w:sz="0" w:space="0" w:color="auto"/>
            <w:right w:val="none" w:sz="0" w:space="0" w:color="auto"/>
          </w:divBdr>
        </w:div>
        <w:div w:id="1395812819">
          <w:marLeft w:val="0"/>
          <w:marRight w:val="0"/>
          <w:marTop w:val="0"/>
          <w:marBottom w:val="100"/>
          <w:divBdr>
            <w:top w:val="none" w:sz="0" w:space="0" w:color="auto"/>
            <w:left w:val="none" w:sz="0" w:space="0" w:color="auto"/>
            <w:bottom w:val="none" w:sz="0" w:space="0" w:color="auto"/>
            <w:right w:val="none" w:sz="0" w:space="0" w:color="auto"/>
          </w:divBdr>
        </w:div>
        <w:div w:id="1722513227">
          <w:marLeft w:val="0"/>
          <w:marRight w:val="0"/>
          <w:marTop w:val="0"/>
          <w:marBottom w:val="100"/>
          <w:divBdr>
            <w:top w:val="none" w:sz="0" w:space="0" w:color="auto"/>
            <w:left w:val="none" w:sz="0" w:space="0" w:color="auto"/>
            <w:bottom w:val="none" w:sz="0" w:space="0" w:color="auto"/>
            <w:right w:val="none" w:sz="0" w:space="0" w:color="auto"/>
          </w:divBdr>
        </w:div>
        <w:div w:id="393506604">
          <w:marLeft w:val="0"/>
          <w:marRight w:val="0"/>
          <w:marTop w:val="0"/>
          <w:marBottom w:val="100"/>
          <w:divBdr>
            <w:top w:val="none" w:sz="0" w:space="0" w:color="auto"/>
            <w:left w:val="none" w:sz="0" w:space="0" w:color="auto"/>
            <w:bottom w:val="none" w:sz="0" w:space="0" w:color="auto"/>
            <w:right w:val="none" w:sz="0" w:space="0" w:color="auto"/>
          </w:divBdr>
        </w:div>
        <w:div w:id="580989970">
          <w:marLeft w:val="0"/>
          <w:marRight w:val="0"/>
          <w:marTop w:val="0"/>
          <w:marBottom w:val="100"/>
          <w:divBdr>
            <w:top w:val="none" w:sz="0" w:space="0" w:color="auto"/>
            <w:left w:val="none" w:sz="0" w:space="0" w:color="auto"/>
            <w:bottom w:val="none" w:sz="0" w:space="0" w:color="auto"/>
            <w:right w:val="none" w:sz="0" w:space="0" w:color="auto"/>
          </w:divBdr>
        </w:div>
        <w:div w:id="882867428">
          <w:marLeft w:val="0"/>
          <w:marRight w:val="0"/>
          <w:marTop w:val="0"/>
          <w:marBottom w:val="100"/>
          <w:divBdr>
            <w:top w:val="none" w:sz="0" w:space="0" w:color="auto"/>
            <w:left w:val="none" w:sz="0" w:space="0" w:color="auto"/>
            <w:bottom w:val="none" w:sz="0" w:space="0" w:color="auto"/>
            <w:right w:val="none" w:sz="0" w:space="0" w:color="auto"/>
          </w:divBdr>
        </w:div>
        <w:div w:id="1999380096">
          <w:marLeft w:val="0"/>
          <w:marRight w:val="0"/>
          <w:marTop w:val="0"/>
          <w:marBottom w:val="100"/>
          <w:divBdr>
            <w:top w:val="none" w:sz="0" w:space="0" w:color="auto"/>
            <w:left w:val="none" w:sz="0" w:space="0" w:color="auto"/>
            <w:bottom w:val="none" w:sz="0" w:space="0" w:color="auto"/>
            <w:right w:val="none" w:sz="0" w:space="0" w:color="auto"/>
          </w:divBdr>
        </w:div>
        <w:div w:id="624047750">
          <w:marLeft w:val="0"/>
          <w:marRight w:val="0"/>
          <w:marTop w:val="0"/>
          <w:marBottom w:val="100"/>
          <w:divBdr>
            <w:top w:val="none" w:sz="0" w:space="0" w:color="auto"/>
            <w:left w:val="none" w:sz="0" w:space="0" w:color="auto"/>
            <w:bottom w:val="none" w:sz="0" w:space="0" w:color="auto"/>
            <w:right w:val="none" w:sz="0" w:space="0" w:color="auto"/>
          </w:divBdr>
        </w:div>
        <w:div w:id="1454011448">
          <w:marLeft w:val="0"/>
          <w:marRight w:val="0"/>
          <w:marTop w:val="0"/>
          <w:marBottom w:val="100"/>
          <w:divBdr>
            <w:top w:val="none" w:sz="0" w:space="0" w:color="auto"/>
            <w:left w:val="none" w:sz="0" w:space="0" w:color="auto"/>
            <w:bottom w:val="none" w:sz="0" w:space="0" w:color="auto"/>
            <w:right w:val="none" w:sz="0" w:space="0" w:color="auto"/>
          </w:divBdr>
        </w:div>
        <w:div w:id="920986635">
          <w:marLeft w:val="0"/>
          <w:marRight w:val="0"/>
          <w:marTop w:val="0"/>
          <w:marBottom w:val="100"/>
          <w:divBdr>
            <w:top w:val="none" w:sz="0" w:space="0" w:color="auto"/>
            <w:left w:val="none" w:sz="0" w:space="0" w:color="auto"/>
            <w:bottom w:val="none" w:sz="0" w:space="0" w:color="auto"/>
            <w:right w:val="none" w:sz="0" w:space="0" w:color="auto"/>
          </w:divBdr>
        </w:div>
        <w:div w:id="1287658238">
          <w:marLeft w:val="0"/>
          <w:marRight w:val="0"/>
          <w:marTop w:val="0"/>
          <w:marBottom w:val="100"/>
          <w:divBdr>
            <w:top w:val="none" w:sz="0" w:space="0" w:color="auto"/>
            <w:left w:val="none" w:sz="0" w:space="0" w:color="auto"/>
            <w:bottom w:val="none" w:sz="0" w:space="0" w:color="auto"/>
            <w:right w:val="none" w:sz="0" w:space="0" w:color="auto"/>
          </w:divBdr>
        </w:div>
        <w:div w:id="423495472">
          <w:marLeft w:val="0"/>
          <w:marRight w:val="0"/>
          <w:marTop w:val="0"/>
          <w:marBottom w:val="100"/>
          <w:divBdr>
            <w:top w:val="none" w:sz="0" w:space="0" w:color="auto"/>
            <w:left w:val="none" w:sz="0" w:space="0" w:color="auto"/>
            <w:bottom w:val="none" w:sz="0" w:space="0" w:color="auto"/>
            <w:right w:val="none" w:sz="0" w:space="0" w:color="auto"/>
          </w:divBdr>
        </w:div>
        <w:div w:id="879316106">
          <w:marLeft w:val="0"/>
          <w:marRight w:val="0"/>
          <w:marTop w:val="0"/>
          <w:marBottom w:val="100"/>
          <w:divBdr>
            <w:top w:val="none" w:sz="0" w:space="0" w:color="auto"/>
            <w:left w:val="none" w:sz="0" w:space="0" w:color="auto"/>
            <w:bottom w:val="none" w:sz="0" w:space="0" w:color="auto"/>
            <w:right w:val="none" w:sz="0" w:space="0" w:color="auto"/>
          </w:divBdr>
        </w:div>
        <w:div w:id="1952012530">
          <w:marLeft w:val="0"/>
          <w:marRight w:val="0"/>
          <w:marTop w:val="0"/>
          <w:marBottom w:val="100"/>
          <w:divBdr>
            <w:top w:val="none" w:sz="0" w:space="0" w:color="auto"/>
            <w:left w:val="none" w:sz="0" w:space="0" w:color="auto"/>
            <w:bottom w:val="none" w:sz="0" w:space="0" w:color="auto"/>
            <w:right w:val="none" w:sz="0" w:space="0" w:color="auto"/>
          </w:divBdr>
        </w:div>
        <w:div w:id="1545411501">
          <w:marLeft w:val="0"/>
          <w:marRight w:val="0"/>
          <w:marTop w:val="0"/>
          <w:marBottom w:val="100"/>
          <w:divBdr>
            <w:top w:val="none" w:sz="0" w:space="0" w:color="auto"/>
            <w:left w:val="none" w:sz="0" w:space="0" w:color="auto"/>
            <w:bottom w:val="none" w:sz="0" w:space="0" w:color="auto"/>
            <w:right w:val="none" w:sz="0" w:space="0" w:color="auto"/>
          </w:divBdr>
        </w:div>
        <w:div w:id="1166677244">
          <w:marLeft w:val="0"/>
          <w:marRight w:val="0"/>
          <w:marTop w:val="0"/>
          <w:marBottom w:val="100"/>
          <w:divBdr>
            <w:top w:val="none" w:sz="0" w:space="0" w:color="auto"/>
            <w:left w:val="none" w:sz="0" w:space="0" w:color="auto"/>
            <w:bottom w:val="none" w:sz="0" w:space="0" w:color="auto"/>
            <w:right w:val="none" w:sz="0" w:space="0" w:color="auto"/>
          </w:divBdr>
        </w:div>
        <w:div w:id="284777730">
          <w:marLeft w:val="0"/>
          <w:marRight w:val="0"/>
          <w:marTop w:val="0"/>
          <w:marBottom w:val="100"/>
          <w:divBdr>
            <w:top w:val="none" w:sz="0" w:space="0" w:color="auto"/>
            <w:left w:val="none" w:sz="0" w:space="0" w:color="auto"/>
            <w:bottom w:val="none" w:sz="0" w:space="0" w:color="auto"/>
            <w:right w:val="none" w:sz="0" w:space="0" w:color="auto"/>
          </w:divBdr>
        </w:div>
        <w:div w:id="406727989">
          <w:marLeft w:val="0"/>
          <w:marRight w:val="0"/>
          <w:marTop w:val="0"/>
          <w:marBottom w:val="100"/>
          <w:divBdr>
            <w:top w:val="none" w:sz="0" w:space="0" w:color="auto"/>
            <w:left w:val="none" w:sz="0" w:space="0" w:color="auto"/>
            <w:bottom w:val="none" w:sz="0" w:space="0" w:color="auto"/>
            <w:right w:val="none" w:sz="0" w:space="0" w:color="auto"/>
          </w:divBdr>
        </w:div>
        <w:div w:id="1378165258">
          <w:marLeft w:val="0"/>
          <w:marRight w:val="0"/>
          <w:marTop w:val="0"/>
          <w:marBottom w:val="100"/>
          <w:divBdr>
            <w:top w:val="none" w:sz="0" w:space="0" w:color="auto"/>
            <w:left w:val="none" w:sz="0" w:space="0" w:color="auto"/>
            <w:bottom w:val="none" w:sz="0" w:space="0" w:color="auto"/>
            <w:right w:val="none" w:sz="0" w:space="0" w:color="auto"/>
          </w:divBdr>
        </w:div>
        <w:div w:id="1485049600">
          <w:marLeft w:val="0"/>
          <w:marRight w:val="0"/>
          <w:marTop w:val="0"/>
          <w:marBottom w:val="100"/>
          <w:divBdr>
            <w:top w:val="none" w:sz="0" w:space="0" w:color="auto"/>
            <w:left w:val="none" w:sz="0" w:space="0" w:color="auto"/>
            <w:bottom w:val="none" w:sz="0" w:space="0" w:color="auto"/>
            <w:right w:val="none" w:sz="0" w:space="0" w:color="auto"/>
          </w:divBdr>
        </w:div>
        <w:div w:id="268392921">
          <w:marLeft w:val="0"/>
          <w:marRight w:val="0"/>
          <w:marTop w:val="0"/>
          <w:marBottom w:val="100"/>
          <w:divBdr>
            <w:top w:val="none" w:sz="0" w:space="0" w:color="auto"/>
            <w:left w:val="none" w:sz="0" w:space="0" w:color="auto"/>
            <w:bottom w:val="none" w:sz="0" w:space="0" w:color="auto"/>
            <w:right w:val="none" w:sz="0" w:space="0" w:color="auto"/>
          </w:divBdr>
        </w:div>
        <w:div w:id="128939196">
          <w:marLeft w:val="0"/>
          <w:marRight w:val="0"/>
          <w:marTop w:val="0"/>
          <w:marBottom w:val="100"/>
          <w:divBdr>
            <w:top w:val="none" w:sz="0" w:space="0" w:color="auto"/>
            <w:left w:val="none" w:sz="0" w:space="0" w:color="auto"/>
            <w:bottom w:val="none" w:sz="0" w:space="0" w:color="auto"/>
            <w:right w:val="none" w:sz="0" w:space="0" w:color="auto"/>
          </w:divBdr>
        </w:div>
        <w:div w:id="1907647776">
          <w:marLeft w:val="0"/>
          <w:marRight w:val="0"/>
          <w:marTop w:val="0"/>
          <w:marBottom w:val="100"/>
          <w:divBdr>
            <w:top w:val="none" w:sz="0" w:space="0" w:color="auto"/>
            <w:left w:val="none" w:sz="0" w:space="0" w:color="auto"/>
            <w:bottom w:val="none" w:sz="0" w:space="0" w:color="auto"/>
            <w:right w:val="none" w:sz="0" w:space="0" w:color="auto"/>
          </w:divBdr>
        </w:div>
        <w:div w:id="367798894">
          <w:marLeft w:val="0"/>
          <w:marRight w:val="0"/>
          <w:marTop w:val="0"/>
          <w:marBottom w:val="100"/>
          <w:divBdr>
            <w:top w:val="none" w:sz="0" w:space="0" w:color="auto"/>
            <w:left w:val="none" w:sz="0" w:space="0" w:color="auto"/>
            <w:bottom w:val="none" w:sz="0" w:space="0" w:color="auto"/>
            <w:right w:val="none" w:sz="0" w:space="0" w:color="auto"/>
          </w:divBdr>
        </w:div>
        <w:div w:id="1226840860">
          <w:marLeft w:val="0"/>
          <w:marRight w:val="0"/>
          <w:marTop w:val="0"/>
          <w:marBottom w:val="100"/>
          <w:divBdr>
            <w:top w:val="none" w:sz="0" w:space="0" w:color="auto"/>
            <w:left w:val="none" w:sz="0" w:space="0" w:color="auto"/>
            <w:bottom w:val="none" w:sz="0" w:space="0" w:color="auto"/>
            <w:right w:val="none" w:sz="0" w:space="0" w:color="auto"/>
          </w:divBdr>
        </w:div>
        <w:div w:id="217207920">
          <w:marLeft w:val="0"/>
          <w:marRight w:val="0"/>
          <w:marTop w:val="0"/>
          <w:marBottom w:val="100"/>
          <w:divBdr>
            <w:top w:val="none" w:sz="0" w:space="0" w:color="auto"/>
            <w:left w:val="none" w:sz="0" w:space="0" w:color="auto"/>
            <w:bottom w:val="none" w:sz="0" w:space="0" w:color="auto"/>
            <w:right w:val="none" w:sz="0" w:space="0" w:color="auto"/>
          </w:divBdr>
        </w:div>
        <w:div w:id="1794785047">
          <w:marLeft w:val="0"/>
          <w:marRight w:val="0"/>
          <w:marTop w:val="0"/>
          <w:marBottom w:val="100"/>
          <w:divBdr>
            <w:top w:val="none" w:sz="0" w:space="0" w:color="auto"/>
            <w:left w:val="none" w:sz="0" w:space="0" w:color="auto"/>
            <w:bottom w:val="none" w:sz="0" w:space="0" w:color="auto"/>
            <w:right w:val="none" w:sz="0" w:space="0" w:color="auto"/>
          </w:divBdr>
        </w:div>
        <w:div w:id="407774352">
          <w:marLeft w:val="0"/>
          <w:marRight w:val="0"/>
          <w:marTop w:val="0"/>
          <w:marBottom w:val="100"/>
          <w:divBdr>
            <w:top w:val="none" w:sz="0" w:space="0" w:color="auto"/>
            <w:left w:val="none" w:sz="0" w:space="0" w:color="auto"/>
            <w:bottom w:val="none" w:sz="0" w:space="0" w:color="auto"/>
            <w:right w:val="none" w:sz="0" w:space="0" w:color="auto"/>
          </w:divBdr>
        </w:div>
        <w:div w:id="1280991738">
          <w:marLeft w:val="0"/>
          <w:marRight w:val="0"/>
          <w:marTop w:val="0"/>
          <w:marBottom w:val="100"/>
          <w:divBdr>
            <w:top w:val="none" w:sz="0" w:space="0" w:color="auto"/>
            <w:left w:val="none" w:sz="0" w:space="0" w:color="auto"/>
            <w:bottom w:val="none" w:sz="0" w:space="0" w:color="auto"/>
            <w:right w:val="none" w:sz="0" w:space="0" w:color="auto"/>
          </w:divBdr>
        </w:div>
        <w:div w:id="1334604108">
          <w:marLeft w:val="0"/>
          <w:marRight w:val="0"/>
          <w:marTop w:val="0"/>
          <w:marBottom w:val="100"/>
          <w:divBdr>
            <w:top w:val="none" w:sz="0" w:space="0" w:color="auto"/>
            <w:left w:val="none" w:sz="0" w:space="0" w:color="auto"/>
            <w:bottom w:val="none" w:sz="0" w:space="0" w:color="auto"/>
            <w:right w:val="none" w:sz="0" w:space="0" w:color="auto"/>
          </w:divBdr>
        </w:div>
        <w:div w:id="162555589">
          <w:marLeft w:val="0"/>
          <w:marRight w:val="0"/>
          <w:marTop w:val="0"/>
          <w:marBottom w:val="100"/>
          <w:divBdr>
            <w:top w:val="none" w:sz="0" w:space="0" w:color="auto"/>
            <w:left w:val="none" w:sz="0" w:space="0" w:color="auto"/>
            <w:bottom w:val="none" w:sz="0" w:space="0" w:color="auto"/>
            <w:right w:val="none" w:sz="0" w:space="0" w:color="auto"/>
          </w:divBdr>
        </w:div>
        <w:div w:id="779494378">
          <w:marLeft w:val="0"/>
          <w:marRight w:val="0"/>
          <w:marTop w:val="0"/>
          <w:marBottom w:val="100"/>
          <w:divBdr>
            <w:top w:val="none" w:sz="0" w:space="0" w:color="auto"/>
            <w:left w:val="none" w:sz="0" w:space="0" w:color="auto"/>
            <w:bottom w:val="none" w:sz="0" w:space="0" w:color="auto"/>
            <w:right w:val="none" w:sz="0" w:space="0" w:color="auto"/>
          </w:divBdr>
        </w:div>
        <w:div w:id="1441948343">
          <w:marLeft w:val="0"/>
          <w:marRight w:val="0"/>
          <w:marTop w:val="0"/>
          <w:marBottom w:val="100"/>
          <w:divBdr>
            <w:top w:val="none" w:sz="0" w:space="0" w:color="auto"/>
            <w:left w:val="none" w:sz="0" w:space="0" w:color="auto"/>
            <w:bottom w:val="none" w:sz="0" w:space="0" w:color="auto"/>
            <w:right w:val="none" w:sz="0" w:space="0" w:color="auto"/>
          </w:divBdr>
        </w:div>
        <w:div w:id="942685442">
          <w:marLeft w:val="0"/>
          <w:marRight w:val="0"/>
          <w:marTop w:val="0"/>
          <w:marBottom w:val="100"/>
          <w:divBdr>
            <w:top w:val="none" w:sz="0" w:space="0" w:color="auto"/>
            <w:left w:val="none" w:sz="0" w:space="0" w:color="auto"/>
            <w:bottom w:val="none" w:sz="0" w:space="0" w:color="auto"/>
            <w:right w:val="none" w:sz="0" w:space="0" w:color="auto"/>
          </w:divBdr>
        </w:div>
        <w:div w:id="192547285">
          <w:marLeft w:val="0"/>
          <w:marRight w:val="0"/>
          <w:marTop w:val="0"/>
          <w:marBottom w:val="60"/>
          <w:divBdr>
            <w:top w:val="none" w:sz="0" w:space="0" w:color="auto"/>
            <w:left w:val="none" w:sz="0" w:space="0" w:color="auto"/>
            <w:bottom w:val="none" w:sz="0" w:space="0" w:color="auto"/>
            <w:right w:val="none" w:sz="0" w:space="0" w:color="auto"/>
          </w:divBdr>
        </w:div>
        <w:div w:id="1193493377">
          <w:marLeft w:val="0"/>
          <w:marRight w:val="0"/>
          <w:marTop w:val="0"/>
          <w:marBottom w:val="60"/>
          <w:divBdr>
            <w:top w:val="none" w:sz="0" w:space="0" w:color="auto"/>
            <w:left w:val="none" w:sz="0" w:space="0" w:color="auto"/>
            <w:bottom w:val="none" w:sz="0" w:space="0" w:color="auto"/>
            <w:right w:val="none" w:sz="0" w:space="0" w:color="auto"/>
          </w:divBdr>
        </w:div>
        <w:div w:id="1011953706">
          <w:marLeft w:val="0"/>
          <w:marRight w:val="0"/>
          <w:marTop w:val="0"/>
          <w:marBottom w:val="60"/>
          <w:divBdr>
            <w:top w:val="none" w:sz="0" w:space="0" w:color="auto"/>
            <w:left w:val="none" w:sz="0" w:space="0" w:color="auto"/>
            <w:bottom w:val="none" w:sz="0" w:space="0" w:color="auto"/>
            <w:right w:val="none" w:sz="0" w:space="0" w:color="auto"/>
          </w:divBdr>
        </w:div>
        <w:div w:id="1394961968">
          <w:marLeft w:val="0"/>
          <w:marRight w:val="0"/>
          <w:marTop w:val="0"/>
          <w:marBottom w:val="60"/>
          <w:divBdr>
            <w:top w:val="none" w:sz="0" w:space="0" w:color="auto"/>
            <w:left w:val="none" w:sz="0" w:space="0" w:color="auto"/>
            <w:bottom w:val="none" w:sz="0" w:space="0" w:color="auto"/>
            <w:right w:val="none" w:sz="0" w:space="0" w:color="auto"/>
          </w:divBdr>
        </w:div>
        <w:div w:id="191112402">
          <w:marLeft w:val="0"/>
          <w:marRight w:val="0"/>
          <w:marTop w:val="0"/>
          <w:marBottom w:val="60"/>
          <w:divBdr>
            <w:top w:val="none" w:sz="0" w:space="0" w:color="auto"/>
            <w:left w:val="none" w:sz="0" w:space="0" w:color="auto"/>
            <w:bottom w:val="none" w:sz="0" w:space="0" w:color="auto"/>
            <w:right w:val="none" w:sz="0" w:space="0" w:color="auto"/>
          </w:divBdr>
        </w:div>
        <w:div w:id="210507242">
          <w:marLeft w:val="0"/>
          <w:marRight w:val="0"/>
          <w:marTop w:val="0"/>
          <w:marBottom w:val="60"/>
          <w:divBdr>
            <w:top w:val="none" w:sz="0" w:space="0" w:color="auto"/>
            <w:left w:val="none" w:sz="0" w:space="0" w:color="auto"/>
            <w:bottom w:val="none" w:sz="0" w:space="0" w:color="auto"/>
            <w:right w:val="none" w:sz="0" w:space="0" w:color="auto"/>
          </w:divBdr>
        </w:div>
        <w:div w:id="1192960530">
          <w:marLeft w:val="0"/>
          <w:marRight w:val="0"/>
          <w:marTop w:val="0"/>
          <w:marBottom w:val="60"/>
          <w:divBdr>
            <w:top w:val="none" w:sz="0" w:space="0" w:color="auto"/>
            <w:left w:val="none" w:sz="0" w:space="0" w:color="auto"/>
            <w:bottom w:val="none" w:sz="0" w:space="0" w:color="auto"/>
            <w:right w:val="none" w:sz="0" w:space="0" w:color="auto"/>
          </w:divBdr>
        </w:div>
        <w:div w:id="574517069">
          <w:marLeft w:val="0"/>
          <w:marRight w:val="0"/>
          <w:marTop w:val="0"/>
          <w:marBottom w:val="60"/>
          <w:divBdr>
            <w:top w:val="none" w:sz="0" w:space="0" w:color="auto"/>
            <w:left w:val="none" w:sz="0" w:space="0" w:color="auto"/>
            <w:bottom w:val="none" w:sz="0" w:space="0" w:color="auto"/>
            <w:right w:val="none" w:sz="0" w:space="0" w:color="auto"/>
          </w:divBdr>
        </w:div>
        <w:div w:id="2080013878">
          <w:marLeft w:val="0"/>
          <w:marRight w:val="0"/>
          <w:marTop w:val="0"/>
          <w:marBottom w:val="60"/>
          <w:divBdr>
            <w:top w:val="none" w:sz="0" w:space="0" w:color="auto"/>
            <w:left w:val="none" w:sz="0" w:space="0" w:color="auto"/>
            <w:bottom w:val="none" w:sz="0" w:space="0" w:color="auto"/>
            <w:right w:val="none" w:sz="0" w:space="0" w:color="auto"/>
          </w:divBdr>
        </w:div>
        <w:div w:id="577832718">
          <w:marLeft w:val="0"/>
          <w:marRight w:val="0"/>
          <w:marTop w:val="0"/>
          <w:marBottom w:val="60"/>
          <w:divBdr>
            <w:top w:val="none" w:sz="0" w:space="0" w:color="auto"/>
            <w:left w:val="none" w:sz="0" w:space="0" w:color="auto"/>
            <w:bottom w:val="none" w:sz="0" w:space="0" w:color="auto"/>
            <w:right w:val="none" w:sz="0" w:space="0" w:color="auto"/>
          </w:divBdr>
        </w:div>
        <w:div w:id="1062368228">
          <w:marLeft w:val="0"/>
          <w:marRight w:val="0"/>
          <w:marTop w:val="0"/>
          <w:marBottom w:val="60"/>
          <w:divBdr>
            <w:top w:val="none" w:sz="0" w:space="0" w:color="auto"/>
            <w:left w:val="none" w:sz="0" w:space="0" w:color="auto"/>
            <w:bottom w:val="none" w:sz="0" w:space="0" w:color="auto"/>
            <w:right w:val="none" w:sz="0" w:space="0" w:color="auto"/>
          </w:divBdr>
        </w:div>
        <w:div w:id="785076590">
          <w:marLeft w:val="0"/>
          <w:marRight w:val="0"/>
          <w:marTop w:val="0"/>
          <w:marBottom w:val="60"/>
          <w:divBdr>
            <w:top w:val="none" w:sz="0" w:space="0" w:color="auto"/>
            <w:left w:val="none" w:sz="0" w:space="0" w:color="auto"/>
            <w:bottom w:val="none" w:sz="0" w:space="0" w:color="auto"/>
            <w:right w:val="none" w:sz="0" w:space="0" w:color="auto"/>
          </w:divBdr>
        </w:div>
        <w:div w:id="2033799197">
          <w:marLeft w:val="0"/>
          <w:marRight w:val="0"/>
          <w:marTop w:val="0"/>
          <w:marBottom w:val="60"/>
          <w:divBdr>
            <w:top w:val="none" w:sz="0" w:space="0" w:color="auto"/>
            <w:left w:val="none" w:sz="0" w:space="0" w:color="auto"/>
            <w:bottom w:val="none" w:sz="0" w:space="0" w:color="auto"/>
            <w:right w:val="none" w:sz="0" w:space="0" w:color="auto"/>
          </w:divBdr>
        </w:div>
        <w:div w:id="83578860">
          <w:marLeft w:val="0"/>
          <w:marRight w:val="0"/>
          <w:marTop w:val="0"/>
          <w:marBottom w:val="60"/>
          <w:divBdr>
            <w:top w:val="none" w:sz="0" w:space="0" w:color="auto"/>
            <w:left w:val="none" w:sz="0" w:space="0" w:color="auto"/>
            <w:bottom w:val="none" w:sz="0" w:space="0" w:color="auto"/>
            <w:right w:val="none" w:sz="0" w:space="0" w:color="auto"/>
          </w:divBdr>
        </w:div>
        <w:div w:id="2028409142">
          <w:marLeft w:val="0"/>
          <w:marRight w:val="0"/>
          <w:marTop w:val="0"/>
          <w:marBottom w:val="60"/>
          <w:divBdr>
            <w:top w:val="none" w:sz="0" w:space="0" w:color="auto"/>
            <w:left w:val="none" w:sz="0" w:space="0" w:color="auto"/>
            <w:bottom w:val="none" w:sz="0" w:space="0" w:color="auto"/>
            <w:right w:val="none" w:sz="0" w:space="0" w:color="auto"/>
          </w:divBdr>
        </w:div>
        <w:div w:id="1467510903">
          <w:marLeft w:val="0"/>
          <w:marRight w:val="0"/>
          <w:marTop w:val="0"/>
          <w:marBottom w:val="60"/>
          <w:divBdr>
            <w:top w:val="none" w:sz="0" w:space="0" w:color="auto"/>
            <w:left w:val="none" w:sz="0" w:space="0" w:color="auto"/>
            <w:bottom w:val="none" w:sz="0" w:space="0" w:color="auto"/>
            <w:right w:val="none" w:sz="0" w:space="0" w:color="auto"/>
          </w:divBdr>
        </w:div>
        <w:div w:id="638537644">
          <w:marLeft w:val="0"/>
          <w:marRight w:val="0"/>
          <w:marTop w:val="0"/>
          <w:marBottom w:val="60"/>
          <w:divBdr>
            <w:top w:val="none" w:sz="0" w:space="0" w:color="auto"/>
            <w:left w:val="none" w:sz="0" w:space="0" w:color="auto"/>
            <w:bottom w:val="none" w:sz="0" w:space="0" w:color="auto"/>
            <w:right w:val="none" w:sz="0" w:space="0" w:color="auto"/>
          </w:divBdr>
        </w:div>
        <w:div w:id="572157076">
          <w:marLeft w:val="0"/>
          <w:marRight w:val="0"/>
          <w:marTop w:val="0"/>
          <w:marBottom w:val="60"/>
          <w:divBdr>
            <w:top w:val="none" w:sz="0" w:space="0" w:color="auto"/>
            <w:left w:val="none" w:sz="0" w:space="0" w:color="auto"/>
            <w:bottom w:val="none" w:sz="0" w:space="0" w:color="auto"/>
            <w:right w:val="none" w:sz="0" w:space="0" w:color="auto"/>
          </w:divBdr>
        </w:div>
        <w:div w:id="590822072">
          <w:marLeft w:val="0"/>
          <w:marRight w:val="0"/>
          <w:marTop w:val="0"/>
          <w:marBottom w:val="60"/>
          <w:divBdr>
            <w:top w:val="none" w:sz="0" w:space="0" w:color="auto"/>
            <w:left w:val="none" w:sz="0" w:space="0" w:color="auto"/>
            <w:bottom w:val="none" w:sz="0" w:space="0" w:color="auto"/>
            <w:right w:val="none" w:sz="0" w:space="0" w:color="auto"/>
          </w:divBdr>
        </w:div>
        <w:div w:id="1263145725">
          <w:marLeft w:val="0"/>
          <w:marRight w:val="0"/>
          <w:marTop w:val="0"/>
          <w:marBottom w:val="60"/>
          <w:divBdr>
            <w:top w:val="none" w:sz="0" w:space="0" w:color="auto"/>
            <w:left w:val="none" w:sz="0" w:space="0" w:color="auto"/>
            <w:bottom w:val="none" w:sz="0" w:space="0" w:color="auto"/>
            <w:right w:val="none" w:sz="0" w:space="0" w:color="auto"/>
          </w:divBdr>
        </w:div>
        <w:div w:id="143393945">
          <w:marLeft w:val="0"/>
          <w:marRight w:val="0"/>
          <w:marTop w:val="0"/>
          <w:marBottom w:val="60"/>
          <w:divBdr>
            <w:top w:val="none" w:sz="0" w:space="0" w:color="auto"/>
            <w:left w:val="none" w:sz="0" w:space="0" w:color="auto"/>
            <w:bottom w:val="none" w:sz="0" w:space="0" w:color="auto"/>
            <w:right w:val="none" w:sz="0" w:space="0" w:color="auto"/>
          </w:divBdr>
        </w:div>
        <w:div w:id="1782846011">
          <w:marLeft w:val="0"/>
          <w:marRight w:val="0"/>
          <w:marTop w:val="0"/>
          <w:marBottom w:val="60"/>
          <w:divBdr>
            <w:top w:val="none" w:sz="0" w:space="0" w:color="auto"/>
            <w:left w:val="none" w:sz="0" w:space="0" w:color="auto"/>
            <w:bottom w:val="none" w:sz="0" w:space="0" w:color="auto"/>
            <w:right w:val="none" w:sz="0" w:space="0" w:color="auto"/>
          </w:divBdr>
        </w:div>
        <w:div w:id="2112242334">
          <w:marLeft w:val="0"/>
          <w:marRight w:val="0"/>
          <w:marTop w:val="0"/>
          <w:marBottom w:val="60"/>
          <w:divBdr>
            <w:top w:val="none" w:sz="0" w:space="0" w:color="auto"/>
            <w:left w:val="none" w:sz="0" w:space="0" w:color="auto"/>
            <w:bottom w:val="none" w:sz="0" w:space="0" w:color="auto"/>
            <w:right w:val="none" w:sz="0" w:space="0" w:color="auto"/>
          </w:divBdr>
        </w:div>
        <w:div w:id="1264533628">
          <w:marLeft w:val="0"/>
          <w:marRight w:val="0"/>
          <w:marTop w:val="0"/>
          <w:marBottom w:val="60"/>
          <w:divBdr>
            <w:top w:val="none" w:sz="0" w:space="0" w:color="auto"/>
            <w:left w:val="none" w:sz="0" w:space="0" w:color="auto"/>
            <w:bottom w:val="none" w:sz="0" w:space="0" w:color="auto"/>
            <w:right w:val="none" w:sz="0" w:space="0" w:color="auto"/>
          </w:divBdr>
        </w:div>
        <w:div w:id="1531145062">
          <w:marLeft w:val="0"/>
          <w:marRight w:val="0"/>
          <w:marTop w:val="0"/>
          <w:marBottom w:val="60"/>
          <w:divBdr>
            <w:top w:val="none" w:sz="0" w:space="0" w:color="auto"/>
            <w:left w:val="none" w:sz="0" w:space="0" w:color="auto"/>
            <w:bottom w:val="none" w:sz="0" w:space="0" w:color="auto"/>
            <w:right w:val="none" w:sz="0" w:space="0" w:color="auto"/>
          </w:divBdr>
        </w:div>
        <w:div w:id="1585724015">
          <w:marLeft w:val="0"/>
          <w:marRight w:val="0"/>
          <w:marTop w:val="0"/>
          <w:marBottom w:val="60"/>
          <w:divBdr>
            <w:top w:val="none" w:sz="0" w:space="0" w:color="auto"/>
            <w:left w:val="none" w:sz="0" w:space="0" w:color="auto"/>
            <w:bottom w:val="none" w:sz="0" w:space="0" w:color="auto"/>
            <w:right w:val="none" w:sz="0" w:space="0" w:color="auto"/>
          </w:divBdr>
        </w:div>
        <w:div w:id="1061514202">
          <w:marLeft w:val="0"/>
          <w:marRight w:val="0"/>
          <w:marTop w:val="0"/>
          <w:marBottom w:val="60"/>
          <w:divBdr>
            <w:top w:val="none" w:sz="0" w:space="0" w:color="auto"/>
            <w:left w:val="none" w:sz="0" w:space="0" w:color="auto"/>
            <w:bottom w:val="none" w:sz="0" w:space="0" w:color="auto"/>
            <w:right w:val="none" w:sz="0" w:space="0" w:color="auto"/>
          </w:divBdr>
        </w:div>
        <w:div w:id="942540414">
          <w:marLeft w:val="0"/>
          <w:marRight w:val="0"/>
          <w:marTop w:val="0"/>
          <w:marBottom w:val="60"/>
          <w:divBdr>
            <w:top w:val="none" w:sz="0" w:space="0" w:color="auto"/>
            <w:left w:val="none" w:sz="0" w:space="0" w:color="auto"/>
            <w:bottom w:val="none" w:sz="0" w:space="0" w:color="auto"/>
            <w:right w:val="none" w:sz="0" w:space="0" w:color="auto"/>
          </w:divBdr>
        </w:div>
        <w:div w:id="709500007">
          <w:marLeft w:val="0"/>
          <w:marRight w:val="0"/>
          <w:marTop w:val="0"/>
          <w:marBottom w:val="60"/>
          <w:divBdr>
            <w:top w:val="none" w:sz="0" w:space="0" w:color="auto"/>
            <w:left w:val="none" w:sz="0" w:space="0" w:color="auto"/>
            <w:bottom w:val="none" w:sz="0" w:space="0" w:color="auto"/>
            <w:right w:val="none" w:sz="0" w:space="0" w:color="auto"/>
          </w:divBdr>
        </w:div>
        <w:div w:id="2015954060">
          <w:marLeft w:val="0"/>
          <w:marRight w:val="0"/>
          <w:marTop w:val="0"/>
          <w:marBottom w:val="60"/>
          <w:divBdr>
            <w:top w:val="none" w:sz="0" w:space="0" w:color="auto"/>
            <w:left w:val="none" w:sz="0" w:space="0" w:color="auto"/>
            <w:bottom w:val="none" w:sz="0" w:space="0" w:color="auto"/>
            <w:right w:val="none" w:sz="0" w:space="0" w:color="auto"/>
          </w:divBdr>
        </w:div>
        <w:div w:id="30227597">
          <w:marLeft w:val="0"/>
          <w:marRight w:val="0"/>
          <w:marTop w:val="0"/>
          <w:marBottom w:val="60"/>
          <w:divBdr>
            <w:top w:val="none" w:sz="0" w:space="0" w:color="auto"/>
            <w:left w:val="none" w:sz="0" w:space="0" w:color="auto"/>
            <w:bottom w:val="none" w:sz="0" w:space="0" w:color="auto"/>
            <w:right w:val="none" w:sz="0" w:space="0" w:color="auto"/>
          </w:divBdr>
        </w:div>
        <w:div w:id="1956785532">
          <w:marLeft w:val="0"/>
          <w:marRight w:val="0"/>
          <w:marTop w:val="0"/>
          <w:marBottom w:val="60"/>
          <w:divBdr>
            <w:top w:val="none" w:sz="0" w:space="0" w:color="auto"/>
            <w:left w:val="none" w:sz="0" w:space="0" w:color="auto"/>
            <w:bottom w:val="none" w:sz="0" w:space="0" w:color="auto"/>
            <w:right w:val="none" w:sz="0" w:space="0" w:color="auto"/>
          </w:divBdr>
        </w:div>
        <w:div w:id="298270528">
          <w:marLeft w:val="0"/>
          <w:marRight w:val="0"/>
          <w:marTop w:val="0"/>
          <w:marBottom w:val="60"/>
          <w:divBdr>
            <w:top w:val="none" w:sz="0" w:space="0" w:color="auto"/>
            <w:left w:val="none" w:sz="0" w:space="0" w:color="auto"/>
            <w:bottom w:val="none" w:sz="0" w:space="0" w:color="auto"/>
            <w:right w:val="none" w:sz="0" w:space="0" w:color="auto"/>
          </w:divBdr>
        </w:div>
        <w:div w:id="61876251">
          <w:marLeft w:val="0"/>
          <w:marRight w:val="0"/>
          <w:marTop w:val="0"/>
          <w:marBottom w:val="60"/>
          <w:divBdr>
            <w:top w:val="none" w:sz="0" w:space="0" w:color="auto"/>
            <w:left w:val="none" w:sz="0" w:space="0" w:color="auto"/>
            <w:bottom w:val="none" w:sz="0" w:space="0" w:color="auto"/>
            <w:right w:val="none" w:sz="0" w:space="0" w:color="auto"/>
          </w:divBdr>
        </w:div>
        <w:div w:id="548495269">
          <w:marLeft w:val="0"/>
          <w:marRight w:val="0"/>
          <w:marTop w:val="0"/>
          <w:marBottom w:val="60"/>
          <w:divBdr>
            <w:top w:val="none" w:sz="0" w:space="0" w:color="auto"/>
            <w:left w:val="none" w:sz="0" w:space="0" w:color="auto"/>
            <w:bottom w:val="none" w:sz="0" w:space="0" w:color="auto"/>
            <w:right w:val="none" w:sz="0" w:space="0" w:color="auto"/>
          </w:divBdr>
        </w:div>
        <w:div w:id="1917009380">
          <w:marLeft w:val="0"/>
          <w:marRight w:val="0"/>
          <w:marTop w:val="0"/>
          <w:marBottom w:val="60"/>
          <w:divBdr>
            <w:top w:val="none" w:sz="0" w:space="0" w:color="auto"/>
            <w:left w:val="none" w:sz="0" w:space="0" w:color="auto"/>
            <w:bottom w:val="none" w:sz="0" w:space="0" w:color="auto"/>
            <w:right w:val="none" w:sz="0" w:space="0" w:color="auto"/>
          </w:divBdr>
        </w:div>
        <w:div w:id="1990360796">
          <w:marLeft w:val="0"/>
          <w:marRight w:val="0"/>
          <w:marTop w:val="0"/>
          <w:marBottom w:val="60"/>
          <w:divBdr>
            <w:top w:val="none" w:sz="0" w:space="0" w:color="auto"/>
            <w:left w:val="none" w:sz="0" w:space="0" w:color="auto"/>
            <w:bottom w:val="none" w:sz="0" w:space="0" w:color="auto"/>
            <w:right w:val="none" w:sz="0" w:space="0" w:color="auto"/>
          </w:divBdr>
        </w:div>
        <w:div w:id="1608274404">
          <w:marLeft w:val="0"/>
          <w:marRight w:val="0"/>
          <w:marTop w:val="0"/>
          <w:marBottom w:val="60"/>
          <w:divBdr>
            <w:top w:val="none" w:sz="0" w:space="0" w:color="auto"/>
            <w:left w:val="none" w:sz="0" w:space="0" w:color="auto"/>
            <w:bottom w:val="none" w:sz="0" w:space="0" w:color="auto"/>
            <w:right w:val="none" w:sz="0" w:space="0" w:color="auto"/>
          </w:divBdr>
        </w:div>
        <w:div w:id="845635164">
          <w:marLeft w:val="0"/>
          <w:marRight w:val="0"/>
          <w:marTop w:val="0"/>
          <w:marBottom w:val="60"/>
          <w:divBdr>
            <w:top w:val="none" w:sz="0" w:space="0" w:color="auto"/>
            <w:left w:val="none" w:sz="0" w:space="0" w:color="auto"/>
            <w:bottom w:val="none" w:sz="0" w:space="0" w:color="auto"/>
            <w:right w:val="none" w:sz="0" w:space="0" w:color="auto"/>
          </w:divBdr>
        </w:div>
        <w:div w:id="448935135">
          <w:marLeft w:val="0"/>
          <w:marRight w:val="0"/>
          <w:marTop w:val="0"/>
          <w:marBottom w:val="60"/>
          <w:divBdr>
            <w:top w:val="none" w:sz="0" w:space="0" w:color="auto"/>
            <w:left w:val="none" w:sz="0" w:space="0" w:color="auto"/>
            <w:bottom w:val="none" w:sz="0" w:space="0" w:color="auto"/>
            <w:right w:val="none" w:sz="0" w:space="0" w:color="auto"/>
          </w:divBdr>
        </w:div>
        <w:div w:id="1684892693">
          <w:marLeft w:val="0"/>
          <w:marRight w:val="0"/>
          <w:marTop w:val="0"/>
          <w:marBottom w:val="60"/>
          <w:divBdr>
            <w:top w:val="none" w:sz="0" w:space="0" w:color="auto"/>
            <w:left w:val="none" w:sz="0" w:space="0" w:color="auto"/>
            <w:bottom w:val="none" w:sz="0" w:space="0" w:color="auto"/>
            <w:right w:val="none" w:sz="0" w:space="0" w:color="auto"/>
          </w:divBdr>
        </w:div>
        <w:div w:id="2139951503">
          <w:marLeft w:val="0"/>
          <w:marRight w:val="0"/>
          <w:marTop w:val="0"/>
          <w:marBottom w:val="60"/>
          <w:divBdr>
            <w:top w:val="none" w:sz="0" w:space="0" w:color="auto"/>
            <w:left w:val="none" w:sz="0" w:space="0" w:color="auto"/>
            <w:bottom w:val="none" w:sz="0" w:space="0" w:color="auto"/>
            <w:right w:val="none" w:sz="0" w:space="0" w:color="auto"/>
          </w:divBdr>
        </w:div>
        <w:div w:id="982468580">
          <w:marLeft w:val="0"/>
          <w:marRight w:val="0"/>
          <w:marTop w:val="0"/>
          <w:marBottom w:val="60"/>
          <w:divBdr>
            <w:top w:val="none" w:sz="0" w:space="0" w:color="auto"/>
            <w:left w:val="none" w:sz="0" w:space="0" w:color="auto"/>
            <w:bottom w:val="none" w:sz="0" w:space="0" w:color="auto"/>
            <w:right w:val="none" w:sz="0" w:space="0" w:color="auto"/>
          </w:divBdr>
        </w:div>
        <w:div w:id="512688532">
          <w:marLeft w:val="0"/>
          <w:marRight w:val="0"/>
          <w:marTop w:val="0"/>
          <w:marBottom w:val="60"/>
          <w:divBdr>
            <w:top w:val="none" w:sz="0" w:space="0" w:color="auto"/>
            <w:left w:val="none" w:sz="0" w:space="0" w:color="auto"/>
            <w:bottom w:val="none" w:sz="0" w:space="0" w:color="auto"/>
            <w:right w:val="none" w:sz="0" w:space="0" w:color="auto"/>
          </w:divBdr>
        </w:div>
        <w:div w:id="49771643">
          <w:marLeft w:val="0"/>
          <w:marRight w:val="0"/>
          <w:marTop w:val="0"/>
          <w:marBottom w:val="60"/>
          <w:divBdr>
            <w:top w:val="none" w:sz="0" w:space="0" w:color="auto"/>
            <w:left w:val="none" w:sz="0" w:space="0" w:color="auto"/>
            <w:bottom w:val="none" w:sz="0" w:space="0" w:color="auto"/>
            <w:right w:val="none" w:sz="0" w:space="0" w:color="auto"/>
          </w:divBdr>
        </w:div>
        <w:div w:id="893934671">
          <w:marLeft w:val="0"/>
          <w:marRight w:val="0"/>
          <w:marTop w:val="0"/>
          <w:marBottom w:val="60"/>
          <w:divBdr>
            <w:top w:val="none" w:sz="0" w:space="0" w:color="auto"/>
            <w:left w:val="none" w:sz="0" w:space="0" w:color="auto"/>
            <w:bottom w:val="none" w:sz="0" w:space="0" w:color="auto"/>
            <w:right w:val="none" w:sz="0" w:space="0" w:color="auto"/>
          </w:divBdr>
        </w:div>
        <w:div w:id="1591234703">
          <w:marLeft w:val="0"/>
          <w:marRight w:val="0"/>
          <w:marTop w:val="0"/>
          <w:marBottom w:val="60"/>
          <w:divBdr>
            <w:top w:val="none" w:sz="0" w:space="0" w:color="auto"/>
            <w:left w:val="none" w:sz="0" w:space="0" w:color="auto"/>
            <w:bottom w:val="none" w:sz="0" w:space="0" w:color="auto"/>
            <w:right w:val="none" w:sz="0" w:space="0" w:color="auto"/>
          </w:divBdr>
        </w:div>
        <w:div w:id="742994372">
          <w:marLeft w:val="0"/>
          <w:marRight w:val="0"/>
          <w:marTop w:val="0"/>
          <w:marBottom w:val="60"/>
          <w:divBdr>
            <w:top w:val="none" w:sz="0" w:space="0" w:color="auto"/>
            <w:left w:val="none" w:sz="0" w:space="0" w:color="auto"/>
            <w:bottom w:val="none" w:sz="0" w:space="0" w:color="auto"/>
            <w:right w:val="none" w:sz="0" w:space="0" w:color="auto"/>
          </w:divBdr>
        </w:div>
        <w:div w:id="938374228">
          <w:marLeft w:val="0"/>
          <w:marRight w:val="0"/>
          <w:marTop w:val="0"/>
          <w:marBottom w:val="60"/>
          <w:divBdr>
            <w:top w:val="none" w:sz="0" w:space="0" w:color="auto"/>
            <w:left w:val="none" w:sz="0" w:space="0" w:color="auto"/>
            <w:bottom w:val="none" w:sz="0" w:space="0" w:color="auto"/>
            <w:right w:val="none" w:sz="0" w:space="0" w:color="auto"/>
          </w:divBdr>
        </w:div>
        <w:div w:id="1587567829">
          <w:marLeft w:val="0"/>
          <w:marRight w:val="0"/>
          <w:marTop w:val="0"/>
          <w:marBottom w:val="60"/>
          <w:divBdr>
            <w:top w:val="none" w:sz="0" w:space="0" w:color="auto"/>
            <w:left w:val="none" w:sz="0" w:space="0" w:color="auto"/>
            <w:bottom w:val="none" w:sz="0" w:space="0" w:color="auto"/>
            <w:right w:val="none" w:sz="0" w:space="0" w:color="auto"/>
          </w:divBdr>
        </w:div>
        <w:div w:id="2010523845">
          <w:marLeft w:val="0"/>
          <w:marRight w:val="0"/>
          <w:marTop w:val="0"/>
          <w:marBottom w:val="60"/>
          <w:divBdr>
            <w:top w:val="none" w:sz="0" w:space="0" w:color="auto"/>
            <w:left w:val="none" w:sz="0" w:space="0" w:color="auto"/>
            <w:bottom w:val="none" w:sz="0" w:space="0" w:color="auto"/>
            <w:right w:val="none" w:sz="0" w:space="0" w:color="auto"/>
          </w:divBdr>
        </w:div>
        <w:div w:id="705252628">
          <w:marLeft w:val="0"/>
          <w:marRight w:val="0"/>
          <w:marTop w:val="0"/>
          <w:marBottom w:val="60"/>
          <w:divBdr>
            <w:top w:val="none" w:sz="0" w:space="0" w:color="auto"/>
            <w:left w:val="none" w:sz="0" w:space="0" w:color="auto"/>
            <w:bottom w:val="none" w:sz="0" w:space="0" w:color="auto"/>
            <w:right w:val="none" w:sz="0" w:space="0" w:color="auto"/>
          </w:divBdr>
        </w:div>
        <w:div w:id="197088131">
          <w:marLeft w:val="0"/>
          <w:marRight w:val="0"/>
          <w:marTop w:val="0"/>
          <w:marBottom w:val="60"/>
          <w:divBdr>
            <w:top w:val="none" w:sz="0" w:space="0" w:color="auto"/>
            <w:left w:val="none" w:sz="0" w:space="0" w:color="auto"/>
            <w:bottom w:val="none" w:sz="0" w:space="0" w:color="auto"/>
            <w:right w:val="none" w:sz="0" w:space="0" w:color="auto"/>
          </w:divBdr>
        </w:div>
        <w:div w:id="1619331671">
          <w:marLeft w:val="0"/>
          <w:marRight w:val="0"/>
          <w:marTop w:val="0"/>
          <w:marBottom w:val="60"/>
          <w:divBdr>
            <w:top w:val="none" w:sz="0" w:space="0" w:color="auto"/>
            <w:left w:val="none" w:sz="0" w:space="0" w:color="auto"/>
            <w:bottom w:val="none" w:sz="0" w:space="0" w:color="auto"/>
            <w:right w:val="none" w:sz="0" w:space="0" w:color="auto"/>
          </w:divBdr>
        </w:div>
        <w:div w:id="831221464">
          <w:marLeft w:val="0"/>
          <w:marRight w:val="0"/>
          <w:marTop w:val="0"/>
          <w:marBottom w:val="60"/>
          <w:divBdr>
            <w:top w:val="none" w:sz="0" w:space="0" w:color="auto"/>
            <w:left w:val="none" w:sz="0" w:space="0" w:color="auto"/>
            <w:bottom w:val="none" w:sz="0" w:space="0" w:color="auto"/>
            <w:right w:val="none" w:sz="0" w:space="0" w:color="auto"/>
          </w:divBdr>
        </w:div>
        <w:div w:id="2099135630">
          <w:marLeft w:val="0"/>
          <w:marRight w:val="0"/>
          <w:marTop w:val="0"/>
          <w:marBottom w:val="60"/>
          <w:divBdr>
            <w:top w:val="none" w:sz="0" w:space="0" w:color="auto"/>
            <w:left w:val="none" w:sz="0" w:space="0" w:color="auto"/>
            <w:bottom w:val="none" w:sz="0" w:space="0" w:color="auto"/>
            <w:right w:val="none" w:sz="0" w:space="0" w:color="auto"/>
          </w:divBdr>
        </w:div>
        <w:div w:id="522549354">
          <w:marLeft w:val="0"/>
          <w:marRight w:val="0"/>
          <w:marTop w:val="0"/>
          <w:marBottom w:val="60"/>
          <w:divBdr>
            <w:top w:val="none" w:sz="0" w:space="0" w:color="auto"/>
            <w:left w:val="none" w:sz="0" w:space="0" w:color="auto"/>
            <w:bottom w:val="none" w:sz="0" w:space="0" w:color="auto"/>
            <w:right w:val="none" w:sz="0" w:space="0" w:color="auto"/>
          </w:divBdr>
        </w:div>
        <w:div w:id="666519278">
          <w:marLeft w:val="0"/>
          <w:marRight w:val="0"/>
          <w:marTop w:val="0"/>
          <w:marBottom w:val="60"/>
          <w:divBdr>
            <w:top w:val="none" w:sz="0" w:space="0" w:color="auto"/>
            <w:left w:val="none" w:sz="0" w:space="0" w:color="auto"/>
            <w:bottom w:val="none" w:sz="0" w:space="0" w:color="auto"/>
            <w:right w:val="none" w:sz="0" w:space="0" w:color="auto"/>
          </w:divBdr>
        </w:div>
        <w:div w:id="870845942">
          <w:marLeft w:val="0"/>
          <w:marRight w:val="0"/>
          <w:marTop w:val="0"/>
          <w:marBottom w:val="60"/>
          <w:divBdr>
            <w:top w:val="none" w:sz="0" w:space="0" w:color="auto"/>
            <w:left w:val="none" w:sz="0" w:space="0" w:color="auto"/>
            <w:bottom w:val="none" w:sz="0" w:space="0" w:color="auto"/>
            <w:right w:val="none" w:sz="0" w:space="0" w:color="auto"/>
          </w:divBdr>
        </w:div>
        <w:div w:id="268855779">
          <w:marLeft w:val="0"/>
          <w:marRight w:val="0"/>
          <w:marTop w:val="0"/>
          <w:marBottom w:val="60"/>
          <w:divBdr>
            <w:top w:val="none" w:sz="0" w:space="0" w:color="auto"/>
            <w:left w:val="none" w:sz="0" w:space="0" w:color="auto"/>
            <w:bottom w:val="none" w:sz="0" w:space="0" w:color="auto"/>
            <w:right w:val="none" w:sz="0" w:space="0" w:color="auto"/>
          </w:divBdr>
        </w:div>
        <w:div w:id="1414931848">
          <w:marLeft w:val="0"/>
          <w:marRight w:val="0"/>
          <w:marTop w:val="0"/>
          <w:marBottom w:val="60"/>
          <w:divBdr>
            <w:top w:val="none" w:sz="0" w:space="0" w:color="auto"/>
            <w:left w:val="none" w:sz="0" w:space="0" w:color="auto"/>
            <w:bottom w:val="none" w:sz="0" w:space="0" w:color="auto"/>
            <w:right w:val="none" w:sz="0" w:space="0" w:color="auto"/>
          </w:divBdr>
        </w:div>
        <w:div w:id="1753618823">
          <w:marLeft w:val="0"/>
          <w:marRight w:val="0"/>
          <w:marTop w:val="0"/>
          <w:marBottom w:val="60"/>
          <w:divBdr>
            <w:top w:val="none" w:sz="0" w:space="0" w:color="auto"/>
            <w:left w:val="none" w:sz="0" w:space="0" w:color="auto"/>
            <w:bottom w:val="none" w:sz="0" w:space="0" w:color="auto"/>
            <w:right w:val="none" w:sz="0" w:space="0" w:color="auto"/>
          </w:divBdr>
        </w:div>
        <w:div w:id="1731925522">
          <w:marLeft w:val="0"/>
          <w:marRight w:val="0"/>
          <w:marTop w:val="0"/>
          <w:marBottom w:val="60"/>
          <w:divBdr>
            <w:top w:val="none" w:sz="0" w:space="0" w:color="auto"/>
            <w:left w:val="none" w:sz="0" w:space="0" w:color="auto"/>
            <w:bottom w:val="none" w:sz="0" w:space="0" w:color="auto"/>
            <w:right w:val="none" w:sz="0" w:space="0" w:color="auto"/>
          </w:divBdr>
        </w:div>
        <w:div w:id="1075977725">
          <w:marLeft w:val="0"/>
          <w:marRight w:val="0"/>
          <w:marTop w:val="0"/>
          <w:marBottom w:val="60"/>
          <w:divBdr>
            <w:top w:val="none" w:sz="0" w:space="0" w:color="auto"/>
            <w:left w:val="none" w:sz="0" w:space="0" w:color="auto"/>
            <w:bottom w:val="none" w:sz="0" w:space="0" w:color="auto"/>
            <w:right w:val="none" w:sz="0" w:space="0" w:color="auto"/>
          </w:divBdr>
        </w:div>
        <w:div w:id="2005933308">
          <w:marLeft w:val="0"/>
          <w:marRight w:val="0"/>
          <w:marTop w:val="0"/>
          <w:marBottom w:val="60"/>
          <w:divBdr>
            <w:top w:val="none" w:sz="0" w:space="0" w:color="auto"/>
            <w:left w:val="none" w:sz="0" w:space="0" w:color="auto"/>
            <w:bottom w:val="none" w:sz="0" w:space="0" w:color="auto"/>
            <w:right w:val="none" w:sz="0" w:space="0" w:color="auto"/>
          </w:divBdr>
        </w:div>
        <w:div w:id="1886025012">
          <w:marLeft w:val="0"/>
          <w:marRight w:val="0"/>
          <w:marTop w:val="0"/>
          <w:marBottom w:val="60"/>
          <w:divBdr>
            <w:top w:val="none" w:sz="0" w:space="0" w:color="auto"/>
            <w:left w:val="none" w:sz="0" w:space="0" w:color="auto"/>
            <w:bottom w:val="none" w:sz="0" w:space="0" w:color="auto"/>
            <w:right w:val="none" w:sz="0" w:space="0" w:color="auto"/>
          </w:divBdr>
        </w:div>
        <w:div w:id="2039817268">
          <w:marLeft w:val="0"/>
          <w:marRight w:val="0"/>
          <w:marTop w:val="0"/>
          <w:marBottom w:val="60"/>
          <w:divBdr>
            <w:top w:val="none" w:sz="0" w:space="0" w:color="auto"/>
            <w:left w:val="none" w:sz="0" w:space="0" w:color="auto"/>
            <w:bottom w:val="none" w:sz="0" w:space="0" w:color="auto"/>
            <w:right w:val="none" w:sz="0" w:space="0" w:color="auto"/>
          </w:divBdr>
        </w:div>
        <w:div w:id="1906211048">
          <w:marLeft w:val="0"/>
          <w:marRight w:val="0"/>
          <w:marTop w:val="0"/>
          <w:marBottom w:val="60"/>
          <w:divBdr>
            <w:top w:val="none" w:sz="0" w:space="0" w:color="auto"/>
            <w:left w:val="none" w:sz="0" w:space="0" w:color="auto"/>
            <w:bottom w:val="none" w:sz="0" w:space="0" w:color="auto"/>
            <w:right w:val="none" w:sz="0" w:space="0" w:color="auto"/>
          </w:divBdr>
        </w:div>
        <w:div w:id="249435432">
          <w:marLeft w:val="0"/>
          <w:marRight w:val="0"/>
          <w:marTop w:val="0"/>
          <w:marBottom w:val="60"/>
          <w:divBdr>
            <w:top w:val="none" w:sz="0" w:space="0" w:color="auto"/>
            <w:left w:val="none" w:sz="0" w:space="0" w:color="auto"/>
            <w:bottom w:val="none" w:sz="0" w:space="0" w:color="auto"/>
            <w:right w:val="none" w:sz="0" w:space="0" w:color="auto"/>
          </w:divBdr>
        </w:div>
        <w:div w:id="1031800657">
          <w:marLeft w:val="0"/>
          <w:marRight w:val="0"/>
          <w:marTop w:val="0"/>
          <w:marBottom w:val="60"/>
          <w:divBdr>
            <w:top w:val="none" w:sz="0" w:space="0" w:color="auto"/>
            <w:left w:val="none" w:sz="0" w:space="0" w:color="auto"/>
            <w:bottom w:val="none" w:sz="0" w:space="0" w:color="auto"/>
            <w:right w:val="none" w:sz="0" w:space="0" w:color="auto"/>
          </w:divBdr>
        </w:div>
        <w:div w:id="901335409">
          <w:marLeft w:val="0"/>
          <w:marRight w:val="0"/>
          <w:marTop w:val="0"/>
          <w:marBottom w:val="60"/>
          <w:divBdr>
            <w:top w:val="none" w:sz="0" w:space="0" w:color="auto"/>
            <w:left w:val="none" w:sz="0" w:space="0" w:color="auto"/>
            <w:bottom w:val="none" w:sz="0" w:space="0" w:color="auto"/>
            <w:right w:val="none" w:sz="0" w:space="0" w:color="auto"/>
          </w:divBdr>
        </w:div>
        <w:div w:id="574054490">
          <w:marLeft w:val="0"/>
          <w:marRight w:val="0"/>
          <w:marTop w:val="0"/>
          <w:marBottom w:val="60"/>
          <w:divBdr>
            <w:top w:val="none" w:sz="0" w:space="0" w:color="auto"/>
            <w:left w:val="none" w:sz="0" w:space="0" w:color="auto"/>
            <w:bottom w:val="none" w:sz="0" w:space="0" w:color="auto"/>
            <w:right w:val="none" w:sz="0" w:space="0" w:color="auto"/>
          </w:divBdr>
        </w:div>
        <w:div w:id="1947036804">
          <w:marLeft w:val="0"/>
          <w:marRight w:val="0"/>
          <w:marTop w:val="0"/>
          <w:marBottom w:val="60"/>
          <w:divBdr>
            <w:top w:val="none" w:sz="0" w:space="0" w:color="auto"/>
            <w:left w:val="none" w:sz="0" w:space="0" w:color="auto"/>
            <w:bottom w:val="none" w:sz="0" w:space="0" w:color="auto"/>
            <w:right w:val="none" w:sz="0" w:space="0" w:color="auto"/>
          </w:divBdr>
        </w:div>
        <w:div w:id="608044898">
          <w:marLeft w:val="0"/>
          <w:marRight w:val="0"/>
          <w:marTop w:val="0"/>
          <w:marBottom w:val="60"/>
          <w:divBdr>
            <w:top w:val="none" w:sz="0" w:space="0" w:color="auto"/>
            <w:left w:val="none" w:sz="0" w:space="0" w:color="auto"/>
            <w:bottom w:val="none" w:sz="0" w:space="0" w:color="auto"/>
            <w:right w:val="none" w:sz="0" w:space="0" w:color="auto"/>
          </w:divBdr>
        </w:div>
        <w:div w:id="1071580132">
          <w:marLeft w:val="0"/>
          <w:marRight w:val="0"/>
          <w:marTop w:val="0"/>
          <w:marBottom w:val="60"/>
          <w:divBdr>
            <w:top w:val="none" w:sz="0" w:space="0" w:color="auto"/>
            <w:left w:val="none" w:sz="0" w:space="0" w:color="auto"/>
            <w:bottom w:val="none" w:sz="0" w:space="0" w:color="auto"/>
            <w:right w:val="none" w:sz="0" w:space="0" w:color="auto"/>
          </w:divBdr>
        </w:div>
        <w:div w:id="1352760465">
          <w:marLeft w:val="0"/>
          <w:marRight w:val="0"/>
          <w:marTop w:val="0"/>
          <w:marBottom w:val="60"/>
          <w:divBdr>
            <w:top w:val="none" w:sz="0" w:space="0" w:color="auto"/>
            <w:left w:val="none" w:sz="0" w:space="0" w:color="auto"/>
            <w:bottom w:val="none" w:sz="0" w:space="0" w:color="auto"/>
            <w:right w:val="none" w:sz="0" w:space="0" w:color="auto"/>
          </w:divBdr>
        </w:div>
        <w:div w:id="1641693735">
          <w:marLeft w:val="0"/>
          <w:marRight w:val="0"/>
          <w:marTop w:val="0"/>
          <w:marBottom w:val="60"/>
          <w:divBdr>
            <w:top w:val="none" w:sz="0" w:space="0" w:color="auto"/>
            <w:left w:val="none" w:sz="0" w:space="0" w:color="auto"/>
            <w:bottom w:val="none" w:sz="0" w:space="0" w:color="auto"/>
            <w:right w:val="none" w:sz="0" w:space="0" w:color="auto"/>
          </w:divBdr>
        </w:div>
        <w:div w:id="1945842732">
          <w:marLeft w:val="0"/>
          <w:marRight w:val="0"/>
          <w:marTop w:val="0"/>
          <w:marBottom w:val="60"/>
          <w:divBdr>
            <w:top w:val="none" w:sz="0" w:space="0" w:color="auto"/>
            <w:left w:val="none" w:sz="0" w:space="0" w:color="auto"/>
            <w:bottom w:val="none" w:sz="0" w:space="0" w:color="auto"/>
            <w:right w:val="none" w:sz="0" w:space="0" w:color="auto"/>
          </w:divBdr>
        </w:div>
        <w:div w:id="166527353">
          <w:marLeft w:val="0"/>
          <w:marRight w:val="0"/>
          <w:marTop w:val="0"/>
          <w:marBottom w:val="60"/>
          <w:divBdr>
            <w:top w:val="none" w:sz="0" w:space="0" w:color="auto"/>
            <w:left w:val="none" w:sz="0" w:space="0" w:color="auto"/>
            <w:bottom w:val="none" w:sz="0" w:space="0" w:color="auto"/>
            <w:right w:val="none" w:sz="0" w:space="0" w:color="auto"/>
          </w:divBdr>
        </w:div>
        <w:div w:id="104159799">
          <w:marLeft w:val="0"/>
          <w:marRight w:val="0"/>
          <w:marTop w:val="0"/>
          <w:marBottom w:val="60"/>
          <w:divBdr>
            <w:top w:val="none" w:sz="0" w:space="0" w:color="auto"/>
            <w:left w:val="none" w:sz="0" w:space="0" w:color="auto"/>
            <w:bottom w:val="none" w:sz="0" w:space="0" w:color="auto"/>
            <w:right w:val="none" w:sz="0" w:space="0" w:color="auto"/>
          </w:divBdr>
        </w:div>
        <w:div w:id="22560157">
          <w:marLeft w:val="0"/>
          <w:marRight w:val="0"/>
          <w:marTop w:val="0"/>
          <w:marBottom w:val="60"/>
          <w:divBdr>
            <w:top w:val="none" w:sz="0" w:space="0" w:color="auto"/>
            <w:left w:val="none" w:sz="0" w:space="0" w:color="auto"/>
            <w:bottom w:val="none" w:sz="0" w:space="0" w:color="auto"/>
            <w:right w:val="none" w:sz="0" w:space="0" w:color="auto"/>
          </w:divBdr>
        </w:div>
        <w:div w:id="933174303">
          <w:marLeft w:val="0"/>
          <w:marRight w:val="0"/>
          <w:marTop w:val="0"/>
          <w:marBottom w:val="60"/>
          <w:divBdr>
            <w:top w:val="none" w:sz="0" w:space="0" w:color="auto"/>
            <w:left w:val="none" w:sz="0" w:space="0" w:color="auto"/>
            <w:bottom w:val="none" w:sz="0" w:space="0" w:color="auto"/>
            <w:right w:val="none" w:sz="0" w:space="0" w:color="auto"/>
          </w:divBdr>
        </w:div>
        <w:div w:id="1353074028">
          <w:marLeft w:val="0"/>
          <w:marRight w:val="0"/>
          <w:marTop w:val="0"/>
          <w:marBottom w:val="60"/>
          <w:divBdr>
            <w:top w:val="none" w:sz="0" w:space="0" w:color="auto"/>
            <w:left w:val="none" w:sz="0" w:space="0" w:color="auto"/>
            <w:bottom w:val="none" w:sz="0" w:space="0" w:color="auto"/>
            <w:right w:val="none" w:sz="0" w:space="0" w:color="auto"/>
          </w:divBdr>
        </w:div>
        <w:div w:id="1450514337">
          <w:marLeft w:val="0"/>
          <w:marRight w:val="0"/>
          <w:marTop w:val="0"/>
          <w:marBottom w:val="60"/>
          <w:divBdr>
            <w:top w:val="none" w:sz="0" w:space="0" w:color="auto"/>
            <w:left w:val="none" w:sz="0" w:space="0" w:color="auto"/>
            <w:bottom w:val="none" w:sz="0" w:space="0" w:color="auto"/>
            <w:right w:val="none" w:sz="0" w:space="0" w:color="auto"/>
          </w:divBdr>
        </w:div>
        <w:div w:id="143397528">
          <w:marLeft w:val="0"/>
          <w:marRight w:val="0"/>
          <w:marTop w:val="0"/>
          <w:marBottom w:val="60"/>
          <w:divBdr>
            <w:top w:val="none" w:sz="0" w:space="0" w:color="auto"/>
            <w:left w:val="none" w:sz="0" w:space="0" w:color="auto"/>
            <w:bottom w:val="none" w:sz="0" w:space="0" w:color="auto"/>
            <w:right w:val="none" w:sz="0" w:space="0" w:color="auto"/>
          </w:divBdr>
        </w:div>
        <w:div w:id="1863085545">
          <w:marLeft w:val="0"/>
          <w:marRight w:val="0"/>
          <w:marTop w:val="0"/>
          <w:marBottom w:val="60"/>
          <w:divBdr>
            <w:top w:val="none" w:sz="0" w:space="0" w:color="auto"/>
            <w:left w:val="none" w:sz="0" w:space="0" w:color="auto"/>
            <w:bottom w:val="none" w:sz="0" w:space="0" w:color="auto"/>
            <w:right w:val="none" w:sz="0" w:space="0" w:color="auto"/>
          </w:divBdr>
        </w:div>
        <w:div w:id="990014600">
          <w:marLeft w:val="0"/>
          <w:marRight w:val="0"/>
          <w:marTop w:val="0"/>
          <w:marBottom w:val="60"/>
          <w:divBdr>
            <w:top w:val="none" w:sz="0" w:space="0" w:color="auto"/>
            <w:left w:val="none" w:sz="0" w:space="0" w:color="auto"/>
            <w:bottom w:val="none" w:sz="0" w:space="0" w:color="auto"/>
            <w:right w:val="none" w:sz="0" w:space="0" w:color="auto"/>
          </w:divBdr>
        </w:div>
        <w:div w:id="863783678">
          <w:marLeft w:val="0"/>
          <w:marRight w:val="0"/>
          <w:marTop w:val="0"/>
          <w:marBottom w:val="60"/>
          <w:divBdr>
            <w:top w:val="none" w:sz="0" w:space="0" w:color="auto"/>
            <w:left w:val="none" w:sz="0" w:space="0" w:color="auto"/>
            <w:bottom w:val="none" w:sz="0" w:space="0" w:color="auto"/>
            <w:right w:val="none" w:sz="0" w:space="0" w:color="auto"/>
          </w:divBdr>
        </w:div>
        <w:div w:id="406810414">
          <w:marLeft w:val="0"/>
          <w:marRight w:val="0"/>
          <w:marTop w:val="0"/>
          <w:marBottom w:val="60"/>
          <w:divBdr>
            <w:top w:val="none" w:sz="0" w:space="0" w:color="auto"/>
            <w:left w:val="none" w:sz="0" w:space="0" w:color="auto"/>
            <w:bottom w:val="none" w:sz="0" w:space="0" w:color="auto"/>
            <w:right w:val="none" w:sz="0" w:space="0" w:color="auto"/>
          </w:divBdr>
        </w:div>
        <w:div w:id="1330212495">
          <w:marLeft w:val="0"/>
          <w:marRight w:val="0"/>
          <w:marTop w:val="0"/>
          <w:marBottom w:val="60"/>
          <w:divBdr>
            <w:top w:val="none" w:sz="0" w:space="0" w:color="auto"/>
            <w:left w:val="none" w:sz="0" w:space="0" w:color="auto"/>
            <w:bottom w:val="none" w:sz="0" w:space="0" w:color="auto"/>
            <w:right w:val="none" w:sz="0" w:space="0" w:color="auto"/>
          </w:divBdr>
        </w:div>
        <w:div w:id="282200093">
          <w:marLeft w:val="0"/>
          <w:marRight w:val="0"/>
          <w:marTop w:val="0"/>
          <w:marBottom w:val="60"/>
          <w:divBdr>
            <w:top w:val="none" w:sz="0" w:space="0" w:color="auto"/>
            <w:left w:val="none" w:sz="0" w:space="0" w:color="auto"/>
            <w:bottom w:val="none" w:sz="0" w:space="0" w:color="auto"/>
            <w:right w:val="none" w:sz="0" w:space="0" w:color="auto"/>
          </w:divBdr>
        </w:div>
        <w:div w:id="1274826564">
          <w:marLeft w:val="0"/>
          <w:marRight w:val="0"/>
          <w:marTop w:val="0"/>
          <w:marBottom w:val="60"/>
          <w:divBdr>
            <w:top w:val="none" w:sz="0" w:space="0" w:color="auto"/>
            <w:left w:val="none" w:sz="0" w:space="0" w:color="auto"/>
            <w:bottom w:val="none" w:sz="0" w:space="0" w:color="auto"/>
            <w:right w:val="none" w:sz="0" w:space="0" w:color="auto"/>
          </w:divBdr>
        </w:div>
        <w:div w:id="61801229">
          <w:marLeft w:val="0"/>
          <w:marRight w:val="0"/>
          <w:marTop w:val="0"/>
          <w:marBottom w:val="60"/>
          <w:divBdr>
            <w:top w:val="none" w:sz="0" w:space="0" w:color="auto"/>
            <w:left w:val="none" w:sz="0" w:space="0" w:color="auto"/>
            <w:bottom w:val="none" w:sz="0" w:space="0" w:color="auto"/>
            <w:right w:val="none" w:sz="0" w:space="0" w:color="auto"/>
          </w:divBdr>
        </w:div>
        <w:div w:id="120072805">
          <w:marLeft w:val="0"/>
          <w:marRight w:val="0"/>
          <w:marTop w:val="0"/>
          <w:marBottom w:val="60"/>
          <w:divBdr>
            <w:top w:val="none" w:sz="0" w:space="0" w:color="auto"/>
            <w:left w:val="none" w:sz="0" w:space="0" w:color="auto"/>
            <w:bottom w:val="none" w:sz="0" w:space="0" w:color="auto"/>
            <w:right w:val="none" w:sz="0" w:space="0" w:color="auto"/>
          </w:divBdr>
        </w:div>
        <w:div w:id="1803882970">
          <w:marLeft w:val="0"/>
          <w:marRight w:val="0"/>
          <w:marTop w:val="0"/>
          <w:marBottom w:val="60"/>
          <w:divBdr>
            <w:top w:val="none" w:sz="0" w:space="0" w:color="auto"/>
            <w:left w:val="none" w:sz="0" w:space="0" w:color="auto"/>
            <w:bottom w:val="none" w:sz="0" w:space="0" w:color="auto"/>
            <w:right w:val="none" w:sz="0" w:space="0" w:color="auto"/>
          </w:divBdr>
        </w:div>
        <w:div w:id="1846477788">
          <w:marLeft w:val="0"/>
          <w:marRight w:val="0"/>
          <w:marTop w:val="0"/>
          <w:marBottom w:val="60"/>
          <w:divBdr>
            <w:top w:val="none" w:sz="0" w:space="0" w:color="auto"/>
            <w:left w:val="none" w:sz="0" w:space="0" w:color="auto"/>
            <w:bottom w:val="none" w:sz="0" w:space="0" w:color="auto"/>
            <w:right w:val="none" w:sz="0" w:space="0" w:color="auto"/>
          </w:divBdr>
        </w:div>
        <w:div w:id="494342850">
          <w:marLeft w:val="0"/>
          <w:marRight w:val="0"/>
          <w:marTop w:val="0"/>
          <w:marBottom w:val="60"/>
          <w:divBdr>
            <w:top w:val="none" w:sz="0" w:space="0" w:color="auto"/>
            <w:left w:val="none" w:sz="0" w:space="0" w:color="auto"/>
            <w:bottom w:val="none" w:sz="0" w:space="0" w:color="auto"/>
            <w:right w:val="none" w:sz="0" w:space="0" w:color="auto"/>
          </w:divBdr>
        </w:div>
        <w:div w:id="998269804">
          <w:marLeft w:val="0"/>
          <w:marRight w:val="0"/>
          <w:marTop w:val="0"/>
          <w:marBottom w:val="60"/>
          <w:divBdr>
            <w:top w:val="none" w:sz="0" w:space="0" w:color="auto"/>
            <w:left w:val="none" w:sz="0" w:space="0" w:color="auto"/>
            <w:bottom w:val="none" w:sz="0" w:space="0" w:color="auto"/>
            <w:right w:val="none" w:sz="0" w:space="0" w:color="auto"/>
          </w:divBdr>
        </w:div>
        <w:div w:id="1157573863">
          <w:marLeft w:val="0"/>
          <w:marRight w:val="0"/>
          <w:marTop w:val="0"/>
          <w:marBottom w:val="60"/>
          <w:divBdr>
            <w:top w:val="none" w:sz="0" w:space="0" w:color="auto"/>
            <w:left w:val="none" w:sz="0" w:space="0" w:color="auto"/>
            <w:bottom w:val="none" w:sz="0" w:space="0" w:color="auto"/>
            <w:right w:val="none" w:sz="0" w:space="0" w:color="auto"/>
          </w:divBdr>
        </w:div>
        <w:div w:id="665328670">
          <w:marLeft w:val="0"/>
          <w:marRight w:val="0"/>
          <w:marTop w:val="0"/>
          <w:marBottom w:val="60"/>
          <w:divBdr>
            <w:top w:val="none" w:sz="0" w:space="0" w:color="auto"/>
            <w:left w:val="none" w:sz="0" w:space="0" w:color="auto"/>
            <w:bottom w:val="none" w:sz="0" w:space="0" w:color="auto"/>
            <w:right w:val="none" w:sz="0" w:space="0" w:color="auto"/>
          </w:divBdr>
        </w:div>
        <w:div w:id="1307785644">
          <w:marLeft w:val="0"/>
          <w:marRight w:val="0"/>
          <w:marTop w:val="0"/>
          <w:marBottom w:val="60"/>
          <w:divBdr>
            <w:top w:val="none" w:sz="0" w:space="0" w:color="auto"/>
            <w:left w:val="none" w:sz="0" w:space="0" w:color="auto"/>
            <w:bottom w:val="none" w:sz="0" w:space="0" w:color="auto"/>
            <w:right w:val="none" w:sz="0" w:space="0" w:color="auto"/>
          </w:divBdr>
        </w:div>
        <w:div w:id="445349326">
          <w:marLeft w:val="0"/>
          <w:marRight w:val="0"/>
          <w:marTop w:val="0"/>
          <w:marBottom w:val="60"/>
          <w:divBdr>
            <w:top w:val="none" w:sz="0" w:space="0" w:color="auto"/>
            <w:left w:val="none" w:sz="0" w:space="0" w:color="auto"/>
            <w:bottom w:val="none" w:sz="0" w:space="0" w:color="auto"/>
            <w:right w:val="none" w:sz="0" w:space="0" w:color="auto"/>
          </w:divBdr>
        </w:div>
        <w:div w:id="1800763994">
          <w:marLeft w:val="0"/>
          <w:marRight w:val="0"/>
          <w:marTop w:val="0"/>
          <w:marBottom w:val="60"/>
          <w:divBdr>
            <w:top w:val="none" w:sz="0" w:space="0" w:color="auto"/>
            <w:left w:val="none" w:sz="0" w:space="0" w:color="auto"/>
            <w:bottom w:val="none" w:sz="0" w:space="0" w:color="auto"/>
            <w:right w:val="none" w:sz="0" w:space="0" w:color="auto"/>
          </w:divBdr>
        </w:div>
        <w:div w:id="2081630850">
          <w:marLeft w:val="0"/>
          <w:marRight w:val="0"/>
          <w:marTop w:val="0"/>
          <w:marBottom w:val="60"/>
          <w:divBdr>
            <w:top w:val="none" w:sz="0" w:space="0" w:color="auto"/>
            <w:left w:val="none" w:sz="0" w:space="0" w:color="auto"/>
            <w:bottom w:val="none" w:sz="0" w:space="0" w:color="auto"/>
            <w:right w:val="none" w:sz="0" w:space="0" w:color="auto"/>
          </w:divBdr>
        </w:div>
        <w:div w:id="1370717752">
          <w:marLeft w:val="0"/>
          <w:marRight w:val="0"/>
          <w:marTop w:val="0"/>
          <w:marBottom w:val="60"/>
          <w:divBdr>
            <w:top w:val="none" w:sz="0" w:space="0" w:color="auto"/>
            <w:left w:val="none" w:sz="0" w:space="0" w:color="auto"/>
            <w:bottom w:val="none" w:sz="0" w:space="0" w:color="auto"/>
            <w:right w:val="none" w:sz="0" w:space="0" w:color="auto"/>
          </w:divBdr>
        </w:div>
        <w:div w:id="1233664745">
          <w:marLeft w:val="0"/>
          <w:marRight w:val="0"/>
          <w:marTop w:val="0"/>
          <w:marBottom w:val="60"/>
          <w:divBdr>
            <w:top w:val="none" w:sz="0" w:space="0" w:color="auto"/>
            <w:left w:val="none" w:sz="0" w:space="0" w:color="auto"/>
            <w:bottom w:val="none" w:sz="0" w:space="0" w:color="auto"/>
            <w:right w:val="none" w:sz="0" w:space="0" w:color="auto"/>
          </w:divBdr>
        </w:div>
        <w:div w:id="686637063">
          <w:marLeft w:val="0"/>
          <w:marRight w:val="0"/>
          <w:marTop w:val="0"/>
          <w:marBottom w:val="60"/>
          <w:divBdr>
            <w:top w:val="none" w:sz="0" w:space="0" w:color="auto"/>
            <w:left w:val="none" w:sz="0" w:space="0" w:color="auto"/>
            <w:bottom w:val="none" w:sz="0" w:space="0" w:color="auto"/>
            <w:right w:val="none" w:sz="0" w:space="0" w:color="auto"/>
          </w:divBdr>
        </w:div>
        <w:div w:id="1418285376">
          <w:marLeft w:val="0"/>
          <w:marRight w:val="0"/>
          <w:marTop w:val="0"/>
          <w:marBottom w:val="60"/>
          <w:divBdr>
            <w:top w:val="none" w:sz="0" w:space="0" w:color="auto"/>
            <w:left w:val="none" w:sz="0" w:space="0" w:color="auto"/>
            <w:bottom w:val="none" w:sz="0" w:space="0" w:color="auto"/>
            <w:right w:val="none" w:sz="0" w:space="0" w:color="auto"/>
          </w:divBdr>
        </w:div>
        <w:div w:id="499396650">
          <w:marLeft w:val="0"/>
          <w:marRight w:val="0"/>
          <w:marTop w:val="0"/>
          <w:marBottom w:val="60"/>
          <w:divBdr>
            <w:top w:val="none" w:sz="0" w:space="0" w:color="auto"/>
            <w:left w:val="none" w:sz="0" w:space="0" w:color="auto"/>
            <w:bottom w:val="none" w:sz="0" w:space="0" w:color="auto"/>
            <w:right w:val="none" w:sz="0" w:space="0" w:color="auto"/>
          </w:divBdr>
        </w:div>
        <w:div w:id="1308630987">
          <w:marLeft w:val="0"/>
          <w:marRight w:val="0"/>
          <w:marTop w:val="0"/>
          <w:marBottom w:val="60"/>
          <w:divBdr>
            <w:top w:val="none" w:sz="0" w:space="0" w:color="auto"/>
            <w:left w:val="none" w:sz="0" w:space="0" w:color="auto"/>
            <w:bottom w:val="none" w:sz="0" w:space="0" w:color="auto"/>
            <w:right w:val="none" w:sz="0" w:space="0" w:color="auto"/>
          </w:divBdr>
        </w:div>
        <w:div w:id="804935008">
          <w:marLeft w:val="0"/>
          <w:marRight w:val="0"/>
          <w:marTop w:val="0"/>
          <w:marBottom w:val="60"/>
          <w:divBdr>
            <w:top w:val="none" w:sz="0" w:space="0" w:color="auto"/>
            <w:left w:val="none" w:sz="0" w:space="0" w:color="auto"/>
            <w:bottom w:val="none" w:sz="0" w:space="0" w:color="auto"/>
            <w:right w:val="none" w:sz="0" w:space="0" w:color="auto"/>
          </w:divBdr>
        </w:div>
        <w:div w:id="2000959980">
          <w:marLeft w:val="0"/>
          <w:marRight w:val="0"/>
          <w:marTop w:val="0"/>
          <w:marBottom w:val="60"/>
          <w:divBdr>
            <w:top w:val="none" w:sz="0" w:space="0" w:color="auto"/>
            <w:left w:val="none" w:sz="0" w:space="0" w:color="auto"/>
            <w:bottom w:val="none" w:sz="0" w:space="0" w:color="auto"/>
            <w:right w:val="none" w:sz="0" w:space="0" w:color="auto"/>
          </w:divBdr>
        </w:div>
        <w:div w:id="613052180">
          <w:marLeft w:val="0"/>
          <w:marRight w:val="0"/>
          <w:marTop w:val="0"/>
          <w:marBottom w:val="60"/>
          <w:divBdr>
            <w:top w:val="none" w:sz="0" w:space="0" w:color="auto"/>
            <w:left w:val="none" w:sz="0" w:space="0" w:color="auto"/>
            <w:bottom w:val="none" w:sz="0" w:space="0" w:color="auto"/>
            <w:right w:val="none" w:sz="0" w:space="0" w:color="auto"/>
          </w:divBdr>
        </w:div>
        <w:div w:id="1826700723">
          <w:marLeft w:val="0"/>
          <w:marRight w:val="0"/>
          <w:marTop w:val="0"/>
          <w:marBottom w:val="60"/>
          <w:divBdr>
            <w:top w:val="none" w:sz="0" w:space="0" w:color="auto"/>
            <w:left w:val="none" w:sz="0" w:space="0" w:color="auto"/>
            <w:bottom w:val="none" w:sz="0" w:space="0" w:color="auto"/>
            <w:right w:val="none" w:sz="0" w:space="0" w:color="auto"/>
          </w:divBdr>
        </w:div>
        <w:div w:id="589313136">
          <w:marLeft w:val="0"/>
          <w:marRight w:val="0"/>
          <w:marTop w:val="0"/>
          <w:marBottom w:val="60"/>
          <w:divBdr>
            <w:top w:val="none" w:sz="0" w:space="0" w:color="auto"/>
            <w:left w:val="none" w:sz="0" w:space="0" w:color="auto"/>
            <w:bottom w:val="none" w:sz="0" w:space="0" w:color="auto"/>
            <w:right w:val="none" w:sz="0" w:space="0" w:color="auto"/>
          </w:divBdr>
        </w:div>
        <w:div w:id="1280260646">
          <w:marLeft w:val="0"/>
          <w:marRight w:val="0"/>
          <w:marTop w:val="0"/>
          <w:marBottom w:val="60"/>
          <w:divBdr>
            <w:top w:val="none" w:sz="0" w:space="0" w:color="auto"/>
            <w:left w:val="none" w:sz="0" w:space="0" w:color="auto"/>
            <w:bottom w:val="none" w:sz="0" w:space="0" w:color="auto"/>
            <w:right w:val="none" w:sz="0" w:space="0" w:color="auto"/>
          </w:divBdr>
        </w:div>
        <w:div w:id="1881505449">
          <w:marLeft w:val="0"/>
          <w:marRight w:val="0"/>
          <w:marTop w:val="0"/>
          <w:marBottom w:val="60"/>
          <w:divBdr>
            <w:top w:val="none" w:sz="0" w:space="0" w:color="auto"/>
            <w:left w:val="none" w:sz="0" w:space="0" w:color="auto"/>
            <w:bottom w:val="none" w:sz="0" w:space="0" w:color="auto"/>
            <w:right w:val="none" w:sz="0" w:space="0" w:color="auto"/>
          </w:divBdr>
        </w:div>
        <w:div w:id="1234045274">
          <w:marLeft w:val="0"/>
          <w:marRight w:val="0"/>
          <w:marTop w:val="0"/>
          <w:marBottom w:val="60"/>
          <w:divBdr>
            <w:top w:val="none" w:sz="0" w:space="0" w:color="auto"/>
            <w:left w:val="none" w:sz="0" w:space="0" w:color="auto"/>
            <w:bottom w:val="none" w:sz="0" w:space="0" w:color="auto"/>
            <w:right w:val="none" w:sz="0" w:space="0" w:color="auto"/>
          </w:divBdr>
        </w:div>
        <w:div w:id="1116869094">
          <w:marLeft w:val="0"/>
          <w:marRight w:val="0"/>
          <w:marTop w:val="0"/>
          <w:marBottom w:val="60"/>
          <w:divBdr>
            <w:top w:val="none" w:sz="0" w:space="0" w:color="auto"/>
            <w:left w:val="none" w:sz="0" w:space="0" w:color="auto"/>
            <w:bottom w:val="none" w:sz="0" w:space="0" w:color="auto"/>
            <w:right w:val="none" w:sz="0" w:space="0" w:color="auto"/>
          </w:divBdr>
        </w:div>
        <w:div w:id="990718740">
          <w:marLeft w:val="0"/>
          <w:marRight w:val="0"/>
          <w:marTop w:val="0"/>
          <w:marBottom w:val="60"/>
          <w:divBdr>
            <w:top w:val="none" w:sz="0" w:space="0" w:color="auto"/>
            <w:left w:val="none" w:sz="0" w:space="0" w:color="auto"/>
            <w:bottom w:val="none" w:sz="0" w:space="0" w:color="auto"/>
            <w:right w:val="none" w:sz="0" w:space="0" w:color="auto"/>
          </w:divBdr>
        </w:div>
        <w:div w:id="585193937">
          <w:marLeft w:val="0"/>
          <w:marRight w:val="0"/>
          <w:marTop w:val="0"/>
          <w:marBottom w:val="60"/>
          <w:divBdr>
            <w:top w:val="none" w:sz="0" w:space="0" w:color="auto"/>
            <w:left w:val="none" w:sz="0" w:space="0" w:color="auto"/>
            <w:bottom w:val="none" w:sz="0" w:space="0" w:color="auto"/>
            <w:right w:val="none" w:sz="0" w:space="0" w:color="auto"/>
          </w:divBdr>
        </w:div>
        <w:div w:id="996954285">
          <w:marLeft w:val="0"/>
          <w:marRight w:val="0"/>
          <w:marTop w:val="0"/>
          <w:marBottom w:val="60"/>
          <w:divBdr>
            <w:top w:val="none" w:sz="0" w:space="0" w:color="auto"/>
            <w:left w:val="none" w:sz="0" w:space="0" w:color="auto"/>
            <w:bottom w:val="none" w:sz="0" w:space="0" w:color="auto"/>
            <w:right w:val="none" w:sz="0" w:space="0" w:color="auto"/>
          </w:divBdr>
        </w:div>
        <w:div w:id="179323219">
          <w:marLeft w:val="0"/>
          <w:marRight w:val="0"/>
          <w:marTop w:val="0"/>
          <w:marBottom w:val="60"/>
          <w:divBdr>
            <w:top w:val="none" w:sz="0" w:space="0" w:color="auto"/>
            <w:left w:val="none" w:sz="0" w:space="0" w:color="auto"/>
            <w:bottom w:val="none" w:sz="0" w:space="0" w:color="auto"/>
            <w:right w:val="none" w:sz="0" w:space="0" w:color="auto"/>
          </w:divBdr>
        </w:div>
        <w:div w:id="622535457">
          <w:marLeft w:val="0"/>
          <w:marRight w:val="0"/>
          <w:marTop w:val="0"/>
          <w:marBottom w:val="60"/>
          <w:divBdr>
            <w:top w:val="none" w:sz="0" w:space="0" w:color="auto"/>
            <w:left w:val="none" w:sz="0" w:space="0" w:color="auto"/>
            <w:bottom w:val="none" w:sz="0" w:space="0" w:color="auto"/>
            <w:right w:val="none" w:sz="0" w:space="0" w:color="auto"/>
          </w:divBdr>
        </w:div>
        <w:div w:id="1267038581">
          <w:marLeft w:val="0"/>
          <w:marRight w:val="0"/>
          <w:marTop w:val="0"/>
          <w:marBottom w:val="60"/>
          <w:divBdr>
            <w:top w:val="none" w:sz="0" w:space="0" w:color="auto"/>
            <w:left w:val="none" w:sz="0" w:space="0" w:color="auto"/>
            <w:bottom w:val="none" w:sz="0" w:space="0" w:color="auto"/>
            <w:right w:val="none" w:sz="0" w:space="0" w:color="auto"/>
          </w:divBdr>
        </w:div>
        <w:div w:id="571698844">
          <w:marLeft w:val="0"/>
          <w:marRight w:val="0"/>
          <w:marTop w:val="0"/>
          <w:marBottom w:val="60"/>
          <w:divBdr>
            <w:top w:val="none" w:sz="0" w:space="0" w:color="auto"/>
            <w:left w:val="none" w:sz="0" w:space="0" w:color="auto"/>
            <w:bottom w:val="none" w:sz="0" w:space="0" w:color="auto"/>
            <w:right w:val="none" w:sz="0" w:space="0" w:color="auto"/>
          </w:divBdr>
        </w:div>
        <w:div w:id="254679000">
          <w:marLeft w:val="0"/>
          <w:marRight w:val="0"/>
          <w:marTop w:val="0"/>
          <w:marBottom w:val="60"/>
          <w:divBdr>
            <w:top w:val="none" w:sz="0" w:space="0" w:color="auto"/>
            <w:left w:val="none" w:sz="0" w:space="0" w:color="auto"/>
            <w:bottom w:val="none" w:sz="0" w:space="0" w:color="auto"/>
            <w:right w:val="none" w:sz="0" w:space="0" w:color="auto"/>
          </w:divBdr>
        </w:div>
        <w:div w:id="1314606665">
          <w:marLeft w:val="0"/>
          <w:marRight w:val="0"/>
          <w:marTop w:val="0"/>
          <w:marBottom w:val="60"/>
          <w:divBdr>
            <w:top w:val="none" w:sz="0" w:space="0" w:color="auto"/>
            <w:left w:val="none" w:sz="0" w:space="0" w:color="auto"/>
            <w:bottom w:val="none" w:sz="0" w:space="0" w:color="auto"/>
            <w:right w:val="none" w:sz="0" w:space="0" w:color="auto"/>
          </w:divBdr>
        </w:div>
        <w:div w:id="1470319612">
          <w:marLeft w:val="0"/>
          <w:marRight w:val="0"/>
          <w:marTop w:val="0"/>
          <w:marBottom w:val="60"/>
          <w:divBdr>
            <w:top w:val="none" w:sz="0" w:space="0" w:color="auto"/>
            <w:left w:val="none" w:sz="0" w:space="0" w:color="auto"/>
            <w:bottom w:val="none" w:sz="0" w:space="0" w:color="auto"/>
            <w:right w:val="none" w:sz="0" w:space="0" w:color="auto"/>
          </w:divBdr>
        </w:div>
        <w:div w:id="407701068">
          <w:marLeft w:val="0"/>
          <w:marRight w:val="0"/>
          <w:marTop w:val="0"/>
          <w:marBottom w:val="60"/>
          <w:divBdr>
            <w:top w:val="none" w:sz="0" w:space="0" w:color="auto"/>
            <w:left w:val="none" w:sz="0" w:space="0" w:color="auto"/>
            <w:bottom w:val="none" w:sz="0" w:space="0" w:color="auto"/>
            <w:right w:val="none" w:sz="0" w:space="0" w:color="auto"/>
          </w:divBdr>
        </w:div>
        <w:div w:id="640232500">
          <w:marLeft w:val="0"/>
          <w:marRight w:val="0"/>
          <w:marTop w:val="0"/>
          <w:marBottom w:val="60"/>
          <w:divBdr>
            <w:top w:val="none" w:sz="0" w:space="0" w:color="auto"/>
            <w:left w:val="none" w:sz="0" w:space="0" w:color="auto"/>
            <w:bottom w:val="none" w:sz="0" w:space="0" w:color="auto"/>
            <w:right w:val="none" w:sz="0" w:space="0" w:color="auto"/>
          </w:divBdr>
        </w:div>
        <w:div w:id="1438985175">
          <w:marLeft w:val="0"/>
          <w:marRight w:val="0"/>
          <w:marTop w:val="0"/>
          <w:marBottom w:val="60"/>
          <w:divBdr>
            <w:top w:val="none" w:sz="0" w:space="0" w:color="auto"/>
            <w:left w:val="none" w:sz="0" w:space="0" w:color="auto"/>
            <w:bottom w:val="none" w:sz="0" w:space="0" w:color="auto"/>
            <w:right w:val="none" w:sz="0" w:space="0" w:color="auto"/>
          </w:divBdr>
        </w:div>
        <w:div w:id="1940677249">
          <w:marLeft w:val="0"/>
          <w:marRight w:val="0"/>
          <w:marTop w:val="0"/>
          <w:marBottom w:val="60"/>
          <w:divBdr>
            <w:top w:val="none" w:sz="0" w:space="0" w:color="auto"/>
            <w:left w:val="none" w:sz="0" w:space="0" w:color="auto"/>
            <w:bottom w:val="none" w:sz="0" w:space="0" w:color="auto"/>
            <w:right w:val="none" w:sz="0" w:space="0" w:color="auto"/>
          </w:divBdr>
        </w:div>
        <w:div w:id="290940202">
          <w:marLeft w:val="0"/>
          <w:marRight w:val="0"/>
          <w:marTop w:val="0"/>
          <w:marBottom w:val="60"/>
          <w:divBdr>
            <w:top w:val="none" w:sz="0" w:space="0" w:color="auto"/>
            <w:left w:val="none" w:sz="0" w:space="0" w:color="auto"/>
            <w:bottom w:val="none" w:sz="0" w:space="0" w:color="auto"/>
            <w:right w:val="none" w:sz="0" w:space="0" w:color="auto"/>
          </w:divBdr>
        </w:div>
        <w:div w:id="467017430">
          <w:marLeft w:val="0"/>
          <w:marRight w:val="0"/>
          <w:marTop w:val="0"/>
          <w:marBottom w:val="60"/>
          <w:divBdr>
            <w:top w:val="none" w:sz="0" w:space="0" w:color="auto"/>
            <w:left w:val="none" w:sz="0" w:space="0" w:color="auto"/>
            <w:bottom w:val="none" w:sz="0" w:space="0" w:color="auto"/>
            <w:right w:val="none" w:sz="0" w:space="0" w:color="auto"/>
          </w:divBdr>
        </w:div>
        <w:div w:id="223686848">
          <w:marLeft w:val="0"/>
          <w:marRight w:val="0"/>
          <w:marTop w:val="0"/>
          <w:marBottom w:val="60"/>
          <w:divBdr>
            <w:top w:val="none" w:sz="0" w:space="0" w:color="auto"/>
            <w:left w:val="none" w:sz="0" w:space="0" w:color="auto"/>
            <w:bottom w:val="none" w:sz="0" w:space="0" w:color="auto"/>
            <w:right w:val="none" w:sz="0" w:space="0" w:color="auto"/>
          </w:divBdr>
        </w:div>
        <w:div w:id="1434548709">
          <w:marLeft w:val="0"/>
          <w:marRight w:val="0"/>
          <w:marTop w:val="0"/>
          <w:marBottom w:val="60"/>
          <w:divBdr>
            <w:top w:val="none" w:sz="0" w:space="0" w:color="auto"/>
            <w:left w:val="none" w:sz="0" w:space="0" w:color="auto"/>
            <w:bottom w:val="none" w:sz="0" w:space="0" w:color="auto"/>
            <w:right w:val="none" w:sz="0" w:space="0" w:color="auto"/>
          </w:divBdr>
        </w:div>
        <w:div w:id="1902137779">
          <w:marLeft w:val="0"/>
          <w:marRight w:val="0"/>
          <w:marTop w:val="0"/>
          <w:marBottom w:val="60"/>
          <w:divBdr>
            <w:top w:val="none" w:sz="0" w:space="0" w:color="auto"/>
            <w:left w:val="none" w:sz="0" w:space="0" w:color="auto"/>
            <w:bottom w:val="none" w:sz="0" w:space="0" w:color="auto"/>
            <w:right w:val="none" w:sz="0" w:space="0" w:color="auto"/>
          </w:divBdr>
        </w:div>
        <w:div w:id="1893729454">
          <w:marLeft w:val="0"/>
          <w:marRight w:val="0"/>
          <w:marTop w:val="0"/>
          <w:marBottom w:val="60"/>
          <w:divBdr>
            <w:top w:val="none" w:sz="0" w:space="0" w:color="auto"/>
            <w:left w:val="none" w:sz="0" w:space="0" w:color="auto"/>
            <w:bottom w:val="none" w:sz="0" w:space="0" w:color="auto"/>
            <w:right w:val="none" w:sz="0" w:space="0" w:color="auto"/>
          </w:divBdr>
        </w:div>
        <w:div w:id="90859435">
          <w:marLeft w:val="0"/>
          <w:marRight w:val="0"/>
          <w:marTop w:val="0"/>
          <w:marBottom w:val="60"/>
          <w:divBdr>
            <w:top w:val="none" w:sz="0" w:space="0" w:color="auto"/>
            <w:left w:val="none" w:sz="0" w:space="0" w:color="auto"/>
            <w:bottom w:val="none" w:sz="0" w:space="0" w:color="auto"/>
            <w:right w:val="none" w:sz="0" w:space="0" w:color="auto"/>
          </w:divBdr>
        </w:div>
        <w:div w:id="613751459">
          <w:marLeft w:val="0"/>
          <w:marRight w:val="0"/>
          <w:marTop w:val="0"/>
          <w:marBottom w:val="60"/>
          <w:divBdr>
            <w:top w:val="none" w:sz="0" w:space="0" w:color="auto"/>
            <w:left w:val="none" w:sz="0" w:space="0" w:color="auto"/>
            <w:bottom w:val="none" w:sz="0" w:space="0" w:color="auto"/>
            <w:right w:val="none" w:sz="0" w:space="0" w:color="auto"/>
          </w:divBdr>
        </w:div>
        <w:div w:id="1914511569">
          <w:marLeft w:val="0"/>
          <w:marRight w:val="0"/>
          <w:marTop w:val="0"/>
          <w:marBottom w:val="60"/>
          <w:divBdr>
            <w:top w:val="none" w:sz="0" w:space="0" w:color="auto"/>
            <w:left w:val="none" w:sz="0" w:space="0" w:color="auto"/>
            <w:bottom w:val="none" w:sz="0" w:space="0" w:color="auto"/>
            <w:right w:val="none" w:sz="0" w:space="0" w:color="auto"/>
          </w:divBdr>
        </w:div>
        <w:div w:id="372383639">
          <w:marLeft w:val="0"/>
          <w:marRight w:val="0"/>
          <w:marTop w:val="0"/>
          <w:marBottom w:val="60"/>
          <w:divBdr>
            <w:top w:val="none" w:sz="0" w:space="0" w:color="auto"/>
            <w:left w:val="none" w:sz="0" w:space="0" w:color="auto"/>
            <w:bottom w:val="none" w:sz="0" w:space="0" w:color="auto"/>
            <w:right w:val="none" w:sz="0" w:space="0" w:color="auto"/>
          </w:divBdr>
        </w:div>
        <w:div w:id="2056394478">
          <w:marLeft w:val="0"/>
          <w:marRight w:val="0"/>
          <w:marTop w:val="0"/>
          <w:marBottom w:val="60"/>
          <w:divBdr>
            <w:top w:val="none" w:sz="0" w:space="0" w:color="auto"/>
            <w:left w:val="none" w:sz="0" w:space="0" w:color="auto"/>
            <w:bottom w:val="none" w:sz="0" w:space="0" w:color="auto"/>
            <w:right w:val="none" w:sz="0" w:space="0" w:color="auto"/>
          </w:divBdr>
        </w:div>
        <w:div w:id="1094328569">
          <w:marLeft w:val="0"/>
          <w:marRight w:val="0"/>
          <w:marTop w:val="0"/>
          <w:marBottom w:val="60"/>
          <w:divBdr>
            <w:top w:val="none" w:sz="0" w:space="0" w:color="auto"/>
            <w:left w:val="none" w:sz="0" w:space="0" w:color="auto"/>
            <w:bottom w:val="none" w:sz="0" w:space="0" w:color="auto"/>
            <w:right w:val="none" w:sz="0" w:space="0" w:color="auto"/>
          </w:divBdr>
        </w:div>
        <w:div w:id="1894734658">
          <w:marLeft w:val="0"/>
          <w:marRight w:val="0"/>
          <w:marTop w:val="0"/>
          <w:marBottom w:val="60"/>
          <w:divBdr>
            <w:top w:val="none" w:sz="0" w:space="0" w:color="auto"/>
            <w:left w:val="none" w:sz="0" w:space="0" w:color="auto"/>
            <w:bottom w:val="none" w:sz="0" w:space="0" w:color="auto"/>
            <w:right w:val="none" w:sz="0" w:space="0" w:color="auto"/>
          </w:divBdr>
        </w:div>
        <w:div w:id="207882475">
          <w:marLeft w:val="0"/>
          <w:marRight w:val="0"/>
          <w:marTop w:val="0"/>
          <w:marBottom w:val="60"/>
          <w:divBdr>
            <w:top w:val="none" w:sz="0" w:space="0" w:color="auto"/>
            <w:left w:val="none" w:sz="0" w:space="0" w:color="auto"/>
            <w:bottom w:val="none" w:sz="0" w:space="0" w:color="auto"/>
            <w:right w:val="none" w:sz="0" w:space="0" w:color="auto"/>
          </w:divBdr>
        </w:div>
        <w:div w:id="874469726">
          <w:marLeft w:val="0"/>
          <w:marRight w:val="0"/>
          <w:marTop w:val="0"/>
          <w:marBottom w:val="60"/>
          <w:divBdr>
            <w:top w:val="none" w:sz="0" w:space="0" w:color="auto"/>
            <w:left w:val="none" w:sz="0" w:space="0" w:color="auto"/>
            <w:bottom w:val="none" w:sz="0" w:space="0" w:color="auto"/>
            <w:right w:val="none" w:sz="0" w:space="0" w:color="auto"/>
          </w:divBdr>
        </w:div>
        <w:div w:id="108088220">
          <w:marLeft w:val="0"/>
          <w:marRight w:val="0"/>
          <w:marTop w:val="0"/>
          <w:marBottom w:val="60"/>
          <w:divBdr>
            <w:top w:val="none" w:sz="0" w:space="0" w:color="auto"/>
            <w:left w:val="none" w:sz="0" w:space="0" w:color="auto"/>
            <w:bottom w:val="none" w:sz="0" w:space="0" w:color="auto"/>
            <w:right w:val="none" w:sz="0" w:space="0" w:color="auto"/>
          </w:divBdr>
        </w:div>
        <w:div w:id="1129007965">
          <w:marLeft w:val="0"/>
          <w:marRight w:val="0"/>
          <w:marTop w:val="0"/>
          <w:marBottom w:val="60"/>
          <w:divBdr>
            <w:top w:val="none" w:sz="0" w:space="0" w:color="auto"/>
            <w:left w:val="none" w:sz="0" w:space="0" w:color="auto"/>
            <w:bottom w:val="none" w:sz="0" w:space="0" w:color="auto"/>
            <w:right w:val="none" w:sz="0" w:space="0" w:color="auto"/>
          </w:divBdr>
        </w:div>
        <w:div w:id="1088422913">
          <w:marLeft w:val="0"/>
          <w:marRight w:val="0"/>
          <w:marTop w:val="0"/>
          <w:marBottom w:val="60"/>
          <w:divBdr>
            <w:top w:val="none" w:sz="0" w:space="0" w:color="auto"/>
            <w:left w:val="none" w:sz="0" w:space="0" w:color="auto"/>
            <w:bottom w:val="none" w:sz="0" w:space="0" w:color="auto"/>
            <w:right w:val="none" w:sz="0" w:space="0" w:color="auto"/>
          </w:divBdr>
        </w:div>
        <w:div w:id="886648886">
          <w:marLeft w:val="0"/>
          <w:marRight w:val="0"/>
          <w:marTop w:val="0"/>
          <w:marBottom w:val="60"/>
          <w:divBdr>
            <w:top w:val="none" w:sz="0" w:space="0" w:color="auto"/>
            <w:left w:val="none" w:sz="0" w:space="0" w:color="auto"/>
            <w:bottom w:val="none" w:sz="0" w:space="0" w:color="auto"/>
            <w:right w:val="none" w:sz="0" w:space="0" w:color="auto"/>
          </w:divBdr>
        </w:div>
        <w:div w:id="348533257">
          <w:marLeft w:val="0"/>
          <w:marRight w:val="0"/>
          <w:marTop w:val="0"/>
          <w:marBottom w:val="60"/>
          <w:divBdr>
            <w:top w:val="none" w:sz="0" w:space="0" w:color="auto"/>
            <w:left w:val="none" w:sz="0" w:space="0" w:color="auto"/>
            <w:bottom w:val="none" w:sz="0" w:space="0" w:color="auto"/>
            <w:right w:val="none" w:sz="0" w:space="0" w:color="auto"/>
          </w:divBdr>
        </w:div>
        <w:div w:id="329216347">
          <w:marLeft w:val="0"/>
          <w:marRight w:val="0"/>
          <w:marTop w:val="0"/>
          <w:marBottom w:val="60"/>
          <w:divBdr>
            <w:top w:val="none" w:sz="0" w:space="0" w:color="auto"/>
            <w:left w:val="none" w:sz="0" w:space="0" w:color="auto"/>
            <w:bottom w:val="none" w:sz="0" w:space="0" w:color="auto"/>
            <w:right w:val="none" w:sz="0" w:space="0" w:color="auto"/>
          </w:divBdr>
        </w:div>
        <w:div w:id="1340428371">
          <w:marLeft w:val="0"/>
          <w:marRight w:val="0"/>
          <w:marTop w:val="0"/>
          <w:marBottom w:val="60"/>
          <w:divBdr>
            <w:top w:val="none" w:sz="0" w:space="0" w:color="auto"/>
            <w:left w:val="none" w:sz="0" w:space="0" w:color="auto"/>
            <w:bottom w:val="none" w:sz="0" w:space="0" w:color="auto"/>
            <w:right w:val="none" w:sz="0" w:space="0" w:color="auto"/>
          </w:divBdr>
        </w:div>
        <w:div w:id="495386814">
          <w:marLeft w:val="0"/>
          <w:marRight w:val="0"/>
          <w:marTop w:val="0"/>
          <w:marBottom w:val="60"/>
          <w:divBdr>
            <w:top w:val="none" w:sz="0" w:space="0" w:color="auto"/>
            <w:left w:val="none" w:sz="0" w:space="0" w:color="auto"/>
            <w:bottom w:val="none" w:sz="0" w:space="0" w:color="auto"/>
            <w:right w:val="none" w:sz="0" w:space="0" w:color="auto"/>
          </w:divBdr>
        </w:div>
        <w:div w:id="2005934312">
          <w:marLeft w:val="0"/>
          <w:marRight w:val="0"/>
          <w:marTop w:val="0"/>
          <w:marBottom w:val="60"/>
          <w:divBdr>
            <w:top w:val="none" w:sz="0" w:space="0" w:color="auto"/>
            <w:left w:val="none" w:sz="0" w:space="0" w:color="auto"/>
            <w:bottom w:val="none" w:sz="0" w:space="0" w:color="auto"/>
            <w:right w:val="none" w:sz="0" w:space="0" w:color="auto"/>
          </w:divBdr>
        </w:div>
        <w:div w:id="36244360">
          <w:marLeft w:val="0"/>
          <w:marRight w:val="0"/>
          <w:marTop w:val="0"/>
          <w:marBottom w:val="60"/>
          <w:divBdr>
            <w:top w:val="none" w:sz="0" w:space="0" w:color="auto"/>
            <w:left w:val="none" w:sz="0" w:space="0" w:color="auto"/>
            <w:bottom w:val="none" w:sz="0" w:space="0" w:color="auto"/>
            <w:right w:val="none" w:sz="0" w:space="0" w:color="auto"/>
          </w:divBdr>
        </w:div>
        <w:div w:id="1717967010">
          <w:marLeft w:val="0"/>
          <w:marRight w:val="0"/>
          <w:marTop w:val="0"/>
          <w:marBottom w:val="60"/>
          <w:divBdr>
            <w:top w:val="none" w:sz="0" w:space="0" w:color="auto"/>
            <w:left w:val="none" w:sz="0" w:space="0" w:color="auto"/>
            <w:bottom w:val="none" w:sz="0" w:space="0" w:color="auto"/>
            <w:right w:val="none" w:sz="0" w:space="0" w:color="auto"/>
          </w:divBdr>
        </w:div>
        <w:div w:id="312369015">
          <w:marLeft w:val="0"/>
          <w:marRight w:val="0"/>
          <w:marTop w:val="0"/>
          <w:marBottom w:val="60"/>
          <w:divBdr>
            <w:top w:val="none" w:sz="0" w:space="0" w:color="auto"/>
            <w:left w:val="none" w:sz="0" w:space="0" w:color="auto"/>
            <w:bottom w:val="none" w:sz="0" w:space="0" w:color="auto"/>
            <w:right w:val="none" w:sz="0" w:space="0" w:color="auto"/>
          </w:divBdr>
        </w:div>
        <w:div w:id="33429759">
          <w:marLeft w:val="0"/>
          <w:marRight w:val="0"/>
          <w:marTop w:val="0"/>
          <w:marBottom w:val="60"/>
          <w:divBdr>
            <w:top w:val="none" w:sz="0" w:space="0" w:color="auto"/>
            <w:left w:val="none" w:sz="0" w:space="0" w:color="auto"/>
            <w:bottom w:val="none" w:sz="0" w:space="0" w:color="auto"/>
            <w:right w:val="none" w:sz="0" w:space="0" w:color="auto"/>
          </w:divBdr>
        </w:div>
        <w:div w:id="91362525">
          <w:marLeft w:val="0"/>
          <w:marRight w:val="0"/>
          <w:marTop w:val="0"/>
          <w:marBottom w:val="60"/>
          <w:divBdr>
            <w:top w:val="none" w:sz="0" w:space="0" w:color="auto"/>
            <w:left w:val="none" w:sz="0" w:space="0" w:color="auto"/>
            <w:bottom w:val="none" w:sz="0" w:space="0" w:color="auto"/>
            <w:right w:val="none" w:sz="0" w:space="0" w:color="auto"/>
          </w:divBdr>
        </w:div>
        <w:div w:id="42756907">
          <w:marLeft w:val="0"/>
          <w:marRight w:val="0"/>
          <w:marTop w:val="0"/>
          <w:marBottom w:val="60"/>
          <w:divBdr>
            <w:top w:val="none" w:sz="0" w:space="0" w:color="auto"/>
            <w:left w:val="none" w:sz="0" w:space="0" w:color="auto"/>
            <w:bottom w:val="none" w:sz="0" w:space="0" w:color="auto"/>
            <w:right w:val="none" w:sz="0" w:space="0" w:color="auto"/>
          </w:divBdr>
        </w:div>
        <w:div w:id="82847505">
          <w:marLeft w:val="0"/>
          <w:marRight w:val="0"/>
          <w:marTop w:val="0"/>
          <w:marBottom w:val="60"/>
          <w:divBdr>
            <w:top w:val="none" w:sz="0" w:space="0" w:color="auto"/>
            <w:left w:val="none" w:sz="0" w:space="0" w:color="auto"/>
            <w:bottom w:val="none" w:sz="0" w:space="0" w:color="auto"/>
            <w:right w:val="none" w:sz="0" w:space="0" w:color="auto"/>
          </w:divBdr>
        </w:div>
        <w:div w:id="1371804205">
          <w:marLeft w:val="0"/>
          <w:marRight w:val="0"/>
          <w:marTop w:val="0"/>
          <w:marBottom w:val="60"/>
          <w:divBdr>
            <w:top w:val="none" w:sz="0" w:space="0" w:color="auto"/>
            <w:left w:val="none" w:sz="0" w:space="0" w:color="auto"/>
            <w:bottom w:val="none" w:sz="0" w:space="0" w:color="auto"/>
            <w:right w:val="none" w:sz="0" w:space="0" w:color="auto"/>
          </w:divBdr>
        </w:div>
        <w:div w:id="1490098394">
          <w:marLeft w:val="0"/>
          <w:marRight w:val="0"/>
          <w:marTop w:val="0"/>
          <w:marBottom w:val="60"/>
          <w:divBdr>
            <w:top w:val="none" w:sz="0" w:space="0" w:color="auto"/>
            <w:left w:val="none" w:sz="0" w:space="0" w:color="auto"/>
            <w:bottom w:val="none" w:sz="0" w:space="0" w:color="auto"/>
            <w:right w:val="none" w:sz="0" w:space="0" w:color="auto"/>
          </w:divBdr>
        </w:div>
        <w:div w:id="51197242">
          <w:marLeft w:val="0"/>
          <w:marRight w:val="0"/>
          <w:marTop w:val="0"/>
          <w:marBottom w:val="60"/>
          <w:divBdr>
            <w:top w:val="none" w:sz="0" w:space="0" w:color="auto"/>
            <w:left w:val="none" w:sz="0" w:space="0" w:color="auto"/>
            <w:bottom w:val="none" w:sz="0" w:space="0" w:color="auto"/>
            <w:right w:val="none" w:sz="0" w:space="0" w:color="auto"/>
          </w:divBdr>
        </w:div>
        <w:div w:id="74321740">
          <w:marLeft w:val="0"/>
          <w:marRight w:val="0"/>
          <w:marTop w:val="0"/>
          <w:marBottom w:val="60"/>
          <w:divBdr>
            <w:top w:val="none" w:sz="0" w:space="0" w:color="auto"/>
            <w:left w:val="none" w:sz="0" w:space="0" w:color="auto"/>
            <w:bottom w:val="none" w:sz="0" w:space="0" w:color="auto"/>
            <w:right w:val="none" w:sz="0" w:space="0" w:color="auto"/>
          </w:divBdr>
        </w:div>
        <w:div w:id="1568688958">
          <w:marLeft w:val="0"/>
          <w:marRight w:val="0"/>
          <w:marTop w:val="0"/>
          <w:marBottom w:val="60"/>
          <w:divBdr>
            <w:top w:val="none" w:sz="0" w:space="0" w:color="auto"/>
            <w:left w:val="none" w:sz="0" w:space="0" w:color="auto"/>
            <w:bottom w:val="none" w:sz="0" w:space="0" w:color="auto"/>
            <w:right w:val="none" w:sz="0" w:space="0" w:color="auto"/>
          </w:divBdr>
        </w:div>
        <w:div w:id="886525838">
          <w:marLeft w:val="0"/>
          <w:marRight w:val="0"/>
          <w:marTop w:val="0"/>
          <w:marBottom w:val="60"/>
          <w:divBdr>
            <w:top w:val="none" w:sz="0" w:space="0" w:color="auto"/>
            <w:left w:val="none" w:sz="0" w:space="0" w:color="auto"/>
            <w:bottom w:val="none" w:sz="0" w:space="0" w:color="auto"/>
            <w:right w:val="none" w:sz="0" w:space="0" w:color="auto"/>
          </w:divBdr>
        </w:div>
        <w:div w:id="183249472">
          <w:marLeft w:val="0"/>
          <w:marRight w:val="0"/>
          <w:marTop w:val="0"/>
          <w:marBottom w:val="60"/>
          <w:divBdr>
            <w:top w:val="none" w:sz="0" w:space="0" w:color="auto"/>
            <w:left w:val="none" w:sz="0" w:space="0" w:color="auto"/>
            <w:bottom w:val="none" w:sz="0" w:space="0" w:color="auto"/>
            <w:right w:val="none" w:sz="0" w:space="0" w:color="auto"/>
          </w:divBdr>
        </w:div>
        <w:div w:id="11075670">
          <w:marLeft w:val="0"/>
          <w:marRight w:val="0"/>
          <w:marTop w:val="0"/>
          <w:marBottom w:val="60"/>
          <w:divBdr>
            <w:top w:val="none" w:sz="0" w:space="0" w:color="auto"/>
            <w:left w:val="none" w:sz="0" w:space="0" w:color="auto"/>
            <w:bottom w:val="none" w:sz="0" w:space="0" w:color="auto"/>
            <w:right w:val="none" w:sz="0" w:space="0" w:color="auto"/>
          </w:divBdr>
        </w:div>
        <w:div w:id="1764758073">
          <w:marLeft w:val="0"/>
          <w:marRight w:val="0"/>
          <w:marTop w:val="0"/>
          <w:marBottom w:val="100"/>
          <w:divBdr>
            <w:top w:val="none" w:sz="0" w:space="0" w:color="auto"/>
            <w:left w:val="none" w:sz="0" w:space="0" w:color="auto"/>
            <w:bottom w:val="none" w:sz="0" w:space="0" w:color="auto"/>
            <w:right w:val="none" w:sz="0" w:space="0" w:color="auto"/>
          </w:divBdr>
        </w:div>
        <w:div w:id="611282779">
          <w:marLeft w:val="0"/>
          <w:marRight w:val="0"/>
          <w:marTop w:val="0"/>
          <w:marBottom w:val="100"/>
          <w:divBdr>
            <w:top w:val="none" w:sz="0" w:space="0" w:color="auto"/>
            <w:left w:val="none" w:sz="0" w:space="0" w:color="auto"/>
            <w:bottom w:val="none" w:sz="0" w:space="0" w:color="auto"/>
            <w:right w:val="none" w:sz="0" w:space="0" w:color="auto"/>
          </w:divBdr>
        </w:div>
        <w:div w:id="318850484">
          <w:marLeft w:val="0"/>
          <w:marRight w:val="0"/>
          <w:marTop w:val="0"/>
          <w:marBottom w:val="100"/>
          <w:divBdr>
            <w:top w:val="none" w:sz="0" w:space="0" w:color="auto"/>
            <w:left w:val="none" w:sz="0" w:space="0" w:color="auto"/>
            <w:bottom w:val="none" w:sz="0" w:space="0" w:color="auto"/>
            <w:right w:val="none" w:sz="0" w:space="0" w:color="auto"/>
          </w:divBdr>
        </w:div>
        <w:div w:id="668292991">
          <w:marLeft w:val="0"/>
          <w:marRight w:val="0"/>
          <w:marTop w:val="0"/>
          <w:marBottom w:val="100"/>
          <w:divBdr>
            <w:top w:val="none" w:sz="0" w:space="0" w:color="auto"/>
            <w:left w:val="none" w:sz="0" w:space="0" w:color="auto"/>
            <w:bottom w:val="none" w:sz="0" w:space="0" w:color="auto"/>
            <w:right w:val="none" w:sz="0" w:space="0" w:color="auto"/>
          </w:divBdr>
        </w:div>
        <w:div w:id="1182357433">
          <w:marLeft w:val="0"/>
          <w:marRight w:val="0"/>
          <w:marTop w:val="0"/>
          <w:marBottom w:val="100"/>
          <w:divBdr>
            <w:top w:val="none" w:sz="0" w:space="0" w:color="auto"/>
            <w:left w:val="none" w:sz="0" w:space="0" w:color="auto"/>
            <w:bottom w:val="none" w:sz="0" w:space="0" w:color="auto"/>
            <w:right w:val="none" w:sz="0" w:space="0" w:color="auto"/>
          </w:divBdr>
        </w:div>
        <w:div w:id="1956671229">
          <w:marLeft w:val="0"/>
          <w:marRight w:val="0"/>
          <w:marTop w:val="0"/>
          <w:marBottom w:val="100"/>
          <w:divBdr>
            <w:top w:val="none" w:sz="0" w:space="0" w:color="auto"/>
            <w:left w:val="none" w:sz="0" w:space="0" w:color="auto"/>
            <w:bottom w:val="none" w:sz="0" w:space="0" w:color="auto"/>
            <w:right w:val="none" w:sz="0" w:space="0" w:color="auto"/>
          </w:divBdr>
        </w:div>
        <w:div w:id="429745168">
          <w:marLeft w:val="0"/>
          <w:marRight w:val="0"/>
          <w:marTop w:val="0"/>
          <w:marBottom w:val="100"/>
          <w:divBdr>
            <w:top w:val="none" w:sz="0" w:space="0" w:color="auto"/>
            <w:left w:val="none" w:sz="0" w:space="0" w:color="auto"/>
            <w:bottom w:val="none" w:sz="0" w:space="0" w:color="auto"/>
            <w:right w:val="none" w:sz="0" w:space="0" w:color="auto"/>
          </w:divBdr>
        </w:div>
        <w:div w:id="1716151576">
          <w:marLeft w:val="0"/>
          <w:marRight w:val="0"/>
          <w:marTop w:val="0"/>
          <w:marBottom w:val="100"/>
          <w:divBdr>
            <w:top w:val="none" w:sz="0" w:space="0" w:color="auto"/>
            <w:left w:val="none" w:sz="0" w:space="0" w:color="auto"/>
            <w:bottom w:val="none" w:sz="0" w:space="0" w:color="auto"/>
            <w:right w:val="none" w:sz="0" w:space="0" w:color="auto"/>
          </w:divBdr>
        </w:div>
        <w:div w:id="1787693422">
          <w:marLeft w:val="0"/>
          <w:marRight w:val="0"/>
          <w:marTop w:val="0"/>
          <w:marBottom w:val="100"/>
          <w:divBdr>
            <w:top w:val="none" w:sz="0" w:space="0" w:color="auto"/>
            <w:left w:val="none" w:sz="0" w:space="0" w:color="auto"/>
            <w:bottom w:val="none" w:sz="0" w:space="0" w:color="auto"/>
            <w:right w:val="none" w:sz="0" w:space="0" w:color="auto"/>
          </w:divBdr>
        </w:div>
        <w:div w:id="1146898806">
          <w:marLeft w:val="0"/>
          <w:marRight w:val="0"/>
          <w:marTop w:val="0"/>
          <w:marBottom w:val="100"/>
          <w:divBdr>
            <w:top w:val="none" w:sz="0" w:space="0" w:color="auto"/>
            <w:left w:val="none" w:sz="0" w:space="0" w:color="auto"/>
            <w:bottom w:val="none" w:sz="0" w:space="0" w:color="auto"/>
            <w:right w:val="none" w:sz="0" w:space="0" w:color="auto"/>
          </w:divBdr>
        </w:div>
        <w:div w:id="1121608864">
          <w:marLeft w:val="0"/>
          <w:marRight w:val="0"/>
          <w:marTop w:val="0"/>
          <w:marBottom w:val="100"/>
          <w:divBdr>
            <w:top w:val="none" w:sz="0" w:space="0" w:color="auto"/>
            <w:left w:val="none" w:sz="0" w:space="0" w:color="auto"/>
            <w:bottom w:val="none" w:sz="0" w:space="0" w:color="auto"/>
            <w:right w:val="none" w:sz="0" w:space="0" w:color="auto"/>
          </w:divBdr>
        </w:div>
        <w:div w:id="67965797">
          <w:marLeft w:val="0"/>
          <w:marRight w:val="0"/>
          <w:marTop w:val="0"/>
          <w:marBottom w:val="100"/>
          <w:divBdr>
            <w:top w:val="none" w:sz="0" w:space="0" w:color="auto"/>
            <w:left w:val="none" w:sz="0" w:space="0" w:color="auto"/>
            <w:bottom w:val="none" w:sz="0" w:space="0" w:color="auto"/>
            <w:right w:val="none" w:sz="0" w:space="0" w:color="auto"/>
          </w:divBdr>
        </w:div>
        <w:div w:id="518128159">
          <w:marLeft w:val="0"/>
          <w:marRight w:val="0"/>
          <w:marTop w:val="0"/>
          <w:marBottom w:val="100"/>
          <w:divBdr>
            <w:top w:val="none" w:sz="0" w:space="0" w:color="auto"/>
            <w:left w:val="none" w:sz="0" w:space="0" w:color="auto"/>
            <w:bottom w:val="none" w:sz="0" w:space="0" w:color="auto"/>
            <w:right w:val="none" w:sz="0" w:space="0" w:color="auto"/>
          </w:divBdr>
        </w:div>
        <w:div w:id="1831604932">
          <w:marLeft w:val="0"/>
          <w:marRight w:val="0"/>
          <w:marTop w:val="0"/>
          <w:marBottom w:val="100"/>
          <w:divBdr>
            <w:top w:val="none" w:sz="0" w:space="0" w:color="auto"/>
            <w:left w:val="none" w:sz="0" w:space="0" w:color="auto"/>
            <w:bottom w:val="none" w:sz="0" w:space="0" w:color="auto"/>
            <w:right w:val="none" w:sz="0" w:space="0" w:color="auto"/>
          </w:divBdr>
        </w:div>
        <w:div w:id="106047105">
          <w:marLeft w:val="0"/>
          <w:marRight w:val="0"/>
          <w:marTop w:val="0"/>
          <w:marBottom w:val="100"/>
          <w:divBdr>
            <w:top w:val="none" w:sz="0" w:space="0" w:color="auto"/>
            <w:left w:val="none" w:sz="0" w:space="0" w:color="auto"/>
            <w:bottom w:val="none" w:sz="0" w:space="0" w:color="auto"/>
            <w:right w:val="none" w:sz="0" w:space="0" w:color="auto"/>
          </w:divBdr>
        </w:div>
        <w:div w:id="669790193">
          <w:marLeft w:val="0"/>
          <w:marRight w:val="0"/>
          <w:marTop w:val="0"/>
          <w:marBottom w:val="100"/>
          <w:divBdr>
            <w:top w:val="none" w:sz="0" w:space="0" w:color="auto"/>
            <w:left w:val="none" w:sz="0" w:space="0" w:color="auto"/>
            <w:bottom w:val="none" w:sz="0" w:space="0" w:color="auto"/>
            <w:right w:val="none" w:sz="0" w:space="0" w:color="auto"/>
          </w:divBdr>
        </w:div>
        <w:div w:id="1216618810">
          <w:marLeft w:val="0"/>
          <w:marRight w:val="0"/>
          <w:marTop w:val="0"/>
          <w:marBottom w:val="100"/>
          <w:divBdr>
            <w:top w:val="none" w:sz="0" w:space="0" w:color="auto"/>
            <w:left w:val="none" w:sz="0" w:space="0" w:color="auto"/>
            <w:bottom w:val="none" w:sz="0" w:space="0" w:color="auto"/>
            <w:right w:val="none" w:sz="0" w:space="0" w:color="auto"/>
          </w:divBdr>
        </w:div>
        <w:div w:id="840202140">
          <w:marLeft w:val="0"/>
          <w:marRight w:val="0"/>
          <w:marTop w:val="0"/>
          <w:marBottom w:val="100"/>
          <w:divBdr>
            <w:top w:val="none" w:sz="0" w:space="0" w:color="auto"/>
            <w:left w:val="none" w:sz="0" w:space="0" w:color="auto"/>
            <w:bottom w:val="none" w:sz="0" w:space="0" w:color="auto"/>
            <w:right w:val="none" w:sz="0" w:space="0" w:color="auto"/>
          </w:divBdr>
        </w:div>
        <w:div w:id="1433628671">
          <w:marLeft w:val="0"/>
          <w:marRight w:val="0"/>
          <w:marTop w:val="0"/>
          <w:marBottom w:val="100"/>
          <w:divBdr>
            <w:top w:val="none" w:sz="0" w:space="0" w:color="auto"/>
            <w:left w:val="none" w:sz="0" w:space="0" w:color="auto"/>
            <w:bottom w:val="none" w:sz="0" w:space="0" w:color="auto"/>
            <w:right w:val="none" w:sz="0" w:space="0" w:color="auto"/>
          </w:divBdr>
        </w:div>
        <w:div w:id="1027297799">
          <w:marLeft w:val="0"/>
          <w:marRight w:val="0"/>
          <w:marTop w:val="0"/>
          <w:marBottom w:val="100"/>
          <w:divBdr>
            <w:top w:val="none" w:sz="0" w:space="0" w:color="auto"/>
            <w:left w:val="none" w:sz="0" w:space="0" w:color="auto"/>
            <w:bottom w:val="none" w:sz="0" w:space="0" w:color="auto"/>
            <w:right w:val="none" w:sz="0" w:space="0" w:color="auto"/>
          </w:divBdr>
        </w:div>
        <w:div w:id="2134785864">
          <w:marLeft w:val="0"/>
          <w:marRight w:val="0"/>
          <w:marTop w:val="0"/>
          <w:marBottom w:val="100"/>
          <w:divBdr>
            <w:top w:val="none" w:sz="0" w:space="0" w:color="auto"/>
            <w:left w:val="none" w:sz="0" w:space="0" w:color="auto"/>
            <w:bottom w:val="none" w:sz="0" w:space="0" w:color="auto"/>
            <w:right w:val="none" w:sz="0" w:space="0" w:color="auto"/>
          </w:divBdr>
        </w:div>
        <w:div w:id="985473642">
          <w:marLeft w:val="0"/>
          <w:marRight w:val="0"/>
          <w:marTop w:val="0"/>
          <w:marBottom w:val="100"/>
          <w:divBdr>
            <w:top w:val="none" w:sz="0" w:space="0" w:color="auto"/>
            <w:left w:val="none" w:sz="0" w:space="0" w:color="auto"/>
            <w:bottom w:val="none" w:sz="0" w:space="0" w:color="auto"/>
            <w:right w:val="none" w:sz="0" w:space="0" w:color="auto"/>
          </w:divBdr>
        </w:div>
        <w:div w:id="1490440797">
          <w:marLeft w:val="0"/>
          <w:marRight w:val="0"/>
          <w:marTop w:val="0"/>
          <w:marBottom w:val="100"/>
          <w:divBdr>
            <w:top w:val="none" w:sz="0" w:space="0" w:color="auto"/>
            <w:left w:val="none" w:sz="0" w:space="0" w:color="auto"/>
            <w:bottom w:val="none" w:sz="0" w:space="0" w:color="auto"/>
            <w:right w:val="none" w:sz="0" w:space="0" w:color="auto"/>
          </w:divBdr>
        </w:div>
        <w:div w:id="1205868647">
          <w:marLeft w:val="0"/>
          <w:marRight w:val="0"/>
          <w:marTop w:val="0"/>
          <w:marBottom w:val="100"/>
          <w:divBdr>
            <w:top w:val="none" w:sz="0" w:space="0" w:color="auto"/>
            <w:left w:val="none" w:sz="0" w:space="0" w:color="auto"/>
            <w:bottom w:val="none" w:sz="0" w:space="0" w:color="auto"/>
            <w:right w:val="none" w:sz="0" w:space="0" w:color="auto"/>
          </w:divBdr>
        </w:div>
        <w:div w:id="620694161">
          <w:marLeft w:val="0"/>
          <w:marRight w:val="0"/>
          <w:marTop w:val="0"/>
          <w:marBottom w:val="100"/>
          <w:divBdr>
            <w:top w:val="none" w:sz="0" w:space="0" w:color="auto"/>
            <w:left w:val="none" w:sz="0" w:space="0" w:color="auto"/>
            <w:bottom w:val="none" w:sz="0" w:space="0" w:color="auto"/>
            <w:right w:val="none" w:sz="0" w:space="0" w:color="auto"/>
          </w:divBdr>
        </w:div>
        <w:div w:id="1743746709">
          <w:marLeft w:val="0"/>
          <w:marRight w:val="0"/>
          <w:marTop w:val="0"/>
          <w:marBottom w:val="100"/>
          <w:divBdr>
            <w:top w:val="none" w:sz="0" w:space="0" w:color="auto"/>
            <w:left w:val="none" w:sz="0" w:space="0" w:color="auto"/>
            <w:bottom w:val="none" w:sz="0" w:space="0" w:color="auto"/>
            <w:right w:val="none" w:sz="0" w:space="0" w:color="auto"/>
          </w:divBdr>
        </w:div>
        <w:div w:id="1381974574">
          <w:marLeft w:val="0"/>
          <w:marRight w:val="0"/>
          <w:marTop w:val="0"/>
          <w:marBottom w:val="100"/>
          <w:divBdr>
            <w:top w:val="none" w:sz="0" w:space="0" w:color="auto"/>
            <w:left w:val="none" w:sz="0" w:space="0" w:color="auto"/>
            <w:bottom w:val="none" w:sz="0" w:space="0" w:color="auto"/>
            <w:right w:val="none" w:sz="0" w:space="0" w:color="auto"/>
          </w:divBdr>
        </w:div>
        <w:div w:id="1912763476">
          <w:marLeft w:val="0"/>
          <w:marRight w:val="0"/>
          <w:marTop w:val="0"/>
          <w:marBottom w:val="100"/>
          <w:divBdr>
            <w:top w:val="none" w:sz="0" w:space="0" w:color="auto"/>
            <w:left w:val="none" w:sz="0" w:space="0" w:color="auto"/>
            <w:bottom w:val="none" w:sz="0" w:space="0" w:color="auto"/>
            <w:right w:val="none" w:sz="0" w:space="0" w:color="auto"/>
          </w:divBdr>
        </w:div>
        <w:div w:id="1940065264">
          <w:marLeft w:val="0"/>
          <w:marRight w:val="0"/>
          <w:marTop w:val="0"/>
          <w:marBottom w:val="100"/>
          <w:divBdr>
            <w:top w:val="none" w:sz="0" w:space="0" w:color="auto"/>
            <w:left w:val="none" w:sz="0" w:space="0" w:color="auto"/>
            <w:bottom w:val="none" w:sz="0" w:space="0" w:color="auto"/>
            <w:right w:val="none" w:sz="0" w:space="0" w:color="auto"/>
          </w:divBdr>
        </w:div>
        <w:div w:id="2064401543">
          <w:marLeft w:val="0"/>
          <w:marRight w:val="0"/>
          <w:marTop w:val="0"/>
          <w:marBottom w:val="100"/>
          <w:divBdr>
            <w:top w:val="none" w:sz="0" w:space="0" w:color="auto"/>
            <w:left w:val="none" w:sz="0" w:space="0" w:color="auto"/>
            <w:bottom w:val="none" w:sz="0" w:space="0" w:color="auto"/>
            <w:right w:val="none" w:sz="0" w:space="0" w:color="auto"/>
          </w:divBdr>
        </w:div>
        <w:div w:id="277034694">
          <w:marLeft w:val="0"/>
          <w:marRight w:val="0"/>
          <w:marTop w:val="0"/>
          <w:marBottom w:val="100"/>
          <w:divBdr>
            <w:top w:val="none" w:sz="0" w:space="0" w:color="auto"/>
            <w:left w:val="none" w:sz="0" w:space="0" w:color="auto"/>
            <w:bottom w:val="none" w:sz="0" w:space="0" w:color="auto"/>
            <w:right w:val="none" w:sz="0" w:space="0" w:color="auto"/>
          </w:divBdr>
        </w:div>
        <w:div w:id="1634284386">
          <w:marLeft w:val="0"/>
          <w:marRight w:val="0"/>
          <w:marTop w:val="0"/>
          <w:marBottom w:val="100"/>
          <w:divBdr>
            <w:top w:val="none" w:sz="0" w:space="0" w:color="auto"/>
            <w:left w:val="none" w:sz="0" w:space="0" w:color="auto"/>
            <w:bottom w:val="none" w:sz="0" w:space="0" w:color="auto"/>
            <w:right w:val="none" w:sz="0" w:space="0" w:color="auto"/>
          </w:divBdr>
        </w:div>
        <w:div w:id="1060598898">
          <w:marLeft w:val="0"/>
          <w:marRight w:val="0"/>
          <w:marTop w:val="0"/>
          <w:marBottom w:val="100"/>
          <w:divBdr>
            <w:top w:val="none" w:sz="0" w:space="0" w:color="auto"/>
            <w:left w:val="none" w:sz="0" w:space="0" w:color="auto"/>
            <w:bottom w:val="none" w:sz="0" w:space="0" w:color="auto"/>
            <w:right w:val="none" w:sz="0" w:space="0" w:color="auto"/>
          </w:divBdr>
        </w:div>
        <w:div w:id="1592471496">
          <w:marLeft w:val="0"/>
          <w:marRight w:val="0"/>
          <w:marTop w:val="0"/>
          <w:marBottom w:val="100"/>
          <w:divBdr>
            <w:top w:val="none" w:sz="0" w:space="0" w:color="auto"/>
            <w:left w:val="none" w:sz="0" w:space="0" w:color="auto"/>
            <w:bottom w:val="none" w:sz="0" w:space="0" w:color="auto"/>
            <w:right w:val="none" w:sz="0" w:space="0" w:color="auto"/>
          </w:divBdr>
        </w:div>
        <w:div w:id="397821201">
          <w:marLeft w:val="0"/>
          <w:marRight w:val="0"/>
          <w:marTop w:val="0"/>
          <w:marBottom w:val="100"/>
          <w:divBdr>
            <w:top w:val="none" w:sz="0" w:space="0" w:color="auto"/>
            <w:left w:val="none" w:sz="0" w:space="0" w:color="auto"/>
            <w:bottom w:val="none" w:sz="0" w:space="0" w:color="auto"/>
            <w:right w:val="none" w:sz="0" w:space="0" w:color="auto"/>
          </w:divBdr>
        </w:div>
        <w:div w:id="739640149">
          <w:marLeft w:val="0"/>
          <w:marRight w:val="0"/>
          <w:marTop w:val="0"/>
          <w:marBottom w:val="100"/>
          <w:divBdr>
            <w:top w:val="none" w:sz="0" w:space="0" w:color="auto"/>
            <w:left w:val="none" w:sz="0" w:space="0" w:color="auto"/>
            <w:bottom w:val="none" w:sz="0" w:space="0" w:color="auto"/>
            <w:right w:val="none" w:sz="0" w:space="0" w:color="auto"/>
          </w:divBdr>
        </w:div>
        <w:div w:id="1654216204">
          <w:marLeft w:val="0"/>
          <w:marRight w:val="0"/>
          <w:marTop w:val="0"/>
          <w:marBottom w:val="100"/>
          <w:divBdr>
            <w:top w:val="none" w:sz="0" w:space="0" w:color="auto"/>
            <w:left w:val="none" w:sz="0" w:space="0" w:color="auto"/>
            <w:bottom w:val="none" w:sz="0" w:space="0" w:color="auto"/>
            <w:right w:val="none" w:sz="0" w:space="0" w:color="auto"/>
          </w:divBdr>
        </w:div>
        <w:div w:id="718940943">
          <w:marLeft w:val="0"/>
          <w:marRight w:val="0"/>
          <w:marTop w:val="0"/>
          <w:marBottom w:val="100"/>
          <w:divBdr>
            <w:top w:val="none" w:sz="0" w:space="0" w:color="auto"/>
            <w:left w:val="none" w:sz="0" w:space="0" w:color="auto"/>
            <w:bottom w:val="none" w:sz="0" w:space="0" w:color="auto"/>
            <w:right w:val="none" w:sz="0" w:space="0" w:color="auto"/>
          </w:divBdr>
        </w:div>
        <w:div w:id="2028826243">
          <w:marLeft w:val="0"/>
          <w:marRight w:val="0"/>
          <w:marTop w:val="0"/>
          <w:marBottom w:val="100"/>
          <w:divBdr>
            <w:top w:val="none" w:sz="0" w:space="0" w:color="auto"/>
            <w:left w:val="none" w:sz="0" w:space="0" w:color="auto"/>
            <w:bottom w:val="none" w:sz="0" w:space="0" w:color="auto"/>
            <w:right w:val="none" w:sz="0" w:space="0" w:color="auto"/>
          </w:divBdr>
        </w:div>
        <w:div w:id="1392269468">
          <w:marLeft w:val="0"/>
          <w:marRight w:val="0"/>
          <w:marTop w:val="0"/>
          <w:marBottom w:val="100"/>
          <w:divBdr>
            <w:top w:val="none" w:sz="0" w:space="0" w:color="auto"/>
            <w:left w:val="none" w:sz="0" w:space="0" w:color="auto"/>
            <w:bottom w:val="none" w:sz="0" w:space="0" w:color="auto"/>
            <w:right w:val="none" w:sz="0" w:space="0" w:color="auto"/>
          </w:divBdr>
        </w:div>
        <w:div w:id="1756046787">
          <w:marLeft w:val="0"/>
          <w:marRight w:val="0"/>
          <w:marTop w:val="0"/>
          <w:marBottom w:val="100"/>
          <w:divBdr>
            <w:top w:val="none" w:sz="0" w:space="0" w:color="auto"/>
            <w:left w:val="none" w:sz="0" w:space="0" w:color="auto"/>
            <w:bottom w:val="none" w:sz="0" w:space="0" w:color="auto"/>
            <w:right w:val="none" w:sz="0" w:space="0" w:color="auto"/>
          </w:divBdr>
        </w:div>
        <w:div w:id="1315570521">
          <w:marLeft w:val="0"/>
          <w:marRight w:val="0"/>
          <w:marTop w:val="0"/>
          <w:marBottom w:val="100"/>
          <w:divBdr>
            <w:top w:val="none" w:sz="0" w:space="0" w:color="auto"/>
            <w:left w:val="none" w:sz="0" w:space="0" w:color="auto"/>
            <w:bottom w:val="none" w:sz="0" w:space="0" w:color="auto"/>
            <w:right w:val="none" w:sz="0" w:space="0" w:color="auto"/>
          </w:divBdr>
        </w:div>
        <w:div w:id="51316139">
          <w:marLeft w:val="0"/>
          <w:marRight w:val="0"/>
          <w:marTop w:val="0"/>
          <w:marBottom w:val="100"/>
          <w:divBdr>
            <w:top w:val="none" w:sz="0" w:space="0" w:color="auto"/>
            <w:left w:val="none" w:sz="0" w:space="0" w:color="auto"/>
            <w:bottom w:val="none" w:sz="0" w:space="0" w:color="auto"/>
            <w:right w:val="none" w:sz="0" w:space="0" w:color="auto"/>
          </w:divBdr>
        </w:div>
        <w:div w:id="1941140575">
          <w:marLeft w:val="0"/>
          <w:marRight w:val="0"/>
          <w:marTop w:val="0"/>
          <w:marBottom w:val="100"/>
          <w:divBdr>
            <w:top w:val="none" w:sz="0" w:space="0" w:color="auto"/>
            <w:left w:val="none" w:sz="0" w:space="0" w:color="auto"/>
            <w:bottom w:val="none" w:sz="0" w:space="0" w:color="auto"/>
            <w:right w:val="none" w:sz="0" w:space="0" w:color="auto"/>
          </w:divBdr>
        </w:div>
        <w:div w:id="2131391531">
          <w:marLeft w:val="0"/>
          <w:marRight w:val="0"/>
          <w:marTop w:val="0"/>
          <w:marBottom w:val="100"/>
          <w:divBdr>
            <w:top w:val="none" w:sz="0" w:space="0" w:color="auto"/>
            <w:left w:val="none" w:sz="0" w:space="0" w:color="auto"/>
            <w:bottom w:val="none" w:sz="0" w:space="0" w:color="auto"/>
            <w:right w:val="none" w:sz="0" w:space="0" w:color="auto"/>
          </w:divBdr>
        </w:div>
        <w:div w:id="833301029">
          <w:marLeft w:val="0"/>
          <w:marRight w:val="0"/>
          <w:marTop w:val="0"/>
          <w:marBottom w:val="100"/>
          <w:divBdr>
            <w:top w:val="none" w:sz="0" w:space="0" w:color="auto"/>
            <w:left w:val="none" w:sz="0" w:space="0" w:color="auto"/>
            <w:bottom w:val="none" w:sz="0" w:space="0" w:color="auto"/>
            <w:right w:val="none" w:sz="0" w:space="0" w:color="auto"/>
          </w:divBdr>
        </w:div>
        <w:div w:id="1724672381">
          <w:marLeft w:val="0"/>
          <w:marRight w:val="0"/>
          <w:marTop w:val="0"/>
          <w:marBottom w:val="100"/>
          <w:divBdr>
            <w:top w:val="none" w:sz="0" w:space="0" w:color="auto"/>
            <w:left w:val="none" w:sz="0" w:space="0" w:color="auto"/>
            <w:bottom w:val="none" w:sz="0" w:space="0" w:color="auto"/>
            <w:right w:val="none" w:sz="0" w:space="0" w:color="auto"/>
          </w:divBdr>
        </w:div>
        <w:div w:id="397166497">
          <w:marLeft w:val="0"/>
          <w:marRight w:val="0"/>
          <w:marTop w:val="0"/>
          <w:marBottom w:val="100"/>
          <w:divBdr>
            <w:top w:val="none" w:sz="0" w:space="0" w:color="auto"/>
            <w:left w:val="none" w:sz="0" w:space="0" w:color="auto"/>
            <w:bottom w:val="none" w:sz="0" w:space="0" w:color="auto"/>
            <w:right w:val="none" w:sz="0" w:space="0" w:color="auto"/>
          </w:divBdr>
        </w:div>
        <w:div w:id="13574640">
          <w:marLeft w:val="0"/>
          <w:marRight w:val="0"/>
          <w:marTop w:val="0"/>
          <w:marBottom w:val="100"/>
          <w:divBdr>
            <w:top w:val="none" w:sz="0" w:space="0" w:color="auto"/>
            <w:left w:val="none" w:sz="0" w:space="0" w:color="auto"/>
            <w:bottom w:val="none" w:sz="0" w:space="0" w:color="auto"/>
            <w:right w:val="none" w:sz="0" w:space="0" w:color="auto"/>
          </w:divBdr>
        </w:div>
        <w:div w:id="382483003">
          <w:marLeft w:val="0"/>
          <w:marRight w:val="0"/>
          <w:marTop w:val="0"/>
          <w:marBottom w:val="100"/>
          <w:divBdr>
            <w:top w:val="none" w:sz="0" w:space="0" w:color="auto"/>
            <w:left w:val="none" w:sz="0" w:space="0" w:color="auto"/>
            <w:bottom w:val="none" w:sz="0" w:space="0" w:color="auto"/>
            <w:right w:val="none" w:sz="0" w:space="0" w:color="auto"/>
          </w:divBdr>
        </w:div>
        <w:div w:id="1935551047">
          <w:marLeft w:val="0"/>
          <w:marRight w:val="0"/>
          <w:marTop w:val="0"/>
          <w:marBottom w:val="100"/>
          <w:divBdr>
            <w:top w:val="none" w:sz="0" w:space="0" w:color="auto"/>
            <w:left w:val="none" w:sz="0" w:space="0" w:color="auto"/>
            <w:bottom w:val="none" w:sz="0" w:space="0" w:color="auto"/>
            <w:right w:val="none" w:sz="0" w:space="0" w:color="auto"/>
          </w:divBdr>
        </w:div>
        <w:div w:id="2070610386">
          <w:marLeft w:val="0"/>
          <w:marRight w:val="0"/>
          <w:marTop w:val="0"/>
          <w:marBottom w:val="100"/>
          <w:divBdr>
            <w:top w:val="none" w:sz="0" w:space="0" w:color="auto"/>
            <w:left w:val="none" w:sz="0" w:space="0" w:color="auto"/>
            <w:bottom w:val="none" w:sz="0" w:space="0" w:color="auto"/>
            <w:right w:val="none" w:sz="0" w:space="0" w:color="auto"/>
          </w:divBdr>
        </w:div>
        <w:div w:id="1505245890">
          <w:marLeft w:val="0"/>
          <w:marRight w:val="0"/>
          <w:marTop w:val="0"/>
          <w:marBottom w:val="100"/>
          <w:divBdr>
            <w:top w:val="none" w:sz="0" w:space="0" w:color="auto"/>
            <w:left w:val="none" w:sz="0" w:space="0" w:color="auto"/>
            <w:bottom w:val="none" w:sz="0" w:space="0" w:color="auto"/>
            <w:right w:val="none" w:sz="0" w:space="0" w:color="auto"/>
          </w:divBdr>
        </w:div>
        <w:div w:id="1283538227">
          <w:marLeft w:val="0"/>
          <w:marRight w:val="0"/>
          <w:marTop w:val="0"/>
          <w:marBottom w:val="100"/>
          <w:divBdr>
            <w:top w:val="none" w:sz="0" w:space="0" w:color="auto"/>
            <w:left w:val="none" w:sz="0" w:space="0" w:color="auto"/>
            <w:bottom w:val="none" w:sz="0" w:space="0" w:color="auto"/>
            <w:right w:val="none" w:sz="0" w:space="0" w:color="auto"/>
          </w:divBdr>
        </w:div>
        <w:div w:id="1763526359">
          <w:marLeft w:val="0"/>
          <w:marRight w:val="0"/>
          <w:marTop w:val="0"/>
          <w:marBottom w:val="100"/>
          <w:divBdr>
            <w:top w:val="none" w:sz="0" w:space="0" w:color="auto"/>
            <w:left w:val="none" w:sz="0" w:space="0" w:color="auto"/>
            <w:bottom w:val="none" w:sz="0" w:space="0" w:color="auto"/>
            <w:right w:val="none" w:sz="0" w:space="0" w:color="auto"/>
          </w:divBdr>
        </w:div>
        <w:div w:id="1218932903">
          <w:marLeft w:val="0"/>
          <w:marRight w:val="0"/>
          <w:marTop w:val="0"/>
          <w:marBottom w:val="100"/>
          <w:divBdr>
            <w:top w:val="none" w:sz="0" w:space="0" w:color="auto"/>
            <w:left w:val="none" w:sz="0" w:space="0" w:color="auto"/>
            <w:bottom w:val="none" w:sz="0" w:space="0" w:color="auto"/>
            <w:right w:val="none" w:sz="0" w:space="0" w:color="auto"/>
          </w:divBdr>
        </w:div>
        <w:div w:id="1725643401">
          <w:marLeft w:val="0"/>
          <w:marRight w:val="0"/>
          <w:marTop w:val="0"/>
          <w:marBottom w:val="100"/>
          <w:divBdr>
            <w:top w:val="none" w:sz="0" w:space="0" w:color="auto"/>
            <w:left w:val="none" w:sz="0" w:space="0" w:color="auto"/>
            <w:bottom w:val="none" w:sz="0" w:space="0" w:color="auto"/>
            <w:right w:val="none" w:sz="0" w:space="0" w:color="auto"/>
          </w:divBdr>
        </w:div>
        <w:div w:id="887229198">
          <w:marLeft w:val="0"/>
          <w:marRight w:val="0"/>
          <w:marTop w:val="0"/>
          <w:marBottom w:val="100"/>
          <w:divBdr>
            <w:top w:val="none" w:sz="0" w:space="0" w:color="auto"/>
            <w:left w:val="none" w:sz="0" w:space="0" w:color="auto"/>
            <w:bottom w:val="none" w:sz="0" w:space="0" w:color="auto"/>
            <w:right w:val="none" w:sz="0" w:space="0" w:color="auto"/>
          </w:divBdr>
        </w:div>
        <w:div w:id="894463974">
          <w:marLeft w:val="0"/>
          <w:marRight w:val="0"/>
          <w:marTop w:val="0"/>
          <w:marBottom w:val="100"/>
          <w:divBdr>
            <w:top w:val="none" w:sz="0" w:space="0" w:color="auto"/>
            <w:left w:val="none" w:sz="0" w:space="0" w:color="auto"/>
            <w:bottom w:val="none" w:sz="0" w:space="0" w:color="auto"/>
            <w:right w:val="none" w:sz="0" w:space="0" w:color="auto"/>
          </w:divBdr>
        </w:div>
        <w:div w:id="1758214105">
          <w:marLeft w:val="0"/>
          <w:marRight w:val="0"/>
          <w:marTop w:val="0"/>
          <w:marBottom w:val="100"/>
          <w:divBdr>
            <w:top w:val="none" w:sz="0" w:space="0" w:color="auto"/>
            <w:left w:val="none" w:sz="0" w:space="0" w:color="auto"/>
            <w:bottom w:val="none" w:sz="0" w:space="0" w:color="auto"/>
            <w:right w:val="none" w:sz="0" w:space="0" w:color="auto"/>
          </w:divBdr>
        </w:div>
        <w:div w:id="515312190">
          <w:marLeft w:val="0"/>
          <w:marRight w:val="0"/>
          <w:marTop w:val="0"/>
          <w:marBottom w:val="100"/>
          <w:divBdr>
            <w:top w:val="none" w:sz="0" w:space="0" w:color="auto"/>
            <w:left w:val="none" w:sz="0" w:space="0" w:color="auto"/>
            <w:bottom w:val="none" w:sz="0" w:space="0" w:color="auto"/>
            <w:right w:val="none" w:sz="0" w:space="0" w:color="auto"/>
          </w:divBdr>
        </w:div>
        <w:div w:id="1788500792">
          <w:marLeft w:val="0"/>
          <w:marRight w:val="0"/>
          <w:marTop w:val="0"/>
          <w:marBottom w:val="100"/>
          <w:divBdr>
            <w:top w:val="none" w:sz="0" w:space="0" w:color="auto"/>
            <w:left w:val="none" w:sz="0" w:space="0" w:color="auto"/>
            <w:bottom w:val="none" w:sz="0" w:space="0" w:color="auto"/>
            <w:right w:val="none" w:sz="0" w:space="0" w:color="auto"/>
          </w:divBdr>
        </w:div>
        <w:div w:id="431632144">
          <w:marLeft w:val="0"/>
          <w:marRight w:val="0"/>
          <w:marTop w:val="0"/>
          <w:marBottom w:val="100"/>
          <w:divBdr>
            <w:top w:val="none" w:sz="0" w:space="0" w:color="auto"/>
            <w:left w:val="none" w:sz="0" w:space="0" w:color="auto"/>
            <w:bottom w:val="none" w:sz="0" w:space="0" w:color="auto"/>
            <w:right w:val="none" w:sz="0" w:space="0" w:color="auto"/>
          </w:divBdr>
        </w:div>
        <w:div w:id="147209080">
          <w:marLeft w:val="0"/>
          <w:marRight w:val="0"/>
          <w:marTop w:val="0"/>
          <w:marBottom w:val="100"/>
          <w:divBdr>
            <w:top w:val="none" w:sz="0" w:space="0" w:color="auto"/>
            <w:left w:val="none" w:sz="0" w:space="0" w:color="auto"/>
            <w:bottom w:val="none" w:sz="0" w:space="0" w:color="auto"/>
            <w:right w:val="none" w:sz="0" w:space="0" w:color="auto"/>
          </w:divBdr>
        </w:div>
        <w:div w:id="1937588443">
          <w:marLeft w:val="0"/>
          <w:marRight w:val="0"/>
          <w:marTop w:val="0"/>
          <w:marBottom w:val="100"/>
          <w:divBdr>
            <w:top w:val="none" w:sz="0" w:space="0" w:color="auto"/>
            <w:left w:val="none" w:sz="0" w:space="0" w:color="auto"/>
            <w:bottom w:val="none" w:sz="0" w:space="0" w:color="auto"/>
            <w:right w:val="none" w:sz="0" w:space="0" w:color="auto"/>
          </w:divBdr>
        </w:div>
        <w:div w:id="472791430">
          <w:marLeft w:val="0"/>
          <w:marRight w:val="0"/>
          <w:marTop w:val="0"/>
          <w:marBottom w:val="100"/>
          <w:divBdr>
            <w:top w:val="none" w:sz="0" w:space="0" w:color="auto"/>
            <w:left w:val="none" w:sz="0" w:space="0" w:color="auto"/>
            <w:bottom w:val="none" w:sz="0" w:space="0" w:color="auto"/>
            <w:right w:val="none" w:sz="0" w:space="0" w:color="auto"/>
          </w:divBdr>
        </w:div>
        <w:div w:id="1870072121">
          <w:marLeft w:val="0"/>
          <w:marRight w:val="0"/>
          <w:marTop w:val="0"/>
          <w:marBottom w:val="100"/>
          <w:divBdr>
            <w:top w:val="none" w:sz="0" w:space="0" w:color="auto"/>
            <w:left w:val="none" w:sz="0" w:space="0" w:color="auto"/>
            <w:bottom w:val="none" w:sz="0" w:space="0" w:color="auto"/>
            <w:right w:val="none" w:sz="0" w:space="0" w:color="auto"/>
          </w:divBdr>
        </w:div>
        <w:div w:id="1746679855">
          <w:marLeft w:val="0"/>
          <w:marRight w:val="0"/>
          <w:marTop w:val="0"/>
          <w:marBottom w:val="100"/>
          <w:divBdr>
            <w:top w:val="none" w:sz="0" w:space="0" w:color="auto"/>
            <w:left w:val="none" w:sz="0" w:space="0" w:color="auto"/>
            <w:bottom w:val="none" w:sz="0" w:space="0" w:color="auto"/>
            <w:right w:val="none" w:sz="0" w:space="0" w:color="auto"/>
          </w:divBdr>
        </w:div>
        <w:div w:id="138957291">
          <w:marLeft w:val="0"/>
          <w:marRight w:val="0"/>
          <w:marTop w:val="0"/>
          <w:marBottom w:val="100"/>
          <w:divBdr>
            <w:top w:val="none" w:sz="0" w:space="0" w:color="auto"/>
            <w:left w:val="none" w:sz="0" w:space="0" w:color="auto"/>
            <w:bottom w:val="none" w:sz="0" w:space="0" w:color="auto"/>
            <w:right w:val="none" w:sz="0" w:space="0" w:color="auto"/>
          </w:divBdr>
        </w:div>
        <w:div w:id="1426345404">
          <w:marLeft w:val="0"/>
          <w:marRight w:val="0"/>
          <w:marTop w:val="0"/>
          <w:marBottom w:val="100"/>
          <w:divBdr>
            <w:top w:val="none" w:sz="0" w:space="0" w:color="auto"/>
            <w:left w:val="none" w:sz="0" w:space="0" w:color="auto"/>
            <w:bottom w:val="none" w:sz="0" w:space="0" w:color="auto"/>
            <w:right w:val="none" w:sz="0" w:space="0" w:color="auto"/>
          </w:divBdr>
        </w:div>
        <w:div w:id="1260262511">
          <w:marLeft w:val="0"/>
          <w:marRight w:val="0"/>
          <w:marTop w:val="0"/>
          <w:marBottom w:val="100"/>
          <w:divBdr>
            <w:top w:val="none" w:sz="0" w:space="0" w:color="auto"/>
            <w:left w:val="none" w:sz="0" w:space="0" w:color="auto"/>
            <w:bottom w:val="none" w:sz="0" w:space="0" w:color="auto"/>
            <w:right w:val="none" w:sz="0" w:space="0" w:color="auto"/>
          </w:divBdr>
        </w:div>
        <w:div w:id="1924339958">
          <w:marLeft w:val="0"/>
          <w:marRight w:val="0"/>
          <w:marTop w:val="0"/>
          <w:marBottom w:val="100"/>
          <w:divBdr>
            <w:top w:val="none" w:sz="0" w:space="0" w:color="auto"/>
            <w:left w:val="none" w:sz="0" w:space="0" w:color="auto"/>
            <w:bottom w:val="none" w:sz="0" w:space="0" w:color="auto"/>
            <w:right w:val="none" w:sz="0" w:space="0" w:color="auto"/>
          </w:divBdr>
        </w:div>
        <w:div w:id="334920619">
          <w:marLeft w:val="0"/>
          <w:marRight w:val="0"/>
          <w:marTop w:val="0"/>
          <w:marBottom w:val="100"/>
          <w:divBdr>
            <w:top w:val="none" w:sz="0" w:space="0" w:color="auto"/>
            <w:left w:val="none" w:sz="0" w:space="0" w:color="auto"/>
            <w:bottom w:val="none" w:sz="0" w:space="0" w:color="auto"/>
            <w:right w:val="none" w:sz="0" w:space="0" w:color="auto"/>
          </w:divBdr>
        </w:div>
        <w:div w:id="95709522">
          <w:marLeft w:val="0"/>
          <w:marRight w:val="0"/>
          <w:marTop w:val="0"/>
          <w:marBottom w:val="100"/>
          <w:divBdr>
            <w:top w:val="none" w:sz="0" w:space="0" w:color="auto"/>
            <w:left w:val="none" w:sz="0" w:space="0" w:color="auto"/>
            <w:bottom w:val="none" w:sz="0" w:space="0" w:color="auto"/>
            <w:right w:val="none" w:sz="0" w:space="0" w:color="auto"/>
          </w:divBdr>
        </w:div>
        <w:div w:id="83769583">
          <w:marLeft w:val="0"/>
          <w:marRight w:val="0"/>
          <w:marTop w:val="0"/>
          <w:marBottom w:val="100"/>
          <w:divBdr>
            <w:top w:val="none" w:sz="0" w:space="0" w:color="auto"/>
            <w:left w:val="none" w:sz="0" w:space="0" w:color="auto"/>
            <w:bottom w:val="none" w:sz="0" w:space="0" w:color="auto"/>
            <w:right w:val="none" w:sz="0" w:space="0" w:color="auto"/>
          </w:divBdr>
        </w:div>
        <w:div w:id="1007365444">
          <w:marLeft w:val="0"/>
          <w:marRight w:val="0"/>
          <w:marTop w:val="0"/>
          <w:marBottom w:val="100"/>
          <w:divBdr>
            <w:top w:val="none" w:sz="0" w:space="0" w:color="auto"/>
            <w:left w:val="none" w:sz="0" w:space="0" w:color="auto"/>
            <w:bottom w:val="none" w:sz="0" w:space="0" w:color="auto"/>
            <w:right w:val="none" w:sz="0" w:space="0" w:color="auto"/>
          </w:divBdr>
        </w:div>
        <w:div w:id="557982413">
          <w:marLeft w:val="0"/>
          <w:marRight w:val="0"/>
          <w:marTop w:val="0"/>
          <w:marBottom w:val="100"/>
          <w:divBdr>
            <w:top w:val="none" w:sz="0" w:space="0" w:color="auto"/>
            <w:left w:val="none" w:sz="0" w:space="0" w:color="auto"/>
            <w:bottom w:val="none" w:sz="0" w:space="0" w:color="auto"/>
            <w:right w:val="none" w:sz="0" w:space="0" w:color="auto"/>
          </w:divBdr>
        </w:div>
        <w:div w:id="447965417">
          <w:marLeft w:val="0"/>
          <w:marRight w:val="0"/>
          <w:marTop w:val="0"/>
          <w:marBottom w:val="100"/>
          <w:divBdr>
            <w:top w:val="none" w:sz="0" w:space="0" w:color="auto"/>
            <w:left w:val="none" w:sz="0" w:space="0" w:color="auto"/>
            <w:bottom w:val="none" w:sz="0" w:space="0" w:color="auto"/>
            <w:right w:val="none" w:sz="0" w:space="0" w:color="auto"/>
          </w:divBdr>
        </w:div>
        <w:div w:id="1568568054">
          <w:marLeft w:val="0"/>
          <w:marRight w:val="0"/>
          <w:marTop w:val="0"/>
          <w:marBottom w:val="100"/>
          <w:divBdr>
            <w:top w:val="none" w:sz="0" w:space="0" w:color="auto"/>
            <w:left w:val="none" w:sz="0" w:space="0" w:color="auto"/>
            <w:bottom w:val="none" w:sz="0" w:space="0" w:color="auto"/>
            <w:right w:val="none" w:sz="0" w:space="0" w:color="auto"/>
          </w:divBdr>
        </w:div>
        <w:div w:id="1671788882">
          <w:marLeft w:val="0"/>
          <w:marRight w:val="0"/>
          <w:marTop w:val="0"/>
          <w:marBottom w:val="100"/>
          <w:divBdr>
            <w:top w:val="none" w:sz="0" w:space="0" w:color="auto"/>
            <w:left w:val="none" w:sz="0" w:space="0" w:color="auto"/>
            <w:bottom w:val="none" w:sz="0" w:space="0" w:color="auto"/>
            <w:right w:val="none" w:sz="0" w:space="0" w:color="auto"/>
          </w:divBdr>
        </w:div>
        <w:div w:id="1981156770">
          <w:marLeft w:val="0"/>
          <w:marRight w:val="0"/>
          <w:marTop w:val="0"/>
          <w:marBottom w:val="100"/>
          <w:divBdr>
            <w:top w:val="none" w:sz="0" w:space="0" w:color="auto"/>
            <w:left w:val="none" w:sz="0" w:space="0" w:color="auto"/>
            <w:bottom w:val="none" w:sz="0" w:space="0" w:color="auto"/>
            <w:right w:val="none" w:sz="0" w:space="0" w:color="auto"/>
          </w:divBdr>
        </w:div>
        <w:div w:id="1200978">
          <w:marLeft w:val="0"/>
          <w:marRight w:val="0"/>
          <w:marTop w:val="0"/>
          <w:marBottom w:val="100"/>
          <w:divBdr>
            <w:top w:val="none" w:sz="0" w:space="0" w:color="auto"/>
            <w:left w:val="none" w:sz="0" w:space="0" w:color="auto"/>
            <w:bottom w:val="none" w:sz="0" w:space="0" w:color="auto"/>
            <w:right w:val="none" w:sz="0" w:space="0" w:color="auto"/>
          </w:divBdr>
        </w:div>
        <w:div w:id="338197853">
          <w:marLeft w:val="0"/>
          <w:marRight w:val="0"/>
          <w:marTop w:val="0"/>
          <w:marBottom w:val="100"/>
          <w:divBdr>
            <w:top w:val="none" w:sz="0" w:space="0" w:color="auto"/>
            <w:left w:val="none" w:sz="0" w:space="0" w:color="auto"/>
            <w:bottom w:val="none" w:sz="0" w:space="0" w:color="auto"/>
            <w:right w:val="none" w:sz="0" w:space="0" w:color="auto"/>
          </w:divBdr>
        </w:div>
        <w:div w:id="16129239">
          <w:marLeft w:val="0"/>
          <w:marRight w:val="0"/>
          <w:marTop w:val="0"/>
          <w:marBottom w:val="100"/>
          <w:divBdr>
            <w:top w:val="none" w:sz="0" w:space="0" w:color="auto"/>
            <w:left w:val="none" w:sz="0" w:space="0" w:color="auto"/>
            <w:bottom w:val="none" w:sz="0" w:space="0" w:color="auto"/>
            <w:right w:val="none" w:sz="0" w:space="0" w:color="auto"/>
          </w:divBdr>
        </w:div>
        <w:div w:id="1734431360">
          <w:marLeft w:val="0"/>
          <w:marRight w:val="0"/>
          <w:marTop w:val="0"/>
          <w:marBottom w:val="100"/>
          <w:divBdr>
            <w:top w:val="none" w:sz="0" w:space="0" w:color="auto"/>
            <w:left w:val="none" w:sz="0" w:space="0" w:color="auto"/>
            <w:bottom w:val="none" w:sz="0" w:space="0" w:color="auto"/>
            <w:right w:val="none" w:sz="0" w:space="0" w:color="auto"/>
          </w:divBdr>
        </w:div>
        <w:div w:id="741374963">
          <w:marLeft w:val="0"/>
          <w:marRight w:val="0"/>
          <w:marTop w:val="0"/>
          <w:marBottom w:val="100"/>
          <w:divBdr>
            <w:top w:val="none" w:sz="0" w:space="0" w:color="auto"/>
            <w:left w:val="none" w:sz="0" w:space="0" w:color="auto"/>
            <w:bottom w:val="none" w:sz="0" w:space="0" w:color="auto"/>
            <w:right w:val="none" w:sz="0" w:space="0" w:color="auto"/>
          </w:divBdr>
        </w:div>
        <w:div w:id="1244795616">
          <w:marLeft w:val="0"/>
          <w:marRight w:val="0"/>
          <w:marTop w:val="0"/>
          <w:marBottom w:val="100"/>
          <w:divBdr>
            <w:top w:val="none" w:sz="0" w:space="0" w:color="auto"/>
            <w:left w:val="none" w:sz="0" w:space="0" w:color="auto"/>
            <w:bottom w:val="none" w:sz="0" w:space="0" w:color="auto"/>
            <w:right w:val="none" w:sz="0" w:space="0" w:color="auto"/>
          </w:divBdr>
        </w:div>
        <w:div w:id="463694101">
          <w:marLeft w:val="0"/>
          <w:marRight w:val="0"/>
          <w:marTop w:val="0"/>
          <w:marBottom w:val="100"/>
          <w:divBdr>
            <w:top w:val="none" w:sz="0" w:space="0" w:color="auto"/>
            <w:left w:val="none" w:sz="0" w:space="0" w:color="auto"/>
            <w:bottom w:val="none" w:sz="0" w:space="0" w:color="auto"/>
            <w:right w:val="none" w:sz="0" w:space="0" w:color="auto"/>
          </w:divBdr>
        </w:div>
        <w:div w:id="1906721839">
          <w:marLeft w:val="0"/>
          <w:marRight w:val="0"/>
          <w:marTop w:val="0"/>
          <w:marBottom w:val="100"/>
          <w:divBdr>
            <w:top w:val="none" w:sz="0" w:space="0" w:color="auto"/>
            <w:left w:val="none" w:sz="0" w:space="0" w:color="auto"/>
            <w:bottom w:val="none" w:sz="0" w:space="0" w:color="auto"/>
            <w:right w:val="none" w:sz="0" w:space="0" w:color="auto"/>
          </w:divBdr>
        </w:div>
        <w:div w:id="1413235842">
          <w:marLeft w:val="0"/>
          <w:marRight w:val="0"/>
          <w:marTop w:val="0"/>
          <w:marBottom w:val="100"/>
          <w:divBdr>
            <w:top w:val="none" w:sz="0" w:space="0" w:color="auto"/>
            <w:left w:val="none" w:sz="0" w:space="0" w:color="auto"/>
            <w:bottom w:val="none" w:sz="0" w:space="0" w:color="auto"/>
            <w:right w:val="none" w:sz="0" w:space="0" w:color="auto"/>
          </w:divBdr>
        </w:div>
        <w:div w:id="1007709529">
          <w:marLeft w:val="0"/>
          <w:marRight w:val="0"/>
          <w:marTop w:val="0"/>
          <w:marBottom w:val="100"/>
          <w:divBdr>
            <w:top w:val="none" w:sz="0" w:space="0" w:color="auto"/>
            <w:left w:val="none" w:sz="0" w:space="0" w:color="auto"/>
            <w:bottom w:val="none" w:sz="0" w:space="0" w:color="auto"/>
            <w:right w:val="none" w:sz="0" w:space="0" w:color="auto"/>
          </w:divBdr>
        </w:div>
        <w:div w:id="687877980">
          <w:marLeft w:val="0"/>
          <w:marRight w:val="0"/>
          <w:marTop w:val="0"/>
          <w:marBottom w:val="100"/>
          <w:divBdr>
            <w:top w:val="none" w:sz="0" w:space="0" w:color="auto"/>
            <w:left w:val="none" w:sz="0" w:space="0" w:color="auto"/>
            <w:bottom w:val="none" w:sz="0" w:space="0" w:color="auto"/>
            <w:right w:val="none" w:sz="0" w:space="0" w:color="auto"/>
          </w:divBdr>
        </w:div>
        <w:div w:id="1768429484">
          <w:marLeft w:val="0"/>
          <w:marRight w:val="0"/>
          <w:marTop w:val="0"/>
          <w:marBottom w:val="100"/>
          <w:divBdr>
            <w:top w:val="none" w:sz="0" w:space="0" w:color="auto"/>
            <w:left w:val="none" w:sz="0" w:space="0" w:color="auto"/>
            <w:bottom w:val="none" w:sz="0" w:space="0" w:color="auto"/>
            <w:right w:val="none" w:sz="0" w:space="0" w:color="auto"/>
          </w:divBdr>
        </w:div>
        <w:div w:id="748423208">
          <w:marLeft w:val="0"/>
          <w:marRight w:val="0"/>
          <w:marTop w:val="0"/>
          <w:marBottom w:val="100"/>
          <w:divBdr>
            <w:top w:val="none" w:sz="0" w:space="0" w:color="auto"/>
            <w:left w:val="none" w:sz="0" w:space="0" w:color="auto"/>
            <w:bottom w:val="none" w:sz="0" w:space="0" w:color="auto"/>
            <w:right w:val="none" w:sz="0" w:space="0" w:color="auto"/>
          </w:divBdr>
        </w:div>
        <w:div w:id="1615018281">
          <w:marLeft w:val="0"/>
          <w:marRight w:val="0"/>
          <w:marTop w:val="0"/>
          <w:marBottom w:val="100"/>
          <w:divBdr>
            <w:top w:val="none" w:sz="0" w:space="0" w:color="auto"/>
            <w:left w:val="none" w:sz="0" w:space="0" w:color="auto"/>
            <w:bottom w:val="none" w:sz="0" w:space="0" w:color="auto"/>
            <w:right w:val="none" w:sz="0" w:space="0" w:color="auto"/>
          </w:divBdr>
        </w:div>
        <w:div w:id="2057728855">
          <w:marLeft w:val="0"/>
          <w:marRight w:val="0"/>
          <w:marTop w:val="0"/>
          <w:marBottom w:val="100"/>
          <w:divBdr>
            <w:top w:val="none" w:sz="0" w:space="0" w:color="auto"/>
            <w:left w:val="none" w:sz="0" w:space="0" w:color="auto"/>
            <w:bottom w:val="none" w:sz="0" w:space="0" w:color="auto"/>
            <w:right w:val="none" w:sz="0" w:space="0" w:color="auto"/>
          </w:divBdr>
        </w:div>
        <w:div w:id="190072821">
          <w:marLeft w:val="0"/>
          <w:marRight w:val="0"/>
          <w:marTop w:val="0"/>
          <w:marBottom w:val="100"/>
          <w:divBdr>
            <w:top w:val="none" w:sz="0" w:space="0" w:color="auto"/>
            <w:left w:val="none" w:sz="0" w:space="0" w:color="auto"/>
            <w:bottom w:val="none" w:sz="0" w:space="0" w:color="auto"/>
            <w:right w:val="none" w:sz="0" w:space="0" w:color="auto"/>
          </w:divBdr>
        </w:div>
        <w:div w:id="288440797">
          <w:marLeft w:val="0"/>
          <w:marRight w:val="0"/>
          <w:marTop w:val="0"/>
          <w:marBottom w:val="100"/>
          <w:divBdr>
            <w:top w:val="none" w:sz="0" w:space="0" w:color="auto"/>
            <w:left w:val="none" w:sz="0" w:space="0" w:color="auto"/>
            <w:bottom w:val="none" w:sz="0" w:space="0" w:color="auto"/>
            <w:right w:val="none" w:sz="0" w:space="0" w:color="auto"/>
          </w:divBdr>
        </w:div>
        <w:div w:id="1162352718">
          <w:marLeft w:val="0"/>
          <w:marRight w:val="0"/>
          <w:marTop w:val="0"/>
          <w:marBottom w:val="100"/>
          <w:divBdr>
            <w:top w:val="none" w:sz="0" w:space="0" w:color="auto"/>
            <w:left w:val="none" w:sz="0" w:space="0" w:color="auto"/>
            <w:bottom w:val="none" w:sz="0" w:space="0" w:color="auto"/>
            <w:right w:val="none" w:sz="0" w:space="0" w:color="auto"/>
          </w:divBdr>
        </w:div>
        <w:div w:id="152916279">
          <w:marLeft w:val="0"/>
          <w:marRight w:val="0"/>
          <w:marTop w:val="0"/>
          <w:marBottom w:val="100"/>
          <w:divBdr>
            <w:top w:val="none" w:sz="0" w:space="0" w:color="auto"/>
            <w:left w:val="none" w:sz="0" w:space="0" w:color="auto"/>
            <w:bottom w:val="none" w:sz="0" w:space="0" w:color="auto"/>
            <w:right w:val="none" w:sz="0" w:space="0" w:color="auto"/>
          </w:divBdr>
        </w:div>
        <w:div w:id="1381244529">
          <w:marLeft w:val="0"/>
          <w:marRight w:val="0"/>
          <w:marTop w:val="0"/>
          <w:marBottom w:val="100"/>
          <w:divBdr>
            <w:top w:val="none" w:sz="0" w:space="0" w:color="auto"/>
            <w:left w:val="none" w:sz="0" w:space="0" w:color="auto"/>
            <w:bottom w:val="none" w:sz="0" w:space="0" w:color="auto"/>
            <w:right w:val="none" w:sz="0" w:space="0" w:color="auto"/>
          </w:divBdr>
        </w:div>
        <w:div w:id="1549679730">
          <w:marLeft w:val="0"/>
          <w:marRight w:val="0"/>
          <w:marTop w:val="0"/>
          <w:marBottom w:val="100"/>
          <w:divBdr>
            <w:top w:val="none" w:sz="0" w:space="0" w:color="auto"/>
            <w:left w:val="none" w:sz="0" w:space="0" w:color="auto"/>
            <w:bottom w:val="none" w:sz="0" w:space="0" w:color="auto"/>
            <w:right w:val="none" w:sz="0" w:space="0" w:color="auto"/>
          </w:divBdr>
        </w:div>
        <w:div w:id="1805266930">
          <w:marLeft w:val="0"/>
          <w:marRight w:val="0"/>
          <w:marTop w:val="0"/>
          <w:marBottom w:val="100"/>
          <w:divBdr>
            <w:top w:val="none" w:sz="0" w:space="0" w:color="auto"/>
            <w:left w:val="none" w:sz="0" w:space="0" w:color="auto"/>
            <w:bottom w:val="none" w:sz="0" w:space="0" w:color="auto"/>
            <w:right w:val="none" w:sz="0" w:space="0" w:color="auto"/>
          </w:divBdr>
        </w:div>
        <w:div w:id="1643150748">
          <w:marLeft w:val="0"/>
          <w:marRight w:val="0"/>
          <w:marTop w:val="0"/>
          <w:marBottom w:val="100"/>
          <w:divBdr>
            <w:top w:val="none" w:sz="0" w:space="0" w:color="auto"/>
            <w:left w:val="none" w:sz="0" w:space="0" w:color="auto"/>
            <w:bottom w:val="none" w:sz="0" w:space="0" w:color="auto"/>
            <w:right w:val="none" w:sz="0" w:space="0" w:color="auto"/>
          </w:divBdr>
        </w:div>
        <w:div w:id="1873420193">
          <w:marLeft w:val="0"/>
          <w:marRight w:val="0"/>
          <w:marTop w:val="0"/>
          <w:marBottom w:val="100"/>
          <w:divBdr>
            <w:top w:val="none" w:sz="0" w:space="0" w:color="auto"/>
            <w:left w:val="none" w:sz="0" w:space="0" w:color="auto"/>
            <w:bottom w:val="none" w:sz="0" w:space="0" w:color="auto"/>
            <w:right w:val="none" w:sz="0" w:space="0" w:color="auto"/>
          </w:divBdr>
        </w:div>
        <w:div w:id="1697465634">
          <w:marLeft w:val="0"/>
          <w:marRight w:val="0"/>
          <w:marTop w:val="0"/>
          <w:marBottom w:val="100"/>
          <w:divBdr>
            <w:top w:val="none" w:sz="0" w:space="0" w:color="auto"/>
            <w:left w:val="none" w:sz="0" w:space="0" w:color="auto"/>
            <w:bottom w:val="none" w:sz="0" w:space="0" w:color="auto"/>
            <w:right w:val="none" w:sz="0" w:space="0" w:color="auto"/>
          </w:divBdr>
        </w:div>
        <w:div w:id="895312591">
          <w:marLeft w:val="0"/>
          <w:marRight w:val="0"/>
          <w:marTop w:val="0"/>
          <w:marBottom w:val="100"/>
          <w:divBdr>
            <w:top w:val="none" w:sz="0" w:space="0" w:color="auto"/>
            <w:left w:val="none" w:sz="0" w:space="0" w:color="auto"/>
            <w:bottom w:val="none" w:sz="0" w:space="0" w:color="auto"/>
            <w:right w:val="none" w:sz="0" w:space="0" w:color="auto"/>
          </w:divBdr>
        </w:div>
        <w:div w:id="1081024301">
          <w:marLeft w:val="0"/>
          <w:marRight w:val="0"/>
          <w:marTop w:val="0"/>
          <w:marBottom w:val="100"/>
          <w:divBdr>
            <w:top w:val="none" w:sz="0" w:space="0" w:color="auto"/>
            <w:left w:val="none" w:sz="0" w:space="0" w:color="auto"/>
            <w:bottom w:val="none" w:sz="0" w:space="0" w:color="auto"/>
            <w:right w:val="none" w:sz="0" w:space="0" w:color="auto"/>
          </w:divBdr>
        </w:div>
        <w:div w:id="535385065">
          <w:marLeft w:val="0"/>
          <w:marRight w:val="0"/>
          <w:marTop w:val="0"/>
          <w:marBottom w:val="100"/>
          <w:divBdr>
            <w:top w:val="none" w:sz="0" w:space="0" w:color="auto"/>
            <w:left w:val="none" w:sz="0" w:space="0" w:color="auto"/>
            <w:bottom w:val="none" w:sz="0" w:space="0" w:color="auto"/>
            <w:right w:val="none" w:sz="0" w:space="0" w:color="auto"/>
          </w:divBdr>
        </w:div>
        <w:div w:id="1031999924">
          <w:marLeft w:val="0"/>
          <w:marRight w:val="0"/>
          <w:marTop w:val="0"/>
          <w:marBottom w:val="100"/>
          <w:divBdr>
            <w:top w:val="none" w:sz="0" w:space="0" w:color="auto"/>
            <w:left w:val="none" w:sz="0" w:space="0" w:color="auto"/>
            <w:bottom w:val="none" w:sz="0" w:space="0" w:color="auto"/>
            <w:right w:val="none" w:sz="0" w:space="0" w:color="auto"/>
          </w:divBdr>
        </w:div>
        <w:div w:id="1079015229">
          <w:marLeft w:val="0"/>
          <w:marRight w:val="0"/>
          <w:marTop w:val="0"/>
          <w:marBottom w:val="100"/>
          <w:divBdr>
            <w:top w:val="none" w:sz="0" w:space="0" w:color="auto"/>
            <w:left w:val="none" w:sz="0" w:space="0" w:color="auto"/>
            <w:bottom w:val="none" w:sz="0" w:space="0" w:color="auto"/>
            <w:right w:val="none" w:sz="0" w:space="0" w:color="auto"/>
          </w:divBdr>
        </w:div>
        <w:div w:id="240801787">
          <w:marLeft w:val="0"/>
          <w:marRight w:val="0"/>
          <w:marTop w:val="0"/>
          <w:marBottom w:val="100"/>
          <w:divBdr>
            <w:top w:val="none" w:sz="0" w:space="0" w:color="auto"/>
            <w:left w:val="none" w:sz="0" w:space="0" w:color="auto"/>
            <w:bottom w:val="none" w:sz="0" w:space="0" w:color="auto"/>
            <w:right w:val="none" w:sz="0" w:space="0" w:color="auto"/>
          </w:divBdr>
        </w:div>
        <w:div w:id="1223372494">
          <w:marLeft w:val="0"/>
          <w:marRight w:val="0"/>
          <w:marTop w:val="0"/>
          <w:marBottom w:val="100"/>
          <w:divBdr>
            <w:top w:val="none" w:sz="0" w:space="0" w:color="auto"/>
            <w:left w:val="none" w:sz="0" w:space="0" w:color="auto"/>
            <w:bottom w:val="none" w:sz="0" w:space="0" w:color="auto"/>
            <w:right w:val="none" w:sz="0" w:space="0" w:color="auto"/>
          </w:divBdr>
        </w:div>
        <w:div w:id="793595089">
          <w:marLeft w:val="0"/>
          <w:marRight w:val="0"/>
          <w:marTop w:val="0"/>
          <w:marBottom w:val="100"/>
          <w:divBdr>
            <w:top w:val="none" w:sz="0" w:space="0" w:color="auto"/>
            <w:left w:val="none" w:sz="0" w:space="0" w:color="auto"/>
            <w:bottom w:val="none" w:sz="0" w:space="0" w:color="auto"/>
            <w:right w:val="none" w:sz="0" w:space="0" w:color="auto"/>
          </w:divBdr>
        </w:div>
        <w:div w:id="2106001450">
          <w:marLeft w:val="0"/>
          <w:marRight w:val="0"/>
          <w:marTop w:val="0"/>
          <w:marBottom w:val="100"/>
          <w:divBdr>
            <w:top w:val="none" w:sz="0" w:space="0" w:color="auto"/>
            <w:left w:val="none" w:sz="0" w:space="0" w:color="auto"/>
            <w:bottom w:val="none" w:sz="0" w:space="0" w:color="auto"/>
            <w:right w:val="none" w:sz="0" w:space="0" w:color="auto"/>
          </w:divBdr>
        </w:div>
        <w:div w:id="729885229">
          <w:marLeft w:val="0"/>
          <w:marRight w:val="0"/>
          <w:marTop w:val="0"/>
          <w:marBottom w:val="100"/>
          <w:divBdr>
            <w:top w:val="none" w:sz="0" w:space="0" w:color="auto"/>
            <w:left w:val="none" w:sz="0" w:space="0" w:color="auto"/>
            <w:bottom w:val="none" w:sz="0" w:space="0" w:color="auto"/>
            <w:right w:val="none" w:sz="0" w:space="0" w:color="auto"/>
          </w:divBdr>
        </w:div>
        <w:div w:id="140855084">
          <w:marLeft w:val="0"/>
          <w:marRight w:val="0"/>
          <w:marTop w:val="0"/>
          <w:marBottom w:val="100"/>
          <w:divBdr>
            <w:top w:val="none" w:sz="0" w:space="0" w:color="auto"/>
            <w:left w:val="none" w:sz="0" w:space="0" w:color="auto"/>
            <w:bottom w:val="none" w:sz="0" w:space="0" w:color="auto"/>
            <w:right w:val="none" w:sz="0" w:space="0" w:color="auto"/>
          </w:divBdr>
        </w:div>
        <w:div w:id="176819219">
          <w:marLeft w:val="0"/>
          <w:marRight w:val="0"/>
          <w:marTop w:val="0"/>
          <w:marBottom w:val="100"/>
          <w:divBdr>
            <w:top w:val="none" w:sz="0" w:space="0" w:color="auto"/>
            <w:left w:val="none" w:sz="0" w:space="0" w:color="auto"/>
            <w:bottom w:val="none" w:sz="0" w:space="0" w:color="auto"/>
            <w:right w:val="none" w:sz="0" w:space="0" w:color="auto"/>
          </w:divBdr>
        </w:div>
        <w:div w:id="840775790">
          <w:marLeft w:val="0"/>
          <w:marRight w:val="0"/>
          <w:marTop w:val="0"/>
          <w:marBottom w:val="100"/>
          <w:divBdr>
            <w:top w:val="none" w:sz="0" w:space="0" w:color="auto"/>
            <w:left w:val="none" w:sz="0" w:space="0" w:color="auto"/>
            <w:bottom w:val="none" w:sz="0" w:space="0" w:color="auto"/>
            <w:right w:val="none" w:sz="0" w:space="0" w:color="auto"/>
          </w:divBdr>
        </w:div>
        <w:div w:id="1883898905">
          <w:marLeft w:val="0"/>
          <w:marRight w:val="0"/>
          <w:marTop w:val="0"/>
          <w:marBottom w:val="100"/>
          <w:divBdr>
            <w:top w:val="none" w:sz="0" w:space="0" w:color="auto"/>
            <w:left w:val="none" w:sz="0" w:space="0" w:color="auto"/>
            <w:bottom w:val="none" w:sz="0" w:space="0" w:color="auto"/>
            <w:right w:val="none" w:sz="0" w:space="0" w:color="auto"/>
          </w:divBdr>
        </w:div>
        <w:div w:id="780146386">
          <w:marLeft w:val="0"/>
          <w:marRight w:val="0"/>
          <w:marTop w:val="0"/>
          <w:marBottom w:val="100"/>
          <w:divBdr>
            <w:top w:val="none" w:sz="0" w:space="0" w:color="auto"/>
            <w:left w:val="none" w:sz="0" w:space="0" w:color="auto"/>
            <w:bottom w:val="none" w:sz="0" w:space="0" w:color="auto"/>
            <w:right w:val="none" w:sz="0" w:space="0" w:color="auto"/>
          </w:divBdr>
        </w:div>
        <w:div w:id="82452916">
          <w:marLeft w:val="0"/>
          <w:marRight w:val="0"/>
          <w:marTop w:val="0"/>
          <w:marBottom w:val="100"/>
          <w:divBdr>
            <w:top w:val="none" w:sz="0" w:space="0" w:color="auto"/>
            <w:left w:val="none" w:sz="0" w:space="0" w:color="auto"/>
            <w:bottom w:val="none" w:sz="0" w:space="0" w:color="auto"/>
            <w:right w:val="none" w:sz="0" w:space="0" w:color="auto"/>
          </w:divBdr>
        </w:div>
        <w:div w:id="86661551">
          <w:marLeft w:val="0"/>
          <w:marRight w:val="0"/>
          <w:marTop w:val="0"/>
          <w:marBottom w:val="100"/>
          <w:divBdr>
            <w:top w:val="none" w:sz="0" w:space="0" w:color="auto"/>
            <w:left w:val="none" w:sz="0" w:space="0" w:color="auto"/>
            <w:bottom w:val="none" w:sz="0" w:space="0" w:color="auto"/>
            <w:right w:val="none" w:sz="0" w:space="0" w:color="auto"/>
          </w:divBdr>
        </w:div>
        <w:div w:id="936139677">
          <w:marLeft w:val="0"/>
          <w:marRight w:val="0"/>
          <w:marTop w:val="0"/>
          <w:marBottom w:val="100"/>
          <w:divBdr>
            <w:top w:val="none" w:sz="0" w:space="0" w:color="auto"/>
            <w:left w:val="none" w:sz="0" w:space="0" w:color="auto"/>
            <w:bottom w:val="none" w:sz="0" w:space="0" w:color="auto"/>
            <w:right w:val="none" w:sz="0" w:space="0" w:color="auto"/>
          </w:divBdr>
        </w:div>
        <w:div w:id="1233419825">
          <w:marLeft w:val="0"/>
          <w:marRight w:val="0"/>
          <w:marTop w:val="0"/>
          <w:marBottom w:val="100"/>
          <w:divBdr>
            <w:top w:val="none" w:sz="0" w:space="0" w:color="auto"/>
            <w:left w:val="none" w:sz="0" w:space="0" w:color="auto"/>
            <w:bottom w:val="none" w:sz="0" w:space="0" w:color="auto"/>
            <w:right w:val="none" w:sz="0" w:space="0" w:color="auto"/>
          </w:divBdr>
        </w:div>
        <w:div w:id="1108161709">
          <w:marLeft w:val="0"/>
          <w:marRight w:val="0"/>
          <w:marTop w:val="0"/>
          <w:marBottom w:val="100"/>
          <w:divBdr>
            <w:top w:val="none" w:sz="0" w:space="0" w:color="auto"/>
            <w:left w:val="none" w:sz="0" w:space="0" w:color="auto"/>
            <w:bottom w:val="none" w:sz="0" w:space="0" w:color="auto"/>
            <w:right w:val="none" w:sz="0" w:space="0" w:color="auto"/>
          </w:divBdr>
        </w:div>
        <w:div w:id="1568224224">
          <w:marLeft w:val="0"/>
          <w:marRight w:val="0"/>
          <w:marTop w:val="0"/>
          <w:marBottom w:val="100"/>
          <w:divBdr>
            <w:top w:val="none" w:sz="0" w:space="0" w:color="auto"/>
            <w:left w:val="none" w:sz="0" w:space="0" w:color="auto"/>
            <w:bottom w:val="none" w:sz="0" w:space="0" w:color="auto"/>
            <w:right w:val="none" w:sz="0" w:space="0" w:color="auto"/>
          </w:divBdr>
        </w:div>
        <w:div w:id="557056375">
          <w:marLeft w:val="0"/>
          <w:marRight w:val="0"/>
          <w:marTop w:val="0"/>
          <w:marBottom w:val="100"/>
          <w:divBdr>
            <w:top w:val="none" w:sz="0" w:space="0" w:color="auto"/>
            <w:left w:val="none" w:sz="0" w:space="0" w:color="auto"/>
            <w:bottom w:val="none" w:sz="0" w:space="0" w:color="auto"/>
            <w:right w:val="none" w:sz="0" w:space="0" w:color="auto"/>
          </w:divBdr>
        </w:div>
        <w:div w:id="1060208350">
          <w:marLeft w:val="0"/>
          <w:marRight w:val="0"/>
          <w:marTop w:val="0"/>
          <w:marBottom w:val="100"/>
          <w:divBdr>
            <w:top w:val="none" w:sz="0" w:space="0" w:color="auto"/>
            <w:left w:val="none" w:sz="0" w:space="0" w:color="auto"/>
            <w:bottom w:val="none" w:sz="0" w:space="0" w:color="auto"/>
            <w:right w:val="none" w:sz="0" w:space="0" w:color="auto"/>
          </w:divBdr>
        </w:div>
        <w:div w:id="1152211735">
          <w:marLeft w:val="0"/>
          <w:marRight w:val="0"/>
          <w:marTop w:val="0"/>
          <w:marBottom w:val="100"/>
          <w:divBdr>
            <w:top w:val="none" w:sz="0" w:space="0" w:color="auto"/>
            <w:left w:val="none" w:sz="0" w:space="0" w:color="auto"/>
            <w:bottom w:val="none" w:sz="0" w:space="0" w:color="auto"/>
            <w:right w:val="none" w:sz="0" w:space="0" w:color="auto"/>
          </w:divBdr>
        </w:div>
        <w:div w:id="519664891">
          <w:marLeft w:val="0"/>
          <w:marRight w:val="0"/>
          <w:marTop w:val="0"/>
          <w:marBottom w:val="100"/>
          <w:divBdr>
            <w:top w:val="none" w:sz="0" w:space="0" w:color="auto"/>
            <w:left w:val="none" w:sz="0" w:space="0" w:color="auto"/>
            <w:bottom w:val="none" w:sz="0" w:space="0" w:color="auto"/>
            <w:right w:val="none" w:sz="0" w:space="0" w:color="auto"/>
          </w:divBdr>
        </w:div>
        <w:div w:id="1652320635">
          <w:marLeft w:val="0"/>
          <w:marRight w:val="0"/>
          <w:marTop w:val="0"/>
          <w:marBottom w:val="100"/>
          <w:divBdr>
            <w:top w:val="none" w:sz="0" w:space="0" w:color="auto"/>
            <w:left w:val="none" w:sz="0" w:space="0" w:color="auto"/>
            <w:bottom w:val="none" w:sz="0" w:space="0" w:color="auto"/>
            <w:right w:val="none" w:sz="0" w:space="0" w:color="auto"/>
          </w:divBdr>
        </w:div>
        <w:div w:id="1095131370">
          <w:marLeft w:val="0"/>
          <w:marRight w:val="0"/>
          <w:marTop w:val="0"/>
          <w:marBottom w:val="100"/>
          <w:divBdr>
            <w:top w:val="none" w:sz="0" w:space="0" w:color="auto"/>
            <w:left w:val="none" w:sz="0" w:space="0" w:color="auto"/>
            <w:bottom w:val="none" w:sz="0" w:space="0" w:color="auto"/>
            <w:right w:val="none" w:sz="0" w:space="0" w:color="auto"/>
          </w:divBdr>
        </w:div>
        <w:div w:id="659192693">
          <w:marLeft w:val="0"/>
          <w:marRight w:val="0"/>
          <w:marTop w:val="0"/>
          <w:marBottom w:val="100"/>
          <w:divBdr>
            <w:top w:val="none" w:sz="0" w:space="0" w:color="auto"/>
            <w:left w:val="none" w:sz="0" w:space="0" w:color="auto"/>
            <w:bottom w:val="none" w:sz="0" w:space="0" w:color="auto"/>
            <w:right w:val="none" w:sz="0" w:space="0" w:color="auto"/>
          </w:divBdr>
        </w:div>
        <w:div w:id="1836258623">
          <w:marLeft w:val="0"/>
          <w:marRight w:val="0"/>
          <w:marTop w:val="0"/>
          <w:marBottom w:val="100"/>
          <w:divBdr>
            <w:top w:val="none" w:sz="0" w:space="0" w:color="auto"/>
            <w:left w:val="none" w:sz="0" w:space="0" w:color="auto"/>
            <w:bottom w:val="none" w:sz="0" w:space="0" w:color="auto"/>
            <w:right w:val="none" w:sz="0" w:space="0" w:color="auto"/>
          </w:divBdr>
        </w:div>
        <w:div w:id="481821068">
          <w:marLeft w:val="0"/>
          <w:marRight w:val="0"/>
          <w:marTop w:val="0"/>
          <w:marBottom w:val="100"/>
          <w:divBdr>
            <w:top w:val="none" w:sz="0" w:space="0" w:color="auto"/>
            <w:left w:val="none" w:sz="0" w:space="0" w:color="auto"/>
            <w:bottom w:val="none" w:sz="0" w:space="0" w:color="auto"/>
            <w:right w:val="none" w:sz="0" w:space="0" w:color="auto"/>
          </w:divBdr>
        </w:div>
        <w:div w:id="1709917776">
          <w:marLeft w:val="0"/>
          <w:marRight w:val="0"/>
          <w:marTop w:val="0"/>
          <w:marBottom w:val="100"/>
          <w:divBdr>
            <w:top w:val="none" w:sz="0" w:space="0" w:color="auto"/>
            <w:left w:val="none" w:sz="0" w:space="0" w:color="auto"/>
            <w:bottom w:val="none" w:sz="0" w:space="0" w:color="auto"/>
            <w:right w:val="none" w:sz="0" w:space="0" w:color="auto"/>
          </w:divBdr>
        </w:div>
        <w:div w:id="433210183">
          <w:marLeft w:val="0"/>
          <w:marRight w:val="0"/>
          <w:marTop w:val="0"/>
          <w:marBottom w:val="100"/>
          <w:divBdr>
            <w:top w:val="none" w:sz="0" w:space="0" w:color="auto"/>
            <w:left w:val="none" w:sz="0" w:space="0" w:color="auto"/>
            <w:bottom w:val="none" w:sz="0" w:space="0" w:color="auto"/>
            <w:right w:val="none" w:sz="0" w:space="0" w:color="auto"/>
          </w:divBdr>
        </w:div>
        <w:div w:id="128060198">
          <w:marLeft w:val="0"/>
          <w:marRight w:val="0"/>
          <w:marTop w:val="0"/>
          <w:marBottom w:val="100"/>
          <w:divBdr>
            <w:top w:val="none" w:sz="0" w:space="0" w:color="auto"/>
            <w:left w:val="none" w:sz="0" w:space="0" w:color="auto"/>
            <w:bottom w:val="none" w:sz="0" w:space="0" w:color="auto"/>
            <w:right w:val="none" w:sz="0" w:space="0" w:color="auto"/>
          </w:divBdr>
        </w:div>
        <w:div w:id="1303536428">
          <w:marLeft w:val="0"/>
          <w:marRight w:val="0"/>
          <w:marTop w:val="0"/>
          <w:marBottom w:val="100"/>
          <w:divBdr>
            <w:top w:val="none" w:sz="0" w:space="0" w:color="auto"/>
            <w:left w:val="none" w:sz="0" w:space="0" w:color="auto"/>
            <w:bottom w:val="none" w:sz="0" w:space="0" w:color="auto"/>
            <w:right w:val="none" w:sz="0" w:space="0" w:color="auto"/>
          </w:divBdr>
        </w:div>
        <w:div w:id="1022977969">
          <w:marLeft w:val="0"/>
          <w:marRight w:val="0"/>
          <w:marTop w:val="0"/>
          <w:marBottom w:val="100"/>
          <w:divBdr>
            <w:top w:val="none" w:sz="0" w:space="0" w:color="auto"/>
            <w:left w:val="none" w:sz="0" w:space="0" w:color="auto"/>
            <w:bottom w:val="none" w:sz="0" w:space="0" w:color="auto"/>
            <w:right w:val="none" w:sz="0" w:space="0" w:color="auto"/>
          </w:divBdr>
        </w:div>
        <w:div w:id="171651943">
          <w:marLeft w:val="0"/>
          <w:marRight w:val="0"/>
          <w:marTop w:val="0"/>
          <w:marBottom w:val="100"/>
          <w:divBdr>
            <w:top w:val="none" w:sz="0" w:space="0" w:color="auto"/>
            <w:left w:val="none" w:sz="0" w:space="0" w:color="auto"/>
            <w:bottom w:val="none" w:sz="0" w:space="0" w:color="auto"/>
            <w:right w:val="none" w:sz="0" w:space="0" w:color="auto"/>
          </w:divBdr>
        </w:div>
        <w:div w:id="1704594300">
          <w:marLeft w:val="990"/>
          <w:marRight w:val="0"/>
          <w:marTop w:val="0"/>
          <w:marBottom w:val="100"/>
          <w:divBdr>
            <w:top w:val="none" w:sz="0" w:space="0" w:color="auto"/>
            <w:left w:val="none" w:sz="0" w:space="0" w:color="auto"/>
            <w:bottom w:val="none" w:sz="0" w:space="0" w:color="auto"/>
            <w:right w:val="none" w:sz="0" w:space="0" w:color="auto"/>
          </w:divBdr>
        </w:div>
        <w:div w:id="302394965">
          <w:marLeft w:val="990"/>
          <w:marRight w:val="0"/>
          <w:marTop w:val="0"/>
          <w:marBottom w:val="100"/>
          <w:divBdr>
            <w:top w:val="none" w:sz="0" w:space="0" w:color="auto"/>
            <w:left w:val="none" w:sz="0" w:space="0" w:color="auto"/>
            <w:bottom w:val="none" w:sz="0" w:space="0" w:color="auto"/>
            <w:right w:val="none" w:sz="0" w:space="0" w:color="auto"/>
          </w:divBdr>
        </w:div>
        <w:div w:id="67504377">
          <w:marLeft w:val="0"/>
          <w:marRight w:val="0"/>
          <w:marTop w:val="0"/>
          <w:marBottom w:val="100"/>
          <w:divBdr>
            <w:top w:val="none" w:sz="0" w:space="0" w:color="auto"/>
            <w:left w:val="none" w:sz="0" w:space="0" w:color="auto"/>
            <w:bottom w:val="none" w:sz="0" w:space="0" w:color="auto"/>
            <w:right w:val="none" w:sz="0" w:space="0" w:color="auto"/>
          </w:divBdr>
        </w:div>
        <w:div w:id="1223250067">
          <w:marLeft w:val="0"/>
          <w:marRight w:val="0"/>
          <w:marTop w:val="0"/>
          <w:marBottom w:val="100"/>
          <w:divBdr>
            <w:top w:val="none" w:sz="0" w:space="0" w:color="auto"/>
            <w:left w:val="none" w:sz="0" w:space="0" w:color="auto"/>
            <w:bottom w:val="none" w:sz="0" w:space="0" w:color="auto"/>
            <w:right w:val="none" w:sz="0" w:space="0" w:color="auto"/>
          </w:divBdr>
        </w:div>
        <w:div w:id="1035547810">
          <w:marLeft w:val="0"/>
          <w:marRight w:val="0"/>
          <w:marTop w:val="0"/>
          <w:marBottom w:val="100"/>
          <w:divBdr>
            <w:top w:val="none" w:sz="0" w:space="0" w:color="auto"/>
            <w:left w:val="none" w:sz="0" w:space="0" w:color="auto"/>
            <w:bottom w:val="none" w:sz="0" w:space="0" w:color="auto"/>
            <w:right w:val="none" w:sz="0" w:space="0" w:color="auto"/>
          </w:divBdr>
        </w:div>
        <w:div w:id="1172724080">
          <w:marLeft w:val="0"/>
          <w:marRight w:val="0"/>
          <w:marTop w:val="0"/>
          <w:marBottom w:val="100"/>
          <w:divBdr>
            <w:top w:val="none" w:sz="0" w:space="0" w:color="auto"/>
            <w:left w:val="none" w:sz="0" w:space="0" w:color="auto"/>
            <w:bottom w:val="none" w:sz="0" w:space="0" w:color="auto"/>
            <w:right w:val="none" w:sz="0" w:space="0" w:color="auto"/>
          </w:divBdr>
        </w:div>
        <w:div w:id="978877847">
          <w:marLeft w:val="0"/>
          <w:marRight w:val="0"/>
          <w:marTop w:val="0"/>
          <w:marBottom w:val="100"/>
          <w:divBdr>
            <w:top w:val="none" w:sz="0" w:space="0" w:color="auto"/>
            <w:left w:val="none" w:sz="0" w:space="0" w:color="auto"/>
            <w:bottom w:val="none" w:sz="0" w:space="0" w:color="auto"/>
            <w:right w:val="none" w:sz="0" w:space="0" w:color="auto"/>
          </w:divBdr>
        </w:div>
        <w:div w:id="1029991670">
          <w:marLeft w:val="0"/>
          <w:marRight w:val="0"/>
          <w:marTop w:val="0"/>
          <w:marBottom w:val="100"/>
          <w:divBdr>
            <w:top w:val="none" w:sz="0" w:space="0" w:color="auto"/>
            <w:left w:val="none" w:sz="0" w:space="0" w:color="auto"/>
            <w:bottom w:val="none" w:sz="0" w:space="0" w:color="auto"/>
            <w:right w:val="none" w:sz="0" w:space="0" w:color="auto"/>
          </w:divBdr>
        </w:div>
        <w:div w:id="1326011058">
          <w:marLeft w:val="0"/>
          <w:marRight w:val="0"/>
          <w:marTop w:val="0"/>
          <w:marBottom w:val="100"/>
          <w:divBdr>
            <w:top w:val="none" w:sz="0" w:space="0" w:color="auto"/>
            <w:left w:val="none" w:sz="0" w:space="0" w:color="auto"/>
            <w:bottom w:val="none" w:sz="0" w:space="0" w:color="auto"/>
            <w:right w:val="none" w:sz="0" w:space="0" w:color="auto"/>
          </w:divBdr>
        </w:div>
        <w:div w:id="203831458">
          <w:marLeft w:val="0"/>
          <w:marRight w:val="0"/>
          <w:marTop w:val="0"/>
          <w:marBottom w:val="100"/>
          <w:divBdr>
            <w:top w:val="none" w:sz="0" w:space="0" w:color="auto"/>
            <w:left w:val="none" w:sz="0" w:space="0" w:color="auto"/>
            <w:bottom w:val="none" w:sz="0" w:space="0" w:color="auto"/>
            <w:right w:val="none" w:sz="0" w:space="0" w:color="auto"/>
          </w:divBdr>
        </w:div>
        <w:div w:id="1017346177">
          <w:marLeft w:val="0"/>
          <w:marRight w:val="0"/>
          <w:marTop w:val="0"/>
          <w:marBottom w:val="100"/>
          <w:divBdr>
            <w:top w:val="none" w:sz="0" w:space="0" w:color="auto"/>
            <w:left w:val="none" w:sz="0" w:space="0" w:color="auto"/>
            <w:bottom w:val="none" w:sz="0" w:space="0" w:color="auto"/>
            <w:right w:val="none" w:sz="0" w:space="0" w:color="auto"/>
          </w:divBdr>
        </w:div>
        <w:div w:id="236211743">
          <w:marLeft w:val="0"/>
          <w:marRight w:val="0"/>
          <w:marTop w:val="0"/>
          <w:marBottom w:val="100"/>
          <w:divBdr>
            <w:top w:val="none" w:sz="0" w:space="0" w:color="auto"/>
            <w:left w:val="none" w:sz="0" w:space="0" w:color="auto"/>
            <w:bottom w:val="none" w:sz="0" w:space="0" w:color="auto"/>
            <w:right w:val="none" w:sz="0" w:space="0" w:color="auto"/>
          </w:divBdr>
        </w:div>
        <w:div w:id="230775101">
          <w:marLeft w:val="0"/>
          <w:marRight w:val="0"/>
          <w:marTop w:val="0"/>
          <w:marBottom w:val="100"/>
          <w:divBdr>
            <w:top w:val="none" w:sz="0" w:space="0" w:color="auto"/>
            <w:left w:val="none" w:sz="0" w:space="0" w:color="auto"/>
            <w:bottom w:val="none" w:sz="0" w:space="0" w:color="auto"/>
            <w:right w:val="none" w:sz="0" w:space="0" w:color="auto"/>
          </w:divBdr>
        </w:div>
        <w:div w:id="188182320">
          <w:marLeft w:val="0"/>
          <w:marRight w:val="0"/>
          <w:marTop w:val="0"/>
          <w:marBottom w:val="100"/>
          <w:divBdr>
            <w:top w:val="none" w:sz="0" w:space="0" w:color="auto"/>
            <w:left w:val="none" w:sz="0" w:space="0" w:color="auto"/>
            <w:bottom w:val="none" w:sz="0" w:space="0" w:color="auto"/>
            <w:right w:val="none" w:sz="0" w:space="0" w:color="auto"/>
          </w:divBdr>
        </w:div>
        <w:div w:id="472449413">
          <w:marLeft w:val="0"/>
          <w:marRight w:val="0"/>
          <w:marTop w:val="0"/>
          <w:marBottom w:val="100"/>
          <w:divBdr>
            <w:top w:val="none" w:sz="0" w:space="0" w:color="auto"/>
            <w:left w:val="none" w:sz="0" w:space="0" w:color="auto"/>
            <w:bottom w:val="none" w:sz="0" w:space="0" w:color="auto"/>
            <w:right w:val="none" w:sz="0" w:space="0" w:color="auto"/>
          </w:divBdr>
        </w:div>
        <w:div w:id="1277101910">
          <w:marLeft w:val="0"/>
          <w:marRight w:val="0"/>
          <w:marTop w:val="0"/>
          <w:marBottom w:val="100"/>
          <w:divBdr>
            <w:top w:val="none" w:sz="0" w:space="0" w:color="auto"/>
            <w:left w:val="none" w:sz="0" w:space="0" w:color="auto"/>
            <w:bottom w:val="none" w:sz="0" w:space="0" w:color="auto"/>
            <w:right w:val="none" w:sz="0" w:space="0" w:color="auto"/>
          </w:divBdr>
        </w:div>
        <w:div w:id="1830173708">
          <w:marLeft w:val="0"/>
          <w:marRight w:val="0"/>
          <w:marTop w:val="0"/>
          <w:marBottom w:val="100"/>
          <w:divBdr>
            <w:top w:val="none" w:sz="0" w:space="0" w:color="auto"/>
            <w:left w:val="none" w:sz="0" w:space="0" w:color="auto"/>
            <w:bottom w:val="none" w:sz="0" w:space="0" w:color="auto"/>
            <w:right w:val="none" w:sz="0" w:space="0" w:color="auto"/>
          </w:divBdr>
        </w:div>
        <w:div w:id="589243801">
          <w:marLeft w:val="0"/>
          <w:marRight w:val="0"/>
          <w:marTop w:val="0"/>
          <w:marBottom w:val="100"/>
          <w:divBdr>
            <w:top w:val="none" w:sz="0" w:space="0" w:color="auto"/>
            <w:left w:val="none" w:sz="0" w:space="0" w:color="auto"/>
            <w:bottom w:val="none" w:sz="0" w:space="0" w:color="auto"/>
            <w:right w:val="none" w:sz="0" w:space="0" w:color="auto"/>
          </w:divBdr>
        </w:div>
        <w:div w:id="1996176916">
          <w:marLeft w:val="0"/>
          <w:marRight w:val="0"/>
          <w:marTop w:val="0"/>
          <w:marBottom w:val="100"/>
          <w:divBdr>
            <w:top w:val="none" w:sz="0" w:space="0" w:color="auto"/>
            <w:left w:val="none" w:sz="0" w:space="0" w:color="auto"/>
            <w:bottom w:val="none" w:sz="0" w:space="0" w:color="auto"/>
            <w:right w:val="none" w:sz="0" w:space="0" w:color="auto"/>
          </w:divBdr>
        </w:div>
        <w:div w:id="233976157">
          <w:marLeft w:val="0"/>
          <w:marRight w:val="0"/>
          <w:marTop w:val="0"/>
          <w:marBottom w:val="100"/>
          <w:divBdr>
            <w:top w:val="none" w:sz="0" w:space="0" w:color="auto"/>
            <w:left w:val="none" w:sz="0" w:space="0" w:color="auto"/>
            <w:bottom w:val="none" w:sz="0" w:space="0" w:color="auto"/>
            <w:right w:val="none" w:sz="0" w:space="0" w:color="auto"/>
          </w:divBdr>
        </w:div>
        <w:div w:id="1683438573">
          <w:marLeft w:val="0"/>
          <w:marRight w:val="0"/>
          <w:marTop w:val="0"/>
          <w:marBottom w:val="100"/>
          <w:divBdr>
            <w:top w:val="none" w:sz="0" w:space="0" w:color="auto"/>
            <w:left w:val="none" w:sz="0" w:space="0" w:color="auto"/>
            <w:bottom w:val="none" w:sz="0" w:space="0" w:color="auto"/>
            <w:right w:val="none" w:sz="0" w:space="0" w:color="auto"/>
          </w:divBdr>
        </w:div>
        <w:div w:id="189338679">
          <w:marLeft w:val="0"/>
          <w:marRight w:val="0"/>
          <w:marTop w:val="0"/>
          <w:marBottom w:val="100"/>
          <w:divBdr>
            <w:top w:val="none" w:sz="0" w:space="0" w:color="auto"/>
            <w:left w:val="none" w:sz="0" w:space="0" w:color="auto"/>
            <w:bottom w:val="none" w:sz="0" w:space="0" w:color="auto"/>
            <w:right w:val="none" w:sz="0" w:space="0" w:color="auto"/>
          </w:divBdr>
        </w:div>
        <w:div w:id="58141190">
          <w:marLeft w:val="0"/>
          <w:marRight w:val="0"/>
          <w:marTop w:val="0"/>
          <w:marBottom w:val="100"/>
          <w:divBdr>
            <w:top w:val="none" w:sz="0" w:space="0" w:color="auto"/>
            <w:left w:val="none" w:sz="0" w:space="0" w:color="auto"/>
            <w:bottom w:val="none" w:sz="0" w:space="0" w:color="auto"/>
            <w:right w:val="none" w:sz="0" w:space="0" w:color="auto"/>
          </w:divBdr>
        </w:div>
        <w:div w:id="766969116">
          <w:marLeft w:val="0"/>
          <w:marRight w:val="0"/>
          <w:marTop w:val="0"/>
          <w:marBottom w:val="100"/>
          <w:divBdr>
            <w:top w:val="none" w:sz="0" w:space="0" w:color="auto"/>
            <w:left w:val="none" w:sz="0" w:space="0" w:color="auto"/>
            <w:bottom w:val="none" w:sz="0" w:space="0" w:color="auto"/>
            <w:right w:val="none" w:sz="0" w:space="0" w:color="auto"/>
          </w:divBdr>
        </w:div>
        <w:div w:id="23991092">
          <w:marLeft w:val="0"/>
          <w:marRight w:val="0"/>
          <w:marTop w:val="0"/>
          <w:marBottom w:val="100"/>
          <w:divBdr>
            <w:top w:val="none" w:sz="0" w:space="0" w:color="auto"/>
            <w:left w:val="none" w:sz="0" w:space="0" w:color="auto"/>
            <w:bottom w:val="none" w:sz="0" w:space="0" w:color="auto"/>
            <w:right w:val="none" w:sz="0" w:space="0" w:color="auto"/>
          </w:divBdr>
        </w:div>
        <w:div w:id="1143499948">
          <w:marLeft w:val="0"/>
          <w:marRight w:val="0"/>
          <w:marTop w:val="0"/>
          <w:marBottom w:val="100"/>
          <w:divBdr>
            <w:top w:val="none" w:sz="0" w:space="0" w:color="auto"/>
            <w:left w:val="none" w:sz="0" w:space="0" w:color="auto"/>
            <w:bottom w:val="none" w:sz="0" w:space="0" w:color="auto"/>
            <w:right w:val="none" w:sz="0" w:space="0" w:color="auto"/>
          </w:divBdr>
        </w:div>
        <w:div w:id="510023213">
          <w:marLeft w:val="0"/>
          <w:marRight w:val="0"/>
          <w:marTop w:val="0"/>
          <w:marBottom w:val="100"/>
          <w:divBdr>
            <w:top w:val="none" w:sz="0" w:space="0" w:color="auto"/>
            <w:left w:val="none" w:sz="0" w:space="0" w:color="auto"/>
            <w:bottom w:val="none" w:sz="0" w:space="0" w:color="auto"/>
            <w:right w:val="none" w:sz="0" w:space="0" w:color="auto"/>
          </w:divBdr>
        </w:div>
        <w:div w:id="392433816">
          <w:marLeft w:val="0"/>
          <w:marRight w:val="0"/>
          <w:marTop w:val="0"/>
          <w:marBottom w:val="100"/>
          <w:divBdr>
            <w:top w:val="none" w:sz="0" w:space="0" w:color="auto"/>
            <w:left w:val="none" w:sz="0" w:space="0" w:color="auto"/>
            <w:bottom w:val="none" w:sz="0" w:space="0" w:color="auto"/>
            <w:right w:val="none" w:sz="0" w:space="0" w:color="auto"/>
          </w:divBdr>
        </w:div>
        <w:div w:id="734277521">
          <w:marLeft w:val="0"/>
          <w:marRight w:val="0"/>
          <w:marTop w:val="0"/>
          <w:marBottom w:val="100"/>
          <w:divBdr>
            <w:top w:val="none" w:sz="0" w:space="0" w:color="auto"/>
            <w:left w:val="none" w:sz="0" w:space="0" w:color="auto"/>
            <w:bottom w:val="none" w:sz="0" w:space="0" w:color="auto"/>
            <w:right w:val="none" w:sz="0" w:space="0" w:color="auto"/>
          </w:divBdr>
        </w:div>
        <w:div w:id="1928267399">
          <w:marLeft w:val="0"/>
          <w:marRight w:val="0"/>
          <w:marTop w:val="0"/>
          <w:marBottom w:val="100"/>
          <w:divBdr>
            <w:top w:val="none" w:sz="0" w:space="0" w:color="auto"/>
            <w:left w:val="none" w:sz="0" w:space="0" w:color="auto"/>
            <w:bottom w:val="none" w:sz="0" w:space="0" w:color="auto"/>
            <w:right w:val="none" w:sz="0" w:space="0" w:color="auto"/>
          </w:divBdr>
        </w:div>
        <w:div w:id="83645586">
          <w:marLeft w:val="0"/>
          <w:marRight w:val="0"/>
          <w:marTop w:val="0"/>
          <w:marBottom w:val="100"/>
          <w:divBdr>
            <w:top w:val="none" w:sz="0" w:space="0" w:color="auto"/>
            <w:left w:val="none" w:sz="0" w:space="0" w:color="auto"/>
            <w:bottom w:val="none" w:sz="0" w:space="0" w:color="auto"/>
            <w:right w:val="none" w:sz="0" w:space="0" w:color="auto"/>
          </w:divBdr>
        </w:div>
        <w:div w:id="160584122">
          <w:marLeft w:val="0"/>
          <w:marRight w:val="0"/>
          <w:marTop w:val="0"/>
          <w:marBottom w:val="100"/>
          <w:divBdr>
            <w:top w:val="none" w:sz="0" w:space="0" w:color="auto"/>
            <w:left w:val="none" w:sz="0" w:space="0" w:color="auto"/>
            <w:bottom w:val="none" w:sz="0" w:space="0" w:color="auto"/>
            <w:right w:val="none" w:sz="0" w:space="0" w:color="auto"/>
          </w:divBdr>
        </w:div>
        <w:div w:id="1657149514">
          <w:marLeft w:val="0"/>
          <w:marRight w:val="0"/>
          <w:marTop w:val="0"/>
          <w:marBottom w:val="100"/>
          <w:divBdr>
            <w:top w:val="none" w:sz="0" w:space="0" w:color="auto"/>
            <w:left w:val="none" w:sz="0" w:space="0" w:color="auto"/>
            <w:bottom w:val="none" w:sz="0" w:space="0" w:color="auto"/>
            <w:right w:val="none" w:sz="0" w:space="0" w:color="auto"/>
          </w:divBdr>
        </w:div>
        <w:div w:id="1670862244">
          <w:marLeft w:val="0"/>
          <w:marRight w:val="0"/>
          <w:marTop w:val="0"/>
          <w:marBottom w:val="100"/>
          <w:divBdr>
            <w:top w:val="none" w:sz="0" w:space="0" w:color="auto"/>
            <w:left w:val="none" w:sz="0" w:space="0" w:color="auto"/>
            <w:bottom w:val="none" w:sz="0" w:space="0" w:color="auto"/>
            <w:right w:val="none" w:sz="0" w:space="0" w:color="auto"/>
          </w:divBdr>
        </w:div>
        <w:div w:id="626744710">
          <w:marLeft w:val="0"/>
          <w:marRight w:val="0"/>
          <w:marTop w:val="0"/>
          <w:marBottom w:val="100"/>
          <w:divBdr>
            <w:top w:val="none" w:sz="0" w:space="0" w:color="auto"/>
            <w:left w:val="none" w:sz="0" w:space="0" w:color="auto"/>
            <w:bottom w:val="none" w:sz="0" w:space="0" w:color="auto"/>
            <w:right w:val="none" w:sz="0" w:space="0" w:color="auto"/>
          </w:divBdr>
        </w:div>
        <w:div w:id="1889491783">
          <w:marLeft w:val="0"/>
          <w:marRight w:val="0"/>
          <w:marTop w:val="0"/>
          <w:marBottom w:val="100"/>
          <w:divBdr>
            <w:top w:val="none" w:sz="0" w:space="0" w:color="auto"/>
            <w:left w:val="none" w:sz="0" w:space="0" w:color="auto"/>
            <w:bottom w:val="none" w:sz="0" w:space="0" w:color="auto"/>
            <w:right w:val="none" w:sz="0" w:space="0" w:color="auto"/>
          </w:divBdr>
        </w:div>
        <w:div w:id="1343781787">
          <w:marLeft w:val="0"/>
          <w:marRight w:val="0"/>
          <w:marTop w:val="0"/>
          <w:marBottom w:val="100"/>
          <w:divBdr>
            <w:top w:val="none" w:sz="0" w:space="0" w:color="auto"/>
            <w:left w:val="none" w:sz="0" w:space="0" w:color="auto"/>
            <w:bottom w:val="none" w:sz="0" w:space="0" w:color="auto"/>
            <w:right w:val="none" w:sz="0" w:space="0" w:color="auto"/>
          </w:divBdr>
        </w:div>
        <w:div w:id="348218130">
          <w:marLeft w:val="0"/>
          <w:marRight w:val="0"/>
          <w:marTop w:val="0"/>
          <w:marBottom w:val="100"/>
          <w:divBdr>
            <w:top w:val="none" w:sz="0" w:space="0" w:color="auto"/>
            <w:left w:val="none" w:sz="0" w:space="0" w:color="auto"/>
            <w:bottom w:val="none" w:sz="0" w:space="0" w:color="auto"/>
            <w:right w:val="none" w:sz="0" w:space="0" w:color="auto"/>
          </w:divBdr>
        </w:div>
        <w:div w:id="1012563041">
          <w:marLeft w:val="0"/>
          <w:marRight w:val="0"/>
          <w:marTop w:val="0"/>
          <w:marBottom w:val="100"/>
          <w:divBdr>
            <w:top w:val="none" w:sz="0" w:space="0" w:color="auto"/>
            <w:left w:val="none" w:sz="0" w:space="0" w:color="auto"/>
            <w:bottom w:val="none" w:sz="0" w:space="0" w:color="auto"/>
            <w:right w:val="none" w:sz="0" w:space="0" w:color="auto"/>
          </w:divBdr>
        </w:div>
        <w:div w:id="812526747">
          <w:marLeft w:val="0"/>
          <w:marRight w:val="0"/>
          <w:marTop w:val="0"/>
          <w:marBottom w:val="100"/>
          <w:divBdr>
            <w:top w:val="none" w:sz="0" w:space="0" w:color="auto"/>
            <w:left w:val="none" w:sz="0" w:space="0" w:color="auto"/>
            <w:bottom w:val="none" w:sz="0" w:space="0" w:color="auto"/>
            <w:right w:val="none" w:sz="0" w:space="0" w:color="auto"/>
          </w:divBdr>
        </w:div>
        <w:div w:id="2047678850">
          <w:marLeft w:val="0"/>
          <w:marRight w:val="0"/>
          <w:marTop w:val="0"/>
          <w:marBottom w:val="100"/>
          <w:divBdr>
            <w:top w:val="none" w:sz="0" w:space="0" w:color="auto"/>
            <w:left w:val="none" w:sz="0" w:space="0" w:color="auto"/>
            <w:bottom w:val="none" w:sz="0" w:space="0" w:color="auto"/>
            <w:right w:val="none" w:sz="0" w:space="0" w:color="auto"/>
          </w:divBdr>
        </w:div>
        <w:div w:id="298149765">
          <w:marLeft w:val="0"/>
          <w:marRight w:val="0"/>
          <w:marTop w:val="0"/>
          <w:marBottom w:val="100"/>
          <w:divBdr>
            <w:top w:val="none" w:sz="0" w:space="0" w:color="auto"/>
            <w:left w:val="none" w:sz="0" w:space="0" w:color="auto"/>
            <w:bottom w:val="none" w:sz="0" w:space="0" w:color="auto"/>
            <w:right w:val="none" w:sz="0" w:space="0" w:color="auto"/>
          </w:divBdr>
        </w:div>
        <w:div w:id="2078941440">
          <w:marLeft w:val="0"/>
          <w:marRight w:val="0"/>
          <w:marTop w:val="0"/>
          <w:marBottom w:val="84"/>
          <w:divBdr>
            <w:top w:val="none" w:sz="0" w:space="0" w:color="auto"/>
            <w:left w:val="none" w:sz="0" w:space="0" w:color="auto"/>
            <w:bottom w:val="none" w:sz="0" w:space="0" w:color="auto"/>
            <w:right w:val="none" w:sz="0" w:space="0" w:color="auto"/>
          </w:divBdr>
        </w:div>
        <w:div w:id="141702399">
          <w:marLeft w:val="720"/>
          <w:marRight w:val="0"/>
          <w:marTop w:val="0"/>
          <w:marBottom w:val="84"/>
          <w:divBdr>
            <w:top w:val="none" w:sz="0" w:space="0" w:color="auto"/>
            <w:left w:val="none" w:sz="0" w:space="0" w:color="auto"/>
            <w:bottom w:val="none" w:sz="0" w:space="0" w:color="auto"/>
            <w:right w:val="none" w:sz="0" w:space="0" w:color="auto"/>
          </w:divBdr>
        </w:div>
        <w:div w:id="1016882367">
          <w:marLeft w:val="720"/>
          <w:marRight w:val="0"/>
          <w:marTop w:val="0"/>
          <w:marBottom w:val="84"/>
          <w:divBdr>
            <w:top w:val="none" w:sz="0" w:space="0" w:color="auto"/>
            <w:left w:val="none" w:sz="0" w:space="0" w:color="auto"/>
            <w:bottom w:val="none" w:sz="0" w:space="0" w:color="auto"/>
            <w:right w:val="none" w:sz="0" w:space="0" w:color="auto"/>
          </w:divBdr>
        </w:div>
        <w:div w:id="302345172">
          <w:marLeft w:val="720"/>
          <w:marRight w:val="0"/>
          <w:marTop w:val="0"/>
          <w:marBottom w:val="84"/>
          <w:divBdr>
            <w:top w:val="none" w:sz="0" w:space="0" w:color="auto"/>
            <w:left w:val="none" w:sz="0" w:space="0" w:color="auto"/>
            <w:bottom w:val="none" w:sz="0" w:space="0" w:color="auto"/>
            <w:right w:val="none" w:sz="0" w:space="0" w:color="auto"/>
          </w:divBdr>
        </w:div>
        <w:div w:id="1419642803">
          <w:marLeft w:val="720"/>
          <w:marRight w:val="0"/>
          <w:marTop w:val="0"/>
          <w:marBottom w:val="84"/>
          <w:divBdr>
            <w:top w:val="none" w:sz="0" w:space="0" w:color="auto"/>
            <w:left w:val="none" w:sz="0" w:space="0" w:color="auto"/>
            <w:bottom w:val="none" w:sz="0" w:space="0" w:color="auto"/>
            <w:right w:val="none" w:sz="0" w:space="0" w:color="auto"/>
          </w:divBdr>
        </w:div>
        <w:div w:id="1633169324">
          <w:marLeft w:val="720"/>
          <w:marRight w:val="0"/>
          <w:marTop w:val="0"/>
          <w:marBottom w:val="84"/>
          <w:divBdr>
            <w:top w:val="none" w:sz="0" w:space="0" w:color="auto"/>
            <w:left w:val="none" w:sz="0" w:space="0" w:color="auto"/>
            <w:bottom w:val="none" w:sz="0" w:space="0" w:color="auto"/>
            <w:right w:val="none" w:sz="0" w:space="0" w:color="auto"/>
          </w:divBdr>
        </w:div>
        <w:div w:id="1859464691">
          <w:marLeft w:val="720"/>
          <w:marRight w:val="0"/>
          <w:marTop w:val="0"/>
          <w:marBottom w:val="84"/>
          <w:divBdr>
            <w:top w:val="none" w:sz="0" w:space="0" w:color="auto"/>
            <w:left w:val="none" w:sz="0" w:space="0" w:color="auto"/>
            <w:bottom w:val="none" w:sz="0" w:space="0" w:color="auto"/>
            <w:right w:val="none" w:sz="0" w:space="0" w:color="auto"/>
          </w:divBdr>
        </w:div>
        <w:div w:id="1558779764">
          <w:marLeft w:val="720"/>
          <w:marRight w:val="0"/>
          <w:marTop w:val="0"/>
          <w:marBottom w:val="84"/>
          <w:divBdr>
            <w:top w:val="none" w:sz="0" w:space="0" w:color="auto"/>
            <w:left w:val="none" w:sz="0" w:space="0" w:color="auto"/>
            <w:bottom w:val="none" w:sz="0" w:space="0" w:color="auto"/>
            <w:right w:val="none" w:sz="0" w:space="0" w:color="auto"/>
          </w:divBdr>
        </w:div>
        <w:div w:id="1286741650">
          <w:marLeft w:val="720"/>
          <w:marRight w:val="0"/>
          <w:marTop w:val="0"/>
          <w:marBottom w:val="84"/>
          <w:divBdr>
            <w:top w:val="none" w:sz="0" w:space="0" w:color="auto"/>
            <w:left w:val="none" w:sz="0" w:space="0" w:color="auto"/>
            <w:bottom w:val="none" w:sz="0" w:space="0" w:color="auto"/>
            <w:right w:val="none" w:sz="0" w:space="0" w:color="auto"/>
          </w:divBdr>
        </w:div>
        <w:div w:id="1368337431">
          <w:marLeft w:val="720"/>
          <w:marRight w:val="0"/>
          <w:marTop w:val="0"/>
          <w:marBottom w:val="84"/>
          <w:divBdr>
            <w:top w:val="none" w:sz="0" w:space="0" w:color="auto"/>
            <w:left w:val="none" w:sz="0" w:space="0" w:color="auto"/>
            <w:bottom w:val="none" w:sz="0" w:space="0" w:color="auto"/>
            <w:right w:val="none" w:sz="0" w:space="0" w:color="auto"/>
          </w:divBdr>
        </w:div>
        <w:div w:id="377553583">
          <w:marLeft w:val="720"/>
          <w:marRight w:val="0"/>
          <w:marTop w:val="0"/>
          <w:marBottom w:val="84"/>
          <w:divBdr>
            <w:top w:val="none" w:sz="0" w:space="0" w:color="auto"/>
            <w:left w:val="none" w:sz="0" w:space="0" w:color="auto"/>
            <w:bottom w:val="none" w:sz="0" w:space="0" w:color="auto"/>
            <w:right w:val="none" w:sz="0" w:space="0" w:color="auto"/>
          </w:divBdr>
        </w:div>
        <w:div w:id="191384883">
          <w:marLeft w:val="720"/>
          <w:marRight w:val="0"/>
          <w:marTop w:val="0"/>
          <w:marBottom w:val="84"/>
          <w:divBdr>
            <w:top w:val="none" w:sz="0" w:space="0" w:color="auto"/>
            <w:left w:val="none" w:sz="0" w:space="0" w:color="auto"/>
            <w:bottom w:val="none" w:sz="0" w:space="0" w:color="auto"/>
            <w:right w:val="none" w:sz="0" w:space="0" w:color="auto"/>
          </w:divBdr>
        </w:div>
        <w:div w:id="795876202">
          <w:marLeft w:val="720"/>
          <w:marRight w:val="0"/>
          <w:marTop w:val="0"/>
          <w:marBottom w:val="84"/>
          <w:divBdr>
            <w:top w:val="none" w:sz="0" w:space="0" w:color="auto"/>
            <w:left w:val="none" w:sz="0" w:space="0" w:color="auto"/>
            <w:bottom w:val="none" w:sz="0" w:space="0" w:color="auto"/>
            <w:right w:val="none" w:sz="0" w:space="0" w:color="auto"/>
          </w:divBdr>
        </w:div>
        <w:div w:id="1321276067">
          <w:marLeft w:val="720"/>
          <w:marRight w:val="0"/>
          <w:marTop w:val="0"/>
          <w:marBottom w:val="84"/>
          <w:divBdr>
            <w:top w:val="none" w:sz="0" w:space="0" w:color="auto"/>
            <w:left w:val="none" w:sz="0" w:space="0" w:color="auto"/>
            <w:bottom w:val="none" w:sz="0" w:space="0" w:color="auto"/>
            <w:right w:val="none" w:sz="0" w:space="0" w:color="auto"/>
          </w:divBdr>
        </w:div>
        <w:div w:id="353264149">
          <w:marLeft w:val="720"/>
          <w:marRight w:val="0"/>
          <w:marTop w:val="0"/>
          <w:marBottom w:val="84"/>
          <w:divBdr>
            <w:top w:val="none" w:sz="0" w:space="0" w:color="auto"/>
            <w:left w:val="none" w:sz="0" w:space="0" w:color="auto"/>
            <w:bottom w:val="none" w:sz="0" w:space="0" w:color="auto"/>
            <w:right w:val="none" w:sz="0" w:space="0" w:color="auto"/>
          </w:divBdr>
        </w:div>
        <w:div w:id="1711026776">
          <w:marLeft w:val="720"/>
          <w:marRight w:val="0"/>
          <w:marTop w:val="0"/>
          <w:marBottom w:val="84"/>
          <w:divBdr>
            <w:top w:val="none" w:sz="0" w:space="0" w:color="auto"/>
            <w:left w:val="none" w:sz="0" w:space="0" w:color="auto"/>
            <w:bottom w:val="none" w:sz="0" w:space="0" w:color="auto"/>
            <w:right w:val="none" w:sz="0" w:space="0" w:color="auto"/>
          </w:divBdr>
        </w:div>
        <w:div w:id="1573350708">
          <w:marLeft w:val="0"/>
          <w:marRight w:val="0"/>
          <w:marTop w:val="0"/>
          <w:marBottom w:val="84"/>
          <w:divBdr>
            <w:top w:val="none" w:sz="0" w:space="0" w:color="auto"/>
            <w:left w:val="none" w:sz="0" w:space="0" w:color="auto"/>
            <w:bottom w:val="none" w:sz="0" w:space="0" w:color="auto"/>
            <w:right w:val="none" w:sz="0" w:space="0" w:color="auto"/>
          </w:divBdr>
        </w:div>
        <w:div w:id="2092265582">
          <w:marLeft w:val="0"/>
          <w:marRight w:val="0"/>
          <w:marTop w:val="0"/>
          <w:marBottom w:val="84"/>
          <w:divBdr>
            <w:top w:val="none" w:sz="0" w:space="0" w:color="auto"/>
            <w:left w:val="none" w:sz="0" w:space="0" w:color="auto"/>
            <w:bottom w:val="none" w:sz="0" w:space="0" w:color="auto"/>
            <w:right w:val="none" w:sz="0" w:space="0" w:color="auto"/>
          </w:divBdr>
        </w:div>
        <w:div w:id="1117018645">
          <w:marLeft w:val="1440"/>
          <w:marRight w:val="0"/>
          <w:marTop w:val="0"/>
          <w:marBottom w:val="84"/>
          <w:divBdr>
            <w:top w:val="none" w:sz="0" w:space="0" w:color="auto"/>
            <w:left w:val="none" w:sz="0" w:space="0" w:color="auto"/>
            <w:bottom w:val="none" w:sz="0" w:space="0" w:color="auto"/>
            <w:right w:val="none" w:sz="0" w:space="0" w:color="auto"/>
          </w:divBdr>
        </w:div>
        <w:div w:id="1969701775">
          <w:marLeft w:val="1440"/>
          <w:marRight w:val="0"/>
          <w:marTop w:val="0"/>
          <w:marBottom w:val="84"/>
          <w:divBdr>
            <w:top w:val="none" w:sz="0" w:space="0" w:color="auto"/>
            <w:left w:val="none" w:sz="0" w:space="0" w:color="auto"/>
            <w:bottom w:val="none" w:sz="0" w:space="0" w:color="auto"/>
            <w:right w:val="none" w:sz="0" w:space="0" w:color="auto"/>
          </w:divBdr>
        </w:div>
        <w:div w:id="1414667148">
          <w:marLeft w:val="1440"/>
          <w:marRight w:val="0"/>
          <w:marTop w:val="0"/>
          <w:marBottom w:val="84"/>
          <w:divBdr>
            <w:top w:val="none" w:sz="0" w:space="0" w:color="auto"/>
            <w:left w:val="none" w:sz="0" w:space="0" w:color="auto"/>
            <w:bottom w:val="none" w:sz="0" w:space="0" w:color="auto"/>
            <w:right w:val="none" w:sz="0" w:space="0" w:color="auto"/>
          </w:divBdr>
        </w:div>
        <w:div w:id="1247307778">
          <w:marLeft w:val="1440"/>
          <w:marRight w:val="0"/>
          <w:marTop w:val="0"/>
          <w:marBottom w:val="84"/>
          <w:divBdr>
            <w:top w:val="none" w:sz="0" w:space="0" w:color="auto"/>
            <w:left w:val="none" w:sz="0" w:space="0" w:color="auto"/>
            <w:bottom w:val="none" w:sz="0" w:space="0" w:color="auto"/>
            <w:right w:val="none" w:sz="0" w:space="0" w:color="auto"/>
          </w:divBdr>
        </w:div>
        <w:div w:id="1093090888">
          <w:marLeft w:val="1440"/>
          <w:marRight w:val="0"/>
          <w:marTop w:val="0"/>
          <w:marBottom w:val="84"/>
          <w:divBdr>
            <w:top w:val="none" w:sz="0" w:space="0" w:color="auto"/>
            <w:left w:val="none" w:sz="0" w:space="0" w:color="auto"/>
            <w:bottom w:val="none" w:sz="0" w:space="0" w:color="auto"/>
            <w:right w:val="none" w:sz="0" w:space="0" w:color="auto"/>
          </w:divBdr>
        </w:div>
        <w:div w:id="1839341321">
          <w:marLeft w:val="1440"/>
          <w:marRight w:val="0"/>
          <w:marTop w:val="0"/>
          <w:marBottom w:val="84"/>
          <w:divBdr>
            <w:top w:val="none" w:sz="0" w:space="0" w:color="auto"/>
            <w:left w:val="none" w:sz="0" w:space="0" w:color="auto"/>
            <w:bottom w:val="none" w:sz="0" w:space="0" w:color="auto"/>
            <w:right w:val="none" w:sz="0" w:space="0" w:color="auto"/>
          </w:divBdr>
        </w:div>
        <w:div w:id="699089546">
          <w:marLeft w:val="1440"/>
          <w:marRight w:val="0"/>
          <w:marTop w:val="0"/>
          <w:marBottom w:val="84"/>
          <w:divBdr>
            <w:top w:val="none" w:sz="0" w:space="0" w:color="auto"/>
            <w:left w:val="none" w:sz="0" w:space="0" w:color="auto"/>
            <w:bottom w:val="none" w:sz="0" w:space="0" w:color="auto"/>
            <w:right w:val="none" w:sz="0" w:space="0" w:color="auto"/>
          </w:divBdr>
        </w:div>
        <w:div w:id="1397586503">
          <w:marLeft w:val="1440"/>
          <w:marRight w:val="0"/>
          <w:marTop w:val="0"/>
          <w:marBottom w:val="84"/>
          <w:divBdr>
            <w:top w:val="none" w:sz="0" w:space="0" w:color="auto"/>
            <w:left w:val="none" w:sz="0" w:space="0" w:color="auto"/>
            <w:bottom w:val="none" w:sz="0" w:space="0" w:color="auto"/>
            <w:right w:val="none" w:sz="0" w:space="0" w:color="auto"/>
          </w:divBdr>
        </w:div>
        <w:div w:id="813569340">
          <w:marLeft w:val="1440"/>
          <w:marRight w:val="0"/>
          <w:marTop w:val="0"/>
          <w:marBottom w:val="84"/>
          <w:divBdr>
            <w:top w:val="none" w:sz="0" w:space="0" w:color="auto"/>
            <w:left w:val="none" w:sz="0" w:space="0" w:color="auto"/>
            <w:bottom w:val="none" w:sz="0" w:space="0" w:color="auto"/>
            <w:right w:val="none" w:sz="0" w:space="0" w:color="auto"/>
          </w:divBdr>
        </w:div>
        <w:div w:id="507865265">
          <w:marLeft w:val="1440"/>
          <w:marRight w:val="0"/>
          <w:marTop w:val="0"/>
          <w:marBottom w:val="84"/>
          <w:divBdr>
            <w:top w:val="none" w:sz="0" w:space="0" w:color="auto"/>
            <w:left w:val="none" w:sz="0" w:space="0" w:color="auto"/>
            <w:bottom w:val="none" w:sz="0" w:space="0" w:color="auto"/>
            <w:right w:val="none" w:sz="0" w:space="0" w:color="auto"/>
          </w:divBdr>
        </w:div>
        <w:div w:id="1779787372">
          <w:marLeft w:val="1440"/>
          <w:marRight w:val="0"/>
          <w:marTop w:val="0"/>
          <w:marBottom w:val="84"/>
          <w:divBdr>
            <w:top w:val="none" w:sz="0" w:space="0" w:color="auto"/>
            <w:left w:val="none" w:sz="0" w:space="0" w:color="auto"/>
            <w:bottom w:val="none" w:sz="0" w:space="0" w:color="auto"/>
            <w:right w:val="none" w:sz="0" w:space="0" w:color="auto"/>
          </w:divBdr>
        </w:div>
        <w:div w:id="1879272376">
          <w:marLeft w:val="0"/>
          <w:marRight w:val="0"/>
          <w:marTop w:val="0"/>
          <w:marBottom w:val="84"/>
          <w:divBdr>
            <w:top w:val="none" w:sz="0" w:space="0" w:color="auto"/>
            <w:left w:val="none" w:sz="0" w:space="0" w:color="auto"/>
            <w:bottom w:val="none" w:sz="0" w:space="0" w:color="auto"/>
            <w:right w:val="none" w:sz="0" w:space="0" w:color="auto"/>
          </w:divBdr>
        </w:div>
        <w:div w:id="210969456">
          <w:marLeft w:val="0"/>
          <w:marRight w:val="0"/>
          <w:marTop w:val="0"/>
          <w:marBottom w:val="84"/>
          <w:divBdr>
            <w:top w:val="none" w:sz="0" w:space="0" w:color="auto"/>
            <w:left w:val="none" w:sz="0" w:space="0" w:color="auto"/>
            <w:bottom w:val="none" w:sz="0" w:space="0" w:color="auto"/>
            <w:right w:val="none" w:sz="0" w:space="0" w:color="auto"/>
          </w:divBdr>
        </w:div>
        <w:div w:id="597102420">
          <w:marLeft w:val="1440"/>
          <w:marRight w:val="0"/>
          <w:marTop w:val="0"/>
          <w:marBottom w:val="84"/>
          <w:divBdr>
            <w:top w:val="none" w:sz="0" w:space="0" w:color="auto"/>
            <w:left w:val="none" w:sz="0" w:space="0" w:color="auto"/>
            <w:bottom w:val="none" w:sz="0" w:space="0" w:color="auto"/>
            <w:right w:val="none" w:sz="0" w:space="0" w:color="auto"/>
          </w:divBdr>
        </w:div>
        <w:div w:id="680206704">
          <w:marLeft w:val="1440"/>
          <w:marRight w:val="0"/>
          <w:marTop w:val="0"/>
          <w:marBottom w:val="84"/>
          <w:divBdr>
            <w:top w:val="none" w:sz="0" w:space="0" w:color="auto"/>
            <w:left w:val="none" w:sz="0" w:space="0" w:color="auto"/>
            <w:bottom w:val="none" w:sz="0" w:space="0" w:color="auto"/>
            <w:right w:val="none" w:sz="0" w:space="0" w:color="auto"/>
          </w:divBdr>
        </w:div>
        <w:div w:id="1166016888">
          <w:marLeft w:val="1440"/>
          <w:marRight w:val="0"/>
          <w:marTop w:val="0"/>
          <w:marBottom w:val="84"/>
          <w:divBdr>
            <w:top w:val="none" w:sz="0" w:space="0" w:color="auto"/>
            <w:left w:val="none" w:sz="0" w:space="0" w:color="auto"/>
            <w:bottom w:val="none" w:sz="0" w:space="0" w:color="auto"/>
            <w:right w:val="none" w:sz="0" w:space="0" w:color="auto"/>
          </w:divBdr>
        </w:div>
        <w:div w:id="1684168748">
          <w:marLeft w:val="1440"/>
          <w:marRight w:val="0"/>
          <w:marTop w:val="0"/>
          <w:marBottom w:val="84"/>
          <w:divBdr>
            <w:top w:val="none" w:sz="0" w:space="0" w:color="auto"/>
            <w:left w:val="none" w:sz="0" w:space="0" w:color="auto"/>
            <w:bottom w:val="none" w:sz="0" w:space="0" w:color="auto"/>
            <w:right w:val="none" w:sz="0" w:space="0" w:color="auto"/>
          </w:divBdr>
        </w:div>
        <w:div w:id="482695693">
          <w:marLeft w:val="1440"/>
          <w:marRight w:val="0"/>
          <w:marTop w:val="0"/>
          <w:marBottom w:val="84"/>
          <w:divBdr>
            <w:top w:val="none" w:sz="0" w:space="0" w:color="auto"/>
            <w:left w:val="none" w:sz="0" w:space="0" w:color="auto"/>
            <w:bottom w:val="none" w:sz="0" w:space="0" w:color="auto"/>
            <w:right w:val="none" w:sz="0" w:space="0" w:color="auto"/>
          </w:divBdr>
        </w:div>
        <w:div w:id="1441952138">
          <w:marLeft w:val="1440"/>
          <w:marRight w:val="0"/>
          <w:marTop w:val="0"/>
          <w:marBottom w:val="84"/>
          <w:divBdr>
            <w:top w:val="none" w:sz="0" w:space="0" w:color="auto"/>
            <w:left w:val="none" w:sz="0" w:space="0" w:color="auto"/>
            <w:bottom w:val="none" w:sz="0" w:space="0" w:color="auto"/>
            <w:right w:val="none" w:sz="0" w:space="0" w:color="auto"/>
          </w:divBdr>
        </w:div>
        <w:div w:id="1531526441">
          <w:marLeft w:val="1440"/>
          <w:marRight w:val="0"/>
          <w:marTop w:val="0"/>
          <w:marBottom w:val="84"/>
          <w:divBdr>
            <w:top w:val="none" w:sz="0" w:space="0" w:color="auto"/>
            <w:left w:val="none" w:sz="0" w:space="0" w:color="auto"/>
            <w:bottom w:val="none" w:sz="0" w:space="0" w:color="auto"/>
            <w:right w:val="none" w:sz="0" w:space="0" w:color="auto"/>
          </w:divBdr>
        </w:div>
        <w:div w:id="1861700254">
          <w:marLeft w:val="1440"/>
          <w:marRight w:val="0"/>
          <w:marTop w:val="0"/>
          <w:marBottom w:val="84"/>
          <w:divBdr>
            <w:top w:val="none" w:sz="0" w:space="0" w:color="auto"/>
            <w:left w:val="none" w:sz="0" w:space="0" w:color="auto"/>
            <w:bottom w:val="none" w:sz="0" w:space="0" w:color="auto"/>
            <w:right w:val="none" w:sz="0" w:space="0" w:color="auto"/>
          </w:divBdr>
        </w:div>
        <w:div w:id="587929069">
          <w:marLeft w:val="1440"/>
          <w:marRight w:val="0"/>
          <w:marTop w:val="0"/>
          <w:marBottom w:val="84"/>
          <w:divBdr>
            <w:top w:val="none" w:sz="0" w:space="0" w:color="auto"/>
            <w:left w:val="none" w:sz="0" w:space="0" w:color="auto"/>
            <w:bottom w:val="none" w:sz="0" w:space="0" w:color="auto"/>
            <w:right w:val="none" w:sz="0" w:space="0" w:color="auto"/>
          </w:divBdr>
        </w:div>
        <w:div w:id="919019351">
          <w:marLeft w:val="1440"/>
          <w:marRight w:val="0"/>
          <w:marTop w:val="0"/>
          <w:marBottom w:val="84"/>
          <w:divBdr>
            <w:top w:val="none" w:sz="0" w:space="0" w:color="auto"/>
            <w:left w:val="none" w:sz="0" w:space="0" w:color="auto"/>
            <w:bottom w:val="none" w:sz="0" w:space="0" w:color="auto"/>
            <w:right w:val="none" w:sz="0" w:space="0" w:color="auto"/>
          </w:divBdr>
        </w:div>
        <w:div w:id="1820074451">
          <w:marLeft w:val="1440"/>
          <w:marRight w:val="0"/>
          <w:marTop w:val="0"/>
          <w:marBottom w:val="84"/>
          <w:divBdr>
            <w:top w:val="none" w:sz="0" w:space="0" w:color="auto"/>
            <w:left w:val="none" w:sz="0" w:space="0" w:color="auto"/>
            <w:bottom w:val="none" w:sz="0" w:space="0" w:color="auto"/>
            <w:right w:val="none" w:sz="0" w:space="0" w:color="auto"/>
          </w:divBdr>
        </w:div>
        <w:div w:id="509412297">
          <w:marLeft w:val="0"/>
          <w:marRight w:val="0"/>
          <w:marTop w:val="0"/>
          <w:marBottom w:val="100"/>
          <w:divBdr>
            <w:top w:val="none" w:sz="0" w:space="0" w:color="auto"/>
            <w:left w:val="none" w:sz="0" w:space="0" w:color="auto"/>
            <w:bottom w:val="none" w:sz="0" w:space="0" w:color="auto"/>
            <w:right w:val="none" w:sz="0" w:space="0" w:color="auto"/>
          </w:divBdr>
        </w:div>
        <w:div w:id="997853263">
          <w:marLeft w:val="0"/>
          <w:marRight w:val="0"/>
          <w:marTop w:val="0"/>
          <w:marBottom w:val="100"/>
          <w:divBdr>
            <w:top w:val="none" w:sz="0" w:space="0" w:color="auto"/>
            <w:left w:val="none" w:sz="0" w:space="0" w:color="auto"/>
            <w:bottom w:val="none" w:sz="0" w:space="0" w:color="auto"/>
            <w:right w:val="none" w:sz="0" w:space="0" w:color="auto"/>
          </w:divBdr>
        </w:div>
        <w:div w:id="1015571859">
          <w:marLeft w:val="0"/>
          <w:marRight w:val="0"/>
          <w:marTop w:val="0"/>
          <w:marBottom w:val="100"/>
          <w:divBdr>
            <w:top w:val="none" w:sz="0" w:space="0" w:color="auto"/>
            <w:left w:val="none" w:sz="0" w:space="0" w:color="auto"/>
            <w:bottom w:val="none" w:sz="0" w:space="0" w:color="auto"/>
            <w:right w:val="none" w:sz="0" w:space="0" w:color="auto"/>
          </w:divBdr>
        </w:div>
        <w:div w:id="1559583356">
          <w:marLeft w:val="0"/>
          <w:marRight w:val="0"/>
          <w:marTop w:val="0"/>
          <w:marBottom w:val="100"/>
          <w:divBdr>
            <w:top w:val="none" w:sz="0" w:space="0" w:color="auto"/>
            <w:left w:val="none" w:sz="0" w:space="0" w:color="auto"/>
            <w:bottom w:val="none" w:sz="0" w:space="0" w:color="auto"/>
            <w:right w:val="none" w:sz="0" w:space="0" w:color="auto"/>
          </w:divBdr>
        </w:div>
        <w:div w:id="1798374179">
          <w:marLeft w:val="0"/>
          <w:marRight w:val="0"/>
          <w:marTop w:val="0"/>
          <w:marBottom w:val="100"/>
          <w:divBdr>
            <w:top w:val="none" w:sz="0" w:space="0" w:color="auto"/>
            <w:left w:val="none" w:sz="0" w:space="0" w:color="auto"/>
            <w:bottom w:val="none" w:sz="0" w:space="0" w:color="auto"/>
            <w:right w:val="none" w:sz="0" w:space="0" w:color="auto"/>
          </w:divBdr>
        </w:div>
        <w:div w:id="1427463959">
          <w:marLeft w:val="0"/>
          <w:marRight w:val="0"/>
          <w:marTop w:val="0"/>
          <w:marBottom w:val="100"/>
          <w:divBdr>
            <w:top w:val="none" w:sz="0" w:space="0" w:color="auto"/>
            <w:left w:val="none" w:sz="0" w:space="0" w:color="auto"/>
            <w:bottom w:val="none" w:sz="0" w:space="0" w:color="auto"/>
            <w:right w:val="none" w:sz="0" w:space="0" w:color="auto"/>
          </w:divBdr>
        </w:div>
        <w:div w:id="583340737">
          <w:marLeft w:val="0"/>
          <w:marRight w:val="0"/>
          <w:marTop w:val="0"/>
          <w:marBottom w:val="100"/>
          <w:divBdr>
            <w:top w:val="none" w:sz="0" w:space="0" w:color="auto"/>
            <w:left w:val="none" w:sz="0" w:space="0" w:color="auto"/>
            <w:bottom w:val="none" w:sz="0" w:space="0" w:color="auto"/>
            <w:right w:val="none" w:sz="0" w:space="0" w:color="auto"/>
          </w:divBdr>
        </w:div>
        <w:div w:id="2112314775">
          <w:marLeft w:val="0"/>
          <w:marRight w:val="0"/>
          <w:marTop w:val="0"/>
          <w:marBottom w:val="100"/>
          <w:divBdr>
            <w:top w:val="none" w:sz="0" w:space="0" w:color="auto"/>
            <w:left w:val="none" w:sz="0" w:space="0" w:color="auto"/>
            <w:bottom w:val="none" w:sz="0" w:space="0" w:color="auto"/>
            <w:right w:val="none" w:sz="0" w:space="0" w:color="auto"/>
          </w:divBdr>
        </w:div>
        <w:div w:id="364407626">
          <w:marLeft w:val="0"/>
          <w:marRight w:val="0"/>
          <w:marTop w:val="0"/>
          <w:marBottom w:val="100"/>
          <w:divBdr>
            <w:top w:val="none" w:sz="0" w:space="0" w:color="auto"/>
            <w:left w:val="none" w:sz="0" w:space="0" w:color="auto"/>
            <w:bottom w:val="none" w:sz="0" w:space="0" w:color="auto"/>
            <w:right w:val="none" w:sz="0" w:space="0" w:color="auto"/>
          </w:divBdr>
        </w:div>
        <w:div w:id="220750296">
          <w:marLeft w:val="0"/>
          <w:marRight w:val="0"/>
          <w:marTop w:val="0"/>
          <w:marBottom w:val="100"/>
          <w:divBdr>
            <w:top w:val="none" w:sz="0" w:space="0" w:color="auto"/>
            <w:left w:val="none" w:sz="0" w:space="0" w:color="auto"/>
            <w:bottom w:val="none" w:sz="0" w:space="0" w:color="auto"/>
            <w:right w:val="none" w:sz="0" w:space="0" w:color="auto"/>
          </w:divBdr>
        </w:div>
        <w:div w:id="891500046">
          <w:marLeft w:val="0"/>
          <w:marRight w:val="0"/>
          <w:marTop w:val="0"/>
          <w:marBottom w:val="100"/>
          <w:divBdr>
            <w:top w:val="none" w:sz="0" w:space="0" w:color="auto"/>
            <w:left w:val="none" w:sz="0" w:space="0" w:color="auto"/>
            <w:bottom w:val="none" w:sz="0" w:space="0" w:color="auto"/>
            <w:right w:val="none" w:sz="0" w:space="0" w:color="auto"/>
          </w:divBdr>
        </w:div>
        <w:div w:id="1064256240">
          <w:marLeft w:val="0"/>
          <w:marRight w:val="0"/>
          <w:marTop w:val="0"/>
          <w:marBottom w:val="100"/>
          <w:divBdr>
            <w:top w:val="none" w:sz="0" w:space="0" w:color="auto"/>
            <w:left w:val="none" w:sz="0" w:space="0" w:color="auto"/>
            <w:bottom w:val="none" w:sz="0" w:space="0" w:color="auto"/>
            <w:right w:val="none" w:sz="0" w:space="0" w:color="auto"/>
          </w:divBdr>
        </w:div>
        <w:div w:id="204299291">
          <w:marLeft w:val="0"/>
          <w:marRight w:val="0"/>
          <w:marTop w:val="0"/>
          <w:marBottom w:val="100"/>
          <w:divBdr>
            <w:top w:val="none" w:sz="0" w:space="0" w:color="auto"/>
            <w:left w:val="none" w:sz="0" w:space="0" w:color="auto"/>
            <w:bottom w:val="none" w:sz="0" w:space="0" w:color="auto"/>
            <w:right w:val="none" w:sz="0" w:space="0" w:color="auto"/>
          </w:divBdr>
        </w:div>
        <w:div w:id="388723319">
          <w:marLeft w:val="0"/>
          <w:marRight w:val="0"/>
          <w:marTop w:val="0"/>
          <w:marBottom w:val="100"/>
          <w:divBdr>
            <w:top w:val="none" w:sz="0" w:space="0" w:color="auto"/>
            <w:left w:val="none" w:sz="0" w:space="0" w:color="auto"/>
            <w:bottom w:val="none" w:sz="0" w:space="0" w:color="auto"/>
            <w:right w:val="none" w:sz="0" w:space="0" w:color="auto"/>
          </w:divBdr>
        </w:div>
        <w:div w:id="1984037035">
          <w:marLeft w:val="0"/>
          <w:marRight w:val="0"/>
          <w:marTop w:val="0"/>
          <w:marBottom w:val="100"/>
          <w:divBdr>
            <w:top w:val="none" w:sz="0" w:space="0" w:color="auto"/>
            <w:left w:val="none" w:sz="0" w:space="0" w:color="auto"/>
            <w:bottom w:val="none" w:sz="0" w:space="0" w:color="auto"/>
            <w:right w:val="none" w:sz="0" w:space="0" w:color="auto"/>
          </w:divBdr>
        </w:div>
        <w:div w:id="707334448">
          <w:marLeft w:val="0"/>
          <w:marRight w:val="0"/>
          <w:marTop w:val="0"/>
          <w:marBottom w:val="100"/>
          <w:divBdr>
            <w:top w:val="none" w:sz="0" w:space="0" w:color="auto"/>
            <w:left w:val="none" w:sz="0" w:space="0" w:color="auto"/>
            <w:bottom w:val="none" w:sz="0" w:space="0" w:color="auto"/>
            <w:right w:val="none" w:sz="0" w:space="0" w:color="auto"/>
          </w:divBdr>
        </w:div>
        <w:div w:id="1482622659">
          <w:marLeft w:val="0"/>
          <w:marRight w:val="0"/>
          <w:marTop w:val="0"/>
          <w:marBottom w:val="100"/>
          <w:divBdr>
            <w:top w:val="none" w:sz="0" w:space="0" w:color="auto"/>
            <w:left w:val="none" w:sz="0" w:space="0" w:color="auto"/>
            <w:bottom w:val="none" w:sz="0" w:space="0" w:color="auto"/>
            <w:right w:val="none" w:sz="0" w:space="0" w:color="auto"/>
          </w:divBdr>
        </w:div>
        <w:div w:id="1973360785">
          <w:marLeft w:val="0"/>
          <w:marRight w:val="0"/>
          <w:marTop w:val="0"/>
          <w:marBottom w:val="100"/>
          <w:divBdr>
            <w:top w:val="none" w:sz="0" w:space="0" w:color="auto"/>
            <w:left w:val="none" w:sz="0" w:space="0" w:color="auto"/>
            <w:bottom w:val="none" w:sz="0" w:space="0" w:color="auto"/>
            <w:right w:val="none" w:sz="0" w:space="0" w:color="auto"/>
          </w:divBdr>
        </w:div>
        <w:div w:id="2059550490">
          <w:marLeft w:val="0"/>
          <w:marRight w:val="0"/>
          <w:marTop w:val="0"/>
          <w:marBottom w:val="100"/>
          <w:divBdr>
            <w:top w:val="none" w:sz="0" w:space="0" w:color="auto"/>
            <w:left w:val="none" w:sz="0" w:space="0" w:color="auto"/>
            <w:bottom w:val="none" w:sz="0" w:space="0" w:color="auto"/>
            <w:right w:val="none" w:sz="0" w:space="0" w:color="auto"/>
          </w:divBdr>
        </w:div>
        <w:div w:id="1788814431">
          <w:marLeft w:val="0"/>
          <w:marRight w:val="0"/>
          <w:marTop w:val="0"/>
          <w:marBottom w:val="100"/>
          <w:divBdr>
            <w:top w:val="none" w:sz="0" w:space="0" w:color="auto"/>
            <w:left w:val="none" w:sz="0" w:space="0" w:color="auto"/>
            <w:bottom w:val="none" w:sz="0" w:space="0" w:color="auto"/>
            <w:right w:val="none" w:sz="0" w:space="0" w:color="auto"/>
          </w:divBdr>
        </w:div>
        <w:div w:id="1532838473">
          <w:marLeft w:val="0"/>
          <w:marRight w:val="0"/>
          <w:marTop w:val="0"/>
          <w:marBottom w:val="100"/>
          <w:divBdr>
            <w:top w:val="none" w:sz="0" w:space="0" w:color="auto"/>
            <w:left w:val="none" w:sz="0" w:space="0" w:color="auto"/>
            <w:bottom w:val="none" w:sz="0" w:space="0" w:color="auto"/>
            <w:right w:val="none" w:sz="0" w:space="0" w:color="auto"/>
          </w:divBdr>
        </w:div>
        <w:div w:id="2077196038">
          <w:marLeft w:val="0"/>
          <w:marRight w:val="0"/>
          <w:marTop w:val="0"/>
          <w:marBottom w:val="100"/>
          <w:divBdr>
            <w:top w:val="none" w:sz="0" w:space="0" w:color="auto"/>
            <w:left w:val="none" w:sz="0" w:space="0" w:color="auto"/>
            <w:bottom w:val="none" w:sz="0" w:space="0" w:color="auto"/>
            <w:right w:val="none" w:sz="0" w:space="0" w:color="auto"/>
          </w:divBdr>
        </w:div>
        <w:div w:id="1074860036">
          <w:marLeft w:val="0"/>
          <w:marRight w:val="0"/>
          <w:marTop w:val="0"/>
          <w:marBottom w:val="100"/>
          <w:divBdr>
            <w:top w:val="none" w:sz="0" w:space="0" w:color="auto"/>
            <w:left w:val="none" w:sz="0" w:space="0" w:color="auto"/>
            <w:bottom w:val="none" w:sz="0" w:space="0" w:color="auto"/>
            <w:right w:val="none" w:sz="0" w:space="0" w:color="auto"/>
          </w:divBdr>
        </w:div>
        <w:div w:id="2117090026">
          <w:marLeft w:val="0"/>
          <w:marRight w:val="0"/>
          <w:marTop w:val="0"/>
          <w:marBottom w:val="100"/>
          <w:divBdr>
            <w:top w:val="none" w:sz="0" w:space="0" w:color="auto"/>
            <w:left w:val="none" w:sz="0" w:space="0" w:color="auto"/>
            <w:bottom w:val="none" w:sz="0" w:space="0" w:color="auto"/>
            <w:right w:val="none" w:sz="0" w:space="0" w:color="auto"/>
          </w:divBdr>
        </w:div>
        <w:div w:id="1268586459">
          <w:marLeft w:val="0"/>
          <w:marRight w:val="0"/>
          <w:marTop w:val="0"/>
          <w:marBottom w:val="100"/>
          <w:divBdr>
            <w:top w:val="none" w:sz="0" w:space="0" w:color="auto"/>
            <w:left w:val="none" w:sz="0" w:space="0" w:color="auto"/>
            <w:bottom w:val="none" w:sz="0" w:space="0" w:color="auto"/>
            <w:right w:val="none" w:sz="0" w:space="0" w:color="auto"/>
          </w:divBdr>
        </w:div>
        <w:div w:id="683361206">
          <w:marLeft w:val="0"/>
          <w:marRight w:val="0"/>
          <w:marTop w:val="0"/>
          <w:marBottom w:val="100"/>
          <w:divBdr>
            <w:top w:val="none" w:sz="0" w:space="0" w:color="auto"/>
            <w:left w:val="none" w:sz="0" w:space="0" w:color="auto"/>
            <w:bottom w:val="none" w:sz="0" w:space="0" w:color="auto"/>
            <w:right w:val="none" w:sz="0" w:space="0" w:color="auto"/>
          </w:divBdr>
        </w:div>
        <w:div w:id="1201865841">
          <w:marLeft w:val="0"/>
          <w:marRight w:val="0"/>
          <w:marTop w:val="0"/>
          <w:marBottom w:val="100"/>
          <w:divBdr>
            <w:top w:val="none" w:sz="0" w:space="0" w:color="auto"/>
            <w:left w:val="none" w:sz="0" w:space="0" w:color="auto"/>
            <w:bottom w:val="none" w:sz="0" w:space="0" w:color="auto"/>
            <w:right w:val="none" w:sz="0" w:space="0" w:color="auto"/>
          </w:divBdr>
        </w:div>
        <w:div w:id="1606569763">
          <w:marLeft w:val="0"/>
          <w:marRight w:val="0"/>
          <w:marTop w:val="0"/>
          <w:marBottom w:val="100"/>
          <w:divBdr>
            <w:top w:val="none" w:sz="0" w:space="0" w:color="auto"/>
            <w:left w:val="none" w:sz="0" w:space="0" w:color="auto"/>
            <w:bottom w:val="none" w:sz="0" w:space="0" w:color="auto"/>
            <w:right w:val="none" w:sz="0" w:space="0" w:color="auto"/>
          </w:divBdr>
        </w:div>
        <w:div w:id="386221142">
          <w:marLeft w:val="0"/>
          <w:marRight w:val="0"/>
          <w:marTop w:val="0"/>
          <w:marBottom w:val="100"/>
          <w:divBdr>
            <w:top w:val="none" w:sz="0" w:space="0" w:color="auto"/>
            <w:left w:val="none" w:sz="0" w:space="0" w:color="auto"/>
            <w:bottom w:val="none" w:sz="0" w:space="0" w:color="auto"/>
            <w:right w:val="none" w:sz="0" w:space="0" w:color="auto"/>
          </w:divBdr>
        </w:div>
        <w:div w:id="1148933144">
          <w:marLeft w:val="0"/>
          <w:marRight w:val="0"/>
          <w:marTop w:val="0"/>
          <w:marBottom w:val="100"/>
          <w:divBdr>
            <w:top w:val="none" w:sz="0" w:space="0" w:color="auto"/>
            <w:left w:val="none" w:sz="0" w:space="0" w:color="auto"/>
            <w:bottom w:val="none" w:sz="0" w:space="0" w:color="auto"/>
            <w:right w:val="none" w:sz="0" w:space="0" w:color="auto"/>
          </w:divBdr>
        </w:div>
        <w:div w:id="1175459106">
          <w:marLeft w:val="0"/>
          <w:marRight w:val="0"/>
          <w:marTop w:val="0"/>
          <w:marBottom w:val="100"/>
          <w:divBdr>
            <w:top w:val="none" w:sz="0" w:space="0" w:color="auto"/>
            <w:left w:val="none" w:sz="0" w:space="0" w:color="auto"/>
            <w:bottom w:val="none" w:sz="0" w:space="0" w:color="auto"/>
            <w:right w:val="none" w:sz="0" w:space="0" w:color="auto"/>
          </w:divBdr>
        </w:div>
        <w:div w:id="916787145">
          <w:marLeft w:val="0"/>
          <w:marRight w:val="0"/>
          <w:marTop w:val="0"/>
          <w:marBottom w:val="100"/>
          <w:divBdr>
            <w:top w:val="none" w:sz="0" w:space="0" w:color="auto"/>
            <w:left w:val="none" w:sz="0" w:space="0" w:color="auto"/>
            <w:bottom w:val="none" w:sz="0" w:space="0" w:color="auto"/>
            <w:right w:val="none" w:sz="0" w:space="0" w:color="auto"/>
          </w:divBdr>
        </w:div>
        <w:div w:id="402065460">
          <w:marLeft w:val="0"/>
          <w:marRight w:val="0"/>
          <w:marTop w:val="0"/>
          <w:marBottom w:val="100"/>
          <w:divBdr>
            <w:top w:val="none" w:sz="0" w:space="0" w:color="auto"/>
            <w:left w:val="none" w:sz="0" w:space="0" w:color="auto"/>
            <w:bottom w:val="none" w:sz="0" w:space="0" w:color="auto"/>
            <w:right w:val="none" w:sz="0" w:space="0" w:color="auto"/>
          </w:divBdr>
        </w:div>
        <w:div w:id="1157460764">
          <w:marLeft w:val="0"/>
          <w:marRight w:val="0"/>
          <w:marTop w:val="0"/>
          <w:marBottom w:val="100"/>
          <w:divBdr>
            <w:top w:val="none" w:sz="0" w:space="0" w:color="auto"/>
            <w:left w:val="none" w:sz="0" w:space="0" w:color="auto"/>
            <w:bottom w:val="none" w:sz="0" w:space="0" w:color="auto"/>
            <w:right w:val="none" w:sz="0" w:space="0" w:color="auto"/>
          </w:divBdr>
        </w:div>
        <w:div w:id="325062526">
          <w:marLeft w:val="0"/>
          <w:marRight w:val="0"/>
          <w:marTop w:val="0"/>
          <w:marBottom w:val="100"/>
          <w:divBdr>
            <w:top w:val="none" w:sz="0" w:space="0" w:color="auto"/>
            <w:left w:val="none" w:sz="0" w:space="0" w:color="auto"/>
            <w:bottom w:val="none" w:sz="0" w:space="0" w:color="auto"/>
            <w:right w:val="none" w:sz="0" w:space="0" w:color="auto"/>
          </w:divBdr>
        </w:div>
        <w:div w:id="1868986556">
          <w:marLeft w:val="0"/>
          <w:marRight w:val="0"/>
          <w:marTop w:val="0"/>
          <w:marBottom w:val="100"/>
          <w:divBdr>
            <w:top w:val="none" w:sz="0" w:space="0" w:color="auto"/>
            <w:left w:val="none" w:sz="0" w:space="0" w:color="auto"/>
            <w:bottom w:val="none" w:sz="0" w:space="0" w:color="auto"/>
            <w:right w:val="none" w:sz="0" w:space="0" w:color="auto"/>
          </w:divBdr>
        </w:div>
        <w:div w:id="2029939237">
          <w:marLeft w:val="0"/>
          <w:marRight w:val="0"/>
          <w:marTop w:val="0"/>
          <w:marBottom w:val="100"/>
          <w:divBdr>
            <w:top w:val="none" w:sz="0" w:space="0" w:color="auto"/>
            <w:left w:val="none" w:sz="0" w:space="0" w:color="auto"/>
            <w:bottom w:val="none" w:sz="0" w:space="0" w:color="auto"/>
            <w:right w:val="none" w:sz="0" w:space="0" w:color="auto"/>
          </w:divBdr>
        </w:div>
        <w:div w:id="812723330">
          <w:marLeft w:val="0"/>
          <w:marRight w:val="0"/>
          <w:marTop w:val="0"/>
          <w:marBottom w:val="100"/>
          <w:divBdr>
            <w:top w:val="none" w:sz="0" w:space="0" w:color="auto"/>
            <w:left w:val="none" w:sz="0" w:space="0" w:color="auto"/>
            <w:bottom w:val="none" w:sz="0" w:space="0" w:color="auto"/>
            <w:right w:val="none" w:sz="0" w:space="0" w:color="auto"/>
          </w:divBdr>
        </w:div>
        <w:div w:id="2096629985">
          <w:marLeft w:val="0"/>
          <w:marRight w:val="0"/>
          <w:marTop w:val="0"/>
          <w:marBottom w:val="100"/>
          <w:divBdr>
            <w:top w:val="none" w:sz="0" w:space="0" w:color="auto"/>
            <w:left w:val="none" w:sz="0" w:space="0" w:color="auto"/>
            <w:bottom w:val="none" w:sz="0" w:space="0" w:color="auto"/>
            <w:right w:val="none" w:sz="0" w:space="0" w:color="auto"/>
          </w:divBdr>
        </w:div>
        <w:div w:id="767384761">
          <w:marLeft w:val="0"/>
          <w:marRight w:val="0"/>
          <w:marTop w:val="0"/>
          <w:marBottom w:val="100"/>
          <w:divBdr>
            <w:top w:val="none" w:sz="0" w:space="0" w:color="auto"/>
            <w:left w:val="none" w:sz="0" w:space="0" w:color="auto"/>
            <w:bottom w:val="none" w:sz="0" w:space="0" w:color="auto"/>
            <w:right w:val="none" w:sz="0" w:space="0" w:color="auto"/>
          </w:divBdr>
        </w:div>
        <w:div w:id="1189294640">
          <w:marLeft w:val="0"/>
          <w:marRight w:val="0"/>
          <w:marTop w:val="0"/>
          <w:marBottom w:val="100"/>
          <w:divBdr>
            <w:top w:val="none" w:sz="0" w:space="0" w:color="auto"/>
            <w:left w:val="none" w:sz="0" w:space="0" w:color="auto"/>
            <w:bottom w:val="none" w:sz="0" w:space="0" w:color="auto"/>
            <w:right w:val="none" w:sz="0" w:space="0" w:color="auto"/>
          </w:divBdr>
        </w:div>
        <w:div w:id="1794127196">
          <w:marLeft w:val="0"/>
          <w:marRight w:val="0"/>
          <w:marTop w:val="0"/>
          <w:marBottom w:val="100"/>
          <w:divBdr>
            <w:top w:val="none" w:sz="0" w:space="0" w:color="auto"/>
            <w:left w:val="none" w:sz="0" w:space="0" w:color="auto"/>
            <w:bottom w:val="none" w:sz="0" w:space="0" w:color="auto"/>
            <w:right w:val="none" w:sz="0" w:space="0" w:color="auto"/>
          </w:divBdr>
        </w:div>
        <w:div w:id="880173489">
          <w:marLeft w:val="0"/>
          <w:marRight w:val="0"/>
          <w:marTop w:val="0"/>
          <w:marBottom w:val="100"/>
          <w:divBdr>
            <w:top w:val="none" w:sz="0" w:space="0" w:color="auto"/>
            <w:left w:val="none" w:sz="0" w:space="0" w:color="auto"/>
            <w:bottom w:val="none" w:sz="0" w:space="0" w:color="auto"/>
            <w:right w:val="none" w:sz="0" w:space="0" w:color="auto"/>
          </w:divBdr>
        </w:div>
        <w:div w:id="1994411823">
          <w:marLeft w:val="0"/>
          <w:marRight w:val="0"/>
          <w:marTop w:val="0"/>
          <w:marBottom w:val="100"/>
          <w:divBdr>
            <w:top w:val="none" w:sz="0" w:space="0" w:color="auto"/>
            <w:left w:val="none" w:sz="0" w:space="0" w:color="auto"/>
            <w:bottom w:val="none" w:sz="0" w:space="0" w:color="auto"/>
            <w:right w:val="none" w:sz="0" w:space="0" w:color="auto"/>
          </w:divBdr>
        </w:div>
        <w:div w:id="1798180102">
          <w:marLeft w:val="0"/>
          <w:marRight w:val="0"/>
          <w:marTop w:val="0"/>
          <w:marBottom w:val="100"/>
          <w:divBdr>
            <w:top w:val="none" w:sz="0" w:space="0" w:color="auto"/>
            <w:left w:val="none" w:sz="0" w:space="0" w:color="auto"/>
            <w:bottom w:val="none" w:sz="0" w:space="0" w:color="auto"/>
            <w:right w:val="none" w:sz="0" w:space="0" w:color="auto"/>
          </w:divBdr>
        </w:div>
        <w:div w:id="643045714">
          <w:marLeft w:val="0"/>
          <w:marRight w:val="0"/>
          <w:marTop w:val="0"/>
          <w:marBottom w:val="100"/>
          <w:divBdr>
            <w:top w:val="none" w:sz="0" w:space="0" w:color="auto"/>
            <w:left w:val="none" w:sz="0" w:space="0" w:color="auto"/>
            <w:bottom w:val="none" w:sz="0" w:space="0" w:color="auto"/>
            <w:right w:val="none" w:sz="0" w:space="0" w:color="auto"/>
          </w:divBdr>
        </w:div>
        <w:div w:id="1658217710">
          <w:marLeft w:val="0"/>
          <w:marRight w:val="0"/>
          <w:marTop w:val="0"/>
          <w:marBottom w:val="100"/>
          <w:divBdr>
            <w:top w:val="none" w:sz="0" w:space="0" w:color="auto"/>
            <w:left w:val="none" w:sz="0" w:space="0" w:color="auto"/>
            <w:bottom w:val="none" w:sz="0" w:space="0" w:color="auto"/>
            <w:right w:val="none" w:sz="0" w:space="0" w:color="auto"/>
          </w:divBdr>
        </w:div>
        <w:div w:id="681132232">
          <w:marLeft w:val="0"/>
          <w:marRight w:val="0"/>
          <w:marTop w:val="0"/>
          <w:marBottom w:val="100"/>
          <w:divBdr>
            <w:top w:val="none" w:sz="0" w:space="0" w:color="auto"/>
            <w:left w:val="none" w:sz="0" w:space="0" w:color="auto"/>
            <w:bottom w:val="none" w:sz="0" w:space="0" w:color="auto"/>
            <w:right w:val="none" w:sz="0" w:space="0" w:color="auto"/>
          </w:divBdr>
        </w:div>
        <w:div w:id="1502618932">
          <w:marLeft w:val="0"/>
          <w:marRight w:val="0"/>
          <w:marTop w:val="0"/>
          <w:marBottom w:val="100"/>
          <w:divBdr>
            <w:top w:val="none" w:sz="0" w:space="0" w:color="auto"/>
            <w:left w:val="none" w:sz="0" w:space="0" w:color="auto"/>
            <w:bottom w:val="none" w:sz="0" w:space="0" w:color="auto"/>
            <w:right w:val="none" w:sz="0" w:space="0" w:color="auto"/>
          </w:divBdr>
        </w:div>
        <w:div w:id="1534802175">
          <w:marLeft w:val="0"/>
          <w:marRight w:val="0"/>
          <w:marTop w:val="0"/>
          <w:marBottom w:val="100"/>
          <w:divBdr>
            <w:top w:val="none" w:sz="0" w:space="0" w:color="auto"/>
            <w:left w:val="none" w:sz="0" w:space="0" w:color="auto"/>
            <w:bottom w:val="none" w:sz="0" w:space="0" w:color="auto"/>
            <w:right w:val="none" w:sz="0" w:space="0" w:color="auto"/>
          </w:divBdr>
        </w:div>
        <w:div w:id="412899967">
          <w:marLeft w:val="0"/>
          <w:marRight w:val="0"/>
          <w:marTop w:val="0"/>
          <w:marBottom w:val="100"/>
          <w:divBdr>
            <w:top w:val="none" w:sz="0" w:space="0" w:color="auto"/>
            <w:left w:val="none" w:sz="0" w:space="0" w:color="auto"/>
            <w:bottom w:val="none" w:sz="0" w:space="0" w:color="auto"/>
            <w:right w:val="none" w:sz="0" w:space="0" w:color="auto"/>
          </w:divBdr>
        </w:div>
        <w:div w:id="1860240962">
          <w:marLeft w:val="0"/>
          <w:marRight w:val="0"/>
          <w:marTop w:val="0"/>
          <w:marBottom w:val="100"/>
          <w:divBdr>
            <w:top w:val="none" w:sz="0" w:space="0" w:color="auto"/>
            <w:left w:val="none" w:sz="0" w:space="0" w:color="auto"/>
            <w:bottom w:val="none" w:sz="0" w:space="0" w:color="auto"/>
            <w:right w:val="none" w:sz="0" w:space="0" w:color="auto"/>
          </w:divBdr>
        </w:div>
        <w:div w:id="418329206">
          <w:marLeft w:val="0"/>
          <w:marRight w:val="0"/>
          <w:marTop w:val="0"/>
          <w:marBottom w:val="100"/>
          <w:divBdr>
            <w:top w:val="none" w:sz="0" w:space="0" w:color="auto"/>
            <w:left w:val="none" w:sz="0" w:space="0" w:color="auto"/>
            <w:bottom w:val="none" w:sz="0" w:space="0" w:color="auto"/>
            <w:right w:val="none" w:sz="0" w:space="0" w:color="auto"/>
          </w:divBdr>
        </w:div>
        <w:div w:id="1607884977">
          <w:marLeft w:val="0"/>
          <w:marRight w:val="0"/>
          <w:marTop w:val="0"/>
          <w:marBottom w:val="100"/>
          <w:divBdr>
            <w:top w:val="none" w:sz="0" w:space="0" w:color="auto"/>
            <w:left w:val="none" w:sz="0" w:space="0" w:color="auto"/>
            <w:bottom w:val="none" w:sz="0" w:space="0" w:color="auto"/>
            <w:right w:val="none" w:sz="0" w:space="0" w:color="auto"/>
          </w:divBdr>
        </w:div>
        <w:div w:id="347492262">
          <w:marLeft w:val="0"/>
          <w:marRight w:val="0"/>
          <w:marTop w:val="0"/>
          <w:marBottom w:val="100"/>
          <w:divBdr>
            <w:top w:val="none" w:sz="0" w:space="0" w:color="auto"/>
            <w:left w:val="none" w:sz="0" w:space="0" w:color="auto"/>
            <w:bottom w:val="none" w:sz="0" w:space="0" w:color="auto"/>
            <w:right w:val="none" w:sz="0" w:space="0" w:color="auto"/>
          </w:divBdr>
        </w:div>
        <w:div w:id="886338539">
          <w:marLeft w:val="0"/>
          <w:marRight w:val="0"/>
          <w:marTop w:val="0"/>
          <w:marBottom w:val="100"/>
          <w:divBdr>
            <w:top w:val="none" w:sz="0" w:space="0" w:color="auto"/>
            <w:left w:val="none" w:sz="0" w:space="0" w:color="auto"/>
            <w:bottom w:val="none" w:sz="0" w:space="0" w:color="auto"/>
            <w:right w:val="none" w:sz="0" w:space="0" w:color="auto"/>
          </w:divBdr>
        </w:div>
        <w:div w:id="899943778">
          <w:marLeft w:val="0"/>
          <w:marRight w:val="0"/>
          <w:marTop w:val="0"/>
          <w:marBottom w:val="100"/>
          <w:divBdr>
            <w:top w:val="none" w:sz="0" w:space="0" w:color="auto"/>
            <w:left w:val="none" w:sz="0" w:space="0" w:color="auto"/>
            <w:bottom w:val="none" w:sz="0" w:space="0" w:color="auto"/>
            <w:right w:val="none" w:sz="0" w:space="0" w:color="auto"/>
          </w:divBdr>
        </w:div>
        <w:div w:id="2005550942">
          <w:marLeft w:val="0"/>
          <w:marRight w:val="0"/>
          <w:marTop w:val="0"/>
          <w:marBottom w:val="100"/>
          <w:divBdr>
            <w:top w:val="none" w:sz="0" w:space="0" w:color="auto"/>
            <w:left w:val="none" w:sz="0" w:space="0" w:color="auto"/>
            <w:bottom w:val="none" w:sz="0" w:space="0" w:color="auto"/>
            <w:right w:val="none" w:sz="0" w:space="0" w:color="auto"/>
          </w:divBdr>
        </w:div>
        <w:div w:id="2100829955">
          <w:marLeft w:val="0"/>
          <w:marRight w:val="0"/>
          <w:marTop w:val="0"/>
          <w:marBottom w:val="100"/>
          <w:divBdr>
            <w:top w:val="none" w:sz="0" w:space="0" w:color="auto"/>
            <w:left w:val="none" w:sz="0" w:space="0" w:color="auto"/>
            <w:bottom w:val="none" w:sz="0" w:space="0" w:color="auto"/>
            <w:right w:val="none" w:sz="0" w:space="0" w:color="auto"/>
          </w:divBdr>
        </w:div>
        <w:div w:id="988558793">
          <w:marLeft w:val="0"/>
          <w:marRight w:val="0"/>
          <w:marTop w:val="0"/>
          <w:marBottom w:val="100"/>
          <w:divBdr>
            <w:top w:val="none" w:sz="0" w:space="0" w:color="auto"/>
            <w:left w:val="none" w:sz="0" w:space="0" w:color="auto"/>
            <w:bottom w:val="none" w:sz="0" w:space="0" w:color="auto"/>
            <w:right w:val="none" w:sz="0" w:space="0" w:color="auto"/>
          </w:divBdr>
        </w:div>
        <w:div w:id="1832795157">
          <w:marLeft w:val="0"/>
          <w:marRight w:val="0"/>
          <w:marTop w:val="0"/>
          <w:marBottom w:val="100"/>
          <w:divBdr>
            <w:top w:val="none" w:sz="0" w:space="0" w:color="auto"/>
            <w:left w:val="none" w:sz="0" w:space="0" w:color="auto"/>
            <w:bottom w:val="none" w:sz="0" w:space="0" w:color="auto"/>
            <w:right w:val="none" w:sz="0" w:space="0" w:color="auto"/>
          </w:divBdr>
        </w:div>
        <w:div w:id="289288125">
          <w:marLeft w:val="0"/>
          <w:marRight w:val="0"/>
          <w:marTop w:val="0"/>
          <w:marBottom w:val="100"/>
          <w:divBdr>
            <w:top w:val="none" w:sz="0" w:space="0" w:color="auto"/>
            <w:left w:val="none" w:sz="0" w:space="0" w:color="auto"/>
            <w:bottom w:val="none" w:sz="0" w:space="0" w:color="auto"/>
            <w:right w:val="none" w:sz="0" w:space="0" w:color="auto"/>
          </w:divBdr>
        </w:div>
        <w:div w:id="229579761">
          <w:marLeft w:val="0"/>
          <w:marRight w:val="0"/>
          <w:marTop w:val="0"/>
          <w:marBottom w:val="100"/>
          <w:divBdr>
            <w:top w:val="none" w:sz="0" w:space="0" w:color="auto"/>
            <w:left w:val="none" w:sz="0" w:space="0" w:color="auto"/>
            <w:bottom w:val="none" w:sz="0" w:space="0" w:color="auto"/>
            <w:right w:val="none" w:sz="0" w:space="0" w:color="auto"/>
          </w:divBdr>
        </w:div>
        <w:div w:id="2074353888">
          <w:marLeft w:val="0"/>
          <w:marRight w:val="0"/>
          <w:marTop w:val="0"/>
          <w:marBottom w:val="100"/>
          <w:divBdr>
            <w:top w:val="none" w:sz="0" w:space="0" w:color="auto"/>
            <w:left w:val="none" w:sz="0" w:space="0" w:color="auto"/>
            <w:bottom w:val="none" w:sz="0" w:space="0" w:color="auto"/>
            <w:right w:val="none" w:sz="0" w:space="0" w:color="auto"/>
          </w:divBdr>
        </w:div>
        <w:div w:id="1336886355">
          <w:marLeft w:val="0"/>
          <w:marRight w:val="0"/>
          <w:marTop w:val="0"/>
          <w:marBottom w:val="100"/>
          <w:divBdr>
            <w:top w:val="none" w:sz="0" w:space="0" w:color="auto"/>
            <w:left w:val="none" w:sz="0" w:space="0" w:color="auto"/>
            <w:bottom w:val="none" w:sz="0" w:space="0" w:color="auto"/>
            <w:right w:val="none" w:sz="0" w:space="0" w:color="auto"/>
          </w:divBdr>
        </w:div>
        <w:div w:id="1318922772">
          <w:marLeft w:val="0"/>
          <w:marRight w:val="0"/>
          <w:marTop w:val="0"/>
          <w:marBottom w:val="100"/>
          <w:divBdr>
            <w:top w:val="none" w:sz="0" w:space="0" w:color="auto"/>
            <w:left w:val="none" w:sz="0" w:space="0" w:color="auto"/>
            <w:bottom w:val="none" w:sz="0" w:space="0" w:color="auto"/>
            <w:right w:val="none" w:sz="0" w:space="0" w:color="auto"/>
          </w:divBdr>
        </w:div>
        <w:div w:id="1588734671">
          <w:marLeft w:val="0"/>
          <w:marRight w:val="0"/>
          <w:marTop w:val="0"/>
          <w:marBottom w:val="100"/>
          <w:divBdr>
            <w:top w:val="none" w:sz="0" w:space="0" w:color="auto"/>
            <w:left w:val="none" w:sz="0" w:space="0" w:color="auto"/>
            <w:bottom w:val="none" w:sz="0" w:space="0" w:color="auto"/>
            <w:right w:val="none" w:sz="0" w:space="0" w:color="auto"/>
          </w:divBdr>
        </w:div>
        <w:div w:id="1798260988">
          <w:marLeft w:val="0"/>
          <w:marRight w:val="0"/>
          <w:marTop w:val="0"/>
          <w:marBottom w:val="100"/>
          <w:divBdr>
            <w:top w:val="none" w:sz="0" w:space="0" w:color="auto"/>
            <w:left w:val="none" w:sz="0" w:space="0" w:color="auto"/>
            <w:bottom w:val="none" w:sz="0" w:space="0" w:color="auto"/>
            <w:right w:val="none" w:sz="0" w:space="0" w:color="auto"/>
          </w:divBdr>
        </w:div>
        <w:div w:id="405764405">
          <w:marLeft w:val="0"/>
          <w:marRight w:val="0"/>
          <w:marTop w:val="0"/>
          <w:marBottom w:val="100"/>
          <w:divBdr>
            <w:top w:val="none" w:sz="0" w:space="0" w:color="auto"/>
            <w:left w:val="none" w:sz="0" w:space="0" w:color="auto"/>
            <w:bottom w:val="none" w:sz="0" w:space="0" w:color="auto"/>
            <w:right w:val="none" w:sz="0" w:space="0" w:color="auto"/>
          </w:divBdr>
        </w:div>
        <w:div w:id="2145780067">
          <w:marLeft w:val="0"/>
          <w:marRight w:val="0"/>
          <w:marTop w:val="0"/>
          <w:marBottom w:val="100"/>
          <w:divBdr>
            <w:top w:val="none" w:sz="0" w:space="0" w:color="auto"/>
            <w:left w:val="none" w:sz="0" w:space="0" w:color="auto"/>
            <w:bottom w:val="none" w:sz="0" w:space="0" w:color="auto"/>
            <w:right w:val="none" w:sz="0" w:space="0" w:color="auto"/>
          </w:divBdr>
        </w:div>
        <w:div w:id="866138269">
          <w:marLeft w:val="0"/>
          <w:marRight w:val="0"/>
          <w:marTop w:val="0"/>
          <w:marBottom w:val="100"/>
          <w:divBdr>
            <w:top w:val="none" w:sz="0" w:space="0" w:color="auto"/>
            <w:left w:val="none" w:sz="0" w:space="0" w:color="auto"/>
            <w:bottom w:val="none" w:sz="0" w:space="0" w:color="auto"/>
            <w:right w:val="none" w:sz="0" w:space="0" w:color="auto"/>
          </w:divBdr>
        </w:div>
        <w:div w:id="1988892724">
          <w:marLeft w:val="0"/>
          <w:marRight w:val="0"/>
          <w:marTop w:val="0"/>
          <w:marBottom w:val="100"/>
          <w:divBdr>
            <w:top w:val="none" w:sz="0" w:space="0" w:color="auto"/>
            <w:left w:val="none" w:sz="0" w:space="0" w:color="auto"/>
            <w:bottom w:val="none" w:sz="0" w:space="0" w:color="auto"/>
            <w:right w:val="none" w:sz="0" w:space="0" w:color="auto"/>
          </w:divBdr>
        </w:div>
        <w:div w:id="209152781">
          <w:marLeft w:val="0"/>
          <w:marRight w:val="0"/>
          <w:marTop w:val="0"/>
          <w:marBottom w:val="100"/>
          <w:divBdr>
            <w:top w:val="none" w:sz="0" w:space="0" w:color="auto"/>
            <w:left w:val="none" w:sz="0" w:space="0" w:color="auto"/>
            <w:bottom w:val="none" w:sz="0" w:space="0" w:color="auto"/>
            <w:right w:val="none" w:sz="0" w:space="0" w:color="auto"/>
          </w:divBdr>
        </w:div>
        <w:div w:id="212545443">
          <w:marLeft w:val="0"/>
          <w:marRight w:val="0"/>
          <w:marTop w:val="0"/>
          <w:marBottom w:val="100"/>
          <w:divBdr>
            <w:top w:val="none" w:sz="0" w:space="0" w:color="auto"/>
            <w:left w:val="none" w:sz="0" w:space="0" w:color="auto"/>
            <w:bottom w:val="none" w:sz="0" w:space="0" w:color="auto"/>
            <w:right w:val="none" w:sz="0" w:space="0" w:color="auto"/>
          </w:divBdr>
        </w:div>
        <w:div w:id="464349085">
          <w:marLeft w:val="0"/>
          <w:marRight w:val="0"/>
          <w:marTop w:val="0"/>
          <w:marBottom w:val="100"/>
          <w:divBdr>
            <w:top w:val="none" w:sz="0" w:space="0" w:color="auto"/>
            <w:left w:val="none" w:sz="0" w:space="0" w:color="auto"/>
            <w:bottom w:val="none" w:sz="0" w:space="0" w:color="auto"/>
            <w:right w:val="none" w:sz="0" w:space="0" w:color="auto"/>
          </w:divBdr>
        </w:div>
        <w:div w:id="223608923">
          <w:marLeft w:val="0"/>
          <w:marRight w:val="0"/>
          <w:marTop w:val="0"/>
          <w:marBottom w:val="100"/>
          <w:divBdr>
            <w:top w:val="none" w:sz="0" w:space="0" w:color="auto"/>
            <w:left w:val="none" w:sz="0" w:space="0" w:color="auto"/>
            <w:bottom w:val="none" w:sz="0" w:space="0" w:color="auto"/>
            <w:right w:val="none" w:sz="0" w:space="0" w:color="auto"/>
          </w:divBdr>
        </w:div>
        <w:div w:id="878469967">
          <w:marLeft w:val="0"/>
          <w:marRight w:val="0"/>
          <w:marTop w:val="0"/>
          <w:marBottom w:val="100"/>
          <w:divBdr>
            <w:top w:val="none" w:sz="0" w:space="0" w:color="auto"/>
            <w:left w:val="none" w:sz="0" w:space="0" w:color="auto"/>
            <w:bottom w:val="none" w:sz="0" w:space="0" w:color="auto"/>
            <w:right w:val="none" w:sz="0" w:space="0" w:color="auto"/>
          </w:divBdr>
        </w:div>
        <w:div w:id="1992098663">
          <w:marLeft w:val="0"/>
          <w:marRight w:val="0"/>
          <w:marTop w:val="0"/>
          <w:marBottom w:val="100"/>
          <w:divBdr>
            <w:top w:val="none" w:sz="0" w:space="0" w:color="auto"/>
            <w:left w:val="none" w:sz="0" w:space="0" w:color="auto"/>
            <w:bottom w:val="none" w:sz="0" w:space="0" w:color="auto"/>
            <w:right w:val="none" w:sz="0" w:space="0" w:color="auto"/>
          </w:divBdr>
        </w:div>
        <w:div w:id="524831874">
          <w:marLeft w:val="0"/>
          <w:marRight w:val="0"/>
          <w:marTop w:val="0"/>
          <w:marBottom w:val="100"/>
          <w:divBdr>
            <w:top w:val="none" w:sz="0" w:space="0" w:color="auto"/>
            <w:left w:val="none" w:sz="0" w:space="0" w:color="auto"/>
            <w:bottom w:val="none" w:sz="0" w:space="0" w:color="auto"/>
            <w:right w:val="none" w:sz="0" w:space="0" w:color="auto"/>
          </w:divBdr>
        </w:div>
        <w:div w:id="706418218">
          <w:marLeft w:val="0"/>
          <w:marRight w:val="0"/>
          <w:marTop w:val="0"/>
          <w:marBottom w:val="100"/>
          <w:divBdr>
            <w:top w:val="none" w:sz="0" w:space="0" w:color="auto"/>
            <w:left w:val="none" w:sz="0" w:space="0" w:color="auto"/>
            <w:bottom w:val="none" w:sz="0" w:space="0" w:color="auto"/>
            <w:right w:val="none" w:sz="0" w:space="0" w:color="auto"/>
          </w:divBdr>
        </w:div>
        <w:div w:id="1268928772">
          <w:marLeft w:val="0"/>
          <w:marRight w:val="0"/>
          <w:marTop w:val="0"/>
          <w:marBottom w:val="100"/>
          <w:divBdr>
            <w:top w:val="none" w:sz="0" w:space="0" w:color="auto"/>
            <w:left w:val="none" w:sz="0" w:space="0" w:color="auto"/>
            <w:bottom w:val="none" w:sz="0" w:space="0" w:color="auto"/>
            <w:right w:val="none" w:sz="0" w:space="0" w:color="auto"/>
          </w:divBdr>
        </w:div>
        <w:div w:id="761989894">
          <w:marLeft w:val="0"/>
          <w:marRight w:val="0"/>
          <w:marTop w:val="0"/>
          <w:marBottom w:val="100"/>
          <w:divBdr>
            <w:top w:val="none" w:sz="0" w:space="0" w:color="auto"/>
            <w:left w:val="none" w:sz="0" w:space="0" w:color="auto"/>
            <w:bottom w:val="none" w:sz="0" w:space="0" w:color="auto"/>
            <w:right w:val="none" w:sz="0" w:space="0" w:color="auto"/>
          </w:divBdr>
        </w:div>
        <w:div w:id="1631785933">
          <w:marLeft w:val="0"/>
          <w:marRight w:val="0"/>
          <w:marTop w:val="0"/>
          <w:marBottom w:val="100"/>
          <w:divBdr>
            <w:top w:val="none" w:sz="0" w:space="0" w:color="auto"/>
            <w:left w:val="none" w:sz="0" w:space="0" w:color="auto"/>
            <w:bottom w:val="none" w:sz="0" w:space="0" w:color="auto"/>
            <w:right w:val="none" w:sz="0" w:space="0" w:color="auto"/>
          </w:divBdr>
        </w:div>
        <w:div w:id="551189120">
          <w:marLeft w:val="0"/>
          <w:marRight w:val="0"/>
          <w:marTop w:val="0"/>
          <w:marBottom w:val="100"/>
          <w:divBdr>
            <w:top w:val="none" w:sz="0" w:space="0" w:color="auto"/>
            <w:left w:val="none" w:sz="0" w:space="0" w:color="auto"/>
            <w:bottom w:val="none" w:sz="0" w:space="0" w:color="auto"/>
            <w:right w:val="none" w:sz="0" w:space="0" w:color="auto"/>
          </w:divBdr>
        </w:div>
        <w:div w:id="1068922624">
          <w:marLeft w:val="0"/>
          <w:marRight w:val="0"/>
          <w:marTop w:val="0"/>
          <w:marBottom w:val="100"/>
          <w:divBdr>
            <w:top w:val="none" w:sz="0" w:space="0" w:color="auto"/>
            <w:left w:val="none" w:sz="0" w:space="0" w:color="auto"/>
            <w:bottom w:val="none" w:sz="0" w:space="0" w:color="auto"/>
            <w:right w:val="none" w:sz="0" w:space="0" w:color="auto"/>
          </w:divBdr>
        </w:div>
        <w:div w:id="663165866">
          <w:marLeft w:val="0"/>
          <w:marRight w:val="0"/>
          <w:marTop w:val="0"/>
          <w:marBottom w:val="200"/>
          <w:divBdr>
            <w:top w:val="none" w:sz="0" w:space="0" w:color="auto"/>
            <w:left w:val="none" w:sz="0" w:space="0" w:color="auto"/>
            <w:bottom w:val="none" w:sz="0" w:space="0" w:color="auto"/>
            <w:right w:val="none" w:sz="0" w:space="0" w:color="auto"/>
          </w:divBdr>
        </w:div>
        <w:div w:id="1492677144">
          <w:marLeft w:val="0"/>
          <w:marRight w:val="0"/>
          <w:marTop w:val="0"/>
          <w:marBottom w:val="200"/>
          <w:divBdr>
            <w:top w:val="none" w:sz="0" w:space="0" w:color="auto"/>
            <w:left w:val="none" w:sz="0" w:space="0" w:color="auto"/>
            <w:bottom w:val="none" w:sz="0" w:space="0" w:color="auto"/>
            <w:right w:val="none" w:sz="0" w:space="0" w:color="auto"/>
          </w:divBdr>
        </w:div>
        <w:div w:id="494690254">
          <w:marLeft w:val="0"/>
          <w:marRight w:val="0"/>
          <w:marTop w:val="0"/>
          <w:marBottom w:val="100"/>
          <w:divBdr>
            <w:top w:val="none" w:sz="0" w:space="0" w:color="auto"/>
            <w:left w:val="none" w:sz="0" w:space="0" w:color="auto"/>
            <w:bottom w:val="none" w:sz="0" w:space="0" w:color="auto"/>
            <w:right w:val="none" w:sz="0" w:space="0" w:color="auto"/>
          </w:divBdr>
        </w:div>
        <w:div w:id="426579604">
          <w:marLeft w:val="0"/>
          <w:marRight w:val="0"/>
          <w:marTop w:val="0"/>
          <w:marBottom w:val="100"/>
          <w:divBdr>
            <w:top w:val="none" w:sz="0" w:space="0" w:color="auto"/>
            <w:left w:val="none" w:sz="0" w:space="0" w:color="auto"/>
            <w:bottom w:val="none" w:sz="0" w:space="0" w:color="auto"/>
            <w:right w:val="none" w:sz="0" w:space="0" w:color="auto"/>
          </w:divBdr>
        </w:div>
        <w:div w:id="772631205">
          <w:marLeft w:val="0"/>
          <w:marRight w:val="0"/>
          <w:marTop w:val="0"/>
          <w:marBottom w:val="100"/>
          <w:divBdr>
            <w:top w:val="none" w:sz="0" w:space="0" w:color="auto"/>
            <w:left w:val="none" w:sz="0" w:space="0" w:color="auto"/>
            <w:bottom w:val="none" w:sz="0" w:space="0" w:color="auto"/>
            <w:right w:val="none" w:sz="0" w:space="0" w:color="auto"/>
          </w:divBdr>
        </w:div>
        <w:div w:id="1491143175">
          <w:marLeft w:val="0"/>
          <w:marRight w:val="0"/>
          <w:marTop w:val="0"/>
          <w:marBottom w:val="100"/>
          <w:divBdr>
            <w:top w:val="none" w:sz="0" w:space="0" w:color="auto"/>
            <w:left w:val="none" w:sz="0" w:space="0" w:color="auto"/>
            <w:bottom w:val="none" w:sz="0" w:space="0" w:color="auto"/>
            <w:right w:val="none" w:sz="0" w:space="0" w:color="auto"/>
          </w:divBdr>
        </w:div>
        <w:div w:id="743649064">
          <w:marLeft w:val="0"/>
          <w:marRight w:val="0"/>
          <w:marTop w:val="0"/>
          <w:marBottom w:val="100"/>
          <w:divBdr>
            <w:top w:val="none" w:sz="0" w:space="0" w:color="auto"/>
            <w:left w:val="none" w:sz="0" w:space="0" w:color="auto"/>
            <w:bottom w:val="none" w:sz="0" w:space="0" w:color="auto"/>
            <w:right w:val="none" w:sz="0" w:space="0" w:color="auto"/>
          </w:divBdr>
        </w:div>
        <w:div w:id="473300996">
          <w:marLeft w:val="0"/>
          <w:marRight w:val="0"/>
          <w:marTop w:val="0"/>
          <w:marBottom w:val="100"/>
          <w:divBdr>
            <w:top w:val="none" w:sz="0" w:space="0" w:color="auto"/>
            <w:left w:val="none" w:sz="0" w:space="0" w:color="auto"/>
            <w:bottom w:val="none" w:sz="0" w:space="0" w:color="auto"/>
            <w:right w:val="none" w:sz="0" w:space="0" w:color="auto"/>
          </w:divBdr>
        </w:div>
        <w:div w:id="484395324">
          <w:marLeft w:val="0"/>
          <w:marRight w:val="0"/>
          <w:marTop w:val="0"/>
          <w:marBottom w:val="100"/>
          <w:divBdr>
            <w:top w:val="none" w:sz="0" w:space="0" w:color="auto"/>
            <w:left w:val="none" w:sz="0" w:space="0" w:color="auto"/>
            <w:bottom w:val="none" w:sz="0" w:space="0" w:color="auto"/>
            <w:right w:val="none" w:sz="0" w:space="0" w:color="auto"/>
          </w:divBdr>
        </w:div>
        <w:div w:id="640354369">
          <w:marLeft w:val="0"/>
          <w:marRight w:val="0"/>
          <w:marTop w:val="0"/>
          <w:marBottom w:val="100"/>
          <w:divBdr>
            <w:top w:val="none" w:sz="0" w:space="0" w:color="auto"/>
            <w:left w:val="none" w:sz="0" w:space="0" w:color="auto"/>
            <w:bottom w:val="none" w:sz="0" w:space="0" w:color="auto"/>
            <w:right w:val="none" w:sz="0" w:space="0" w:color="auto"/>
          </w:divBdr>
        </w:div>
        <w:div w:id="927035717">
          <w:marLeft w:val="0"/>
          <w:marRight w:val="0"/>
          <w:marTop w:val="0"/>
          <w:marBottom w:val="100"/>
          <w:divBdr>
            <w:top w:val="none" w:sz="0" w:space="0" w:color="auto"/>
            <w:left w:val="none" w:sz="0" w:space="0" w:color="auto"/>
            <w:bottom w:val="none" w:sz="0" w:space="0" w:color="auto"/>
            <w:right w:val="none" w:sz="0" w:space="0" w:color="auto"/>
          </w:divBdr>
        </w:div>
        <w:div w:id="437985467">
          <w:marLeft w:val="0"/>
          <w:marRight w:val="0"/>
          <w:marTop w:val="0"/>
          <w:marBottom w:val="100"/>
          <w:divBdr>
            <w:top w:val="none" w:sz="0" w:space="0" w:color="auto"/>
            <w:left w:val="none" w:sz="0" w:space="0" w:color="auto"/>
            <w:bottom w:val="none" w:sz="0" w:space="0" w:color="auto"/>
            <w:right w:val="none" w:sz="0" w:space="0" w:color="auto"/>
          </w:divBdr>
        </w:div>
        <w:div w:id="837579335">
          <w:marLeft w:val="0"/>
          <w:marRight w:val="0"/>
          <w:marTop w:val="0"/>
          <w:marBottom w:val="100"/>
          <w:divBdr>
            <w:top w:val="none" w:sz="0" w:space="0" w:color="auto"/>
            <w:left w:val="none" w:sz="0" w:space="0" w:color="auto"/>
            <w:bottom w:val="none" w:sz="0" w:space="0" w:color="auto"/>
            <w:right w:val="none" w:sz="0" w:space="0" w:color="auto"/>
          </w:divBdr>
        </w:div>
        <w:div w:id="958074245">
          <w:marLeft w:val="0"/>
          <w:marRight w:val="0"/>
          <w:marTop w:val="0"/>
          <w:marBottom w:val="100"/>
          <w:divBdr>
            <w:top w:val="none" w:sz="0" w:space="0" w:color="auto"/>
            <w:left w:val="none" w:sz="0" w:space="0" w:color="auto"/>
            <w:bottom w:val="none" w:sz="0" w:space="0" w:color="auto"/>
            <w:right w:val="none" w:sz="0" w:space="0" w:color="auto"/>
          </w:divBdr>
        </w:div>
        <w:div w:id="589462340">
          <w:marLeft w:val="0"/>
          <w:marRight w:val="0"/>
          <w:marTop w:val="0"/>
          <w:marBottom w:val="100"/>
          <w:divBdr>
            <w:top w:val="none" w:sz="0" w:space="0" w:color="auto"/>
            <w:left w:val="none" w:sz="0" w:space="0" w:color="auto"/>
            <w:bottom w:val="none" w:sz="0" w:space="0" w:color="auto"/>
            <w:right w:val="none" w:sz="0" w:space="0" w:color="auto"/>
          </w:divBdr>
        </w:div>
        <w:div w:id="258024269">
          <w:marLeft w:val="0"/>
          <w:marRight w:val="0"/>
          <w:marTop w:val="0"/>
          <w:marBottom w:val="100"/>
          <w:divBdr>
            <w:top w:val="none" w:sz="0" w:space="0" w:color="auto"/>
            <w:left w:val="none" w:sz="0" w:space="0" w:color="auto"/>
            <w:bottom w:val="none" w:sz="0" w:space="0" w:color="auto"/>
            <w:right w:val="none" w:sz="0" w:space="0" w:color="auto"/>
          </w:divBdr>
        </w:div>
        <w:div w:id="1667514880">
          <w:marLeft w:val="0"/>
          <w:marRight w:val="0"/>
          <w:marTop w:val="0"/>
          <w:marBottom w:val="100"/>
          <w:divBdr>
            <w:top w:val="none" w:sz="0" w:space="0" w:color="auto"/>
            <w:left w:val="none" w:sz="0" w:space="0" w:color="auto"/>
            <w:bottom w:val="none" w:sz="0" w:space="0" w:color="auto"/>
            <w:right w:val="none" w:sz="0" w:space="0" w:color="auto"/>
          </w:divBdr>
        </w:div>
        <w:div w:id="474296750">
          <w:marLeft w:val="0"/>
          <w:marRight w:val="0"/>
          <w:marTop w:val="0"/>
          <w:marBottom w:val="100"/>
          <w:divBdr>
            <w:top w:val="none" w:sz="0" w:space="0" w:color="auto"/>
            <w:left w:val="none" w:sz="0" w:space="0" w:color="auto"/>
            <w:bottom w:val="none" w:sz="0" w:space="0" w:color="auto"/>
            <w:right w:val="none" w:sz="0" w:space="0" w:color="auto"/>
          </w:divBdr>
        </w:div>
        <w:div w:id="2047564615">
          <w:marLeft w:val="0"/>
          <w:marRight w:val="0"/>
          <w:marTop w:val="0"/>
          <w:marBottom w:val="100"/>
          <w:divBdr>
            <w:top w:val="none" w:sz="0" w:space="0" w:color="auto"/>
            <w:left w:val="none" w:sz="0" w:space="0" w:color="auto"/>
            <w:bottom w:val="none" w:sz="0" w:space="0" w:color="auto"/>
            <w:right w:val="none" w:sz="0" w:space="0" w:color="auto"/>
          </w:divBdr>
        </w:div>
        <w:div w:id="1626886203">
          <w:marLeft w:val="0"/>
          <w:marRight w:val="0"/>
          <w:marTop w:val="0"/>
          <w:marBottom w:val="100"/>
          <w:divBdr>
            <w:top w:val="none" w:sz="0" w:space="0" w:color="auto"/>
            <w:left w:val="none" w:sz="0" w:space="0" w:color="auto"/>
            <w:bottom w:val="none" w:sz="0" w:space="0" w:color="auto"/>
            <w:right w:val="none" w:sz="0" w:space="0" w:color="auto"/>
          </w:divBdr>
        </w:div>
        <w:div w:id="332075883">
          <w:marLeft w:val="0"/>
          <w:marRight w:val="0"/>
          <w:marTop w:val="0"/>
          <w:marBottom w:val="100"/>
          <w:divBdr>
            <w:top w:val="none" w:sz="0" w:space="0" w:color="auto"/>
            <w:left w:val="none" w:sz="0" w:space="0" w:color="auto"/>
            <w:bottom w:val="none" w:sz="0" w:space="0" w:color="auto"/>
            <w:right w:val="none" w:sz="0" w:space="0" w:color="auto"/>
          </w:divBdr>
        </w:div>
        <w:div w:id="205794362">
          <w:marLeft w:val="0"/>
          <w:marRight w:val="0"/>
          <w:marTop w:val="0"/>
          <w:marBottom w:val="100"/>
          <w:divBdr>
            <w:top w:val="none" w:sz="0" w:space="0" w:color="auto"/>
            <w:left w:val="none" w:sz="0" w:space="0" w:color="auto"/>
            <w:bottom w:val="none" w:sz="0" w:space="0" w:color="auto"/>
            <w:right w:val="none" w:sz="0" w:space="0" w:color="auto"/>
          </w:divBdr>
        </w:div>
        <w:div w:id="836264537">
          <w:marLeft w:val="0"/>
          <w:marRight w:val="0"/>
          <w:marTop w:val="0"/>
          <w:marBottom w:val="100"/>
          <w:divBdr>
            <w:top w:val="none" w:sz="0" w:space="0" w:color="auto"/>
            <w:left w:val="none" w:sz="0" w:space="0" w:color="auto"/>
            <w:bottom w:val="none" w:sz="0" w:space="0" w:color="auto"/>
            <w:right w:val="none" w:sz="0" w:space="0" w:color="auto"/>
          </w:divBdr>
        </w:div>
        <w:div w:id="327515900">
          <w:marLeft w:val="0"/>
          <w:marRight w:val="0"/>
          <w:marTop w:val="0"/>
          <w:marBottom w:val="100"/>
          <w:divBdr>
            <w:top w:val="none" w:sz="0" w:space="0" w:color="auto"/>
            <w:left w:val="none" w:sz="0" w:space="0" w:color="auto"/>
            <w:bottom w:val="none" w:sz="0" w:space="0" w:color="auto"/>
            <w:right w:val="none" w:sz="0" w:space="0" w:color="auto"/>
          </w:divBdr>
        </w:div>
        <w:div w:id="1229805209">
          <w:marLeft w:val="0"/>
          <w:marRight w:val="0"/>
          <w:marTop w:val="0"/>
          <w:marBottom w:val="100"/>
          <w:divBdr>
            <w:top w:val="none" w:sz="0" w:space="0" w:color="auto"/>
            <w:left w:val="none" w:sz="0" w:space="0" w:color="auto"/>
            <w:bottom w:val="none" w:sz="0" w:space="0" w:color="auto"/>
            <w:right w:val="none" w:sz="0" w:space="0" w:color="auto"/>
          </w:divBdr>
        </w:div>
        <w:div w:id="1285162236">
          <w:marLeft w:val="0"/>
          <w:marRight w:val="0"/>
          <w:marTop w:val="0"/>
          <w:marBottom w:val="100"/>
          <w:divBdr>
            <w:top w:val="none" w:sz="0" w:space="0" w:color="auto"/>
            <w:left w:val="none" w:sz="0" w:space="0" w:color="auto"/>
            <w:bottom w:val="none" w:sz="0" w:space="0" w:color="auto"/>
            <w:right w:val="none" w:sz="0" w:space="0" w:color="auto"/>
          </w:divBdr>
        </w:div>
        <w:div w:id="1262253642">
          <w:marLeft w:val="0"/>
          <w:marRight w:val="0"/>
          <w:marTop w:val="0"/>
          <w:marBottom w:val="100"/>
          <w:divBdr>
            <w:top w:val="none" w:sz="0" w:space="0" w:color="auto"/>
            <w:left w:val="none" w:sz="0" w:space="0" w:color="auto"/>
            <w:bottom w:val="none" w:sz="0" w:space="0" w:color="auto"/>
            <w:right w:val="none" w:sz="0" w:space="0" w:color="auto"/>
          </w:divBdr>
        </w:div>
        <w:div w:id="665939311">
          <w:marLeft w:val="0"/>
          <w:marRight w:val="0"/>
          <w:marTop w:val="0"/>
          <w:marBottom w:val="100"/>
          <w:divBdr>
            <w:top w:val="none" w:sz="0" w:space="0" w:color="auto"/>
            <w:left w:val="none" w:sz="0" w:space="0" w:color="auto"/>
            <w:bottom w:val="none" w:sz="0" w:space="0" w:color="auto"/>
            <w:right w:val="none" w:sz="0" w:space="0" w:color="auto"/>
          </w:divBdr>
        </w:div>
        <w:div w:id="1607733855">
          <w:marLeft w:val="0"/>
          <w:marRight w:val="0"/>
          <w:marTop w:val="0"/>
          <w:marBottom w:val="100"/>
          <w:divBdr>
            <w:top w:val="none" w:sz="0" w:space="0" w:color="auto"/>
            <w:left w:val="none" w:sz="0" w:space="0" w:color="auto"/>
            <w:bottom w:val="none" w:sz="0" w:space="0" w:color="auto"/>
            <w:right w:val="none" w:sz="0" w:space="0" w:color="auto"/>
          </w:divBdr>
        </w:div>
        <w:div w:id="1444691467">
          <w:marLeft w:val="0"/>
          <w:marRight w:val="0"/>
          <w:marTop w:val="0"/>
          <w:marBottom w:val="100"/>
          <w:divBdr>
            <w:top w:val="none" w:sz="0" w:space="0" w:color="auto"/>
            <w:left w:val="none" w:sz="0" w:space="0" w:color="auto"/>
            <w:bottom w:val="none" w:sz="0" w:space="0" w:color="auto"/>
            <w:right w:val="none" w:sz="0" w:space="0" w:color="auto"/>
          </w:divBdr>
        </w:div>
        <w:div w:id="915016181">
          <w:marLeft w:val="0"/>
          <w:marRight w:val="0"/>
          <w:marTop w:val="0"/>
          <w:marBottom w:val="100"/>
          <w:divBdr>
            <w:top w:val="none" w:sz="0" w:space="0" w:color="auto"/>
            <w:left w:val="none" w:sz="0" w:space="0" w:color="auto"/>
            <w:bottom w:val="none" w:sz="0" w:space="0" w:color="auto"/>
            <w:right w:val="none" w:sz="0" w:space="0" w:color="auto"/>
          </w:divBdr>
        </w:div>
        <w:div w:id="51925623">
          <w:marLeft w:val="0"/>
          <w:marRight w:val="0"/>
          <w:marTop w:val="0"/>
          <w:marBottom w:val="100"/>
          <w:divBdr>
            <w:top w:val="none" w:sz="0" w:space="0" w:color="auto"/>
            <w:left w:val="none" w:sz="0" w:space="0" w:color="auto"/>
            <w:bottom w:val="none" w:sz="0" w:space="0" w:color="auto"/>
            <w:right w:val="none" w:sz="0" w:space="0" w:color="auto"/>
          </w:divBdr>
        </w:div>
        <w:div w:id="1124275570">
          <w:marLeft w:val="0"/>
          <w:marRight w:val="0"/>
          <w:marTop w:val="0"/>
          <w:marBottom w:val="100"/>
          <w:divBdr>
            <w:top w:val="none" w:sz="0" w:space="0" w:color="auto"/>
            <w:left w:val="none" w:sz="0" w:space="0" w:color="auto"/>
            <w:bottom w:val="none" w:sz="0" w:space="0" w:color="auto"/>
            <w:right w:val="none" w:sz="0" w:space="0" w:color="auto"/>
          </w:divBdr>
        </w:div>
        <w:div w:id="1241210980">
          <w:marLeft w:val="0"/>
          <w:marRight w:val="0"/>
          <w:marTop w:val="0"/>
          <w:marBottom w:val="100"/>
          <w:divBdr>
            <w:top w:val="none" w:sz="0" w:space="0" w:color="auto"/>
            <w:left w:val="none" w:sz="0" w:space="0" w:color="auto"/>
            <w:bottom w:val="none" w:sz="0" w:space="0" w:color="auto"/>
            <w:right w:val="none" w:sz="0" w:space="0" w:color="auto"/>
          </w:divBdr>
        </w:div>
        <w:div w:id="1866480343">
          <w:marLeft w:val="0"/>
          <w:marRight w:val="0"/>
          <w:marTop w:val="0"/>
          <w:marBottom w:val="100"/>
          <w:divBdr>
            <w:top w:val="none" w:sz="0" w:space="0" w:color="auto"/>
            <w:left w:val="none" w:sz="0" w:space="0" w:color="auto"/>
            <w:bottom w:val="none" w:sz="0" w:space="0" w:color="auto"/>
            <w:right w:val="none" w:sz="0" w:space="0" w:color="auto"/>
          </w:divBdr>
        </w:div>
        <w:div w:id="1375542400">
          <w:marLeft w:val="0"/>
          <w:marRight w:val="0"/>
          <w:marTop w:val="0"/>
          <w:marBottom w:val="100"/>
          <w:divBdr>
            <w:top w:val="none" w:sz="0" w:space="0" w:color="auto"/>
            <w:left w:val="none" w:sz="0" w:space="0" w:color="auto"/>
            <w:bottom w:val="none" w:sz="0" w:space="0" w:color="auto"/>
            <w:right w:val="none" w:sz="0" w:space="0" w:color="auto"/>
          </w:divBdr>
        </w:div>
        <w:div w:id="2073775190">
          <w:marLeft w:val="0"/>
          <w:marRight w:val="0"/>
          <w:marTop w:val="0"/>
          <w:marBottom w:val="100"/>
          <w:divBdr>
            <w:top w:val="none" w:sz="0" w:space="0" w:color="auto"/>
            <w:left w:val="none" w:sz="0" w:space="0" w:color="auto"/>
            <w:bottom w:val="none" w:sz="0" w:space="0" w:color="auto"/>
            <w:right w:val="none" w:sz="0" w:space="0" w:color="auto"/>
          </w:divBdr>
        </w:div>
        <w:div w:id="332882920">
          <w:marLeft w:val="0"/>
          <w:marRight w:val="0"/>
          <w:marTop w:val="0"/>
          <w:marBottom w:val="100"/>
          <w:divBdr>
            <w:top w:val="none" w:sz="0" w:space="0" w:color="auto"/>
            <w:left w:val="none" w:sz="0" w:space="0" w:color="auto"/>
            <w:bottom w:val="none" w:sz="0" w:space="0" w:color="auto"/>
            <w:right w:val="none" w:sz="0" w:space="0" w:color="auto"/>
          </w:divBdr>
        </w:div>
        <w:div w:id="1820804098">
          <w:marLeft w:val="0"/>
          <w:marRight w:val="0"/>
          <w:marTop w:val="0"/>
          <w:marBottom w:val="100"/>
          <w:divBdr>
            <w:top w:val="none" w:sz="0" w:space="0" w:color="auto"/>
            <w:left w:val="none" w:sz="0" w:space="0" w:color="auto"/>
            <w:bottom w:val="none" w:sz="0" w:space="0" w:color="auto"/>
            <w:right w:val="none" w:sz="0" w:space="0" w:color="auto"/>
          </w:divBdr>
        </w:div>
        <w:div w:id="795370476">
          <w:marLeft w:val="0"/>
          <w:marRight w:val="0"/>
          <w:marTop w:val="0"/>
          <w:marBottom w:val="100"/>
          <w:divBdr>
            <w:top w:val="none" w:sz="0" w:space="0" w:color="auto"/>
            <w:left w:val="none" w:sz="0" w:space="0" w:color="auto"/>
            <w:bottom w:val="none" w:sz="0" w:space="0" w:color="auto"/>
            <w:right w:val="none" w:sz="0" w:space="0" w:color="auto"/>
          </w:divBdr>
        </w:div>
        <w:div w:id="1902861212">
          <w:marLeft w:val="0"/>
          <w:marRight w:val="0"/>
          <w:marTop w:val="0"/>
          <w:marBottom w:val="100"/>
          <w:divBdr>
            <w:top w:val="none" w:sz="0" w:space="0" w:color="auto"/>
            <w:left w:val="none" w:sz="0" w:space="0" w:color="auto"/>
            <w:bottom w:val="none" w:sz="0" w:space="0" w:color="auto"/>
            <w:right w:val="none" w:sz="0" w:space="0" w:color="auto"/>
          </w:divBdr>
        </w:div>
        <w:div w:id="164632862">
          <w:marLeft w:val="0"/>
          <w:marRight w:val="0"/>
          <w:marTop w:val="0"/>
          <w:marBottom w:val="100"/>
          <w:divBdr>
            <w:top w:val="none" w:sz="0" w:space="0" w:color="auto"/>
            <w:left w:val="none" w:sz="0" w:space="0" w:color="auto"/>
            <w:bottom w:val="none" w:sz="0" w:space="0" w:color="auto"/>
            <w:right w:val="none" w:sz="0" w:space="0" w:color="auto"/>
          </w:divBdr>
        </w:div>
        <w:div w:id="570310045">
          <w:marLeft w:val="0"/>
          <w:marRight w:val="0"/>
          <w:marTop w:val="0"/>
          <w:marBottom w:val="100"/>
          <w:divBdr>
            <w:top w:val="none" w:sz="0" w:space="0" w:color="auto"/>
            <w:left w:val="none" w:sz="0" w:space="0" w:color="auto"/>
            <w:bottom w:val="none" w:sz="0" w:space="0" w:color="auto"/>
            <w:right w:val="none" w:sz="0" w:space="0" w:color="auto"/>
          </w:divBdr>
        </w:div>
        <w:div w:id="1279988074">
          <w:marLeft w:val="0"/>
          <w:marRight w:val="0"/>
          <w:marTop w:val="0"/>
          <w:marBottom w:val="100"/>
          <w:divBdr>
            <w:top w:val="none" w:sz="0" w:space="0" w:color="auto"/>
            <w:left w:val="none" w:sz="0" w:space="0" w:color="auto"/>
            <w:bottom w:val="none" w:sz="0" w:space="0" w:color="auto"/>
            <w:right w:val="none" w:sz="0" w:space="0" w:color="auto"/>
          </w:divBdr>
        </w:div>
        <w:div w:id="694887563">
          <w:marLeft w:val="0"/>
          <w:marRight w:val="0"/>
          <w:marTop w:val="0"/>
          <w:marBottom w:val="100"/>
          <w:divBdr>
            <w:top w:val="none" w:sz="0" w:space="0" w:color="auto"/>
            <w:left w:val="none" w:sz="0" w:space="0" w:color="auto"/>
            <w:bottom w:val="none" w:sz="0" w:space="0" w:color="auto"/>
            <w:right w:val="none" w:sz="0" w:space="0" w:color="auto"/>
          </w:divBdr>
        </w:div>
        <w:div w:id="130827020">
          <w:marLeft w:val="0"/>
          <w:marRight w:val="0"/>
          <w:marTop w:val="0"/>
          <w:marBottom w:val="100"/>
          <w:divBdr>
            <w:top w:val="none" w:sz="0" w:space="0" w:color="auto"/>
            <w:left w:val="none" w:sz="0" w:space="0" w:color="auto"/>
            <w:bottom w:val="none" w:sz="0" w:space="0" w:color="auto"/>
            <w:right w:val="none" w:sz="0" w:space="0" w:color="auto"/>
          </w:divBdr>
        </w:div>
        <w:div w:id="879824442">
          <w:marLeft w:val="0"/>
          <w:marRight w:val="0"/>
          <w:marTop w:val="0"/>
          <w:marBottom w:val="100"/>
          <w:divBdr>
            <w:top w:val="none" w:sz="0" w:space="0" w:color="auto"/>
            <w:left w:val="none" w:sz="0" w:space="0" w:color="auto"/>
            <w:bottom w:val="none" w:sz="0" w:space="0" w:color="auto"/>
            <w:right w:val="none" w:sz="0" w:space="0" w:color="auto"/>
          </w:divBdr>
        </w:div>
        <w:div w:id="1104038633">
          <w:marLeft w:val="0"/>
          <w:marRight w:val="0"/>
          <w:marTop w:val="0"/>
          <w:marBottom w:val="100"/>
          <w:divBdr>
            <w:top w:val="none" w:sz="0" w:space="0" w:color="auto"/>
            <w:left w:val="none" w:sz="0" w:space="0" w:color="auto"/>
            <w:bottom w:val="none" w:sz="0" w:space="0" w:color="auto"/>
            <w:right w:val="none" w:sz="0" w:space="0" w:color="auto"/>
          </w:divBdr>
        </w:div>
        <w:div w:id="2017345104">
          <w:marLeft w:val="0"/>
          <w:marRight w:val="0"/>
          <w:marTop w:val="0"/>
          <w:marBottom w:val="100"/>
          <w:divBdr>
            <w:top w:val="none" w:sz="0" w:space="0" w:color="auto"/>
            <w:left w:val="none" w:sz="0" w:space="0" w:color="auto"/>
            <w:bottom w:val="none" w:sz="0" w:space="0" w:color="auto"/>
            <w:right w:val="none" w:sz="0" w:space="0" w:color="auto"/>
          </w:divBdr>
        </w:div>
        <w:div w:id="591474621">
          <w:marLeft w:val="0"/>
          <w:marRight w:val="0"/>
          <w:marTop w:val="0"/>
          <w:marBottom w:val="100"/>
          <w:divBdr>
            <w:top w:val="none" w:sz="0" w:space="0" w:color="auto"/>
            <w:left w:val="none" w:sz="0" w:space="0" w:color="auto"/>
            <w:bottom w:val="none" w:sz="0" w:space="0" w:color="auto"/>
            <w:right w:val="none" w:sz="0" w:space="0" w:color="auto"/>
          </w:divBdr>
        </w:div>
        <w:div w:id="179272719">
          <w:marLeft w:val="0"/>
          <w:marRight w:val="0"/>
          <w:marTop w:val="0"/>
          <w:marBottom w:val="100"/>
          <w:divBdr>
            <w:top w:val="none" w:sz="0" w:space="0" w:color="auto"/>
            <w:left w:val="none" w:sz="0" w:space="0" w:color="auto"/>
            <w:bottom w:val="none" w:sz="0" w:space="0" w:color="auto"/>
            <w:right w:val="none" w:sz="0" w:space="0" w:color="auto"/>
          </w:divBdr>
        </w:div>
        <w:div w:id="1817646346">
          <w:marLeft w:val="0"/>
          <w:marRight w:val="0"/>
          <w:marTop w:val="0"/>
          <w:marBottom w:val="100"/>
          <w:divBdr>
            <w:top w:val="none" w:sz="0" w:space="0" w:color="auto"/>
            <w:left w:val="none" w:sz="0" w:space="0" w:color="auto"/>
            <w:bottom w:val="none" w:sz="0" w:space="0" w:color="auto"/>
            <w:right w:val="none" w:sz="0" w:space="0" w:color="auto"/>
          </w:divBdr>
        </w:div>
        <w:div w:id="459736146">
          <w:marLeft w:val="0"/>
          <w:marRight w:val="0"/>
          <w:marTop w:val="0"/>
          <w:marBottom w:val="100"/>
          <w:divBdr>
            <w:top w:val="none" w:sz="0" w:space="0" w:color="auto"/>
            <w:left w:val="none" w:sz="0" w:space="0" w:color="auto"/>
            <w:bottom w:val="none" w:sz="0" w:space="0" w:color="auto"/>
            <w:right w:val="none" w:sz="0" w:space="0" w:color="auto"/>
          </w:divBdr>
        </w:div>
        <w:div w:id="1343437848">
          <w:marLeft w:val="0"/>
          <w:marRight w:val="0"/>
          <w:marTop w:val="0"/>
          <w:marBottom w:val="100"/>
          <w:divBdr>
            <w:top w:val="none" w:sz="0" w:space="0" w:color="auto"/>
            <w:left w:val="none" w:sz="0" w:space="0" w:color="auto"/>
            <w:bottom w:val="none" w:sz="0" w:space="0" w:color="auto"/>
            <w:right w:val="none" w:sz="0" w:space="0" w:color="auto"/>
          </w:divBdr>
        </w:div>
        <w:div w:id="2124641774">
          <w:marLeft w:val="0"/>
          <w:marRight w:val="0"/>
          <w:marTop w:val="0"/>
          <w:marBottom w:val="100"/>
          <w:divBdr>
            <w:top w:val="none" w:sz="0" w:space="0" w:color="auto"/>
            <w:left w:val="none" w:sz="0" w:space="0" w:color="auto"/>
            <w:bottom w:val="none" w:sz="0" w:space="0" w:color="auto"/>
            <w:right w:val="none" w:sz="0" w:space="0" w:color="auto"/>
          </w:divBdr>
        </w:div>
        <w:div w:id="1740863460">
          <w:marLeft w:val="0"/>
          <w:marRight w:val="0"/>
          <w:marTop w:val="0"/>
          <w:marBottom w:val="100"/>
          <w:divBdr>
            <w:top w:val="none" w:sz="0" w:space="0" w:color="auto"/>
            <w:left w:val="none" w:sz="0" w:space="0" w:color="auto"/>
            <w:bottom w:val="none" w:sz="0" w:space="0" w:color="auto"/>
            <w:right w:val="none" w:sz="0" w:space="0" w:color="auto"/>
          </w:divBdr>
        </w:div>
        <w:div w:id="257061940">
          <w:marLeft w:val="1440"/>
          <w:marRight w:val="0"/>
          <w:marTop w:val="0"/>
          <w:marBottom w:val="100"/>
          <w:divBdr>
            <w:top w:val="none" w:sz="0" w:space="0" w:color="auto"/>
            <w:left w:val="none" w:sz="0" w:space="0" w:color="auto"/>
            <w:bottom w:val="none" w:sz="0" w:space="0" w:color="auto"/>
            <w:right w:val="none" w:sz="0" w:space="0" w:color="auto"/>
          </w:divBdr>
        </w:div>
        <w:div w:id="461308012">
          <w:marLeft w:val="1440"/>
          <w:marRight w:val="0"/>
          <w:marTop w:val="0"/>
          <w:marBottom w:val="100"/>
          <w:divBdr>
            <w:top w:val="none" w:sz="0" w:space="0" w:color="auto"/>
            <w:left w:val="none" w:sz="0" w:space="0" w:color="auto"/>
            <w:bottom w:val="none" w:sz="0" w:space="0" w:color="auto"/>
            <w:right w:val="none" w:sz="0" w:space="0" w:color="auto"/>
          </w:divBdr>
        </w:div>
        <w:div w:id="1230261937">
          <w:marLeft w:val="1440"/>
          <w:marRight w:val="0"/>
          <w:marTop w:val="0"/>
          <w:marBottom w:val="100"/>
          <w:divBdr>
            <w:top w:val="none" w:sz="0" w:space="0" w:color="auto"/>
            <w:left w:val="none" w:sz="0" w:space="0" w:color="auto"/>
            <w:bottom w:val="none" w:sz="0" w:space="0" w:color="auto"/>
            <w:right w:val="none" w:sz="0" w:space="0" w:color="auto"/>
          </w:divBdr>
        </w:div>
        <w:div w:id="190413412">
          <w:marLeft w:val="1440"/>
          <w:marRight w:val="0"/>
          <w:marTop w:val="0"/>
          <w:marBottom w:val="100"/>
          <w:divBdr>
            <w:top w:val="none" w:sz="0" w:space="0" w:color="auto"/>
            <w:left w:val="none" w:sz="0" w:space="0" w:color="auto"/>
            <w:bottom w:val="none" w:sz="0" w:space="0" w:color="auto"/>
            <w:right w:val="none" w:sz="0" w:space="0" w:color="auto"/>
          </w:divBdr>
        </w:div>
        <w:div w:id="2117090004">
          <w:marLeft w:val="1440"/>
          <w:marRight w:val="0"/>
          <w:marTop w:val="0"/>
          <w:marBottom w:val="100"/>
          <w:divBdr>
            <w:top w:val="none" w:sz="0" w:space="0" w:color="auto"/>
            <w:left w:val="none" w:sz="0" w:space="0" w:color="auto"/>
            <w:bottom w:val="none" w:sz="0" w:space="0" w:color="auto"/>
            <w:right w:val="none" w:sz="0" w:space="0" w:color="auto"/>
          </w:divBdr>
        </w:div>
        <w:div w:id="1862935353">
          <w:marLeft w:val="1440"/>
          <w:marRight w:val="0"/>
          <w:marTop w:val="0"/>
          <w:marBottom w:val="100"/>
          <w:divBdr>
            <w:top w:val="none" w:sz="0" w:space="0" w:color="auto"/>
            <w:left w:val="none" w:sz="0" w:space="0" w:color="auto"/>
            <w:bottom w:val="none" w:sz="0" w:space="0" w:color="auto"/>
            <w:right w:val="none" w:sz="0" w:space="0" w:color="auto"/>
          </w:divBdr>
        </w:div>
        <w:div w:id="1138187934">
          <w:marLeft w:val="1440"/>
          <w:marRight w:val="0"/>
          <w:marTop w:val="0"/>
          <w:marBottom w:val="100"/>
          <w:divBdr>
            <w:top w:val="none" w:sz="0" w:space="0" w:color="auto"/>
            <w:left w:val="none" w:sz="0" w:space="0" w:color="auto"/>
            <w:bottom w:val="none" w:sz="0" w:space="0" w:color="auto"/>
            <w:right w:val="none" w:sz="0" w:space="0" w:color="auto"/>
          </w:divBdr>
        </w:div>
        <w:div w:id="2095394985">
          <w:marLeft w:val="1440"/>
          <w:marRight w:val="0"/>
          <w:marTop w:val="0"/>
          <w:marBottom w:val="100"/>
          <w:divBdr>
            <w:top w:val="none" w:sz="0" w:space="0" w:color="auto"/>
            <w:left w:val="none" w:sz="0" w:space="0" w:color="auto"/>
            <w:bottom w:val="none" w:sz="0" w:space="0" w:color="auto"/>
            <w:right w:val="none" w:sz="0" w:space="0" w:color="auto"/>
          </w:divBdr>
        </w:div>
        <w:div w:id="1644891131">
          <w:marLeft w:val="1440"/>
          <w:marRight w:val="0"/>
          <w:marTop w:val="0"/>
          <w:marBottom w:val="100"/>
          <w:divBdr>
            <w:top w:val="none" w:sz="0" w:space="0" w:color="auto"/>
            <w:left w:val="none" w:sz="0" w:space="0" w:color="auto"/>
            <w:bottom w:val="none" w:sz="0" w:space="0" w:color="auto"/>
            <w:right w:val="none" w:sz="0" w:space="0" w:color="auto"/>
          </w:divBdr>
        </w:div>
        <w:div w:id="456679385">
          <w:marLeft w:val="1440"/>
          <w:marRight w:val="0"/>
          <w:marTop w:val="0"/>
          <w:marBottom w:val="100"/>
          <w:divBdr>
            <w:top w:val="none" w:sz="0" w:space="0" w:color="auto"/>
            <w:left w:val="none" w:sz="0" w:space="0" w:color="auto"/>
            <w:bottom w:val="none" w:sz="0" w:space="0" w:color="auto"/>
            <w:right w:val="none" w:sz="0" w:space="0" w:color="auto"/>
          </w:divBdr>
        </w:div>
        <w:div w:id="531190636">
          <w:marLeft w:val="1440"/>
          <w:marRight w:val="0"/>
          <w:marTop w:val="0"/>
          <w:marBottom w:val="100"/>
          <w:divBdr>
            <w:top w:val="none" w:sz="0" w:space="0" w:color="auto"/>
            <w:left w:val="none" w:sz="0" w:space="0" w:color="auto"/>
            <w:bottom w:val="none" w:sz="0" w:space="0" w:color="auto"/>
            <w:right w:val="none" w:sz="0" w:space="0" w:color="auto"/>
          </w:divBdr>
        </w:div>
        <w:div w:id="1920095020">
          <w:marLeft w:val="0"/>
          <w:marRight w:val="0"/>
          <w:marTop w:val="0"/>
          <w:marBottom w:val="100"/>
          <w:divBdr>
            <w:top w:val="none" w:sz="0" w:space="0" w:color="auto"/>
            <w:left w:val="none" w:sz="0" w:space="0" w:color="auto"/>
            <w:bottom w:val="none" w:sz="0" w:space="0" w:color="auto"/>
            <w:right w:val="none" w:sz="0" w:space="0" w:color="auto"/>
          </w:divBdr>
        </w:div>
        <w:div w:id="1633366071">
          <w:marLeft w:val="0"/>
          <w:marRight w:val="0"/>
          <w:marTop w:val="0"/>
          <w:marBottom w:val="100"/>
          <w:divBdr>
            <w:top w:val="none" w:sz="0" w:space="0" w:color="auto"/>
            <w:left w:val="none" w:sz="0" w:space="0" w:color="auto"/>
            <w:bottom w:val="none" w:sz="0" w:space="0" w:color="auto"/>
            <w:right w:val="none" w:sz="0" w:space="0" w:color="auto"/>
          </w:divBdr>
        </w:div>
        <w:div w:id="1359282262">
          <w:marLeft w:val="0"/>
          <w:marRight w:val="0"/>
          <w:marTop w:val="0"/>
          <w:marBottom w:val="100"/>
          <w:divBdr>
            <w:top w:val="none" w:sz="0" w:space="0" w:color="auto"/>
            <w:left w:val="none" w:sz="0" w:space="0" w:color="auto"/>
            <w:bottom w:val="none" w:sz="0" w:space="0" w:color="auto"/>
            <w:right w:val="none" w:sz="0" w:space="0" w:color="auto"/>
          </w:divBdr>
        </w:div>
        <w:div w:id="1901206372">
          <w:marLeft w:val="1440"/>
          <w:marRight w:val="0"/>
          <w:marTop w:val="0"/>
          <w:marBottom w:val="100"/>
          <w:divBdr>
            <w:top w:val="none" w:sz="0" w:space="0" w:color="auto"/>
            <w:left w:val="none" w:sz="0" w:space="0" w:color="auto"/>
            <w:bottom w:val="none" w:sz="0" w:space="0" w:color="auto"/>
            <w:right w:val="none" w:sz="0" w:space="0" w:color="auto"/>
          </w:divBdr>
        </w:div>
        <w:div w:id="1572081214">
          <w:marLeft w:val="1440"/>
          <w:marRight w:val="0"/>
          <w:marTop w:val="0"/>
          <w:marBottom w:val="100"/>
          <w:divBdr>
            <w:top w:val="none" w:sz="0" w:space="0" w:color="auto"/>
            <w:left w:val="none" w:sz="0" w:space="0" w:color="auto"/>
            <w:bottom w:val="none" w:sz="0" w:space="0" w:color="auto"/>
            <w:right w:val="none" w:sz="0" w:space="0" w:color="auto"/>
          </w:divBdr>
        </w:div>
        <w:div w:id="1817608159">
          <w:marLeft w:val="1440"/>
          <w:marRight w:val="0"/>
          <w:marTop w:val="0"/>
          <w:marBottom w:val="100"/>
          <w:divBdr>
            <w:top w:val="none" w:sz="0" w:space="0" w:color="auto"/>
            <w:left w:val="none" w:sz="0" w:space="0" w:color="auto"/>
            <w:bottom w:val="none" w:sz="0" w:space="0" w:color="auto"/>
            <w:right w:val="none" w:sz="0" w:space="0" w:color="auto"/>
          </w:divBdr>
        </w:div>
        <w:div w:id="746926501">
          <w:marLeft w:val="1440"/>
          <w:marRight w:val="0"/>
          <w:marTop w:val="0"/>
          <w:marBottom w:val="100"/>
          <w:divBdr>
            <w:top w:val="none" w:sz="0" w:space="0" w:color="auto"/>
            <w:left w:val="none" w:sz="0" w:space="0" w:color="auto"/>
            <w:bottom w:val="none" w:sz="0" w:space="0" w:color="auto"/>
            <w:right w:val="none" w:sz="0" w:space="0" w:color="auto"/>
          </w:divBdr>
        </w:div>
        <w:div w:id="644432445">
          <w:marLeft w:val="1440"/>
          <w:marRight w:val="0"/>
          <w:marTop w:val="0"/>
          <w:marBottom w:val="100"/>
          <w:divBdr>
            <w:top w:val="none" w:sz="0" w:space="0" w:color="auto"/>
            <w:left w:val="none" w:sz="0" w:space="0" w:color="auto"/>
            <w:bottom w:val="none" w:sz="0" w:space="0" w:color="auto"/>
            <w:right w:val="none" w:sz="0" w:space="0" w:color="auto"/>
          </w:divBdr>
        </w:div>
        <w:div w:id="1172456541">
          <w:marLeft w:val="1440"/>
          <w:marRight w:val="0"/>
          <w:marTop w:val="0"/>
          <w:marBottom w:val="100"/>
          <w:divBdr>
            <w:top w:val="none" w:sz="0" w:space="0" w:color="auto"/>
            <w:left w:val="none" w:sz="0" w:space="0" w:color="auto"/>
            <w:bottom w:val="none" w:sz="0" w:space="0" w:color="auto"/>
            <w:right w:val="none" w:sz="0" w:space="0" w:color="auto"/>
          </w:divBdr>
        </w:div>
        <w:div w:id="886918760">
          <w:marLeft w:val="1440"/>
          <w:marRight w:val="0"/>
          <w:marTop w:val="0"/>
          <w:marBottom w:val="100"/>
          <w:divBdr>
            <w:top w:val="none" w:sz="0" w:space="0" w:color="auto"/>
            <w:left w:val="none" w:sz="0" w:space="0" w:color="auto"/>
            <w:bottom w:val="none" w:sz="0" w:space="0" w:color="auto"/>
            <w:right w:val="none" w:sz="0" w:space="0" w:color="auto"/>
          </w:divBdr>
        </w:div>
        <w:div w:id="433939345">
          <w:marLeft w:val="1440"/>
          <w:marRight w:val="0"/>
          <w:marTop w:val="0"/>
          <w:marBottom w:val="100"/>
          <w:divBdr>
            <w:top w:val="none" w:sz="0" w:space="0" w:color="auto"/>
            <w:left w:val="none" w:sz="0" w:space="0" w:color="auto"/>
            <w:bottom w:val="none" w:sz="0" w:space="0" w:color="auto"/>
            <w:right w:val="none" w:sz="0" w:space="0" w:color="auto"/>
          </w:divBdr>
        </w:div>
        <w:div w:id="1276599669">
          <w:marLeft w:val="1440"/>
          <w:marRight w:val="0"/>
          <w:marTop w:val="0"/>
          <w:marBottom w:val="100"/>
          <w:divBdr>
            <w:top w:val="none" w:sz="0" w:space="0" w:color="auto"/>
            <w:left w:val="none" w:sz="0" w:space="0" w:color="auto"/>
            <w:bottom w:val="none" w:sz="0" w:space="0" w:color="auto"/>
            <w:right w:val="none" w:sz="0" w:space="0" w:color="auto"/>
          </w:divBdr>
        </w:div>
        <w:div w:id="1649554921">
          <w:marLeft w:val="1440"/>
          <w:marRight w:val="0"/>
          <w:marTop w:val="0"/>
          <w:marBottom w:val="100"/>
          <w:divBdr>
            <w:top w:val="none" w:sz="0" w:space="0" w:color="auto"/>
            <w:left w:val="none" w:sz="0" w:space="0" w:color="auto"/>
            <w:bottom w:val="none" w:sz="0" w:space="0" w:color="auto"/>
            <w:right w:val="none" w:sz="0" w:space="0" w:color="auto"/>
          </w:divBdr>
        </w:div>
        <w:div w:id="1261914868">
          <w:marLeft w:val="0"/>
          <w:marRight w:val="0"/>
          <w:marTop w:val="0"/>
          <w:marBottom w:val="100"/>
          <w:divBdr>
            <w:top w:val="none" w:sz="0" w:space="0" w:color="auto"/>
            <w:left w:val="none" w:sz="0" w:space="0" w:color="auto"/>
            <w:bottom w:val="none" w:sz="0" w:space="0" w:color="auto"/>
            <w:right w:val="none" w:sz="0" w:space="0" w:color="auto"/>
          </w:divBdr>
        </w:div>
        <w:div w:id="210576714">
          <w:marLeft w:val="720"/>
          <w:marRight w:val="0"/>
          <w:marTop w:val="0"/>
          <w:marBottom w:val="100"/>
          <w:divBdr>
            <w:top w:val="none" w:sz="0" w:space="0" w:color="auto"/>
            <w:left w:val="none" w:sz="0" w:space="0" w:color="auto"/>
            <w:bottom w:val="none" w:sz="0" w:space="0" w:color="auto"/>
            <w:right w:val="none" w:sz="0" w:space="0" w:color="auto"/>
          </w:divBdr>
        </w:div>
        <w:div w:id="195461090">
          <w:marLeft w:val="720"/>
          <w:marRight w:val="0"/>
          <w:marTop w:val="0"/>
          <w:marBottom w:val="100"/>
          <w:divBdr>
            <w:top w:val="none" w:sz="0" w:space="0" w:color="auto"/>
            <w:left w:val="none" w:sz="0" w:space="0" w:color="auto"/>
            <w:bottom w:val="none" w:sz="0" w:space="0" w:color="auto"/>
            <w:right w:val="none" w:sz="0" w:space="0" w:color="auto"/>
          </w:divBdr>
        </w:div>
        <w:div w:id="567106817">
          <w:marLeft w:val="720"/>
          <w:marRight w:val="0"/>
          <w:marTop w:val="0"/>
          <w:marBottom w:val="100"/>
          <w:divBdr>
            <w:top w:val="none" w:sz="0" w:space="0" w:color="auto"/>
            <w:left w:val="none" w:sz="0" w:space="0" w:color="auto"/>
            <w:bottom w:val="none" w:sz="0" w:space="0" w:color="auto"/>
            <w:right w:val="none" w:sz="0" w:space="0" w:color="auto"/>
          </w:divBdr>
        </w:div>
        <w:div w:id="262960137">
          <w:marLeft w:val="0"/>
          <w:marRight w:val="0"/>
          <w:marTop w:val="0"/>
          <w:marBottom w:val="100"/>
          <w:divBdr>
            <w:top w:val="none" w:sz="0" w:space="0" w:color="auto"/>
            <w:left w:val="none" w:sz="0" w:space="0" w:color="auto"/>
            <w:bottom w:val="none" w:sz="0" w:space="0" w:color="auto"/>
            <w:right w:val="none" w:sz="0" w:space="0" w:color="auto"/>
          </w:divBdr>
        </w:div>
        <w:div w:id="814029284">
          <w:marLeft w:val="1440"/>
          <w:marRight w:val="0"/>
          <w:marTop w:val="0"/>
          <w:marBottom w:val="100"/>
          <w:divBdr>
            <w:top w:val="none" w:sz="0" w:space="0" w:color="auto"/>
            <w:left w:val="none" w:sz="0" w:space="0" w:color="auto"/>
            <w:bottom w:val="none" w:sz="0" w:space="0" w:color="auto"/>
            <w:right w:val="none" w:sz="0" w:space="0" w:color="auto"/>
          </w:divBdr>
        </w:div>
        <w:div w:id="1514108835">
          <w:marLeft w:val="1440"/>
          <w:marRight w:val="0"/>
          <w:marTop w:val="0"/>
          <w:marBottom w:val="100"/>
          <w:divBdr>
            <w:top w:val="none" w:sz="0" w:space="0" w:color="auto"/>
            <w:left w:val="none" w:sz="0" w:space="0" w:color="auto"/>
            <w:bottom w:val="none" w:sz="0" w:space="0" w:color="auto"/>
            <w:right w:val="none" w:sz="0" w:space="0" w:color="auto"/>
          </w:divBdr>
        </w:div>
        <w:div w:id="1613198648">
          <w:marLeft w:val="1440"/>
          <w:marRight w:val="0"/>
          <w:marTop w:val="0"/>
          <w:marBottom w:val="100"/>
          <w:divBdr>
            <w:top w:val="none" w:sz="0" w:space="0" w:color="auto"/>
            <w:left w:val="none" w:sz="0" w:space="0" w:color="auto"/>
            <w:bottom w:val="none" w:sz="0" w:space="0" w:color="auto"/>
            <w:right w:val="none" w:sz="0" w:space="0" w:color="auto"/>
          </w:divBdr>
        </w:div>
        <w:div w:id="150021872">
          <w:marLeft w:val="1440"/>
          <w:marRight w:val="0"/>
          <w:marTop w:val="0"/>
          <w:marBottom w:val="100"/>
          <w:divBdr>
            <w:top w:val="none" w:sz="0" w:space="0" w:color="auto"/>
            <w:left w:val="none" w:sz="0" w:space="0" w:color="auto"/>
            <w:bottom w:val="none" w:sz="0" w:space="0" w:color="auto"/>
            <w:right w:val="none" w:sz="0" w:space="0" w:color="auto"/>
          </w:divBdr>
        </w:div>
        <w:div w:id="1277105169">
          <w:marLeft w:val="1440"/>
          <w:marRight w:val="0"/>
          <w:marTop w:val="0"/>
          <w:marBottom w:val="100"/>
          <w:divBdr>
            <w:top w:val="none" w:sz="0" w:space="0" w:color="auto"/>
            <w:left w:val="none" w:sz="0" w:space="0" w:color="auto"/>
            <w:bottom w:val="none" w:sz="0" w:space="0" w:color="auto"/>
            <w:right w:val="none" w:sz="0" w:space="0" w:color="auto"/>
          </w:divBdr>
        </w:div>
        <w:div w:id="1866675162">
          <w:marLeft w:val="1800"/>
          <w:marRight w:val="0"/>
          <w:marTop w:val="0"/>
          <w:marBottom w:val="100"/>
          <w:divBdr>
            <w:top w:val="none" w:sz="0" w:space="0" w:color="auto"/>
            <w:left w:val="none" w:sz="0" w:space="0" w:color="auto"/>
            <w:bottom w:val="none" w:sz="0" w:space="0" w:color="auto"/>
            <w:right w:val="none" w:sz="0" w:space="0" w:color="auto"/>
          </w:divBdr>
        </w:div>
        <w:div w:id="1205556370">
          <w:marLeft w:val="1800"/>
          <w:marRight w:val="0"/>
          <w:marTop w:val="0"/>
          <w:marBottom w:val="100"/>
          <w:divBdr>
            <w:top w:val="none" w:sz="0" w:space="0" w:color="auto"/>
            <w:left w:val="none" w:sz="0" w:space="0" w:color="auto"/>
            <w:bottom w:val="none" w:sz="0" w:space="0" w:color="auto"/>
            <w:right w:val="none" w:sz="0" w:space="0" w:color="auto"/>
          </w:divBdr>
        </w:div>
        <w:div w:id="1945191149">
          <w:marLeft w:val="1440"/>
          <w:marRight w:val="0"/>
          <w:marTop w:val="0"/>
          <w:marBottom w:val="100"/>
          <w:divBdr>
            <w:top w:val="none" w:sz="0" w:space="0" w:color="auto"/>
            <w:left w:val="none" w:sz="0" w:space="0" w:color="auto"/>
            <w:bottom w:val="none" w:sz="0" w:space="0" w:color="auto"/>
            <w:right w:val="none" w:sz="0" w:space="0" w:color="auto"/>
          </w:divBdr>
        </w:div>
        <w:div w:id="215551878">
          <w:marLeft w:val="1440"/>
          <w:marRight w:val="0"/>
          <w:marTop w:val="0"/>
          <w:marBottom w:val="100"/>
          <w:divBdr>
            <w:top w:val="none" w:sz="0" w:space="0" w:color="auto"/>
            <w:left w:val="none" w:sz="0" w:space="0" w:color="auto"/>
            <w:bottom w:val="none" w:sz="0" w:space="0" w:color="auto"/>
            <w:right w:val="none" w:sz="0" w:space="0" w:color="auto"/>
          </w:divBdr>
        </w:div>
        <w:div w:id="510879749">
          <w:marLeft w:val="1440"/>
          <w:marRight w:val="0"/>
          <w:marTop w:val="0"/>
          <w:marBottom w:val="100"/>
          <w:divBdr>
            <w:top w:val="none" w:sz="0" w:space="0" w:color="auto"/>
            <w:left w:val="none" w:sz="0" w:space="0" w:color="auto"/>
            <w:bottom w:val="none" w:sz="0" w:space="0" w:color="auto"/>
            <w:right w:val="none" w:sz="0" w:space="0" w:color="auto"/>
          </w:divBdr>
        </w:div>
        <w:div w:id="656106437">
          <w:marLeft w:val="0"/>
          <w:marRight w:val="0"/>
          <w:marTop w:val="0"/>
          <w:marBottom w:val="100"/>
          <w:divBdr>
            <w:top w:val="none" w:sz="0" w:space="0" w:color="auto"/>
            <w:left w:val="none" w:sz="0" w:space="0" w:color="auto"/>
            <w:bottom w:val="none" w:sz="0" w:space="0" w:color="auto"/>
            <w:right w:val="none" w:sz="0" w:space="0" w:color="auto"/>
          </w:divBdr>
        </w:div>
        <w:div w:id="783695340">
          <w:marLeft w:val="0"/>
          <w:marRight w:val="0"/>
          <w:marTop w:val="0"/>
          <w:marBottom w:val="100"/>
          <w:divBdr>
            <w:top w:val="none" w:sz="0" w:space="0" w:color="auto"/>
            <w:left w:val="none" w:sz="0" w:space="0" w:color="auto"/>
            <w:bottom w:val="none" w:sz="0" w:space="0" w:color="auto"/>
            <w:right w:val="none" w:sz="0" w:space="0" w:color="auto"/>
          </w:divBdr>
        </w:div>
        <w:div w:id="589315440">
          <w:marLeft w:val="0"/>
          <w:marRight w:val="0"/>
          <w:marTop w:val="0"/>
          <w:marBottom w:val="100"/>
          <w:divBdr>
            <w:top w:val="none" w:sz="0" w:space="0" w:color="auto"/>
            <w:left w:val="none" w:sz="0" w:space="0" w:color="auto"/>
            <w:bottom w:val="none" w:sz="0" w:space="0" w:color="auto"/>
            <w:right w:val="none" w:sz="0" w:space="0" w:color="auto"/>
          </w:divBdr>
        </w:div>
        <w:div w:id="321472701">
          <w:marLeft w:val="0"/>
          <w:marRight w:val="0"/>
          <w:marTop w:val="0"/>
          <w:marBottom w:val="100"/>
          <w:divBdr>
            <w:top w:val="none" w:sz="0" w:space="0" w:color="auto"/>
            <w:left w:val="none" w:sz="0" w:space="0" w:color="auto"/>
            <w:bottom w:val="none" w:sz="0" w:space="0" w:color="auto"/>
            <w:right w:val="none" w:sz="0" w:space="0" w:color="auto"/>
          </w:divBdr>
        </w:div>
        <w:div w:id="561257401">
          <w:marLeft w:val="0"/>
          <w:marRight w:val="0"/>
          <w:marTop w:val="0"/>
          <w:marBottom w:val="100"/>
          <w:divBdr>
            <w:top w:val="none" w:sz="0" w:space="0" w:color="auto"/>
            <w:left w:val="none" w:sz="0" w:space="0" w:color="auto"/>
            <w:bottom w:val="none" w:sz="0" w:space="0" w:color="auto"/>
            <w:right w:val="none" w:sz="0" w:space="0" w:color="auto"/>
          </w:divBdr>
        </w:div>
        <w:div w:id="116871002">
          <w:marLeft w:val="0"/>
          <w:marRight w:val="0"/>
          <w:marTop w:val="0"/>
          <w:marBottom w:val="100"/>
          <w:divBdr>
            <w:top w:val="none" w:sz="0" w:space="0" w:color="auto"/>
            <w:left w:val="none" w:sz="0" w:space="0" w:color="auto"/>
            <w:bottom w:val="none" w:sz="0" w:space="0" w:color="auto"/>
            <w:right w:val="none" w:sz="0" w:space="0" w:color="auto"/>
          </w:divBdr>
        </w:div>
        <w:div w:id="1338465293">
          <w:marLeft w:val="0"/>
          <w:marRight w:val="0"/>
          <w:marTop w:val="0"/>
          <w:marBottom w:val="100"/>
          <w:divBdr>
            <w:top w:val="none" w:sz="0" w:space="0" w:color="auto"/>
            <w:left w:val="none" w:sz="0" w:space="0" w:color="auto"/>
            <w:bottom w:val="none" w:sz="0" w:space="0" w:color="auto"/>
            <w:right w:val="none" w:sz="0" w:space="0" w:color="auto"/>
          </w:divBdr>
        </w:div>
        <w:div w:id="1942955833">
          <w:marLeft w:val="0"/>
          <w:marRight w:val="0"/>
          <w:marTop w:val="0"/>
          <w:marBottom w:val="100"/>
          <w:divBdr>
            <w:top w:val="none" w:sz="0" w:space="0" w:color="auto"/>
            <w:left w:val="none" w:sz="0" w:space="0" w:color="auto"/>
            <w:bottom w:val="none" w:sz="0" w:space="0" w:color="auto"/>
            <w:right w:val="none" w:sz="0" w:space="0" w:color="auto"/>
          </w:divBdr>
        </w:div>
        <w:div w:id="1406029797">
          <w:marLeft w:val="0"/>
          <w:marRight w:val="0"/>
          <w:marTop w:val="0"/>
          <w:marBottom w:val="100"/>
          <w:divBdr>
            <w:top w:val="none" w:sz="0" w:space="0" w:color="auto"/>
            <w:left w:val="none" w:sz="0" w:space="0" w:color="auto"/>
            <w:bottom w:val="none" w:sz="0" w:space="0" w:color="auto"/>
            <w:right w:val="none" w:sz="0" w:space="0" w:color="auto"/>
          </w:divBdr>
        </w:div>
        <w:div w:id="344984070">
          <w:marLeft w:val="1440"/>
          <w:marRight w:val="0"/>
          <w:marTop w:val="0"/>
          <w:marBottom w:val="100"/>
          <w:divBdr>
            <w:top w:val="none" w:sz="0" w:space="0" w:color="auto"/>
            <w:left w:val="none" w:sz="0" w:space="0" w:color="auto"/>
            <w:bottom w:val="none" w:sz="0" w:space="0" w:color="auto"/>
            <w:right w:val="none" w:sz="0" w:space="0" w:color="auto"/>
          </w:divBdr>
        </w:div>
        <w:div w:id="407383983">
          <w:marLeft w:val="1440"/>
          <w:marRight w:val="0"/>
          <w:marTop w:val="0"/>
          <w:marBottom w:val="100"/>
          <w:divBdr>
            <w:top w:val="none" w:sz="0" w:space="0" w:color="auto"/>
            <w:left w:val="none" w:sz="0" w:space="0" w:color="auto"/>
            <w:bottom w:val="none" w:sz="0" w:space="0" w:color="auto"/>
            <w:right w:val="none" w:sz="0" w:space="0" w:color="auto"/>
          </w:divBdr>
        </w:div>
        <w:div w:id="1575319329">
          <w:marLeft w:val="1440"/>
          <w:marRight w:val="0"/>
          <w:marTop w:val="0"/>
          <w:marBottom w:val="100"/>
          <w:divBdr>
            <w:top w:val="none" w:sz="0" w:space="0" w:color="auto"/>
            <w:left w:val="none" w:sz="0" w:space="0" w:color="auto"/>
            <w:bottom w:val="none" w:sz="0" w:space="0" w:color="auto"/>
            <w:right w:val="none" w:sz="0" w:space="0" w:color="auto"/>
          </w:divBdr>
        </w:div>
        <w:div w:id="1757435144">
          <w:marLeft w:val="1440"/>
          <w:marRight w:val="0"/>
          <w:marTop w:val="0"/>
          <w:marBottom w:val="100"/>
          <w:divBdr>
            <w:top w:val="none" w:sz="0" w:space="0" w:color="auto"/>
            <w:left w:val="none" w:sz="0" w:space="0" w:color="auto"/>
            <w:bottom w:val="none" w:sz="0" w:space="0" w:color="auto"/>
            <w:right w:val="none" w:sz="0" w:space="0" w:color="auto"/>
          </w:divBdr>
        </w:div>
        <w:div w:id="1198620160">
          <w:marLeft w:val="1440"/>
          <w:marRight w:val="0"/>
          <w:marTop w:val="0"/>
          <w:marBottom w:val="100"/>
          <w:divBdr>
            <w:top w:val="none" w:sz="0" w:space="0" w:color="auto"/>
            <w:left w:val="none" w:sz="0" w:space="0" w:color="auto"/>
            <w:bottom w:val="none" w:sz="0" w:space="0" w:color="auto"/>
            <w:right w:val="none" w:sz="0" w:space="0" w:color="auto"/>
          </w:divBdr>
        </w:div>
        <w:div w:id="33625760">
          <w:marLeft w:val="1440"/>
          <w:marRight w:val="0"/>
          <w:marTop w:val="0"/>
          <w:marBottom w:val="100"/>
          <w:divBdr>
            <w:top w:val="none" w:sz="0" w:space="0" w:color="auto"/>
            <w:left w:val="none" w:sz="0" w:space="0" w:color="auto"/>
            <w:bottom w:val="none" w:sz="0" w:space="0" w:color="auto"/>
            <w:right w:val="none" w:sz="0" w:space="0" w:color="auto"/>
          </w:divBdr>
        </w:div>
        <w:div w:id="1997563351">
          <w:marLeft w:val="1440"/>
          <w:marRight w:val="0"/>
          <w:marTop w:val="0"/>
          <w:marBottom w:val="100"/>
          <w:divBdr>
            <w:top w:val="none" w:sz="0" w:space="0" w:color="auto"/>
            <w:left w:val="none" w:sz="0" w:space="0" w:color="auto"/>
            <w:bottom w:val="none" w:sz="0" w:space="0" w:color="auto"/>
            <w:right w:val="none" w:sz="0" w:space="0" w:color="auto"/>
          </w:divBdr>
        </w:div>
        <w:div w:id="23092610">
          <w:marLeft w:val="1440"/>
          <w:marRight w:val="0"/>
          <w:marTop w:val="0"/>
          <w:marBottom w:val="100"/>
          <w:divBdr>
            <w:top w:val="none" w:sz="0" w:space="0" w:color="auto"/>
            <w:left w:val="none" w:sz="0" w:space="0" w:color="auto"/>
            <w:bottom w:val="none" w:sz="0" w:space="0" w:color="auto"/>
            <w:right w:val="none" w:sz="0" w:space="0" w:color="auto"/>
          </w:divBdr>
        </w:div>
        <w:div w:id="1859274969">
          <w:marLeft w:val="1440"/>
          <w:marRight w:val="0"/>
          <w:marTop w:val="0"/>
          <w:marBottom w:val="100"/>
          <w:divBdr>
            <w:top w:val="none" w:sz="0" w:space="0" w:color="auto"/>
            <w:left w:val="none" w:sz="0" w:space="0" w:color="auto"/>
            <w:bottom w:val="none" w:sz="0" w:space="0" w:color="auto"/>
            <w:right w:val="none" w:sz="0" w:space="0" w:color="auto"/>
          </w:divBdr>
        </w:div>
        <w:div w:id="1086922377">
          <w:marLeft w:val="0"/>
          <w:marRight w:val="0"/>
          <w:marTop w:val="0"/>
          <w:marBottom w:val="100"/>
          <w:divBdr>
            <w:top w:val="none" w:sz="0" w:space="0" w:color="auto"/>
            <w:left w:val="none" w:sz="0" w:space="0" w:color="auto"/>
            <w:bottom w:val="none" w:sz="0" w:space="0" w:color="auto"/>
            <w:right w:val="none" w:sz="0" w:space="0" w:color="auto"/>
          </w:divBdr>
        </w:div>
        <w:div w:id="55200675">
          <w:marLeft w:val="0"/>
          <w:marRight w:val="0"/>
          <w:marTop w:val="0"/>
          <w:marBottom w:val="100"/>
          <w:divBdr>
            <w:top w:val="none" w:sz="0" w:space="0" w:color="auto"/>
            <w:left w:val="none" w:sz="0" w:space="0" w:color="auto"/>
            <w:bottom w:val="none" w:sz="0" w:space="0" w:color="auto"/>
            <w:right w:val="none" w:sz="0" w:space="0" w:color="auto"/>
          </w:divBdr>
        </w:div>
        <w:div w:id="1195969097">
          <w:marLeft w:val="720"/>
          <w:marRight w:val="0"/>
          <w:marTop w:val="0"/>
          <w:marBottom w:val="100"/>
          <w:divBdr>
            <w:top w:val="none" w:sz="0" w:space="0" w:color="auto"/>
            <w:left w:val="none" w:sz="0" w:space="0" w:color="auto"/>
            <w:bottom w:val="none" w:sz="0" w:space="0" w:color="auto"/>
            <w:right w:val="none" w:sz="0" w:space="0" w:color="auto"/>
          </w:divBdr>
        </w:div>
        <w:div w:id="761992841">
          <w:marLeft w:val="720"/>
          <w:marRight w:val="0"/>
          <w:marTop w:val="0"/>
          <w:marBottom w:val="100"/>
          <w:divBdr>
            <w:top w:val="none" w:sz="0" w:space="0" w:color="auto"/>
            <w:left w:val="none" w:sz="0" w:space="0" w:color="auto"/>
            <w:bottom w:val="none" w:sz="0" w:space="0" w:color="auto"/>
            <w:right w:val="none" w:sz="0" w:space="0" w:color="auto"/>
          </w:divBdr>
        </w:div>
        <w:div w:id="485824601">
          <w:marLeft w:val="720"/>
          <w:marRight w:val="0"/>
          <w:marTop w:val="0"/>
          <w:marBottom w:val="100"/>
          <w:divBdr>
            <w:top w:val="none" w:sz="0" w:space="0" w:color="auto"/>
            <w:left w:val="none" w:sz="0" w:space="0" w:color="auto"/>
            <w:bottom w:val="none" w:sz="0" w:space="0" w:color="auto"/>
            <w:right w:val="none" w:sz="0" w:space="0" w:color="auto"/>
          </w:divBdr>
        </w:div>
        <w:div w:id="253048921">
          <w:marLeft w:val="0"/>
          <w:marRight w:val="0"/>
          <w:marTop w:val="0"/>
          <w:marBottom w:val="100"/>
          <w:divBdr>
            <w:top w:val="none" w:sz="0" w:space="0" w:color="auto"/>
            <w:left w:val="none" w:sz="0" w:space="0" w:color="auto"/>
            <w:bottom w:val="none" w:sz="0" w:space="0" w:color="auto"/>
            <w:right w:val="none" w:sz="0" w:space="0" w:color="auto"/>
          </w:divBdr>
        </w:div>
        <w:div w:id="1330408560">
          <w:marLeft w:val="0"/>
          <w:marRight w:val="0"/>
          <w:marTop w:val="0"/>
          <w:marBottom w:val="100"/>
          <w:divBdr>
            <w:top w:val="none" w:sz="0" w:space="0" w:color="auto"/>
            <w:left w:val="none" w:sz="0" w:space="0" w:color="auto"/>
            <w:bottom w:val="none" w:sz="0" w:space="0" w:color="auto"/>
            <w:right w:val="none" w:sz="0" w:space="0" w:color="auto"/>
          </w:divBdr>
        </w:div>
        <w:div w:id="652488767">
          <w:marLeft w:val="1440"/>
          <w:marRight w:val="0"/>
          <w:marTop w:val="0"/>
          <w:marBottom w:val="100"/>
          <w:divBdr>
            <w:top w:val="none" w:sz="0" w:space="0" w:color="auto"/>
            <w:left w:val="none" w:sz="0" w:space="0" w:color="auto"/>
            <w:bottom w:val="none" w:sz="0" w:space="0" w:color="auto"/>
            <w:right w:val="none" w:sz="0" w:space="0" w:color="auto"/>
          </w:divBdr>
        </w:div>
        <w:div w:id="37895885">
          <w:marLeft w:val="1440"/>
          <w:marRight w:val="0"/>
          <w:marTop w:val="0"/>
          <w:marBottom w:val="100"/>
          <w:divBdr>
            <w:top w:val="none" w:sz="0" w:space="0" w:color="auto"/>
            <w:left w:val="none" w:sz="0" w:space="0" w:color="auto"/>
            <w:bottom w:val="none" w:sz="0" w:space="0" w:color="auto"/>
            <w:right w:val="none" w:sz="0" w:space="0" w:color="auto"/>
          </w:divBdr>
        </w:div>
        <w:div w:id="1706297920">
          <w:marLeft w:val="1440"/>
          <w:marRight w:val="0"/>
          <w:marTop w:val="0"/>
          <w:marBottom w:val="100"/>
          <w:divBdr>
            <w:top w:val="none" w:sz="0" w:space="0" w:color="auto"/>
            <w:left w:val="none" w:sz="0" w:space="0" w:color="auto"/>
            <w:bottom w:val="none" w:sz="0" w:space="0" w:color="auto"/>
            <w:right w:val="none" w:sz="0" w:space="0" w:color="auto"/>
          </w:divBdr>
        </w:div>
        <w:div w:id="982268588">
          <w:marLeft w:val="1440"/>
          <w:marRight w:val="0"/>
          <w:marTop w:val="0"/>
          <w:marBottom w:val="100"/>
          <w:divBdr>
            <w:top w:val="none" w:sz="0" w:space="0" w:color="auto"/>
            <w:left w:val="none" w:sz="0" w:space="0" w:color="auto"/>
            <w:bottom w:val="none" w:sz="0" w:space="0" w:color="auto"/>
            <w:right w:val="none" w:sz="0" w:space="0" w:color="auto"/>
          </w:divBdr>
        </w:div>
        <w:div w:id="1620336115">
          <w:marLeft w:val="0"/>
          <w:marRight w:val="0"/>
          <w:marTop w:val="0"/>
          <w:marBottom w:val="100"/>
          <w:divBdr>
            <w:top w:val="none" w:sz="0" w:space="0" w:color="auto"/>
            <w:left w:val="none" w:sz="0" w:space="0" w:color="auto"/>
            <w:bottom w:val="none" w:sz="0" w:space="0" w:color="auto"/>
            <w:right w:val="none" w:sz="0" w:space="0" w:color="auto"/>
          </w:divBdr>
        </w:div>
        <w:div w:id="1621453739">
          <w:marLeft w:val="1440"/>
          <w:marRight w:val="0"/>
          <w:marTop w:val="0"/>
          <w:marBottom w:val="100"/>
          <w:divBdr>
            <w:top w:val="none" w:sz="0" w:space="0" w:color="auto"/>
            <w:left w:val="none" w:sz="0" w:space="0" w:color="auto"/>
            <w:bottom w:val="none" w:sz="0" w:space="0" w:color="auto"/>
            <w:right w:val="none" w:sz="0" w:space="0" w:color="auto"/>
          </w:divBdr>
        </w:div>
        <w:div w:id="896551751">
          <w:marLeft w:val="1440"/>
          <w:marRight w:val="0"/>
          <w:marTop w:val="0"/>
          <w:marBottom w:val="100"/>
          <w:divBdr>
            <w:top w:val="none" w:sz="0" w:space="0" w:color="auto"/>
            <w:left w:val="none" w:sz="0" w:space="0" w:color="auto"/>
            <w:bottom w:val="none" w:sz="0" w:space="0" w:color="auto"/>
            <w:right w:val="none" w:sz="0" w:space="0" w:color="auto"/>
          </w:divBdr>
        </w:div>
        <w:div w:id="2067483179">
          <w:marLeft w:val="1440"/>
          <w:marRight w:val="0"/>
          <w:marTop w:val="0"/>
          <w:marBottom w:val="100"/>
          <w:divBdr>
            <w:top w:val="none" w:sz="0" w:space="0" w:color="auto"/>
            <w:left w:val="none" w:sz="0" w:space="0" w:color="auto"/>
            <w:bottom w:val="none" w:sz="0" w:space="0" w:color="auto"/>
            <w:right w:val="none" w:sz="0" w:space="0" w:color="auto"/>
          </w:divBdr>
        </w:div>
        <w:div w:id="1920014498">
          <w:marLeft w:val="1440"/>
          <w:marRight w:val="0"/>
          <w:marTop w:val="0"/>
          <w:marBottom w:val="100"/>
          <w:divBdr>
            <w:top w:val="none" w:sz="0" w:space="0" w:color="auto"/>
            <w:left w:val="none" w:sz="0" w:space="0" w:color="auto"/>
            <w:bottom w:val="none" w:sz="0" w:space="0" w:color="auto"/>
            <w:right w:val="none" w:sz="0" w:space="0" w:color="auto"/>
          </w:divBdr>
        </w:div>
        <w:div w:id="198902547">
          <w:marLeft w:val="1440"/>
          <w:marRight w:val="0"/>
          <w:marTop w:val="0"/>
          <w:marBottom w:val="100"/>
          <w:divBdr>
            <w:top w:val="none" w:sz="0" w:space="0" w:color="auto"/>
            <w:left w:val="none" w:sz="0" w:space="0" w:color="auto"/>
            <w:bottom w:val="none" w:sz="0" w:space="0" w:color="auto"/>
            <w:right w:val="none" w:sz="0" w:space="0" w:color="auto"/>
          </w:divBdr>
        </w:div>
        <w:div w:id="1839733427">
          <w:marLeft w:val="1440"/>
          <w:marRight w:val="0"/>
          <w:marTop w:val="0"/>
          <w:marBottom w:val="100"/>
          <w:divBdr>
            <w:top w:val="none" w:sz="0" w:space="0" w:color="auto"/>
            <w:left w:val="none" w:sz="0" w:space="0" w:color="auto"/>
            <w:bottom w:val="none" w:sz="0" w:space="0" w:color="auto"/>
            <w:right w:val="none" w:sz="0" w:space="0" w:color="auto"/>
          </w:divBdr>
        </w:div>
        <w:div w:id="1441681625">
          <w:marLeft w:val="1440"/>
          <w:marRight w:val="0"/>
          <w:marTop w:val="0"/>
          <w:marBottom w:val="100"/>
          <w:divBdr>
            <w:top w:val="none" w:sz="0" w:space="0" w:color="auto"/>
            <w:left w:val="none" w:sz="0" w:space="0" w:color="auto"/>
            <w:bottom w:val="none" w:sz="0" w:space="0" w:color="auto"/>
            <w:right w:val="none" w:sz="0" w:space="0" w:color="auto"/>
          </w:divBdr>
        </w:div>
        <w:div w:id="702905887">
          <w:marLeft w:val="1440"/>
          <w:marRight w:val="0"/>
          <w:marTop w:val="0"/>
          <w:marBottom w:val="100"/>
          <w:divBdr>
            <w:top w:val="none" w:sz="0" w:space="0" w:color="auto"/>
            <w:left w:val="none" w:sz="0" w:space="0" w:color="auto"/>
            <w:bottom w:val="none" w:sz="0" w:space="0" w:color="auto"/>
            <w:right w:val="none" w:sz="0" w:space="0" w:color="auto"/>
          </w:divBdr>
        </w:div>
        <w:div w:id="295451814">
          <w:marLeft w:val="0"/>
          <w:marRight w:val="0"/>
          <w:marTop w:val="0"/>
          <w:marBottom w:val="100"/>
          <w:divBdr>
            <w:top w:val="none" w:sz="0" w:space="0" w:color="auto"/>
            <w:left w:val="none" w:sz="0" w:space="0" w:color="auto"/>
            <w:bottom w:val="none" w:sz="0" w:space="0" w:color="auto"/>
            <w:right w:val="none" w:sz="0" w:space="0" w:color="auto"/>
          </w:divBdr>
        </w:div>
        <w:div w:id="964312126">
          <w:marLeft w:val="1440"/>
          <w:marRight w:val="0"/>
          <w:marTop w:val="0"/>
          <w:marBottom w:val="100"/>
          <w:divBdr>
            <w:top w:val="none" w:sz="0" w:space="0" w:color="auto"/>
            <w:left w:val="none" w:sz="0" w:space="0" w:color="auto"/>
            <w:bottom w:val="none" w:sz="0" w:space="0" w:color="auto"/>
            <w:right w:val="none" w:sz="0" w:space="0" w:color="auto"/>
          </w:divBdr>
        </w:div>
        <w:div w:id="886575936">
          <w:marLeft w:val="1440"/>
          <w:marRight w:val="0"/>
          <w:marTop w:val="0"/>
          <w:marBottom w:val="100"/>
          <w:divBdr>
            <w:top w:val="none" w:sz="0" w:space="0" w:color="auto"/>
            <w:left w:val="none" w:sz="0" w:space="0" w:color="auto"/>
            <w:bottom w:val="none" w:sz="0" w:space="0" w:color="auto"/>
            <w:right w:val="none" w:sz="0" w:space="0" w:color="auto"/>
          </w:divBdr>
        </w:div>
        <w:div w:id="368140598">
          <w:marLeft w:val="1440"/>
          <w:marRight w:val="0"/>
          <w:marTop w:val="0"/>
          <w:marBottom w:val="100"/>
          <w:divBdr>
            <w:top w:val="none" w:sz="0" w:space="0" w:color="auto"/>
            <w:left w:val="none" w:sz="0" w:space="0" w:color="auto"/>
            <w:bottom w:val="none" w:sz="0" w:space="0" w:color="auto"/>
            <w:right w:val="none" w:sz="0" w:space="0" w:color="auto"/>
          </w:divBdr>
        </w:div>
        <w:div w:id="209610080">
          <w:marLeft w:val="1440"/>
          <w:marRight w:val="0"/>
          <w:marTop w:val="0"/>
          <w:marBottom w:val="100"/>
          <w:divBdr>
            <w:top w:val="none" w:sz="0" w:space="0" w:color="auto"/>
            <w:left w:val="none" w:sz="0" w:space="0" w:color="auto"/>
            <w:bottom w:val="none" w:sz="0" w:space="0" w:color="auto"/>
            <w:right w:val="none" w:sz="0" w:space="0" w:color="auto"/>
          </w:divBdr>
        </w:div>
        <w:div w:id="661003190">
          <w:marLeft w:val="0"/>
          <w:marRight w:val="0"/>
          <w:marTop w:val="0"/>
          <w:marBottom w:val="100"/>
          <w:divBdr>
            <w:top w:val="none" w:sz="0" w:space="0" w:color="auto"/>
            <w:left w:val="none" w:sz="0" w:space="0" w:color="auto"/>
            <w:bottom w:val="none" w:sz="0" w:space="0" w:color="auto"/>
            <w:right w:val="none" w:sz="0" w:space="0" w:color="auto"/>
          </w:divBdr>
        </w:div>
        <w:div w:id="591671069">
          <w:marLeft w:val="0"/>
          <w:marRight w:val="0"/>
          <w:marTop w:val="0"/>
          <w:marBottom w:val="100"/>
          <w:divBdr>
            <w:top w:val="none" w:sz="0" w:space="0" w:color="auto"/>
            <w:left w:val="none" w:sz="0" w:space="0" w:color="auto"/>
            <w:bottom w:val="none" w:sz="0" w:space="0" w:color="auto"/>
            <w:right w:val="none" w:sz="0" w:space="0" w:color="auto"/>
          </w:divBdr>
        </w:div>
        <w:div w:id="81267652">
          <w:marLeft w:val="0"/>
          <w:marRight w:val="0"/>
          <w:marTop w:val="0"/>
          <w:marBottom w:val="100"/>
          <w:divBdr>
            <w:top w:val="none" w:sz="0" w:space="0" w:color="auto"/>
            <w:left w:val="none" w:sz="0" w:space="0" w:color="auto"/>
            <w:bottom w:val="none" w:sz="0" w:space="0" w:color="auto"/>
            <w:right w:val="none" w:sz="0" w:space="0" w:color="auto"/>
          </w:divBdr>
        </w:div>
        <w:div w:id="1500804395">
          <w:marLeft w:val="0"/>
          <w:marRight w:val="0"/>
          <w:marTop w:val="0"/>
          <w:marBottom w:val="100"/>
          <w:divBdr>
            <w:top w:val="none" w:sz="0" w:space="0" w:color="auto"/>
            <w:left w:val="none" w:sz="0" w:space="0" w:color="auto"/>
            <w:bottom w:val="none" w:sz="0" w:space="0" w:color="auto"/>
            <w:right w:val="none" w:sz="0" w:space="0" w:color="auto"/>
          </w:divBdr>
        </w:div>
        <w:div w:id="385181782">
          <w:marLeft w:val="0"/>
          <w:marRight w:val="0"/>
          <w:marTop w:val="0"/>
          <w:marBottom w:val="100"/>
          <w:divBdr>
            <w:top w:val="none" w:sz="0" w:space="0" w:color="auto"/>
            <w:left w:val="none" w:sz="0" w:space="0" w:color="auto"/>
            <w:bottom w:val="none" w:sz="0" w:space="0" w:color="auto"/>
            <w:right w:val="none" w:sz="0" w:space="0" w:color="auto"/>
          </w:divBdr>
        </w:div>
        <w:div w:id="1472139402">
          <w:marLeft w:val="0"/>
          <w:marRight w:val="0"/>
          <w:marTop w:val="0"/>
          <w:marBottom w:val="100"/>
          <w:divBdr>
            <w:top w:val="none" w:sz="0" w:space="0" w:color="auto"/>
            <w:left w:val="none" w:sz="0" w:space="0" w:color="auto"/>
            <w:bottom w:val="none" w:sz="0" w:space="0" w:color="auto"/>
            <w:right w:val="none" w:sz="0" w:space="0" w:color="auto"/>
          </w:divBdr>
        </w:div>
        <w:div w:id="2139912804">
          <w:marLeft w:val="0"/>
          <w:marRight w:val="0"/>
          <w:marTop w:val="0"/>
          <w:marBottom w:val="100"/>
          <w:divBdr>
            <w:top w:val="none" w:sz="0" w:space="0" w:color="auto"/>
            <w:left w:val="none" w:sz="0" w:space="0" w:color="auto"/>
            <w:bottom w:val="none" w:sz="0" w:space="0" w:color="auto"/>
            <w:right w:val="none" w:sz="0" w:space="0" w:color="auto"/>
          </w:divBdr>
        </w:div>
        <w:div w:id="1928225356">
          <w:marLeft w:val="0"/>
          <w:marRight w:val="0"/>
          <w:marTop w:val="0"/>
          <w:marBottom w:val="100"/>
          <w:divBdr>
            <w:top w:val="none" w:sz="0" w:space="0" w:color="auto"/>
            <w:left w:val="none" w:sz="0" w:space="0" w:color="auto"/>
            <w:bottom w:val="none" w:sz="0" w:space="0" w:color="auto"/>
            <w:right w:val="none" w:sz="0" w:space="0" w:color="auto"/>
          </w:divBdr>
        </w:div>
        <w:div w:id="265576529">
          <w:marLeft w:val="0"/>
          <w:marRight w:val="0"/>
          <w:marTop w:val="0"/>
          <w:marBottom w:val="100"/>
          <w:divBdr>
            <w:top w:val="none" w:sz="0" w:space="0" w:color="auto"/>
            <w:left w:val="none" w:sz="0" w:space="0" w:color="auto"/>
            <w:bottom w:val="none" w:sz="0" w:space="0" w:color="auto"/>
            <w:right w:val="none" w:sz="0" w:space="0" w:color="auto"/>
          </w:divBdr>
        </w:div>
        <w:div w:id="506218015">
          <w:marLeft w:val="0"/>
          <w:marRight w:val="0"/>
          <w:marTop w:val="0"/>
          <w:marBottom w:val="100"/>
          <w:divBdr>
            <w:top w:val="none" w:sz="0" w:space="0" w:color="auto"/>
            <w:left w:val="none" w:sz="0" w:space="0" w:color="auto"/>
            <w:bottom w:val="none" w:sz="0" w:space="0" w:color="auto"/>
            <w:right w:val="none" w:sz="0" w:space="0" w:color="auto"/>
          </w:divBdr>
        </w:div>
        <w:div w:id="1074281986">
          <w:marLeft w:val="0"/>
          <w:marRight w:val="0"/>
          <w:marTop w:val="0"/>
          <w:marBottom w:val="100"/>
          <w:divBdr>
            <w:top w:val="none" w:sz="0" w:space="0" w:color="auto"/>
            <w:left w:val="none" w:sz="0" w:space="0" w:color="auto"/>
            <w:bottom w:val="none" w:sz="0" w:space="0" w:color="auto"/>
            <w:right w:val="none" w:sz="0" w:space="0" w:color="auto"/>
          </w:divBdr>
        </w:div>
        <w:div w:id="2058117416">
          <w:marLeft w:val="0"/>
          <w:marRight w:val="0"/>
          <w:marTop w:val="0"/>
          <w:marBottom w:val="100"/>
          <w:divBdr>
            <w:top w:val="none" w:sz="0" w:space="0" w:color="auto"/>
            <w:left w:val="none" w:sz="0" w:space="0" w:color="auto"/>
            <w:bottom w:val="none" w:sz="0" w:space="0" w:color="auto"/>
            <w:right w:val="none" w:sz="0" w:space="0" w:color="auto"/>
          </w:divBdr>
        </w:div>
        <w:div w:id="1323704223">
          <w:marLeft w:val="0"/>
          <w:marRight w:val="0"/>
          <w:marTop w:val="0"/>
          <w:marBottom w:val="100"/>
          <w:divBdr>
            <w:top w:val="none" w:sz="0" w:space="0" w:color="auto"/>
            <w:left w:val="none" w:sz="0" w:space="0" w:color="auto"/>
            <w:bottom w:val="none" w:sz="0" w:space="0" w:color="auto"/>
            <w:right w:val="none" w:sz="0" w:space="0" w:color="auto"/>
          </w:divBdr>
        </w:div>
        <w:div w:id="623653617">
          <w:marLeft w:val="0"/>
          <w:marRight w:val="0"/>
          <w:marTop w:val="0"/>
          <w:marBottom w:val="100"/>
          <w:divBdr>
            <w:top w:val="none" w:sz="0" w:space="0" w:color="auto"/>
            <w:left w:val="none" w:sz="0" w:space="0" w:color="auto"/>
            <w:bottom w:val="none" w:sz="0" w:space="0" w:color="auto"/>
            <w:right w:val="none" w:sz="0" w:space="0" w:color="auto"/>
          </w:divBdr>
        </w:div>
        <w:div w:id="1340886903">
          <w:marLeft w:val="0"/>
          <w:marRight w:val="0"/>
          <w:marTop w:val="0"/>
          <w:marBottom w:val="100"/>
          <w:divBdr>
            <w:top w:val="none" w:sz="0" w:space="0" w:color="auto"/>
            <w:left w:val="none" w:sz="0" w:space="0" w:color="auto"/>
            <w:bottom w:val="none" w:sz="0" w:space="0" w:color="auto"/>
            <w:right w:val="none" w:sz="0" w:space="0" w:color="auto"/>
          </w:divBdr>
        </w:div>
        <w:div w:id="409929720">
          <w:marLeft w:val="0"/>
          <w:marRight w:val="0"/>
          <w:marTop w:val="0"/>
          <w:marBottom w:val="100"/>
          <w:divBdr>
            <w:top w:val="none" w:sz="0" w:space="0" w:color="auto"/>
            <w:left w:val="none" w:sz="0" w:space="0" w:color="auto"/>
            <w:bottom w:val="none" w:sz="0" w:space="0" w:color="auto"/>
            <w:right w:val="none" w:sz="0" w:space="0" w:color="auto"/>
          </w:divBdr>
        </w:div>
        <w:div w:id="1097019668">
          <w:marLeft w:val="0"/>
          <w:marRight w:val="0"/>
          <w:marTop w:val="0"/>
          <w:marBottom w:val="100"/>
          <w:divBdr>
            <w:top w:val="none" w:sz="0" w:space="0" w:color="auto"/>
            <w:left w:val="none" w:sz="0" w:space="0" w:color="auto"/>
            <w:bottom w:val="none" w:sz="0" w:space="0" w:color="auto"/>
            <w:right w:val="none" w:sz="0" w:space="0" w:color="auto"/>
          </w:divBdr>
        </w:div>
        <w:div w:id="1955749313">
          <w:marLeft w:val="0"/>
          <w:marRight w:val="0"/>
          <w:marTop w:val="0"/>
          <w:marBottom w:val="100"/>
          <w:divBdr>
            <w:top w:val="none" w:sz="0" w:space="0" w:color="auto"/>
            <w:left w:val="none" w:sz="0" w:space="0" w:color="auto"/>
            <w:bottom w:val="none" w:sz="0" w:space="0" w:color="auto"/>
            <w:right w:val="none" w:sz="0" w:space="0" w:color="auto"/>
          </w:divBdr>
        </w:div>
        <w:div w:id="1103912447">
          <w:marLeft w:val="0"/>
          <w:marRight w:val="0"/>
          <w:marTop w:val="0"/>
          <w:marBottom w:val="100"/>
          <w:divBdr>
            <w:top w:val="none" w:sz="0" w:space="0" w:color="auto"/>
            <w:left w:val="none" w:sz="0" w:space="0" w:color="auto"/>
            <w:bottom w:val="none" w:sz="0" w:space="0" w:color="auto"/>
            <w:right w:val="none" w:sz="0" w:space="0" w:color="auto"/>
          </w:divBdr>
        </w:div>
        <w:div w:id="588655783">
          <w:marLeft w:val="0"/>
          <w:marRight w:val="0"/>
          <w:marTop w:val="0"/>
          <w:marBottom w:val="100"/>
          <w:divBdr>
            <w:top w:val="none" w:sz="0" w:space="0" w:color="auto"/>
            <w:left w:val="none" w:sz="0" w:space="0" w:color="auto"/>
            <w:bottom w:val="none" w:sz="0" w:space="0" w:color="auto"/>
            <w:right w:val="none" w:sz="0" w:space="0" w:color="auto"/>
          </w:divBdr>
        </w:div>
        <w:div w:id="775296234">
          <w:marLeft w:val="0"/>
          <w:marRight w:val="0"/>
          <w:marTop w:val="0"/>
          <w:marBottom w:val="100"/>
          <w:divBdr>
            <w:top w:val="none" w:sz="0" w:space="0" w:color="auto"/>
            <w:left w:val="none" w:sz="0" w:space="0" w:color="auto"/>
            <w:bottom w:val="none" w:sz="0" w:space="0" w:color="auto"/>
            <w:right w:val="none" w:sz="0" w:space="0" w:color="auto"/>
          </w:divBdr>
        </w:div>
        <w:div w:id="1918318184">
          <w:marLeft w:val="0"/>
          <w:marRight w:val="0"/>
          <w:marTop w:val="0"/>
          <w:marBottom w:val="100"/>
          <w:divBdr>
            <w:top w:val="none" w:sz="0" w:space="0" w:color="auto"/>
            <w:left w:val="none" w:sz="0" w:space="0" w:color="auto"/>
            <w:bottom w:val="none" w:sz="0" w:space="0" w:color="auto"/>
            <w:right w:val="none" w:sz="0" w:space="0" w:color="auto"/>
          </w:divBdr>
        </w:div>
        <w:div w:id="854344041">
          <w:marLeft w:val="0"/>
          <w:marRight w:val="0"/>
          <w:marTop w:val="0"/>
          <w:marBottom w:val="100"/>
          <w:divBdr>
            <w:top w:val="none" w:sz="0" w:space="0" w:color="auto"/>
            <w:left w:val="none" w:sz="0" w:space="0" w:color="auto"/>
            <w:bottom w:val="none" w:sz="0" w:space="0" w:color="auto"/>
            <w:right w:val="none" w:sz="0" w:space="0" w:color="auto"/>
          </w:divBdr>
        </w:div>
        <w:div w:id="1872107812">
          <w:marLeft w:val="0"/>
          <w:marRight w:val="0"/>
          <w:marTop w:val="0"/>
          <w:marBottom w:val="100"/>
          <w:divBdr>
            <w:top w:val="none" w:sz="0" w:space="0" w:color="auto"/>
            <w:left w:val="none" w:sz="0" w:space="0" w:color="auto"/>
            <w:bottom w:val="none" w:sz="0" w:space="0" w:color="auto"/>
            <w:right w:val="none" w:sz="0" w:space="0" w:color="auto"/>
          </w:divBdr>
        </w:div>
        <w:div w:id="1055665653">
          <w:marLeft w:val="0"/>
          <w:marRight w:val="0"/>
          <w:marTop w:val="0"/>
          <w:marBottom w:val="100"/>
          <w:divBdr>
            <w:top w:val="none" w:sz="0" w:space="0" w:color="auto"/>
            <w:left w:val="none" w:sz="0" w:space="0" w:color="auto"/>
            <w:bottom w:val="none" w:sz="0" w:space="0" w:color="auto"/>
            <w:right w:val="none" w:sz="0" w:space="0" w:color="auto"/>
          </w:divBdr>
        </w:div>
        <w:div w:id="911936379">
          <w:marLeft w:val="0"/>
          <w:marRight w:val="0"/>
          <w:marTop w:val="0"/>
          <w:marBottom w:val="100"/>
          <w:divBdr>
            <w:top w:val="none" w:sz="0" w:space="0" w:color="auto"/>
            <w:left w:val="none" w:sz="0" w:space="0" w:color="auto"/>
            <w:bottom w:val="none" w:sz="0" w:space="0" w:color="auto"/>
            <w:right w:val="none" w:sz="0" w:space="0" w:color="auto"/>
          </w:divBdr>
        </w:div>
        <w:div w:id="180123605">
          <w:marLeft w:val="0"/>
          <w:marRight w:val="0"/>
          <w:marTop w:val="0"/>
          <w:marBottom w:val="100"/>
          <w:divBdr>
            <w:top w:val="none" w:sz="0" w:space="0" w:color="auto"/>
            <w:left w:val="none" w:sz="0" w:space="0" w:color="auto"/>
            <w:bottom w:val="none" w:sz="0" w:space="0" w:color="auto"/>
            <w:right w:val="none" w:sz="0" w:space="0" w:color="auto"/>
          </w:divBdr>
        </w:div>
        <w:div w:id="1661806015">
          <w:marLeft w:val="0"/>
          <w:marRight w:val="0"/>
          <w:marTop w:val="0"/>
          <w:marBottom w:val="100"/>
          <w:divBdr>
            <w:top w:val="none" w:sz="0" w:space="0" w:color="auto"/>
            <w:left w:val="none" w:sz="0" w:space="0" w:color="auto"/>
            <w:bottom w:val="none" w:sz="0" w:space="0" w:color="auto"/>
            <w:right w:val="none" w:sz="0" w:space="0" w:color="auto"/>
          </w:divBdr>
        </w:div>
        <w:div w:id="640354714">
          <w:marLeft w:val="0"/>
          <w:marRight w:val="0"/>
          <w:marTop w:val="0"/>
          <w:marBottom w:val="100"/>
          <w:divBdr>
            <w:top w:val="none" w:sz="0" w:space="0" w:color="auto"/>
            <w:left w:val="none" w:sz="0" w:space="0" w:color="auto"/>
            <w:bottom w:val="none" w:sz="0" w:space="0" w:color="auto"/>
            <w:right w:val="none" w:sz="0" w:space="0" w:color="auto"/>
          </w:divBdr>
        </w:div>
        <w:div w:id="1942226170">
          <w:marLeft w:val="0"/>
          <w:marRight w:val="0"/>
          <w:marTop w:val="0"/>
          <w:marBottom w:val="100"/>
          <w:divBdr>
            <w:top w:val="none" w:sz="0" w:space="0" w:color="auto"/>
            <w:left w:val="none" w:sz="0" w:space="0" w:color="auto"/>
            <w:bottom w:val="none" w:sz="0" w:space="0" w:color="auto"/>
            <w:right w:val="none" w:sz="0" w:space="0" w:color="auto"/>
          </w:divBdr>
        </w:div>
        <w:div w:id="1779178155">
          <w:marLeft w:val="0"/>
          <w:marRight w:val="0"/>
          <w:marTop w:val="0"/>
          <w:marBottom w:val="100"/>
          <w:divBdr>
            <w:top w:val="none" w:sz="0" w:space="0" w:color="auto"/>
            <w:left w:val="none" w:sz="0" w:space="0" w:color="auto"/>
            <w:bottom w:val="none" w:sz="0" w:space="0" w:color="auto"/>
            <w:right w:val="none" w:sz="0" w:space="0" w:color="auto"/>
          </w:divBdr>
        </w:div>
        <w:div w:id="861668540">
          <w:marLeft w:val="0"/>
          <w:marRight w:val="0"/>
          <w:marTop w:val="0"/>
          <w:marBottom w:val="100"/>
          <w:divBdr>
            <w:top w:val="none" w:sz="0" w:space="0" w:color="auto"/>
            <w:left w:val="none" w:sz="0" w:space="0" w:color="auto"/>
            <w:bottom w:val="none" w:sz="0" w:space="0" w:color="auto"/>
            <w:right w:val="none" w:sz="0" w:space="0" w:color="auto"/>
          </w:divBdr>
        </w:div>
        <w:div w:id="834611782">
          <w:marLeft w:val="0"/>
          <w:marRight w:val="0"/>
          <w:marTop w:val="0"/>
          <w:marBottom w:val="100"/>
          <w:divBdr>
            <w:top w:val="none" w:sz="0" w:space="0" w:color="auto"/>
            <w:left w:val="none" w:sz="0" w:space="0" w:color="auto"/>
            <w:bottom w:val="none" w:sz="0" w:space="0" w:color="auto"/>
            <w:right w:val="none" w:sz="0" w:space="0" w:color="auto"/>
          </w:divBdr>
        </w:div>
        <w:div w:id="1223322406">
          <w:marLeft w:val="0"/>
          <w:marRight w:val="0"/>
          <w:marTop w:val="0"/>
          <w:marBottom w:val="100"/>
          <w:divBdr>
            <w:top w:val="none" w:sz="0" w:space="0" w:color="auto"/>
            <w:left w:val="none" w:sz="0" w:space="0" w:color="auto"/>
            <w:bottom w:val="none" w:sz="0" w:space="0" w:color="auto"/>
            <w:right w:val="none" w:sz="0" w:space="0" w:color="auto"/>
          </w:divBdr>
        </w:div>
        <w:div w:id="816216891">
          <w:marLeft w:val="0"/>
          <w:marRight w:val="0"/>
          <w:marTop w:val="0"/>
          <w:marBottom w:val="100"/>
          <w:divBdr>
            <w:top w:val="none" w:sz="0" w:space="0" w:color="auto"/>
            <w:left w:val="none" w:sz="0" w:space="0" w:color="auto"/>
            <w:bottom w:val="none" w:sz="0" w:space="0" w:color="auto"/>
            <w:right w:val="none" w:sz="0" w:space="0" w:color="auto"/>
          </w:divBdr>
        </w:div>
        <w:div w:id="949554151">
          <w:marLeft w:val="0"/>
          <w:marRight w:val="0"/>
          <w:marTop w:val="0"/>
          <w:marBottom w:val="100"/>
          <w:divBdr>
            <w:top w:val="none" w:sz="0" w:space="0" w:color="auto"/>
            <w:left w:val="none" w:sz="0" w:space="0" w:color="auto"/>
            <w:bottom w:val="none" w:sz="0" w:space="0" w:color="auto"/>
            <w:right w:val="none" w:sz="0" w:space="0" w:color="auto"/>
          </w:divBdr>
        </w:div>
        <w:div w:id="667057812">
          <w:marLeft w:val="0"/>
          <w:marRight w:val="0"/>
          <w:marTop w:val="0"/>
          <w:marBottom w:val="100"/>
          <w:divBdr>
            <w:top w:val="none" w:sz="0" w:space="0" w:color="auto"/>
            <w:left w:val="none" w:sz="0" w:space="0" w:color="auto"/>
            <w:bottom w:val="none" w:sz="0" w:space="0" w:color="auto"/>
            <w:right w:val="none" w:sz="0" w:space="0" w:color="auto"/>
          </w:divBdr>
        </w:div>
        <w:div w:id="831877388">
          <w:marLeft w:val="0"/>
          <w:marRight w:val="0"/>
          <w:marTop w:val="0"/>
          <w:marBottom w:val="100"/>
          <w:divBdr>
            <w:top w:val="none" w:sz="0" w:space="0" w:color="auto"/>
            <w:left w:val="none" w:sz="0" w:space="0" w:color="auto"/>
            <w:bottom w:val="none" w:sz="0" w:space="0" w:color="auto"/>
            <w:right w:val="none" w:sz="0" w:space="0" w:color="auto"/>
          </w:divBdr>
        </w:div>
        <w:div w:id="288825534">
          <w:marLeft w:val="0"/>
          <w:marRight w:val="0"/>
          <w:marTop w:val="0"/>
          <w:marBottom w:val="100"/>
          <w:divBdr>
            <w:top w:val="none" w:sz="0" w:space="0" w:color="auto"/>
            <w:left w:val="none" w:sz="0" w:space="0" w:color="auto"/>
            <w:bottom w:val="none" w:sz="0" w:space="0" w:color="auto"/>
            <w:right w:val="none" w:sz="0" w:space="0" w:color="auto"/>
          </w:divBdr>
        </w:div>
        <w:div w:id="582297972">
          <w:marLeft w:val="0"/>
          <w:marRight w:val="0"/>
          <w:marTop w:val="0"/>
          <w:marBottom w:val="100"/>
          <w:divBdr>
            <w:top w:val="none" w:sz="0" w:space="0" w:color="auto"/>
            <w:left w:val="none" w:sz="0" w:space="0" w:color="auto"/>
            <w:bottom w:val="none" w:sz="0" w:space="0" w:color="auto"/>
            <w:right w:val="none" w:sz="0" w:space="0" w:color="auto"/>
          </w:divBdr>
        </w:div>
        <w:div w:id="1379665930">
          <w:marLeft w:val="0"/>
          <w:marRight w:val="0"/>
          <w:marTop w:val="0"/>
          <w:marBottom w:val="100"/>
          <w:divBdr>
            <w:top w:val="none" w:sz="0" w:space="0" w:color="auto"/>
            <w:left w:val="none" w:sz="0" w:space="0" w:color="auto"/>
            <w:bottom w:val="none" w:sz="0" w:space="0" w:color="auto"/>
            <w:right w:val="none" w:sz="0" w:space="0" w:color="auto"/>
          </w:divBdr>
        </w:div>
        <w:div w:id="1689288079">
          <w:marLeft w:val="0"/>
          <w:marRight w:val="0"/>
          <w:marTop w:val="0"/>
          <w:marBottom w:val="100"/>
          <w:divBdr>
            <w:top w:val="none" w:sz="0" w:space="0" w:color="auto"/>
            <w:left w:val="none" w:sz="0" w:space="0" w:color="auto"/>
            <w:bottom w:val="none" w:sz="0" w:space="0" w:color="auto"/>
            <w:right w:val="none" w:sz="0" w:space="0" w:color="auto"/>
          </w:divBdr>
        </w:div>
        <w:div w:id="202789211">
          <w:marLeft w:val="0"/>
          <w:marRight w:val="0"/>
          <w:marTop w:val="0"/>
          <w:marBottom w:val="100"/>
          <w:divBdr>
            <w:top w:val="none" w:sz="0" w:space="0" w:color="auto"/>
            <w:left w:val="none" w:sz="0" w:space="0" w:color="auto"/>
            <w:bottom w:val="none" w:sz="0" w:space="0" w:color="auto"/>
            <w:right w:val="none" w:sz="0" w:space="0" w:color="auto"/>
          </w:divBdr>
        </w:div>
        <w:div w:id="496195718">
          <w:marLeft w:val="0"/>
          <w:marRight w:val="0"/>
          <w:marTop w:val="0"/>
          <w:marBottom w:val="100"/>
          <w:divBdr>
            <w:top w:val="none" w:sz="0" w:space="0" w:color="auto"/>
            <w:left w:val="none" w:sz="0" w:space="0" w:color="auto"/>
            <w:bottom w:val="none" w:sz="0" w:space="0" w:color="auto"/>
            <w:right w:val="none" w:sz="0" w:space="0" w:color="auto"/>
          </w:divBdr>
        </w:div>
        <w:div w:id="527455448">
          <w:marLeft w:val="0"/>
          <w:marRight w:val="0"/>
          <w:marTop w:val="0"/>
          <w:marBottom w:val="100"/>
          <w:divBdr>
            <w:top w:val="none" w:sz="0" w:space="0" w:color="auto"/>
            <w:left w:val="none" w:sz="0" w:space="0" w:color="auto"/>
            <w:bottom w:val="none" w:sz="0" w:space="0" w:color="auto"/>
            <w:right w:val="none" w:sz="0" w:space="0" w:color="auto"/>
          </w:divBdr>
        </w:div>
        <w:div w:id="88089501">
          <w:marLeft w:val="0"/>
          <w:marRight w:val="0"/>
          <w:marTop w:val="0"/>
          <w:marBottom w:val="100"/>
          <w:divBdr>
            <w:top w:val="none" w:sz="0" w:space="0" w:color="auto"/>
            <w:left w:val="none" w:sz="0" w:space="0" w:color="auto"/>
            <w:bottom w:val="none" w:sz="0" w:space="0" w:color="auto"/>
            <w:right w:val="none" w:sz="0" w:space="0" w:color="auto"/>
          </w:divBdr>
        </w:div>
        <w:div w:id="1198159752">
          <w:marLeft w:val="0"/>
          <w:marRight w:val="0"/>
          <w:marTop w:val="0"/>
          <w:marBottom w:val="100"/>
          <w:divBdr>
            <w:top w:val="none" w:sz="0" w:space="0" w:color="auto"/>
            <w:left w:val="none" w:sz="0" w:space="0" w:color="auto"/>
            <w:bottom w:val="none" w:sz="0" w:space="0" w:color="auto"/>
            <w:right w:val="none" w:sz="0" w:space="0" w:color="auto"/>
          </w:divBdr>
        </w:div>
        <w:div w:id="1430585421">
          <w:marLeft w:val="0"/>
          <w:marRight w:val="0"/>
          <w:marTop w:val="0"/>
          <w:marBottom w:val="100"/>
          <w:divBdr>
            <w:top w:val="none" w:sz="0" w:space="0" w:color="auto"/>
            <w:left w:val="none" w:sz="0" w:space="0" w:color="auto"/>
            <w:bottom w:val="none" w:sz="0" w:space="0" w:color="auto"/>
            <w:right w:val="none" w:sz="0" w:space="0" w:color="auto"/>
          </w:divBdr>
        </w:div>
        <w:div w:id="241064980">
          <w:marLeft w:val="0"/>
          <w:marRight w:val="0"/>
          <w:marTop w:val="0"/>
          <w:marBottom w:val="100"/>
          <w:divBdr>
            <w:top w:val="none" w:sz="0" w:space="0" w:color="auto"/>
            <w:left w:val="none" w:sz="0" w:space="0" w:color="auto"/>
            <w:bottom w:val="none" w:sz="0" w:space="0" w:color="auto"/>
            <w:right w:val="none" w:sz="0" w:space="0" w:color="auto"/>
          </w:divBdr>
        </w:div>
        <w:div w:id="473641269">
          <w:marLeft w:val="0"/>
          <w:marRight w:val="0"/>
          <w:marTop w:val="0"/>
          <w:marBottom w:val="100"/>
          <w:divBdr>
            <w:top w:val="none" w:sz="0" w:space="0" w:color="auto"/>
            <w:left w:val="none" w:sz="0" w:space="0" w:color="auto"/>
            <w:bottom w:val="none" w:sz="0" w:space="0" w:color="auto"/>
            <w:right w:val="none" w:sz="0" w:space="0" w:color="auto"/>
          </w:divBdr>
        </w:div>
        <w:div w:id="816264874">
          <w:marLeft w:val="0"/>
          <w:marRight w:val="0"/>
          <w:marTop w:val="0"/>
          <w:marBottom w:val="100"/>
          <w:divBdr>
            <w:top w:val="none" w:sz="0" w:space="0" w:color="auto"/>
            <w:left w:val="none" w:sz="0" w:space="0" w:color="auto"/>
            <w:bottom w:val="none" w:sz="0" w:space="0" w:color="auto"/>
            <w:right w:val="none" w:sz="0" w:space="0" w:color="auto"/>
          </w:divBdr>
        </w:div>
        <w:div w:id="821969139">
          <w:marLeft w:val="0"/>
          <w:marRight w:val="0"/>
          <w:marTop w:val="0"/>
          <w:marBottom w:val="100"/>
          <w:divBdr>
            <w:top w:val="none" w:sz="0" w:space="0" w:color="auto"/>
            <w:left w:val="none" w:sz="0" w:space="0" w:color="auto"/>
            <w:bottom w:val="none" w:sz="0" w:space="0" w:color="auto"/>
            <w:right w:val="none" w:sz="0" w:space="0" w:color="auto"/>
          </w:divBdr>
        </w:div>
        <w:div w:id="1087766797">
          <w:marLeft w:val="0"/>
          <w:marRight w:val="0"/>
          <w:marTop w:val="0"/>
          <w:marBottom w:val="100"/>
          <w:divBdr>
            <w:top w:val="none" w:sz="0" w:space="0" w:color="auto"/>
            <w:left w:val="none" w:sz="0" w:space="0" w:color="auto"/>
            <w:bottom w:val="none" w:sz="0" w:space="0" w:color="auto"/>
            <w:right w:val="none" w:sz="0" w:space="0" w:color="auto"/>
          </w:divBdr>
        </w:div>
        <w:div w:id="1611817141">
          <w:marLeft w:val="0"/>
          <w:marRight w:val="0"/>
          <w:marTop w:val="0"/>
          <w:marBottom w:val="100"/>
          <w:divBdr>
            <w:top w:val="none" w:sz="0" w:space="0" w:color="auto"/>
            <w:left w:val="none" w:sz="0" w:space="0" w:color="auto"/>
            <w:bottom w:val="none" w:sz="0" w:space="0" w:color="auto"/>
            <w:right w:val="none" w:sz="0" w:space="0" w:color="auto"/>
          </w:divBdr>
        </w:div>
        <w:div w:id="716929206">
          <w:marLeft w:val="0"/>
          <w:marRight w:val="0"/>
          <w:marTop w:val="0"/>
          <w:marBottom w:val="100"/>
          <w:divBdr>
            <w:top w:val="none" w:sz="0" w:space="0" w:color="auto"/>
            <w:left w:val="none" w:sz="0" w:space="0" w:color="auto"/>
            <w:bottom w:val="none" w:sz="0" w:space="0" w:color="auto"/>
            <w:right w:val="none" w:sz="0" w:space="0" w:color="auto"/>
          </w:divBdr>
        </w:div>
        <w:div w:id="47844449">
          <w:marLeft w:val="0"/>
          <w:marRight w:val="0"/>
          <w:marTop w:val="0"/>
          <w:marBottom w:val="100"/>
          <w:divBdr>
            <w:top w:val="none" w:sz="0" w:space="0" w:color="auto"/>
            <w:left w:val="none" w:sz="0" w:space="0" w:color="auto"/>
            <w:bottom w:val="none" w:sz="0" w:space="0" w:color="auto"/>
            <w:right w:val="none" w:sz="0" w:space="0" w:color="auto"/>
          </w:divBdr>
        </w:div>
        <w:div w:id="1878734731">
          <w:marLeft w:val="0"/>
          <w:marRight w:val="0"/>
          <w:marTop w:val="0"/>
          <w:marBottom w:val="100"/>
          <w:divBdr>
            <w:top w:val="none" w:sz="0" w:space="0" w:color="auto"/>
            <w:left w:val="none" w:sz="0" w:space="0" w:color="auto"/>
            <w:bottom w:val="none" w:sz="0" w:space="0" w:color="auto"/>
            <w:right w:val="none" w:sz="0" w:space="0" w:color="auto"/>
          </w:divBdr>
        </w:div>
        <w:div w:id="1861311810">
          <w:marLeft w:val="0"/>
          <w:marRight w:val="0"/>
          <w:marTop w:val="0"/>
          <w:marBottom w:val="100"/>
          <w:divBdr>
            <w:top w:val="none" w:sz="0" w:space="0" w:color="auto"/>
            <w:left w:val="none" w:sz="0" w:space="0" w:color="auto"/>
            <w:bottom w:val="none" w:sz="0" w:space="0" w:color="auto"/>
            <w:right w:val="none" w:sz="0" w:space="0" w:color="auto"/>
          </w:divBdr>
        </w:div>
        <w:div w:id="1381513946">
          <w:marLeft w:val="0"/>
          <w:marRight w:val="0"/>
          <w:marTop w:val="0"/>
          <w:marBottom w:val="100"/>
          <w:divBdr>
            <w:top w:val="none" w:sz="0" w:space="0" w:color="auto"/>
            <w:left w:val="none" w:sz="0" w:space="0" w:color="auto"/>
            <w:bottom w:val="none" w:sz="0" w:space="0" w:color="auto"/>
            <w:right w:val="none" w:sz="0" w:space="0" w:color="auto"/>
          </w:divBdr>
        </w:div>
        <w:div w:id="1195533905">
          <w:marLeft w:val="0"/>
          <w:marRight w:val="0"/>
          <w:marTop w:val="0"/>
          <w:marBottom w:val="100"/>
          <w:divBdr>
            <w:top w:val="none" w:sz="0" w:space="0" w:color="auto"/>
            <w:left w:val="none" w:sz="0" w:space="0" w:color="auto"/>
            <w:bottom w:val="none" w:sz="0" w:space="0" w:color="auto"/>
            <w:right w:val="none" w:sz="0" w:space="0" w:color="auto"/>
          </w:divBdr>
        </w:div>
        <w:div w:id="1568539091">
          <w:marLeft w:val="0"/>
          <w:marRight w:val="0"/>
          <w:marTop w:val="0"/>
          <w:marBottom w:val="100"/>
          <w:divBdr>
            <w:top w:val="none" w:sz="0" w:space="0" w:color="auto"/>
            <w:left w:val="none" w:sz="0" w:space="0" w:color="auto"/>
            <w:bottom w:val="none" w:sz="0" w:space="0" w:color="auto"/>
            <w:right w:val="none" w:sz="0" w:space="0" w:color="auto"/>
          </w:divBdr>
        </w:div>
        <w:div w:id="366639608">
          <w:marLeft w:val="0"/>
          <w:marRight w:val="0"/>
          <w:marTop w:val="0"/>
          <w:marBottom w:val="100"/>
          <w:divBdr>
            <w:top w:val="none" w:sz="0" w:space="0" w:color="auto"/>
            <w:left w:val="none" w:sz="0" w:space="0" w:color="auto"/>
            <w:bottom w:val="none" w:sz="0" w:space="0" w:color="auto"/>
            <w:right w:val="none" w:sz="0" w:space="0" w:color="auto"/>
          </w:divBdr>
        </w:div>
        <w:div w:id="1160467160">
          <w:marLeft w:val="0"/>
          <w:marRight w:val="0"/>
          <w:marTop w:val="0"/>
          <w:marBottom w:val="100"/>
          <w:divBdr>
            <w:top w:val="none" w:sz="0" w:space="0" w:color="auto"/>
            <w:left w:val="none" w:sz="0" w:space="0" w:color="auto"/>
            <w:bottom w:val="none" w:sz="0" w:space="0" w:color="auto"/>
            <w:right w:val="none" w:sz="0" w:space="0" w:color="auto"/>
          </w:divBdr>
        </w:div>
        <w:div w:id="1189023602">
          <w:marLeft w:val="0"/>
          <w:marRight w:val="0"/>
          <w:marTop w:val="0"/>
          <w:marBottom w:val="100"/>
          <w:divBdr>
            <w:top w:val="none" w:sz="0" w:space="0" w:color="auto"/>
            <w:left w:val="none" w:sz="0" w:space="0" w:color="auto"/>
            <w:bottom w:val="none" w:sz="0" w:space="0" w:color="auto"/>
            <w:right w:val="none" w:sz="0" w:space="0" w:color="auto"/>
          </w:divBdr>
        </w:div>
        <w:div w:id="297808716">
          <w:marLeft w:val="0"/>
          <w:marRight w:val="0"/>
          <w:marTop w:val="0"/>
          <w:marBottom w:val="100"/>
          <w:divBdr>
            <w:top w:val="none" w:sz="0" w:space="0" w:color="auto"/>
            <w:left w:val="none" w:sz="0" w:space="0" w:color="auto"/>
            <w:bottom w:val="none" w:sz="0" w:space="0" w:color="auto"/>
            <w:right w:val="none" w:sz="0" w:space="0" w:color="auto"/>
          </w:divBdr>
        </w:div>
        <w:div w:id="238098482">
          <w:marLeft w:val="0"/>
          <w:marRight w:val="0"/>
          <w:marTop w:val="0"/>
          <w:marBottom w:val="100"/>
          <w:divBdr>
            <w:top w:val="none" w:sz="0" w:space="0" w:color="auto"/>
            <w:left w:val="none" w:sz="0" w:space="0" w:color="auto"/>
            <w:bottom w:val="none" w:sz="0" w:space="0" w:color="auto"/>
            <w:right w:val="none" w:sz="0" w:space="0" w:color="auto"/>
          </w:divBdr>
        </w:div>
        <w:div w:id="1345664794">
          <w:marLeft w:val="0"/>
          <w:marRight w:val="0"/>
          <w:marTop w:val="0"/>
          <w:marBottom w:val="100"/>
          <w:divBdr>
            <w:top w:val="none" w:sz="0" w:space="0" w:color="auto"/>
            <w:left w:val="none" w:sz="0" w:space="0" w:color="auto"/>
            <w:bottom w:val="none" w:sz="0" w:space="0" w:color="auto"/>
            <w:right w:val="none" w:sz="0" w:space="0" w:color="auto"/>
          </w:divBdr>
        </w:div>
        <w:div w:id="2129159146">
          <w:marLeft w:val="0"/>
          <w:marRight w:val="0"/>
          <w:marTop w:val="0"/>
          <w:marBottom w:val="100"/>
          <w:divBdr>
            <w:top w:val="none" w:sz="0" w:space="0" w:color="auto"/>
            <w:left w:val="none" w:sz="0" w:space="0" w:color="auto"/>
            <w:bottom w:val="none" w:sz="0" w:space="0" w:color="auto"/>
            <w:right w:val="none" w:sz="0" w:space="0" w:color="auto"/>
          </w:divBdr>
        </w:div>
        <w:div w:id="670790986">
          <w:marLeft w:val="0"/>
          <w:marRight w:val="0"/>
          <w:marTop w:val="0"/>
          <w:marBottom w:val="100"/>
          <w:divBdr>
            <w:top w:val="none" w:sz="0" w:space="0" w:color="auto"/>
            <w:left w:val="none" w:sz="0" w:space="0" w:color="auto"/>
            <w:bottom w:val="none" w:sz="0" w:space="0" w:color="auto"/>
            <w:right w:val="none" w:sz="0" w:space="0" w:color="auto"/>
          </w:divBdr>
        </w:div>
        <w:div w:id="1367023492">
          <w:marLeft w:val="0"/>
          <w:marRight w:val="0"/>
          <w:marTop w:val="0"/>
          <w:marBottom w:val="100"/>
          <w:divBdr>
            <w:top w:val="none" w:sz="0" w:space="0" w:color="auto"/>
            <w:left w:val="none" w:sz="0" w:space="0" w:color="auto"/>
            <w:bottom w:val="none" w:sz="0" w:space="0" w:color="auto"/>
            <w:right w:val="none" w:sz="0" w:space="0" w:color="auto"/>
          </w:divBdr>
        </w:div>
        <w:div w:id="634339443">
          <w:marLeft w:val="0"/>
          <w:marRight w:val="0"/>
          <w:marTop w:val="0"/>
          <w:marBottom w:val="100"/>
          <w:divBdr>
            <w:top w:val="none" w:sz="0" w:space="0" w:color="auto"/>
            <w:left w:val="none" w:sz="0" w:space="0" w:color="auto"/>
            <w:bottom w:val="none" w:sz="0" w:space="0" w:color="auto"/>
            <w:right w:val="none" w:sz="0" w:space="0" w:color="auto"/>
          </w:divBdr>
        </w:div>
        <w:div w:id="649478223">
          <w:marLeft w:val="0"/>
          <w:marRight w:val="0"/>
          <w:marTop w:val="0"/>
          <w:marBottom w:val="100"/>
          <w:divBdr>
            <w:top w:val="none" w:sz="0" w:space="0" w:color="auto"/>
            <w:left w:val="none" w:sz="0" w:space="0" w:color="auto"/>
            <w:bottom w:val="none" w:sz="0" w:space="0" w:color="auto"/>
            <w:right w:val="none" w:sz="0" w:space="0" w:color="auto"/>
          </w:divBdr>
        </w:div>
        <w:div w:id="1040397932">
          <w:marLeft w:val="0"/>
          <w:marRight w:val="0"/>
          <w:marTop w:val="0"/>
          <w:marBottom w:val="100"/>
          <w:divBdr>
            <w:top w:val="none" w:sz="0" w:space="0" w:color="auto"/>
            <w:left w:val="none" w:sz="0" w:space="0" w:color="auto"/>
            <w:bottom w:val="none" w:sz="0" w:space="0" w:color="auto"/>
            <w:right w:val="none" w:sz="0" w:space="0" w:color="auto"/>
          </w:divBdr>
        </w:div>
        <w:div w:id="1940210432">
          <w:marLeft w:val="0"/>
          <w:marRight w:val="0"/>
          <w:marTop w:val="0"/>
          <w:marBottom w:val="100"/>
          <w:divBdr>
            <w:top w:val="none" w:sz="0" w:space="0" w:color="auto"/>
            <w:left w:val="none" w:sz="0" w:space="0" w:color="auto"/>
            <w:bottom w:val="none" w:sz="0" w:space="0" w:color="auto"/>
            <w:right w:val="none" w:sz="0" w:space="0" w:color="auto"/>
          </w:divBdr>
        </w:div>
        <w:div w:id="1616406830">
          <w:marLeft w:val="0"/>
          <w:marRight w:val="0"/>
          <w:marTop w:val="0"/>
          <w:marBottom w:val="100"/>
          <w:divBdr>
            <w:top w:val="none" w:sz="0" w:space="0" w:color="auto"/>
            <w:left w:val="none" w:sz="0" w:space="0" w:color="auto"/>
            <w:bottom w:val="none" w:sz="0" w:space="0" w:color="auto"/>
            <w:right w:val="none" w:sz="0" w:space="0" w:color="auto"/>
          </w:divBdr>
        </w:div>
        <w:div w:id="988360005">
          <w:marLeft w:val="0"/>
          <w:marRight w:val="0"/>
          <w:marTop w:val="0"/>
          <w:marBottom w:val="100"/>
          <w:divBdr>
            <w:top w:val="none" w:sz="0" w:space="0" w:color="auto"/>
            <w:left w:val="none" w:sz="0" w:space="0" w:color="auto"/>
            <w:bottom w:val="none" w:sz="0" w:space="0" w:color="auto"/>
            <w:right w:val="none" w:sz="0" w:space="0" w:color="auto"/>
          </w:divBdr>
        </w:div>
        <w:div w:id="961613805">
          <w:marLeft w:val="0"/>
          <w:marRight w:val="0"/>
          <w:marTop w:val="0"/>
          <w:marBottom w:val="100"/>
          <w:divBdr>
            <w:top w:val="none" w:sz="0" w:space="0" w:color="auto"/>
            <w:left w:val="none" w:sz="0" w:space="0" w:color="auto"/>
            <w:bottom w:val="none" w:sz="0" w:space="0" w:color="auto"/>
            <w:right w:val="none" w:sz="0" w:space="0" w:color="auto"/>
          </w:divBdr>
        </w:div>
        <w:div w:id="2013407885">
          <w:marLeft w:val="0"/>
          <w:marRight w:val="0"/>
          <w:marTop w:val="0"/>
          <w:marBottom w:val="100"/>
          <w:divBdr>
            <w:top w:val="none" w:sz="0" w:space="0" w:color="auto"/>
            <w:left w:val="none" w:sz="0" w:space="0" w:color="auto"/>
            <w:bottom w:val="none" w:sz="0" w:space="0" w:color="auto"/>
            <w:right w:val="none" w:sz="0" w:space="0" w:color="auto"/>
          </w:divBdr>
        </w:div>
        <w:div w:id="1747877812">
          <w:marLeft w:val="0"/>
          <w:marRight w:val="0"/>
          <w:marTop w:val="0"/>
          <w:marBottom w:val="100"/>
          <w:divBdr>
            <w:top w:val="none" w:sz="0" w:space="0" w:color="auto"/>
            <w:left w:val="none" w:sz="0" w:space="0" w:color="auto"/>
            <w:bottom w:val="none" w:sz="0" w:space="0" w:color="auto"/>
            <w:right w:val="none" w:sz="0" w:space="0" w:color="auto"/>
          </w:divBdr>
        </w:div>
        <w:div w:id="283391896">
          <w:marLeft w:val="0"/>
          <w:marRight w:val="0"/>
          <w:marTop w:val="0"/>
          <w:marBottom w:val="100"/>
          <w:divBdr>
            <w:top w:val="none" w:sz="0" w:space="0" w:color="auto"/>
            <w:left w:val="none" w:sz="0" w:space="0" w:color="auto"/>
            <w:bottom w:val="none" w:sz="0" w:space="0" w:color="auto"/>
            <w:right w:val="none" w:sz="0" w:space="0" w:color="auto"/>
          </w:divBdr>
        </w:div>
        <w:div w:id="1681928399">
          <w:marLeft w:val="0"/>
          <w:marRight w:val="0"/>
          <w:marTop w:val="0"/>
          <w:marBottom w:val="100"/>
          <w:divBdr>
            <w:top w:val="none" w:sz="0" w:space="0" w:color="auto"/>
            <w:left w:val="none" w:sz="0" w:space="0" w:color="auto"/>
            <w:bottom w:val="none" w:sz="0" w:space="0" w:color="auto"/>
            <w:right w:val="none" w:sz="0" w:space="0" w:color="auto"/>
          </w:divBdr>
        </w:div>
        <w:div w:id="495801094">
          <w:marLeft w:val="0"/>
          <w:marRight w:val="0"/>
          <w:marTop w:val="0"/>
          <w:marBottom w:val="100"/>
          <w:divBdr>
            <w:top w:val="none" w:sz="0" w:space="0" w:color="auto"/>
            <w:left w:val="none" w:sz="0" w:space="0" w:color="auto"/>
            <w:bottom w:val="none" w:sz="0" w:space="0" w:color="auto"/>
            <w:right w:val="none" w:sz="0" w:space="0" w:color="auto"/>
          </w:divBdr>
        </w:div>
        <w:div w:id="501284924">
          <w:marLeft w:val="0"/>
          <w:marRight w:val="0"/>
          <w:marTop w:val="0"/>
          <w:marBottom w:val="100"/>
          <w:divBdr>
            <w:top w:val="none" w:sz="0" w:space="0" w:color="auto"/>
            <w:left w:val="none" w:sz="0" w:space="0" w:color="auto"/>
            <w:bottom w:val="none" w:sz="0" w:space="0" w:color="auto"/>
            <w:right w:val="none" w:sz="0" w:space="0" w:color="auto"/>
          </w:divBdr>
        </w:div>
        <w:div w:id="1027608929">
          <w:marLeft w:val="0"/>
          <w:marRight w:val="0"/>
          <w:marTop w:val="0"/>
          <w:marBottom w:val="100"/>
          <w:divBdr>
            <w:top w:val="none" w:sz="0" w:space="0" w:color="auto"/>
            <w:left w:val="none" w:sz="0" w:space="0" w:color="auto"/>
            <w:bottom w:val="none" w:sz="0" w:space="0" w:color="auto"/>
            <w:right w:val="none" w:sz="0" w:space="0" w:color="auto"/>
          </w:divBdr>
        </w:div>
        <w:div w:id="1144350875">
          <w:marLeft w:val="0"/>
          <w:marRight w:val="0"/>
          <w:marTop w:val="0"/>
          <w:marBottom w:val="100"/>
          <w:divBdr>
            <w:top w:val="none" w:sz="0" w:space="0" w:color="auto"/>
            <w:left w:val="none" w:sz="0" w:space="0" w:color="auto"/>
            <w:bottom w:val="none" w:sz="0" w:space="0" w:color="auto"/>
            <w:right w:val="none" w:sz="0" w:space="0" w:color="auto"/>
          </w:divBdr>
        </w:div>
        <w:div w:id="594246746">
          <w:marLeft w:val="0"/>
          <w:marRight w:val="0"/>
          <w:marTop w:val="0"/>
          <w:marBottom w:val="100"/>
          <w:divBdr>
            <w:top w:val="none" w:sz="0" w:space="0" w:color="auto"/>
            <w:left w:val="none" w:sz="0" w:space="0" w:color="auto"/>
            <w:bottom w:val="none" w:sz="0" w:space="0" w:color="auto"/>
            <w:right w:val="none" w:sz="0" w:space="0" w:color="auto"/>
          </w:divBdr>
        </w:div>
        <w:div w:id="1140272687">
          <w:marLeft w:val="0"/>
          <w:marRight w:val="0"/>
          <w:marTop w:val="0"/>
          <w:marBottom w:val="100"/>
          <w:divBdr>
            <w:top w:val="none" w:sz="0" w:space="0" w:color="auto"/>
            <w:left w:val="none" w:sz="0" w:space="0" w:color="auto"/>
            <w:bottom w:val="none" w:sz="0" w:space="0" w:color="auto"/>
            <w:right w:val="none" w:sz="0" w:space="0" w:color="auto"/>
          </w:divBdr>
        </w:div>
        <w:div w:id="176624800">
          <w:marLeft w:val="0"/>
          <w:marRight w:val="0"/>
          <w:marTop w:val="0"/>
          <w:marBottom w:val="100"/>
          <w:divBdr>
            <w:top w:val="none" w:sz="0" w:space="0" w:color="auto"/>
            <w:left w:val="none" w:sz="0" w:space="0" w:color="auto"/>
            <w:bottom w:val="none" w:sz="0" w:space="0" w:color="auto"/>
            <w:right w:val="none" w:sz="0" w:space="0" w:color="auto"/>
          </w:divBdr>
        </w:div>
        <w:div w:id="1586259251">
          <w:marLeft w:val="0"/>
          <w:marRight w:val="0"/>
          <w:marTop w:val="0"/>
          <w:marBottom w:val="100"/>
          <w:divBdr>
            <w:top w:val="none" w:sz="0" w:space="0" w:color="auto"/>
            <w:left w:val="none" w:sz="0" w:space="0" w:color="auto"/>
            <w:bottom w:val="none" w:sz="0" w:space="0" w:color="auto"/>
            <w:right w:val="none" w:sz="0" w:space="0" w:color="auto"/>
          </w:divBdr>
        </w:div>
        <w:div w:id="1896231570">
          <w:marLeft w:val="0"/>
          <w:marRight w:val="0"/>
          <w:marTop w:val="0"/>
          <w:marBottom w:val="100"/>
          <w:divBdr>
            <w:top w:val="none" w:sz="0" w:space="0" w:color="auto"/>
            <w:left w:val="none" w:sz="0" w:space="0" w:color="auto"/>
            <w:bottom w:val="none" w:sz="0" w:space="0" w:color="auto"/>
            <w:right w:val="none" w:sz="0" w:space="0" w:color="auto"/>
          </w:divBdr>
        </w:div>
        <w:div w:id="294409532">
          <w:marLeft w:val="0"/>
          <w:marRight w:val="0"/>
          <w:marTop w:val="0"/>
          <w:marBottom w:val="100"/>
          <w:divBdr>
            <w:top w:val="none" w:sz="0" w:space="0" w:color="auto"/>
            <w:left w:val="none" w:sz="0" w:space="0" w:color="auto"/>
            <w:bottom w:val="none" w:sz="0" w:space="0" w:color="auto"/>
            <w:right w:val="none" w:sz="0" w:space="0" w:color="auto"/>
          </w:divBdr>
        </w:div>
        <w:div w:id="1914117011">
          <w:marLeft w:val="0"/>
          <w:marRight w:val="0"/>
          <w:marTop w:val="0"/>
          <w:marBottom w:val="100"/>
          <w:divBdr>
            <w:top w:val="none" w:sz="0" w:space="0" w:color="auto"/>
            <w:left w:val="none" w:sz="0" w:space="0" w:color="auto"/>
            <w:bottom w:val="none" w:sz="0" w:space="0" w:color="auto"/>
            <w:right w:val="none" w:sz="0" w:space="0" w:color="auto"/>
          </w:divBdr>
        </w:div>
        <w:div w:id="1621692846">
          <w:marLeft w:val="0"/>
          <w:marRight w:val="0"/>
          <w:marTop w:val="0"/>
          <w:marBottom w:val="100"/>
          <w:divBdr>
            <w:top w:val="none" w:sz="0" w:space="0" w:color="auto"/>
            <w:left w:val="none" w:sz="0" w:space="0" w:color="auto"/>
            <w:bottom w:val="none" w:sz="0" w:space="0" w:color="auto"/>
            <w:right w:val="none" w:sz="0" w:space="0" w:color="auto"/>
          </w:divBdr>
        </w:div>
        <w:div w:id="978807778">
          <w:marLeft w:val="0"/>
          <w:marRight w:val="0"/>
          <w:marTop w:val="0"/>
          <w:marBottom w:val="100"/>
          <w:divBdr>
            <w:top w:val="none" w:sz="0" w:space="0" w:color="auto"/>
            <w:left w:val="none" w:sz="0" w:space="0" w:color="auto"/>
            <w:bottom w:val="none" w:sz="0" w:space="0" w:color="auto"/>
            <w:right w:val="none" w:sz="0" w:space="0" w:color="auto"/>
          </w:divBdr>
        </w:div>
        <w:div w:id="1579746519">
          <w:marLeft w:val="0"/>
          <w:marRight w:val="0"/>
          <w:marTop w:val="0"/>
          <w:marBottom w:val="100"/>
          <w:divBdr>
            <w:top w:val="none" w:sz="0" w:space="0" w:color="auto"/>
            <w:left w:val="none" w:sz="0" w:space="0" w:color="auto"/>
            <w:bottom w:val="none" w:sz="0" w:space="0" w:color="auto"/>
            <w:right w:val="none" w:sz="0" w:space="0" w:color="auto"/>
          </w:divBdr>
        </w:div>
        <w:div w:id="963655858">
          <w:marLeft w:val="0"/>
          <w:marRight w:val="0"/>
          <w:marTop w:val="0"/>
          <w:marBottom w:val="100"/>
          <w:divBdr>
            <w:top w:val="none" w:sz="0" w:space="0" w:color="auto"/>
            <w:left w:val="none" w:sz="0" w:space="0" w:color="auto"/>
            <w:bottom w:val="none" w:sz="0" w:space="0" w:color="auto"/>
            <w:right w:val="none" w:sz="0" w:space="0" w:color="auto"/>
          </w:divBdr>
        </w:div>
        <w:div w:id="529296433">
          <w:marLeft w:val="0"/>
          <w:marRight w:val="0"/>
          <w:marTop w:val="0"/>
          <w:marBottom w:val="100"/>
          <w:divBdr>
            <w:top w:val="none" w:sz="0" w:space="0" w:color="auto"/>
            <w:left w:val="none" w:sz="0" w:space="0" w:color="auto"/>
            <w:bottom w:val="none" w:sz="0" w:space="0" w:color="auto"/>
            <w:right w:val="none" w:sz="0" w:space="0" w:color="auto"/>
          </w:divBdr>
        </w:div>
        <w:div w:id="1325426463">
          <w:marLeft w:val="0"/>
          <w:marRight w:val="0"/>
          <w:marTop w:val="0"/>
          <w:marBottom w:val="100"/>
          <w:divBdr>
            <w:top w:val="none" w:sz="0" w:space="0" w:color="auto"/>
            <w:left w:val="none" w:sz="0" w:space="0" w:color="auto"/>
            <w:bottom w:val="none" w:sz="0" w:space="0" w:color="auto"/>
            <w:right w:val="none" w:sz="0" w:space="0" w:color="auto"/>
          </w:divBdr>
        </w:div>
        <w:div w:id="835389660">
          <w:marLeft w:val="0"/>
          <w:marRight w:val="0"/>
          <w:marTop w:val="0"/>
          <w:marBottom w:val="100"/>
          <w:divBdr>
            <w:top w:val="none" w:sz="0" w:space="0" w:color="auto"/>
            <w:left w:val="none" w:sz="0" w:space="0" w:color="auto"/>
            <w:bottom w:val="none" w:sz="0" w:space="0" w:color="auto"/>
            <w:right w:val="none" w:sz="0" w:space="0" w:color="auto"/>
          </w:divBdr>
        </w:div>
        <w:div w:id="2014406756">
          <w:marLeft w:val="0"/>
          <w:marRight w:val="0"/>
          <w:marTop w:val="0"/>
          <w:marBottom w:val="100"/>
          <w:divBdr>
            <w:top w:val="none" w:sz="0" w:space="0" w:color="auto"/>
            <w:left w:val="none" w:sz="0" w:space="0" w:color="auto"/>
            <w:bottom w:val="none" w:sz="0" w:space="0" w:color="auto"/>
            <w:right w:val="none" w:sz="0" w:space="0" w:color="auto"/>
          </w:divBdr>
        </w:div>
        <w:div w:id="2099715781">
          <w:marLeft w:val="0"/>
          <w:marRight w:val="0"/>
          <w:marTop w:val="0"/>
          <w:marBottom w:val="100"/>
          <w:divBdr>
            <w:top w:val="none" w:sz="0" w:space="0" w:color="auto"/>
            <w:left w:val="none" w:sz="0" w:space="0" w:color="auto"/>
            <w:bottom w:val="none" w:sz="0" w:space="0" w:color="auto"/>
            <w:right w:val="none" w:sz="0" w:space="0" w:color="auto"/>
          </w:divBdr>
        </w:div>
        <w:div w:id="1989673114">
          <w:marLeft w:val="0"/>
          <w:marRight w:val="0"/>
          <w:marTop w:val="0"/>
          <w:marBottom w:val="100"/>
          <w:divBdr>
            <w:top w:val="none" w:sz="0" w:space="0" w:color="auto"/>
            <w:left w:val="none" w:sz="0" w:space="0" w:color="auto"/>
            <w:bottom w:val="none" w:sz="0" w:space="0" w:color="auto"/>
            <w:right w:val="none" w:sz="0" w:space="0" w:color="auto"/>
          </w:divBdr>
        </w:div>
        <w:div w:id="628366893">
          <w:marLeft w:val="0"/>
          <w:marRight w:val="0"/>
          <w:marTop w:val="0"/>
          <w:marBottom w:val="100"/>
          <w:divBdr>
            <w:top w:val="none" w:sz="0" w:space="0" w:color="auto"/>
            <w:left w:val="none" w:sz="0" w:space="0" w:color="auto"/>
            <w:bottom w:val="none" w:sz="0" w:space="0" w:color="auto"/>
            <w:right w:val="none" w:sz="0" w:space="0" w:color="auto"/>
          </w:divBdr>
        </w:div>
        <w:div w:id="780875124">
          <w:marLeft w:val="0"/>
          <w:marRight w:val="0"/>
          <w:marTop w:val="0"/>
          <w:marBottom w:val="100"/>
          <w:divBdr>
            <w:top w:val="none" w:sz="0" w:space="0" w:color="auto"/>
            <w:left w:val="none" w:sz="0" w:space="0" w:color="auto"/>
            <w:bottom w:val="none" w:sz="0" w:space="0" w:color="auto"/>
            <w:right w:val="none" w:sz="0" w:space="0" w:color="auto"/>
          </w:divBdr>
        </w:div>
        <w:div w:id="1126701512">
          <w:marLeft w:val="0"/>
          <w:marRight w:val="0"/>
          <w:marTop w:val="0"/>
          <w:marBottom w:val="100"/>
          <w:divBdr>
            <w:top w:val="none" w:sz="0" w:space="0" w:color="auto"/>
            <w:left w:val="none" w:sz="0" w:space="0" w:color="auto"/>
            <w:bottom w:val="none" w:sz="0" w:space="0" w:color="auto"/>
            <w:right w:val="none" w:sz="0" w:space="0" w:color="auto"/>
          </w:divBdr>
        </w:div>
        <w:div w:id="574777983">
          <w:marLeft w:val="0"/>
          <w:marRight w:val="0"/>
          <w:marTop w:val="0"/>
          <w:marBottom w:val="100"/>
          <w:divBdr>
            <w:top w:val="none" w:sz="0" w:space="0" w:color="auto"/>
            <w:left w:val="none" w:sz="0" w:space="0" w:color="auto"/>
            <w:bottom w:val="none" w:sz="0" w:space="0" w:color="auto"/>
            <w:right w:val="none" w:sz="0" w:space="0" w:color="auto"/>
          </w:divBdr>
        </w:div>
        <w:div w:id="749470694">
          <w:marLeft w:val="0"/>
          <w:marRight w:val="0"/>
          <w:marTop w:val="0"/>
          <w:marBottom w:val="100"/>
          <w:divBdr>
            <w:top w:val="none" w:sz="0" w:space="0" w:color="auto"/>
            <w:left w:val="none" w:sz="0" w:space="0" w:color="auto"/>
            <w:bottom w:val="none" w:sz="0" w:space="0" w:color="auto"/>
            <w:right w:val="none" w:sz="0" w:space="0" w:color="auto"/>
          </w:divBdr>
        </w:div>
        <w:div w:id="298924282">
          <w:marLeft w:val="0"/>
          <w:marRight w:val="0"/>
          <w:marTop w:val="0"/>
          <w:marBottom w:val="100"/>
          <w:divBdr>
            <w:top w:val="none" w:sz="0" w:space="0" w:color="auto"/>
            <w:left w:val="none" w:sz="0" w:space="0" w:color="auto"/>
            <w:bottom w:val="none" w:sz="0" w:space="0" w:color="auto"/>
            <w:right w:val="none" w:sz="0" w:space="0" w:color="auto"/>
          </w:divBdr>
        </w:div>
        <w:div w:id="1634365207">
          <w:marLeft w:val="0"/>
          <w:marRight w:val="0"/>
          <w:marTop w:val="0"/>
          <w:marBottom w:val="100"/>
          <w:divBdr>
            <w:top w:val="none" w:sz="0" w:space="0" w:color="auto"/>
            <w:left w:val="none" w:sz="0" w:space="0" w:color="auto"/>
            <w:bottom w:val="none" w:sz="0" w:space="0" w:color="auto"/>
            <w:right w:val="none" w:sz="0" w:space="0" w:color="auto"/>
          </w:divBdr>
        </w:div>
        <w:div w:id="1636252043">
          <w:marLeft w:val="0"/>
          <w:marRight w:val="0"/>
          <w:marTop w:val="0"/>
          <w:marBottom w:val="100"/>
          <w:divBdr>
            <w:top w:val="none" w:sz="0" w:space="0" w:color="auto"/>
            <w:left w:val="none" w:sz="0" w:space="0" w:color="auto"/>
            <w:bottom w:val="none" w:sz="0" w:space="0" w:color="auto"/>
            <w:right w:val="none" w:sz="0" w:space="0" w:color="auto"/>
          </w:divBdr>
        </w:div>
        <w:div w:id="788620427">
          <w:marLeft w:val="0"/>
          <w:marRight w:val="0"/>
          <w:marTop w:val="0"/>
          <w:marBottom w:val="100"/>
          <w:divBdr>
            <w:top w:val="none" w:sz="0" w:space="0" w:color="auto"/>
            <w:left w:val="none" w:sz="0" w:space="0" w:color="auto"/>
            <w:bottom w:val="none" w:sz="0" w:space="0" w:color="auto"/>
            <w:right w:val="none" w:sz="0" w:space="0" w:color="auto"/>
          </w:divBdr>
        </w:div>
        <w:div w:id="1363050126">
          <w:marLeft w:val="0"/>
          <w:marRight w:val="0"/>
          <w:marTop w:val="0"/>
          <w:marBottom w:val="100"/>
          <w:divBdr>
            <w:top w:val="none" w:sz="0" w:space="0" w:color="auto"/>
            <w:left w:val="none" w:sz="0" w:space="0" w:color="auto"/>
            <w:bottom w:val="none" w:sz="0" w:space="0" w:color="auto"/>
            <w:right w:val="none" w:sz="0" w:space="0" w:color="auto"/>
          </w:divBdr>
        </w:div>
        <w:div w:id="1164080899">
          <w:marLeft w:val="0"/>
          <w:marRight w:val="0"/>
          <w:marTop w:val="0"/>
          <w:marBottom w:val="100"/>
          <w:divBdr>
            <w:top w:val="none" w:sz="0" w:space="0" w:color="auto"/>
            <w:left w:val="none" w:sz="0" w:space="0" w:color="auto"/>
            <w:bottom w:val="none" w:sz="0" w:space="0" w:color="auto"/>
            <w:right w:val="none" w:sz="0" w:space="0" w:color="auto"/>
          </w:divBdr>
        </w:div>
        <w:div w:id="1408962390">
          <w:marLeft w:val="0"/>
          <w:marRight w:val="0"/>
          <w:marTop w:val="0"/>
          <w:marBottom w:val="100"/>
          <w:divBdr>
            <w:top w:val="none" w:sz="0" w:space="0" w:color="auto"/>
            <w:left w:val="none" w:sz="0" w:space="0" w:color="auto"/>
            <w:bottom w:val="none" w:sz="0" w:space="0" w:color="auto"/>
            <w:right w:val="none" w:sz="0" w:space="0" w:color="auto"/>
          </w:divBdr>
        </w:div>
        <w:div w:id="1538619130">
          <w:marLeft w:val="0"/>
          <w:marRight w:val="0"/>
          <w:marTop w:val="0"/>
          <w:marBottom w:val="100"/>
          <w:divBdr>
            <w:top w:val="none" w:sz="0" w:space="0" w:color="auto"/>
            <w:left w:val="none" w:sz="0" w:space="0" w:color="auto"/>
            <w:bottom w:val="none" w:sz="0" w:space="0" w:color="auto"/>
            <w:right w:val="none" w:sz="0" w:space="0" w:color="auto"/>
          </w:divBdr>
        </w:div>
        <w:div w:id="86968853">
          <w:marLeft w:val="0"/>
          <w:marRight w:val="0"/>
          <w:marTop w:val="0"/>
          <w:marBottom w:val="100"/>
          <w:divBdr>
            <w:top w:val="none" w:sz="0" w:space="0" w:color="auto"/>
            <w:left w:val="none" w:sz="0" w:space="0" w:color="auto"/>
            <w:bottom w:val="none" w:sz="0" w:space="0" w:color="auto"/>
            <w:right w:val="none" w:sz="0" w:space="0" w:color="auto"/>
          </w:divBdr>
        </w:div>
        <w:div w:id="1401054509">
          <w:marLeft w:val="0"/>
          <w:marRight w:val="0"/>
          <w:marTop w:val="0"/>
          <w:marBottom w:val="100"/>
          <w:divBdr>
            <w:top w:val="none" w:sz="0" w:space="0" w:color="auto"/>
            <w:left w:val="none" w:sz="0" w:space="0" w:color="auto"/>
            <w:bottom w:val="none" w:sz="0" w:space="0" w:color="auto"/>
            <w:right w:val="none" w:sz="0" w:space="0" w:color="auto"/>
          </w:divBdr>
        </w:div>
        <w:div w:id="308676723">
          <w:marLeft w:val="0"/>
          <w:marRight w:val="0"/>
          <w:marTop w:val="0"/>
          <w:marBottom w:val="100"/>
          <w:divBdr>
            <w:top w:val="none" w:sz="0" w:space="0" w:color="auto"/>
            <w:left w:val="none" w:sz="0" w:space="0" w:color="auto"/>
            <w:bottom w:val="none" w:sz="0" w:space="0" w:color="auto"/>
            <w:right w:val="none" w:sz="0" w:space="0" w:color="auto"/>
          </w:divBdr>
        </w:div>
        <w:div w:id="1031032560">
          <w:marLeft w:val="0"/>
          <w:marRight w:val="0"/>
          <w:marTop w:val="0"/>
          <w:marBottom w:val="100"/>
          <w:divBdr>
            <w:top w:val="none" w:sz="0" w:space="0" w:color="auto"/>
            <w:left w:val="none" w:sz="0" w:space="0" w:color="auto"/>
            <w:bottom w:val="none" w:sz="0" w:space="0" w:color="auto"/>
            <w:right w:val="none" w:sz="0" w:space="0" w:color="auto"/>
          </w:divBdr>
        </w:div>
        <w:div w:id="2041585360">
          <w:marLeft w:val="0"/>
          <w:marRight w:val="0"/>
          <w:marTop w:val="0"/>
          <w:marBottom w:val="100"/>
          <w:divBdr>
            <w:top w:val="none" w:sz="0" w:space="0" w:color="auto"/>
            <w:left w:val="none" w:sz="0" w:space="0" w:color="auto"/>
            <w:bottom w:val="none" w:sz="0" w:space="0" w:color="auto"/>
            <w:right w:val="none" w:sz="0" w:space="0" w:color="auto"/>
          </w:divBdr>
        </w:div>
        <w:div w:id="308900542">
          <w:marLeft w:val="0"/>
          <w:marRight w:val="0"/>
          <w:marTop w:val="0"/>
          <w:marBottom w:val="200"/>
          <w:divBdr>
            <w:top w:val="none" w:sz="0" w:space="0" w:color="auto"/>
            <w:left w:val="none" w:sz="0" w:space="0" w:color="auto"/>
            <w:bottom w:val="none" w:sz="0" w:space="0" w:color="auto"/>
            <w:right w:val="none" w:sz="0" w:space="0" w:color="auto"/>
          </w:divBdr>
        </w:div>
        <w:div w:id="336277099">
          <w:marLeft w:val="0"/>
          <w:marRight w:val="0"/>
          <w:marTop w:val="0"/>
          <w:marBottom w:val="200"/>
          <w:divBdr>
            <w:top w:val="none" w:sz="0" w:space="0" w:color="auto"/>
            <w:left w:val="none" w:sz="0" w:space="0" w:color="auto"/>
            <w:bottom w:val="none" w:sz="0" w:space="0" w:color="auto"/>
            <w:right w:val="none" w:sz="0" w:space="0" w:color="auto"/>
          </w:divBdr>
        </w:div>
        <w:div w:id="1189560807">
          <w:marLeft w:val="0"/>
          <w:marRight w:val="0"/>
          <w:marTop w:val="0"/>
          <w:marBottom w:val="100"/>
          <w:divBdr>
            <w:top w:val="none" w:sz="0" w:space="0" w:color="auto"/>
            <w:left w:val="none" w:sz="0" w:space="0" w:color="auto"/>
            <w:bottom w:val="none" w:sz="0" w:space="0" w:color="auto"/>
            <w:right w:val="none" w:sz="0" w:space="0" w:color="auto"/>
          </w:divBdr>
        </w:div>
        <w:div w:id="1537044293">
          <w:marLeft w:val="0"/>
          <w:marRight w:val="0"/>
          <w:marTop w:val="0"/>
          <w:marBottom w:val="100"/>
          <w:divBdr>
            <w:top w:val="none" w:sz="0" w:space="0" w:color="auto"/>
            <w:left w:val="none" w:sz="0" w:space="0" w:color="auto"/>
            <w:bottom w:val="none" w:sz="0" w:space="0" w:color="auto"/>
            <w:right w:val="none" w:sz="0" w:space="0" w:color="auto"/>
          </w:divBdr>
        </w:div>
        <w:div w:id="1402101811">
          <w:marLeft w:val="0"/>
          <w:marRight w:val="0"/>
          <w:marTop w:val="0"/>
          <w:marBottom w:val="100"/>
          <w:divBdr>
            <w:top w:val="none" w:sz="0" w:space="0" w:color="auto"/>
            <w:left w:val="none" w:sz="0" w:space="0" w:color="auto"/>
            <w:bottom w:val="none" w:sz="0" w:space="0" w:color="auto"/>
            <w:right w:val="none" w:sz="0" w:space="0" w:color="auto"/>
          </w:divBdr>
        </w:div>
        <w:div w:id="565723093">
          <w:marLeft w:val="0"/>
          <w:marRight w:val="0"/>
          <w:marTop w:val="0"/>
          <w:marBottom w:val="100"/>
          <w:divBdr>
            <w:top w:val="none" w:sz="0" w:space="0" w:color="auto"/>
            <w:left w:val="none" w:sz="0" w:space="0" w:color="auto"/>
            <w:bottom w:val="none" w:sz="0" w:space="0" w:color="auto"/>
            <w:right w:val="none" w:sz="0" w:space="0" w:color="auto"/>
          </w:divBdr>
        </w:div>
        <w:div w:id="1736857761">
          <w:marLeft w:val="0"/>
          <w:marRight w:val="0"/>
          <w:marTop w:val="0"/>
          <w:marBottom w:val="100"/>
          <w:divBdr>
            <w:top w:val="none" w:sz="0" w:space="0" w:color="auto"/>
            <w:left w:val="none" w:sz="0" w:space="0" w:color="auto"/>
            <w:bottom w:val="none" w:sz="0" w:space="0" w:color="auto"/>
            <w:right w:val="none" w:sz="0" w:space="0" w:color="auto"/>
          </w:divBdr>
        </w:div>
        <w:div w:id="1097943871">
          <w:marLeft w:val="0"/>
          <w:marRight w:val="0"/>
          <w:marTop w:val="0"/>
          <w:marBottom w:val="100"/>
          <w:divBdr>
            <w:top w:val="none" w:sz="0" w:space="0" w:color="auto"/>
            <w:left w:val="none" w:sz="0" w:space="0" w:color="auto"/>
            <w:bottom w:val="none" w:sz="0" w:space="0" w:color="auto"/>
            <w:right w:val="none" w:sz="0" w:space="0" w:color="auto"/>
          </w:divBdr>
        </w:div>
        <w:div w:id="1464537570">
          <w:marLeft w:val="0"/>
          <w:marRight w:val="0"/>
          <w:marTop w:val="0"/>
          <w:marBottom w:val="100"/>
          <w:divBdr>
            <w:top w:val="none" w:sz="0" w:space="0" w:color="auto"/>
            <w:left w:val="none" w:sz="0" w:space="0" w:color="auto"/>
            <w:bottom w:val="none" w:sz="0" w:space="0" w:color="auto"/>
            <w:right w:val="none" w:sz="0" w:space="0" w:color="auto"/>
          </w:divBdr>
        </w:div>
        <w:div w:id="262760797">
          <w:marLeft w:val="0"/>
          <w:marRight w:val="0"/>
          <w:marTop w:val="0"/>
          <w:marBottom w:val="100"/>
          <w:divBdr>
            <w:top w:val="none" w:sz="0" w:space="0" w:color="auto"/>
            <w:left w:val="none" w:sz="0" w:space="0" w:color="auto"/>
            <w:bottom w:val="none" w:sz="0" w:space="0" w:color="auto"/>
            <w:right w:val="none" w:sz="0" w:space="0" w:color="auto"/>
          </w:divBdr>
        </w:div>
        <w:div w:id="1309364730">
          <w:marLeft w:val="0"/>
          <w:marRight w:val="0"/>
          <w:marTop w:val="0"/>
          <w:marBottom w:val="100"/>
          <w:divBdr>
            <w:top w:val="none" w:sz="0" w:space="0" w:color="auto"/>
            <w:left w:val="none" w:sz="0" w:space="0" w:color="auto"/>
            <w:bottom w:val="none" w:sz="0" w:space="0" w:color="auto"/>
            <w:right w:val="none" w:sz="0" w:space="0" w:color="auto"/>
          </w:divBdr>
        </w:div>
        <w:div w:id="408238590">
          <w:marLeft w:val="0"/>
          <w:marRight w:val="0"/>
          <w:marTop w:val="0"/>
          <w:marBottom w:val="100"/>
          <w:divBdr>
            <w:top w:val="none" w:sz="0" w:space="0" w:color="auto"/>
            <w:left w:val="none" w:sz="0" w:space="0" w:color="auto"/>
            <w:bottom w:val="none" w:sz="0" w:space="0" w:color="auto"/>
            <w:right w:val="none" w:sz="0" w:space="0" w:color="auto"/>
          </w:divBdr>
        </w:div>
        <w:div w:id="1416706417">
          <w:marLeft w:val="0"/>
          <w:marRight w:val="0"/>
          <w:marTop w:val="0"/>
          <w:marBottom w:val="100"/>
          <w:divBdr>
            <w:top w:val="none" w:sz="0" w:space="0" w:color="auto"/>
            <w:left w:val="none" w:sz="0" w:space="0" w:color="auto"/>
            <w:bottom w:val="none" w:sz="0" w:space="0" w:color="auto"/>
            <w:right w:val="none" w:sz="0" w:space="0" w:color="auto"/>
          </w:divBdr>
        </w:div>
        <w:div w:id="1229615091">
          <w:marLeft w:val="0"/>
          <w:marRight w:val="0"/>
          <w:marTop w:val="0"/>
          <w:marBottom w:val="100"/>
          <w:divBdr>
            <w:top w:val="none" w:sz="0" w:space="0" w:color="auto"/>
            <w:left w:val="none" w:sz="0" w:space="0" w:color="auto"/>
            <w:bottom w:val="none" w:sz="0" w:space="0" w:color="auto"/>
            <w:right w:val="none" w:sz="0" w:space="0" w:color="auto"/>
          </w:divBdr>
        </w:div>
        <w:div w:id="1820919833">
          <w:marLeft w:val="0"/>
          <w:marRight w:val="0"/>
          <w:marTop w:val="0"/>
          <w:marBottom w:val="100"/>
          <w:divBdr>
            <w:top w:val="none" w:sz="0" w:space="0" w:color="auto"/>
            <w:left w:val="none" w:sz="0" w:space="0" w:color="auto"/>
            <w:bottom w:val="none" w:sz="0" w:space="0" w:color="auto"/>
            <w:right w:val="none" w:sz="0" w:space="0" w:color="auto"/>
          </w:divBdr>
        </w:div>
        <w:div w:id="327364118">
          <w:marLeft w:val="0"/>
          <w:marRight w:val="0"/>
          <w:marTop w:val="0"/>
          <w:marBottom w:val="100"/>
          <w:divBdr>
            <w:top w:val="none" w:sz="0" w:space="0" w:color="auto"/>
            <w:left w:val="none" w:sz="0" w:space="0" w:color="auto"/>
            <w:bottom w:val="none" w:sz="0" w:space="0" w:color="auto"/>
            <w:right w:val="none" w:sz="0" w:space="0" w:color="auto"/>
          </w:divBdr>
        </w:div>
        <w:div w:id="669481358">
          <w:marLeft w:val="0"/>
          <w:marRight w:val="0"/>
          <w:marTop w:val="0"/>
          <w:marBottom w:val="100"/>
          <w:divBdr>
            <w:top w:val="none" w:sz="0" w:space="0" w:color="auto"/>
            <w:left w:val="none" w:sz="0" w:space="0" w:color="auto"/>
            <w:bottom w:val="none" w:sz="0" w:space="0" w:color="auto"/>
            <w:right w:val="none" w:sz="0" w:space="0" w:color="auto"/>
          </w:divBdr>
        </w:div>
        <w:div w:id="1952735373">
          <w:marLeft w:val="0"/>
          <w:marRight w:val="0"/>
          <w:marTop w:val="0"/>
          <w:marBottom w:val="100"/>
          <w:divBdr>
            <w:top w:val="none" w:sz="0" w:space="0" w:color="auto"/>
            <w:left w:val="none" w:sz="0" w:space="0" w:color="auto"/>
            <w:bottom w:val="none" w:sz="0" w:space="0" w:color="auto"/>
            <w:right w:val="none" w:sz="0" w:space="0" w:color="auto"/>
          </w:divBdr>
        </w:div>
        <w:div w:id="483668753">
          <w:marLeft w:val="0"/>
          <w:marRight w:val="0"/>
          <w:marTop w:val="0"/>
          <w:marBottom w:val="100"/>
          <w:divBdr>
            <w:top w:val="none" w:sz="0" w:space="0" w:color="auto"/>
            <w:left w:val="none" w:sz="0" w:space="0" w:color="auto"/>
            <w:bottom w:val="none" w:sz="0" w:space="0" w:color="auto"/>
            <w:right w:val="none" w:sz="0" w:space="0" w:color="auto"/>
          </w:divBdr>
        </w:div>
        <w:div w:id="1174031955">
          <w:marLeft w:val="0"/>
          <w:marRight w:val="0"/>
          <w:marTop w:val="0"/>
          <w:marBottom w:val="100"/>
          <w:divBdr>
            <w:top w:val="none" w:sz="0" w:space="0" w:color="auto"/>
            <w:left w:val="none" w:sz="0" w:space="0" w:color="auto"/>
            <w:bottom w:val="none" w:sz="0" w:space="0" w:color="auto"/>
            <w:right w:val="none" w:sz="0" w:space="0" w:color="auto"/>
          </w:divBdr>
        </w:div>
        <w:div w:id="1547177110">
          <w:marLeft w:val="0"/>
          <w:marRight w:val="0"/>
          <w:marTop w:val="0"/>
          <w:marBottom w:val="100"/>
          <w:divBdr>
            <w:top w:val="none" w:sz="0" w:space="0" w:color="auto"/>
            <w:left w:val="none" w:sz="0" w:space="0" w:color="auto"/>
            <w:bottom w:val="none" w:sz="0" w:space="0" w:color="auto"/>
            <w:right w:val="none" w:sz="0" w:space="0" w:color="auto"/>
          </w:divBdr>
        </w:div>
        <w:div w:id="1335109209">
          <w:marLeft w:val="0"/>
          <w:marRight w:val="0"/>
          <w:marTop w:val="0"/>
          <w:marBottom w:val="100"/>
          <w:divBdr>
            <w:top w:val="none" w:sz="0" w:space="0" w:color="auto"/>
            <w:left w:val="none" w:sz="0" w:space="0" w:color="auto"/>
            <w:bottom w:val="none" w:sz="0" w:space="0" w:color="auto"/>
            <w:right w:val="none" w:sz="0" w:space="0" w:color="auto"/>
          </w:divBdr>
        </w:div>
        <w:div w:id="808285669">
          <w:marLeft w:val="0"/>
          <w:marRight w:val="0"/>
          <w:marTop w:val="0"/>
          <w:marBottom w:val="100"/>
          <w:divBdr>
            <w:top w:val="none" w:sz="0" w:space="0" w:color="auto"/>
            <w:left w:val="none" w:sz="0" w:space="0" w:color="auto"/>
            <w:bottom w:val="none" w:sz="0" w:space="0" w:color="auto"/>
            <w:right w:val="none" w:sz="0" w:space="0" w:color="auto"/>
          </w:divBdr>
        </w:div>
        <w:div w:id="1855723430">
          <w:marLeft w:val="0"/>
          <w:marRight w:val="0"/>
          <w:marTop w:val="0"/>
          <w:marBottom w:val="100"/>
          <w:divBdr>
            <w:top w:val="none" w:sz="0" w:space="0" w:color="auto"/>
            <w:left w:val="none" w:sz="0" w:space="0" w:color="auto"/>
            <w:bottom w:val="none" w:sz="0" w:space="0" w:color="auto"/>
            <w:right w:val="none" w:sz="0" w:space="0" w:color="auto"/>
          </w:divBdr>
        </w:div>
        <w:div w:id="1244879366">
          <w:marLeft w:val="0"/>
          <w:marRight w:val="0"/>
          <w:marTop w:val="0"/>
          <w:marBottom w:val="100"/>
          <w:divBdr>
            <w:top w:val="none" w:sz="0" w:space="0" w:color="auto"/>
            <w:left w:val="none" w:sz="0" w:space="0" w:color="auto"/>
            <w:bottom w:val="none" w:sz="0" w:space="0" w:color="auto"/>
            <w:right w:val="none" w:sz="0" w:space="0" w:color="auto"/>
          </w:divBdr>
        </w:div>
        <w:div w:id="776297237">
          <w:marLeft w:val="0"/>
          <w:marRight w:val="0"/>
          <w:marTop w:val="0"/>
          <w:marBottom w:val="100"/>
          <w:divBdr>
            <w:top w:val="none" w:sz="0" w:space="0" w:color="auto"/>
            <w:left w:val="none" w:sz="0" w:space="0" w:color="auto"/>
            <w:bottom w:val="none" w:sz="0" w:space="0" w:color="auto"/>
            <w:right w:val="none" w:sz="0" w:space="0" w:color="auto"/>
          </w:divBdr>
        </w:div>
        <w:div w:id="1712535654">
          <w:marLeft w:val="0"/>
          <w:marRight w:val="0"/>
          <w:marTop w:val="0"/>
          <w:marBottom w:val="100"/>
          <w:divBdr>
            <w:top w:val="none" w:sz="0" w:space="0" w:color="auto"/>
            <w:left w:val="none" w:sz="0" w:space="0" w:color="auto"/>
            <w:bottom w:val="none" w:sz="0" w:space="0" w:color="auto"/>
            <w:right w:val="none" w:sz="0" w:space="0" w:color="auto"/>
          </w:divBdr>
        </w:div>
        <w:div w:id="1029068701">
          <w:marLeft w:val="0"/>
          <w:marRight w:val="0"/>
          <w:marTop w:val="0"/>
          <w:marBottom w:val="100"/>
          <w:divBdr>
            <w:top w:val="none" w:sz="0" w:space="0" w:color="auto"/>
            <w:left w:val="none" w:sz="0" w:space="0" w:color="auto"/>
            <w:bottom w:val="none" w:sz="0" w:space="0" w:color="auto"/>
            <w:right w:val="none" w:sz="0" w:space="0" w:color="auto"/>
          </w:divBdr>
        </w:div>
        <w:div w:id="1346790506">
          <w:marLeft w:val="0"/>
          <w:marRight w:val="0"/>
          <w:marTop w:val="0"/>
          <w:marBottom w:val="100"/>
          <w:divBdr>
            <w:top w:val="none" w:sz="0" w:space="0" w:color="auto"/>
            <w:left w:val="none" w:sz="0" w:space="0" w:color="auto"/>
            <w:bottom w:val="none" w:sz="0" w:space="0" w:color="auto"/>
            <w:right w:val="none" w:sz="0" w:space="0" w:color="auto"/>
          </w:divBdr>
        </w:div>
        <w:div w:id="1578977445">
          <w:marLeft w:val="0"/>
          <w:marRight w:val="0"/>
          <w:marTop w:val="0"/>
          <w:marBottom w:val="100"/>
          <w:divBdr>
            <w:top w:val="none" w:sz="0" w:space="0" w:color="auto"/>
            <w:left w:val="none" w:sz="0" w:space="0" w:color="auto"/>
            <w:bottom w:val="none" w:sz="0" w:space="0" w:color="auto"/>
            <w:right w:val="none" w:sz="0" w:space="0" w:color="auto"/>
          </w:divBdr>
        </w:div>
        <w:div w:id="204801179">
          <w:marLeft w:val="0"/>
          <w:marRight w:val="0"/>
          <w:marTop w:val="0"/>
          <w:marBottom w:val="100"/>
          <w:divBdr>
            <w:top w:val="none" w:sz="0" w:space="0" w:color="auto"/>
            <w:left w:val="none" w:sz="0" w:space="0" w:color="auto"/>
            <w:bottom w:val="none" w:sz="0" w:space="0" w:color="auto"/>
            <w:right w:val="none" w:sz="0" w:space="0" w:color="auto"/>
          </w:divBdr>
        </w:div>
        <w:div w:id="965506460">
          <w:marLeft w:val="0"/>
          <w:marRight w:val="0"/>
          <w:marTop w:val="0"/>
          <w:marBottom w:val="100"/>
          <w:divBdr>
            <w:top w:val="none" w:sz="0" w:space="0" w:color="auto"/>
            <w:left w:val="none" w:sz="0" w:space="0" w:color="auto"/>
            <w:bottom w:val="none" w:sz="0" w:space="0" w:color="auto"/>
            <w:right w:val="none" w:sz="0" w:space="0" w:color="auto"/>
          </w:divBdr>
        </w:div>
        <w:div w:id="119304642">
          <w:marLeft w:val="0"/>
          <w:marRight w:val="0"/>
          <w:marTop w:val="0"/>
          <w:marBottom w:val="100"/>
          <w:divBdr>
            <w:top w:val="none" w:sz="0" w:space="0" w:color="auto"/>
            <w:left w:val="none" w:sz="0" w:space="0" w:color="auto"/>
            <w:bottom w:val="none" w:sz="0" w:space="0" w:color="auto"/>
            <w:right w:val="none" w:sz="0" w:space="0" w:color="auto"/>
          </w:divBdr>
        </w:div>
        <w:div w:id="510491428">
          <w:marLeft w:val="0"/>
          <w:marRight w:val="0"/>
          <w:marTop w:val="0"/>
          <w:marBottom w:val="100"/>
          <w:divBdr>
            <w:top w:val="none" w:sz="0" w:space="0" w:color="auto"/>
            <w:left w:val="none" w:sz="0" w:space="0" w:color="auto"/>
            <w:bottom w:val="none" w:sz="0" w:space="0" w:color="auto"/>
            <w:right w:val="none" w:sz="0" w:space="0" w:color="auto"/>
          </w:divBdr>
        </w:div>
        <w:div w:id="1185678951">
          <w:marLeft w:val="0"/>
          <w:marRight w:val="0"/>
          <w:marTop w:val="0"/>
          <w:marBottom w:val="100"/>
          <w:divBdr>
            <w:top w:val="none" w:sz="0" w:space="0" w:color="auto"/>
            <w:left w:val="none" w:sz="0" w:space="0" w:color="auto"/>
            <w:bottom w:val="none" w:sz="0" w:space="0" w:color="auto"/>
            <w:right w:val="none" w:sz="0" w:space="0" w:color="auto"/>
          </w:divBdr>
        </w:div>
        <w:div w:id="832070334">
          <w:marLeft w:val="0"/>
          <w:marRight w:val="0"/>
          <w:marTop w:val="0"/>
          <w:marBottom w:val="100"/>
          <w:divBdr>
            <w:top w:val="none" w:sz="0" w:space="0" w:color="auto"/>
            <w:left w:val="none" w:sz="0" w:space="0" w:color="auto"/>
            <w:bottom w:val="none" w:sz="0" w:space="0" w:color="auto"/>
            <w:right w:val="none" w:sz="0" w:space="0" w:color="auto"/>
          </w:divBdr>
        </w:div>
        <w:div w:id="1045715884">
          <w:marLeft w:val="0"/>
          <w:marRight w:val="0"/>
          <w:marTop w:val="0"/>
          <w:marBottom w:val="100"/>
          <w:divBdr>
            <w:top w:val="none" w:sz="0" w:space="0" w:color="auto"/>
            <w:left w:val="none" w:sz="0" w:space="0" w:color="auto"/>
            <w:bottom w:val="none" w:sz="0" w:space="0" w:color="auto"/>
            <w:right w:val="none" w:sz="0" w:space="0" w:color="auto"/>
          </w:divBdr>
        </w:div>
        <w:div w:id="2046901288">
          <w:marLeft w:val="0"/>
          <w:marRight w:val="0"/>
          <w:marTop w:val="0"/>
          <w:marBottom w:val="100"/>
          <w:divBdr>
            <w:top w:val="none" w:sz="0" w:space="0" w:color="auto"/>
            <w:left w:val="none" w:sz="0" w:space="0" w:color="auto"/>
            <w:bottom w:val="none" w:sz="0" w:space="0" w:color="auto"/>
            <w:right w:val="none" w:sz="0" w:space="0" w:color="auto"/>
          </w:divBdr>
        </w:div>
        <w:div w:id="1602713096">
          <w:marLeft w:val="0"/>
          <w:marRight w:val="0"/>
          <w:marTop w:val="0"/>
          <w:marBottom w:val="100"/>
          <w:divBdr>
            <w:top w:val="none" w:sz="0" w:space="0" w:color="auto"/>
            <w:left w:val="none" w:sz="0" w:space="0" w:color="auto"/>
            <w:bottom w:val="none" w:sz="0" w:space="0" w:color="auto"/>
            <w:right w:val="none" w:sz="0" w:space="0" w:color="auto"/>
          </w:divBdr>
        </w:div>
        <w:div w:id="804195756">
          <w:marLeft w:val="0"/>
          <w:marRight w:val="0"/>
          <w:marTop w:val="0"/>
          <w:marBottom w:val="100"/>
          <w:divBdr>
            <w:top w:val="none" w:sz="0" w:space="0" w:color="auto"/>
            <w:left w:val="none" w:sz="0" w:space="0" w:color="auto"/>
            <w:bottom w:val="none" w:sz="0" w:space="0" w:color="auto"/>
            <w:right w:val="none" w:sz="0" w:space="0" w:color="auto"/>
          </w:divBdr>
        </w:div>
        <w:div w:id="2035424866">
          <w:marLeft w:val="0"/>
          <w:marRight w:val="0"/>
          <w:marTop w:val="0"/>
          <w:marBottom w:val="100"/>
          <w:divBdr>
            <w:top w:val="none" w:sz="0" w:space="0" w:color="auto"/>
            <w:left w:val="none" w:sz="0" w:space="0" w:color="auto"/>
            <w:bottom w:val="none" w:sz="0" w:space="0" w:color="auto"/>
            <w:right w:val="none" w:sz="0" w:space="0" w:color="auto"/>
          </w:divBdr>
        </w:div>
        <w:div w:id="843399807">
          <w:marLeft w:val="0"/>
          <w:marRight w:val="0"/>
          <w:marTop w:val="0"/>
          <w:marBottom w:val="100"/>
          <w:divBdr>
            <w:top w:val="none" w:sz="0" w:space="0" w:color="auto"/>
            <w:left w:val="none" w:sz="0" w:space="0" w:color="auto"/>
            <w:bottom w:val="none" w:sz="0" w:space="0" w:color="auto"/>
            <w:right w:val="none" w:sz="0" w:space="0" w:color="auto"/>
          </w:divBdr>
        </w:div>
        <w:div w:id="1260986833">
          <w:marLeft w:val="0"/>
          <w:marRight w:val="0"/>
          <w:marTop w:val="0"/>
          <w:marBottom w:val="100"/>
          <w:divBdr>
            <w:top w:val="none" w:sz="0" w:space="0" w:color="auto"/>
            <w:left w:val="none" w:sz="0" w:space="0" w:color="auto"/>
            <w:bottom w:val="none" w:sz="0" w:space="0" w:color="auto"/>
            <w:right w:val="none" w:sz="0" w:space="0" w:color="auto"/>
          </w:divBdr>
        </w:div>
        <w:div w:id="1455323423">
          <w:marLeft w:val="0"/>
          <w:marRight w:val="0"/>
          <w:marTop w:val="0"/>
          <w:marBottom w:val="100"/>
          <w:divBdr>
            <w:top w:val="none" w:sz="0" w:space="0" w:color="auto"/>
            <w:left w:val="none" w:sz="0" w:space="0" w:color="auto"/>
            <w:bottom w:val="none" w:sz="0" w:space="0" w:color="auto"/>
            <w:right w:val="none" w:sz="0" w:space="0" w:color="auto"/>
          </w:divBdr>
        </w:div>
        <w:div w:id="1397631630">
          <w:marLeft w:val="0"/>
          <w:marRight w:val="0"/>
          <w:marTop w:val="0"/>
          <w:marBottom w:val="100"/>
          <w:divBdr>
            <w:top w:val="none" w:sz="0" w:space="0" w:color="auto"/>
            <w:left w:val="none" w:sz="0" w:space="0" w:color="auto"/>
            <w:bottom w:val="none" w:sz="0" w:space="0" w:color="auto"/>
            <w:right w:val="none" w:sz="0" w:space="0" w:color="auto"/>
          </w:divBdr>
        </w:div>
        <w:div w:id="465857727">
          <w:marLeft w:val="0"/>
          <w:marRight w:val="0"/>
          <w:marTop w:val="0"/>
          <w:marBottom w:val="100"/>
          <w:divBdr>
            <w:top w:val="none" w:sz="0" w:space="0" w:color="auto"/>
            <w:left w:val="none" w:sz="0" w:space="0" w:color="auto"/>
            <w:bottom w:val="none" w:sz="0" w:space="0" w:color="auto"/>
            <w:right w:val="none" w:sz="0" w:space="0" w:color="auto"/>
          </w:divBdr>
        </w:div>
        <w:div w:id="749816254">
          <w:marLeft w:val="0"/>
          <w:marRight w:val="0"/>
          <w:marTop w:val="0"/>
          <w:marBottom w:val="100"/>
          <w:divBdr>
            <w:top w:val="none" w:sz="0" w:space="0" w:color="auto"/>
            <w:left w:val="none" w:sz="0" w:space="0" w:color="auto"/>
            <w:bottom w:val="none" w:sz="0" w:space="0" w:color="auto"/>
            <w:right w:val="none" w:sz="0" w:space="0" w:color="auto"/>
          </w:divBdr>
        </w:div>
        <w:div w:id="736244293">
          <w:marLeft w:val="0"/>
          <w:marRight w:val="0"/>
          <w:marTop w:val="0"/>
          <w:marBottom w:val="100"/>
          <w:divBdr>
            <w:top w:val="none" w:sz="0" w:space="0" w:color="auto"/>
            <w:left w:val="none" w:sz="0" w:space="0" w:color="auto"/>
            <w:bottom w:val="none" w:sz="0" w:space="0" w:color="auto"/>
            <w:right w:val="none" w:sz="0" w:space="0" w:color="auto"/>
          </w:divBdr>
        </w:div>
        <w:div w:id="484855755">
          <w:marLeft w:val="0"/>
          <w:marRight w:val="0"/>
          <w:marTop w:val="0"/>
          <w:marBottom w:val="100"/>
          <w:divBdr>
            <w:top w:val="none" w:sz="0" w:space="0" w:color="auto"/>
            <w:left w:val="none" w:sz="0" w:space="0" w:color="auto"/>
            <w:bottom w:val="none" w:sz="0" w:space="0" w:color="auto"/>
            <w:right w:val="none" w:sz="0" w:space="0" w:color="auto"/>
          </w:divBdr>
        </w:div>
        <w:div w:id="738358821">
          <w:marLeft w:val="0"/>
          <w:marRight w:val="0"/>
          <w:marTop w:val="0"/>
          <w:marBottom w:val="100"/>
          <w:divBdr>
            <w:top w:val="none" w:sz="0" w:space="0" w:color="auto"/>
            <w:left w:val="none" w:sz="0" w:space="0" w:color="auto"/>
            <w:bottom w:val="none" w:sz="0" w:space="0" w:color="auto"/>
            <w:right w:val="none" w:sz="0" w:space="0" w:color="auto"/>
          </w:divBdr>
        </w:div>
        <w:div w:id="268395755">
          <w:marLeft w:val="0"/>
          <w:marRight w:val="0"/>
          <w:marTop w:val="0"/>
          <w:marBottom w:val="100"/>
          <w:divBdr>
            <w:top w:val="none" w:sz="0" w:space="0" w:color="auto"/>
            <w:left w:val="none" w:sz="0" w:space="0" w:color="auto"/>
            <w:bottom w:val="none" w:sz="0" w:space="0" w:color="auto"/>
            <w:right w:val="none" w:sz="0" w:space="0" w:color="auto"/>
          </w:divBdr>
        </w:div>
        <w:div w:id="1035085207">
          <w:marLeft w:val="0"/>
          <w:marRight w:val="0"/>
          <w:marTop w:val="0"/>
          <w:marBottom w:val="100"/>
          <w:divBdr>
            <w:top w:val="none" w:sz="0" w:space="0" w:color="auto"/>
            <w:left w:val="none" w:sz="0" w:space="0" w:color="auto"/>
            <w:bottom w:val="none" w:sz="0" w:space="0" w:color="auto"/>
            <w:right w:val="none" w:sz="0" w:space="0" w:color="auto"/>
          </w:divBdr>
        </w:div>
        <w:div w:id="353726354">
          <w:marLeft w:val="0"/>
          <w:marRight w:val="0"/>
          <w:marTop w:val="0"/>
          <w:marBottom w:val="100"/>
          <w:divBdr>
            <w:top w:val="none" w:sz="0" w:space="0" w:color="auto"/>
            <w:left w:val="none" w:sz="0" w:space="0" w:color="auto"/>
            <w:bottom w:val="none" w:sz="0" w:space="0" w:color="auto"/>
            <w:right w:val="none" w:sz="0" w:space="0" w:color="auto"/>
          </w:divBdr>
        </w:div>
        <w:div w:id="1460953101">
          <w:marLeft w:val="0"/>
          <w:marRight w:val="0"/>
          <w:marTop w:val="0"/>
          <w:marBottom w:val="100"/>
          <w:divBdr>
            <w:top w:val="none" w:sz="0" w:space="0" w:color="auto"/>
            <w:left w:val="none" w:sz="0" w:space="0" w:color="auto"/>
            <w:bottom w:val="none" w:sz="0" w:space="0" w:color="auto"/>
            <w:right w:val="none" w:sz="0" w:space="0" w:color="auto"/>
          </w:divBdr>
        </w:div>
        <w:div w:id="1941638313">
          <w:marLeft w:val="0"/>
          <w:marRight w:val="0"/>
          <w:marTop w:val="0"/>
          <w:marBottom w:val="100"/>
          <w:divBdr>
            <w:top w:val="none" w:sz="0" w:space="0" w:color="auto"/>
            <w:left w:val="none" w:sz="0" w:space="0" w:color="auto"/>
            <w:bottom w:val="none" w:sz="0" w:space="0" w:color="auto"/>
            <w:right w:val="none" w:sz="0" w:space="0" w:color="auto"/>
          </w:divBdr>
        </w:div>
        <w:div w:id="891771059">
          <w:marLeft w:val="0"/>
          <w:marRight w:val="0"/>
          <w:marTop w:val="0"/>
          <w:marBottom w:val="100"/>
          <w:divBdr>
            <w:top w:val="none" w:sz="0" w:space="0" w:color="auto"/>
            <w:left w:val="none" w:sz="0" w:space="0" w:color="auto"/>
            <w:bottom w:val="none" w:sz="0" w:space="0" w:color="auto"/>
            <w:right w:val="none" w:sz="0" w:space="0" w:color="auto"/>
          </w:divBdr>
        </w:div>
        <w:div w:id="2112817265">
          <w:marLeft w:val="0"/>
          <w:marRight w:val="0"/>
          <w:marTop w:val="0"/>
          <w:marBottom w:val="100"/>
          <w:divBdr>
            <w:top w:val="none" w:sz="0" w:space="0" w:color="auto"/>
            <w:left w:val="none" w:sz="0" w:space="0" w:color="auto"/>
            <w:bottom w:val="none" w:sz="0" w:space="0" w:color="auto"/>
            <w:right w:val="none" w:sz="0" w:space="0" w:color="auto"/>
          </w:divBdr>
        </w:div>
        <w:div w:id="1682271320">
          <w:marLeft w:val="0"/>
          <w:marRight w:val="0"/>
          <w:marTop w:val="0"/>
          <w:marBottom w:val="100"/>
          <w:divBdr>
            <w:top w:val="none" w:sz="0" w:space="0" w:color="auto"/>
            <w:left w:val="none" w:sz="0" w:space="0" w:color="auto"/>
            <w:bottom w:val="none" w:sz="0" w:space="0" w:color="auto"/>
            <w:right w:val="none" w:sz="0" w:space="0" w:color="auto"/>
          </w:divBdr>
        </w:div>
        <w:div w:id="209389654">
          <w:marLeft w:val="0"/>
          <w:marRight w:val="0"/>
          <w:marTop w:val="0"/>
          <w:marBottom w:val="100"/>
          <w:divBdr>
            <w:top w:val="none" w:sz="0" w:space="0" w:color="auto"/>
            <w:left w:val="none" w:sz="0" w:space="0" w:color="auto"/>
            <w:bottom w:val="none" w:sz="0" w:space="0" w:color="auto"/>
            <w:right w:val="none" w:sz="0" w:space="0" w:color="auto"/>
          </w:divBdr>
        </w:div>
        <w:div w:id="1307474840">
          <w:marLeft w:val="0"/>
          <w:marRight w:val="0"/>
          <w:marTop w:val="0"/>
          <w:marBottom w:val="100"/>
          <w:divBdr>
            <w:top w:val="none" w:sz="0" w:space="0" w:color="auto"/>
            <w:left w:val="none" w:sz="0" w:space="0" w:color="auto"/>
            <w:bottom w:val="none" w:sz="0" w:space="0" w:color="auto"/>
            <w:right w:val="none" w:sz="0" w:space="0" w:color="auto"/>
          </w:divBdr>
        </w:div>
        <w:div w:id="465120511">
          <w:marLeft w:val="0"/>
          <w:marRight w:val="0"/>
          <w:marTop w:val="0"/>
          <w:marBottom w:val="100"/>
          <w:divBdr>
            <w:top w:val="none" w:sz="0" w:space="0" w:color="auto"/>
            <w:left w:val="none" w:sz="0" w:space="0" w:color="auto"/>
            <w:bottom w:val="none" w:sz="0" w:space="0" w:color="auto"/>
            <w:right w:val="none" w:sz="0" w:space="0" w:color="auto"/>
          </w:divBdr>
        </w:div>
        <w:div w:id="1005353776">
          <w:marLeft w:val="0"/>
          <w:marRight w:val="0"/>
          <w:marTop w:val="0"/>
          <w:marBottom w:val="100"/>
          <w:divBdr>
            <w:top w:val="none" w:sz="0" w:space="0" w:color="auto"/>
            <w:left w:val="none" w:sz="0" w:space="0" w:color="auto"/>
            <w:bottom w:val="none" w:sz="0" w:space="0" w:color="auto"/>
            <w:right w:val="none" w:sz="0" w:space="0" w:color="auto"/>
          </w:divBdr>
        </w:div>
        <w:div w:id="47582636">
          <w:marLeft w:val="0"/>
          <w:marRight w:val="0"/>
          <w:marTop w:val="0"/>
          <w:marBottom w:val="100"/>
          <w:divBdr>
            <w:top w:val="none" w:sz="0" w:space="0" w:color="auto"/>
            <w:left w:val="none" w:sz="0" w:space="0" w:color="auto"/>
            <w:bottom w:val="none" w:sz="0" w:space="0" w:color="auto"/>
            <w:right w:val="none" w:sz="0" w:space="0" w:color="auto"/>
          </w:divBdr>
        </w:div>
        <w:div w:id="214438462">
          <w:marLeft w:val="0"/>
          <w:marRight w:val="0"/>
          <w:marTop w:val="0"/>
          <w:marBottom w:val="100"/>
          <w:divBdr>
            <w:top w:val="none" w:sz="0" w:space="0" w:color="auto"/>
            <w:left w:val="none" w:sz="0" w:space="0" w:color="auto"/>
            <w:bottom w:val="none" w:sz="0" w:space="0" w:color="auto"/>
            <w:right w:val="none" w:sz="0" w:space="0" w:color="auto"/>
          </w:divBdr>
        </w:div>
        <w:div w:id="1552376206">
          <w:marLeft w:val="0"/>
          <w:marRight w:val="0"/>
          <w:marTop w:val="0"/>
          <w:marBottom w:val="100"/>
          <w:divBdr>
            <w:top w:val="none" w:sz="0" w:space="0" w:color="auto"/>
            <w:left w:val="none" w:sz="0" w:space="0" w:color="auto"/>
            <w:bottom w:val="none" w:sz="0" w:space="0" w:color="auto"/>
            <w:right w:val="none" w:sz="0" w:space="0" w:color="auto"/>
          </w:divBdr>
        </w:div>
        <w:div w:id="1733650181">
          <w:marLeft w:val="0"/>
          <w:marRight w:val="0"/>
          <w:marTop w:val="0"/>
          <w:marBottom w:val="100"/>
          <w:divBdr>
            <w:top w:val="none" w:sz="0" w:space="0" w:color="auto"/>
            <w:left w:val="none" w:sz="0" w:space="0" w:color="auto"/>
            <w:bottom w:val="none" w:sz="0" w:space="0" w:color="auto"/>
            <w:right w:val="none" w:sz="0" w:space="0" w:color="auto"/>
          </w:divBdr>
        </w:div>
        <w:div w:id="1465268771">
          <w:marLeft w:val="0"/>
          <w:marRight w:val="0"/>
          <w:marTop w:val="0"/>
          <w:marBottom w:val="100"/>
          <w:divBdr>
            <w:top w:val="none" w:sz="0" w:space="0" w:color="auto"/>
            <w:left w:val="none" w:sz="0" w:space="0" w:color="auto"/>
            <w:bottom w:val="none" w:sz="0" w:space="0" w:color="auto"/>
            <w:right w:val="none" w:sz="0" w:space="0" w:color="auto"/>
          </w:divBdr>
        </w:div>
        <w:div w:id="1092553773">
          <w:marLeft w:val="0"/>
          <w:marRight w:val="0"/>
          <w:marTop w:val="0"/>
          <w:marBottom w:val="100"/>
          <w:divBdr>
            <w:top w:val="none" w:sz="0" w:space="0" w:color="auto"/>
            <w:left w:val="none" w:sz="0" w:space="0" w:color="auto"/>
            <w:bottom w:val="none" w:sz="0" w:space="0" w:color="auto"/>
            <w:right w:val="none" w:sz="0" w:space="0" w:color="auto"/>
          </w:divBdr>
        </w:div>
        <w:div w:id="510680349">
          <w:marLeft w:val="0"/>
          <w:marRight w:val="0"/>
          <w:marTop w:val="0"/>
          <w:marBottom w:val="100"/>
          <w:divBdr>
            <w:top w:val="none" w:sz="0" w:space="0" w:color="auto"/>
            <w:left w:val="none" w:sz="0" w:space="0" w:color="auto"/>
            <w:bottom w:val="none" w:sz="0" w:space="0" w:color="auto"/>
            <w:right w:val="none" w:sz="0" w:space="0" w:color="auto"/>
          </w:divBdr>
        </w:div>
        <w:div w:id="946698277">
          <w:marLeft w:val="0"/>
          <w:marRight w:val="0"/>
          <w:marTop w:val="0"/>
          <w:marBottom w:val="100"/>
          <w:divBdr>
            <w:top w:val="none" w:sz="0" w:space="0" w:color="auto"/>
            <w:left w:val="none" w:sz="0" w:space="0" w:color="auto"/>
            <w:bottom w:val="none" w:sz="0" w:space="0" w:color="auto"/>
            <w:right w:val="none" w:sz="0" w:space="0" w:color="auto"/>
          </w:divBdr>
        </w:div>
        <w:div w:id="1152021083">
          <w:marLeft w:val="0"/>
          <w:marRight w:val="0"/>
          <w:marTop w:val="0"/>
          <w:marBottom w:val="100"/>
          <w:divBdr>
            <w:top w:val="none" w:sz="0" w:space="0" w:color="auto"/>
            <w:left w:val="none" w:sz="0" w:space="0" w:color="auto"/>
            <w:bottom w:val="none" w:sz="0" w:space="0" w:color="auto"/>
            <w:right w:val="none" w:sz="0" w:space="0" w:color="auto"/>
          </w:divBdr>
        </w:div>
        <w:div w:id="622271891">
          <w:marLeft w:val="0"/>
          <w:marRight w:val="0"/>
          <w:marTop w:val="0"/>
          <w:marBottom w:val="100"/>
          <w:divBdr>
            <w:top w:val="none" w:sz="0" w:space="0" w:color="auto"/>
            <w:left w:val="none" w:sz="0" w:space="0" w:color="auto"/>
            <w:bottom w:val="none" w:sz="0" w:space="0" w:color="auto"/>
            <w:right w:val="none" w:sz="0" w:space="0" w:color="auto"/>
          </w:divBdr>
        </w:div>
        <w:div w:id="587424488">
          <w:marLeft w:val="0"/>
          <w:marRight w:val="0"/>
          <w:marTop w:val="0"/>
          <w:marBottom w:val="100"/>
          <w:divBdr>
            <w:top w:val="none" w:sz="0" w:space="0" w:color="auto"/>
            <w:left w:val="none" w:sz="0" w:space="0" w:color="auto"/>
            <w:bottom w:val="none" w:sz="0" w:space="0" w:color="auto"/>
            <w:right w:val="none" w:sz="0" w:space="0" w:color="auto"/>
          </w:divBdr>
        </w:div>
        <w:div w:id="64838662">
          <w:marLeft w:val="0"/>
          <w:marRight w:val="0"/>
          <w:marTop w:val="0"/>
          <w:marBottom w:val="100"/>
          <w:divBdr>
            <w:top w:val="none" w:sz="0" w:space="0" w:color="auto"/>
            <w:left w:val="none" w:sz="0" w:space="0" w:color="auto"/>
            <w:bottom w:val="none" w:sz="0" w:space="0" w:color="auto"/>
            <w:right w:val="none" w:sz="0" w:space="0" w:color="auto"/>
          </w:divBdr>
        </w:div>
        <w:div w:id="981540528">
          <w:marLeft w:val="0"/>
          <w:marRight w:val="0"/>
          <w:marTop w:val="0"/>
          <w:marBottom w:val="100"/>
          <w:divBdr>
            <w:top w:val="none" w:sz="0" w:space="0" w:color="auto"/>
            <w:left w:val="none" w:sz="0" w:space="0" w:color="auto"/>
            <w:bottom w:val="none" w:sz="0" w:space="0" w:color="auto"/>
            <w:right w:val="none" w:sz="0" w:space="0" w:color="auto"/>
          </w:divBdr>
        </w:div>
        <w:div w:id="1283806321">
          <w:marLeft w:val="0"/>
          <w:marRight w:val="0"/>
          <w:marTop w:val="0"/>
          <w:marBottom w:val="100"/>
          <w:divBdr>
            <w:top w:val="none" w:sz="0" w:space="0" w:color="auto"/>
            <w:left w:val="none" w:sz="0" w:space="0" w:color="auto"/>
            <w:bottom w:val="none" w:sz="0" w:space="0" w:color="auto"/>
            <w:right w:val="none" w:sz="0" w:space="0" w:color="auto"/>
          </w:divBdr>
        </w:div>
        <w:div w:id="371998868">
          <w:marLeft w:val="0"/>
          <w:marRight w:val="0"/>
          <w:marTop w:val="0"/>
          <w:marBottom w:val="100"/>
          <w:divBdr>
            <w:top w:val="none" w:sz="0" w:space="0" w:color="auto"/>
            <w:left w:val="none" w:sz="0" w:space="0" w:color="auto"/>
            <w:bottom w:val="none" w:sz="0" w:space="0" w:color="auto"/>
            <w:right w:val="none" w:sz="0" w:space="0" w:color="auto"/>
          </w:divBdr>
        </w:div>
        <w:div w:id="313485942">
          <w:marLeft w:val="0"/>
          <w:marRight w:val="0"/>
          <w:marTop w:val="0"/>
          <w:marBottom w:val="100"/>
          <w:divBdr>
            <w:top w:val="none" w:sz="0" w:space="0" w:color="auto"/>
            <w:left w:val="none" w:sz="0" w:space="0" w:color="auto"/>
            <w:bottom w:val="none" w:sz="0" w:space="0" w:color="auto"/>
            <w:right w:val="none" w:sz="0" w:space="0" w:color="auto"/>
          </w:divBdr>
        </w:div>
        <w:div w:id="980844185">
          <w:marLeft w:val="0"/>
          <w:marRight w:val="0"/>
          <w:marTop w:val="0"/>
          <w:marBottom w:val="100"/>
          <w:divBdr>
            <w:top w:val="none" w:sz="0" w:space="0" w:color="auto"/>
            <w:left w:val="none" w:sz="0" w:space="0" w:color="auto"/>
            <w:bottom w:val="none" w:sz="0" w:space="0" w:color="auto"/>
            <w:right w:val="none" w:sz="0" w:space="0" w:color="auto"/>
          </w:divBdr>
        </w:div>
        <w:div w:id="1632050660">
          <w:marLeft w:val="0"/>
          <w:marRight w:val="0"/>
          <w:marTop w:val="0"/>
          <w:marBottom w:val="100"/>
          <w:divBdr>
            <w:top w:val="none" w:sz="0" w:space="0" w:color="auto"/>
            <w:left w:val="none" w:sz="0" w:space="0" w:color="auto"/>
            <w:bottom w:val="none" w:sz="0" w:space="0" w:color="auto"/>
            <w:right w:val="none" w:sz="0" w:space="0" w:color="auto"/>
          </w:divBdr>
        </w:div>
        <w:div w:id="1343313231">
          <w:marLeft w:val="0"/>
          <w:marRight w:val="0"/>
          <w:marTop w:val="0"/>
          <w:marBottom w:val="100"/>
          <w:divBdr>
            <w:top w:val="none" w:sz="0" w:space="0" w:color="auto"/>
            <w:left w:val="none" w:sz="0" w:space="0" w:color="auto"/>
            <w:bottom w:val="none" w:sz="0" w:space="0" w:color="auto"/>
            <w:right w:val="none" w:sz="0" w:space="0" w:color="auto"/>
          </w:divBdr>
        </w:div>
        <w:div w:id="1505318329">
          <w:marLeft w:val="0"/>
          <w:marRight w:val="0"/>
          <w:marTop w:val="0"/>
          <w:marBottom w:val="100"/>
          <w:divBdr>
            <w:top w:val="none" w:sz="0" w:space="0" w:color="auto"/>
            <w:left w:val="none" w:sz="0" w:space="0" w:color="auto"/>
            <w:bottom w:val="none" w:sz="0" w:space="0" w:color="auto"/>
            <w:right w:val="none" w:sz="0" w:space="0" w:color="auto"/>
          </w:divBdr>
        </w:div>
        <w:div w:id="1009336671">
          <w:marLeft w:val="0"/>
          <w:marRight w:val="0"/>
          <w:marTop w:val="0"/>
          <w:marBottom w:val="100"/>
          <w:divBdr>
            <w:top w:val="none" w:sz="0" w:space="0" w:color="auto"/>
            <w:left w:val="none" w:sz="0" w:space="0" w:color="auto"/>
            <w:bottom w:val="none" w:sz="0" w:space="0" w:color="auto"/>
            <w:right w:val="none" w:sz="0" w:space="0" w:color="auto"/>
          </w:divBdr>
        </w:div>
        <w:div w:id="1827166824">
          <w:marLeft w:val="0"/>
          <w:marRight w:val="0"/>
          <w:marTop w:val="0"/>
          <w:marBottom w:val="100"/>
          <w:divBdr>
            <w:top w:val="none" w:sz="0" w:space="0" w:color="auto"/>
            <w:left w:val="none" w:sz="0" w:space="0" w:color="auto"/>
            <w:bottom w:val="none" w:sz="0" w:space="0" w:color="auto"/>
            <w:right w:val="none" w:sz="0" w:space="0" w:color="auto"/>
          </w:divBdr>
        </w:div>
        <w:div w:id="1642610229">
          <w:marLeft w:val="0"/>
          <w:marRight w:val="0"/>
          <w:marTop w:val="0"/>
          <w:marBottom w:val="100"/>
          <w:divBdr>
            <w:top w:val="none" w:sz="0" w:space="0" w:color="auto"/>
            <w:left w:val="none" w:sz="0" w:space="0" w:color="auto"/>
            <w:bottom w:val="none" w:sz="0" w:space="0" w:color="auto"/>
            <w:right w:val="none" w:sz="0" w:space="0" w:color="auto"/>
          </w:divBdr>
        </w:div>
        <w:div w:id="403383576">
          <w:marLeft w:val="0"/>
          <w:marRight w:val="0"/>
          <w:marTop w:val="0"/>
          <w:marBottom w:val="100"/>
          <w:divBdr>
            <w:top w:val="none" w:sz="0" w:space="0" w:color="auto"/>
            <w:left w:val="none" w:sz="0" w:space="0" w:color="auto"/>
            <w:bottom w:val="none" w:sz="0" w:space="0" w:color="auto"/>
            <w:right w:val="none" w:sz="0" w:space="0" w:color="auto"/>
          </w:divBdr>
        </w:div>
        <w:div w:id="548689140">
          <w:marLeft w:val="0"/>
          <w:marRight w:val="0"/>
          <w:marTop w:val="0"/>
          <w:marBottom w:val="100"/>
          <w:divBdr>
            <w:top w:val="none" w:sz="0" w:space="0" w:color="auto"/>
            <w:left w:val="none" w:sz="0" w:space="0" w:color="auto"/>
            <w:bottom w:val="none" w:sz="0" w:space="0" w:color="auto"/>
            <w:right w:val="none" w:sz="0" w:space="0" w:color="auto"/>
          </w:divBdr>
        </w:div>
        <w:div w:id="1064790301">
          <w:marLeft w:val="1080"/>
          <w:marRight w:val="0"/>
          <w:marTop w:val="0"/>
          <w:marBottom w:val="100"/>
          <w:divBdr>
            <w:top w:val="none" w:sz="0" w:space="0" w:color="auto"/>
            <w:left w:val="none" w:sz="0" w:space="0" w:color="auto"/>
            <w:bottom w:val="none" w:sz="0" w:space="0" w:color="auto"/>
            <w:right w:val="none" w:sz="0" w:space="0" w:color="auto"/>
          </w:divBdr>
        </w:div>
        <w:div w:id="612975801">
          <w:marLeft w:val="1080"/>
          <w:marRight w:val="0"/>
          <w:marTop w:val="0"/>
          <w:marBottom w:val="100"/>
          <w:divBdr>
            <w:top w:val="none" w:sz="0" w:space="0" w:color="auto"/>
            <w:left w:val="none" w:sz="0" w:space="0" w:color="auto"/>
            <w:bottom w:val="none" w:sz="0" w:space="0" w:color="auto"/>
            <w:right w:val="none" w:sz="0" w:space="0" w:color="auto"/>
          </w:divBdr>
        </w:div>
        <w:div w:id="246496353">
          <w:marLeft w:val="1080"/>
          <w:marRight w:val="0"/>
          <w:marTop w:val="0"/>
          <w:marBottom w:val="100"/>
          <w:divBdr>
            <w:top w:val="none" w:sz="0" w:space="0" w:color="auto"/>
            <w:left w:val="none" w:sz="0" w:space="0" w:color="auto"/>
            <w:bottom w:val="none" w:sz="0" w:space="0" w:color="auto"/>
            <w:right w:val="none" w:sz="0" w:space="0" w:color="auto"/>
          </w:divBdr>
        </w:div>
        <w:div w:id="8223001">
          <w:marLeft w:val="1080"/>
          <w:marRight w:val="0"/>
          <w:marTop w:val="0"/>
          <w:marBottom w:val="100"/>
          <w:divBdr>
            <w:top w:val="none" w:sz="0" w:space="0" w:color="auto"/>
            <w:left w:val="none" w:sz="0" w:space="0" w:color="auto"/>
            <w:bottom w:val="none" w:sz="0" w:space="0" w:color="auto"/>
            <w:right w:val="none" w:sz="0" w:space="0" w:color="auto"/>
          </w:divBdr>
        </w:div>
        <w:div w:id="1875776645">
          <w:marLeft w:val="0"/>
          <w:marRight w:val="0"/>
          <w:marTop w:val="0"/>
          <w:marBottom w:val="100"/>
          <w:divBdr>
            <w:top w:val="none" w:sz="0" w:space="0" w:color="auto"/>
            <w:left w:val="none" w:sz="0" w:space="0" w:color="auto"/>
            <w:bottom w:val="none" w:sz="0" w:space="0" w:color="auto"/>
            <w:right w:val="none" w:sz="0" w:space="0" w:color="auto"/>
          </w:divBdr>
        </w:div>
        <w:div w:id="950893659">
          <w:marLeft w:val="720"/>
          <w:marRight w:val="0"/>
          <w:marTop w:val="0"/>
          <w:marBottom w:val="100"/>
          <w:divBdr>
            <w:top w:val="none" w:sz="0" w:space="0" w:color="auto"/>
            <w:left w:val="none" w:sz="0" w:space="0" w:color="auto"/>
            <w:bottom w:val="none" w:sz="0" w:space="0" w:color="auto"/>
            <w:right w:val="none" w:sz="0" w:space="0" w:color="auto"/>
          </w:divBdr>
        </w:div>
        <w:div w:id="1841583789">
          <w:marLeft w:val="1080"/>
          <w:marRight w:val="0"/>
          <w:marTop w:val="0"/>
          <w:marBottom w:val="100"/>
          <w:divBdr>
            <w:top w:val="none" w:sz="0" w:space="0" w:color="auto"/>
            <w:left w:val="none" w:sz="0" w:space="0" w:color="auto"/>
            <w:bottom w:val="none" w:sz="0" w:space="0" w:color="auto"/>
            <w:right w:val="none" w:sz="0" w:space="0" w:color="auto"/>
          </w:divBdr>
        </w:div>
        <w:div w:id="1458721618">
          <w:marLeft w:val="1440"/>
          <w:marRight w:val="0"/>
          <w:marTop w:val="0"/>
          <w:marBottom w:val="100"/>
          <w:divBdr>
            <w:top w:val="none" w:sz="0" w:space="0" w:color="auto"/>
            <w:left w:val="none" w:sz="0" w:space="0" w:color="auto"/>
            <w:bottom w:val="none" w:sz="0" w:space="0" w:color="auto"/>
            <w:right w:val="none" w:sz="0" w:space="0" w:color="auto"/>
          </w:divBdr>
        </w:div>
        <w:div w:id="2136170770">
          <w:marLeft w:val="1440"/>
          <w:marRight w:val="0"/>
          <w:marTop w:val="0"/>
          <w:marBottom w:val="100"/>
          <w:divBdr>
            <w:top w:val="none" w:sz="0" w:space="0" w:color="auto"/>
            <w:left w:val="none" w:sz="0" w:space="0" w:color="auto"/>
            <w:bottom w:val="none" w:sz="0" w:space="0" w:color="auto"/>
            <w:right w:val="none" w:sz="0" w:space="0" w:color="auto"/>
          </w:divBdr>
        </w:div>
        <w:div w:id="121853407">
          <w:marLeft w:val="1440"/>
          <w:marRight w:val="0"/>
          <w:marTop w:val="0"/>
          <w:marBottom w:val="100"/>
          <w:divBdr>
            <w:top w:val="none" w:sz="0" w:space="0" w:color="auto"/>
            <w:left w:val="none" w:sz="0" w:space="0" w:color="auto"/>
            <w:bottom w:val="none" w:sz="0" w:space="0" w:color="auto"/>
            <w:right w:val="none" w:sz="0" w:space="0" w:color="auto"/>
          </w:divBdr>
        </w:div>
        <w:div w:id="2034455474">
          <w:marLeft w:val="1440"/>
          <w:marRight w:val="0"/>
          <w:marTop w:val="0"/>
          <w:marBottom w:val="100"/>
          <w:divBdr>
            <w:top w:val="none" w:sz="0" w:space="0" w:color="auto"/>
            <w:left w:val="none" w:sz="0" w:space="0" w:color="auto"/>
            <w:bottom w:val="none" w:sz="0" w:space="0" w:color="auto"/>
            <w:right w:val="none" w:sz="0" w:space="0" w:color="auto"/>
          </w:divBdr>
        </w:div>
        <w:div w:id="2097162797">
          <w:marLeft w:val="1440"/>
          <w:marRight w:val="0"/>
          <w:marTop w:val="0"/>
          <w:marBottom w:val="100"/>
          <w:divBdr>
            <w:top w:val="none" w:sz="0" w:space="0" w:color="auto"/>
            <w:left w:val="none" w:sz="0" w:space="0" w:color="auto"/>
            <w:bottom w:val="none" w:sz="0" w:space="0" w:color="auto"/>
            <w:right w:val="none" w:sz="0" w:space="0" w:color="auto"/>
          </w:divBdr>
        </w:div>
        <w:div w:id="94601151">
          <w:marLeft w:val="1080"/>
          <w:marRight w:val="0"/>
          <w:marTop w:val="0"/>
          <w:marBottom w:val="100"/>
          <w:divBdr>
            <w:top w:val="none" w:sz="0" w:space="0" w:color="auto"/>
            <w:left w:val="none" w:sz="0" w:space="0" w:color="auto"/>
            <w:bottom w:val="none" w:sz="0" w:space="0" w:color="auto"/>
            <w:right w:val="none" w:sz="0" w:space="0" w:color="auto"/>
          </w:divBdr>
        </w:div>
        <w:div w:id="1825900070">
          <w:marLeft w:val="1440"/>
          <w:marRight w:val="0"/>
          <w:marTop w:val="0"/>
          <w:marBottom w:val="100"/>
          <w:divBdr>
            <w:top w:val="none" w:sz="0" w:space="0" w:color="auto"/>
            <w:left w:val="none" w:sz="0" w:space="0" w:color="auto"/>
            <w:bottom w:val="none" w:sz="0" w:space="0" w:color="auto"/>
            <w:right w:val="none" w:sz="0" w:space="0" w:color="auto"/>
          </w:divBdr>
        </w:div>
        <w:div w:id="1526289625">
          <w:marLeft w:val="1440"/>
          <w:marRight w:val="0"/>
          <w:marTop w:val="0"/>
          <w:marBottom w:val="100"/>
          <w:divBdr>
            <w:top w:val="none" w:sz="0" w:space="0" w:color="auto"/>
            <w:left w:val="none" w:sz="0" w:space="0" w:color="auto"/>
            <w:bottom w:val="none" w:sz="0" w:space="0" w:color="auto"/>
            <w:right w:val="none" w:sz="0" w:space="0" w:color="auto"/>
          </w:divBdr>
        </w:div>
        <w:div w:id="889537486">
          <w:marLeft w:val="1440"/>
          <w:marRight w:val="0"/>
          <w:marTop w:val="0"/>
          <w:marBottom w:val="100"/>
          <w:divBdr>
            <w:top w:val="none" w:sz="0" w:space="0" w:color="auto"/>
            <w:left w:val="none" w:sz="0" w:space="0" w:color="auto"/>
            <w:bottom w:val="none" w:sz="0" w:space="0" w:color="auto"/>
            <w:right w:val="none" w:sz="0" w:space="0" w:color="auto"/>
          </w:divBdr>
        </w:div>
        <w:div w:id="1598058350">
          <w:marLeft w:val="1440"/>
          <w:marRight w:val="0"/>
          <w:marTop w:val="0"/>
          <w:marBottom w:val="100"/>
          <w:divBdr>
            <w:top w:val="none" w:sz="0" w:space="0" w:color="auto"/>
            <w:left w:val="none" w:sz="0" w:space="0" w:color="auto"/>
            <w:bottom w:val="none" w:sz="0" w:space="0" w:color="auto"/>
            <w:right w:val="none" w:sz="0" w:space="0" w:color="auto"/>
          </w:divBdr>
        </w:div>
        <w:div w:id="121967996">
          <w:marLeft w:val="0"/>
          <w:marRight w:val="0"/>
          <w:marTop w:val="0"/>
          <w:marBottom w:val="100"/>
          <w:divBdr>
            <w:top w:val="none" w:sz="0" w:space="0" w:color="auto"/>
            <w:left w:val="none" w:sz="0" w:space="0" w:color="auto"/>
            <w:bottom w:val="none" w:sz="0" w:space="0" w:color="auto"/>
            <w:right w:val="none" w:sz="0" w:space="0" w:color="auto"/>
          </w:divBdr>
        </w:div>
        <w:div w:id="1239554096">
          <w:marLeft w:val="0"/>
          <w:marRight w:val="0"/>
          <w:marTop w:val="0"/>
          <w:marBottom w:val="100"/>
          <w:divBdr>
            <w:top w:val="none" w:sz="0" w:space="0" w:color="auto"/>
            <w:left w:val="none" w:sz="0" w:space="0" w:color="auto"/>
            <w:bottom w:val="none" w:sz="0" w:space="0" w:color="auto"/>
            <w:right w:val="none" w:sz="0" w:space="0" w:color="auto"/>
          </w:divBdr>
        </w:div>
        <w:div w:id="1888057663">
          <w:marLeft w:val="1440"/>
          <w:marRight w:val="0"/>
          <w:marTop w:val="0"/>
          <w:marBottom w:val="100"/>
          <w:divBdr>
            <w:top w:val="none" w:sz="0" w:space="0" w:color="auto"/>
            <w:left w:val="none" w:sz="0" w:space="0" w:color="auto"/>
            <w:bottom w:val="none" w:sz="0" w:space="0" w:color="auto"/>
            <w:right w:val="none" w:sz="0" w:space="0" w:color="auto"/>
          </w:divBdr>
        </w:div>
        <w:div w:id="107821934">
          <w:marLeft w:val="1440"/>
          <w:marRight w:val="0"/>
          <w:marTop w:val="0"/>
          <w:marBottom w:val="100"/>
          <w:divBdr>
            <w:top w:val="none" w:sz="0" w:space="0" w:color="auto"/>
            <w:left w:val="none" w:sz="0" w:space="0" w:color="auto"/>
            <w:bottom w:val="none" w:sz="0" w:space="0" w:color="auto"/>
            <w:right w:val="none" w:sz="0" w:space="0" w:color="auto"/>
          </w:divBdr>
        </w:div>
        <w:div w:id="2116249113">
          <w:marLeft w:val="1440"/>
          <w:marRight w:val="0"/>
          <w:marTop w:val="0"/>
          <w:marBottom w:val="100"/>
          <w:divBdr>
            <w:top w:val="none" w:sz="0" w:space="0" w:color="auto"/>
            <w:left w:val="none" w:sz="0" w:space="0" w:color="auto"/>
            <w:bottom w:val="none" w:sz="0" w:space="0" w:color="auto"/>
            <w:right w:val="none" w:sz="0" w:space="0" w:color="auto"/>
          </w:divBdr>
        </w:div>
        <w:div w:id="37245463">
          <w:marLeft w:val="1440"/>
          <w:marRight w:val="0"/>
          <w:marTop w:val="0"/>
          <w:marBottom w:val="100"/>
          <w:divBdr>
            <w:top w:val="none" w:sz="0" w:space="0" w:color="auto"/>
            <w:left w:val="none" w:sz="0" w:space="0" w:color="auto"/>
            <w:bottom w:val="none" w:sz="0" w:space="0" w:color="auto"/>
            <w:right w:val="none" w:sz="0" w:space="0" w:color="auto"/>
          </w:divBdr>
        </w:div>
        <w:div w:id="1823547886">
          <w:marLeft w:val="1440"/>
          <w:marRight w:val="0"/>
          <w:marTop w:val="0"/>
          <w:marBottom w:val="100"/>
          <w:divBdr>
            <w:top w:val="none" w:sz="0" w:space="0" w:color="auto"/>
            <w:left w:val="none" w:sz="0" w:space="0" w:color="auto"/>
            <w:bottom w:val="none" w:sz="0" w:space="0" w:color="auto"/>
            <w:right w:val="none" w:sz="0" w:space="0" w:color="auto"/>
          </w:divBdr>
        </w:div>
        <w:div w:id="902758982">
          <w:marLeft w:val="1440"/>
          <w:marRight w:val="0"/>
          <w:marTop w:val="0"/>
          <w:marBottom w:val="100"/>
          <w:divBdr>
            <w:top w:val="none" w:sz="0" w:space="0" w:color="auto"/>
            <w:left w:val="none" w:sz="0" w:space="0" w:color="auto"/>
            <w:bottom w:val="none" w:sz="0" w:space="0" w:color="auto"/>
            <w:right w:val="none" w:sz="0" w:space="0" w:color="auto"/>
          </w:divBdr>
        </w:div>
        <w:div w:id="1263992889">
          <w:marLeft w:val="0"/>
          <w:marRight w:val="0"/>
          <w:marTop w:val="0"/>
          <w:marBottom w:val="100"/>
          <w:divBdr>
            <w:top w:val="none" w:sz="0" w:space="0" w:color="auto"/>
            <w:left w:val="none" w:sz="0" w:space="0" w:color="auto"/>
            <w:bottom w:val="none" w:sz="0" w:space="0" w:color="auto"/>
            <w:right w:val="none" w:sz="0" w:space="0" w:color="auto"/>
          </w:divBdr>
        </w:div>
        <w:div w:id="599411984">
          <w:marLeft w:val="0"/>
          <w:marRight w:val="0"/>
          <w:marTop w:val="0"/>
          <w:marBottom w:val="100"/>
          <w:divBdr>
            <w:top w:val="none" w:sz="0" w:space="0" w:color="auto"/>
            <w:left w:val="none" w:sz="0" w:space="0" w:color="auto"/>
            <w:bottom w:val="none" w:sz="0" w:space="0" w:color="auto"/>
            <w:right w:val="none" w:sz="0" w:space="0" w:color="auto"/>
          </w:divBdr>
        </w:div>
        <w:div w:id="1897037551">
          <w:marLeft w:val="0"/>
          <w:marRight w:val="0"/>
          <w:marTop w:val="0"/>
          <w:marBottom w:val="100"/>
          <w:divBdr>
            <w:top w:val="none" w:sz="0" w:space="0" w:color="auto"/>
            <w:left w:val="none" w:sz="0" w:space="0" w:color="auto"/>
            <w:bottom w:val="none" w:sz="0" w:space="0" w:color="auto"/>
            <w:right w:val="none" w:sz="0" w:space="0" w:color="auto"/>
          </w:divBdr>
        </w:div>
        <w:div w:id="1363244846">
          <w:marLeft w:val="0"/>
          <w:marRight w:val="0"/>
          <w:marTop w:val="0"/>
          <w:marBottom w:val="100"/>
          <w:divBdr>
            <w:top w:val="none" w:sz="0" w:space="0" w:color="auto"/>
            <w:left w:val="none" w:sz="0" w:space="0" w:color="auto"/>
            <w:bottom w:val="none" w:sz="0" w:space="0" w:color="auto"/>
            <w:right w:val="none" w:sz="0" w:space="0" w:color="auto"/>
          </w:divBdr>
        </w:div>
        <w:div w:id="1445927502">
          <w:marLeft w:val="0"/>
          <w:marRight w:val="0"/>
          <w:marTop w:val="0"/>
          <w:marBottom w:val="100"/>
          <w:divBdr>
            <w:top w:val="none" w:sz="0" w:space="0" w:color="auto"/>
            <w:left w:val="none" w:sz="0" w:space="0" w:color="auto"/>
            <w:bottom w:val="none" w:sz="0" w:space="0" w:color="auto"/>
            <w:right w:val="none" w:sz="0" w:space="0" w:color="auto"/>
          </w:divBdr>
        </w:div>
        <w:div w:id="1070470264">
          <w:marLeft w:val="0"/>
          <w:marRight w:val="0"/>
          <w:marTop w:val="0"/>
          <w:marBottom w:val="100"/>
          <w:divBdr>
            <w:top w:val="none" w:sz="0" w:space="0" w:color="auto"/>
            <w:left w:val="none" w:sz="0" w:space="0" w:color="auto"/>
            <w:bottom w:val="none" w:sz="0" w:space="0" w:color="auto"/>
            <w:right w:val="none" w:sz="0" w:space="0" w:color="auto"/>
          </w:divBdr>
        </w:div>
        <w:div w:id="1421678033">
          <w:marLeft w:val="0"/>
          <w:marRight w:val="0"/>
          <w:marTop w:val="0"/>
          <w:marBottom w:val="100"/>
          <w:divBdr>
            <w:top w:val="none" w:sz="0" w:space="0" w:color="auto"/>
            <w:left w:val="none" w:sz="0" w:space="0" w:color="auto"/>
            <w:bottom w:val="none" w:sz="0" w:space="0" w:color="auto"/>
            <w:right w:val="none" w:sz="0" w:space="0" w:color="auto"/>
          </w:divBdr>
        </w:div>
        <w:div w:id="2104177314">
          <w:marLeft w:val="0"/>
          <w:marRight w:val="0"/>
          <w:marTop w:val="0"/>
          <w:marBottom w:val="100"/>
          <w:divBdr>
            <w:top w:val="none" w:sz="0" w:space="0" w:color="auto"/>
            <w:left w:val="none" w:sz="0" w:space="0" w:color="auto"/>
            <w:bottom w:val="none" w:sz="0" w:space="0" w:color="auto"/>
            <w:right w:val="none" w:sz="0" w:space="0" w:color="auto"/>
          </w:divBdr>
        </w:div>
        <w:div w:id="222448863">
          <w:marLeft w:val="0"/>
          <w:marRight w:val="0"/>
          <w:marTop w:val="0"/>
          <w:marBottom w:val="100"/>
          <w:divBdr>
            <w:top w:val="none" w:sz="0" w:space="0" w:color="auto"/>
            <w:left w:val="none" w:sz="0" w:space="0" w:color="auto"/>
            <w:bottom w:val="none" w:sz="0" w:space="0" w:color="auto"/>
            <w:right w:val="none" w:sz="0" w:space="0" w:color="auto"/>
          </w:divBdr>
        </w:div>
        <w:div w:id="574510436">
          <w:marLeft w:val="0"/>
          <w:marRight w:val="0"/>
          <w:marTop w:val="0"/>
          <w:marBottom w:val="100"/>
          <w:divBdr>
            <w:top w:val="none" w:sz="0" w:space="0" w:color="auto"/>
            <w:left w:val="none" w:sz="0" w:space="0" w:color="auto"/>
            <w:bottom w:val="none" w:sz="0" w:space="0" w:color="auto"/>
            <w:right w:val="none" w:sz="0" w:space="0" w:color="auto"/>
          </w:divBdr>
        </w:div>
        <w:div w:id="23748664">
          <w:marLeft w:val="0"/>
          <w:marRight w:val="0"/>
          <w:marTop w:val="0"/>
          <w:marBottom w:val="100"/>
          <w:divBdr>
            <w:top w:val="none" w:sz="0" w:space="0" w:color="auto"/>
            <w:left w:val="none" w:sz="0" w:space="0" w:color="auto"/>
            <w:bottom w:val="none" w:sz="0" w:space="0" w:color="auto"/>
            <w:right w:val="none" w:sz="0" w:space="0" w:color="auto"/>
          </w:divBdr>
        </w:div>
        <w:div w:id="1523859737">
          <w:marLeft w:val="0"/>
          <w:marRight w:val="0"/>
          <w:marTop w:val="0"/>
          <w:marBottom w:val="100"/>
          <w:divBdr>
            <w:top w:val="none" w:sz="0" w:space="0" w:color="auto"/>
            <w:left w:val="none" w:sz="0" w:space="0" w:color="auto"/>
            <w:bottom w:val="none" w:sz="0" w:space="0" w:color="auto"/>
            <w:right w:val="none" w:sz="0" w:space="0" w:color="auto"/>
          </w:divBdr>
        </w:div>
        <w:div w:id="1825077685">
          <w:marLeft w:val="0"/>
          <w:marRight w:val="0"/>
          <w:marTop w:val="0"/>
          <w:marBottom w:val="100"/>
          <w:divBdr>
            <w:top w:val="none" w:sz="0" w:space="0" w:color="auto"/>
            <w:left w:val="none" w:sz="0" w:space="0" w:color="auto"/>
            <w:bottom w:val="none" w:sz="0" w:space="0" w:color="auto"/>
            <w:right w:val="none" w:sz="0" w:space="0" w:color="auto"/>
          </w:divBdr>
        </w:div>
        <w:div w:id="953753687">
          <w:marLeft w:val="0"/>
          <w:marRight w:val="0"/>
          <w:marTop w:val="0"/>
          <w:marBottom w:val="100"/>
          <w:divBdr>
            <w:top w:val="none" w:sz="0" w:space="0" w:color="auto"/>
            <w:left w:val="none" w:sz="0" w:space="0" w:color="auto"/>
            <w:bottom w:val="none" w:sz="0" w:space="0" w:color="auto"/>
            <w:right w:val="none" w:sz="0" w:space="0" w:color="auto"/>
          </w:divBdr>
        </w:div>
        <w:div w:id="742416695">
          <w:marLeft w:val="0"/>
          <w:marRight w:val="0"/>
          <w:marTop w:val="0"/>
          <w:marBottom w:val="100"/>
          <w:divBdr>
            <w:top w:val="none" w:sz="0" w:space="0" w:color="auto"/>
            <w:left w:val="none" w:sz="0" w:space="0" w:color="auto"/>
            <w:bottom w:val="none" w:sz="0" w:space="0" w:color="auto"/>
            <w:right w:val="none" w:sz="0" w:space="0" w:color="auto"/>
          </w:divBdr>
        </w:div>
        <w:div w:id="830296981">
          <w:marLeft w:val="0"/>
          <w:marRight w:val="0"/>
          <w:marTop w:val="0"/>
          <w:marBottom w:val="100"/>
          <w:divBdr>
            <w:top w:val="none" w:sz="0" w:space="0" w:color="auto"/>
            <w:left w:val="none" w:sz="0" w:space="0" w:color="auto"/>
            <w:bottom w:val="none" w:sz="0" w:space="0" w:color="auto"/>
            <w:right w:val="none" w:sz="0" w:space="0" w:color="auto"/>
          </w:divBdr>
        </w:div>
        <w:div w:id="727218273">
          <w:marLeft w:val="0"/>
          <w:marRight w:val="0"/>
          <w:marTop w:val="0"/>
          <w:marBottom w:val="100"/>
          <w:divBdr>
            <w:top w:val="none" w:sz="0" w:space="0" w:color="auto"/>
            <w:left w:val="none" w:sz="0" w:space="0" w:color="auto"/>
            <w:bottom w:val="none" w:sz="0" w:space="0" w:color="auto"/>
            <w:right w:val="none" w:sz="0" w:space="0" w:color="auto"/>
          </w:divBdr>
        </w:div>
        <w:div w:id="1268347989">
          <w:marLeft w:val="0"/>
          <w:marRight w:val="0"/>
          <w:marTop w:val="0"/>
          <w:marBottom w:val="100"/>
          <w:divBdr>
            <w:top w:val="none" w:sz="0" w:space="0" w:color="auto"/>
            <w:left w:val="none" w:sz="0" w:space="0" w:color="auto"/>
            <w:bottom w:val="none" w:sz="0" w:space="0" w:color="auto"/>
            <w:right w:val="none" w:sz="0" w:space="0" w:color="auto"/>
          </w:divBdr>
        </w:div>
        <w:div w:id="2112431788">
          <w:marLeft w:val="0"/>
          <w:marRight w:val="0"/>
          <w:marTop w:val="0"/>
          <w:marBottom w:val="100"/>
          <w:divBdr>
            <w:top w:val="none" w:sz="0" w:space="0" w:color="auto"/>
            <w:left w:val="none" w:sz="0" w:space="0" w:color="auto"/>
            <w:bottom w:val="none" w:sz="0" w:space="0" w:color="auto"/>
            <w:right w:val="none" w:sz="0" w:space="0" w:color="auto"/>
          </w:divBdr>
        </w:div>
        <w:div w:id="887838550">
          <w:marLeft w:val="0"/>
          <w:marRight w:val="0"/>
          <w:marTop w:val="0"/>
          <w:marBottom w:val="100"/>
          <w:divBdr>
            <w:top w:val="none" w:sz="0" w:space="0" w:color="auto"/>
            <w:left w:val="none" w:sz="0" w:space="0" w:color="auto"/>
            <w:bottom w:val="none" w:sz="0" w:space="0" w:color="auto"/>
            <w:right w:val="none" w:sz="0" w:space="0" w:color="auto"/>
          </w:divBdr>
        </w:div>
        <w:div w:id="559756159">
          <w:marLeft w:val="0"/>
          <w:marRight w:val="0"/>
          <w:marTop w:val="0"/>
          <w:marBottom w:val="100"/>
          <w:divBdr>
            <w:top w:val="none" w:sz="0" w:space="0" w:color="auto"/>
            <w:left w:val="none" w:sz="0" w:space="0" w:color="auto"/>
            <w:bottom w:val="none" w:sz="0" w:space="0" w:color="auto"/>
            <w:right w:val="none" w:sz="0" w:space="0" w:color="auto"/>
          </w:divBdr>
        </w:div>
        <w:div w:id="702754012">
          <w:marLeft w:val="0"/>
          <w:marRight w:val="0"/>
          <w:marTop w:val="0"/>
          <w:marBottom w:val="100"/>
          <w:divBdr>
            <w:top w:val="none" w:sz="0" w:space="0" w:color="auto"/>
            <w:left w:val="none" w:sz="0" w:space="0" w:color="auto"/>
            <w:bottom w:val="none" w:sz="0" w:space="0" w:color="auto"/>
            <w:right w:val="none" w:sz="0" w:space="0" w:color="auto"/>
          </w:divBdr>
        </w:div>
        <w:div w:id="57752338">
          <w:marLeft w:val="0"/>
          <w:marRight w:val="0"/>
          <w:marTop w:val="0"/>
          <w:marBottom w:val="100"/>
          <w:divBdr>
            <w:top w:val="none" w:sz="0" w:space="0" w:color="auto"/>
            <w:left w:val="none" w:sz="0" w:space="0" w:color="auto"/>
            <w:bottom w:val="none" w:sz="0" w:space="0" w:color="auto"/>
            <w:right w:val="none" w:sz="0" w:space="0" w:color="auto"/>
          </w:divBdr>
        </w:div>
        <w:div w:id="1230576801">
          <w:marLeft w:val="0"/>
          <w:marRight w:val="0"/>
          <w:marTop w:val="0"/>
          <w:marBottom w:val="100"/>
          <w:divBdr>
            <w:top w:val="none" w:sz="0" w:space="0" w:color="auto"/>
            <w:left w:val="none" w:sz="0" w:space="0" w:color="auto"/>
            <w:bottom w:val="none" w:sz="0" w:space="0" w:color="auto"/>
            <w:right w:val="none" w:sz="0" w:space="0" w:color="auto"/>
          </w:divBdr>
        </w:div>
        <w:div w:id="1281105121">
          <w:marLeft w:val="0"/>
          <w:marRight w:val="0"/>
          <w:marTop w:val="0"/>
          <w:marBottom w:val="100"/>
          <w:divBdr>
            <w:top w:val="none" w:sz="0" w:space="0" w:color="auto"/>
            <w:left w:val="none" w:sz="0" w:space="0" w:color="auto"/>
            <w:bottom w:val="none" w:sz="0" w:space="0" w:color="auto"/>
            <w:right w:val="none" w:sz="0" w:space="0" w:color="auto"/>
          </w:divBdr>
        </w:div>
        <w:div w:id="18439020">
          <w:marLeft w:val="0"/>
          <w:marRight w:val="0"/>
          <w:marTop w:val="0"/>
          <w:marBottom w:val="100"/>
          <w:divBdr>
            <w:top w:val="none" w:sz="0" w:space="0" w:color="auto"/>
            <w:left w:val="none" w:sz="0" w:space="0" w:color="auto"/>
            <w:bottom w:val="none" w:sz="0" w:space="0" w:color="auto"/>
            <w:right w:val="none" w:sz="0" w:space="0" w:color="auto"/>
          </w:divBdr>
        </w:div>
        <w:div w:id="1444493842">
          <w:marLeft w:val="0"/>
          <w:marRight w:val="0"/>
          <w:marTop w:val="0"/>
          <w:marBottom w:val="100"/>
          <w:divBdr>
            <w:top w:val="none" w:sz="0" w:space="0" w:color="auto"/>
            <w:left w:val="none" w:sz="0" w:space="0" w:color="auto"/>
            <w:bottom w:val="none" w:sz="0" w:space="0" w:color="auto"/>
            <w:right w:val="none" w:sz="0" w:space="0" w:color="auto"/>
          </w:divBdr>
        </w:div>
        <w:div w:id="1792237213">
          <w:marLeft w:val="0"/>
          <w:marRight w:val="0"/>
          <w:marTop w:val="0"/>
          <w:marBottom w:val="100"/>
          <w:divBdr>
            <w:top w:val="none" w:sz="0" w:space="0" w:color="auto"/>
            <w:left w:val="none" w:sz="0" w:space="0" w:color="auto"/>
            <w:bottom w:val="none" w:sz="0" w:space="0" w:color="auto"/>
            <w:right w:val="none" w:sz="0" w:space="0" w:color="auto"/>
          </w:divBdr>
        </w:div>
        <w:div w:id="1180201333">
          <w:marLeft w:val="0"/>
          <w:marRight w:val="0"/>
          <w:marTop w:val="0"/>
          <w:marBottom w:val="100"/>
          <w:divBdr>
            <w:top w:val="none" w:sz="0" w:space="0" w:color="auto"/>
            <w:left w:val="none" w:sz="0" w:space="0" w:color="auto"/>
            <w:bottom w:val="none" w:sz="0" w:space="0" w:color="auto"/>
            <w:right w:val="none" w:sz="0" w:space="0" w:color="auto"/>
          </w:divBdr>
        </w:div>
        <w:div w:id="1051151138">
          <w:marLeft w:val="0"/>
          <w:marRight w:val="0"/>
          <w:marTop w:val="0"/>
          <w:marBottom w:val="100"/>
          <w:divBdr>
            <w:top w:val="none" w:sz="0" w:space="0" w:color="auto"/>
            <w:left w:val="none" w:sz="0" w:space="0" w:color="auto"/>
            <w:bottom w:val="none" w:sz="0" w:space="0" w:color="auto"/>
            <w:right w:val="none" w:sz="0" w:space="0" w:color="auto"/>
          </w:divBdr>
        </w:div>
        <w:div w:id="2017609229">
          <w:marLeft w:val="0"/>
          <w:marRight w:val="0"/>
          <w:marTop w:val="0"/>
          <w:marBottom w:val="100"/>
          <w:divBdr>
            <w:top w:val="none" w:sz="0" w:space="0" w:color="auto"/>
            <w:left w:val="none" w:sz="0" w:space="0" w:color="auto"/>
            <w:bottom w:val="none" w:sz="0" w:space="0" w:color="auto"/>
            <w:right w:val="none" w:sz="0" w:space="0" w:color="auto"/>
          </w:divBdr>
        </w:div>
        <w:div w:id="1822500859">
          <w:marLeft w:val="0"/>
          <w:marRight w:val="0"/>
          <w:marTop w:val="0"/>
          <w:marBottom w:val="100"/>
          <w:divBdr>
            <w:top w:val="none" w:sz="0" w:space="0" w:color="auto"/>
            <w:left w:val="none" w:sz="0" w:space="0" w:color="auto"/>
            <w:bottom w:val="none" w:sz="0" w:space="0" w:color="auto"/>
            <w:right w:val="none" w:sz="0" w:space="0" w:color="auto"/>
          </w:divBdr>
        </w:div>
        <w:div w:id="1740321056">
          <w:marLeft w:val="0"/>
          <w:marRight w:val="0"/>
          <w:marTop w:val="0"/>
          <w:marBottom w:val="100"/>
          <w:divBdr>
            <w:top w:val="none" w:sz="0" w:space="0" w:color="auto"/>
            <w:left w:val="none" w:sz="0" w:space="0" w:color="auto"/>
            <w:bottom w:val="none" w:sz="0" w:space="0" w:color="auto"/>
            <w:right w:val="none" w:sz="0" w:space="0" w:color="auto"/>
          </w:divBdr>
        </w:div>
        <w:div w:id="751901233">
          <w:marLeft w:val="0"/>
          <w:marRight w:val="0"/>
          <w:marTop w:val="0"/>
          <w:marBottom w:val="100"/>
          <w:divBdr>
            <w:top w:val="none" w:sz="0" w:space="0" w:color="auto"/>
            <w:left w:val="none" w:sz="0" w:space="0" w:color="auto"/>
            <w:bottom w:val="none" w:sz="0" w:space="0" w:color="auto"/>
            <w:right w:val="none" w:sz="0" w:space="0" w:color="auto"/>
          </w:divBdr>
        </w:div>
        <w:div w:id="1367876764">
          <w:marLeft w:val="0"/>
          <w:marRight w:val="0"/>
          <w:marTop w:val="0"/>
          <w:marBottom w:val="100"/>
          <w:divBdr>
            <w:top w:val="none" w:sz="0" w:space="0" w:color="auto"/>
            <w:left w:val="none" w:sz="0" w:space="0" w:color="auto"/>
            <w:bottom w:val="none" w:sz="0" w:space="0" w:color="auto"/>
            <w:right w:val="none" w:sz="0" w:space="0" w:color="auto"/>
          </w:divBdr>
        </w:div>
        <w:div w:id="86393582">
          <w:marLeft w:val="0"/>
          <w:marRight w:val="0"/>
          <w:marTop w:val="0"/>
          <w:marBottom w:val="100"/>
          <w:divBdr>
            <w:top w:val="none" w:sz="0" w:space="0" w:color="auto"/>
            <w:left w:val="none" w:sz="0" w:space="0" w:color="auto"/>
            <w:bottom w:val="none" w:sz="0" w:space="0" w:color="auto"/>
            <w:right w:val="none" w:sz="0" w:space="0" w:color="auto"/>
          </w:divBdr>
        </w:div>
        <w:div w:id="1042511836">
          <w:marLeft w:val="0"/>
          <w:marRight w:val="0"/>
          <w:marTop w:val="0"/>
          <w:marBottom w:val="100"/>
          <w:divBdr>
            <w:top w:val="none" w:sz="0" w:space="0" w:color="auto"/>
            <w:left w:val="none" w:sz="0" w:space="0" w:color="auto"/>
            <w:bottom w:val="none" w:sz="0" w:space="0" w:color="auto"/>
            <w:right w:val="none" w:sz="0" w:space="0" w:color="auto"/>
          </w:divBdr>
        </w:div>
        <w:div w:id="1680883494">
          <w:marLeft w:val="0"/>
          <w:marRight w:val="0"/>
          <w:marTop w:val="0"/>
          <w:marBottom w:val="100"/>
          <w:divBdr>
            <w:top w:val="none" w:sz="0" w:space="0" w:color="auto"/>
            <w:left w:val="none" w:sz="0" w:space="0" w:color="auto"/>
            <w:bottom w:val="none" w:sz="0" w:space="0" w:color="auto"/>
            <w:right w:val="none" w:sz="0" w:space="0" w:color="auto"/>
          </w:divBdr>
        </w:div>
        <w:div w:id="640959893">
          <w:marLeft w:val="0"/>
          <w:marRight w:val="0"/>
          <w:marTop w:val="0"/>
          <w:marBottom w:val="100"/>
          <w:divBdr>
            <w:top w:val="none" w:sz="0" w:space="0" w:color="auto"/>
            <w:left w:val="none" w:sz="0" w:space="0" w:color="auto"/>
            <w:bottom w:val="none" w:sz="0" w:space="0" w:color="auto"/>
            <w:right w:val="none" w:sz="0" w:space="0" w:color="auto"/>
          </w:divBdr>
        </w:div>
        <w:div w:id="85807089">
          <w:marLeft w:val="0"/>
          <w:marRight w:val="0"/>
          <w:marTop w:val="0"/>
          <w:marBottom w:val="100"/>
          <w:divBdr>
            <w:top w:val="none" w:sz="0" w:space="0" w:color="auto"/>
            <w:left w:val="none" w:sz="0" w:space="0" w:color="auto"/>
            <w:bottom w:val="none" w:sz="0" w:space="0" w:color="auto"/>
            <w:right w:val="none" w:sz="0" w:space="0" w:color="auto"/>
          </w:divBdr>
        </w:div>
        <w:div w:id="1994917292">
          <w:marLeft w:val="0"/>
          <w:marRight w:val="0"/>
          <w:marTop w:val="0"/>
          <w:marBottom w:val="100"/>
          <w:divBdr>
            <w:top w:val="none" w:sz="0" w:space="0" w:color="auto"/>
            <w:left w:val="none" w:sz="0" w:space="0" w:color="auto"/>
            <w:bottom w:val="none" w:sz="0" w:space="0" w:color="auto"/>
            <w:right w:val="none" w:sz="0" w:space="0" w:color="auto"/>
          </w:divBdr>
        </w:div>
        <w:div w:id="334840796">
          <w:marLeft w:val="0"/>
          <w:marRight w:val="0"/>
          <w:marTop w:val="0"/>
          <w:marBottom w:val="100"/>
          <w:divBdr>
            <w:top w:val="none" w:sz="0" w:space="0" w:color="auto"/>
            <w:left w:val="none" w:sz="0" w:space="0" w:color="auto"/>
            <w:bottom w:val="none" w:sz="0" w:space="0" w:color="auto"/>
            <w:right w:val="none" w:sz="0" w:space="0" w:color="auto"/>
          </w:divBdr>
        </w:div>
        <w:div w:id="1596475289">
          <w:marLeft w:val="0"/>
          <w:marRight w:val="0"/>
          <w:marTop w:val="0"/>
          <w:marBottom w:val="100"/>
          <w:divBdr>
            <w:top w:val="none" w:sz="0" w:space="0" w:color="auto"/>
            <w:left w:val="none" w:sz="0" w:space="0" w:color="auto"/>
            <w:bottom w:val="none" w:sz="0" w:space="0" w:color="auto"/>
            <w:right w:val="none" w:sz="0" w:space="0" w:color="auto"/>
          </w:divBdr>
        </w:div>
        <w:div w:id="1537278678">
          <w:marLeft w:val="0"/>
          <w:marRight w:val="0"/>
          <w:marTop w:val="0"/>
          <w:marBottom w:val="100"/>
          <w:divBdr>
            <w:top w:val="none" w:sz="0" w:space="0" w:color="auto"/>
            <w:left w:val="none" w:sz="0" w:space="0" w:color="auto"/>
            <w:bottom w:val="none" w:sz="0" w:space="0" w:color="auto"/>
            <w:right w:val="none" w:sz="0" w:space="0" w:color="auto"/>
          </w:divBdr>
        </w:div>
        <w:div w:id="1703704277">
          <w:marLeft w:val="0"/>
          <w:marRight w:val="0"/>
          <w:marTop w:val="0"/>
          <w:marBottom w:val="100"/>
          <w:divBdr>
            <w:top w:val="none" w:sz="0" w:space="0" w:color="auto"/>
            <w:left w:val="none" w:sz="0" w:space="0" w:color="auto"/>
            <w:bottom w:val="none" w:sz="0" w:space="0" w:color="auto"/>
            <w:right w:val="none" w:sz="0" w:space="0" w:color="auto"/>
          </w:divBdr>
        </w:div>
        <w:div w:id="51850140">
          <w:marLeft w:val="0"/>
          <w:marRight w:val="0"/>
          <w:marTop w:val="0"/>
          <w:marBottom w:val="100"/>
          <w:divBdr>
            <w:top w:val="none" w:sz="0" w:space="0" w:color="auto"/>
            <w:left w:val="none" w:sz="0" w:space="0" w:color="auto"/>
            <w:bottom w:val="none" w:sz="0" w:space="0" w:color="auto"/>
            <w:right w:val="none" w:sz="0" w:space="0" w:color="auto"/>
          </w:divBdr>
        </w:div>
        <w:div w:id="497963985">
          <w:marLeft w:val="0"/>
          <w:marRight w:val="0"/>
          <w:marTop w:val="0"/>
          <w:marBottom w:val="100"/>
          <w:divBdr>
            <w:top w:val="none" w:sz="0" w:space="0" w:color="auto"/>
            <w:left w:val="none" w:sz="0" w:space="0" w:color="auto"/>
            <w:bottom w:val="none" w:sz="0" w:space="0" w:color="auto"/>
            <w:right w:val="none" w:sz="0" w:space="0" w:color="auto"/>
          </w:divBdr>
        </w:div>
        <w:div w:id="46733008">
          <w:marLeft w:val="0"/>
          <w:marRight w:val="0"/>
          <w:marTop w:val="0"/>
          <w:marBottom w:val="101"/>
          <w:divBdr>
            <w:top w:val="none" w:sz="0" w:space="0" w:color="auto"/>
            <w:left w:val="none" w:sz="0" w:space="0" w:color="auto"/>
            <w:bottom w:val="none" w:sz="0" w:space="0" w:color="auto"/>
            <w:right w:val="none" w:sz="0" w:space="0" w:color="auto"/>
          </w:divBdr>
        </w:div>
        <w:div w:id="857430503">
          <w:marLeft w:val="0"/>
          <w:marRight w:val="0"/>
          <w:marTop w:val="0"/>
          <w:marBottom w:val="101"/>
          <w:divBdr>
            <w:top w:val="none" w:sz="0" w:space="0" w:color="auto"/>
            <w:left w:val="none" w:sz="0" w:space="0" w:color="auto"/>
            <w:bottom w:val="none" w:sz="0" w:space="0" w:color="auto"/>
            <w:right w:val="none" w:sz="0" w:space="0" w:color="auto"/>
          </w:divBdr>
        </w:div>
        <w:div w:id="239019739">
          <w:marLeft w:val="0"/>
          <w:marRight w:val="0"/>
          <w:marTop w:val="0"/>
          <w:marBottom w:val="101"/>
          <w:divBdr>
            <w:top w:val="none" w:sz="0" w:space="0" w:color="auto"/>
            <w:left w:val="none" w:sz="0" w:space="0" w:color="auto"/>
            <w:bottom w:val="none" w:sz="0" w:space="0" w:color="auto"/>
            <w:right w:val="none" w:sz="0" w:space="0" w:color="auto"/>
          </w:divBdr>
        </w:div>
        <w:div w:id="1044988728">
          <w:marLeft w:val="0"/>
          <w:marRight w:val="0"/>
          <w:marTop w:val="101"/>
          <w:marBottom w:val="101"/>
          <w:divBdr>
            <w:top w:val="none" w:sz="0" w:space="0" w:color="auto"/>
            <w:left w:val="none" w:sz="0" w:space="0" w:color="auto"/>
            <w:bottom w:val="none" w:sz="0" w:space="0" w:color="auto"/>
            <w:right w:val="none" w:sz="0" w:space="0" w:color="auto"/>
          </w:divBdr>
        </w:div>
        <w:div w:id="1589388655">
          <w:marLeft w:val="0"/>
          <w:marRight w:val="0"/>
          <w:marTop w:val="0"/>
          <w:marBottom w:val="100"/>
          <w:divBdr>
            <w:top w:val="none" w:sz="0" w:space="0" w:color="auto"/>
            <w:left w:val="none" w:sz="0" w:space="0" w:color="auto"/>
            <w:bottom w:val="none" w:sz="0" w:space="0" w:color="auto"/>
            <w:right w:val="none" w:sz="0" w:space="0" w:color="auto"/>
          </w:divBdr>
        </w:div>
        <w:div w:id="674764714">
          <w:marLeft w:val="0"/>
          <w:marRight w:val="0"/>
          <w:marTop w:val="0"/>
          <w:marBottom w:val="100"/>
          <w:divBdr>
            <w:top w:val="none" w:sz="0" w:space="0" w:color="auto"/>
            <w:left w:val="none" w:sz="0" w:space="0" w:color="auto"/>
            <w:bottom w:val="none" w:sz="0" w:space="0" w:color="auto"/>
            <w:right w:val="none" w:sz="0" w:space="0" w:color="auto"/>
          </w:divBdr>
        </w:div>
        <w:div w:id="1585911979">
          <w:marLeft w:val="0"/>
          <w:marRight w:val="0"/>
          <w:marTop w:val="0"/>
          <w:marBottom w:val="100"/>
          <w:divBdr>
            <w:top w:val="none" w:sz="0" w:space="0" w:color="auto"/>
            <w:left w:val="none" w:sz="0" w:space="0" w:color="auto"/>
            <w:bottom w:val="none" w:sz="0" w:space="0" w:color="auto"/>
            <w:right w:val="none" w:sz="0" w:space="0" w:color="auto"/>
          </w:divBdr>
        </w:div>
        <w:div w:id="1533610180">
          <w:marLeft w:val="0"/>
          <w:marRight w:val="0"/>
          <w:marTop w:val="0"/>
          <w:marBottom w:val="100"/>
          <w:divBdr>
            <w:top w:val="none" w:sz="0" w:space="0" w:color="auto"/>
            <w:left w:val="none" w:sz="0" w:space="0" w:color="auto"/>
            <w:bottom w:val="none" w:sz="0" w:space="0" w:color="auto"/>
            <w:right w:val="none" w:sz="0" w:space="0" w:color="auto"/>
          </w:divBdr>
        </w:div>
        <w:div w:id="1189567756">
          <w:marLeft w:val="0"/>
          <w:marRight w:val="0"/>
          <w:marTop w:val="0"/>
          <w:marBottom w:val="100"/>
          <w:divBdr>
            <w:top w:val="none" w:sz="0" w:space="0" w:color="auto"/>
            <w:left w:val="none" w:sz="0" w:space="0" w:color="auto"/>
            <w:bottom w:val="none" w:sz="0" w:space="0" w:color="auto"/>
            <w:right w:val="none" w:sz="0" w:space="0" w:color="auto"/>
          </w:divBdr>
        </w:div>
        <w:div w:id="1036808514">
          <w:marLeft w:val="0"/>
          <w:marRight w:val="0"/>
          <w:marTop w:val="0"/>
          <w:marBottom w:val="100"/>
          <w:divBdr>
            <w:top w:val="none" w:sz="0" w:space="0" w:color="auto"/>
            <w:left w:val="none" w:sz="0" w:space="0" w:color="auto"/>
            <w:bottom w:val="none" w:sz="0" w:space="0" w:color="auto"/>
            <w:right w:val="none" w:sz="0" w:space="0" w:color="auto"/>
          </w:divBdr>
        </w:div>
        <w:div w:id="142432273">
          <w:marLeft w:val="0"/>
          <w:marRight w:val="0"/>
          <w:marTop w:val="0"/>
          <w:marBottom w:val="100"/>
          <w:divBdr>
            <w:top w:val="none" w:sz="0" w:space="0" w:color="auto"/>
            <w:left w:val="none" w:sz="0" w:space="0" w:color="auto"/>
            <w:bottom w:val="none" w:sz="0" w:space="0" w:color="auto"/>
            <w:right w:val="none" w:sz="0" w:space="0" w:color="auto"/>
          </w:divBdr>
        </w:div>
        <w:div w:id="821772732">
          <w:marLeft w:val="0"/>
          <w:marRight w:val="0"/>
          <w:marTop w:val="0"/>
          <w:marBottom w:val="100"/>
          <w:divBdr>
            <w:top w:val="none" w:sz="0" w:space="0" w:color="auto"/>
            <w:left w:val="none" w:sz="0" w:space="0" w:color="auto"/>
            <w:bottom w:val="none" w:sz="0" w:space="0" w:color="auto"/>
            <w:right w:val="none" w:sz="0" w:space="0" w:color="auto"/>
          </w:divBdr>
        </w:div>
        <w:div w:id="1806969954">
          <w:marLeft w:val="0"/>
          <w:marRight w:val="0"/>
          <w:marTop w:val="0"/>
          <w:marBottom w:val="100"/>
          <w:divBdr>
            <w:top w:val="none" w:sz="0" w:space="0" w:color="auto"/>
            <w:left w:val="none" w:sz="0" w:space="0" w:color="auto"/>
            <w:bottom w:val="none" w:sz="0" w:space="0" w:color="auto"/>
            <w:right w:val="none" w:sz="0" w:space="0" w:color="auto"/>
          </w:divBdr>
        </w:div>
        <w:div w:id="1266958617">
          <w:marLeft w:val="0"/>
          <w:marRight w:val="0"/>
          <w:marTop w:val="0"/>
          <w:marBottom w:val="100"/>
          <w:divBdr>
            <w:top w:val="none" w:sz="0" w:space="0" w:color="auto"/>
            <w:left w:val="none" w:sz="0" w:space="0" w:color="auto"/>
            <w:bottom w:val="none" w:sz="0" w:space="0" w:color="auto"/>
            <w:right w:val="none" w:sz="0" w:space="0" w:color="auto"/>
          </w:divBdr>
        </w:div>
        <w:div w:id="2062829136">
          <w:marLeft w:val="0"/>
          <w:marRight w:val="0"/>
          <w:marTop w:val="0"/>
          <w:marBottom w:val="100"/>
          <w:divBdr>
            <w:top w:val="none" w:sz="0" w:space="0" w:color="auto"/>
            <w:left w:val="none" w:sz="0" w:space="0" w:color="auto"/>
            <w:bottom w:val="none" w:sz="0" w:space="0" w:color="auto"/>
            <w:right w:val="none" w:sz="0" w:space="0" w:color="auto"/>
          </w:divBdr>
        </w:div>
        <w:div w:id="2135588312">
          <w:marLeft w:val="0"/>
          <w:marRight w:val="0"/>
          <w:marTop w:val="0"/>
          <w:marBottom w:val="100"/>
          <w:divBdr>
            <w:top w:val="none" w:sz="0" w:space="0" w:color="auto"/>
            <w:left w:val="none" w:sz="0" w:space="0" w:color="auto"/>
            <w:bottom w:val="none" w:sz="0" w:space="0" w:color="auto"/>
            <w:right w:val="none" w:sz="0" w:space="0" w:color="auto"/>
          </w:divBdr>
        </w:div>
        <w:div w:id="1708220611">
          <w:marLeft w:val="0"/>
          <w:marRight w:val="0"/>
          <w:marTop w:val="0"/>
          <w:marBottom w:val="100"/>
          <w:divBdr>
            <w:top w:val="none" w:sz="0" w:space="0" w:color="auto"/>
            <w:left w:val="none" w:sz="0" w:space="0" w:color="auto"/>
            <w:bottom w:val="none" w:sz="0" w:space="0" w:color="auto"/>
            <w:right w:val="none" w:sz="0" w:space="0" w:color="auto"/>
          </w:divBdr>
        </w:div>
        <w:div w:id="1107651900">
          <w:marLeft w:val="0"/>
          <w:marRight w:val="0"/>
          <w:marTop w:val="0"/>
          <w:marBottom w:val="100"/>
          <w:divBdr>
            <w:top w:val="none" w:sz="0" w:space="0" w:color="auto"/>
            <w:left w:val="none" w:sz="0" w:space="0" w:color="auto"/>
            <w:bottom w:val="none" w:sz="0" w:space="0" w:color="auto"/>
            <w:right w:val="none" w:sz="0" w:space="0" w:color="auto"/>
          </w:divBdr>
        </w:div>
        <w:div w:id="975572496">
          <w:marLeft w:val="0"/>
          <w:marRight w:val="0"/>
          <w:marTop w:val="0"/>
          <w:marBottom w:val="100"/>
          <w:divBdr>
            <w:top w:val="none" w:sz="0" w:space="0" w:color="auto"/>
            <w:left w:val="none" w:sz="0" w:space="0" w:color="auto"/>
            <w:bottom w:val="none" w:sz="0" w:space="0" w:color="auto"/>
            <w:right w:val="none" w:sz="0" w:space="0" w:color="auto"/>
          </w:divBdr>
        </w:div>
        <w:div w:id="1967269194">
          <w:marLeft w:val="0"/>
          <w:marRight w:val="0"/>
          <w:marTop w:val="0"/>
          <w:marBottom w:val="100"/>
          <w:divBdr>
            <w:top w:val="none" w:sz="0" w:space="0" w:color="auto"/>
            <w:left w:val="none" w:sz="0" w:space="0" w:color="auto"/>
            <w:bottom w:val="none" w:sz="0" w:space="0" w:color="auto"/>
            <w:right w:val="none" w:sz="0" w:space="0" w:color="auto"/>
          </w:divBdr>
        </w:div>
        <w:div w:id="456802099">
          <w:marLeft w:val="0"/>
          <w:marRight w:val="0"/>
          <w:marTop w:val="0"/>
          <w:marBottom w:val="100"/>
          <w:divBdr>
            <w:top w:val="none" w:sz="0" w:space="0" w:color="auto"/>
            <w:left w:val="none" w:sz="0" w:space="0" w:color="auto"/>
            <w:bottom w:val="none" w:sz="0" w:space="0" w:color="auto"/>
            <w:right w:val="none" w:sz="0" w:space="0" w:color="auto"/>
          </w:divBdr>
        </w:div>
        <w:div w:id="662777108">
          <w:marLeft w:val="0"/>
          <w:marRight w:val="0"/>
          <w:marTop w:val="0"/>
          <w:marBottom w:val="100"/>
          <w:divBdr>
            <w:top w:val="none" w:sz="0" w:space="0" w:color="auto"/>
            <w:left w:val="none" w:sz="0" w:space="0" w:color="auto"/>
            <w:bottom w:val="none" w:sz="0" w:space="0" w:color="auto"/>
            <w:right w:val="none" w:sz="0" w:space="0" w:color="auto"/>
          </w:divBdr>
        </w:div>
        <w:div w:id="1815947367">
          <w:marLeft w:val="0"/>
          <w:marRight w:val="0"/>
          <w:marTop w:val="0"/>
          <w:marBottom w:val="100"/>
          <w:divBdr>
            <w:top w:val="none" w:sz="0" w:space="0" w:color="auto"/>
            <w:left w:val="none" w:sz="0" w:space="0" w:color="auto"/>
            <w:bottom w:val="none" w:sz="0" w:space="0" w:color="auto"/>
            <w:right w:val="none" w:sz="0" w:space="0" w:color="auto"/>
          </w:divBdr>
        </w:div>
        <w:div w:id="2028172505">
          <w:marLeft w:val="0"/>
          <w:marRight w:val="0"/>
          <w:marTop w:val="0"/>
          <w:marBottom w:val="100"/>
          <w:divBdr>
            <w:top w:val="none" w:sz="0" w:space="0" w:color="auto"/>
            <w:left w:val="none" w:sz="0" w:space="0" w:color="auto"/>
            <w:bottom w:val="none" w:sz="0" w:space="0" w:color="auto"/>
            <w:right w:val="none" w:sz="0" w:space="0" w:color="auto"/>
          </w:divBdr>
        </w:div>
        <w:div w:id="1394229861">
          <w:marLeft w:val="0"/>
          <w:marRight w:val="0"/>
          <w:marTop w:val="0"/>
          <w:marBottom w:val="100"/>
          <w:divBdr>
            <w:top w:val="none" w:sz="0" w:space="0" w:color="auto"/>
            <w:left w:val="none" w:sz="0" w:space="0" w:color="auto"/>
            <w:bottom w:val="none" w:sz="0" w:space="0" w:color="auto"/>
            <w:right w:val="none" w:sz="0" w:space="0" w:color="auto"/>
          </w:divBdr>
        </w:div>
        <w:div w:id="1208831918">
          <w:marLeft w:val="0"/>
          <w:marRight w:val="0"/>
          <w:marTop w:val="0"/>
          <w:marBottom w:val="100"/>
          <w:divBdr>
            <w:top w:val="none" w:sz="0" w:space="0" w:color="auto"/>
            <w:left w:val="none" w:sz="0" w:space="0" w:color="auto"/>
            <w:bottom w:val="none" w:sz="0" w:space="0" w:color="auto"/>
            <w:right w:val="none" w:sz="0" w:space="0" w:color="auto"/>
          </w:divBdr>
        </w:div>
        <w:div w:id="1658653820">
          <w:marLeft w:val="0"/>
          <w:marRight w:val="0"/>
          <w:marTop w:val="0"/>
          <w:marBottom w:val="100"/>
          <w:divBdr>
            <w:top w:val="none" w:sz="0" w:space="0" w:color="auto"/>
            <w:left w:val="none" w:sz="0" w:space="0" w:color="auto"/>
            <w:bottom w:val="none" w:sz="0" w:space="0" w:color="auto"/>
            <w:right w:val="none" w:sz="0" w:space="0" w:color="auto"/>
          </w:divBdr>
        </w:div>
        <w:div w:id="47650180">
          <w:marLeft w:val="0"/>
          <w:marRight w:val="0"/>
          <w:marTop w:val="0"/>
          <w:marBottom w:val="100"/>
          <w:divBdr>
            <w:top w:val="none" w:sz="0" w:space="0" w:color="auto"/>
            <w:left w:val="none" w:sz="0" w:space="0" w:color="auto"/>
            <w:bottom w:val="none" w:sz="0" w:space="0" w:color="auto"/>
            <w:right w:val="none" w:sz="0" w:space="0" w:color="auto"/>
          </w:divBdr>
        </w:div>
        <w:div w:id="48306090">
          <w:marLeft w:val="0"/>
          <w:marRight w:val="0"/>
          <w:marTop w:val="0"/>
          <w:marBottom w:val="100"/>
          <w:divBdr>
            <w:top w:val="none" w:sz="0" w:space="0" w:color="auto"/>
            <w:left w:val="none" w:sz="0" w:space="0" w:color="auto"/>
            <w:bottom w:val="none" w:sz="0" w:space="0" w:color="auto"/>
            <w:right w:val="none" w:sz="0" w:space="0" w:color="auto"/>
          </w:divBdr>
        </w:div>
        <w:div w:id="1988438801">
          <w:marLeft w:val="0"/>
          <w:marRight w:val="0"/>
          <w:marTop w:val="0"/>
          <w:marBottom w:val="100"/>
          <w:divBdr>
            <w:top w:val="none" w:sz="0" w:space="0" w:color="auto"/>
            <w:left w:val="none" w:sz="0" w:space="0" w:color="auto"/>
            <w:bottom w:val="none" w:sz="0" w:space="0" w:color="auto"/>
            <w:right w:val="none" w:sz="0" w:space="0" w:color="auto"/>
          </w:divBdr>
        </w:div>
        <w:div w:id="1272741249">
          <w:marLeft w:val="0"/>
          <w:marRight w:val="0"/>
          <w:marTop w:val="0"/>
          <w:marBottom w:val="100"/>
          <w:divBdr>
            <w:top w:val="none" w:sz="0" w:space="0" w:color="auto"/>
            <w:left w:val="none" w:sz="0" w:space="0" w:color="auto"/>
            <w:bottom w:val="none" w:sz="0" w:space="0" w:color="auto"/>
            <w:right w:val="none" w:sz="0" w:space="0" w:color="auto"/>
          </w:divBdr>
        </w:div>
        <w:div w:id="1664888278">
          <w:marLeft w:val="0"/>
          <w:marRight w:val="0"/>
          <w:marTop w:val="0"/>
          <w:marBottom w:val="100"/>
          <w:divBdr>
            <w:top w:val="none" w:sz="0" w:space="0" w:color="auto"/>
            <w:left w:val="none" w:sz="0" w:space="0" w:color="auto"/>
            <w:bottom w:val="none" w:sz="0" w:space="0" w:color="auto"/>
            <w:right w:val="none" w:sz="0" w:space="0" w:color="auto"/>
          </w:divBdr>
        </w:div>
        <w:div w:id="1880556867">
          <w:marLeft w:val="0"/>
          <w:marRight w:val="0"/>
          <w:marTop w:val="0"/>
          <w:marBottom w:val="100"/>
          <w:divBdr>
            <w:top w:val="none" w:sz="0" w:space="0" w:color="auto"/>
            <w:left w:val="none" w:sz="0" w:space="0" w:color="auto"/>
            <w:bottom w:val="none" w:sz="0" w:space="0" w:color="auto"/>
            <w:right w:val="none" w:sz="0" w:space="0" w:color="auto"/>
          </w:divBdr>
        </w:div>
        <w:div w:id="1590430808">
          <w:marLeft w:val="0"/>
          <w:marRight w:val="0"/>
          <w:marTop w:val="0"/>
          <w:marBottom w:val="100"/>
          <w:divBdr>
            <w:top w:val="none" w:sz="0" w:space="0" w:color="auto"/>
            <w:left w:val="none" w:sz="0" w:space="0" w:color="auto"/>
            <w:bottom w:val="none" w:sz="0" w:space="0" w:color="auto"/>
            <w:right w:val="none" w:sz="0" w:space="0" w:color="auto"/>
          </w:divBdr>
        </w:div>
        <w:div w:id="687954022">
          <w:marLeft w:val="0"/>
          <w:marRight w:val="0"/>
          <w:marTop w:val="0"/>
          <w:marBottom w:val="100"/>
          <w:divBdr>
            <w:top w:val="none" w:sz="0" w:space="0" w:color="auto"/>
            <w:left w:val="none" w:sz="0" w:space="0" w:color="auto"/>
            <w:bottom w:val="none" w:sz="0" w:space="0" w:color="auto"/>
            <w:right w:val="none" w:sz="0" w:space="0" w:color="auto"/>
          </w:divBdr>
        </w:div>
        <w:div w:id="1743679140">
          <w:marLeft w:val="0"/>
          <w:marRight w:val="0"/>
          <w:marTop w:val="0"/>
          <w:marBottom w:val="100"/>
          <w:divBdr>
            <w:top w:val="none" w:sz="0" w:space="0" w:color="auto"/>
            <w:left w:val="none" w:sz="0" w:space="0" w:color="auto"/>
            <w:bottom w:val="none" w:sz="0" w:space="0" w:color="auto"/>
            <w:right w:val="none" w:sz="0" w:space="0" w:color="auto"/>
          </w:divBdr>
        </w:div>
        <w:div w:id="1084179167">
          <w:marLeft w:val="0"/>
          <w:marRight w:val="0"/>
          <w:marTop w:val="0"/>
          <w:marBottom w:val="100"/>
          <w:divBdr>
            <w:top w:val="none" w:sz="0" w:space="0" w:color="auto"/>
            <w:left w:val="none" w:sz="0" w:space="0" w:color="auto"/>
            <w:bottom w:val="none" w:sz="0" w:space="0" w:color="auto"/>
            <w:right w:val="none" w:sz="0" w:space="0" w:color="auto"/>
          </w:divBdr>
        </w:div>
        <w:div w:id="308826110">
          <w:marLeft w:val="0"/>
          <w:marRight w:val="0"/>
          <w:marTop w:val="0"/>
          <w:marBottom w:val="100"/>
          <w:divBdr>
            <w:top w:val="none" w:sz="0" w:space="0" w:color="auto"/>
            <w:left w:val="none" w:sz="0" w:space="0" w:color="auto"/>
            <w:bottom w:val="none" w:sz="0" w:space="0" w:color="auto"/>
            <w:right w:val="none" w:sz="0" w:space="0" w:color="auto"/>
          </w:divBdr>
        </w:div>
        <w:div w:id="1429228660">
          <w:marLeft w:val="0"/>
          <w:marRight w:val="0"/>
          <w:marTop w:val="0"/>
          <w:marBottom w:val="100"/>
          <w:divBdr>
            <w:top w:val="none" w:sz="0" w:space="0" w:color="auto"/>
            <w:left w:val="none" w:sz="0" w:space="0" w:color="auto"/>
            <w:bottom w:val="none" w:sz="0" w:space="0" w:color="auto"/>
            <w:right w:val="none" w:sz="0" w:space="0" w:color="auto"/>
          </w:divBdr>
        </w:div>
        <w:div w:id="710768641">
          <w:marLeft w:val="0"/>
          <w:marRight w:val="0"/>
          <w:marTop w:val="0"/>
          <w:marBottom w:val="100"/>
          <w:divBdr>
            <w:top w:val="none" w:sz="0" w:space="0" w:color="auto"/>
            <w:left w:val="none" w:sz="0" w:space="0" w:color="auto"/>
            <w:bottom w:val="none" w:sz="0" w:space="0" w:color="auto"/>
            <w:right w:val="none" w:sz="0" w:space="0" w:color="auto"/>
          </w:divBdr>
        </w:div>
        <w:div w:id="1545293073">
          <w:marLeft w:val="0"/>
          <w:marRight w:val="0"/>
          <w:marTop w:val="0"/>
          <w:marBottom w:val="100"/>
          <w:divBdr>
            <w:top w:val="none" w:sz="0" w:space="0" w:color="auto"/>
            <w:left w:val="none" w:sz="0" w:space="0" w:color="auto"/>
            <w:bottom w:val="none" w:sz="0" w:space="0" w:color="auto"/>
            <w:right w:val="none" w:sz="0" w:space="0" w:color="auto"/>
          </w:divBdr>
        </w:div>
        <w:div w:id="803743273">
          <w:marLeft w:val="0"/>
          <w:marRight w:val="0"/>
          <w:marTop w:val="0"/>
          <w:marBottom w:val="100"/>
          <w:divBdr>
            <w:top w:val="none" w:sz="0" w:space="0" w:color="auto"/>
            <w:left w:val="none" w:sz="0" w:space="0" w:color="auto"/>
            <w:bottom w:val="none" w:sz="0" w:space="0" w:color="auto"/>
            <w:right w:val="none" w:sz="0" w:space="0" w:color="auto"/>
          </w:divBdr>
        </w:div>
        <w:div w:id="401802014">
          <w:marLeft w:val="0"/>
          <w:marRight w:val="0"/>
          <w:marTop w:val="0"/>
          <w:marBottom w:val="100"/>
          <w:divBdr>
            <w:top w:val="none" w:sz="0" w:space="0" w:color="auto"/>
            <w:left w:val="none" w:sz="0" w:space="0" w:color="auto"/>
            <w:bottom w:val="none" w:sz="0" w:space="0" w:color="auto"/>
            <w:right w:val="none" w:sz="0" w:space="0" w:color="auto"/>
          </w:divBdr>
        </w:div>
        <w:div w:id="595134304">
          <w:marLeft w:val="0"/>
          <w:marRight w:val="0"/>
          <w:marTop w:val="0"/>
          <w:marBottom w:val="100"/>
          <w:divBdr>
            <w:top w:val="none" w:sz="0" w:space="0" w:color="auto"/>
            <w:left w:val="none" w:sz="0" w:space="0" w:color="auto"/>
            <w:bottom w:val="none" w:sz="0" w:space="0" w:color="auto"/>
            <w:right w:val="none" w:sz="0" w:space="0" w:color="auto"/>
          </w:divBdr>
        </w:div>
        <w:div w:id="182136937">
          <w:marLeft w:val="0"/>
          <w:marRight w:val="0"/>
          <w:marTop w:val="0"/>
          <w:marBottom w:val="100"/>
          <w:divBdr>
            <w:top w:val="none" w:sz="0" w:space="0" w:color="auto"/>
            <w:left w:val="none" w:sz="0" w:space="0" w:color="auto"/>
            <w:bottom w:val="none" w:sz="0" w:space="0" w:color="auto"/>
            <w:right w:val="none" w:sz="0" w:space="0" w:color="auto"/>
          </w:divBdr>
        </w:div>
        <w:div w:id="840780200">
          <w:marLeft w:val="0"/>
          <w:marRight w:val="0"/>
          <w:marTop w:val="0"/>
          <w:marBottom w:val="100"/>
          <w:divBdr>
            <w:top w:val="none" w:sz="0" w:space="0" w:color="auto"/>
            <w:left w:val="none" w:sz="0" w:space="0" w:color="auto"/>
            <w:bottom w:val="none" w:sz="0" w:space="0" w:color="auto"/>
            <w:right w:val="none" w:sz="0" w:space="0" w:color="auto"/>
          </w:divBdr>
        </w:div>
        <w:div w:id="1020859326">
          <w:marLeft w:val="0"/>
          <w:marRight w:val="0"/>
          <w:marTop w:val="0"/>
          <w:marBottom w:val="100"/>
          <w:divBdr>
            <w:top w:val="none" w:sz="0" w:space="0" w:color="auto"/>
            <w:left w:val="none" w:sz="0" w:space="0" w:color="auto"/>
            <w:bottom w:val="none" w:sz="0" w:space="0" w:color="auto"/>
            <w:right w:val="none" w:sz="0" w:space="0" w:color="auto"/>
          </w:divBdr>
        </w:div>
        <w:div w:id="1779137173">
          <w:marLeft w:val="0"/>
          <w:marRight w:val="0"/>
          <w:marTop w:val="0"/>
          <w:marBottom w:val="100"/>
          <w:divBdr>
            <w:top w:val="none" w:sz="0" w:space="0" w:color="auto"/>
            <w:left w:val="none" w:sz="0" w:space="0" w:color="auto"/>
            <w:bottom w:val="none" w:sz="0" w:space="0" w:color="auto"/>
            <w:right w:val="none" w:sz="0" w:space="0" w:color="auto"/>
          </w:divBdr>
        </w:div>
        <w:div w:id="1546478593">
          <w:marLeft w:val="0"/>
          <w:marRight w:val="0"/>
          <w:marTop w:val="0"/>
          <w:marBottom w:val="100"/>
          <w:divBdr>
            <w:top w:val="none" w:sz="0" w:space="0" w:color="auto"/>
            <w:left w:val="none" w:sz="0" w:space="0" w:color="auto"/>
            <w:bottom w:val="none" w:sz="0" w:space="0" w:color="auto"/>
            <w:right w:val="none" w:sz="0" w:space="0" w:color="auto"/>
          </w:divBdr>
        </w:div>
        <w:div w:id="283728678">
          <w:marLeft w:val="0"/>
          <w:marRight w:val="0"/>
          <w:marTop w:val="0"/>
          <w:marBottom w:val="100"/>
          <w:divBdr>
            <w:top w:val="none" w:sz="0" w:space="0" w:color="auto"/>
            <w:left w:val="none" w:sz="0" w:space="0" w:color="auto"/>
            <w:bottom w:val="none" w:sz="0" w:space="0" w:color="auto"/>
            <w:right w:val="none" w:sz="0" w:space="0" w:color="auto"/>
          </w:divBdr>
        </w:div>
        <w:div w:id="1904679100">
          <w:marLeft w:val="0"/>
          <w:marRight w:val="0"/>
          <w:marTop w:val="0"/>
          <w:marBottom w:val="100"/>
          <w:divBdr>
            <w:top w:val="none" w:sz="0" w:space="0" w:color="auto"/>
            <w:left w:val="none" w:sz="0" w:space="0" w:color="auto"/>
            <w:bottom w:val="none" w:sz="0" w:space="0" w:color="auto"/>
            <w:right w:val="none" w:sz="0" w:space="0" w:color="auto"/>
          </w:divBdr>
        </w:div>
        <w:div w:id="1655453296">
          <w:marLeft w:val="0"/>
          <w:marRight w:val="0"/>
          <w:marTop w:val="0"/>
          <w:marBottom w:val="100"/>
          <w:divBdr>
            <w:top w:val="none" w:sz="0" w:space="0" w:color="auto"/>
            <w:left w:val="none" w:sz="0" w:space="0" w:color="auto"/>
            <w:bottom w:val="none" w:sz="0" w:space="0" w:color="auto"/>
            <w:right w:val="none" w:sz="0" w:space="0" w:color="auto"/>
          </w:divBdr>
        </w:div>
        <w:div w:id="25566857">
          <w:marLeft w:val="0"/>
          <w:marRight w:val="0"/>
          <w:marTop w:val="0"/>
          <w:marBottom w:val="100"/>
          <w:divBdr>
            <w:top w:val="none" w:sz="0" w:space="0" w:color="auto"/>
            <w:left w:val="none" w:sz="0" w:space="0" w:color="auto"/>
            <w:bottom w:val="none" w:sz="0" w:space="0" w:color="auto"/>
            <w:right w:val="none" w:sz="0" w:space="0" w:color="auto"/>
          </w:divBdr>
        </w:div>
        <w:div w:id="142547747">
          <w:marLeft w:val="0"/>
          <w:marRight w:val="0"/>
          <w:marTop w:val="0"/>
          <w:marBottom w:val="100"/>
          <w:divBdr>
            <w:top w:val="none" w:sz="0" w:space="0" w:color="auto"/>
            <w:left w:val="none" w:sz="0" w:space="0" w:color="auto"/>
            <w:bottom w:val="none" w:sz="0" w:space="0" w:color="auto"/>
            <w:right w:val="none" w:sz="0" w:space="0" w:color="auto"/>
          </w:divBdr>
        </w:div>
        <w:div w:id="811216118">
          <w:marLeft w:val="0"/>
          <w:marRight w:val="0"/>
          <w:marTop w:val="0"/>
          <w:marBottom w:val="100"/>
          <w:divBdr>
            <w:top w:val="none" w:sz="0" w:space="0" w:color="auto"/>
            <w:left w:val="none" w:sz="0" w:space="0" w:color="auto"/>
            <w:bottom w:val="none" w:sz="0" w:space="0" w:color="auto"/>
            <w:right w:val="none" w:sz="0" w:space="0" w:color="auto"/>
          </w:divBdr>
        </w:div>
        <w:div w:id="1868253574">
          <w:marLeft w:val="0"/>
          <w:marRight w:val="0"/>
          <w:marTop w:val="0"/>
          <w:marBottom w:val="100"/>
          <w:divBdr>
            <w:top w:val="none" w:sz="0" w:space="0" w:color="auto"/>
            <w:left w:val="none" w:sz="0" w:space="0" w:color="auto"/>
            <w:bottom w:val="none" w:sz="0" w:space="0" w:color="auto"/>
            <w:right w:val="none" w:sz="0" w:space="0" w:color="auto"/>
          </w:divBdr>
        </w:div>
        <w:div w:id="1601838182">
          <w:marLeft w:val="0"/>
          <w:marRight w:val="0"/>
          <w:marTop w:val="0"/>
          <w:marBottom w:val="100"/>
          <w:divBdr>
            <w:top w:val="none" w:sz="0" w:space="0" w:color="auto"/>
            <w:left w:val="none" w:sz="0" w:space="0" w:color="auto"/>
            <w:bottom w:val="none" w:sz="0" w:space="0" w:color="auto"/>
            <w:right w:val="none" w:sz="0" w:space="0" w:color="auto"/>
          </w:divBdr>
        </w:div>
        <w:div w:id="193352519">
          <w:marLeft w:val="0"/>
          <w:marRight w:val="0"/>
          <w:marTop w:val="0"/>
          <w:marBottom w:val="100"/>
          <w:divBdr>
            <w:top w:val="none" w:sz="0" w:space="0" w:color="auto"/>
            <w:left w:val="none" w:sz="0" w:space="0" w:color="auto"/>
            <w:bottom w:val="none" w:sz="0" w:space="0" w:color="auto"/>
            <w:right w:val="none" w:sz="0" w:space="0" w:color="auto"/>
          </w:divBdr>
        </w:div>
        <w:div w:id="1747918064">
          <w:marLeft w:val="0"/>
          <w:marRight w:val="0"/>
          <w:marTop w:val="0"/>
          <w:marBottom w:val="101"/>
          <w:divBdr>
            <w:top w:val="none" w:sz="0" w:space="0" w:color="auto"/>
            <w:left w:val="none" w:sz="0" w:space="0" w:color="auto"/>
            <w:bottom w:val="none" w:sz="0" w:space="0" w:color="auto"/>
            <w:right w:val="none" w:sz="0" w:space="0" w:color="auto"/>
          </w:divBdr>
        </w:div>
        <w:div w:id="9704823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183</Pages>
  <Words>47062</Words>
  <Characters>258841</Characters>
  <Application>Microsoft Office Word</Application>
  <DocSecurity>0</DocSecurity>
  <Lines>2157</Lines>
  <Paragraphs>610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2023-01-05T14:19:00Z</dcterms:created>
  <dcterms:modified xsi:type="dcterms:W3CDTF">2023-01-05T14:22:00Z</dcterms:modified>
</cp:coreProperties>
</file>